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D319B" w14:textId="77777777" w:rsidR="00726F5F" w:rsidRDefault="00726F5F" w:rsidP="009B0757">
      <w:pPr>
        <w:ind w:left="5387" w:right="1071"/>
        <w:rPr>
          <w:sz w:val="24"/>
        </w:rPr>
      </w:pPr>
    </w:p>
    <w:p w14:paraId="0724C9C6" w14:textId="14CFB4EB" w:rsidR="00726F5F" w:rsidRDefault="00726F5F" w:rsidP="009B0757">
      <w:pPr>
        <w:ind w:left="5387" w:right="1071"/>
        <w:rPr>
          <w:sz w:val="24"/>
        </w:rPr>
      </w:pPr>
    </w:p>
    <w:tbl>
      <w:tblPr>
        <w:tblW w:w="103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3790"/>
        <w:gridCol w:w="166"/>
        <w:gridCol w:w="2019"/>
        <w:gridCol w:w="53"/>
        <w:gridCol w:w="3903"/>
        <w:gridCol w:w="108"/>
        <w:gridCol w:w="53"/>
      </w:tblGrid>
      <w:tr w:rsidR="00726F5F" w14:paraId="6ACA8B32" w14:textId="77777777" w:rsidTr="00404765">
        <w:tc>
          <w:tcPr>
            <w:tcW w:w="4231" w:type="dxa"/>
            <w:gridSpan w:val="3"/>
            <w:tcBorders>
              <w:top w:val="nil"/>
              <w:left w:val="nil"/>
              <w:bottom w:val="nil"/>
              <w:right w:val="nil"/>
            </w:tcBorders>
            <w:shd w:val="clear" w:color="auto" w:fill="auto"/>
          </w:tcPr>
          <w:p w14:paraId="6BAE4FFD" w14:textId="4A4ED051" w:rsidR="00726F5F" w:rsidRDefault="00726F5F" w:rsidP="00404765">
            <w:pPr>
              <w:ind w:firstLine="34"/>
              <w:jc w:val="center"/>
              <w:rPr>
                <w:rFonts w:ascii="TimBashk" w:hAnsi="TimBashk"/>
              </w:rPr>
            </w:pPr>
            <w:r>
              <w:rPr>
                <w:sz w:val="24"/>
              </w:rPr>
              <w:br w:type="page"/>
            </w:r>
            <w:r>
              <w:rPr>
                <w:rFonts w:ascii="TimBashk" w:hAnsi="TimBashk"/>
                <w:lang w:val="be-BY"/>
              </w:rPr>
              <w:t>Б</w:t>
            </w:r>
            <w:r>
              <w:rPr>
                <w:rFonts w:ascii="TimBashk" w:hAnsi="TimBashk"/>
              </w:rPr>
              <w:t xml:space="preserve">АШ?ОРТОСТАН  </w:t>
            </w:r>
          </w:p>
          <w:p w14:paraId="193F8523" w14:textId="77777777" w:rsidR="00726F5F" w:rsidRDefault="00726F5F" w:rsidP="00404765">
            <w:pPr>
              <w:ind w:firstLine="34"/>
              <w:jc w:val="center"/>
              <w:rPr>
                <w:rFonts w:ascii="TimBashk" w:hAnsi="TimBashk"/>
              </w:rPr>
            </w:pPr>
            <w:r>
              <w:rPr>
                <w:rFonts w:ascii="TimBashk" w:hAnsi="TimBashk"/>
              </w:rPr>
              <w:t>РЕСПУБЛИКА№Ы</w:t>
            </w:r>
            <w:r>
              <w:rPr>
                <w:rFonts w:ascii="TimBashk" w:hAnsi="TimBashk"/>
                <w:lang w:val="ba-RU"/>
              </w:rPr>
              <w:t>НЫ</w:t>
            </w:r>
            <w:r>
              <w:rPr>
                <w:lang w:val="ba-RU"/>
              </w:rPr>
              <w:t>Ң</w:t>
            </w:r>
            <w:r>
              <w:rPr>
                <w:rFonts w:ascii="TimBashk" w:hAnsi="TimBashk"/>
              </w:rPr>
              <w:t xml:space="preserve"> </w:t>
            </w:r>
          </w:p>
          <w:p w14:paraId="34E35CAB" w14:textId="77777777" w:rsidR="00726F5F" w:rsidRDefault="00726F5F" w:rsidP="00404765">
            <w:pPr>
              <w:ind w:firstLine="34"/>
              <w:jc w:val="center"/>
              <w:rPr>
                <w:rFonts w:ascii="TimBashk" w:hAnsi="TimBashk"/>
              </w:rPr>
            </w:pPr>
            <w:r>
              <w:rPr>
                <w:rFonts w:ascii="TimBashk" w:hAnsi="TimBashk"/>
              </w:rPr>
              <w:t xml:space="preserve">БАЙМА?  РАЙОНЫ </w:t>
            </w:r>
          </w:p>
          <w:p w14:paraId="1166D481" w14:textId="77777777" w:rsidR="00726F5F" w:rsidRDefault="00726F5F" w:rsidP="00404765">
            <w:pPr>
              <w:jc w:val="center"/>
              <w:rPr>
                <w:rFonts w:ascii="TimBashk" w:hAnsi="TimBashk"/>
              </w:rPr>
            </w:pPr>
            <w:r>
              <w:rPr>
                <w:rFonts w:ascii="TimBashk" w:hAnsi="TimBashk"/>
              </w:rPr>
              <w:t xml:space="preserve">МУНИЦИПАЛЬ   РАЙОНЫНЫ* </w:t>
            </w:r>
          </w:p>
          <w:p w14:paraId="30F31E2C" w14:textId="77777777" w:rsidR="00726F5F" w:rsidRDefault="00726F5F" w:rsidP="00404765">
            <w:pPr>
              <w:jc w:val="center"/>
              <w:rPr>
                <w:rFonts w:ascii="TimBashk" w:hAnsi="TimBashk"/>
              </w:rPr>
            </w:pPr>
            <w:r>
              <w:rPr>
                <w:rFonts w:ascii="TimBashk" w:hAnsi="TimBashk"/>
              </w:rPr>
              <w:t>Т</w:t>
            </w:r>
            <w:proofErr w:type="gramStart"/>
            <w:r>
              <w:rPr>
                <w:rFonts w:ascii="TimBashk" w:hAnsi="TimBashk"/>
              </w:rPr>
              <w:t>!Б</w:t>
            </w:r>
            <w:proofErr w:type="gramEnd"/>
            <w:r>
              <w:rPr>
                <w:rFonts w:ascii="TimBashk" w:hAnsi="TimBashk"/>
              </w:rPr>
              <w:t xml:space="preserve">»   АУЫЛ   СОВЕТЫ </w:t>
            </w:r>
          </w:p>
          <w:p w14:paraId="79D9587F" w14:textId="77777777" w:rsidR="00726F5F" w:rsidRDefault="00726F5F" w:rsidP="00404765">
            <w:pPr>
              <w:jc w:val="center"/>
              <w:rPr>
                <w:rFonts w:ascii="TimBashk" w:hAnsi="TimBashk"/>
              </w:rPr>
            </w:pPr>
            <w:r>
              <w:rPr>
                <w:rFonts w:ascii="TimBashk" w:hAnsi="TimBashk"/>
              </w:rPr>
              <w:t>АУЫЛ   БИ</w:t>
            </w:r>
            <w:proofErr w:type="gramStart"/>
            <w:r>
              <w:rPr>
                <w:rFonts w:ascii="TimBashk" w:hAnsi="TimBashk"/>
              </w:rPr>
              <w:t>Л»</w:t>
            </w:r>
            <w:proofErr w:type="gramEnd"/>
            <w:r>
              <w:rPr>
                <w:rFonts w:ascii="TimBashk" w:hAnsi="TimBashk"/>
              </w:rPr>
              <w:t xml:space="preserve">М»№Е </w:t>
            </w:r>
          </w:p>
          <w:p w14:paraId="2224EA2A" w14:textId="77777777" w:rsidR="00726F5F" w:rsidRDefault="00726F5F" w:rsidP="00404765">
            <w:pPr>
              <w:jc w:val="center"/>
              <w:rPr>
                <w:rFonts w:ascii="TimBashk" w:hAnsi="TimBashk"/>
                <w:sz w:val="10"/>
                <w:szCs w:val="10"/>
              </w:rPr>
            </w:pPr>
            <w:r>
              <w:rPr>
                <w:rFonts w:ascii="TimBashk" w:hAnsi="TimBashk"/>
              </w:rPr>
              <w:t>ХАКИМИ</w:t>
            </w:r>
            <w:proofErr w:type="gramStart"/>
            <w:r>
              <w:rPr>
                <w:rFonts w:ascii="TimBashk" w:hAnsi="TimBashk"/>
              </w:rPr>
              <w:t>»Т</w:t>
            </w:r>
            <w:proofErr w:type="gramEnd"/>
            <w:r>
              <w:rPr>
                <w:rFonts w:ascii="TimBashk" w:hAnsi="TimBashk"/>
              </w:rPr>
              <w:t>Е</w:t>
            </w:r>
          </w:p>
          <w:p w14:paraId="7D3801A1" w14:textId="77777777" w:rsidR="00726F5F" w:rsidRDefault="00726F5F" w:rsidP="00404765">
            <w:pPr>
              <w:jc w:val="center"/>
              <w:rPr>
                <w:sz w:val="10"/>
                <w:szCs w:val="10"/>
                <w:lang w:val="be-BY"/>
              </w:rPr>
            </w:pPr>
          </w:p>
        </w:tc>
        <w:tc>
          <w:tcPr>
            <w:tcW w:w="2019" w:type="dxa"/>
            <w:tcBorders>
              <w:top w:val="nil"/>
              <w:left w:val="nil"/>
              <w:bottom w:val="nil"/>
              <w:right w:val="nil"/>
            </w:tcBorders>
            <w:shd w:val="clear" w:color="auto" w:fill="auto"/>
          </w:tcPr>
          <w:p w14:paraId="68A37C6A" w14:textId="77777777" w:rsidR="00726F5F" w:rsidRDefault="00726F5F" w:rsidP="00404765">
            <w:pPr>
              <w:jc w:val="center"/>
              <w:rPr>
                <w:szCs w:val="28"/>
              </w:rPr>
            </w:pPr>
            <w:r>
              <w:rPr>
                <w:noProof/>
              </w:rPr>
              <w:drawing>
                <wp:inline distT="0" distB="0" distL="0" distR="0" wp14:anchorId="565377A7" wp14:editId="5B2234C2">
                  <wp:extent cx="704850" cy="87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04850" cy="876300"/>
                          </a:xfrm>
                          <a:prstGeom prst="rect">
                            <a:avLst/>
                          </a:prstGeom>
                          <a:noFill/>
                          <a:ln>
                            <a:noFill/>
                          </a:ln>
                        </pic:spPr>
                      </pic:pic>
                    </a:graphicData>
                  </a:graphic>
                </wp:inline>
              </w:drawing>
            </w:r>
          </w:p>
        </w:tc>
        <w:tc>
          <w:tcPr>
            <w:tcW w:w="4117" w:type="dxa"/>
            <w:gridSpan w:val="4"/>
            <w:tcBorders>
              <w:top w:val="nil"/>
              <w:left w:val="nil"/>
              <w:bottom w:val="nil"/>
              <w:right w:val="nil"/>
            </w:tcBorders>
            <w:shd w:val="clear" w:color="auto" w:fill="auto"/>
          </w:tcPr>
          <w:p w14:paraId="62E8E352" w14:textId="77777777" w:rsidR="00726F5F" w:rsidRDefault="00726F5F" w:rsidP="00404765">
            <w:pPr>
              <w:ind w:left="119" w:firstLine="57"/>
              <w:jc w:val="center"/>
              <w:rPr>
                <w:rFonts w:ascii="TimBashk" w:hAnsi="TimBashk"/>
              </w:rPr>
            </w:pPr>
            <w:r>
              <w:rPr>
                <w:rFonts w:ascii="TimBashk" w:hAnsi="TimBashk"/>
              </w:rPr>
              <w:t xml:space="preserve">АДМИНИСТРАЦИЯ </w:t>
            </w:r>
          </w:p>
          <w:p w14:paraId="1B65A173" w14:textId="77777777" w:rsidR="00726F5F" w:rsidRDefault="00726F5F" w:rsidP="00404765">
            <w:pPr>
              <w:ind w:left="119" w:firstLine="57"/>
              <w:jc w:val="center"/>
              <w:rPr>
                <w:rFonts w:ascii="TimBashk" w:hAnsi="TimBashk"/>
              </w:rPr>
            </w:pPr>
            <w:r>
              <w:rPr>
                <w:rFonts w:ascii="TimBashk" w:hAnsi="TimBashk"/>
              </w:rPr>
              <w:t xml:space="preserve">СЕЛЬСКОГО   ПОСЕЛЕНИЯ ТУБИНСКИЙ  СЕЛЬСОВЕТ МУНИЦИПАЛЬНОГО   РАЙОНА БАЙМАКСКИЙ  РАЙОН </w:t>
            </w:r>
            <w:r>
              <w:t xml:space="preserve"> </w:t>
            </w:r>
            <w:r>
              <w:rPr>
                <w:rFonts w:ascii="TimBashk" w:hAnsi="TimBashk"/>
              </w:rPr>
              <w:t>РЕСПУБЛИКИ БАШКОРТОСТАН</w:t>
            </w:r>
          </w:p>
          <w:p w14:paraId="24EF7865" w14:textId="77777777" w:rsidR="00726F5F" w:rsidRDefault="00726F5F" w:rsidP="00404765">
            <w:pPr>
              <w:ind w:left="119" w:firstLine="57"/>
              <w:jc w:val="center"/>
              <w:rPr>
                <w:rFonts w:ascii="TimBashk" w:hAnsi="TimBashk"/>
                <w:sz w:val="10"/>
                <w:szCs w:val="10"/>
              </w:rPr>
            </w:pPr>
          </w:p>
          <w:p w14:paraId="11EA7656" w14:textId="77777777" w:rsidR="00726F5F" w:rsidRDefault="00726F5F" w:rsidP="00404765">
            <w:pPr>
              <w:jc w:val="center"/>
              <w:rPr>
                <w:sz w:val="18"/>
                <w:szCs w:val="18"/>
                <w:lang w:val="be-BY"/>
              </w:rPr>
            </w:pPr>
          </w:p>
        </w:tc>
      </w:tr>
      <w:tr w:rsidR="00726F5F" w14:paraId="0EC220B2" w14:textId="77777777" w:rsidTr="00404765">
        <w:trPr>
          <w:gridAfter w:val="2"/>
          <w:wAfter w:w="161" w:type="dxa"/>
        </w:trPr>
        <w:tc>
          <w:tcPr>
            <w:tcW w:w="10206" w:type="dxa"/>
            <w:gridSpan w:val="6"/>
            <w:tcBorders>
              <w:top w:val="nil"/>
              <w:left w:val="nil"/>
              <w:bottom w:val="nil"/>
              <w:right w:val="nil"/>
            </w:tcBorders>
            <w:shd w:val="clear" w:color="auto" w:fill="auto"/>
          </w:tcPr>
          <w:p w14:paraId="774AE1B7" w14:textId="77777777" w:rsidR="00726F5F" w:rsidRDefault="00726F5F" w:rsidP="00404765">
            <w:pPr>
              <w:jc w:val="center"/>
              <w:rPr>
                <w:strike/>
                <w:sz w:val="18"/>
                <w:szCs w:val="18"/>
                <w:u w:val="thick"/>
              </w:rPr>
            </w:pPr>
            <w:r>
              <w:rPr>
                <w:strike/>
                <w:sz w:val="18"/>
                <w:szCs w:val="18"/>
                <w:u w:val="thick"/>
              </w:rPr>
              <w:t>______________________________________________________________________________________________________________</w:t>
            </w:r>
          </w:p>
        </w:tc>
      </w:tr>
      <w:tr w:rsidR="00726F5F" w14:paraId="28E51B7E" w14:textId="77777777" w:rsidTr="00404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75" w:type="dxa"/>
          <w:wAfter w:w="53" w:type="dxa"/>
        </w:trPr>
        <w:tc>
          <w:tcPr>
            <w:tcW w:w="3790" w:type="dxa"/>
            <w:shd w:val="clear" w:color="auto" w:fill="auto"/>
          </w:tcPr>
          <w:p w14:paraId="486CFFD7" w14:textId="77777777" w:rsidR="00726F5F" w:rsidRDefault="00726F5F" w:rsidP="00404765">
            <w:pPr>
              <w:spacing w:after="160" w:line="252" w:lineRule="auto"/>
              <w:jc w:val="center"/>
              <w:rPr>
                <w:sz w:val="27"/>
                <w:szCs w:val="27"/>
              </w:rPr>
            </w:pPr>
            <w:r>
              <w:rPr>
                <w:b/>
                <w:sz w:val="27"/>
                <w:szCs w:val="27"/>
              </w:rPr>
              <w:t>ҠАРАР</w:t>
            </w:r>
          </w:p>
        </w:tc>
        <w:tc>
          <w:tcPr>
            <w:tcW w:w="2238" w:type="dxa"/>
            <w:gridSpan w:val="3"/>
            <w:shd w:val="clear" w:color="auto" w:fill="auto"/>
          </w:tcPr>
          <w:p w14:paraId="189FB745" w14:textId="77777777" w:rsidR="00726F5F" w:rsidRDefault="00726F5F" w:rsidP="00404765">
            <w:pPr>
              <w:spacing w:after="160" w:line="252" w:lineRule="auto"/>
              <w:jc w:val="center"/>
              <w:rPr>
                <w:sz w:val="27"/>
                <w:szCs w:val="27"/>
              </w:rPr>
            </w:pPr>
          </w:p>
        </w:tc>
        <w:tc>
          <w:tcPr>
            <w:tcW w:w="4011" w:type="dxa"/>
            <w:gridSpan w:val="2"/>
            <w:shd w:val="clear" w:color="auto" w:fill="auto"/>
          </w:tcPr>
          <w:p w14:paraId="42469594" w14:textId="77777777" w:rsidR="00726F5F" w:rsidRDefault="00726F5F" w:rsidP="00404765">
            <w:pPr>
              <w:spacing w:after="160" w:line="252" w:lineRule="auto"/>
              <w:jc w:val="center"/>
              <w:rPr>
                <w:sz w:val="27"/>
                <w:szCs w:val="27"/>
              </w:rPr>
            </w:pPr>
            <w:r>
              <w:rPr>
                <w:b/>
                <w:sz w:val="27"/>
                <w:szCs w:val="27"/>
                <w:lang w:val="be-BY"/>
              </w:rPr>
              <w:t>ПОСТАНОВЛЕНИЕ</w:t>
            </w:r>
          </w:p>
        </w:tc>
      </w:tr>
      <w:tr w:rsidR="00726F5F" w14:paraId="17B35869" w14:textId="77777777" w:rsidTr="00404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75" w:type="dxa"/>
          <w:wAfter w:w="53" w:type="dxa"/>
        </w:trPr>
        <w:tc>
          <w:tcPr>
            <w:tcW w:w="3790" w:type="dxa"/>
            <w:shd w:val="clear" w:color="auto" w:fill="auto"/>
          </w:tcPr>
          <w:p w14:paraId="785C8A9C" w14:textId="315C4BFE" w:rsidR="00726F5F" w:rsidRDefault="00726F5F" w:rsidP="00726F5F">
            <w:pPr>
              <w:spacing w:after="160" w:line="252" w:lineRule="auto"/>
              <w:jc w:val="center"/>
              <w:rPr>
                <w:sz w:val="27"/>
                <w:szCs w:val="27"/>
              </w:rPr>
            </w:pPr>
            <w:r>
              <w:rPr>
                <w:sz w:val="27"/>
                <w:szCs w:val="27"/>
              </w:rPr>
              <w:t>10</w:t>
            </w:r>
            <w:r>
              <w:rPr>
                <w:sz w:val="27"/>
                <w:szCs w:val="27"/>
                <w:lang w:val="ba-RU"/>
              </w:rPr>
              <w:t xml:space="preserve"> </w:t>
            </w:r>
            <w:r>
              <w:rPr>
                <w:sz w:val="27"/>
                <w:szCs w:val="27"/>
                <w:lang w:val="ba-RU"/>
              </w:rPr>
              <w:t>март</w:t>
            </w:r>
            <w:r>
              <w:rPr>
                <w:sz w:val="27"/>
                <w:szCs w:val="27"/>
              </w:rPr>
              <w:t xml:space="preserve"> 202</w:t>
            </w:r>
            <w:r>
              <w:rPr>
                <w:sz w:val="27"/>
                <w:szCs w:val="27"/>
                <w:lang w:val="ba-RU"/>
              </w:rPr>
              <w:t>6</w:t>
            </w:r>
            <w:r>
              <w:rPr>
                <w:sz w:val="27"/>
                <w:szCs w:val="27"/>
              </w:rPr>
              <w:t xml:space="preserve"> </w:t>
            </w:r>
            <w:proofErr w:type="spellStart"/>
            <w:r>
              <w:rPr>
                <w:sz w:val="27"/>
                <w:szCs w:val="27"/>
              </w:rPr>
              <w:t>йыл</w:t>
            </w:r>
            <w:proofErr w:type="spellEnd"/>
          </w:p>
        </w:tc>
        <w:tc>
          <w:tcPr>
            <w:tcW w:w="2238" w:type="dxa"/>
            <w:gridSpan w:val="3"/>
            <w:shd w:val="clear" w:color="auto" w:fill="auto"/>
          </w:tcPr>
          <w:p w14:paraId="113E7AB6" w14:textId="6630430C" w:rsidR="00726F5F" w:rsidRDefault="00726F5F" w:rsidP="00726F5F">
            <w:pPr>
              <w:spacing w:after="160" w:line="252" w:lineRule="auto"/>
              <w:jc w:val="center"/>
              <w:rPr>
                <w:sz w:val="27"/>
                <w:szCs w:val="27"/>
              </w:rPr>
            </w:pPr>
            <w:r>
              <w:rPr>
                <w:sz w:val="27"/>
                <w:szCs w:val="27"/>
              </w:rPr>
              <w:t xml:space="preserve">№ </w:t>
            </w:r>
            <w:r>
              <w:rPr>
                <w:sz w:val="27"/>
                <w:szCs w:val="27"/>
              </w:rPr>
              <w:t>11</w:t>
            </w:r>
          </w:p>
        </w:tc>
        <w:tc>
          <w:tcPr>
            <w:tcW w:w="4011" w:type="dxa"/>
            <w:gridSpan w:val="2"/>
            <w:shd w:val="clear" w:color="auto" w:fill="auto"/>
          </w:tcPr>
          <w:p w14:paraId="24F64B4C" w14:textId="7B852439" w:rsidR="00726F5F" w:rsidRDefault="00726F5F" w:rsidP="00404765">
            <w:pPr>
              <w:spacing w:after="160" w:line="252" w:lineRule="auto"/>
              <w:jc w:val="center"/>
              <w:rPr>
                <w:sz w:val="27"/>
                <w:szCs w:val="27"/>
              </w:rPr>
            </w:pPr>
            <w:r>
              <w:rPr>
                <w:sz w:val="27"/>
                <w:szCs w:val="27"/>
              </w:rPr>
              <w:t>10 марта</w:t>
            </w:r>
            <w:r>
              <w:rPr>
                <w:sz w:val="27"/>
                <w:szCs w:val="27"/>
              </w:rPr>
              <w:t xml:space="preserve">  2026 года</w:t>
            </w:r>
          </w:p>
        </w:tc>
      </w:tr>
    </w:tbl>
    <w:p w14:paraId="7F5C5F41" w14:textId="664B2682" w:rsidR="00726F5F" w:rsidRDefault="00726F5F" w:rsidP="00726F5F">
      <w:pPr>
        <w:jc w:val="both"/>
        <w:rPr>
          <w:sz w:val="24"/>
        </w:rPr>
      </w:pPr>
    </w:p>
    <w:p w14:paraId="70BC54AE" w14:textId="77777777" w:rsidR="00726F5F" w:rsidRDefault="00726F5F" w:rsidP="00726F5F">
      <w:pPr>
        <w:jc w:val="center"/>
        <w:rPr>
          <w:sz w:val="28"/>
          <w:szCs w:val="28"/>
          <w:lang w:eastAsia="ru-RU"/>
        </w:rPr>
      </w:pPr>
      <w:r w:rsidRPr="00726F5F">
        <w:rPr>
          <w:sz w:val="28"/>
          <w:szCs w:val="28"/>
          <w:lang w:eastAsia="ru-RU"/>
        </w:rPr>
        <w:t xml:space="preserve">Об утверждении порядка </w:t>
      </w:r>
      <w:r w:rsidRPr="00726F5F">
        <w:rPr>
          <w:sz w:val="28"/>
          <w:szCs w:val="28"/>
          <w:lang w:eastAsia="ru-RU"/>
        </w:rPr>
        <w:t xml:space="preserve">открытия и ведения лицевых счетов </w:t>
      </w:r>
    </w:p>
    <w:p w14:paraId="5A77A783" w14:textId="201BCD06" w:rsidR="00726F5F" w:rsidRDefault="00726F5F" w:rsidP="00726F5F">
      <w:pPr>
        <w:jc w:val="center"/>
        <w:rPr>
          <w:sz w:val="28"/>
          <w:szCs w:val="28"/>
          <w:lang w:eastAsia="ru-RU"/>
        </w:rPr>
      </w:pPr>
      <w:r w:rsidRPr="00726F5F">
        <w:rPr>
          <w:sz w:val="28"/>
          <w:szCs w:val="28"/>
          <w:lang w:eastAsia="ru-RU"/>
        </w:rPr>
        <w:t xml:space="preserve">в </w:t>
      </w:r>
      <w:r w:rsidRPr="00726F5F">
        <w:rPr>
          <w:spacing w:val="-2"/>
          <w:sz w:val="28"/>
          <w:szCs w:val="28"/>
          <w:lang w:eastAsia="ru-RU"/>
        </w:rPr>
        <w:t>Администрации сельского поселения Тубинский сельсовет</w:t>
      </w:r>
      <w:r w:rsidRPr="00726F5F">
        <w:rPr>
          <w:sz w:val="28"/>
          <w:szCs w:val="28"/>
          <w:lang w:eastAsia="ru-RU"/>
        </w:rPr>
        <w:t xml:space="preserve"> муниципального района Баймакский район</w:t>
      </w:r>
      <w:r w:rsidRPr="00726F5F">
        <w:rPr>
          <w:sz w:val="28"/>
          <w:szCs w:val="28"/>
          <w:lang w:val="ba-RU" w:eastAsia="ru-RU"/>
        </w:rPr>
        <w:t xml:space="preserve"> </w:t>
      </w:r>
      <w:r w:rsidRPr="00726F5F">
        <w:rPr>
          <w:sz w:val="28"/>
          <w:szCs w:val="28"/>
          <w:lang w:eastAsia="ru-RU"/>
        </w:rPr>
        <w:t>Республики Башкортостан</w:t>
      </w:r>
      <w:r>
        <w:rPr>
          <w:sz w:val="28"/>
          <w:szCs w:val="28"/>
          <w:lang w:eastAsia="ru-RU"/>
        </w:rPr>
        <w:t xml:space="preserve"> в новой редакции</w:t>
      </w:r>
    </w:p>
    <w:p w14:paraId="7D1CC52F" w14:textId="77777777" w:rsidR="00726F5F" w:rsidRDefault="00726F5F" w:rsidP="00726F5F">
      <w:pPr>
        <w:jc w:val="center"/>
        <w:rPr>
          <w:sz w:val="28"/>
          <w:szCs w:val="28"/>
          <w:lang w:eastAsia="ru-RU"/>
        </w:rPr>
      </w:pPr>
    </w:p>
    <w:p w14:paraId="3EE26DA4" w14:textId="73DB9813" w:rsidR="00726F5F" w:rsidRPr="00726F5F" w:rsidRDefault="00726F5F" w:rsidP="00726F5F">
      <w:pPr>
        <w:widowControl/>
        <w:shd w:val="clear" w:color="auto" w:fill="FFFFFF"/>
        <w:autoSpaceDE/>
        <w:autoSpaceDN/>
        <w:ind w:firstLine="709"/>
        <w:jc w:val="both"/>
        <w:rPr>
          <w:rFonts w:eastAsia="Calibri"/>
          <w:sz w:val="28"/>
          <w:szCs w:val="28"/>
          <w:lang w:eastAsia="ja-JP"/>
        </w:rPr>
      </w:pPr>
      <w:proofErr w:type="gramStart"/>
      <w:r w:rsidRPr="00726F5F">
        <w:rPr>
          <w:rFonts w:eastAsia="Calibri"/>
          <w:sz w:val="28"/>
          <w:szCs w:val="28"/>
          <w:lang w:eastAsia="ja-JP"/>
        </w:rPr>
        <w:t>В</w:t>
      </w:r>
      <w:r w:rsidRPr="00726F5F">
        <w:rPr>
          <w:rFonts w:eastAsia="Calibri"/>
          <w:sz w:val="28"/>
          <w:szCs w:val="28"/>
          <w:lang w:eastAsia="ja-JP"/>
        </w:rPr>
        <w:t xml:space="preserve"> соответствии со статьей 220.1 Бюджетного кодекса Российской Федерации, Законом Республики Башкортостан «О бюджетном процессе в Республике Башкортостан», приказа Казначейства России от 17.10.2016 № 21н в редакции от 26.11.2025 «О порядке открытия и ведения лицевых счетов территориальными органами Федерального казначейства», Федерального закона от 8 мая 2010 года 8Г-ФЗ «О внесении изменений в отдельные законодательные акты Российской Федерации в связи с совершенствованием</w:t>
      </w:r>
      <w:proofErr w:type="gramEnd"/>
      <w:r w:rsidRPr="00726F5F">
        <w:rPr>
          <w:rFonts w:eastAsia="Calibri"/>
          <w:sz w:val="28"/>
          <w:szCs w:val="28"/>
          <w:lang w:eastAsia="ja-JP"/>
        </w:rPr>
        <w:t xml:space="preserve"> правового положения государственных (муниципальных) учреждений», Положения «О бюджетном процессе в сельском поселении Тубинский сельсовет муниципального района Баймакский район Республики Башкортостан», утвержденного Решением Совета сельского поселения Тубинский сельсовет муниципального района Баймакский район Республики Башкортостан № 73 от 02.02.2022 года, </w:t>
      </w:r>
      <w:r w:rsidRPr="00726F5F">
        <w:rPr>
          <w:rFonts w:eastAsia="Calibri"/>
          <w:b/>
          <w:sz w:val="28"/>
          <w:szCs w:val="28"/>
          <w:lang w:eastAsia="ja-JP"/>
        </w:rPr>
        <w:t xml:space="preserve"> </w:t>
      </w:r>
      <w:r w:rsidRPr="00726F5F">
        <w:rPr>
          <w:rFonts w:eastAsia="Calibri"/>
          <w:sz w:val="28"/>
          <w:szCs w:val="28"/>
          <w:lang w:eastAsia="ja-JP"/>
        </w:rPr>
        <w:t xml:space="preserve">Администрация сельского поселения Тубинский сельсовет муниципального района Баймакский район Республики Башкортостан       </w:t>
      </w:r>
      <w:proofErr w:type="gramStart"/>
      <w:r w:rsidRPr="00726F5F">
        <w:rPr>
          <w:rFonts w:eastAsia="Calibri"/>
          <w:sz w:val="28"/>
          <w:szCs w:val="28"/>
          <w:lang w:eastAsia="ja-JP"/>
        </w:rPr>
        <w:t>п</w:t>
      </w:r>
      <w:proofErr w:type="gramEnd"/>
      <w:r w:rsidRPr="00726F5F">
        <w:rPr>
          <w:rFonts w:eastAsia="Calibri"/>
          <w:sz w:val="28"/>
          <w:szCs w:val="28"/>
          <w:lang w:eastAsia="ja-JP"/>
        </w:rPr>
        <w:t xml:space="preserve"> о с т а н о в л я е т :</w:t>
      </w:r>
    </w:p>
    <w:p w14:paraId="4A66057E" w14:textId="25A1223E" w:rsidR="00726F5F" w:rsidRPr="00726F5F" w:rsidRDefault="00726F5F" w:rsidP="00726F5F">
      <w:pPr>
        <w:widowControl/>
        <w:shd w:val="clear" w:color="auto" w:fill="FFFFFF"/>
        <w:autoSpaceDE/>
        <w:autoSpaceDN/>
        <w:ind w:firstLine="709"/>
        <w:jc w:val="both"/>
        <w:rPr>
          <w:rFonts w:eastAsia="Calibri"/>
          <w:sz w:val="28"/>
          <w:szCs w:val="28"/>
          <w:lang w:eastAsia="ja-JP"/>
        </w:rPr>
      </w:pPr>
      <w:r w:rsidRPr="00726F5F">
        <w:rPr>
          <w:rFonts w:eastAsia="Calibri"/>
          <w:sz w:val="28"/>
          <w:szCs w:val="28"/>
          <w:lang w:eastAsia="ja-JP"/>
        </w:rPr>
        <w:t>1. Утвердить порядок</w:t>
      </w:r>
      <w:r w:rsidRPr="00726F5F">
        <w:rPr>
          <w:rFonts w:eastAsia="Calibri"/>
          <w:sz w:val="28"/>
          <w:szCs w:val="28"/>
          <w:lang w:eastAsia="ja-JP"/>
        </w:rPr>
        <w:t xml:space="preserve"> отк</w:t>
      </w:r>
      <w:r w:rsidRPr="00726F5F">
        <w:rPr>
          <w:rFonts w:eastAsia="Calibri"/>
          <w:sz w:val="28"/>
          <w:szCs w:val="28"/>
          <w:lang w:eastAsia="ja-JP"/>
        </w:rPr>
        <w:t xml:space="preserve">рытия и ведения лицевых счетов </w:t>
      </w:r>
      <w:r w:rsidRPr="00726F5F">
        <w:rPr>
          <w:rFonts w:eastAsia="Calibri"/>
          <w:sz w:val="28"/>
          <w:szCs w:val="28"/>
          <w:lang w:eastAsia="ja-JP"/>
        </w:rPr>
        <w:t>в Администрации сельского поселения Тубинский сельсовет муниципального района Баймакский район Республики Башкортостан в новой редакции</w:t>
      </w:r>
      <w:r>
        <w:rPr>
          <w:rFonts w:eastAsia="Calibri"/>
          <w:sz w:val="28"/>
          <w:szCs w:val="28"/>
          <w:lang w:eastAsia="ja-JP"/>
        </w:rPr>
        <w:t>;</w:t>
      </w:r>
    </w:p>
    <w:p w14:paraId="6D7BC884" w14:textId="79F24578" w:rsidR="00726F5F" w:rsidRPr="00726F5F" w:rsidRDefault="00726F5F" w:rsidP="00726F5F">
      <w:pPr>
        <w:widowControl/>
        <w:shd w:val="clear" w:color="auto" w:fill="FFFFFF"/>
        <w:autoSpaceDE/>
        <w:autoSpaceDN/>
        <w:ind w:firstLine="709"/>
        <w:jc w:val="both"/>
        <w:rPr>
          <w:rFonts w:eastAsia="Calibri"/>
          <w:sz w:val="28"/>
          <w:szCs w:val="28"/>
          <w:lang w:eastAsia="ja-JP"/>
        </w:rPr>
      </w:pPr>
      <w:r w:rsidRPr="00726F5F">
        <w:rPr>
          <w:rFonts w:eastAsia="Calibri"/>
          <w:sz w:val="28"/>
          <w:szCs w:val="28"/>
          <w:lang w:eastAsia="ja-JP"/>
        </w:rPr>
        <w:t>2. Призвать утратившим силу постановление главы администрации сельского поселения Тубинский сельсовет муниципального района Баймакский район Республики Башкортостан от 03.09.2021 г. № 30 "Об утверждении порядка открытия и ведения лицевых счетов в финансовом органе администрации сельского поселения Тубинский сельсовет муниципального района Баймакский район Республики Башкортостан"</w:t>
      </w:r>
      <w:r>
        <w:rPr>
          <w:rFonts w:eastAsia="Calibri"/>
          <w:sz w:val="28"/>
          <w:szCs w:val="28"/>
          <w:lang w:eastAsia="ja-JP"/>
        </w:rPr>
        <w:t>;</w:t>
      </w:r>
    </w:p>
    <w:p w14:paraId="6D390A50" w14:textId="1BA67322" w:rsidR="00726F5F" w:rsidRPr="00726F5F" w:rsidRDefault="00726F5F" w:rsidP="00726F5F">
      <w:pPr>
        <w:widowControl/>
        <w:shd w:val="clear" w:color="auto" w:fill="FFFFFF"/>
        <w:autoSpaceDE/>
        <w:autoSpaceDN/>
        <w:ind w:firstLine="709"/>
        <w:jc w:val="both"/>
        <w:rPr>
          <w:rFonts w:eastAsia="Calibri"/>
          <w:sz w:val="28"/>
          <w:szCs w:val="28"/>
          <w:lang w:eastAsia="ja-JP"/>
        </w:rPr>
      </w:pPr>
      <w:r w:rsidRPr="00726F5F">
        <w:rPr>
          <w:rFonts w:eastAsia="Calibri"/>
          <w:sz w:val="28"/>
          <w:szCs w:val="28"/>
          <w:lang w:eastAsia="ja-JP"/>
        </w:rPr>
        <w:t>3. Настоящий</w:t>
      </w:r>
      <w:r w:rsidRPr="00726F5F">
        <w:rPr>
          <w:rFonts w:eastAsia="Calibri"/>
          <w:sz w:val="28"/>
          <w:szCs w:val="28"/>
          <w:lang w:eastAsia="ja-JP"/>
        </w:rPr>
        <w:t xml:space="preserve"> </w:t>
      </w:r>
      <w:r w:rsidRPr="00726F5F">
        <w:rPr>
          <w:rFonts w:eastAsia="Calibri"/>
          <w:sz w:val="28"/>
          <w:szCs w:val="28"/>
          <w:lang w:eastAsia="ja-JP"/>
        </w:rPr>
        <w:t>Порядок</w:t>
      </w:r>
      <w:r w:rsidRPr="00726F5F">
        <w:rPr>
          <w:rFonts w:eastAsia="Calibri"/>
          <w:sz w:val="28"/>
          <w:szCs w:val="28"/>
          <w:lang w:eastAsia="ja-JP"/>
        </w:rPr>
        <w:t xml:space="preserve"> вступает в силу со дня</w:t>
      </w:r>
      <w:r>
        <w:rPr>
          <w:rFonts w:eastAsia="Calibri"/>
          <w:sz w:val="28"/>
          <w:szCs w:val="28"/>
          <w:lang w:eastAsia="ja-JP"/>
        </w:rPr>
        <w:t xml:space="preserve"> его официального опубликования;</w:t>
      </w:r>
    </w:p>
    <w:p w14:paraId="307BD661" w14:textId="404D7EE5" w:rsidR="00726F5F" w:rsidRPr="00726F5F" w:rsidRDefault="00726F5F" w:rsidP="00726F5F">
      <w:pPr>
        <w:widowControl/>
        <w:shd w:val="clear" w:color="auto" w:fill="FFFFFF"/>
        <w:autoSpaceDE/>
        <w:autoSpaceDN/>
        <w:ind w:firstLine="709"/>
        <w:jc w:val="both"/>
        <w:rPr>
          <w:rFonts w:eastAsia="Calibri"/>
          <w:sz w:val="28"/>
          <w:szCs w:val="28"/>
          <w:lang w:eastAsia="ja-JP"/>
        </w:rPr>
      </w:pPr>
      <w:r w:rsidRPr="00726F5F">
        <w:rPr>
          <w:rFonts w:eastAsia="Calibri"/>
          <w:sz w:val="28"/>
          <w:szCs w:val="28"/>
          <w:lang w:eastAsia="ja-JP"/>
        </w:rPr>
        <w:t xml:space="preserve">4. </w:t>
      </w:r>
      <w:proofErr w:type="gramStart"/>
      <w:r w:rsidRPr="00726F5F">
        <w:rPr>
          <w:rFonts w:eastAsia="Calibri"/>
          <w:sz w:val="28"/>
          <w:szCs w:val="28"/>
          <w:lang w:eastAsia="ja-JP"/>
        </w:rPr>
        <w:t>Контроль за</w:t>
      </w:r>
      <w:proofErr w:type="gramEnd"/>
      <w:r w:rsidRPr="00726F5F">
        <w:rPr>
          <w:rFonts w:eastAsia="Calibri"/>
          <w:sz w:val="28"/>
          <w:szCs w:val="28"/>
          <w:lang w:eastAsia="ja-JP"/>
        </w:rPr>
        <w:t xml:space="preserve"> исполнением настоящего постановления оставляю за собой.</w:t>
      </w:r>
    </w:p>
    <w:p w14:paraId="53C58952" w14:textId="77777777" w:rsidR="00726F5F" w:rsidRPr="00726F5F" w:rsidRDefault="00726F5F" w:rsidP="00726F5F">
      <w:pPr>
        <w:jc w:val="both"/>
        <w:rPr>
          <w:sz w:val="28"/>
          <w:szCs w:val="28"/>
          <w:lang w:eastAsia="ru-RU"/>
        </w:rPr>
      </w:pPr>
    </w:p>
    <w:p w14:paraId="0A8F12E6" w14:textId="77777777" w:rsidR="00726F5F" w:rsidRPr="00726F5F" w:rsidRDefault="00726F5F" w:rsidP="00726F5F">
      <w:pPr>
        <w:jc w:val="both"/>
        <w:rPr>
          <w:sz w:val="28"/>
          <w:szCs w:val="28"/>
          <w:lang w:eastAsia="ru-RU"/>
        </w:rPr>
      </w:pPr>
    </w:p>
    <w:p w14:paraId="2DD4BC86" w14:textId="1586E7BC" w:rsidR="00726F5F" w:rsidRPr="00726F5F" w:rsidRDefault="00726F5F" w:rsidP="00726F5F">
      <w:pPr>
        <w:jc w:val="both"/>
        <w:rPr>
          <w:sz w:val="28"/>
          <w:szCs w:val="28"/>
          <w:lang w:eastAsia="ru-RU"/>
        </w:rPr>
      </w:pPr>
      <w:r w:rsidRPr="00726F5F">
        <w:rPr>
          <w:sz w:val="28"/>
          <w:szCs w:val="28"/>
          <w:lang w:eastAsia="ru-RU"/>
        </w:rPr>
        <w:t xml:space="preserve">Глава сельского поселения </w:t>
      </w:r>
      <w:r>
        <w:rPr>
          <w:sz w:val="28"/>
          <w:szCs w:val="28"/>
          <w:lang w:eastAsia="ru-RU"/>
        </w:rPr>
        <w:t xml:space="preserve">                                          </w:t>
      </w:r>
      <w:bookmarkStart w:id="0" w:name="_GoBack"/>
      <w:bookmarkEnd w:id="0"/>
      <w:r w:rsidRPr="00726F5F">
        <w:rPr>
          <w:sz w:val="28"/>
          <w:szCs w:val="28"/>
          <w:lang w:eastAsia="ru-RU"/>
        </w:rPr>
        <w:t>А.С. Халитова</w:t>
      </w:r>
    </w:p>
    <w:p w14:paraId="3B6223CF" w14:textId="77777777" w:rsidR="00726F5F" w:rsidRPr="0019391C" w:rsidRDefault="00726F5F" w:rsidP="00726F5F">
      <w:pPr>
        <w:jc w:val="center"/>
        <w:rPr>
          <w:sz w:val="24"/>
          <w:lang w:eastAsia="ru-RU"/>
        </w:rPr>
      </w:pPr>
    </w:p>
    <w:p w14:paraId="7F8B53D2" w14:textId="31AB5920" w:rsidR="00726F5F" w:rsidRDefault="00726F5F" w:rsidP="00726F5F">
      <w:pPr>
        <w:jc w:val="center"/>
        <w:rPr>
          <w:sz w:val="24"/>
        </w:rPr>
      </w:pPr>
      <w:r>
        <w:rPr>
          <w:sz w:val="24"/>
        </w:rPr>
        <w:br w:type="page"/>
      </w:r>
    </w:p>
    <w:p w14:paraId="1F1B9215" w14:textId="77777777" w:rsidR="00726F5F" w:rsidRDefault="00726F5F" w:rsidP="009B0757">
      <w:pPr>
        <w:ind w:left="5387" w:right="1071"/>
        <w:rPr>
          <w:sz w:val="24"/>
        </w:rPr>
      </w:pPr>
    </w:p>
    <w:p w14:paraId="6CE5AA02" w14:textId="77777777" w:rsidR="009B0757" w:rsidRPr="009B0757" w:rsidRDefault="009B0757" w:rsidP="009B0757">
      <w:pPr>
        <w:ind w:left="5387" w:right="1071"/>
        <w:rPr>
          <w:sz w:val="24"/>
        </w:rPr>
      </w:pPr>
      <w:r w:rsidRPr="009B0757">
        <w:rPr>
          <w:sz w:val="24"/>
        </w:rPr>
        <w:t xml:space="preserve">Утвержден </w:t>
      </w:r>
    </w:p>
    <w:p w14:paraId="41B804BD" w14:textId="0713E5CC" w:rsidR="009B0757" w:rsidRPr="009B0757" w:rsidRDefault="009B0757" w:rsidP="009B0757">
      <w:pPr>
        <w:ind w:left="5387" w:right="1071"/>
        <w:rPr>
          <w:sz w:val="24"/>
        </w:rPr>
      </w:pPr>
      <w:r w:rsidRPr="009B0757">
        <w:rPr>
          <w:sz w:val="24"/>
        </w:rPr>
        <w:t>постановлением Администрации сельского</w:t>
      </w:r>
      <w:r w:rsidRPr="009B0757">
        <w:rPr>
          <w:spacing w:val="-15"/>
          <w:sz w:val="24"/>
        </w:rPr>
        <w:t xml:space="preserve"> </w:t>
      </w:r>
      <w:r w:rsidRPr="009B0757">
        <w:rPr>
          <w:sz w:val="24"/>
        </w:rPr>
        <w:t>поселения</w:t>
      </w:r>
      <w:r w:rsidRPr="009B0757">
        <w:rPr>
          <w:spacing w:val="-15"/>
          <w:sz w:val="24"/>
        </w:rPr>
        <w:t xml:space="preserve"> </w:t>
      </w:r>
      <w:r w:rsidR="0019391C">
        <w:rPr>
          <w:sz w:val="24"/>
        </w:rPr>
        <w:t>Тубинский</w:t>
      </w:r>
      <w:r w:rsidRPr="009B0757">
        <w:rPr>
          <w:sz w:val="24"/>
        </w:rPr>
        <w:t xml:space="preserve"> сельсовет муниципального района Баймакский</w:t>
      </w:r>
      <w:r w:rsidRPr="009B0757">
        <w:rPr>
          <w:spacing w:val="-13"/>
          <w:sz w:val="24"/>
        </w:rPr>
        <w:t xml:space="preserve"> </w:t>
      </w:r>
      <w:r w:rsidRPr="009B0757">
        <w:rPr>
          <w:sz w:val="24"/>
        </w:rPr>
        <w:t>район</w:t>
      </w:r>
      <w:r w:rsidRPr="009B0757">
        <w:rPr>
          <w:spacing w:val="-13"/>
          <w:sz w:val="24"/>
        </w:rPr>
        <w:t xml:space="preserve"> </w:t>
      </w:r>
      <w:r w:rsidRPr="009B0757">
        <w:rPr>
          <w:sz w:val="24"/>
        </w:rPr>
        <w:t>Республики</w:t>
      </w:r>
      <w:r w:rsidRPr="009B0757">
        <w:rPr>
          <w:spacing w:val="-13"/>
          <w:sz w:val="24"/>
        </w:rPr>
        <w:t xml:space="preserve"> </w:t>
      </w:r>
      <w:r w:rsidRPr="009B0757">
        <w:rPr>
          <w:sz w:val="24"/>
        </w:rPr>
        <w:t xml:space="preserve">Башкортостан от </w:t>
      </w:r>
      <w:r w:rsidR="00975483">
        <w:rPr>
          <w:sz w:val="24"/>
        </w:rPr>
        <w:t>10.03.</w:t>
      </w:r>
      <w:r w:rsidRPr="009B0757">
        <w:rPr>
          <w:sz w:val="24"/>
        </w:rPr>
        <w:t>2026 года №</w:t>
      </w:r>
      <w:r w:rsidR="00975483">
        <w:rPr>
          <w:sz w:val="24"/>
        </w:rPr>
        <w:t xml:space="preserve"> 11</w:t>
      </w:r>
    </w:p>
    <w:p w14:paraId="4B9AA3CC" w14:textId="77777777" w:rsidR="009B0757" w:rsidRPr="009B0757" w:rsidRDefault="009B0757" w:rsidP="009B0757">
      <w:pPr>
        <w:jc w:val="center"/>
        <w:rPr>
          <w:rFonts w:cs="Calibri"/>
          <w:b/>
          <w:sz w:val="24"/>
          <w:lang w:eastAsia="ru-RU"/>
        </w:rPr>
      </w:pPr>
      <w:bookmarkStart w:id="1" w:name="P42"/>
      <w:bookmarkEnd w:id="1"/>
    </w:p>
    <w:p w14:paraId="068A9A7C" w14:textId="77777777" w:rsidR="009B0757" w:rsidRPr="0019391C" w:rsidRDefault="009B0757" w:rsidP="009B0757">
      <w:pPr>
        <w:jc w:val="center"/>
        <w:rPr>
          <w:b/>
          <w:sz w:val="24"/>
          <w:lang w:eastAsia="ru-RU"/>
        </w:rPr>
      </w:pPr>
      <w:r w:rsidRPr="0019391C">
        <w:rPr>
          <w:b/>
          <w:sz w:val="24"/>
          <w:lang w:eastAsia="ru-RU"/>
        </w:rPr>
        <w:t>ПОРЯДОК</w:t>
      </w:r>
    </w:p>
    <w:p w14:paraId="0E554491" w14:textId="7768D70B" w:rsidR="009B0757" w:rsidRPr="0019391C" w:rsidRDefault="009B0757" w:rsidP="009B0757">
      <w:pPr>
        <w:jc w:val="center"/>
        <w:rPr>
          <w:b/>
          <w:sz w:val="24"/>
          <w:lang w:eastAsia="ru-RU"/>
        </w:rPr>
      </w:pPr>
      <w:r w:rsidRPr="0019391C">
        <w:rPr>
          <w:b/>
          <w:sz w:val="24"/>
          <w:lang w:eastAsia="ru-RU"/>
        </w:rPr>
        <w:t xml:space="preserve">открытия и ведения лицевых счетов в </w:t>
      </w:r>
      <w:r w:rsidRPr="0019391C">
        <w:rPr>
          <w:b/>
          <w:spacing w:val="-2"/>
          <w:sz w:val="24"/>
          <w:szCs w:val="24"/>
          <w:lang w:eastAsia="ru-RU"/>
        </w:rPr>
        <w:t xml:space="preserve">Администрации сельского поселения </w:t>
      </w:r>
      <w:r w:rsidR="0019391C" w:rsidRPr="0019391C">
        <w:rPr>
          <w:b/>
          <w:spacing w:val="-2"/>
          <w:sz w:val="24"/>
          <w:szCs w:val="24"/>
          <w:lang w:eastAsia="ru-RU"/>
        </w:rPr>
        <w:t>Тубинский</w:t>
      </w:r>
      <w:r w:rsidRPr="0019391C">
        <w:rPr>
          <w:b/>
          <w:spacing w:val="-2"/>
          <w:sz w:val="24"/>
          <w:szCs w:val="24"/>
          <w:lang w:eastAsia="ru-RU"/>
        </w:rPr>
        <w:t xml:space="preserve"> сельсовет</w:t>
      </w:r>
      <w:r w:rsidRPr="0019391C">
        <w:rPr>
          <w:b/>
          <w:sz w:val="24"/>
          <w:lang w:eastAsia="ru-RU"/>
        </w:rPr>
        <w:t xml:space="preserve"> муниципального района Баймакский район</w:t>
      </w:r>
      <w:r w:rsidRPr="0019391C">
        <w:rPr>
          <w:b/>
          <w:sz w:val="24"/>
          <w:lang w:val="ba-RU" w:eastAsia="ru-RU"/>
        </w:rPr>
        <w:t xml:space="preserve"> </w:t>
      </w:r>
      <w:r w:rsidRPr="0019391C">
        <w:rPr>
          <w:b/>
          <w:sz w:val="24"/>
          <w:lang w:eastAsia="ru-RU"/>
        </w:rPr>
        <w:t>Республики Башкортостан</w:t>
      </w:r>
    </w:p>
    <w:p w14:paraId="78342705" w14:textId="77777777" w:rsidR="009B0757" w:rsidRPr="0019391C" w:rsidRDefault="009B0757" w:rsidP="009B0757">
      <w:pPr>
        <w:jc w:val="center"/>
        <w:rPr>
          <w:sz w:val="24"/>
          <w:lang w:eastAsia="ru-RU"/>
        </w:rPr>
      </w:pPr>
    </w:p>
    <w:p w14:paraId="03C9DB70" w14:textId="77777777" w:rsidR="009B0757" w:rsidRPr="0019391C" w:rsidRDefault="009B0757" w:rsidP="009B0757">
      <w:pPr>
        <w:jc w:val="center"/>
        <w:outlineLvl w:val="1"/>
        <w:rPr>
          <w:b/>
          <w:sz w:val="24"/>
          <w:lang w:eastAsia="ru-RU"/>
        </w:rPr>
      </w:pPr>
      <w:r w:rsidRPr="0019391C">
        <w:rPr>
          <w:b/>
          <w:sz w:val="24"/>
          <w:lang w:eastAsia="ru-RU"/>
        </w:rPr>
        <w:t>I. ОБЩИЕ ПОЛОЖЕНИЯ</w:t>
      </w:r>
    </w:p>
    <w:p w14:paraId="71F40B76" w14:textId="77777777" w:rsidR="009B0757" w:rsidRPr="009B0757" w:rsidRDefault="009B0757" w:rsidP="009B0757">
      <w:pPr>
        <w:jc w:val="center"/>
        <w:rPr>
          <w:rFonts w:cs="Calibri"/>
          <w:sz w:val="24"/>
          <w:lang w:eastAsia="ru-RU"/>
        </w:rPr>
      </w:pPr>
    </w:p>
    <w:p w14:paraId="3A689B6A" w14:textId="541F3AB8" w:rsidR="009B0757" w:rsidRPr="009B0757" w:rsidRDefault="009B0757" w:rsidP="009B0757">
      <w:pPr>
        <w:ind w:firstLine="540"/>
        <w:jc w:val="both"/>
        <w:rPr>
          <w:rFonts w:cs="Calibri"/>
          <w:sz w:val="24"/>
          <w:lang w:eastAsia="ru-RU"/>
        </w:rPr>
      </w:pPr>
      <w:r w:rsidRPr="009B0757">
        <w:rPr>
          <w:rFonts w:cs="Calibri"/>
          <w:sz w:val="24"/>
          <w:lang w:eastAsia="ru-RU"/>
        </w:rPr>
        <w:t xml:space="preserve">1. </w:t>
      </w:r>
      <w:proofErr w:type="gramStart"/>
      <w:r w:rsidRPr="009B0757">
        <w:rPr>
          <w:rFonts w:cs="Calibri"/>
          <w:sz w:val="24"/>
          <w:lang w:eastAsia="ru-RU"/>
        </w:rPr>
        <w:t xml:space="preserve">Настоящий Порядок открытия и ведения лицевых счетов в Администрации сельского поселения </w:t>
      </w:r>
      <w:r w:rsidR="00975483" w:rsidRPr="00975483">
        <w:rPr>
          <w:rFonts w:cs="Calibri"/>
          <w:sz w:val="24"/>
          <w:lang w:eastAsia="ru-RU"/>
        </w:rPr>
        <w:t xml:space="preserve">Тубинский </w:t>
      </w:r>
      <w:r w:rsidRPr="009B0757">
        <w:rPr>
          <w:rFonts w:cs="Calibri"/>
          <w:sz w:val="24"/>
          <w:lang w:eastAsia="ru-RU"/>
        </w:rPr>
        <w:t xml:space="preserve">сельсовет муниципального района Баймакский район Республики Башкортостан (далее - Порядок) разработан на основании </w:t>
      </w:r>
      <w:hyperlink r:id="rId7">
        <w:r w:rsidRPr="009B0757">
          <w:rPr>
            <w:rFonts w:cs="Calibri"/>
            <w:sz w:val="24"/>
            <w:lang w:eastAsia="ru-RU"/>
          </w:rPr>
          <w:t>статьи 220.1</w:t>
        </w:r>
      </w:hyperlink>
      <w:r w:rsidRPr="009B0757">
        <w:rPr>
          <w:rFonts w:cs="Calibri"/>
          <w:sz w:val="24"/>
          <w:lang w:eastAsia="ru-RU"/>
        </w:rPr>
        <w:t xml:space="preserve"> и </w:t>
      </w:r>
      <w:hyperlink r:id="rId8">
        <w:r w:rsidRPr="009B0757">
          <w:rPr>
            <w:rFonts w:cs="Calibri"/>
            <w:sz w:val="24"/>
            <w:lang w:eastAsia="ru-RU"/>
          </w:rPr>
          <w:t>части 5 статьи 242.23</w:t>
        </w:r>
      </w:hyperlink>
      <w:r w:rsidRPr="009B0757">
        <w:rPr>
          <w:rFonts w:cs="Calibri"/>
          <w:sz w:val="24"/>
          <w:lang w:eastAsia="ru-RU"/>
        </w:rPr>
        <w:t xml:space="preserve"> Бюджетного кодекса Российской Федерации, </w:t>
      </w:r>
      <w:hyperlink r:id="rId9">
        <w:r w:rsidRPr="009B0757">
          <w:rPr>
            <w:rFonts w:cs="Calibri"/>
            <w:sz w:val="24"/>
            <w:lang w:eastAsia="ru-RU"/>
          </w:rPr>
          <w:t>частей 3</w:t>
        </w:r>
      </w:hyperlink>
      <w:r w:rsidRPr="009B0757">
        <w:rPr>
          <w:rFonts w:cs="Calibri"/>
          <w:sz w:val="24"/>
          <w:lang w:eastAsia="ru-RU"/>
        </w:rPr>
        <w:t xml:space="preserve">, </w:t>
      </w:r>
      <w:hyperlink r:id="rId10">
        <w:r w:rsidRPr="009B0757">
          <w:rPr>
            <w:rFonts w:cs="Calibri"/>
            <w:sz w:val="24"/>
            <w:lang w:eastAsia="ru-RU"/>
          </w:rPr>
          <w:t>8 статьи 30</w:t>
        </w:r>
      </w:hyperlink>
      <w:r w:rsidRPr="009B0757">
        <w:rPr>
          <w:rFonts w:cs="Calibri"/>
          <w:sz w:val="24"/>
          <w:lang w:eastAsia="ru-RU"/>
        </w:rPr>
        <w:t xml:space="preserve"> Федерального закона от 8 мая 2010 года N 83-ФЗ "О внесении изменений в отдельные законодательные акты Российской Федерации в связи</w:t>
      </w:r>
      <w:proofErr w:type="gramEnd"/>
      <w:r w:rsidRPr="009B0757">
        <w:rPr>
          <w:rFonts w:cs="Calibri"/>
          <w:sz w:val="24"/>
          <w:lang w:eastAsia="ru-RU"/>
        </w:rPr>
        <w:t xml:space="preserve"> </w:t>
      </w:r>
      <w:proofErr w:type="gramStart"/>
      <w:r w:rsidRPr="009B0757">
        <w:rPr>
          <w:rFonts w:cs="Calibri"/>
          <w:sz w:val="24"/>
          <w:lang w:eastAsia="ru-RU"/>
        </w:rPr>
        <w:t xml:space="preserve">с совершенствованием правового положения государственных (муниципальных) учреждений", </w:t>
      </w:r>
      <w:hyperlink r:id="rId11">
        <w:r w:rsidRPr="009B0757">
          <w:rPr>
            <w:rFonts w:cs="Calibri"/>
            <w:sz w:val="24"/>
            <w:lang w:eastAsia="ru-RU"/>
          </w:rPr>
          <w:t>частей 3.3</w:t>
        </w:r>
      </w:hyperlink>
      <w:r w:rsidRPr="009B0757">
        <w:rPr>
          <w:rFonts w:cs="Calibri"/>
          <w:sz w:val="24"/>
          <w:lang w:eastAsia="ru-RU"/>
        </w:rPr>
        <w:t xml:space="preserve">, </w:t>
      </w:r>
      <w:hyperlink r:id="rId12">
        <w:r w:rsidRPr="009B0757">
          <w:rPr>
            <w:rFonts w:cs="Calibri"/>
            <w:sz w:val="24"/>
            <w:lang w:eastAsia="ru-RU"/>
          </w:rPr>
          <w:t>3.6</w:t>
        </w:r>
      </w:hyperlink>
      <w:r w:rsidRPr="009B0757">
        <w:rPr>
          <w:rFonts w:cs="Calibri"/>
          <w:sz w:val="24"/>
          <w:lang w:eastAsia="ru-RU"/>
        </w:rPr>
        <w:t xml:space="preserve"> и </w:t>
      </w:r>
      <w:hyperlink r:id="rId13">
        <w:r w:rsidRPr="009B0757">
          <w:rPr>
            <w:rFonts w:cs="Calibri"/>
            <w:sz w:val="24"/>
            <w:lang w:eastAsia="ru-RU"/>
          </w:rPr>
          <w:t>3.8 статьи 2</w:t>
        </w:r>
      </w:hyperlink>
      <w:r w:rsidRPr="009B0757">
        <w:rPr>
          <w:rFonts w:cs="Calibri"/>
          <w:sz w:val="24"/>
          <w:lang w:eastAsia="ru-RU"/>
        </w:rPr>
        <w:t xml:space="preserve"> Федерального закона от 3 ноября 2006 года N 174-ФЗ "Об автономных учреждениях", </w:t>
      </w:r>
      <w:hyperlink r:id="rId14">
        <w:r w:rsidRPr="009B0757">
          <w:rPr>
            <w:rFonts w:cs="Calibri"/>
            <w:sz w:val="24"/>
            <w:lang w:eastAsia="ru-RU"/>
          </w:rPr>
          <w:t>Закона</w:t>
        </w:r>
      </w:hyperlink>
      <w:r w:rsidRPr="009B0757">
        <w:rPr>
          <w:rFonts w:cs="Calibri"/>
          <w:sz w:val="24"/>
          <w:lang w:eastAsia="ru-RU"/>
        </w:rPr>
        <w:t xml:space="preserve"> Республики Башкортоста</w:t>
      </w:r>
      <w:r w:rsidRPr="0019391C">
        <w:rPr>
          <w:sz w:val="24"/>
          <w:lang w:eastAsia="ru-RU"/>
        </w:rPr>
        <w:t xml:space="preserve">н "О бюджетном процессе в Республике Башкортостан", </w:t>
      </w:r>
      <w:r w:rsidRPr="0019391C">
        <w:rPr>
          <w:sz w:val="24"/>
          <w:szCs w:val="24"/>
          <w:lang w:eastAsia="ru-RU"/>
        </w:rPr>
        <w:t xml:space="preserve">Решения Совета сельского поселения </w:t>
      </w:r>
      <w:r w:rsidR="0019391C" w:rsidRPr="0019391C">
        <w:rPr>
          <w:sz w:val="24"/>
          <w:szCs w:val="24"/>
          <w:lang w:eastAsia="ru-RU"/>
        </w:rPr>
        <w:t>Тубинский</w:t>
      </w:r>
      <w:r w:rsidRPr="0019391C">
        <w:rPr>
          <w:sz w:val="24"/>
          <w:szCs w:val="24"/>
          <w:lang w:eastAsia="ru-RU"/>
        </w:rPr>
        <w:t xml:space="preserve"> сельсовет муниципального района Баймакский район Республики Башкортостан «О бюджетном процессе</w:t>
      </w:r>
      <w:r w:rsidRPr="0019391C">
        <w:rPr>
          <w:spacing w:val="40"/>
          <w:sz w:val="24"/>
          <w:szCs w:val="24"/>
          <w:lang w:eastAsia="ru-RU"/>
        </w:rPr>
        <w:t xml:space="preserve"> </w:t>
      </w:r>
      <w:r w:rsidRPr="0019391C">
        <w:rPr>
          <w:sz w:val="24"/>
          <w:szCs w:val="24"/>
          <w:lang w:eastAsia="ru-RU"/>
        </w:rPr>
        <w:t xml:space="preserve">в сельском поселении </w:t>
      </w:r>
      <w:r w:rsidR="00975483" w:rsidRPr="00975483">
        <w:rPr>
          <w:sz w:val="24"/>
          <w:szCs w:val="24"/>
          <w:lang w:eastAsia="ru-RU"/>
        </w:rPr>
        <w:t>Тубинский</w:t>
      </w:r>
      <w:r w:rsidRPr="0019391C">
        <w:rPr>
          <w:sz w:val="24"/>
          <w:szCs w:val="24"/>
          <w:lang w:eastAsia="ru-RU"/>
        </w:rPr>
        <w:t xml:space="preserve"> сельсовет муниципального района Баймакский район Республики</w:t>
      </w:r>
      <w:proofErr w:type="gramEnd"/>
      <w:r w:rsidRPr="0019391C">
        <w:rPr>
          <w:sz w:val="24"/>
          <w:szCs w:val="24"/>
          <w:lang w:eastAsia="ru-RU"/>
        </w:rPr>
        <w:t xml:space="preserve"> Башкортостан», </w:t>
      </w:r>
      <w:hyperlink r:id="rId15">
        <w:r w:rsidRPr="009B0757">
          <w:rPr>
            <w:rFonts w:cs="Calibri"/>
            <w:sz w:val="24"/>
            <w:lang w:eastAsia="ru-RU"/>
          </w:rPr>
          <w:t>Приказа</w:t>
        </w:r>
      </w:hyperlink>
      <w:r w:rsidRPr="009B0757">
        <w:rPr>
          <w:rFonts w:cs="Calibri"/>
          <w:sz w:val="24"/>
          <w:lang w:eastAsia="ru-RU"/>
        </w:rPr>
        <w:t xml:space="preserve"> Министерства финансов Российской Федерации от 23 декабря 2014 года N 163н "О порядке формирования и ведения реестра участников бюджетного процесса, а также юридических лиц, не являющихся участниками бюджетного процесса"  и устанавливает:</w:t>
      </w:r>
    </w:p>
    <w:p w14:paraId="5A1EFA90" w14:textId="602A1A5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главных администраторов и администраторов </w:t>
      </w:r>
      <w:proofErr w:type="gramStart"/>
      <w:r w:rsidRPr="009B0757">
        <w:rPr>
          <w:rFonts w:cs="Calibri"/>
          <w:sz w:val="24"/>
          <w:lang w:eastAsia="ru-RU"/>
        </w:rPr>
        <w:t>источников финансирования дефицита бюджета сельского поселения</w:t>
      </w:r>
      <w:proofErr w:type="gramEnd"/>
      <w:r w:rsidRPr="009B0757">
        <w:rPr>
          <w:rFonts w:cs="Calibri"/>
          <w:sz w:val="24"/>
          <w:lang w:eastAsia="ru-RU"/>
        </w:rPr>
        <w:t xml:space="preserve">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главных распорядителей, распорядителей и получателей средств бюджета сельского поселения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w:t>
      </w:r>
    </w:p>
    <w:p w14:paraId="717F43F8" w14:textId="6BFC721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со средствами </w:t>
      </w:r>
      <w:proofErr w:type="gramStart"/>
      <w:r w:rsidRPr="009B0757">
        <w:rPr>
          <w:rFonts w:cs="Calibri"/>
          <w:sz w:val="24"/>
          <w:lang w:eastAsia="ru-RU"/>
        </w:rPr>
        <w:t xml:space="preserve">бюджетных учреждений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лицевых счетов для учета операций со средствами обязательного медицинского страхования, открытых бюджетным учреждениям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бюджетные учреждения), лицевых счетов для учета операций со средствами автономных учреждений </w:t>
      </w:r>
      <w:r>
        <w:rPr>
          <w:rFonts w:cs="Calibri"/>
          <w:sz w:val="24"/>
          <w:lang w:eastAsia="ru-RU"/>
        </w:rPr>
        <w:t xml:space="preserve">сельского поселения </w:t>
      </w:r>
      <w:r w:rsidR="0019391C">
        <w:rPr>
          <w:rFonts w:cs="Calibri"/>
          <w:sz w:val="24"/>
          <w:lang w:eastAsia="ru-RU"/>
        </w:rPr>
        <w:t xml:space="preserve">Тубинский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лицевых счетов для</w:t>
      </w:r>
      <w:proofErr w:type="gramEnd"/>
      <w:r w:rsidRPr="009B0757">
        <w:rPr>
          <w:rFonts w:cs="Calibri"/>
          <w:sz w:val="24"/>
          <w:lang w:eastAsia="ru-RU"/>
        </w:rPr>
        <w:t xml:space="preserve"> учета операций со средствами обязательного медицинского страхования, открытых автономным учреждениям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автономные учреждения), функции и полномочия </w:t>
      </w:r>
      <w:proofErr w:type="gramStart"/>
      <w:r w:rsidRPr="009B0757">
        <w:rPr>
          <w:rFonts w:cs="Calibri"/>
          <w:sz w:val="24"/>
          <w:lang w:eastAsia="ru-RU"/>
        </w:rPr>
        <w:t>учредителя</w:t>
      </w:r>
      <w:proofErr w:type="gramEnd"/>
      <w:r w:rsidRPr="009B0757">
        <w:rPr>
          <w:rFonts w:cs="Calibri"/>
          <w:sz w:val="24"/>
          <w:lang w:eastAsia="ru-RU"/>
        </w:rPr>
        <w:t xml:space="preserve"> в отношении которых осуществляет орган исполнительной власти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учредитель);</w:t>
      </w:r>
    </w:p>
    <w:p w14:paraId="3A5F833F" w14:textId="2E5C3ED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предназначенных для учета операций со средствами получателей средств из бюджета сельского поселения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в случаях, </w:t>
      </w:r>
      <w:r w:rsidRPr="009B0757">
        <w:rPr>
          <w:rFonts w:cs="Calibri"/>
          <w:sz w:val="24"/>
          <w:lang w:eastAsia="ru-RU"/>
        </w:rPr>
        <w:lastRenderedPageBreak/>
        <w:t>установленных федеральными законами (далее - получатель средств из бюджета);</w:t>
      </w:r>
    </w:p>
    <w:p w14:paraId="7D3ACEFE" w14:textId="024BF49D"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порядок открытия и ведения лицевых счетов, предназначенных для учета операций со средствами участников казначейского сопровождения, предоставляемых из бюджета сельского поселения </w:t>
      </w:r>
      <w:r w:rsidR="0019391C">
        <w:rPr>
          <w:rFonts w:cs="Calibri"/>
          <w:sz w:val="24"/>
          <w:lang w:eastAsia="ru-RU"/>
        </w:rPr>
        <w:t>Тубинский</w:t>
      </w:r>
      <w:r w:rsidR="0019391C" w:rsidRPr="009B0757">
        <w:rPr>
          <w:rFonts w:cs="Calibri"/>
          <w:sz w:val="24"/>
          <w:lang w:eastAsia="ru-RU"/>
        </w:rPr>
        <w:t xml:space="preserve"> </w:t>
      </w:r>
      <w:r w:rsidRPr="009B0757">
        <w:rPr>
          <w:rFonts w:cs="Calibri"/>
          <w:sz w:val="24"/>
          <w:lang w:eastAsia="ru-RU"/>
        </w:rPr>
        <w:t xml:space="preserve">сельсовет муниципального района Баймакский район Республики Башкортостан в случаях, определенных Решением Совета о бюджете сельского поселения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на текущий финансовый год и плановый период в соответствии со </w:t>
      </w:r>
      <w:hyperlink r:id="rId16">
        <w:r w:rsidRPr="009B0757">
          <w:rPr>
            <w:rFonts w:cs="Calibri"/>
            <w:sz w:val="24"/>
            <w:lang w:eastAsia="ru-RU"/>
          </w:rPr>
          <w:t>статьей 242.26</w:t>
        </w:r>
      </w:hyperlink>
      <w:r w:rsidRPr="009B0757">
        <w:rPr>
          <w:rFonts w:cs="Calibri"/>
          <w:sz w:val="24"/>
          <w:lang w:eastAsia="ru-RU"/>
        </w:rPr>
        <w:t xml:space="preserve"> Бюджетного кодекса Российской</w:t>
      </w:r>
      <w:proofErr w:type="gramEnd"/>
      <w:r w:rsidRPr="009B0757">
        <w:rPr>
          <w:rFonts w:cs="Calibri"/>
          <w:sz w:val="24"/>
          <w:lang w:eastAsia="ru-RU"/>
        </w:rPr>
        <w:t xml:space="preserve"> Федерации (далее - участники казначейского сопровождения, целевые средства).</w:t>
      </w:r>
    </w:p>
    <w:p w14:paraId="5423CE93" w14:textId="46EAFF66" w:rsidR="009B0757" w:rsidRPr="009B0757" w:rsidRDefault="009B0757" w:rsidP="009B0757">
      <w:pPr>
        <w:spacing w:before="220"/>
        <w:ind w:firstLine="540"/>
        <w:jc w:val="both"/>
        <w:rPr>
          <w:rFonts w:cs="Calibri"/>
          <w:sz w:val="24"/>
          <w:lang w:eastAsia="ru-RU"/>
        </w:rPr>
      </w:pPr>
      <w:bookmarkStart w:id="2" w:name="_Hlk223678805"/>
      <w:r w:rsidRPr="009B0757">
        <w:rPr>
          <w:rFonts w:cs="Calibri"/>
          <w:sz w:val="24"/>
          <w:lang w:eastAsia="ru-RU"/>
        </w:rPr>
        <w:t xml:space="preserve">Положения </w:t>
      </w:r>
      <w:bookmarkStart w:id="3" w:name="_Hlk223679428"/>
      <w:r w:rsidRPr="009B0757">
        <w:rPr>
          <w:rFonts w:ascii="Calibri" w:hAnsi="Calibri" w:cs="Calibri"/>
          <w:lang w:eastAsia="ru-RU"/>
        </w:rPr>
        <w:fldChar w:fldCharType="begin"/>
      </w:r>
      <w:r w:rsidRPr="009B0757">
        <w:rPr>
          <w:rFonts w:ascii="Calibri" w:hAnsi="Calibri" w:cs="Calibri"/>
          <w:lang w:eastAsia="ru-RU"/>
        </w:rPr>
        <w:instrText>HYPERLINK \l "P792" \h</w:instrText>
      </w:r>
      <w:r w:rsidRPr="009B0757">
        <w:rPr>
          <w:rFonts w:ascii="Calibri" w:hAnsi="Calibri" w:cs="Calibri"/>
          <w:lang w:eastAsia="ru-RU"/>
        </w:rPr>
        <w:fldChar w:fldCharType="separate"/>
      </w:r>
      <w:r w:rsidRPr="009B0757">
        <w:rPr>
          <w:rFonts w:cs="Calibri"/>
          <w:sz w:val="24"/>
          <w:lang w:eastAsia="ru-RU"/>
        </w:rPr>
        <w:t>раздела IV</w:t>
      </w:r>
      <w:r w:rsidRPr="009B0757">
        <w:rPr>
          <w:rFonts w:ascii="Calibri" w:hAnsi="Calibri" w:cs="Calibri"/>
          <w:lang w:eastAsia="ru-RU"/>
        </w:rPr>
        <w:fldChar w:fldCharType="end"/>
      </w:r>
      <w:bookmarkEnd w:id="3"/>
      <w:r w:rsidRPr="009B0757">
        <w:rPr>
          <w:rFonts w:cs="Calibri"/>
          <w:sz w:val="24"/>
          <w:lang w:eastAsia="ru-RU"/>
        </w:rPr>
        <w:t xml:space="preserve"> настоящего Порядка применяются при открытии и ведении лицевых счетов для учета операций с целевыми средствами участников казначейского сопровождения и их обособленных подразделений в Администрации сельского поселения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w:t>
      </w:r>
    </w:p>
    <w:p w14:paraId="7CB8B13E" w14:textId="58FB9BD1"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Положения раздела IV настоящего Порядка, регулирующие особенности открытия, ведения, переоформления и закрытия лицевых счетов участников казначейского сопровождения, подлежат применению в случае введения на территории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казначейского сопровождения средств местного бюджета и (или) отдельных видов межбюджетных трансфертов в соответствии с решением Совета сельского поселения </w:t>
      </w:r>
      <w:r w:rsid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w:t>
      </w:r>
      <w:proofErr w:type="gramEnd"/>
    </w:p>
    <w:bookmarkEnd w:id="2"/>
    <w:p w14:paraId="5474A1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Документы, представляемые и направляемые в рамках настоящего Порядка в электронной форме, оформляются в соответствии с требованиями Федерального закона от 06.04.2011 № 63</w:t>
      </w:r>
      <w:r w:rsidRPr="009B0757">
        <w:rPr>
          <w:rFonts w:cs="Calibri"/>
          <w:sz w:val="24"/>
          <w:lang w:eastAsia="ru-RU"/>
        </w:rPr>
        <w:noBreakHyphen/>
        <w:t>ФЗ «Об электронной подписи» и признаются равнозначными документам на бумажных носителях при условии подписания их усиленной квалифицированной электронной подписью уполномоченных лиц.</w:t>
      </w:r>
    </w:p>
    <w:p w14:paraId="19661B74" w14:textId="50FD300D"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1.2. Взаимодействие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 клиентов при открытии, ведении, переоформлении и закрытии лицевых счетов осуществляется путем обмена документами на бумажном носителе и (или) в электронной форме, в том числе с использованием информационных систем, применяемых </w:t>
      </w:r>
      <w:r w:rsidR="006E692D">
        <w:rPr>
          <w:rFonts w:cs="Calibri"/>
          <w:sz w:val="24"/>
          <w:lang w:eastAsia="ru-RU"/>
        </w:rPr>
        <w:t>Сельским поселением</w:t>
      </w:r>
      <w:r w:rsidRPr="009B0757">
        <w:rPr>
          <w:rFonts w:cs="Calibri"/>
          <w:sz w:val="24"/>
          <w:lang w:eastAsia="ru-RU"/>
        </w:rPr>
        <w:t xml:space="preserve"> и клиентами.</w:t>
      </w:r>
    </w:p>
    <w:p w14:paraId="7D37EF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 Документы, предусмотренные настоящим Порядком, представляются клиентами в </w:t>
      </w:r>
      <w:r>
        <w:rPr>
          <w:rFonts w:cs="Calibri"/>
          <w:sz w:val="24"/>
          <w:lang w:eastAsia="ru-RU"/>
        </w:rPr>
        <w:t>Сельское поселение</w:t>
      </w:r>
      <w:r w:rsidRPr="009B0757">
        <w:rPr>
          <w:rFonts w:cs="Calibri"/>
          <w:sz w:val="24"/>
          <w:lang w:eastAsia="ru-RU"/>
        </w:rPr>
        <w:t xml:space="preserve"> по формам, установленным приложениями к настоящему Порядку (при их наличии), либо в произвольной форме при отсутствии установленных форм, подписываются руководителем клиента или иным уполномоченным лицом и, при наличии, заверяются печатью клиента.</w:t>
      </w:r>
    </w:p>
    <w:p w14:paraId="65E56093" w14:textId="7D2D04B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 Документы, направляемые в </w:t>
      </w:r>
      <w:r>
        <w:rPr>
          <w:rFonts w:cs="Calibri"/>
          <w:sz w:val="24"/>
          <w:lang w:eastAsia="ru-RU"/>
        </w:rPr>
        <w:t>Сельское поселение</w:t>
      </w:r>
      <w:r w:rsidRPr="009B0757">
        <w:rPr>
          <w:rFonts w:cs="Calibri"/>
          <w:sz w:val="24"/>
          <w:lang w:eastAsia="ru-RU"/>
        </w:rPr>
        <w:t xml:space="preserve"> в электронной форме, подписываются усиленной квалифицированной электронной подписью уполномоченного лица клиента и уполномоченных должностных лиц </w:t>
      </w:r>
      <w:r>
        <w:rPr>
          <w:rFonts w:cs="Calibri"/>
          <w:sz w:val="24"/>
          <w:lang w:eastAsia="ru-RU"/>
        </w:rPr>
        <w:t xml:space="preserve">Сельского поселения </w:t>
      </w:r>
      <w:r w:rsidR="0019391C">
        <w:rPr>
          <w:rFonts w:cs="Calibri"/>
          <w:sz w:val="24"/>
          <w:lang w:eastAsia="ru-RU"/>
        </w:rPr>
        <w:t xml:space="preserve">Тубинский </w:t>
      </w:r>
      <w:r>
        <w:rPr>
          <w:rFonts w:cs="Calibri"/>
          <w:sz w:val="24"/>
          <w:lang w:eastAsia="ru-RU"/>
        </w:rPr>
        <w:t xml:space="preserve">сельсовет </w:t>
      </w:r>
      <w:r w:rsidRPr="009B0757">
        <w:rPr>
          <w:rFonts w:cs="Calibri"/>
          <w:sz w:val="24"/>
          <w:lang w:eastAsia="ru-RU"/>
        </w:rPr>
        <w:t xml:space="preserve"> в соответствии с пунктом 1.1 настоящего Порядка.</w:t>
      </w:r>
    </w:p>
    <w:p w14:paraId="2BB6D95F" w14:textId="5C1CE5F6"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 При использовании электронного документооборота обмен электронными документами между </w:t>
      </w:r>
      <w:r w:rsidR="006E692D">
        <w:rPr>
          <w:rFonts w:cs="Calibri"/>
          <w:sz w:val="24"/>
          <w:lang w:eastAsia="ru-RU"/>
        </w:rPr>
        <w:t>Сельским поселением</w:t>
      </w:r>
      <w:r w:rsidRPr="009B0757">
        <w:rPr>
          <w:rFonts w:cs="Calibri"/>
          <w:sz w:val="24"/>
          <w:lang w:eastAsia="ru-RU"/>
        </w:rPr>
        <w:t xml:space="preserve"> и клиентами осуществляется через используемые ими информационные системы, определенные муниципальными правовыми актами Администрации </w:t>
      </w:r>
      <w:r>
        <w:rPr>
          <w:rFonts w:cs="Calibri"/>
          <w:sz w:val="24"/>
          <w:lang w:eastAsia="ru-RU"/>
        </w:rPr>
        <w:t xml:space="preserve">сельского поселения </w:t>
      </w:r>
      <w:r w:rsidR="0019391C" w:rsidRPr="0019391C">
        <w:rPr>
          <w:rFonts w:cs="Calibri"/>
          <w:sz w:val="24"/>
          <w:lang w:eastAsia="ru-RU"/>
        </w:rPr>
        <w:t xml:space="preserve">Тубинский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и (или) соглашениями о взаимодействии, заключаемыми между </w:t>
      </w:r>
      <w:r w:rsidR="006E692D">
        <w:rPr>
          <w:rFonts w:cs="Calibri"/>
          <w:sz w:val="24"/>
          <w:lang w:eastAsia="ru-RU"/>
        </w:rPr>
        <w:t>Сельским поселением</w:t>
      </w:r>
      <w:r w:rsidRPr="009B0757">
        <w:rPr>
          <w:rFonts w:cs="Calibri"/>
          <w:sz w:val="24"/>
          <w:lang w:eastAsia="ru-RU"/>
        </w:rPr>
        <w:t xml:space="preserve"> и клиентами.</w:t>
      </w:r>
    </w:p>
    <w:p w14:paraId="20BDCF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 В случае невозможности направления документов в электронной форме по причинам, не зависящим от клиентов (технический сбой информационных систем, отсутствие доступа к сети связи общего пользования и иные обстоятельства), документы представляются в </w:t>
      </w:r>
      <w:r>
        <w:rPr>
          <w:rFonts w:cs="Calibri"/>
          <w:sz w:val="24"/>
          <w:lang w:eastAsia="ru-RU"/>
        </w:rPr>
        <w:t>Сельское поселение</w:t>
      </w:r>
      <w:r w:rsidRPr="009B0757">
        <w:rPr>
          <w:rFonts w:cs="Calibri"/>
          <w:sz w:val="24"/>
          <w:lang w:eastAsia="ru-RU"/>
        </w:rPr>
        <w:t xml:space="preserve"> на бумажном носителе с последующим, при необходимости, направлением электронных документов после восстановления </w:t>
      </w:r>
      <w:r w:rsidRPr="009B0757">
        <w:rPr>
          <w:rFonts w:cs="Calibri"/>
          <w:sz w:val="24"/>
          <w:lang w:eastAsia="ru-RU"/>
        </w:rPr>
        <w:lastRenderedPageBreak/>
        <w:t>работоспособности соответствующих информационных систем.</w:t>
      </w:r>
    </w:p>
    <w:p w14:paraId="2CD03D59" w14:textId="77777777" w:rsidR="009B0757" w:rsidRPr="009B0757" w:rsidRDefault="009B0757" w:rsidP="009B0757">
      <w:pPr>
        <w:spacing w:before="220"/>
        <w:ind w:firstLine="540"/>
        <w:jc w:val="both"/>
        <w:rPr>
          <w:rFonts w:cs="Calibri"/>
          <w:sz w:val="24"/>
          <w:lang w:eastAsia="ru-RU"/>
        </w:rPr>
      </w:pPr>
    </w:p>
    <w:p w14:paraId="4BCE53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 В целях настоящего Порядка:</w:t>
      </w:r>
    </w:p>
    <w:p w14:paraId="4556E92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Участниками бюджетного процесса являются:</w:t>
      </w:r>
    </w:p>
    <w:p w14:paraId="323A8B4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главный распорядитель бюджетных средств;</w:t>
      </w:r>
    </w:p>
    <w:p w14:paraId="0AFDF9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распорядитель бюджетных средств;</w:t>
      </w:r>
    </w:p>
    <w:p w14:paraId="4C47AA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получатель бюджетных средств;</w:t>
      </w:r>
    </w:p>
    <w:p w14:paraId="746DA7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14:paraId="2DB8B1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14:paraId="216C5B3F" w14:textId="4E931F8A"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получатель бюджетных средств, осуществляющий в соответствии с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19391C" w:rsidRPr="0019391C">
        <w:rPr>
          <w:rFonts w:cs="Calibri"/>
          <w:sz w:val="24"/>
          <w:lang w:eastAsia="ru-RU"/>
        </w:rPr>
        <w:t xml:space="preserve">Тубинский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w:t>
      </w:r>
      <w:proofErr w:type="gramEnd"/>
      <w:r w:rsidRPr="009B0757">
        <w:rPr>
          <w:rFonts w:cs="Calibri"/>
          <w:sz w:val="24"/>
          <w:lang w:eastAsia="ru-RU"/>
        </w:rPr>
        <w:t xml:space="preserve"> от главного распорядителя бюджетных средств (далее - иной получатель бюджетных средств);</w:t>
      </w:r>
    </w:p>
    <w:p w14:paraId="54F54379" w14:textId="383537CE"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получатель бюджетных средств, имеющий право в соответствии с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14:paraId="602A4C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14:paraId="51CB786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 обособленное подразделение бюджетного (автономного) учреждения, наделенное имуществом, находящимся в оперативном управлении бюджетного (автономного) </w:t>
      </w:r>
      <w:r w:rsidRPr="009B0757">
        <w:rPr>
          <w:rFonts w:cs="Calibri"/>
          <w:sz w:val="24"/>
          <w:lang w:eastAsia="ru-RU"/>
        </w:rPr>
        <w:lastRenderedPageBreak/>
        <w:t>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
    <w:p w14:paraId="05D640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обособленное подразделение получателя средств из бюджета (за исключением 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бюджета.</w:t>
      </w:r>
    </w:p>
    <w:p w14:paraId="076288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14:paraId="6A2CFEFC" w14:textId="626BD4F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Участник бюджетного процесса, бюджетное (автономное) учреждение, получатель средств из бюджета, участник казначейского сопровождения, которым в соответствии с настоящим Порядком открываются лицевые счета в Администрации сельского поселения </w:t>
      </w:r>
      <w:r w:rsidR="0019391C" w:rsidRP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(далее - </w:t>
      </w:r>
      <w:r>
        <w:rPr>
          <w:rFonts w:cs="Calibri"/>
          <w:sz w:val="24"/>
          <w:lang w:eastAsia="ru-RU"/>
        </w:rPr>
        <w:t>Сельское поселение</w:t>
      </w:r>
      <w:r w:rsidRPr="009B0757">
        <w:rPr>
          <w:rFonts w:cs="Calibri"/>
          <w:sz w:val="24"/>
          <w:lang w:eastAsia="ru-RU"/>
        </w:rPr>
        <w:t>), являются участниками системы казначейских платежей (далее - клиент).</w:t>
      </w:r>
    </w:p>
    <w:p w14:paraId="5B3EFD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3. </w:t>
      </w:r>
      <w:r>
        <w:rPr>
          <w:rFonts w:cs="Calibri"/>
          <w:sz w:val="24"/>
          <w:lang w:eastAsia="ru-RU"/>
        </w:rPr>
        <w:t>Сельское поселение</w:t>
      </w:r>
      <w:r w:rsidRPr="009B0757">
        <w:rPr>
          <w:rFonts w:cs="Calibri"/>
          <w:sz w:val="24"/>
          <w:lang w:eastAsia="ru-RU"/>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14:paraId="1A91518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 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государственную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
    <w:p w14:paraId="53F08872" w14:textId="77777777" w:rsidR="009B0757" w:rsidRPr="009B0757" w:rsidRDefault="009B0757" w:rsidP="009B0757">
      <w:pPr>
        <w:jc w:val="center"/>
        <w:rPr>
          <w:rFonts w:cs="Calibri"/>
          <w:sz w:val="24"/>
          <w:lang w:eastAsia="ru-RU"/>
        </w:rPr>
      </w:pPr>
    </w:p>
    <w:p w14:paraId="4DAF5B4C"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Виды лицевых счетов</w:t>
      </w:r>
    </w:p>
    <w:p w14:paraId="5B4E634D" w14:textId="77777777" w:rsidR="009B0757" w:rsidRPr="009B0757" w:rsidRDefault="009B0757" w:rsidP="009B0757">
      <w:pPr>
        <w:jc w:val="center"/>
        <w:rPr>
          <w:rFonts w:cs="Calibri"/>
          <w:sz w:val="24"/>
          <w:lang w:eastAsia="ru-RU"/>
        </w:rPr>
      </w:pPr>
    </w:p>
    <w:bookmarkStart w:id="4" w:name="P84"/>
    <w:bookmarkEnd w:id="4"/>
    <w:p w14:paraId="6944620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5</w:t>
      </w:r>
      <w:r w:rsidRPr="009B0757">
        <w:rPr>
          <w:rFonts w:cs="Calibri"/>
          <w:sz w:val="24"/>
          <w:lang w:eastAsia="ru-RU"/>
        </w:rPr>
        <w:fldChar w:fldCharType="end"/>
      </w:r>
      <w:r w:rsidRPr="009B0757">
        <w:rPr>
          <w:rFonts w:cs="Calibri"/>
          <w:sz w:val="24"/>
          <w:lang w:eastAsia="ru-RU"/>
        </w:rPr>
        <w:t xml:space="preserve">. Для учета операций, осуществляемых участниками бюджетного процесса в рамках их бюджетных полномочий, </w:t>
      </w:r>
      <w:r w:rsidR="006E692D">
        <w:rPr>
          <w:rFonts w:cs="Calibri"/>
          <w:sz w:val="24"/>
          <w:lang w:eastAsia="ru-RU"/>
        </w:rPr>
        <w:t>Сельским поселением</w:t>
      </w:r>
      <w:r w:rsidRPr="009B0757">
        <w:rPr>
          <w:rFonts w:cs="Calibri"/>
          <w:sz w:val="24"/>
          <w:lang w:eastAsia="ru-RU"/>
        </w:rPr>
        <w:t xml:space="preserve"> открываются и ведутся следующие виды лицевых счетов:</w:t>
      </w:r>
    </w:p>
    <w:p w14:paraId="7F70A2D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14:paraId="1F231FB1" w14:textId="77777777" w:rsidR="009B0757" w:rsidRPr="009B0757" w:rsidRDefault="009B0757" w:rsidP="009B0757">
      <w:pPr>
        <w:spacing w:before="220"/>
        <w:ind w:firstLine="540"/>
        <w:jc w:val="both"/>
        <w:rPr>
          <w:rFonts w:cs="Calibri"/>
          <w:sz w:val="24"/>
          <w:lang w:eastAsia="ru-RU"/>
        </w:rPr>
      </w:pPr>
      <w:bookmarkStart w:id="5" w:name="P87"/>
      <w:bookmarkEnd w:id="5"/>
      <w:r w:rsidRPr="009B0757">
        <w:rPr>
          <w:rFonts w:cs="Calibri"/>
          <w:sz w:val="24"/>
          <w:lang w:eastAsia="ru-RU"/>
        </w:rPr>
        <w:t>&lt;*&gt;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w:t>
      </w:r>
    </w:p>
    <w:p w14:paraId="21839535" w14:textId="77777777" w:rsidR="009B0757" w:rsidRPr="009B0757" w:rsidRDefault="009B0757" w:rsidP="009B0757">
      <w:pPr>
        <w:jc w:val="center"/>
        <w:rPr>
          <w:rFonts w:cs="Calibri"/>
          <w:sz w:val="24"/>
          <w:lang w:eastAsia="ru-RU"/>
        </w:rPr>
      </w:pPr>
    </w:p>
    <w:p w14:paraId="4FFFC5CE" w14:textId="77777777" w:rsidR="009B0757" w:rsidRPr="009B0757" w:rsidRDefault="009B0757" w:rsidP="009B0757">
      <w:pPr>
        <w:ind w:firstLine="540"/>
        <w:jc w:val="both"/>
        <w:rPr>
          <w:rFonts w:cs="Calibri"/>
          <w:sz w:val="24"/>
          <w:lang w:eastAsia="ru-RU"/>
        </w:rPr>
      </w:pPr>
      <w:r w:rsidRPr="009B0757">
        <w:rPr>
          <w:rFonts w:cs="Calibri"/>
          <w:sz w:val="24"/>
          <w:lang w:eastAsia="ru-RU"/>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14:paraId="2254487A" w14:textId="7FCD4020"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w:t>
      </w:r>
      <w:r w:rsidRPr="009B0757">
        <w:rPr>
          <w:rFonts w:cs="Calibri"/>
          <w:sz w:val="24"/>
          <w:lang w:eastAsia="ru-RU"/>
        </w:rPr>
        <w:lastRenderedPageBreak/>
        <w:t xml:space="preserve">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roofErr w:type="gramEnd"/>
    </w:p>
    <w:p w14:paraId="166D45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14:paraId="791380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14:paraId="7C33D0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14:paraId="6ADB9A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
    <w:p w14:paraId="05B107B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14:paraId="7382A79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
    <w:p w14:paraId="76651696" w14:textId="77777777" w:rsidR="009B0757" w:rsidRPr="009B0757" w:rsidRDefault="00726F5F" w:rsidP="009B0757">
      <w:pPr>
        <w:spacing w:before="220"/>
        <w:ind w:firstLine="540"/>
        <w:jc w:val="both"/>
        <w:rPr>
          <w:rFonts w:cs="Calibri"/>
          <w:sz w:val="24"/>
          <w:lang w:eastAsia="ru-RU"/>
        </w:rPr>
      </w:pPr>
      <w:hyperlink r:id="rId17">
        <w:r w:rsidR="009B0757" w:rsidRPr="009B0757">
          <w:rPr>
            <w:rFonts w:cs="Calibri"/>
            <w:sz w:val="24"/>
            <w:lang w:eastAsia="ru-RU"/>
          </w:rPr>
          <w:t>6</w:t>
        </w:r>
      </w:hyperlink>
      <w:r w:rsidR="009B0757" w:rsidRPr="009B0757">
        <w:rPr>
          <w:rFonts w:cs="Calibri"/>
          <w:sz w:val="24"/>
          <w:lang w:eastAsia="ru-RU"/>
        </w:rPr>
        <w:t xml:space="preserve">. Для учета операций, осуществляемых бюджетным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1F206FB5" w14:textId="5C34705E"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бюджетным учреждениям из бюджета сельского поселения </w:t>
      </w:r>
      <w:r w:rsidR="0019391C" w:rsidRP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(далее - лицевой счет бюджетного учреждения);</w:t>
      </w:r>
      <w:proofErr w:type="gramEnd"/>
    </w:p>
    <w:p w14:paraId="3A6A25EE" w14:textId="615F0721"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lastRenderedPageBreak/>
        <w:t xml:space="preserve">2) лицевой счет, предназначенный для учета операций со средствами, предоставленными бюджетным учреждениям из бюджета сельского поселения </w:t>
      </w:r>
      <w:r w:rsidR="0019391C" w:rsidRP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бюджетного учреждения);</w:t>
      </w:r>
      <w:proofErr w:type="gramEnd"/>
    </w:p>
    <w:p w14:paraId="153DF7A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14:paraId="055178A4" w14:textId="77777777" w:rsidR="009B0757" w:rsidRPr="009B0757" w:rsidRDefault="00726F5F" w:rsidP="009B0757">
      <w:pPr>
        <w:spacing w:before="220"/>
        <w:ind w:firstLine="540"/>
        <w:jc w:val="both"/>
        <w:rPr>
          <w:rFonts w:cs="Calibri"/>
          <w:sz w:val="24"/>
          <w:lang w:eastAsia="ru-RU"/>
        </w:rPr>
      </w:pPr>
      <w:hyperlink r:id="rId18">
        <w:r w:rsidR="009B0757" w:rsidRPr="009B0757">
          <w:rPr>
            <w:rFonts w:cs="Calibri"/>
            <w:sz w:val="24"/>
            <w:lang w:eastAsia="ru-RU"/>
          </w:rPr>
          <w:t>7</w:t>
        </w:r>
      </w:hyperlink>
      <w:r w:rsidR="009B0757" w:rsidRPr="009B0757">
        <w:rPr>
          <w:rFonts w:cs="Calibri"/>
          <w:sz w:val="24"/>
          <w:lang w:eastAsia="ru-RU"/>
        </w:rPr>
        <w:t xml:space="preserve">. Для учета операций, осуществляемых автономным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218DD1F2" w14:textId="1DE653AA"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автономным учреждениям из бюджета сельского поселения </w:t>
      </w:r>
      <w:r w:rsidR="0019391C" w:rsidRPr="0019391C">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(далее - лицевой счет автономного учреждения);</w:t>
      </w:r>
      <w:proofErr w:type="gramEnd"/>
    </w:p>
    <w:p w14:paraId="58BBE463" w14:textId="55584FF2"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2) лицевой счет, предназначенный для учета операций со средствами, предоставленными автономным учреждениям из бюджета сельского поселения </w:t>
      </w:r>
      <w:r w:rsidR="0019391C" w:rsidRPr="0019391C">
        <w:rPr>
          <w:rFonts w:cs="Calibri"/>
          <w:sz w:val="24"/>
          <w:lang w:eastAsia="ru-RU"/>
        </w:rPr>
        <w:t xml:space="preserve">Тубинский </w:t>
      </w:r>
      <w:r w:rsidRPr="009B0757">
        <w:rPr>
          <w:rFonts w:cs="Calibri"/>
          <w:sz w:val="24"/>
          <w:lang w:eastAsia="ru-RU"/>
        </w:rPr>
        <w:t>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автономного учреждения);</w:t>
      </w:r>
      <w:proofErr w:type="gramEnd"/>
    </w:p>
    <w:p w14:paraId="3B35A20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6" w:name="P106"/>
    <w:bookmarkEnd w:id="6"/>
    <w:p w14:paraId="1394B3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8</w:t>
      </w:r>
      <w:r w:rsidRPr="009B0757">
        <w:rPr>
          <w:rFonts w:cs="Calibri"/>
          <w:sz w:val="24"/>
          <w:lang w:eastAsia="ru-RU"/>
        </w:rPr>
        <w:fldChar w:fldCharType="end"/>
      </w:r>
      <w:r w:rsidRPr="009B0757">
        <w:rPr>
          <w:rFonts w:cs="Calibri"/>
          <w:sz w:val="24"/>
          <w:lang w:eastAsia="ru-RU"/>
        </w:rPr>
        <w:t xml:space="preserve">. Для учета операций, осуществляемых получателем средств из бюджета,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из бюджета).</w:t>
      </w:r>
    </w:p>
    <w:p w14:paraId="4AB2D1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9. Для учета операций с целевыми средствами, осуществляемых участниками казначейского сопровождения,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участника казначейского сопровождения (его обособленного подразделения) (далее - лицевой счет для учета операций участника казначейского сопровождения), в соответствии с </w:t>
      </w:r>
      <w:hyperlink w:anchor="P792">
        <w:r w:rsidRPr="009B0757">
          <w:rPr>
            <w:rFonts w:cs="Calibri"/>
            <w:sz w:val="24"/>
            <w:lang w:eastAsia="ru-RU"/>
          </w:rPr>
          <w:t>разделом IV</w:t>
        </w:r>
      </w:hyperlink>
      <w:r w:rsidRPr="009B0757">
        <w:rPr>
          <w:rFonts w:cs="Calibri"/>
          <w:sz w:val="24"/>
          <w:lang w:eastAsia="ru-RU"/>
        </w:rPr>
        <w:t xml:space="preserve"> настоящего Порядка.</w:t>
      </w:r>
    </w:p>
    <w:p w14:paraId="491E0057" w14:textId="77777777" w:rsidR="009B0757" w:rsidRPr="009B0757" w:rsidRDefault="009B0757" w:rsidP="009B0757">
      <w:pPr>
        <w:jc w:val="center"/>
        <w:rPr>
          <w:rFonts w:cs="Calibri"/>
          <w:sz w:val="24"/>
          <w:lang w:eastAsia="ru-RU"/>
        </w:rPr>
      </w:pPr>
    </w:p>
    <w:p w14:paraId="1EFFD59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Структура номера лицевого счета и правила его формирования</w:t>
      </w:r>
    </w:p>
    <w:p w14:paraId="57B19603" w14:textId="77777777" w:rsidR="009B0757" w:rsidRPr="009B0757" w:rsidRDefault="009B0757" w:rsidP="009B0757">
      <w:pPr>
        <w:jc w:val="center"/>
        <w:rPr>
          <w:rFonts w:cs="Calibri"/>
          <w:sz w:val="24"/>
          <w:lang w:eastAsia="ru-RU"/>
        </w:rPr>
      </w:pPr>
    </w:p>
    <w:p w14:paraId="52D4C59C" w14:textId="77777777" w:rsidR="009B0757" w:rsidRPr="009B0757" w:rsidRDefault="00726F5F" w:rsidP="009B0757">
      <w:pPr>
        <w:ind w:firstLine="540"/>
        <w:jc w:val="both"/>
        <w:rPr>
          <w:rFonts w:cs="Calibri"/>
          <w:sz w:val="24"/>
          <w:lang w:eastAsia="ru-RU"/>
        </w:rPr>
      </w:pPr>
      <w:hyperlink r:id="rId19">
        <w:r w:rsidR="009B0757" w:rsidRPr="009B0757">
          <w:rPr>
            <w:rFonts w:cs="Calibri"/>
            <w:sz w:val="24"/>
            <w:lang w:eastAsia="ru-RU"/>
          </w:rPr>
          <w:t>10</w:t>
        </w:r>
      </w:hyperlink>
      <w:r w:rsidR="009B0757" w:rsidRPr="009B0757">
        <w:rPr>
          <w:rFonts w:cs="Calibri"/>
          <w:sz w:val="24"/>
          <w:lang w:eastAsia="ru-RU"/>
        </w:rPr>
        <w:t>. При открытии лицевых счетов им присваиваются уникальные номера.</w:t>
      </w:r>
    </w:p>
    <w:p w14:paraId="47ADC751" w14:textId="77777777" w:rsidR="009B0757" w:rsidRPr="009B0757" w:rsidRDefault="00726F5F" w:rsidP="009B0757">
      <w:pPr>
        <w:spacing w:before="220"/>
        <w:ind w:firstLine="540"/>
        <w:jc w:val="both"/>
        <w:rPr>
          <w:rFonts w:cs="Calibri"/>
          <w:sz w:val="24"/>
          <w:lang w:eastAsia="ru-RU"/>
        </w:rPr>
      </w:pPr>
      <w:hyperlink r:id="rId20">
        <w:r w:rsidR="009B0757" w:rsidRPr="009B0757">
          <w:rPr>
            <w:rFonts w:cs="Calibri"/>
            <w:sz w:val="24"/>
            <w:lang w:eastAsia="ru-RU"/>
          </w:rPr>
          <w:t>10.1</w:t>
        </w:r>
      </w:hyperlink>
      <w:r w:rsidR="009B0757" w:rsidRPr="009B0757">
        <w:rPr>
          <w:rFonts w:cs="Calibri"/>
          <w:sz w:val="24"/>
          <w:lang w:eastAsia="ru-RU"/>
        </w:rPr>
        <w:t>. Номер лицевого счета состоит из одиннадцати разрядов:</w:t>
      </w:r>
    </w:p>
    <w:p w14:paraId="70C439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где:</w:t>
      </w:r>
    </w:p>
    <w:p w14:paraId="32DEE3D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и 2 разряды - код лицевого счета;</w:t>
      </w:r>
    </w:p>
    <w:p w14:paraId="2BD801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(кроме </w:t>
      </w:r>
      <w:r w:rsidRPr="009B0757">
        <w:rPr>
          <w:rFonts w:cs="Calibri"/>
          <w:sz w:val="24"/>
          <w:lang w:eastAsia="ru-RU"/>
        </w:rPr>
        <w:lastRenderedPageBreak/>
        <w:t>лицевого счета для учета операций участника казначейского сопровождения) и вида лицевого счета;</w:t>
      </w:r>
    </w:p>
    <w:p w14:paraId="18CCEC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разряд - контрольный разряд.</w:t>
      </w:r>
    </w:p>
    <w:p w14:paraId="08A7586A" w14:textId="77777777" w:rsidR="009B0757" w:rsidRPr="009B0757" w:rsidRDefault="00726F5F" w:rsidP="009B0757">
      <w:pPr>
        <w:spacing w:before="220"/>
        <w:ind w:firstLine="540"/>
        <w:jc w:val="both"/>
        <w:rPr>
          <w:rFonts w:cs="Calibri"/>
          <w:sz w:val="24"/>
          <w:lang w:eastAsia="ru-RU"/>
        </w:rPr>
      </w:pPr>
      <w:hyperlink r:id="rId21">
        <w:r w:rsidR="009B0757" w:rsidRPr="009B0757">
          <w:rPr>
            <w:rFonts w:cs="Calibri"/>
            <w:sz w:val="24"/>
            <w:lang w:eastAsia="ru-RU"/>
          </w:rPr>
          <w:t>10.2</w:t>
        </w:r>
      </w:hyperlink>
      <w:r w:rsidR="009B0757" w:rsidRPr="009B0757">
        <w:rPr>
          <w:rFonts w:cs="Calibri"/>
          <w:sz w:val="24"/>
          <w:lang w:eastAsia="ru-RU"/>
        </w:rPr>
        <w:t>. Код лицевого счета указывается в соответствии со следующими видами лицевых счетов:</w:t>
      </w:r>
    </w:p>
    <w:p w14:paraId="16F79F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01 - лицевой счет главного распорядителя (распорядителя) бюджетных средств;</w:t>
      </w:r>
    </w:p>
    <w:p w14:paraId="34B24FD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02 - лицевой счет получателя бюджетных средств;</w:t>
      </w:r>
    </w:p>
    <w:p w14:paraId="37AD48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05 - лицевой счет для учета операций со средствами, поступающими во временное распоряжение получателя бюджетных средств;</w:t>
      </w:r>
    </w:p>
    <w:p w14:paraId="0DB181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06 - лицевой счет главного администратора источников внутреннего финансирования дефицита бюджета;</w:t>
      </w:r>
    </w:p>
    <w:p w14:paraId="6DB5512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07 - лицевой счет главного администратора источников внешнего финансирования дефицита бюджета;</w:t>
      </w:r>
    </w:p>
    <w:p w14:paraId="5FF6E2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08 - лицевой счет администратора источников внутреннего финансирования дефицита бюджета;</w:t>
      </w:r>
    </w:p>
    <w:p w14:paraId="1D550A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09 - лицевой счет администратора источников внешнего финансирования дефицита бюджета;</w:t>
      </w:r>
    </w:p>
    <w:p w14:paraId="627633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10 - лицевой счет иного получателя бюджетных средств;</w:t>
      </w:r>
    </w:p>
    <w:p w14:paraId="6BB10C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14 - лицевой счет для учета операций по переданным полномочиям получателя бюджетных средств;</w:t>
      </w:r>
    </w:p>
    <w:p w14:paraId="02314C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20 - лицевой счет бюджетного учреждения;</w:t>
      </w:r>
    </w:p>
    <w:p w14:paraId="385647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 отдельный лицевой счет бюджетного учреждения;</w:t>
      </w:r>
    </w:p>
    <w:p w14:paraId="60F4B4F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 лицевой счет бюджетного учреждения для учета операций со средствами ОМС;</w:t>
      </w:r>
    </w:p>
    <w:p w14:paraId="26CFD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30 - лицевой счет автономного учреждения;</w:t>
      </w:r>
    </w:p>
    <w:p w14:paraId="0F7CA21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31 - отдельный лицевой счет автономного учреждения;</w:t>
      </w:r>
    </w:p>
    <w:p w14:paraId="3B6240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32 - лицевой счет автономного учреждения для учета операций со средствами ОМС;</w:t>
      </w:r>
    </w:p>
    <w:p w14:paraId="4352CA3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41 - лицевой счет для учета операций получателя средств из бюджета;</w:t>
      </w:r>
    </w:p>
    <w:p w14:paraId="5A24A9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71 - лицевой счет для учета операций участника казначейского сопровождения.</w:t>
      </w:r>
    </w:p>
    <w:p w14:paraId="4B7DCD19" w14:textId="77777777" w:rsidR="009B0757" w:rsidRPr="009B0757" w:rsidRDefault="00726F5F" w:rsidP="009B0757">
      <w:pPr>
        <w:spacing w:before="220"/>
        <w:ind w:firstLine="540"/>
        <w:jc w:val="both"/>
        <w:rPr>
          <w:rFonts w:cs="Calibri"/>
          <w:sz w:val="24"/>
          <w:lang w:eastAsia="ru-RU"/>
        </w:rPr>
      </w:pPr>
      <w:hyperlink r:id="rId22">
        <w:r w:rsidR="009B0757" w:rsidRPr="009B0757">
          <w:rPr>
            <w:rFonts w:cs="Calibri"/>
            <w:sz w:val="24"/>
            <w:lang w:eastAsia="ru-RU"/>
          </w:rPr>
          <w:t>10.3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присваивает контрольному разряду цифровое или буквенное значение при открытии клиенту нескольких лицевых счетов одного вида.</w:t>
      </w:r>
    </w:p>
    <w:p w14:paraId="3432118C" w14:textId="77777777" w:rsidR="009B0757" w:rsidRPr="009B0757" w:rsidRDefault="009B0757" w:rsidP="009B0757">
      <w:pPr>
        <w:jc w:val="center"/>
        <w:rPr>
          <w:rFonts w:cs="Calibri"/>
          <w:sz w:val="24"/>
          <w:lang w:eastAsia="ru-RU"/>
        </w:rPr>
      </w:pPr>
    </w:p>
    <w:p w14:paraId="7FD7FD0D"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 ПОРЯДОК ОТКРЫТИЯ, ПЕРЕОФОРМЛЕНИЯ И ЗАКРЫТИЯ ЛИЦЕВЫХ СЧЕТОВ</w:t>
      </w:r>
    </w:p>
    <w:p w14:paraId="1C13C9B8" w14:textId="77777777" w:rsidR="009B0757" w:rsidRPr="009B0757" w:rsidRDefault="009B0757" w:rsidP="009B0757">
      <w:pPr>
        <w:jc w:val="center"/>
        <w:rPr>
          <w:rFonts w:cs="Calibri"/>
          <w:sz w:val="24"/>
          <w:lang w:eastAsia="ru-RU"/>
        </w:rPr>
      </w:pPr>
    </w:p>
    <w:p w14:paraId="3E2E6432"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Общие требования к порядку открытия, переоформления</w:t>
      </w:r>
    </w:p>
    <w:p w14:paraId="14C6AF87" w14:textId="77777777" w:rsidR="009B0757" w:rsidRPr="009B0757" w:rsidRDefault="009B0757" w:rsidP="009B0757">
      <w:pPr>
        <w:jc w:val="center"/>
        <w:rPr>
          <w:rFonts w:cs="Calibri"/>
          <w:b/>
          <w:sz w:val="24"/>
          <w:lang w:eastAsia="ru-RU"/>
        </w:rPr>
      </w:pPr>
      <w:r w:rsidRPr="009B0757">
        <w:rPr>
          <w:rFonts w:cs="Calibri"/>
          <w:b/>
          <w:sz w:val="24"/>
          <w:lang w:eastAsia="ru-RU"/>
        </w:rPr>
        <w:t>и закрытия лицевых счетов</w:t>
      </w:r>
    </w:p>
    <w:p w14:paraId="25488DF5" w14:textId="77777777" w:rsidR="009B0757" w:rsidRPr="009B0757" w:rsidRDefault="009B0757" w:rsidP="009B0757">
      <w:pPr>
        <w:jc w:val="center"/>
        <w:rPr>
          <w:rFonts w:cs="Calibri"/>
          <w:sz w:val="24"/>
          <w:lang w:eastAsia="ru-RU"/>
        </w:rPr>
      </w:pPr>
    </w:p>
    <w:p w14:paraId="6B7AC785" w14:textId="77777777" w:rsidR="009B0757" w:rsidRPr="009B0757" w:rsidRDefault="00726F5F" w:rsidP="009B0757">
      <w:pPr>
        <w:ind w:firstLine="540"/>
        <w:jc w:val="both"/>
        <w:rPr>
          <w:rFonts w:cs="Calibri"/>
          <w:sz w:val="24"/>
          <w:lang w:eastAsia="ru-RU"/>
        </w:rPr>
      </w:pPr>
      <w:hyperlink r:id="rId23">
        <w:r w:rsidR="009B0757" w:rsidRPr="009B0757">
          <w:rPr>
            <w:rFonts w:cs="Calibri"/>
            <w:sz w:val="24"/>
            <w:lang w:eastAsia="ru-RU"/>
          </w:rPr>
          <w:t>11</w:t>
        </w:r>
      </w:hyperlink>
      <w:r w:rsidR="009B0757" w:rsidRPr="009B0757">
        <w:rPr>
          <w:rFonts w:cs="Calibri"/>
          <w:sz w:val="24"/>
          <w:lang w:eastAsia="ru-RU"/>
        </w:rPr>
        <w:t xml:space="preserve">.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w:t>
      </w:r>
      <w:r w:rsidR="009B0757" w:rsidRPr="009B0757">
        <w:rPr>
          <w:rFonts w:cs="Calibri"/>
          <w:sz w:val="24"/>
          <w:lang w:eastAsia="ru-RU"/>
        </w:rPr>
        <w:lastRenderedPageBreak/>
        <w:t>Министерством финансов Российской Федерации (далее - Сводный реестр), за исключением индивидуальных предпринимателей и физических лиц - производителей товаров, работ, услуг.</w:t>
      </w:r>
    </w:p>
    <w:p w14:paraId="60451926" w14:textId="78245AC6" w:rsidR="009B0757" w:rsidRPr="009B0757" w:rsidRDefault="00726F5F" w:rsidP="009B0757">
      <w:pPr>
        <w:spacing w:before="220"/>
        <w:ind w:firstLine="540"/>
        <w:jc w:val="both"/>
        <w:rPr>
          <w:rFonts w:cs="Calibri"/>
          <w:sz w:val="24"/>
          <w:lang w:eastAsia="ru-RU"/>
        </w:rPr>
      </w:pPr>
      <w:hyperlink r:id="rId24">
        <w:proofErr w:type="gramStart"/>
        <w:r w:rsidR="009B0757" w:rsidRPr="009B0757">
          <w:rPr>
            <w:rFonts w:cs="Calibri"/>
            <w:sz w:val="24"/>
            <w:lang w:eastAsia="ru-RU"/>
          </w:rPr>
          <w:t>12</w:t>
        </w:r>
      </w:hyperlink>
      <w:r w:rsidR="009B0757" w:rsidRPr="009B0757">
        <w:rPr>
          <w:rFonts w:cs="Calibri"/>
          <w:sz w:val="24"/>
          <w:lang w:eastAsia="ru-RU"/>
        </w:rPr>
        <w:t xml:space="preserve">. При передаче отдельных полномочий получателя бюджетных средств в случаях, предусмотренных законодательством Российской Федерации, Республики Башкортостан и нормативно-правовыми актами </w:t>
      </w:r>
      <w:r w:rsidR="009B0757">
        <w:rPr>
          <w:rFonts w:cs="Calibri"/>
          <w:sz w:val="24"/>
          <w:lang w:val="ba-RU" w:eastAsia="ru-RU"/>
        </w:rPr>
        <w:t xml:space="preserve">сельского поселения </w:t>
      </w:r>
      <w:r w:rsidR="0019391C" w:rsidRPr="0019391C">
        <w:rPr>
          <w:rFonts w:cs="Calibri"/>
          <w:sz w:val="24"/>
          <w:lang w:val="ba-RU" w:eastAsia="ru-RU"/>
        </w:rPr>
        <w:t>Тубинский</w:t>
      </w:r>
      <w:r w:rsidR="009B0757">
        <w:rPr>
          <w:rFonts w:cs="Calibri"/>
          <w:sz w:val="24"/>
          <w:lang w:val="ba-RU" w:eastAsia="ru-RU"/>
        </w:rPr>
        <w:t xml:space="preserve"> сельсовет муниципального района Баймакский район Республики Башкортостан</w:t>
      </w:r>
      <w:r w:rsidR="009B0757" w:rsidRPr="009B0757">
        <w:rPr>
          <w:rFonts w:cs="Calibri"/>
          <w:sz w:val="24"/>
          <w:lang w:eastAsia="ru-RU"/>
        </w:rPr>
        <w:t>, другому получателю бюджетных средств, бюджетному (автономному) учреждению либо получателю средств из бюджета (за исключением индивидуального предпринимателя и физического лица - производителя товаров, работ, услуг), получателю бюджетных средств, передающему свои полномочия, открывается лицевой</w:t>
      </w:r>
      <w:proofErr w:type="gramEnd"/>
      <w:r w:rsidR="009B0757" w:rsidRPr="009B0757">
        <w:rPr>
          <w:rFonts w:cs="Calibri"/>
          <w:sz w:val="24"/>
          <w:lang w:eastAsia="ru-RU"/>
        </w:rPr>
        <w:t xml:space="preserve"> счет для учета операций по переданным полномочиям получателя бюджетных средств.</w:t>
      </w:r>
    </w:p>
    <w:p w14:paraId="55E2ACEE" w14:textId="77777777" w:rsidR="009B0757" w:rsidRPr="009B0757" w:rsidRDefault="009B0757" w:rsidP="009B0757">
      <w:pPr>
        <w:jc w:val="center"/>
        <w:rPr>
          <w:rFonts w:cs="Calibri"/>
          <w:sz w:val="24"/>
          <w:lang w:eastAsia="ru-RU"/>
        </w:rPr>
      </w:pPr>
    </w:p>
    <w:p w14:paraId="7411166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4E95557E"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51FDA827" w14:textId="77777777" w:rsidR="009B0757" w:rsidRPr="009B0757" w:rsidRDefault="009B0757" w:rsidP="009B0757">
      <w:pPr>
        <w:jc w:val="center"/>
        <w:rPr>
          <w:rFonts w:cs="Calibri"/>
          <w:sz w:val="24"/>
          <w:lang w:eastAsia="ru-RU"/>
        </w:rPr>
      </w:pPr>
    </w:p>
    <w:p w14:paraId="0B28B0CB" w14:textId="77777777" w:rsidR="009B0757" w:rsidRPr="009B0757" w:rsidRDefault="00726F5F" w:rsidP="009B0757">
      <w:pPr>
        <w:ind w:firstLine="540"/>
        <w:jc w:val="both"/>
        <w:rPr>
          <w:rFonts w:cs="Calibri"/>
          <w:sz w:val="24"/>
          <w:lang w:eastAsia="ru-RU"/>
        </w:rPr>
      </w:pPr>
      <w:hyperlink r:id="rId25">
        <w:r w:rsidR="009B0757" w:rsidRPr="009B0757">
          <w:rPr>
            <w:rFonts w:cs="Calibri"/>
            <w:sz w:val="24"/>
            <w:lang w:eastAsia="ru-RU"/>
          </w:rPr>
          <w:t>13</w:t>
        </w:r>
      </w:hyperlink>
      <w:r w:rsidR="009B0757" w:rsidRPr="009B0757">
        <w:rPr>
          <w:rFonts w:cs="Calibri"/>
          <w:sz w:val="24"/>
          <w:lang w:eastAsia="ru-RU"/>
        </w:rPr>
        <w:t xml:space="preserve">. Документы, необходимые для открытия соответствующих лицевых счетов, представляются в </w:t>
      </w:r>
      <w:r w:rsidR="009B0757">
        <w:rPr>
          <w:rFonts w:cs="Calibri"/>
          <w:sz w:val="24"/>
          <w:lang w:eastAsia="ru-RU"/>
        </w:rPr>
        <w:t>Сельское поселение</w:t>
      </w:r>
      <w:r w:rsidR="009B0757" w:rsidRPr="009B0757">
        <w:rPr>
          <w:rFonts w:cs="Calibri"/>
          <w:sz w:val="24"/>
          <w:lang w:eastAsia="ru-RU"/>
        </w:rPr>
        <w:t>.</w:t>
      </w:r>
    </w:p>
    <w:p w14:paraId="331320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 работ, услуг) на ведение бухгалтерского учета).</w:t>
      </w:r>
    </w:p>
    <w:p w14:paraId="7FCB3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14:paraId="3145E4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7" w:name="P161"/>
    <w:bookmarkEnd w:id="7"/>
    <w:p w14:paraId="61637E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14</w:t>
      </w:r>
      <w:r w:rsidRPr="009B0757">
        <w:rPr>
          <w:rFonts w:cs="Calibri"/>
          <w:sz w:val="24"/>
          <w:lang w:eastAsia="ru-RU"/>
        </w:rPr>
        <w:fldChar w:fldCharType="end"/>
      </w:r>
      <w:r w:rsidRPr="009B0757">
        <w:rPr>
          <w:rFonts w:cs="Calibri"/>
          <w:sz w:val="24"/>
          <w:lang w:eastAsia="ru-RU"/>
        </w:rPr>
        <w:t>. Для открытия соответствующего лицевого счета клиентом представляются следующие документы:</w:t>
      </w:r>
    </w:p>
    <w:p w14:paraId="40E65B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052">
        <w:r w:rsidRPr="009B0757">
          <w:rPr>
            <w:rFonts w:cs="Calibri"/>
            <w:sz w:val="24"/>
            <w:lang w:eastAsia="ru-RU"/>
          </w:rPr>
          <w:t>Заявление</w:t>
        </w:r>
      </w:hyperlink>
      <w:r w:rsidRPr="009B0757">
        <w:rPr>
          <w:rFonts w:cs="Calibri"/>
          <w:sz w:val="24"/>
          <w:lang w:eastAsia="ru-RU"/>
        </w:rPr>
        <w:t xml:space="preserve"> на открытие лицевого счета по форме согласно приложению N 1 к настоящему Порядку (далее - Заявление на открытие лицевого счета);</w:t>
      </w:r>
    </w:p>
    <w:p w14:paraId="6046E9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 (далее - Карточка образцов подписей).</w:t>
      </w:r>
    </w:p>
    <w:bookmarkStart w:id="8" w:name="P164"/>
    <w:bookmarkEnd w:id="8"/>
    <w:p w14:paraId="1B724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15</w:t>
      </w:r>
      <w:r w:rsidRPr="009B0757">
        <w:rPr>
          <w:rFonts w:cs="Calibri"/>
          <w:sz w:val="24"/>
          <w:lang w:eastAsia="ru-RU"/>
        </w:rPr>
        <w:fldChar w:fldCharType="end"/>
      </w:r>
      <w:r w:rsidRPr="009B0757">
        <w:rPr>
          <w:rFonts w:cs="Calibri"/>
          <w:sz w:val="24"/>
          <w:lang w:eastAsia="ru-RU"/>
        </w:rPr>
        <w:t xml:space="preserve">. Заполнение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осуществляется следующим образом.</w:t>
      </w:r>
    </w:p>
    <w:p w14:paraId="0A49DDEC" w14:textId="77777777" w:rsidR="009B0757" w:rsidRPr="009B0757" w:rsidRDefault="00726F5F"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об открытии лицевого счета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ED35C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указываются:</w:t>
      </w:r>
    </w:p>
    <w:p w14:paraId="1D80780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дата составления документа с отражением в кодовой зоне даты в формате "день, месяц, </w:t>
      </w:r>
      <w:r w:rsidRPr="009B0757">
        <w:rPr>
          <w:rFonts w:cs="Calibri"/>
          <w:sz w:val="24"/>
          <w:lang w:eastAsia="ru-RU"/>
        </w:rPr>
        <w:lastRenderedPageBreak/>
        <w:t>год" (00.00.0000);</w:t>
      </w:r>
    </w:p>
    <w:p w14:paraId="648A96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заполняется при наличии);</w:t>
      </w:r>
    </w:p>
    <w:p w14:paraId="33BE03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1BA1B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25F6A9A9" w14:textId="41D688D2"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w:t>
      </w:r>
      <w:proofErr w:type="gramStart"/>
      <w:r>
        <w:rPr>
          <w:rFonts w:cs="Calibri"/>
          <w:sz w:val="24"/>
          <w:lang w:eastAsia="ru-RU"/>
        </w:rPr>
        <w:t xml:space="preserve"> </w:t>
      </w:r>
      <w:r w:rsidRPr="009B0757">
        <w:rPr>
          <w:rFonts w:cs="Calibri"/>
          <w:sz w:val="24"/>
          <w:lang w:eastAsia="ru-RU"/>
        </w:rPr>
        <w:t>.</w:t>
      </w:r>
      <w:proofErr w:type="gramEnd"/>
    </w:p>
    <w:p w14:paraId="02D77B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84">
        <w:r w:rsidRPr="009B0757">
          <w:rPr>
            <w:rFonts w:cs="Calibri"/>
            <w:sz w:val="24"/>
            <w:lang w:eastAsia="ru-RU"/>
          </w:rPr>
          <w:t>пунктами 5</w:t>
        </w:r>
      </w:hyperlink>
      <w:r w:rsidRPr="009B0757">
        <w:rPr>
          <w:rFonts w:cs="Calibri"/>
          <w:sz w:val="24"/>
          <w:lang w:eastAsia="ru-RU"/>
        </w:rPr>
        <w:t xml:space="preserve"> - </w:t>
      </w:r>
      <w:hyperlink w:anchor="P106">
        <w:r w:rsidRPr="009B0757">
          <w:rPr>
            <w:rFonts w:cs="Calibri"/>
            <w:sz w:val="24"/>
            <w:lang w:eastAsia="ru-RU"/>
          </w:rPr>
          <w:t>8</w:t>
        </w:r>
      </w:hyperlink>
      <w:r w:rsidRPr="009B0757">
        <w:rPr>
          <w:rFonts w:cs="Calibri"/>
          <w:sz w:val="24"/>
          <w:lang w:eastAsia="ru-RU"/>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14:paraId="1FA520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CEC815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"Основание для открытия лицевого счета" заполняется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получателем средств из бюджета.</w:t>
      </w:r>
    </w:p>
    <w:p w14:paraId="382A7F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"Прошу сообщить об открытии лицевого счета на адрес электронной почты" указывается адрес электронной почты.</w:t>
      </w:r>
    </w:p>
    <w:p w14:paraId="517AB66F" w14:textId="77777777" w:rsidR="009B0757" w:rsidRPr="009B0757" w:rsidRDefault="00726F5F"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подписывается:</w:t>
      </w:r>
    </w:p>
    <w:p w14:paraId="6BB5AC8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14:paraId="33A84F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w:t>
      </w:r>
    </w:p>
    <w:p w14:paraId="5AF4F123"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заполняется следующим образом.</w:t>
      </w:r>
    </w:p>
    <w:p w14:paraId="01D3AFF9" w14:textId="476C7614"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19391C" w:rsidRPr="0019391C">
        <w:rPr>
          <w:rFonts w:cs="Calibri"/>
          <w:sz w:val="24"/>
          <w:lang w:eastAsia="ru-RU"/>
        </w:rPr>
        <w:t xml:space="preserve">Тубинский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об открытии лицевого счета указывается номер лицевого счета (номера лицевых счетов), открытого (открытых) в соответствии с </w:t>
      </w:r>
      <w:hyperlink w:anchor="P1052">
        <w:r w:rsidRPr="009B0757">
          <w:rPr>
            <w:rFonts w:cs="Calibri"/>
            <w:sz w:val="24"/>
            <w:lang w:eastAsia="ru-RU"/>
          </w:rPr>
          <w:t>Заявлением</w:t>
        </w:r>
      </w:hyperlink>
      <w:r w:rsidRPr="009B0757">
        <w:rPr>
          <w:rFonts w:cs="Calibri"/>
          <w:sz w:val="24"/>
          <w:lang w:eastAsia="ru-RU"/>
        </w:rPr>
        <w:t xml:space="preserve"> на открытие лицевого счета, представленным клиентом.</w:t>
      </w:r>
      <w:proofErr w:type="gramEnd"/>
    </w:p>
    <w:p w14:paraId="3112984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подписывается:</w:t>
      </w:r>
    </w:p>
    <w:p w14:paraId="3168DE2C" w14:textId="7A765234"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1F200A90" w14:textId="5B554618" w:rsidR="009B0757" w:rsidRPr="009B0757" w:rsidRDefault="009B0757" w:rsidP="009B0757">
      <w:pPr>
        <w:spacing w:before="220"/>
        <w:ind w:firstLine="540"/>
        <w:jc w:val="both"/>
        <w:rPr>
          <w:rFonts w:cs="Calibri"/>
          <w:sz w:val="24"/>
          <w:lang w:eastAsia="ru-RU"/>
        </w:rPr>
      </w:pPr>
      <w:r w:rsidRPr="009B0757">
        <w:rPr>
          <w:rFonts w:cs="Calibri"/>
          <w:sz w:val="24"/>
          <w:lang w:eastAsia="ru-RU"/>
        </w:rPr>
        <w:t>сотрудником Сельского поселе</w:t>
      </w:r>
      <w:r>
        <w:rPr>
          <w:rFonts w:cs="Calibri"/>
          <w:sz w:val="24"/>
          <w:lang w:eastAsia="ru-RU"/>
        </w:rPr>
        <w:t xml:space="preserve">ния </w:t>
      </w:r>
      <w:r w:rsidR="0019391C" w:rsidRPr="0019391C">
        <w:rPr>
          <w:rFonts w:cs="Calibri"/>
          <w:sz w:val="24"/>
          <w:lang w:eastAsia="ru-RU"/>
        </w:rPr>
        <w:t>Тубинский</w:t>
      </w:r>
      <w:r>
        <w:rPr>
          <w:rFonts w:cs="Calibri"/>
          <w:sz w:val="24"/>
          <w:lang w:eastAsia="ru-RU"/>
        </w:rPr>
        <w:t xml:space="preserve"> сельсовет</w:t>
      </w:r>
      <w:proofErr w:type="gramStart"/>
      <w:r>
        <w:rPr>
          <w:rFonts w:cs="Calibri"/>
          <w:sz w:val="24"/>
          <w:lang w:eastAsia="ru-RU"/>
        </w:rPr>
        <w:t xml:space="preserve"> </w:t>
      </w:r>
      <w:r w:rsidRPr="009B0757">
        <w:rPr>
          <w:rFonts w:cs="Calibri"/>
          <w:sz w:val="24"/>
          <w:lang w:eastAsia="ru-RU"/>
        </w:rPr>
        <w:t>,</w:t>
      </w:r>
      <w:proofErr w:type="gramEnd"/>
      <w:r w:rsidRPr="009B0757">
        <w:rPr>
          <w:rFonts w:cs="Calibri"/>
          <w:sz w:val="24"/>
          <w:lang w:eastAsia="ru-RU"/>
        </w:rPr>
        <w:t xml:space="preserve"> ответственным за правильность осуществления проверки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w:t>
      </w:r>
      <w:r w:rsidRPr="009B0757">
        <w:rPr>
          <w:rFonts w:cs="Calibri"/>
          <w:sz w:val="24"/>
          <w:lang w:eastAsia="ru-RU"/>
        </w:rPr>
        <w:lastRenderedPageBreak/>
        <w:t>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14:paraId="2B420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для перечисления денежных средств в соответствии с </w:t>
      </w:r>
      <w:hyperlink w:anchor="P679">
        <w:r w:rsidRPr="009B0757">
          <w:rPr>
            <w:rFonts w:cs="Calibri"/>
            <w:sz w:val="24"/>
            <w:lang w:eastAsia="ru-RU"/>
          </w:rPr>
          <w:t>абзацем вторым пункта 113</w:t>
        </w:r>
      </w:hyperlink>
      <w:r w:rsidRPr="009B0757">
        <w:rPr>
          <w:rFonts w:cs="Calibri"/>
          <w:sz w:val="24"/>
          <w:lang w:eastAsia="ru-RU"/>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E5BD1E6" w14:textId="77777777" w:rsidR="009B0757" w:rsidRPr="009B0757" w:rsidRDefault="00726F5F" w:rsidP="009B0757">
      <w:pPr>
        <w:spacing w:before="220"/>
        <w:ind w:firstLine="540"/>
        <w:jc w:val="both"/>
        <w:rPr>
          <w:rFonts w:cs="Calibri"/>
          <w:sz w:val="24"/>
          <w:lang w:eastAsia="ru-RU"/>
        </w:rPr>
      </w:pPr>
      <w:hyperlink r:id="rId26">
        <w:r w:rsidR="009B0757" w:rsidRPr="009B0757">
          <w:rPr>
            <w:rFonts w:cs="Calibri"/>
            <w:sz w:val="24"/>
            <w:lang w:eastAsia="ru-RU"/>
          </w:rPr>
          <w:t>16</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оформляется и представляется клиентом с учетом следующих особенностей:</w:t>
      </w:r>
    </w:p>
    <w:p w14:paraId="439016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клиентом в </w:t>
      </w:r>
      <w:r>
        <w:rPr>
          <w:rFonts w:cs="Calibri"/>
          <w:sz w:val="24"/>
          <w:lang w:eastAsia="ru-RU"/>
        </w:rPr>
        <w:t>Сельское поселение</w:t>
      </w:r>
      <w:r w:rsidRPr="009B0757">
        <w:rPr>
          <w:rFonts w:cs="Calibri"/>
          <w:sz w:val="24"/>
          <w:lang w:eastAsia="ru-RU"/>
        </w:rPr>
        <w:t xml:space="preserve"> в одном экземпляре;</w:t>
      </w:r>
    </w:p>
    <w:p w14:paraId="09C8BE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14:paraId="7546B4E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если в штате клиента нет должности главного 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одной первой подписи;</w:t>
      </w:r>
    </w:p>
    <w:p w14:paraId="3496F08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1D95AF54" w14:textId="14ED603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сотрудником Сельского поселения </w:t>
      </w:r>
      <w:r w:rsidR="0019391C" w:rsidRPr="0019391C">
        <w:rPr>
          <w:rFonts w:cs="Calibri"/>
          <w:sz w:val="24"/>
          <w:lang w:eastAsia="ru-RU"/>
        </w:rPr>
        <w:t>Тубинский</w:t>
      </w:r>
      <w:r w:rsidRPr="009B0757">
        <w:rPr>
          <w:rFonts w:cs="Calibri"/>
          <w:sz w:val="24"/>
          <w:lang w:eastAsia="ru-RU"/>
        </w:rPr>
        <w:t xml:space="preserve"> сельсовет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14:paraId="1273E5E9" w14:textId="77777777" w:rsidR="009B0757" w:rsidRPr="009B0757" w:rsidRDefault="009B0757" w:rsidP="009B0757">
      <w:pPr>
        <w:spacing w:before="220"/>
        <w:ind w:firstLine="540"/>
        <w:jc w:val="both"/>
        <w:rPr>
          <w:rFonts w:cs="Calibri"/>
          <w:sz w:val="24"/>
          <w:lang w:eastAsia="ru-RU"/>
        </w:rPr>
      </w:pPr>
      <w:bookmarkStart w:id="9" w:name="P199"/>
      <w:bookmarkEnd w:id="9"/>
      <w:r w:rsidRPr="009B0757">
        <w:rPr>
          <w:rFonts w:cs="Calibri"/>
          <w:sz w:val="24"/>
          <w:lang w:eastAsia="ru-RU"/>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14:paraId="0347DE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ж) при временном предоставлении лицу права первой или второй подписи, кроме случаев, предусмотренных </w:t>
      </w:r>
      <w:hyperlink w:anchor="P199">
        <w:r w:rsidRPr="009B0757">
          <w:rPr>
            <w:rFonts w:cs="Calibri"/>
            <w:sz w:val="24"/>
            <w:lang w:eastAsia="ru-RU"/>
          </w:rPr>
          <w:t>подпунктом "е"</w:t>
        </w:r>
      </w:hyperlink>
      <w:r w:rsidRPr="009B0757">
        <w:rPr>
          <w:rFonts w:cs="Calibri"/>
          <w:sz w:val="24"/>
          <w:lang w:eastAsia="ru-RU"/>
        </w:rPr>
        <w:t xml:space="preserve"> настоящего пункта, а также при временной 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w:t>
      </w:r>
      <w:r w:rsidRPr="009B0757">
        <w:rPr>
          <w:rFonts w:cs="Calibri"/>
          <w:sz w:val="24"/>
          <w:lang w:eastAsia="ru-RU"/>
        </w:rPr>
        <w:lastRenderedPageBreak/>
        <w:t>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14:paraId="7731CF4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клиенту в соответствии с настоящим Порядком уже открыт лицевой счет, представление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14:paraId="4CEA44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525A1FF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w:t>
      </w:r>
      <w:hyperlink w:anchor="P1221">
        <w:r w:rsidRPr="009B0757">
          <w:rPr>
            <w:rFonts w:cs="Calibri"/>
            <w:sz w:val="24"/>
            <w:lang w:eastAsia="ru-RU"/>
          </w:rPr>
          <w:t>Карточкой</w:t>
        </w:r>
      </w:hyperlink>
      <w:r w:rsidRPr="009B0757">
        <w:rPr>
          <w:rFonts w:cs="Calibri"/>
          <w:sz w:val="24"/>
          <w:lang w:eastAsia="ru-RU"/>
        </w:rPr>
        <w:t xml:space="preserve"> образцов подписей с приложением копии соглашения.</w:t>
      </w:r>
    </w:p>
    <w:p w14:paraId="6689A650" w14:textId="77777777" w:rsidR="009B0757" w:rsidRPr="009B0757" w:rsidRDefault="00726F5F" w:rsidP="009B0757">
      <w:pPr>
        <w:spacing w:before="220"/>
        <w:ind w:firstLine="540"/>
        <w:jc w:val="both"/>
        <w:rPr>
          <w:rFonts w:cs="Calibri"/>
          <w:sz w:val="24"/>
          <w:lang w:eastAsia="ru-RU"/>
        </w:rPr>
      </w:pPr>
      <w:hyperlink r:id="rId27">
        <w:r w:rsidR="009B0757" w:rsidRPr="009B0757">
          <w:rPr>
            <w:rFonts w:cs="Calibri"/>
            <w:sz w:val="24"/>
            <w:lang w:eastAsia="ru-RU"/>
          </w:rPr>
          <w:t>17</w:t>
        </w:r>
      </w:hyperlink>
      <w:r w:rsidR="009B0757" w:rsidRPr="009B0757">
        <w:rPr>
          <w:rFonts w:cs="Calibri"/>
          <w:sz w:val="24"/>
          <w:lang w:eastAsia="ru-RU"/>
        </w:rPr>
        <w:t xml:space="preserve">. При открытии, ведении и закрытии лицевых счетов обмен документами с </w:t>
      </w:r>
      <w:r w:rsidR="006E692D">
        <w:rPr>
          <w:rFonts w:cs="Calibri"/>
          <w:sz w:val="24"/>
          <w:lang w:eastAsia="ru-RU"/>
        </w:rPr>
        <w:t>Сельским поселением</w:t>
      </w:r>
      <w:r w:rsidR="009B0757" w:rsidRPr="009B0757">
        <w:rPr>
          <w:rFonts w:cs="Calibri"/>
          <w:sz w:val="24"/>
          <w:lang w:eastAsia="ru-RU"/>
        </w:rPr>
        <w:t xml:space="preserve"> осуществляется в электронном виде с применением усиленной квалифицированной электронной подписи (далее - ЭП) в соответствии с законодательством Российской Федерации.</w:t>
      </w:r>
    </w:p>
    <w:p w14:paraId="49BE4BD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w:t>
      </w:r>
    </w:p>
    <w:p w14:paraId="24714058" w14:textId="77777777" w:rsidR="009B0757" w:rsidRPr="009B0757" w:rsidRDefault="00726F5F" w:rsidP="009B0757">
      <w:pPr>
        <w:spacing w:before="220"/>
        <w:ind w:firstLine="540"/>
        <w:jc w:val="both"/>
        <w:rPr>
          <w:rFonts w:cs="Calibri"/>
          <w:sz w:val="24"/>
          <w:lang w:eastAsia="ru-RU"/>
        </w:rPr>
      </w:pPr>
      <w:hyperlink r:id="rId28">
        <w:r w:rsidR="009B0757" w:rsidRPr="009B0757">
          <w:rPr>
            <w:rFonts w:cs="Calibri"/>
            <w:sz w:val="24"/>
            <w:lang w:eastAsia="ru-RU"/>
          </w:rPr>
          <w:t>18</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хранится в деле клиента.</w:t>
      </w:r>
    </w:p>
    <w:p w14:paraId="27BE28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не требуется.</w:t>
      </w:r>
    </w:p>
    <w:p w14:paraId="452055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в </w:t>
      </w:r>
      <w:r>
        <w:rPr>
          <w:rFonts w:cs="Calibri"/>
          <w:sz w:val="24"/>
          <w:lang w:eastAsia="ru-RU"/>
        </w:rPr>
        <w:t>Сельское поселение</w:t>
      </w:r>
      <w:r w:rsidRPr="009B0757">
        <w:rPr>
          <w:rFonts w:cs="Calibri"/>
          <w:sz w:val="24"/>
          <w:lang w:eastAsia="ru-RU"/>
        </w:rPr>
        <w:t xml:space="preserve"> одновременно представляются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бюджета, создавшим обособленное подразделение (далее - вышестоящая организация).</w:t>
      </w:r>
    </w:p>
    <w:bookmarkStart w:id="10" w:name="P215"/>
    <w:bookmarkEnd w:id="10"/>
    <w:p w14:paraId="047ED8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19</w:t>
      </w:r>
      <w:r w:rsidRPr="009B0757">
        <w:rPr>
          <w:rFonts w:cs="Calibri"/>
          <w:sz w:val="24"/>
          <w:lang w:eastAsia="ru-RU"/>
        </w:rPr>
        <w:fldChar w:fldCharType="end"/>
      </w:r>
      <w:r w:rsidRPr="009B0757">
        <w:rPr>
          <w:rFonts w:cs="Calibri"/>
          <w:sz w:val="24"/>
          <w:lang w:eastAsia="ru-RU"/>
        </w:rPr>
        <w:t xml:space="preserve">. Формирование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осуществляется следующим образом.</w:t>
      </w:r>
    </w:p>
    <w:p w14:paraId="1137AA36" w14:textId="5ED547B1"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221">
        <w:r w:rsidRPr="009B0757">
          <w:rPr>
            <w:rFonts w:cs="Calibri"/>
            <w:sz w:val="24"/>
            <w:lang w:eastAsia="ru-RU"/>
          </w:rPr>
          <w:t>Карточки</w:t>
        </w:r>
      </w:hyperlink>
      <w:r w:rsidRPr="009B0757">
        <w:rPr>
          <w:rFonts w:cs="Calibri"/>
          <w:sz w:val="24"/>
          <w:lang w:eastAsia="ru-RU"/>
        </w:rPr>
        <w:t xml:space="preserve"> образцов </w:t>
      </w:r>
      <w:proofErr w:type="gramStart"/>
      <w:r w:rsidRPr="009B0757">
        <w:rPr>
          <w:rFonts w:cs="Calibri"/>
          <w:sz w:val="24"/>
          <w:lang w:eastAsia="ru-RU"/>
        </w:rPr>
        <w:t>подписей</w:t>
      </w:r>
      <w:proofErr w:type="gramEnd"/>
      <w:r w:rsidRPr="009B0757">
        <w:rPr>
          <w:rFonts w:cs="Calibri"/>
          <w:sz w:val="24"/>
          <w:lang w:eastAsia="ru-RU"/>
        </w:rPr>
        <w:t xml:space="preserve"> уполномоченный сотрудник </w:t>
      </w:r>
      <w:r>
        <w:rPr>
          <w:rFonts w:cs="Calibri"/>
          <w:sz w:val="24"/>
          <w:lang w:eastAsia="ru-RU"/>
        </w:rPr>
        <w:t xml:space="preserve">Сельского поселения </w:t>
      </w:r>
      <w:r w:rsidR="0019391C" w:rsidRPr="0019391C">
        <w:rPr>
          <w:rFonts w:cs="Calibri"/>
          <w:sz w:val="24"/>
          <w:lang w:eastAsia="ru-RU"/>
        </w:rPr>
        <w:t xml:space="preserve">Тубинский </w:t>
      </w:r>
      <w:r>
        <w:rPr>
          <w:rFonts w:cs="Calibri"/>
          <w:sz w:val="24"/>
          <w:lang w:eastAsia="ru-RU"/>
        </w:rPr>
        <w:t xml:space="preserve">сельсовет </w:t>
      </w:r>
      <w:r w:rsidRPr="009B0757">
        <w:rPr>
          <w:rFonts w:cs="Calibri"/>
          <w:sz w:val="24"/>
          <w:lang w:eastAsia="ru-RU"/>
        </w:rPr>
        <w:t xml:space="preserve"> проставляет присвоенный ей номер и номера открытых клиенту лицевых счетов или зачеркивает номера закрытых клиенту лицевых счетов.</w:t>
      </w:r>
    </w:p>
    <w:p w14:paraId="1F89A3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клиентом указываются:</w:t>
      </w:r>
    </w:p>
    <w:p w14:paraId="7E43BD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07C4A8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E83D8C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также если клиент отсутствует в ЕГРЮЛ, дополнительно по данной строке указывается адрес фактического нахождения клиента;</w:t>
      </w:r>
    </w:p>
    <w:p w14:paraId="431F5D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бюджетным (автономным) учреждением получателем средств из бюджета данная строка не заполняется;</w:t>
      </w:r>
    </w:p>
    <w:p w14:paraId="255874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4D7E4D34" w14:textId="2498AE5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w:t>
      </w:r>
      <w:proofErr w:type="gramStart"/>
      <w:r>
        <w:rPr>
          <w:rFonts w:cs="Calibri"/>
          <w:sz w:val="24"/>
          <w:lang w:eastAsia="ru-RU"/>
        </w:rPr>
        <w:t xml:space="preserve"> </w:t>
      </w:r>
      <w:r w:rsidRPr="009B0757">
        <w:rPr>
          <w:rFonts w:cs="Calibri"/>
          <w:sz w:val="24"/>
          <w:lang w:eastAsia="ru-RU"/>
        </w:rPr>
        <w:t>.</w:t>
      </w:r>
      <w:proofErr w:type="gramEnd"/>
    </w:p>
    <w:p w14:paraId="0164972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14:paraId="0B06EBF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14:paraId="23980D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14:paraId="1B43E1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4 проставляются образцы подписей соответствующих должностных лиц.</w:t>
      </w:r>
    </w:p>
    <w:p w14:paraId="163E85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782CD93"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подписывается:</w:t>
      </w:r>
    </w:p>
    <w:p w14:paraId="7015690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14:paraId="006B84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37D12E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 подписи в случаях, установленных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оттиск печати клиента ставится так, чтобы подписи и расшифровки подписи читались ясно и четко.</w:t>
      </w:r>
    </w:p>
    <w:p w14:paraId="6EFECD9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"Отметка об удостоверении полномочий и подписей" заполняется следующим образом.</w:t>
      </w:r>
    </w:p>
    <w:p w14:paraId="402102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14:paraId="4D64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бюджета,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
    <w:p w14:paraId="1148BB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разделе "Удостоверительная надпись о засвидетельствовании подлинности подписей" проставляется удостоверительная надпись нотариуса о заверении образцов подписей.</w:t>
      </w:r>
    </w:p>
    <w:p w14:paraId="2E4FC4C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зависимости от установленных требований к заверению образцов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14:paraId="453BB9E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w:t>
      </w:r>
      <w:r w:rsidR="006E692D">
        <w:rPr>
          <w:rFonts w:cs="Calibri"/>
          <w:sz w:val="24"/>
          <w:lang w:eastAsia="ru-RU"/>
        </w:rPr>
        <w:t>Сельского поселения</w:t>
      </w:r>
      <w:r w:rsidRPr="009B0757">
        <w:rPr>
          <w:rFonts w:cs="Calibri"/>
          <w:sz w:val="24"/>
          <w:lang w:eastAsia="ru-RU"/>
        </w:rPr>
        <w:t xml:space="preserve"> о приеме образцов подписей" подписывается:</w:t>
      </w:r>
    </w:p>
    <w:p w14:paraId="1F5725E3" w14:textId="372D90C0"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19391C" w:rsidRPr="0019391C">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(иным уполномоченным лицом) с указанием расшифровки подписи, содержащей фамилию и инициалы;</w:t>
      </w:r>
    </w:p>
    <w:p w14:paraId="6D5548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ответственным исполнителем с указанием его должности, расшифровки подписи, содержащей фамилию и инициалы, номера телефона и даты начала действия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BDBDF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необходимости по строке "Особые отметки" приводится примечание.</w:t>
      </w:r>
    </w:p>
    <w:p w14:paraId="3D2D3E7C" w14:textId="77777777" w:rsidR="009B0757" w:rsidRPr="009B0757" w:rsidRDefault="009B0757" w:rsidP="009B0757">
      <w:pPr>
        <w:spacing w:before="220"/>
        <w:ind w:firstLine="540"/>
        <w:jc w:val="both"/>
        <w:rPr>
          <w:rFonts w:cs="Calibri"/>
          <w:sz w:val="24"/>
          <w:lang w:eastAsia="ru-RU"/>
        </w:rPr>
      </w:pPr>
    </w:p>
    <w:p w14:paraId="0BC2F6D6" w14:textId="77777777" w:rsidR="009B0757" w:rsidRPr="009B0757" w:rsidRDefault="009B0757" w:rsidP="009B0757">
      <w:pPr>
        <w:jc w:val="center"/>
        <w:rPr>
          <w:rFonts w:cs="Calibri"/>
          <w:sz w:val="24"/>
          <w:lang w:eastAsia="ru-RU"/>
        </w:rPr>
      </w:pPr>
    </w:p>
    <w:p w14:paraId="518436C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8362B4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3126814F" w14:textId="77777777" w:rsidR="009B0757" w:rsidRPr="009B0757" w:rsidRDefault="009B0757" w:rsidP="009B0757">
      <w:pPr>
        <w:jc w:val="center"/>
        <w:rPr>
          <w:rFonts w:cs="Calibri"/>
          <w:sz w:val="24"/>
          <w:lang w:eastAsia="ru-RU"/>
        </w:rPr>
      </w:pPr>
    </w:p>
    <w:p w14:paraId="2D3B709E" w14:textId="77777777" w:rsidR="009B0757" w:rsidRPr="009B0757" w:rsidRDefault="009B0757" w:rsidP="009B0757">
      <w:pPr>
        <w:ind w:firstLine="540"/>
        <w:jc w:val="both"/>
        <w:rPr>
          <w:rFonts w:cs="Calibri"/>
          <w:sz w:val="24"/>
          <w:lang w:eastAsia="ru-RU"/>
        </w:rPr>
      </w:pPr>
      <w:bookmarkStart w:id="11" w:name="P251"/>
      <w:bookmarkEnd w:id="11"/>
      <w:r w:rsidRPr="009B0757">
        <w:rPr>
          <w:rFonts w:cs="Calibri"/>
          <w:sz w:val="24"/>
          <w:lang w:eastAsia="ru-RU"/>
        </w:rPr>
        <w:t xml:space="preserve">20.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в соответствии с </w:t>
      </w:r>
      <w:hyperlink w:anchor="P164">
        <w:r w:rsidRPr="009B0757">
          <w:rPr>
            <w:rFonts w:cs="Calibri"/>
            <w:sz w:val="24"/>
            <w:lang w:eastAsia="ru-RU"/>
          </w:rPr>
          <w:t>пунктами 15</w:t>
        </w:r>
      </w:hyperlink>
      <w:r w:rsidRPr="009B0757">
        <w:rPr>
          <w:rFonts w:cs="Calibri"/>
          <w:sz w:val="24"/>
          <w:lang w:eastAsia="ru-RU"/>
        </w:rPr>
        <w:t xml:space="preserve">, </w:t>
      </w:r>
      <w:hyperlink w:anchor="P215">
        <w:r w:rsidRPr="009B0757">
          <w:rPr>
            <w:rFonts w:cs="Calibri"/>
            <w:sz w:val="24"/>
            <w:lang w:eastAsia="ru-RU"/>
          </w:rPr>
          <w:t>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а также их соответствия друг другу, данным Сводного реестра (в случае наличия клиента в Сводном </w:t>
      </w:r>
      <w:r w:rsidRPr="009B0757">
        <w:rPr>
          <w:rFonts w:cs="Calibri"/>
          <w:sz w:val="24"/>
          <w:lang w:eastAsia="ru-RU"/>
        </w:rPr>
        <w:lastRenderedPageBreak/>
        <w:t>реестре) и представленным документам.</w:t>
      </w:r>
    </w:p>
    <w:p w14:paraId="5C5C2A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открытие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56DFE6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045">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формам, утвержденным настоящим Порядком;</w:t>
      </w:r>
    </w:p>
    <w:p w14:paraId="6697E1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открытия соответствующего лицевого счета.</w:t>
      </w:r>
    </w:p>
    <w:p w14:paraId="6BA0A5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для открытия лицевого счета не допускается.</w:t>
      </w:r>
    </w:p>
    <w:p w14:paraId="0D0A73E1" w14:textId="77777777" w:rsidR="009B0757" w:rsidRPr="009B0757" w:rsidRDefault="00726F5F" w:rsidP="009B0757">
      <w:pPr>
        <w:spacing w:before="220"/>
        <w:ind w:firstLine="540"/>
        <w:jc w:val="both"/>
        <w:rPr>
          <w:rFonts w:cs="Calibri"/>
          <w:sz w:val="24"/>
          <w:lang w:eastAsia="ru-RU"/>
        </w:rPr>
      </w:pPr>
      <w:hyperlink r:id="rId29">
        <w:r w:rsidR="009B0757" w:rsidRPr="009B0757">
          <w:rPr>
            <w:rFonts w:cs="Calibri"/>
            <w:sz w:val="24"/>
            <w:lang w:eastAsia="ru-RU"/>
          </w:rPr>
          <w:t>21</w:t>
        </w:r>
      </w:hyperlink>
      <w:r w:rsidR="009B0757" w:rsidRPr="009B0757">
        <w:rPr>
          <w:rFonts w:cs="Calibri"/>
          <w:sz w:val="24"/>
          <w:lang w:eastAsia="ru-RU"/>
        </w:rPr>
        <w:t xml:space="preserve">. Проверка представленных клиентом документов, необходимых для открытия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650C3F1A" w14:textId="77777777" w:rsidR="009B0757" w:rsidRPr="009B0757" w:rsidRDefault="00726F5F" w:rsidP="009B0757">
      <w:pPr>
        <w:spacing w:before="220"/>
        <w:ind w:firstLine="540"/>
        <w:jc w:val="both"/>
        <w:rPr>
          <w:rFonts w:cs="Calibri"/>
          <w:sz w:val="24"/>
          <w:lang w:eastAsia="ru-RU"/>
        </w:rPr>
      </w:pPr>
      <w:hyperlink r:id="rId30">
        <w:r w:rsidR="009B0757" w:rsidRPr="009B0757">
          <w:rPr>
            <w:rFonts w:cs="Calibri"/>
            <w:sz w:val="24"/>
            <w:lang w:eastAsia="ru-RU"/>
          </w:rPr>
          <w:t>22</w:t>
        </w:r>
      </w:hyperlink>
      <w:r w:rsidR="009B0757" w:rsidRPr="009B0757">
        <w:rPr>
          <w:rFonts w:cs="Calibri"/>
          <w:sz w:val="24"/>
          <w:lang w:eastAsia="ru-RU"/>
        </w:rPr>
        <w:t xml:space="preserve">. Повторное представление документов (за исключением </w:t>
      </w:r>
      <w:hyperlink w:anchor="P1052">
        <w:r w:rsidR="009B0757" w:rsidRPr="009B0757">
          <w:rPr>
            <w:rFonts w:cs="Calibri"/>
            <w:sz w:val="24"/>
            <w:lang w:eastAsia="ru-RU"/>
          </w:rPr>
          <w:t>Заявления</w:t>
        </w:r>
      </w:hyperlink>
      <w:r w:rsidR="009B0757" w:rsidRPr="009B0757">
        <w:rPr>
          <w:rFonts w:cs="Calibri"/>
          <w:sz w:val="24"/>
          <w:lang w:eastAsia="ru-RU"/>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sidR="009B0757">
        <w:rPr>
          <w:rFonts w:cs="Calibri"/>
          <w:sz w:val="24"/>
          <w:lang w:eastAsia="ru-RU"/>
        </w:rPr>
        <w:t>Сельское поселение</w:t>
      </w:r>
      <w:r w:rsidR="009B0757" w:rsidRPr="009B0757">
        <w:rPr>
          <w:rFonts w:cs="Calibri"/>
          <w:sz w:val="24"/>
          <w:lang w:eastAsia="ru-RU"/>
        </w:rPr>
        <w:t xml:space="preserve"> ранее и хранятся в деле клиента.</w:t>
      </w:r>
    </w:p>
    <w:p w14:paraId="21DDA36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Клиенты обязаны в пятидневный срок после внесения изменений в документы, представленные ими в </w:t>
      </w:r>
      <w:r>
        <w:rPr>
          <w:rFonts w:cs="Calibri"/>
          <w:sz w:val="24"/>
          <w:lang w:eastAsia="ru-RU"/>
        </w:rPr>
        <w:t>Сельское поселение</w:t>
      </w:r>
      <w:r w:rsidRPr="009B0757">
        <w:rPr>
          <w:rFonts w:cs="Calibri"/>
          <w:sz w:val="24"/>
          <w:lang w:eastAsia="ru-RU"/>
        </w:rPr>
        <w:t xml:space="preserve"> для открытия (переоформления) соответствующих лицевых счетов, представить в </w:t>
      </w:r>
      <w:r>
        <w:rPr>
          <w:rFonts w:cs="Calibri"/>
          <w:sz w:val="24"/>
          <w:lang w:eastAsia="ru-RU"/>
        </w:rPr>
        <w:t>Сельское поселение</w:t>
      </w:r>
      <w:r w:rsidRPr="009B0757">
        <w:rPr>
          <w:rFonts w:cs="Calibri"/>
          <w:sz w:val="24"/>
          <w:lang w:eastAsia="ru-RU"/>
        </w:rPr>
        <w:t xml:space="preserve"> копии указанных документов, заверенные в соответствии с требованиями настоящего Порядка.</w:t>
      </w:r>
    </w:p>
    <w:p w14:paraId="4ED2BA40" w14:textId="0D0C245E" w:rsidR="009B0757" w:rsidRPr="009B0757" w:rsidRDefault="00726F5F" w:rsidP="009B0757">
      <w:pPr>
        <w:spacing w:before="220"/>
        <w:ind w:firstLine="540"/>
        <w:jc w:val="both"/>
        <w:rPr>
          <w:rFonts w:cs="Calibri"/>
          <w:sz w:val="24"/>
          <w:lang w:eastAsia="ru-RU"/>
        </w:rPr>
      </w:pPr>
      <w:hyperlink r:id="rId31">
        <w:r w:rsidR="009B0757" w:rsidRPr="009B0757">
          <w:rPr>
            <w:rFonts w:cs="Calibri"/>
            <w:sz w:val="24"/>
            <w:lang w:eastAsia="ru-RU"/>
          </w:rPr>
          <w:t>23</w:t>
        </w:r>
      </w:hyperlink>
      <w:r w:rsidR="009B0757" w:rsidRPr="009B0757">
        <w:rPr>
          <w:rFonts w:cs="Calibri"/>
          <w:sz w:val="24"/>
          <w:lang w:eastAsia="ru-RU"/>
        </w:rPr>
        <w:t xml:space="preserve">. Лицевой счет считается открытым с внесением уполномоченным сотрудником  </w:t>
      </w:r>
      <w:r w:rsidR="009B0757">
        <w:rPr>
          <w:rFonts w:cs="Calibri"/>
          <w:sz w:val="24"/>
          <w:lang w:eastAsia="ru-RU"/>
        </w:rPr>
        <w:t xml:space="preserve">Сельского поселения </w:t>
      </w:r>
      <w:r w:rsidR="0019391C">
        <w:rPr>
          <w:rFonts w:cs="Calibri"/>
          <w:sz w:val="24"/>
          <w:lang w:eastAsia="ru-RU"/>
        </w:rPr>
        <w:t>Тубинский</w:t>
      </w:r>
      <w:r w:rsidR="009B0757">
        <w:rPr>
          <w:rFonts w:cs="Calibri"/>
          <w:sz w:val="24"/>
          <w:lang w:eastAsia="ru-RU"/>
        </w:rPr>
        <w:t xml:space="preserve"> сельсовет </w:t>
      </w:r>
      <w:r w:rsidR="009B0757" w:rsidRPr="009B0757">
        <w:rPr>
          <w:rFonts w:cs="Calibri"/>
          <w:sz w:val="24"/>
          <w:lang w:eastAsia="ru-RU"/>
        </w:rPr>
        <w:t xml:space="preserve"> записи о его открытии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 (далее - Книга регистрации лицевых счетов).</w:t>
      </w:r>
    </w:p>
    <w:p w14:paraId="0540118E" w14:textId="77777777" w:rsidR="009B0757" w:rsidRPr="009B0757" w:rsidRDefault="009B0757" w:rsidP="009B0757">
      <w:pPr>
        <w:tabs>
          <w:tab w:val="left" w:pos="5970"/>
        </w:tabs>
        <w:jc w:val="both"/>
        <w:rPr>
          <w:rFonts w:cs="Calibri"/>
          <w:sz w:val="24"/>
          <w:lang w:eastAsia="ru-RU"/>
        </w:rPr>
      </w:pPr>
    </w:p>
    <w:p w14:paraId="05EE2212" w14:textId="77777777" w:rsidR="009B0757" w:rsidRPr="009B0757" w:rsidRDefault="00726F5F" w:rsidP="009B0757">
      <w:pPr>
        <w:spacing w:before="220"/>
        <w:ind w:firstLine="540"/>
        <w:jc w:val="both"/>
        <w:rPr>
          <w:rFonts w:cs="Calibri"/>
          <w:sz w:val="24"/>
          <w:lang w:eastAsia="ru-RU"/>
        </w:rPr>
      </w:pP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1B9DC9D5" w14:textId="197B3C4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Записи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и внесение в нее изменений осуществляются уполномоченным сотрудником </w:t>
      </w:r>
      <w:r>
        <w:rPr>
          <w:rFonts w:cs="Calibri"/>
          <w:sz w:val="24"/>
          <w:lang w:eastAsia="ru-RU"/>
        </w:rPr>
        <w:t xml:space="preserve">Сельского поселения </w:t>
      </w:r>
      <w:r w:rsidR="0019391C">
        <w:rPr>
          <w:rFonts w:cs="Calibri"/>
          <w:sz w:val="24"/>
          <w:lang w:eastAsia="ru-RU"/>
        </w:rPr>
        <w:t xml:space="preserve">Тубинский </w:t>
      </w:r>
      <w:r>
        <w:rPr>
          <w:rFonts w:cs="Calibri"/>
          <w:sz w:val="24"/>
          <w:lang w:eastAsia="ru-RU"/>
        </w:rPr>
        <w:t xml:space="preserve">сельсовет </w:t>
      </w:r>
      <w:r w:rsidRPr="009B0757">
        <w:rPr>
          <w:rFonts w:cs="Calibri"/>
          <w:sz w:val="24"/>
          <w:lang w:eastAsia="ru-RU"/>
        </w:rPr>
        <w:t xml:space="preserve"> в соответствии с установленным порядком документооборота.</w:t>
      </w:r>
    </w:p>
    <w:p w14:paraId="0F54BA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оформлении новой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14:paraId="407773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Закрытая </w:t>
      </w:r>
      <w:hyperlink w:anchor="P1452">
        <w:r w:rsidRPr="009B0757">
          <w:rPr>
            <w:rFonts w:cs="Calibri"/>
            <w:sz w:val="24"/>
            <w:lang w:eastAsia="ru-RU"/>
          </w:rPr>
          <w:t>Книга</w:t>
        </w:r>
      </w:hyperlink>
      <w:r w:rsidRPr="009B0757">
        <w:rPr>
          <w:rFonts w:cs="Calibri"/>
          <w:sz w:val="24"/>
          <w:lang w:eastAsia="ru-RU"/>
        </w:rPr>
        <w:t xml:space="preserve"> регистрации лицевых счетов хранится в электронном виде в соответствии с правилами делопроизводства.</w:t>
      </w:r>
    </w:p>
    <w:p w14:paraId="419E263E" w14:textId="4BE8DF62"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В соответствии с установленным Администрацией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1452">
        <w:r w:rsidRPr="009B0757">
          <w:rPr>
            <w:rFonts w:cs="Calibri"/>
            <w:sz w:val="24"/>
            <w:lang w:eastAsia="ru-RU"/>
          </w:rPr>
          <w:t>Книг</w:t>
        </w:r>
      </w:hyperlink>
      <w:r w:rsidRPr="009B0757">
        <w:rPr>
          <w:rFonts w:cs="Calibri"/>
          <w:sz w:val="24"/>
          <w:lang w:eastAsia="ru-RU"/>
        </w:rPr>
        <w:t xml:space="preserve"> регистрации лицевых счетов.</w:t>
      </w:r>
      <w:proofErr w:type="gramEnd"/>
    </w:p>
    <w:p w14:paraId="6B2DE3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информация об одном лицевом счете, открытом клиенту в </w:t>
      </w:r>
      <w:r>
        <w:rPr>
          <w:rFonts w:cs="Calibri"/>
          <w:sz w:val="24"/>
          <w:lang w:eastAsia="ru-RU"/>
        </w:rPr>
        <w:t>Сельском поселении</w:t>
      </w:r>
      <w:r w:rsidRPr="009B0757">
        <w:rPr>
          <w:rFonts w:cs="Calibri"/>
          <w:sz w:val="24"/>
          <w:lang w:eastAsia="ru-RU"/>
        </w:rPr>
        <w:t xml:space="preserve">, не может быть включена в разные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w:t>
      </w:r>
    </w:p>
    <w:p w14:paraId="5A75E573" w14:textId="780A29AF" w:rsidR="009B0757" w:rsidRPr="009B0757" w:rsidRDefault="00726F5F" w:rsidP="009B0757">
      <w:pPr>
        <w:spacing w:before="220"/>
        <w:ind w:firstLine="540"/>
        <w:jc w:val="both"/>
        <w:rPr>
          <w:rFonts w:cs="Calibri"/>
          <w:sz w:val="24"/>
          <w:lang w:eastAsia="ru-RU"/>
        </w:rPr>
      </w:pPr>
      <w:hyperlink r:id="rId32">
        <w:r w:rsidR="009B0757" w:rsidRPr="009B0757">
          <w:rPr>
            <w:rFonts w:cs="Calibri"/>
            <w:sz w:val="24"/>
            <w:lang w:eastAsia="ru-RU"/>
          </w:rPr>
          <w:t>24</w:t>
        </w:r>
      </w:hyperlink>
      <w:r w:rsidR="009B0757" w:rsidRPr="009B0757">
        <w:rPr>
          <w:rFonts w:cs="Calibri"/>
          <w:sz w:val="24"/>
          <w:lang w:eastAsia="ru-RU"/>
        </w:rPr>
        <w:t xml:space="preserve">. Проверенные документы, соответствующие установленным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сотрудника </w:t>
      </w:r>
      <w:r w:rsidR="009B0757">
        <w:rPr>
          <w:rFonts w:cs="Calibri"/>
          <w:sz w:val="24"/>
          <w:lang w:eastAsia="ru-RU"/>
        </w:rPr>
        <w:t xml:space="preserve">Сельского поселения </w:t>
      </w:r>
      <w:r w:rsidR="0019391C">
        <w:rPr>
          <w:rFonts w:cs="Calibri"/>
          <w:sz w:val="24"/>
          <w:lang w:eastAsia="ru-RU"/>
        </w:rPr>
        <w:t xml:space="preserve">Тубинский </w:t>
      </w:r>
      <w:r w:rsidR="009B0757">
        <w:rPr>
          <w:rFonts w:cs="Calibri"/>
          <w:sz w:val="24"/>
          <w:lang w:eastAsia="ru-RU"/>
        </w:rPr>
        <w:t>сельсовет</w:t>
      </w:r>
      <w:proofErr w:type="gramStart"/>
      <w:r w:rsidR="009B0757">
        <w:rPr>
          <w:rFonts w:cs="Calibri"/>
          <w:sz w:val="24"/>
          <w:lang w:eastAsia="ru-RU"/>
        </w:rPr>
        <w:t xml:space="preserve"> </w:t>
      </w:r>
      <w:r w:rsidR="009B0757" w:rsidRPr="009B0757">
        <w:rPr>
          <w:rFonts w:cs="Calibri"/>
          <w:sz w:val="24"/>
          <w:lang w:eastAsia="ru-RU"/>
        </w:rPr>
        <w:t>.</w:t>
      </w:r>
      <w:proofErr w:type="gramEnd"/>
    </w:p>
    <w:p w14:paraId="77F05CF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Документы, включенные в дело клиента, хранятся в соответствии с правилами делопроизводства.</w:t>
      </w:r>
    </w:p>
    <w:p w14:paraId="5B2A86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содержащие сведения, составляющие государственную тайну, подлежащие хранению в деле клиента, хранятся в соответствии с требованиями законодательства Российской Федерации о защите государственной тайны.</w:t>
      </w:r>
    </w:p>
    <w:p w14:paraId="0977E85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открытия лицевого счета направляет клиенту в электронном виде с применением ЭП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581969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14:paraId="61E23B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об открытии (о резервировании) соответствующего лицевого счета хранится в деле клиента.</w:t>
      </w:r>
    </w:p>
    <w:p w14:paraId="3F173F66" w14:textId="77777777" w:rsidR="009B0757" w:rsidRPr="009B0757" w:rsidRDefault="009B0757" w:rsidP="009B0757">
      <w:pPr>
        <w:jc w:val="center"/>
        <w:rPr>
          <w:rFonts w:cs="Calibri"/>
          <w:sz w:val="24"/>
          <w:lang w:eastAsia="ru-RU"/>
        </w:rPr>
      </w:pPr>
    </w:p>
    <w:p w14:paraId="79E7FBB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53B0057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22CDFDB2" w14:textId="77777777" w:rsidR="009B0757" w:rsidRPr="009B0757" w:rsidRDefault="009B0757" w:rsidP="009B0757">
      <w:pPr>
        <w:jc w:val="center"/>
        <w:rPr>
          <w:rFonts w:cs="Calibri"/>
          <w:sz w:val="24"/>
          <w:lang w:eastAsia="ru-RU"/>
        </w:rPr>
      </w:pPr>
    </w:p>
    <w:bookmarkStart w:id="12" w:name="P283"/>
    <w:bookmarkEnd w:id="12"/>
    <w:p w14:paraId="538A653D"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25</w:t>
      </w:r>
      <w:r w:rsidRPr="009B0757">
        <w:rPr>
          <w:rFonts w:cs="Calibri"/>
          <w:sz w:val="24"/>
          <w:lang w:eastAsia="ru-RU"/>
        </w:rPr>
        <w:fldChar w:fldCharType="end"/>
      </w:r>
      <w:r w:rsidRPr="009B0757">
        <w:rPr>
          <w:rFonts w:cs="Calibri"/>
          <w:sz w:val="24"/>
          <w:lang w:eastAsia="ru-RU"/>
        </w:rPr>
        <w:t xml:space="preserve">. Для переоформления соответствующего лицевого счета в случаях, установленных настоящим Порядком, клиент представляет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по форме согласно приложению N 5 к настоящему Порядку (далее - Заявление на переоформление лицевых счетов).</w:t>
      </w:r>
    </w:p>
    <w:p w14:paraId="7F5AAB40" w14:textId="77777777" w:rsidR="009B0757" w:rsidRPr="009B0757" w:rsidRDefault="00726F5F"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может быть составлено единое по всем лицевым счетам, открытым клиенту </w:t>
      </w:r>
      <w:r w:rsidR="006E692D">
        <w:rPr>
          <w:rFonts w:cs="Calibri"/>
          <w:sz w:val="24"/>
          <w:lang w:eastAsia="ru-RU"/>
        </w:rPr>
        <w:t>Сельским поселением</w:t>
      </w:r>
      <w:r w:rsidR="009B0757" w:rsidRPr="009B0757">
        <w:rPr>
          <w:rFonts w:cs="Calibri"/>
          <w:sz w:val="24"/>
          <w:lang w:eastAsia="ru-RU"/>
        </w:rPr>
        <w:t>.</w:t>
      </w:r>
    </w:p>
    <w:bookmarkStart w:id="13" w:name="P285"/>
    <w:bookmarkEnd w:id="13"/>
    <w:p w14:paraId="5468AB2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26</w:t>
      </w:r>
      <w:r w:rsidRPr="009B0757">
        <w:rPr>
          <w:rFonts w:cs="Calibri"/>
          <w:sz w:val="24"/>
          <w:lang w:eastAsia="ru-RU"/>
        </w:rPr>
        <w:fldChar w:fldCharType="end"/>
      </w:r>
      <w:r w:rsidRPr="009B0757">
        <w:rPr>
          <w:rFonts w:cs="Calibri"/>
          <w:sz w:val="24"/>
          <w:lang w:eastAsia="ru-RU"/>
        </w:rPr>
        <w:t xml:space="preserve">. Заполнение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осуществляется следующим образом.</w:t>
      </w:r>
    </w:p>
    <w:p w14:paraId="4E7A4557" w14:textId="77777777" w:rsidR="009B0757" w:rsidRPr="009B0757" w:rsidRDefault="00726F5F"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3C2FC7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14:paraId="2A5C1D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клиентом указываются:</w:t>
      </w:r>
    </w:p>
    <w:p w14:paraId="2ADAE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2AD097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клиента" - полное наименование клиента в соответствии с полным наименованием клиента,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F51C24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иного получателя бюджетных средств" - полное наименование иного получателя бюджетных средств в соответствии с полным наименованием иного получателя бюджетных средств,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w:t>
      </w:r>
    </w:p>
    <w:p w14:paraId="1E95F1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w:t>
      </w:r>
      <w:r w:rsidRPr="009B0757">
        <w:rPr>
          <w:rFonts w:cs="Calibri"/>
          <w:sz w:val="24"/>
          <w:lang w:eastAsia="ru-RU"/>
        </w:rPr>
        <w:lastRenderedPageBreak/>
        <w:t xml:space="preserve">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14:paraId="795FD7E7" w14:textId="1E6534F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w:t>
      </w:r>
      <w:proofErr w:type="gramStart"/>
      <w:r>
        <w:rPr>
          <w:rFonts w:cs="Calibri"/>
          <w:sz w:val="24"/>
          <w:lang w:eastAsia="ru-RU"/>
        </w:rPr>
        <w:t xml:space="preserve"> </w:t>
      </w:r>
      <w:r w:rsidRPr="009B0757">
        <w:rPr>
          <w:rFonts w:cs="Calibri"/>
          <w:sz w:val="24"/>
          <w:lang w:eastAsia="ru-RU"/>
        </w:rPr>
        <w:t>;</w:t>
      </w:r>
      <w:proofErr w:type="gramEnd"/>
    </w:p>
    <w:p w14:paraId="6CEAAF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"Причина переоформления" - причина, по которой должны быть переоформлены лицевые счета клиента;</w:t>
      </w:r>
    </w:p>
    <w:p w14:paraId="025CBC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14:paraId="3ABAB7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клиент указывает:</w:t>
      </w:r>
    </w:p>
    <w:p w14:paraId="281141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38F80BD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14:paraId="1EEC46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указывается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695B4F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14:paraId="6EFAA9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14:paraId="213626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w:t>
      </w:r>
    </w:p>
    <w:p w14:paraId="3562B2F6"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заполняется следующим образом.</w:t>
      </w:r>
    </w:p>
    <w:p w14:paraId="26784675" w14:textId="5432B40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переоформлении лицевых счетов указываются номера лицевых счетов, переоформленных в соответствии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представленным клиентом.</w:t>
      </w:r>
    </w:p>
    <w:p w14:paraId="6F33CE1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подписывается:</w:t>
      </w:r>
    </w:p>
    <w:p w14:paraId="31765586" w14:textId="04ACA9AB"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19391C">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23BBB1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w:t>
      </w:r>
      <w:r w:rsidRPr="009B0757">
        <w:rPr>
          <w:rFonts w:cs="Calibri"/>
          <w:sz w:val="24"/>
          <w:lang w:eastAsia="ru-RU"/>
        </w:rPr>
        <w:lastRenderedPageBreak/>
        <w:t>счетов.</w:t>
      </w:r>
    </w:p>
    <w:p w14:paraId="728BA73C" w14:textId="77777777" w:rsidR="009B0757" w:rsidRPr="009B0757" w:rsidRDefault="009B0757" w:rsidP="009B0757">
      <w:pPr>
        <w:jc w:val="center"/>
        <w:rPr>
          <w:rFonts w:cs="Calibri"/>
          <w:sz w:val="24"/>
          <w:lang w:eastAsia="ru-RU"/>
        </w:rPr>
      </w:pPr>
    </w:p>
    <w:p w14:paraId="729B9178"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5289F5B"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12763C28" w14:textId="77777777" w:rsidR="009B0757" w:rsidRPr="009B0757" w:rsidRDefault="009B0757" w:rsidP="009B0757">
      <w:pPr>
        <w:jc w:val="center"/>
        <w:rPr>
          <w:rFonts w:cs="Calibri"/>
          <w:sz w:val="24"/>
          <w:lang w:eastAsia="ru-RU"/>
        </w:rPr>
      </w:pPr>
    </w:p>
    <w:bookmarkStart w:id="14" w:name="P312"/>
    <w:bookmarkEnd w:id="14"/>
    <w:p w14:paraId="5CEE72B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в соответствии с </w:t>
      </w:r>
      <w:hyperlink w:anchor="P285">
        <w:r w:rsidRPr="009B0757">
          <w:rPr>
            <w:rFonts w:cs="Calibri"/>
            <w:sz w:val="24"/>
            <w:lang w:eastAsia="ru-RU"/>
          </w:rPr>
          <w:t>пунктом 26</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переоформление лицевых счетов.</w:t>
      </w:r>
    </w:p>
    <w:p w14:paraId="42B2D7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переоформление соответствующих лицевых счетов клиенту </w:t>
      </w:r>
      <w:r>
        <w:rPr>
          <w:rFonts w:cs="Calibri"/>
          <w:sz w:val="24"/>
          <w:lang w:eastAsia="ru-RU"/>
        </w:rPr>
        <w:t>Сельское поселение</w:t>
      </w:r>
      <w:r w:rsidRPr="009B0757">
        <w:rPr>
          <w:rFonts w:cs="Calibri"/>
          <w:sz w:val="24"/>
          <w:lang w:eastAsia="ru-RU"/>
        </w:rPr>
        <w:t xml:space="preserve"> также проверяет:</w:t>
      </w:r>
    </w:p>
    <w:p w14:paraId="621280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форме согласно приложению N 5 к настоящему Порядку;</w:t>
      </w:r>
    </w:p>
    <w:p w14:paraId="7AE9F3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переоформления соответствующих лицевых счетов.</w:t>
      </w:r>
    </w:p>
    <w:p w14:paraId="7C1CF3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переоформление лицевых счетов не допускается.</w:t>
      </w:r>
    </w:p>
    <w:p w14:paraId="7DBA9DFB" w14:textId="77777777" w:rsidR="009B0757" w:rsidRPr="009B0757" w:rsidRDefault="00726F5F" w:rsidP="009B0757">
      <w:pPr>
        <w:spacing w:before="220"/>
        <w:ind w:firstLine="540"/>
        <w:jc w:val="both"/>
        <w:rPr>
          <w:rFonts w:cs="Calibri"/>
          <w:sz w:val="24"/>
          <w:lang w:eastAsia="ru-RU"/>
        </w:rPr>
      </w:pPr>
      <w:hyperlink r:id="rId33">
        <w:r w:rsidR="009B0757" w:rsidRPr="009B0757">
          <w:rPr>
            <w:rFonts w:cs="Calibri"/>
            <w:sz w:val="24"/>
            <w:lang w:eastAsia="ru-RU"/>
          </w:rPr>
          <w:t>28</w:t>
        </w:r>
      </w:hyperlink>
      <w:r w:rsidR="009B0757" w:rsidRPr="009B0757">
        <w:rPr>
          <w:rFonts w:cs="Calibri"/>
          <w:sz w:val="24"/>
          <w:lang w:eastAsia="ru-RU"/>
        </w:rPr>
        <w:t xml:space="preserve">. Проверка представленных клиентом документов, необходимых для переоформления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B4B9F31" w14:textId="66389A6A" w:rsidR="009B0757" w:rsidRPr="009B0757" w:rsidRDefault="00726F5F" w:rsidP="009B0757">
      <w:pPr>
        <w:spacing w:before="220"/>
        <w:ind w:firstLine="540"/>
        <w:jc w:val="both"/>
        <w:rPr>
          <w:rFonts w:cs="Calibri"/>
          <w:sz w:val="24"/>
          <w:lang w:eastAsia="ru-RU"/>
        </w:rPr>
      </w:pPr>
      <w:hyperlink r:id="rId34">
        <w:r w:rsidR="009B0757" w:rsidRPr="009B0757">
          <w:rPr>
            <w:rFonts w:cs="Calibri"/>
            <w:sz w:val="24"/>
            <w:lang w:eastAsia="ru-RU"/>
          </w:rPr>
          <w:t>29</w:t>
        </w:r>
      </w:hyperlink>
      <w:r w:rsidR="009B0757" w:rsidRPr="009B0757">
        <w:rPr>
          <w:rFonts w:cs="Calibri"/>
          <w:sz w:val="24"/>
          <w:lang w:eastAsia="ru-RU"/>
        </w:rPr>
        <w:t xml:space="preserve">. Лицевой счет считается переоформленным с момента внесения уполномоченным сотрудником </w:t>
      </w:r>
      <w:r w:rsidR="009B0757">
        <w:rPr>
          <w:rFonts w:cs="Calibri"/>
          <w:sz w:val="24"/>
          <w:lang w:eastAsia="ru-RU"/>
        </w:rPr>
        <w:t xml:space="preserve">Сельского поселения </w:t>
      </w:r>
      <w:r w:rsidR="0019391C">
        <w:rPr>
          <w:rFonts w:cs="Calibri"/>
          <w:sz w:val="24"/>
          <w:lang w:eastAsia="ru-RU"/>
        </w:rPr>
        <w:t>Тубинский</w:t>
      </w:r>
      <w:r w:rsidR="009B0757">
        <w:rPr>
          <w:rFonts w:cs="Calibri"/>
          <w:sz w:val="24"/>
          <w:lang w:eastAsia="ru-RU"/>
        </w:rPr>
        <w:t xml:space="preserve"> сельсовет </w:t>
      </w:r>
      <w:r w:rsidR="009B0757" w:rsidRPr="009B0757">
        <w:rPr>
          <w:rFonts w:cs="Calibri"/>
          <w:sz w:val="24"/>
          <w:lang w:eastAsia="ru-RU"/>
        </w:rPr>
        <w:t xml:space="preserve"> записи о его переоформлении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1F27022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"Примечание"</w:t>
      </w:r>
      <w:r w:rsidR="006E692D">
        <w:rPr>
          <w:rFonts w:cs="Calibri"/>
          <w:sz w:val="24"/>
          <w:lang w:eastAsia="ru-RU"/>
        </w:rPr>
        <w:t xml:space="preserve">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указывается причина переоформления лицевого счета в соответствии с настоящим Порядком.</w:t>
      </w:r>
    </w:p>
    <w:p w14:paraId="368972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12">
        <w:r w:rsidRPr="009B0757">
          <w:rPr>
            <w:rFonts w:cs="Calibri"/>
            <w:sz w:val="24"/>
            <w:lang w:eastAsia="ru-RU"/>
          </w:rPr>
          <w:t>пунктом 27</w:t>
        </w:r>
      </w:hyperlink>
      <w:r w:rsidRPr="009B0757">
        <w:rPr>
          <w:rFonts w:cs="Calibri"/>
          <w:sz w:val="24"/>
          <w:lang w:eastAsia="ru-RU"/>
        </w:rPr>
        <w:t xml:space="preserve"> настоящего Порядка требованиям, хранятся в деле клиента.</w:t>
      </w:r>
    </w:p>
    <w:p w14:paraId="51E909D4" w14:textId="77777777" w:rsidR="009B0757" w:rsidRPr="009B0757" w:rsidRDefault="009B0757" w:rsidP="009B0757">
      <w:pPr>
        <w:jc w:val="center"/>
        <w:rPr>
          <w:rFonts w:cs="Calibri"/>
          <w:sz w:val="24"/>
          <w:lang w:eastAsia="ru-RU"/>
        </w:rPr>
      </w:pPr>
    </w:p>
    <w:p w14:paraId="742AF130"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2E73C336"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закрытия лицевых счетов</w:t>
      </w:r>
    </w:p>
    <w:p w14:paraId="2A14C35D" w14:textId="77777777" w:rsidR="009B0757" w:rsidRPr="009B0757" w:rsidRDefault="009B0757" w:rsidP="009B0757">
      <w:pPr>
        <w:jc w:val="center"/>
        <w:rPr>
          <w:rFonts w:cs="Calibri"/>
          <w:sz w:val="24"/>
          <w:lang w:eastAsia="ru-RU"/>
        </w:rPr>
      </w:pPr>
    </w:p>
    <w:bookmarkStart w:id="15" w:name="P328"/>
    <w:bookmarkEnd w:id="15"/>
    <w:p w14:paraId="79978AF7" w14:textId="6FC6CEFC"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30</w:t>
      </w:r>
      <w:r w:rsidRPr="009B0757">
        <w:rPr>
          <w:rFonts w:cs="Calibri"/>
          <w:sz w:val="24"/>
          <w:lang w:eastAsia="ru-RU"/>
        </w:rPr>
        <w:fldChar w:fldCharType="end"/>
      </w:r>
      <w:r w:rsidRPr="009B0757">
        <w:rPr>
          <w:rFonts w:cs="Calibri"/>
          <w:sz w:val="24"/>
          <w:lang w:eastAsia="ru-RU"/>
        </w:rPr>
        <w:t xml:space="preserve">. Закрытие соответствующего лицевого счета в случаях, установленных настоящим Порядком,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Pr>
          <w:rFonts w:cs="Calibri"/>
          <w:sz w:val="24"/>
          <w:lang w:eastAsia="ru-RU"/>
        </w:rPr>
        <w:t>Сельское поселение</w:t>
      </w:r>
      <w:r w:rsidRPr="009B0757">
        <w:rPr>
          <w:rFonts w:cs="Calibri"/>
          <w:sz w:val="24"/>
          <w:lang w:eastAsia="ru-RU"/>
        </w:rPr>
        <w:t xml:space="preserve"> или оформленного уполномоченным сотрудником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w:t>
      </w:r>
      <w:proofErr w:type="gramStart"/>
      <w:r>
        <w:rPr>
          <w:rFonts w:cs="Calibri"/>
          <w:sz w:val="24"/>
          <w:lang w:eastAsia="ru-RU"/>
        </w:rPr>
        <w:t xml:space="preserve"> </w:t>
      </w:r>
      <w:r w:rsidRPr="009B0757">
        <w:rPr>
          <w:rFonts w:cs="Calibri"/>
          <w:sz w:val="24"/>
          <w:lang w:eastAsia="ru-RU"/>
        </w:rPr>
        <w:t>.</w:t>
      </w:r>
      <w:proofErr w:type="gramEnd"/>
    </w:p>
    <w:p w14:paraId="45BB312C" w14:textId="77777777"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составляется отдельно на закрытие каждого лицевого счета, открытого клиенту </w:t>
      </w:r>
      <w:r w:rsidR="006E692D">
        <w:rPr>
          <w:rFonts w:cs="Calibri"/>
          <w:sz w:val="24"/>
          <w:lang w:eastAsia="ru-RU"/>
        </w:rPr>
        <w:t>Сельским поселением</w:t>
      </w:r>
      <w:r w:rsidR="009B0757" w:rsidRPr="009B0757">
        <w:rPr>
          <w:rFonts w:cs="Calibri"/>
          <w:sz w:val="24"/>
          <w:lang w:eastAsia="ru-RU"/>
        </w:rPr>
        <w:t>.</w:t>
      </w:r>
    </w:p>
    <w:p w14:paraId="395A402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bookmarkStart w:id="16" w:name="P332"/>
    <w:bookmarkEnd w:id="16"/>
    <w:p w14:paraId="565CB3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31</w:t>
      </w:r>
      <w:r w:rsidRPr="009B0757">
        <w:rPr>
          <w:rFonts w:cs="Calibri"/>
          <w:sz w:val="24"/>
          <w:lang w:eastAsia="ru-RU"/>
        </w:rPr>
        <w:fldChar w:fldCharType="end"/>
      </w:r>
      <w:r w:rsidRPr="009B0757">
        <w:rPr>
          <w:rFonts w:cs="Calibri"/>
          <w:sz w:val="24"/>
          <w:lang w:eastAsia="ru-RU"/>
        </w:rPr>
        <w:t xml:space="preserve">.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заполняется следующим образом.</w:t>
      </w:r>
    </w:p>
    <w:p w14:paraId="3D721993" w14:textId="409D7C2D"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заполняется клиентом (ликвидационной комиссией или уполномоченным сотрудником </w:t>
      </w:r>
      <w:r w:rsidR="009B0757">
        <w:rPr>
          <w:rFonts w:cs="Calibri"/>
          <w:sz w:val="24"/>
          <w:lang w:eastAsia="ru-RU"/>
        </w:rPr>
        <w:t xml:space="preserve">Сельского поселения </w:t>
      </w:r>
      <w:r w:rsidR="00882AC8">
        <w:rPr>
          <w:rFonts w:cs="Calibri"/>
          <w:sz w:val="24"/>
          <w:lang w:eastAsia="ru-RU"/>
        </w:rPr>
        <w:t>Тубинский</w:t>
      </w:r>
      <w:r w:rsidR="009B0757">
        <w:rPr>
          <w:rFonts w:cs="Calibri"/>
          <w:sz w:val="24"/>
          <w:lang w:eastAsia="ru-RU"/>
        </w:rPr>
        <w:t xml:space="preserve"> сельсовет</w:t>
      </w:r>
      <w:r w:rsidR="009B0757" w:rsidRPr="009B0757">
        <w:rPr>
          <w:rFonts w:cs="Calibri"/>
          <w:sz w:val="24"/>
          <w:lang w:eastAsia="ru-RU"/>
        </w:rPr>
        <w:t>)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закрытии лицевого счета N ______", </w:t>
      </w:r>
      <w:proofErr w:type="gramStart"/>
      <w:r w:rsidR="009B0757" w:rsidRPr="009B0757">
        <w:rPr>
          <w:rFonts w:cs="Calibri"/>
          <w:sz w:val="24"/>
          <w:lang w:eastAsia="ru-RU"/>
        </w:rPr>
        <w:t>которая</w:t>
      </w:r>
      <w:proofErr w:type="gramEnd"/>
      <w:r w:rsidR="009B0757" w:rsidRPr="009B0757">
        <w:rPr>
          <w:rFonts w:cs="Calibri"/>
          <w:sz w:val="24"/>
          <w:lang w:eastAsia="ru-RU"/>
        </w:rPr>
        <w:t xml:space="preserve"> заполняется </w:t>
      </w:r>
      <w:r w:rsidR="006E692D">
        <w:rPr>
          <w:rFonts w:cs="Calibri"/>
          <w:sz w:val="24"/>
          <w:lang w:eastAsia="ru-RU"/>
        </w:rPr>
        <w:t>Сельским поселением</w:t>
      </w:r>
      <w:r w:rsidR="009B0757" w:rsidRPr="009B0757">
        <w:rPr>
          <w:rFonts w:cs="Calibri"/>
          <w:sz w:val="24"/>
          <w:lang w:eastAsia="ru-RU"/>
        </w:rPr>
        <w:t>.</w:t>
      </w:r>
    </w:p>
    <w:p w14:paraId="5D4BF1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В наименовании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указывается номер лицевого счета, подлежащего закрытию.</w:t>
      </w:r>
    </w:p>
    <w:p w14:paraId="4577A29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клиентом указываются:</w:t>
      </w:r>
    </w:p>
    <w:p w14:paraId="19A5C6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07C31D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63549A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3FB177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1641AA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бюджетным (автономным) учреждением, получателем средств из бюджета данная строка не заполняется;</w:t>
      </w:r>
    </w:p>
    <w:p w14:paraId="702D9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208C988F" w14:textId="5EA3EF3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w:t>
      </w:r>
      <w:r w:rsidRPr="009B0757">
        <w:rPr>
          <w:rFonts w:cs="Calibri"/>
          <w:sz w:val="24"/>
          <w:lang w:eastAsia="ru-RU"/>
        </w:rPr>
        <w:t>.</w:t>
      </w:r>
    </w:p>
    <w:p w14:paraId="4CC576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Содержательная часть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заполняется следующим образом:</w:t>
      </w:r>
    </w:p>
    <w:p w14:paraId="4E544A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14:paraId="12BF127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"Прошу сообщить о закрытии лицевого счета на адрес электронной почты" указывается адрес электронной почты.</w:t>
      </w:r>
    </w:p>
    <w:p w14:paraId="47347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Указывается перечень документов, представленных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по номеру приложений.</w:t>
      </w:r>
    </w:p>
    <w:p w14:paraId="41D039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Раздел "Реквизиты для перечисления средств, поступивших после закрытия лицевого счета" заполняется следующим образом:</w:t>
      </w:r>
    </w:p>
    <w:p w14:paraId="6C3626F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1 указываются реквизиты счета для перечисления средств, поступивших после закрытия лицевого счета;</w:t>
      </w:r>
    </w:p>
    <w:p w14:paraId="74828F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14:paraId="4FBC88E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Возможность перечисления средств, поступивших после закрытия лицевого счета, по реквизитам, указанным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 Документ, подтверждающий данное решение, должен быть приложен к Заявлению на закрытие лицевого счета с указанием его в качестве приложения.</w:t>
      </w:r>
    </w:p>
    <w:p w14:paraId="0EDC8C4A" w14:textId="77777777"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14:paraId="3DFEB738" w14:textId="4E15B1B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уполномоченным сотрудником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Заявление на закрытие лицевого счета в заявительной части </w:t>
      </w:r>
      <w:r>
        <w:rPr>
          <w:rFonts w:cs="Calibri"/>
          <w:sz w:val="24"/>
          <w:lang w:eastAsia="ru-RU"/>
        </w:rPr>
        <w:t xml:space="preserve">руководителем Сельского поселения </w:t>
      </w:r>
      <w:r w:rsidR="00882AC8">
        <w:rPr>
          <w:rFonts w:cs="Calibri"/>
          <w:sz w:val="24"/>
          <w:lang w:eastAsia="ru-RU"/>
        </w:rPr>
        <w:t xml:space="preserve">Тубинский </w:t>
      </w:r>
      <w:r>
        <w:rPr>
          <w:rFonts w:cs="Calibri"/>
          <w:sz w:val="24"/>
          <w:lang w:eastAsia="ru-RU"/>
        </w:rPr>
        <w:t xml:space="preserve">сельсовет </w:t>
      </w:r>
      <w:r w:rsidRPr="009B0757">
        <w:rPr>
          <w:rFonts w:cs="Calibri"/>
          <w:sz w:val="24"/>
          <w:lang w:eastAsia="ru-RU"/>
        </w:rPr>
        <w:t xml:space="preserve"> (или иным уполномоченным лицом) не подписывается.</w:t>
      </w:r>
    </w:p>
    <w:p w14:paraId="6FC7ABFE"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заполняется следующим образом.</w:t>
      </w:r>
    </w:p>
    <w:p w14:paraId="5A1E2882" w14:textId="6233086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закрытии лицевого счета указывается номер лицевого счета, который был закрыт в соответствии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w:t>
      </w:r>
    </w:p>
    <w:p w14:paraId="5204D92B"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подписывается:</w:t>
      </w:r>
    </w:p>
    <w:p w14:paraId="1F0C2D93" w14:textId="14724DB3" w:rsidR="009B0757" w:rsidRPr="009B0757" w:rsidRDefault="009B0757" w:rsidP="009B0757">
      <w:pPr>
        <w:spacing w:before="220"/>
        <w:ind w:firstLine="540"/>
        <w:jc w:val="both"/>
        <w:rPr>
          <w:rFonts w:cs="Calibri"/>
          <w:sz w:val="24"/>
          <w:lang w:eastAsia="ru-RU"/>
        </w:rPr>
      </w:pPr>
      <w:r>
        <w:rPr>
          <w:rFonts w:cs="Calibri"/>
          <w:sz w:val="24"/>
          <w:lang w:eastAsia="ru-RU"/>
        </w:rPr>
        <w:t xml:space="preserve">Руководителем Сельского поселения </w:t>
      </w:r>
      <w:r w:rsidR="00882AC8">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313D29E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14:paraId="127D8A64" w14:textId="77777777" w:rsidR="009B0757" w:rsidRPr="009B0757" w:rsidRDefault="009B0757" w:rsidP="009B0757">
      <w:pPr>
        <w:jc w:val="center"/>
        <w:rPr>
          <w:rFonts w:cs="Calibri"/>
          <w:sz w:val="24"/>
          <w:lang w:eastAsia="ru-RU"/>
        </w:rPr>
      </w:pPr>
    </w:p>
    <w:p w14:paraId="7532E16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p>
    <w:p w14:paraId="3BFD829C" w14:textId="77777777" w:rsidR="009B0757" w:rsidRPr="009B0757" w:rsidRDefault="009B0757" w:rsidP="009B0757">
      <w:pPr>
        <w:jc w:val="center"/>
        <w:rPr>
          <w:rFonts w:cs="Calibri"/>
          <w:b/>
          <w:sz w:val="24"/>
          <w:lang w:eastAsia="ru-RU"/>
        </w:rPr>
      </w:pPr>
      <w:r w:rsidRPr="009B0757">
        <w:rPr>
          <w:rFonts w:cs="Calibri"/>
          <w:b/>
          <w:sz w:val="24"/>
          <w:lang w:eastAsia="ru-RU"/>
        </w:rPr>
        <w:t>документов, необходимых для закрытия лицевых счетов</w:t>
      </w:r>
    </w:p>
    <w:p w14:paraId="07886707" w14:textId="77777777" w:rsidR="009B0757" w:rsidRPr="009B0757" w:rsidRDefault="009B0757" w:rsidP="009B0757">
      <w:pPr>
        <w:jc w:val="center"/>
        <w:rPr>
          <w:rFonts w:cs="Calibri"/>
          <w:sz w:val="24"/>
          <w:lang w:eastAsia="ru-RU"/>
        </w:rPr>
      </w:pPr>
    </w:p>
    <w:bookmarkStart w:id="17" w:name="P366"/>
    <w:bookmarkEnd w:id="17"/>
    <w:p w14:paraId="16E52E8B"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32</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в соответствии с </w:t>
      </w:r>
      <w:hyperlink w:anchor="P332">
        <w:r w:rsidRPr="009B0757">
          <w:rPr>
            <w:rFonts w:cs="Calibri"/>
            <w:sz w:val="24"/>
            <w:lang w:eastAsia="ru-RU"/>
          </w:rPr>
          <w:t>пунктом 31</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закрытие лицевого счета.</w:t>
      </w:r>
    </w:p>
    <w:p w14:paraId="71374A6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закрытие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712E75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форме согласно приложению N 6 к настоящему Порядку;</w:t>
      </w:r>
    </w:p>
    <w:p w14:paraId="1E64B4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1862FB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не допускается.</w:t>
      </w:r>
    </w:p>
    <w:p w14:paraId="284B9D1C" w14:textId="77777777" w:rsidR="009B0757" w:rsidRPr="009B0757" w:rsidRDefault="00726F5F" w:rsidP="009B0757">
      <w:pPr>
        <w:spacing w:before="220"/>
        <w:ind w:firstLine="540"/>
        <w:jc w:val="both"/>
        <w:rPr>
          <w:rFonts w:cs="Calibri"/>
          <w:sz w:val="24"/>
          <w:lang w:eastAsia="ru-RU"/>
        </w:rPr>
      </w:pPr>
      <w:hyperlink r:id="rId35">
        <w:r w:rsidR="009B0757" w:rsidRPr="009B0757">
          <w:rPr>
            <w:rFonts w:cs="Calibri"/>
            <w:sz w:val="24"/>
            <w:lang w:eastAsia="ru-RU"/>
          </w:rPr>
          <w:t>33</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7D6FCE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66">
        <w:r w:rsidRPr="009B0757">
          <w:rPr>
            <w:rFonts w:cs="Calibri"/>
            <w:sz w:val="24"/>
            <w:lang w:eastAsia="ru-RU"/>
          </w:rPr>
          <w:t>пунктом 32</w:t>
        </w:r>
      </w:hyperlink>
      <w:r w:rsidRPr="009B0757">
        <w:rPr>
          <w:rFonts w:cs="Calibri"/>
          <w:sz w:val="24"/>
          <w:lang w:eastAsia="ru-RU"/>
        </w:rPr>
        <w:t xml:space="preserve"> настоящего Порядка требованиям, хранятся в деле клиента.</w:t>
      </w:r>
    </w:p>
    <w:p w14:paraId="0DB04F68" w14:textId="3BB4D57D" w:rsidR="009B0757" w:rsidRPr="009B0757" w:rsidRDefault="00726F5F" w:rsidP="009B0757">
      <w:pPr>
        <w:spacing w:before="220"/>
        <w:ind w:firstLine="540"/>
        <w:jc w:val="both"/>
        <w:rPr>
          <w:rFonts w:cs="Calibri"/>
          <w:sz w:val="24"/>
          <w:lang w:eastAsia="ru-RU"/>
        </w:rPr>
      </w:pPr>
      <w:hyperlink r:id="rId36">
        <w:r w:rsidR="009B0757" w:rsidRPr="009B0757">
          <w:rPr>
            <w:rFonts w:cs="Calibri"/>
            <w:sz w:val="24"/>
            <w:lang w:eastAsia="ru-RU"/>
          </w:rPr>
          <w:t>34</w:t>
        </w:r>
      </w:hyperlink>
      <w:r w:rsidR="009B0757" w:rsidRPr="009B0757">
        <w:rPr>
          <w:rFonts w:cs="Calibri"/>
          <w:sz w:val="24"/>
          <w:lang w:eastAsia="ru-RU"/>
        </w:rPr>
        <w:t>. После закрытия лицевого счета клиента уполномоченный сотрудник</w:t>
      </w:r>
      <w:r w:rsidR="009B0757" w:rsidRPr="009B0757">
        <w:rPr>
          <w:rFonts w:cs="Calibri"/>
          <w:sz w:val="24"/>
          <w:lang w:val="ba-RU" w:eastAsia="ru-RU"/>
        </w:rPr>
        <w:t xml:space="preserve"> </w:t>
      </w:r>
      <w:r w:rsidR="009B0757">
        <w:rPr>
          <w:rFonts w:cs="Calibri"/>
          <w:sz w:val="24"/>
          <w:lang w:eastAsia="ru-RU"/>
        </w:rPr>
        <w:t xml:space="preserve">Сельского поселения </w:t>
      </w:r>
      <w:r w:rsidR="00882AC8">
        <w:rPr>
          <w:rFonts w:cs="Calibri"/>
          <w:sz w:val="24"/>
          <w:lang w:eastAsia="ru-RU"/>
        </w:rPr>
        <w:t>Тубинский</w:t>
      </w:r>
      <w:r w:rsidR="009B0757">
        <w:rPr>
          <w:rFonts w:cs="Calibri"/>
          <w:sz w:val="24"/>
          <w:lang w:eastAsia="ru-RU"/>
        </w:rPr>
        <w:t xml:space="preserve"> сельсовет </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3FE31270"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05471B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14:paraId="13F1C6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соответствующего лицевого счета хранится в деле клиента.</w:t>
      </w:r>
    </w:p>
    <w:p w14:paraId="3D5274E9" w14:textId="77777777" w:rsidR="009B0757" w:rsidRPr="009B0757" w:rsidRDefault="00726F5F" w:rsidP="009B0757">
      <w:pPr>
        <w:spacing w:before="220"/>
        <w:ind w:firstLine="540"/>
        <w:jc w:val="both"/>
        <w:rPr>
          <w:rFonts w:cs="Calibri"/>
          <w:sz w:val="24"/>
          <w:lang w:eastAsia="ru-RU"/>
        </w:rPr>
      </w:pPr>
      <w:hyperlink r:id="rId37">
        <w:r w:rsidR="009B0757" w:rsidRPr="009B0757">
          <w:rPr>
            <w:rFonts w:cs="Calibri"/>
            <w:sz w:val="24"/>
            <w:lang w:eastAsia="ru-RU"/>
          </w:rPr>
          <w:t>35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14:paraId="1F5BD3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производится запись "Не требуется".</w:t>
      </w:r>
    </w:p>
    <w:p w14:paraId="20D952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4C3B7869" w14:textId="77777777" w:rsidR="009B0757" w:rsidRPr="009B0757" w:rsidRDefault="00726F5F" w:rsidP="009B0757">
      <w:pPr>
        <w:spacing w:before="220"/>
        <w:ind w:firstLine="540"/>
        <w:jc w:val="both"/>
        <w:rPr>
          <w:rFonts w:cs="Calibri"/>
          <w:sz w:val="24"/>
          <w:lang w:eastAsia="ru-RU"/>
        </w:rPr>
      </w:pPr>
      <w:hyperlink r:id="rId38">
        <w:r w:rsidR="009B0757" w:rsidRPr="009B0757">
          <w:rPr>
            <w:rFonts w:cs="Calibri"/>
            <w:sz w:val="24"/>
            <w:lang w:eastAsia="ru-RU"/>
          </w:rPr>
          <w:t>36</w:t>
        </w:r>
      </w:hyperlink>
      <w:r w:rsidR="009B0757" w:rsidRPr="009B0757">
        <w:rPr>
          <w:rFonts w:cs="Calibri"/>
          <w:sz w:val="24"/>
          <w:lang w:eastAsia="ru-RU"/>
        </w:rPr>
        <w:t>.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14:paraId="20872E10" w14:textId="77777777" w:rsidR="009B0757" w:rsidRPr="009B0757" w:rsidRDefault="009B0757" w:rsidP="009B0757">
      <w:pPr>
        <w:jc w:val="center"/>
        <w:rPr>
          <w:rFonts w:cs="Calibri"/>
          <w:sz w:val="24"/>
          <w:lang w:eastAsia="ru-RU"/>
        </w:rPr>
      </w:pPr>
    </w:p>
    <w:p w14:paraId="7CFECE1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лицевых счетов клиентам,</w:t>
      </w:r>
    </w:p>
    <w:p w14:paraId="56351D9F"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4EBE51E0" w14:textId="77777777" w:rsidR="009B0757" w:rsidRPr="009B0757" w:rsidRDefault="009B0757" w:rsidP="009B0757">
      <w:pPr>
        <w:jc w:val="center"/>
        <w:rPr>
          <w:rFonts w:cs="Calibri"/>
          <w:sz w:val="24"/>
          <w:lang w:eastAsia="ru-RU"/>
        </w:rPr>
      </w:pPr>
    </w:p>
    <w:p w14:paraId="7657D48A" w14:textId="77777777" w:rsidR="009B0757" w:rsidRPr="009B0757" w:rsidRDefault="00726F5F" w:rsidP="009B0757">
      <w:pPr>
        <w:ind w:firstLine="540"/>
        <w:jc w:val="both"/>
        <w:rPr>
          <w:rFonts w:cs="Calibri"/>
          <w:sz w:val="24"/>
          <w:lang w:eastAsia="ru-RU"/>
        </w:rPr>
      </w:pPr>
      <w:hyperlink r:id="rId39">
        <w:r w:rsidR="009B0757" w:rsidRPr="009B0757">
          <w:rPr>
            <w:rFonts w:cs="Calibri"/>
            <w:sz w:val="24"/>
            <w:lang w:eastAsia="ru-RU"/>
          </w:rPr>
          <w:t>37</w:t>
        </w:r>
      </w:hyperlink>
      <w:r w:rsidR="009B0757" w:rsidRPr="009B0757">
        <w:rPr>
          <w:rFonts w:cs="Calibri"/>
          <w:sz w:val="24"/>
          <w:lang w:eastAsia="ru-RU"/>
        </w:rPr>
        <w:t xml:space="preserve">.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18" w:name="P390"/>
    <w:bookmarkEnd w:id="18"/>
    <w:p w14:paraId="2281AD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38</w:t>
      </w:r>
      <w:r w:rsidRPr="009B0757">
        <w:rPr>
          <w:rFonts w:cs="Calibri"/>
          <w:sz w:val="24"/>
          <w:lang w:eastAsia="ru-RU"/>
        </w:rPr>
        <w:fldChar w:fldCharType="end"/>
      </w:r>
      <w:r w:rsidRPr="009B0757">
        <w:rPr>
          <w:rFonts w:cs="Calibri"/>
          <w:sz w:val="24"/>
          <w:lang w:eastAsia="ru-RU"/>
        </w:rPr>
        <w:t>. Для открытия лицевого счета иного получателя бюджетных сре</w:t>
      </w:r>
      <w:proofErr w:type="gramStart"/>
      <w:r w:rsidRPr="009B0757">
        <w:rPr>
          <w:rFonts w:cs="Calibri"/>
          <w:sz w:val="24"/>
          <w:lang w:eastAsia="ru-RU"/>
        </w:rPr>
        <w:t>дств гл</w:t>
      </w:r>
      <w:proofErr w:type="gramEnd"/>
      <w:r w:rsidRPr="009B0757">
        <w:rPr>
          <w:rFonts w:cs="Calibri"/>
          <w:sz w:val="24"/>
          <w:lang w:eastAsia="ru-RU"/>
        </w:rPr>
        <w:t xml:space="preserve">авный распорядитель (распорядитель) бюджетных средств, в ведении которого находится иной получатель бюджетных средств, представляет </w:t>
      </w:r>
      <w:hyperlink w:anchor="P1980">
        <w:r w:rsidRPr="009B0757">
          <w:rPr>
            <w:rFonts w:cs="Calibri"/>
            <w:sz w:val="24"/>
            <w:lang w:eastAsia="ru-RU"/>
          </w:rPr>
          <w:t>Разрешение</w:t>
        </w:r>
      </w:hyperlink>
      <w:r w:rsidRPr="009B0757">
        <w:rPr>
          <w:rFonts w:cs="Calibri"/>
          <w:sz w:val="24"/>
          <w:lang w:eastAsia="ru-RU"/>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14:paraId="63FCA6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Для оформления Разрешения на открытие лицевого счета главный распорядитель (распорядитель) бюджетных средств представляет в </w:t>
      </w:r>
      <w:r>
        <w:rPr>
          <w:rFonts w:cs="Calibri"/>
          <w:sz w:val="24"/>
          <w:lang w:eastAsia="ru-RU"/>
        </w:rPr>
        <w:t>Сельское поселение</w:t>
      </w:r>
      <w:r w:rsidRPr="009B0757">
        <w:rPr>
          <w:rFonts w:cs="Calibri"/>
          <w:sz w:val="24"/>
          <w:lang w:eastAsia="ru-RU"/>
        </w:rPr>
        <w:t>:</w:t>
      </w:r>
    </w:p>
    <w:p w14:paraId="6E8BF29B" w14:textId="74DB1EEF"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w:t>
      </w:r>
      <w:r w:rsidRPr="009B0757">
        <w:rPr>
          <w:rFonts w:cs="Calibri"/>
          <w:sz w:val="24"/>
          <w:lang w:eastAsia="ru-RU"/>
        </w:rPr>
        <w:lastRenderedPageBreak/>
        <w:t xml:space="preserve">обоснованием причин для осуществления иным получателем бюджетных средств операций со средствами бюджета сельского поселения </w:t>
      </w:r>
      <w:r w:rsidR="00882AC8">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через счет, открытый ему в учреждении банка;</w:t>
      </w:r>
      <w:proofErr w:type="gramEnd"/>
    </w:p>
    <w:p w14:paraId="09E725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заполненный в двух экземплярах бланк Разрешения на открытие лицевого счета.</w:t>
      </w:r>
    </w:p>
    <w:p w14:paraId="039305C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w:t>
      </w:r>
      <w:r w:rsidR="006E692D">
        <w:rPr>
          <w:rFonts w:cs="Calibri"/>
          <w:sz w:val="24"/>
          <w:lang w:eastAsia="ru-RU"/>
        </w:rPr>
        <w:t>Сельским поселением</w:t>
      </w:r>
      <w:r w:rsidRPr="009B0757">
        <w:rPr>
          <w:rFonts w:cs="Calibri"/>
          <w:sz w:val="24"/>
          <w:lang w:eastAsia="ru-RU"/>
        </w:rPr>
        <w:t>.</w:t>
      </w:r>
    </w:p>
    <w:p w14:paraId="3A51C54A" w14:textId="1DDBA91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Pr>
          <w:rFonts w:cs="Calibri"/>
          <w:sz w:val="24"/>
          <w:lang w:eastAsia="ru-RU"/>
        </w:rPr>
        <w:t>руководителю</w:t>
      </w:r>
      <w:r w:rsidRPr="009B0757">
        <w:rPr>
          <w:rFonts w:cs="Calibri"/>
          <w:sz w:val="24"/>
          <w:lang w:eastAsia="ru-RU"/>
        </w:rPr>
        <w:t xml:space="preserve">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(иному уполномоченному лицу).</w:t>
      </w:r>
    </w:p>
    <w:p w14:paraId="6E0A767B" w14:textId="7671C8BE"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Первый экземпляр Разрешения на открытие лицевого счета, подписанный </w:t>
      </w:r>
      <w:r>
        <w:rPr>
          <w:rFonts w:cs="Calibri"/>
          <w:sz w:val="24"/>
          <w:lang w:eastAsia="ru-RU"/>
        </w:rPr>
        <w:t xml:space="preserve">руководителем Сельского поселения </w:t>
      </w:r>
      <w:r w:rsidR="00882AC8">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(иным уполномоченным лицом), заверяется оттиском гербовой печати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w:t>
      </w:r>
      <w:r w:rsidRPr="009B0757">
        <w:rPr>
          <w:rFonts w:cs="Calibri"/>
          <w:sz w:val="24"/>
          <w:lang w:eastAsia="ru-RU"/>
        </w:rPr>
        <w:t xml:space="preserve"> и передается главному распорядителю (распорядителю) бюджетных средств.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w:t>
      </w:r>
      <w:r w:rsidR="000B2D1D">
        <w:rPr>
          <w:rFonts w:cs="Calibri"/>
          <w:sz w:val="24"/>
          <w:lang w:eastAsia="ru-RU"/>
        </w:rPr>
        <w:t>Сельском поселении</w:t>
      </w:r>
      <w:r w:rsidRPr="009B0757">
        <w:rPr>
          <w:rFonts w:cs="Calibri"/>
          <w:sz w:val="24"/>
          <w:lang w:eastAsia="ru-RU"/>
        </w:rPr>
        <w:t>.</w:t>
      </w:r>
    </w:p>
    <w:p w14:paraId="22703B4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средств с сопроводительным письмом, содержащим обоснование причин возврата.</w:t>
      </w:r>
    </w:p>
    <w:p w14:paraId="469EF0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9" w:name="P399"/>
    <w:bookmarkEnd w:id="19"/>
    <w:p w14:paraId="5A7E4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39</w:t>
      </w:r>
      <w:r w:rsidRPr="009B0757">
        <w:rPr>
          <w:rFonts w:cs="Calibri"/>
          <w:sz w:val="24"/>
          <w:lang w:eastAsia="ru-RU"/>
        </w:rPr>
        <w:fldChar w:fldCharType="end"/>
      </w:r>
      <w:r w:rsidRPr="009B0757">
        <w:rPr>
          <w:rFonts w:cs="Calibri"/>
          <w:sz w:val="24"/>
          <w:lang w:eastAsia="ru-RU"/>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представляют в </w:t>
      </w:r>
      <w:r>
        <w:rPr>
          <w:rFonts w:cs="Calibri"/>
          <w:sz w:val="24"/>
          <w:lang w:eastAsia="ru-RU"/>
        </w:rPr>
        <w:t>Сельское поселение</w:t>
      </w:r>
      <w:r w:rsidRPr="009B0757">
        <w:rPr>
          <w:rFonts w:cs="Calibri"/>
          <w:sz w:val="24"/>
          <w:lang w:eastAsia="ru-RU"/>
        </w:rPr>
        <w:t xml:space="preserve"> копию документа о передаче бюджетных полномочий, заверенную получателем бюджетных средств</w:t>
      </w:r>
      <w:proofErr w:type="gramEnd"/>
      <w:r w:rsidRPr="009B0757">
        <w:rPr>
          <w:rFonts w:cs="Calibri"/>
          <w:sz w:val="24"/>
          <w:lang w:eastAsia="ru-RU"/>
        </w:rPr>
        <w:t xml:space="preserve">, </w:t>
      </w:r>
      <w:proofErr w:type="gramStart"/>
      <w:r w:rsidRPr="009B0757">
        <w:rPr>
          <w:rFonts w:cs="Calibri"/>
          <w:sz w:val="24"/>
          <w:lang w:eastAsia="ru-RU"/>
        </w:rPr>
        <w:t>передающим</w:t>
      </w:r>
      <w:proofErr w:type="gramEnd"/>
      <w:r w:rsidRPr="009B0757">
        <w:rPr>
          <w:rFonts w:cs="Calibri"/>
          <w:sz w:val="24"/>
          <w:lang w:eastAsia="ru-RU"/>
        </w:rPr>
        <w:t xml:space="preserve"> свои бюджетные полномочия, либо нотариально.</w:t>
      </w:r>
    </w:p>
    <w:bookmarkStart w:id="20" w:name="P401"/>
    <w:bookmarkEnd w:id="20"/>
    <w:p w14:paraId="3A7B74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40</w:t>
      </w:r>
      <w:r w:rsidRPr="009B0757">
        <w:rPr>
          <w:rFonts w:cs="Calibri"/>
          <w:sz w:val="24"/>
          <w:lang w:eastAsia="ru-RU"/>
        </w:rPr>
        <w:fldChar w:fldCharType="end"/>
      </w:r>
      <w:r w:rsidRPr="009B0757">
        <w:rPr>
          <w:rFonts w:cs="Calibri"/>
          <w:sz w:val="24"/>
          <w:lang w:eastAsia="ru-RU"/>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21" w:name="P402"/>
    <w:bookmarkEnd w:id="21"/>
    <w:p w14:paraId="2D2CB54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41</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w:t>
      </w:r>
      <w:proofErr w:type="gramEnd"/>
      <w:r w:rsidRPr="009B0757">
        <w:rPr>
          <w:rFonts w:cs="Calibri"/>
          <w:sz w:val="24"/>
          <w:lang w:eastAsia="ru-RU"/>
        </w:rPr>
        <w:t xml:space="preserve"> на подписях указанных лиц на лицевой стороне Карточки образцов подписей. Заверения Карточки образцов подписей не требуется.</w:t>
      </w:r>
    </w:p>
    <w:p w14:paraId="27346C25" w14:textId="77777777" w:rsidR="009B0757" w:rsidRPr="009B0757" w:rsidRDefault="009B0757" w:rsidP="009B0757">
      <w:pPr>
        <w:spacing w:before="220"/>
        <w:ind w:firstLine="540"/>
        <w:jc w:val="both"/>
        <w:rPr>
          <w:rFonts w:cs="Calibri"/>
          <w:sz w:val="24"/>
          <w:lang w:eastAsia="ru-RU"/>
        </w:rPr>
      </w:pPr>
      <w:bookmarkStart w:id="22" w:name="P403"/>
      <w:bookmarkEnd w:id="22"/>
      <w:r w:rsidRPr="009B0757">
        <w:rPr>
          <w:rFonts w:cs="Calibri"/>
          <w:sz w:val="24"/>
          <w:lang w:eastAsia="ru-RU"/>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w:t>
      </w:r>
      <w:r w:rsidRPr="009B0757">
        <w:rPr>
          <w:rFonts w:cs="Calibri"/>
          <w:sz w:val="24"/>
          <w:lang w:eastAsia="ru-RU"/>
        </w:rPr>
        <w:lastRenderedPageBreak/>
        <w:t xml:space="preserve">временное распоряжение получателя бюджетных средств,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 Заверения Карточки образцов подписей не требуется.</w:t>
      </w:r>
    </w:p>
    <w:p w14:paraId="212596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bookmarkStart w:id="23" w:name="P405"/>
    <w:bookmarkEnd w:id="23"/>
    <w:p w14:paraId="39FCCC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\l "P1221" \h</w:instrText>
      </w:r>
      <w:r w:rsidRPr="009B0757">
        <w:rPr>
          <w:rFonts w:cs="Calibri"/>
          <w:sz w:val="24"/>
          <w:lang w:eastAsia="ru-RU"/>
        </w:rPr>
        <w:fldChar w:fldCharType="separate"/>
      </w:r>
      <w:proofErr w:type="gramStart"/>
      <w:r w:rsidRPr="009B0757">
        <w:rPr>
          <w:rFonts w:cs="Calibri"/>
          <w:sz w:val="24"/>
          <w:lang w:eastAsia="ru-RU"/>
        </w:rPr>
        <w:t>Карточка</w:t>
      </w:r>
      <w:r w:rsidRPr="009B0757">
        <w:rPr>
          <w:rFonts w:cs="Calibri"/>
          <w:sz w:val="24"/>
          <w:lang w:eastAsia="ru-RU"/>
        </w:rPr>
        <w:fldChar w:fldCharType="end"/>
      </w:r>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roofErr w:type="gramEnd"/>
    </w:p>
    <w:p w14:paraId="322EB4B3"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 печати на подписи вышеуказанного лица или нотариально.</w:t>
      </w:r>
    </w:p>
    <w:p w14:paraId="44D6F3CB"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
    <w:p w14:paraId="05539881"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403">
        <w:r w:rsidR="009B0757" w:rsidRPr="009B0757">
          <w:rPr>
            <w:rFonts w:cs="Calibri"/>
            <w:sz w:val="24"/>
            <w:lang w:eastAsia="ru-RU"/>
          </w:rPr>
          <w:t>абзаце втором</w:t>
        </w:r>
      </w:hyperlink>
      <w:r w:rsidR="009B0757" w:rsidRPr="009B0757">
        <w:rPr>
          <w:rFonts w:cs="Calibri"/>
          <w:sz w:val="24"/>
          <w:lang w:eastAsia="ru-RU"/>
        </w:rPr>
        <w:t xml:space="preserve"> или </w:t>
      </w:r>
      <w:hyperlink w:anchor="P405">
        <w:r w:rsidR="009B0757" w:rsidRPr="009B0757">
          <w:rPr>
            <w:rFonts w:cs="Calibri"/>
            <w:sz w:val="24"/>
            <w:lang w:eastAsia="ru-RU"/>
          </w:rPr>
          <w:t>четвертом</w:t>
        </w:r>
      </w:hyperlink>
      <w:r w:rsidR="009B0757" w:rsidRPr="009B0757">
        <w:rPr>
          <w:rFonts w:cs="Calibri"/>
          <w:sz w:val="24"/>
          <w:lang w:eastAsia="ru-RU"/>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
    <w:p w14:paraId="730E3399"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 лица) получателя бюджетных средств, передающего свои бюджетные полномочия, и оттиском печати на подписи указанного лица или нотариально.</w:t>
      </w:r>
    </w:p>
    <w:p w14:paraId="02DE71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42. При наличии документов, представленных клиентом в соответствии с </w:t>
      </w:r>
      <w:hyperlink w:anchor="P161">
        <w:r w:rsidRPr="009B0757">
          <w:rPr>
            <w:rFonts w:cs="Calibri"/>
            <w:sz w:val="24"/>
            <w:lang w:eastAsia="ru-RU"/>
          </w:rPr>
          <w:t>пунктами 14</w:t>
        </w:r>
      </w:hyperlink>
      <w:r w:rsidRPr="009B0757">
        <w:rPr>
          <w:rFonts w:cs="Calibri"/>
          <w:sz w:val="24"/>
          <w:lang w:eastAsia="ru-RU"/>
        </w:rPr>
        <w:t xml:space="preserve">, </w:t>
      </w:r>
      <w:hyperlink w:anchor="P390">
        <w:r w:rsidRPr="009B0757">
          <w:rPr>
            <w:rFonts w:cs="Calibri"/>
            <w:sz w:val="24"/>
            <w:lang w:eastAsia="ru-RU"/>
          </w:rPr>
          <w:t>38</w:t>
        </w:r>
      </w:hyperlink>
      <w:r w:rsidRPr="009B0757">
        <w:rPr>
          <w:rFonts w:cs="Calibri"/>
          <w:sz w:val="24"/>
          <w:lang w:eastAsia="ru-RU"/>
        </w:rPr>
        <w:t xml:space="preserve"> - </w:t>
      </w:r>
      <w:hyperlink w:anchor="P401">
        <w:r w:rsidRPr="009B0757">
          <w:rPr>
            <w:rFonts w:cs="Calibri"/>
            <w:sz w:val="24"/>
            <w:lang w:eastAsia="ru-RU"/>
          </w:rPr>
          <w:t>40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Pr="009B0757">
          <w:rPr>
            <w:rFonts w:cs="Calibri"/>
            <w:sz w:val="24"/>
            <w:lang w:eastAsia="ru-RU"/>
          </w:rPr>
          <w:t>пунктом 20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возвращает клиенту </w:t>
      </w:r>
      <w:r w:rsidRPr="009B0757">
        <w:rPr>
          <w:rFonts w:cs="Calibri"/>
          <w:sz w:val="24"/>
          <w:lang w:eastAsia="ru-RU"/>
        </w:rPr>
        <w:lastRenderedPageBreak/>
        <w:t>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AABFA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Финансовым управлением представленных документов.</w:t>
      </w:r>
    </w:p>
    <w:p w14:paraId="22C032D5" w14:textId="3499D25C" w:rsidR="009B0757" w:rsidRPr="009B0757" w:rsidRDefault="00726F5F" w:rsidP="009B0757">
      <w:pPr>
        <w:spacing w:before="220"/>
        <w:ind w:firstLine="540"/>
        <w:jc w:val="both"/>
        <w:rPr>
          <w:rFonts w:cs="Calibri"/>
          <w:sz w:val="24"/>
          <w:lang w:eastAsia="ru-RU"/>
        </w:rPr>
      </w:pPr>
      <w:hyperlink r:id="rId40">
        <w:r w:rsidR="009B0757" w:rsidRPr="009B0757">
          <w:rPr>
            <w:rFonts w:cs="Calibri"/>
            <w:sz w:val="24"/>
            <w:lang w:eastAsia="ru-RU"/>
          </w:rPr>
          <w:t>43</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с соответствующими полномочиями </w:t>
      </w:r>
      <w:r w:rsidR="001711F2">
        <w:rPr>
          <w:rFonts w:cs="Calibri"/>
          <w:sz w:val="24"/>
          <w:lang w:val="ba-RU"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426AE900" w14:textId="77777777" w:rsidR="009B0757" w:rsidRPr="009B0757" w:rsidRDefault="00726F5F" w:rsidP="009B0757">
      <w:pPr>
        <w:spacing w:before="220"/>
        <w:ind w:firstLine="540"/>
        <w:jc w:val="both"/>
        <w:rPr>
          <w:rFonts w:cs="Calibri"/>
          <w:sz w:val="24"/>
          <w:lang w:eastAsia="ru-RU"/>
        </w:rPr>
      </w:pPr>
      <w:hyperlink r:id="rId41">
        <w:r w:rsidR="009B0757" w:rsidRPr="009B0757">
          <w:rPr>
            <w:rFonts w:cs="Calibri"/>
            <w:sz w:val="24"/>
            <w:lang w:eastAsia="ru-RU"/>
          </w:rPr>
          <w:t>44</w:t>
        </w:r>
      </w:hyperlink>
      <w:r w:rsidR="009B0757" w:rsidRPr="009B0757">
        <w:rPr>
          <w:rFonts w:cs="Calibri"/>
          <w:sz w:val="24"/>
          <w:lang w:eastAsia="ru-RU"/>
        </w:rPr>
        <w:t>. Лицевому счету присваивается номер, который указывается в:</w:t>
      </w:r>
    </w:p>
    <w:p w14:paraId="1A7973C1" w14:textId="77777777" w:rsidR="009B0757" w:rsidRPr="009B0757" w:rsidRDefault="00726F5F" w:rsidP="009B0757">
      <w:pPr>
        <w:spacing w:before="220"/>
        <w:ind w:firstLine="540"/>
        <w:jc w:val="both"/>
        <w:rPr>
          <w:rFonts w:cs="Calibri"/>
          <w:sz w:val="24"/>
          <w:lang w:eastAsia="ru-RU"/>
        </w:rPr>
      </w:pPr>
      <w:hyperlink w:anchor="P2065">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распорядителя (распорядителя) бюджетных средств по форме согласно приложению N 9 к настоящему Порядку;</w:t>
      </w:r>
    </w:p>
    <w:p w14:paraId="405A62EB" w14:textId="77777777" w:rsidR="009B0757" w:rsidRPr="009B0757" w:rsidRDefault="00726F5F" w:rsidP="009B0757">
      <w:pPr>
        <w:spacing w:before="220"/>
        <w:ind w:firstLine="540"/>
        <w:jc w:val="both"/>
        <w:rPr>
          <w:rFonts w:cs="Calibri"/>
          <w:sz w:val="24"/>
          <w:lang w:eastAsia="ru-RU"/>
        </w:rPr>
      </w:pPr>
      <w:hyperlink w:anchor="P2282">
        <w:r w:rsidR="009B0757" w:rsidRPr="009B0757">
          <w:rPr>
            <w:rFonts w:cs="Calibri"/>
            <w:sz w:val="24"/>
            <w:lang w:eastAsia="ru-RU"/>
          </w:rPr>
          <w:t>Выписке</w:t>
        </w:r>
      </w:hyperlink>
      <w:r w:rsidR="009B0757" w:rsidRPr="009B0757">
        <w:rPr>
          <w:rFonts w:cs="Calibri"/>
          <w:sz w:val="24"/>
          <w:lang w:eastAsia="ru-RU"/>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14:paraId="6691A6DD" w14:textId="77777777" w:rsidR="009B0757" w:rsidRPr="009B0757" w:rsidRDefault="00726F5F" w:rsidP="009B0757">
      <w:pPr>
        <w:spacing w:before="220"/>
        <w:ind w:firstLine="540"/>
        <w:jc w:val="both"/>
        <w:rPr>
          <w:rFonts w:cs="Calibri"/>
          <w:sz w:val="24"/>
          <w:lang w:eastAsia="ru-RU"/>
        </w:rPr>
      </w:pPr>
      <w:hyperlink w:anchor="P2585">
        <w:r w:rsidR="009B0757" w:rsidRPr="009B0757">
          <w:rPr>
            <w:rFonts w:cs="Calibri"/>
            <w:sz w:val="24"/>
            <w:lang w:eastAsia="ru-RU"/>
          </w:rPr>
          <w:t>Выписке</w:t>
        </w:r>
      </w:hyperlink>
      <w:r w:rsidR="009B0757" w:rsidRPr="009B0757">
        <w:rPr>
          <w:rFonts w:cs="Calibri"/>
          <w:sz w:val="24"/>
          <w:lang w:eastAsia="ru-RU"/>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14:paraId="7CBB4FC9" w14:textId="77777777" w:rsidR="009B0757" w:rsidRPr="009B0757" w:rsidRDefault="00726F5F" w:rsidP="009B0757">
      <w:pPr>
        <w:spacing w:before="220"/>
        <w:ind w:firstLine="540"/>
        <w:jc w:val="both"/>
        <w:rPr>
          <w:rFonts w:cs="Calibri"/>
          <w:sz w:val="24"/>
          <w:lang w:eastAsia="ru-RU"/>
        </w:rPr>
      </w:pPr>
      <w:hyperlink w:anchor="P2679">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администратора источников финансирования дефицита бюджета по форме согласно приложению N 12 к настоящему Порядку;</w:t>
      </w:r>
    </w:p>
    <w:p w14:paraId="38F0DA9D" w14:textId="77777777" w:rsidR="009B0757" w:rsidRPr="009B0757" w:rsidRDefault="00726F5F" w:rsidP="009B0757">
      <w:pPr>
        <w:spacing w:before="220"/>
        <w:ind w:firstLine="540"/>
        <w:jc w:val="both"/>
        <w:rPr>
          <w:rFonts w:cs="Calibri"/>
          <w:sz w:val="24"/>
          <w:lang w:eastAsia="ru-RU"/>
        </w:rPr>
      </w:pPr>
      <w:hyperlink w:anchor="P2878">
        <w:r w:rsidR="009B0757" w:rsidRPr="009B0757">
          <w:rPr>
            <w:rFonts w:cs="Calibri"/>
            <w:sz w:val="24"/>
            <w:lang w:eastAsia="ru-RU"/>
          </w:rPr>
          <w:t>Выписке</w:t>
        </w:r>
      </w:hyperlink>
      <w:r w:rsidR="009B0757" w:rsidRPr="009B0757">
        <w:rPr>
          <w:rFonts w:cs="Calibri"/>
          <w:sz w:val="24"/>
          <w:lang w:eastAsia="ru-RU"/>
        </w:rPr>
        <w:t xml:space="preserve"> из лицевого счета администратора источников финансирования дефицита бюджета по форме согласно приложению N 13 к настоящему Порядку;</w:t>
      </w:r>
    </w:p>
    <w:p w14:paraId="0AFF97F9" w14:textId="77777777" w:rsidR="009B0757" w:rsidRPr="009B0757" w:rsidRDefault="00726F5F" w:rsidP="009B0757">
      <w:pPr>
        <w:spacing w:before="220"/>
        <w:ind w:firstLine="540"/>
        <w:jc w:val="both"/>
        <w:rPr>
          <w:rFonts w:cs="Calibri"/>
          <w:sz w:val="24"/>
          <w:lang w:eastAsia="ru-RU"/>
        </w:rPr>
      </w:pPr>
      <w:hyperlink w:anchor="P3102">
        <w:r w:rsidR="009B0757" w:rsidRPr="009B0757">
          <w:rPr>
            <w:rFonts w:cs="Calibri"/>
            <w:sz w:val="24"/>
            <w:lang w:eastAsia="ru-RU"/>
          </w:rPr>
          <w:t>Выписке</w:t>
        </w:r>
      </w:hyperlink>
      <w:r w:rsidR="009B0757" w:rsidRPr="009B0757">
        <w:rPr>
          <w:rFonts w:cs="Calibri"/>
          <w:sz w:val="24"/>
          <w:lang w:eastAsia="ru-RU"/>
        </w:rPr>
        <w:t xml:space="preserve"> из лицевого счета иного получателя бюджетных средств по форме согласно приложению N 14 к настоящему Порядку;</w:t>
      </w:r>
    </w:p>
    <w:p w14:paraId="0A75E44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лицевого счета для учета операций по переданным полномочиям получателя бюджетных средств представляется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w:t>
      </w:r>
    </w:p>
    <w:p w14:paraId="67C25F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26CF6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соответствующего лицевого счета не заполняется.</w:t>
      </w:r>
    </w:p>
    <w:p w14:paraId="7DCC8CA9" w14:textId="77777777" w:rsidR="009B0757" w:rsidRPr="009B0757" w:rsidRDefault="00726F5F" w:rsidP="009B0757">
      <w:pPr>
        <w:spacing w:before="220"/>
        <w:ind w:firstLine="540"/>
        <w:jc w:val="both"/>
        <w:rPr>
          <w:rFonts w:cs="Calibri"/>
          <w:sz w:val="24"/>
          <w:lang w:eastAsia="ru-RU"/>
        </w:rPr>
      </w:pPr>
      <w:hyperlink r:id="rId42">
        <w:r w:rsidR="009B0757" w:rsidRPr="009B0757">
          <w:rPr>
            <w:rFonts w:cs="Calibri"/>
            <w:sz w:val="24"/>
            <w:lang w:eastAsia="ru-RU"/>
          </w:rPr>
          <w:t>45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14:paraId="2B3D34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об открытии лицевого счета для учета операций по переданным полномочиям получателя бюджетных средств хранятся в деле клиента.</w:t>
      </w:r>
    </w:p>
    <w:p w14:paraId="66016AC6" w14:textId="77777777" w:rsidR="009B0757" w:rsidRPr="009B0757" w:rsidRDefault="009B0757" w:rsidP="009B0757">
      <w:pPr>
        <w:jc w:val="center"/>
        <w:rPr>
          <w:rFonts w:cs="Calibri"/>
          <w:sz w:val="24"/>
          <w:lang w:eastAsia="ru-RU"/>
        </w:rPr>
      </w:pPr>
    </w:p>
    <w:p w14:paraId="5F6A084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переоформления лицевых счетов клиентам,</w:t>
      </w:r>
    </w:p>
    <w:p w14:paraId="01CD0156"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30B8FCC9" w14:textId="77777777" w:rsidR="009B0757" w:rsidRPr="009B0757" w:rsidRDefault="009B0757" w:rsidP="009B0757">
      <w:pPr>
        <w:jc w:val="center"/>
        <w:rPr>
          <w:rFonts w:cs="Calibri"/>
          <w:sz w:val="24"/>
          <w:lang w:eastAsia="ru-RU"/>
        </w:rPr>
      </w:pPr>
    </w:p>
    <w:p w14:paraId="43C67BDF" w14:textId="77777777" w:rsidR="009B0757" w:rsidRPr="009B0757" w:rsidRDefault="00726F5F" w:rsidP="009B0757">
      <w:pPr>
        <w:ind w:firstLine="540"/>
        <w:jc w:val="both"/>
        <w:rPr>
          <w:rFonts w:cs="Calibri"/>
          <w:sz w:val="24"/>
          <w:lang w:eastAsia="ru-RU"/>
        </w:rPr>
      </w:pPr>
      <w:hyperlink r:id="rId43">
        <w:r w:rsidR="009B0757" w:rsidRPr="009B0757">
          <w:rPr>
            <w:rFonts w:cs="Calibri"/>
            <w:sz w:val="24"/>
            <w:lang w:eastAsia="ru-RU"/>
          </w:rPr>
          <w:t>46</w:t>
        </w:r>
      </w:hyperlink>
      <w:r w:rsidR="009B0757" w:rsidRPr="009B0757">
        <w:rPr>
          <w:rFonts w:cs="Calibri"/>
          <w:sz w:val="24"/>
          <w:lang w:eastAsia="ru-RU"/>
        </w:rPr>
        <w:t xml:space="preserve">. Переоформление лицевых счетов клиентам - участникам бюджетного процесса осуществляется на основании </w:t>
      </w:r>
      <w:hyperlink w:anchor="P42">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w:t>
      </w:r>
      <w:r w:rsidR="009B0757" w:rsidRPr="009B0757">
        <w:rPr>
          <w:rFonts w:cs="Calibri"/>
          <w:sz w:val="24"/>
          <w:lang w:eastAsia="ru-RU"/>
        </w:rPr>
        <w:lastRenderedPageBreak/>
        <w:t xml:space="preserve">соответствующего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308AE4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14:paraId="5B5E1F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номеров лицевых счетов клиента.</w:t>
      </w:r>
    </w:p>
    <w:p w14:paraId="44D91800" w14:textId="77777777" w:rsidR="009B0757" w:rsidRPr="009B0757" w:rsidRDefault="00726F5F" w:rsidP="009B0757">
      <w:pPr>
        <w:spacing w:before="220"/>
        <w:ind w:firstLine="540"/>
        <w:jc w:val="both"/>
        <w:rPr>
          <w:rFonts w:cs="Calibri"/>
          <w:sz w:val="24"/>
          <w:lang w:eastAsia="ru-RU"/>
        </w:rPr>
      </w:pPr>
      <w:hyperlink r:id="rId44">
        <w:r w:rsidR="009B0757" w:rsidRPr="009B0757">
          <w:rPr>
            <w:rFonts w:cs="Calibri"/>
            <w:sz w:val="24"/>
            <w:lang w:eastAsia="ru-RU"/>
          </w:rPr>
          <w:t>47</w:t>
        </w:r>
      </w:hyperlink>
      <w:r w:rsidR="009B0757" w:rsidRPr="009B0757">
        <w:rPr>
          <w:rFonts w:cs="Calibri"/>
          <w:sz w:val="24"/>
          <w:lang w:eastAsia="ru-RU"/>
        </w:rPr>
        <w:t>. Переоформление лицевых счетов клиентов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24" w:name="P437"/>
    <w:bookmarkEnd w:id="24"/>
    <w:p w14:paraId="577A844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48</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w:t>
      </w:r>
    </w:p>
    <w:p w14:paraId="12316E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изменении полного наименования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Переоформления лицевого счета для учета операций по переданным полномочиям получателя бюджетных средств не требуется.</w:t>
      </w:r>
    </w:p>
    <w:p w14:paraId="0D5CEB7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внесения в Сводный реестр изменений, связанных с изменением сокращенного наименования клиента, указанного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клиент представляет в </w:t>
      </w:r>
      <w:r>
        <w:rPr>
          <w:rFonts w:cs="Calibri"/>
          <w:sz w:val="24"/>
          <w:lang w:eastAsia="ru-RU"/>
        </w:rPr>
        <w:t>Сельское поселение</w:t>
      </w:r>
      <w:r w:rsidRPr="009B0757">
        <w:rPr>
          <w:rFonts w:cs="Calibri"/>
          <w:sz w:val="24"/>
          <w:lang w:eastAsia="ru-RU"/>
        </w:rPr>
        <w:t xml:space="preserve"> новую Карточку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При этом переоформления соответствующих лицевых счетов клиента не требуется.</w:t>
      </w:r>
    </w:p>
    <w:p w14:paraId="40C25819" w14:textId="77777777" w:rsidR="009B0757" w:rsidRPr="009B0757" w:rsidRDefault="00726F5F" w:rsidP="009B0757">
      <w:pPr>
        <w:spacing w:before="220"/>
        <w:ind w:firstLine="540"/>
        <w:jc w:val="both"/>
        <w:rPr>
          <w:rFonts w:cs="Calibri"/>
          <w:sz w:val="24"/>
          <w:lang w:eastAsia="ru-RU"/>
        </w:rPr>
      </w:pPr>
      <w:hyperlink r:id="rId45">
        <w:r w:rsidR="009B0757" w:rsidRPr="009B0757">
          <w:rPr>
            <w:rFonts w:cs="Calibri"/>
            <w:sz w:val="24"/>
            <w:lang w:eastAsia="ru-RU"/>
          </w:rPr>
          <w:t>49</w:t>
        </w:r>
      </w:hyperlink>
      <w:r w:rsidR="009B0757" w:rsidRPr="009B0757">
        <w:rPr>
          <w:rFonts w:cs="Calibri"/>
          <w:sz w:val="24"/>
          <w:lang w:eastAsia="ru-RU"/>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
    <w:p w14:paraId="7ABA9A6F" w14:textId="59A199D0" w:rsidR="009B0757" w:rsidRPr="009B0757" w:rsidRDefault="00726F5F" w:rsidP="009B0757">
      <w:pPr>
        <w:spacing w:before="220"/>
        <w:ind w:firstLine="540"/>
        <w:jc w:val="both"/>
        <w:rPr>
          <w:rFonts w:cs="Calibri"/>
          <w:sz w:val="24"/>
          <w:lang w:eastAsia="ru-RU"/>
        </w:rPr>
      </w:pPr>
      <w:hyperlink r:id="rId46">
        <w:r w:rsidR="009B0757" w:rsidRPr="009B0757">
          <w:rPr>
            <w:rFonts w:cs="Calibri"/>
            <w:sz w:val="24"/>
            <w:lang w:eastAsia="ru-RU"/>
          </w:rPr>
          <w:t>50</w:t>
        </w:r>
      </w:hyperlink>
      <w:r w:rsidR="009B0757" w:rsidRPr="009B0757">
        <w:rPr>
          <w:rFonts w:cs="Calibri"/>
          <w:sz w:val="24"/>
          <w:lang w:eastAsia="ru-RU"/>
        </w:rPr>
        <w:t xml:space="preserve">. В случае </w:t>
      </w:r>
      <w:proofErr w:type="gramStart"/>
      <w:r w:rsidR="009B0757" w:rsidRPr="009B0757">
        <w:rPr>
          <w:rFonts w:cs="Calibri"/>
          <w:sz w:val="24"/>
          <w:lang w:eastAsia="ru-RU"/>
        </w:rPr>
        <w:t>изменения структуры номеров лицевых счетов клиента</w:t>
      </w:r>
      <w:proofErr w:type="gramEnd"/>
      <w:r w:rsidR="009B0757" w:rsidRPr="009B0757">
        <w:rPr>
          <w:rFonts w:cs="Calibri"/>
          <w:sz w:val="24"/>
          <w:lang w:eastAsia="ru-RU"/>
        </w:rPr>
        <w:t xml:space="preserve"> уполномоченный сотрудник </w:t>
      </w:r>
      <w:r w:rsidR="009B0757">
        <w:rPr>
          <w:rFonts w:cs="Calibri"/>
          <w:sz w:val="24"/>
          <w:lang w:eastAsia="ru-RU"/>
        </w:rPr>
        <w:t xml:space="preserve">Сельского поселения </w:t>
      </w:r>
      <w:r w:rsidR="00882AC8">
        <w:rPr>
          <w:rFonts w:cs="Calibri"/>
          <w:sz w:val="24"/>
          <w:lang w:eastAsia="ru-RU"/>
        </w:rPr>
        <w:t>Тубинский</w:t>
      </w:r>
      <w:r w:rsidR="009B0757">
        <w:rPr>
          <w:rFonts w:cs="Calibri"/>
          <w:sz w:val="24"/>
          <w:lang w:eastAsia="ru-RU"/>
        </w:rPr>
        <w:t xml:space="preserve"> сельсовет </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63C38EFB" w14:textId="158CEFCD"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подписью уполномоченного сотрудника </w:t>
      </w:r>
      <w:r>
        <w:rPr>
          <w:rFonts w:cs="Calibri"/>
          <w:sz w:val="24"/>
          <w:lang w:eastAsia="ru-RU"/>
        </w:rPr>
        <w:t xml:space="preserve">Сельского поселения </w:t>
      </w:r>
      <w:r w:rsidR="00882AC8">
        <w:rPr>
          <w:rFonts w:cs="Calibri"/>
          <w:sz w:val="24"/>
          <w:lang w:eastAsia="ru-RU"/>
        </w:rPr>
        <w:t xml:space="preserve">Тубинский </w:t>
      </w:r>
      <w:r>
        <w:rPr>
          <w:rFonts w:cs="Calibri"/>
          <w:sz w:val="24"/>
          <w:lang w:eastAsia="ru-RU"/>
        </w:rPr>
        <w:t xml:space="preserve">сельсовет </w:t>
      </w:r>
      <w:r w:rsidRPr="009B0757">
        <w:rPr>
          <w:rFonts w:cs="Calibri"/>
          <w:sz w:val="24"/>
          <w:lang w:eastAsia="ru-RU"/>
        </w:rPr>
        <w:t xml:space="preserve"> с указанием даты изменения.</w:t>
      </w:r>
    </w:p>
    <w:bookmarkStart w:id="25" w:name="P448"/>
    <w:bookmarkEnd w:id="25"/>
    <w:p w14:paraId="60511A5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51</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 xml:space="preserve">Сельское поселение </w:t>
      </w:r>
      <w:r w:rsidRPr="009B0757">
        <w:rPr>
          <w:rFonts w:cs="Calibri"/>
          <w:sz w:val="24"/>
          <w:lang w:eastAsia="ru-RU"/>
        </w:rPr>
        <w:t xml:space="preserve">осуществляет проверку реквизитов, предусмотренных к заполнению в представленной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а также их соответствие реквизитам Заявления на переоформление </w:t>
      </w:r>
      <w:r w:rsidRPr="009B0757">
        <w:rPr>
          <w:rFonts w:cs="Calibri"/>
          <w:sz w:val="24"/>
          <w:lang w:eastAsia="ru-RU"/>
        </w:rPr>
        <w:lastRenderedPageBreak/>
        <w:t>лицевых счетов.</w:t>
      </w:r>
    </w:p>
    <w:p w14:paraId="226D19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w:t>
      </w:r>
      <w:r>
        <w:rPr>
          <w:rFonts w:cs="Calibri"/>
          <w:sz w:val="24"/>
          <w:lang w:eastAsia="ru-RU"/>
        </w:rPr>
        <w:t>Сельское поселение</w:t>
      </w:r>
      <w:r w:rsidRPr="009B0757">
        <w:rPr>
          <w:rFonts w:cs="Calibri"/>
          <w:sz w:val="24"/>
          <w:lang w:eastAsia="ru-RU"/>
        </w:rPr>
        <w:t xml:space="preserve"> также проверяется соответствие формы представленной Карточки образцов подписей форме согласно приложению N 2 к настоящему Порядку.</w:t>
      </w:r>
    </w:p>
    <w:p w14:paraId="4E84D51F" w14:textId="77777777" w:rsidR="009B0757" w:rsidRPr="009B0757" w:rsidRDefault="00726F5F" w:rsidP="009B0757">
      <w:pPr>
        <w:spacing w:before="220"/>
        <w:ind w:firstLine="540"/>
        <w:jc w:val="both"/>
        <w:rPr>
          <w:rFonts w:cs="Calibri"/>
          <w:sz w:val="24"/>
          <w:lang w:eastAsia="ru-RU"/>
        </w:rPr>
      </w:pPr>
      <w:hyperlink r:id="rId47">
        <w:r w:rsidR="009B0757" w:rsidRPr="009B0757">
          <w:rPr>
            <w:rFonts w:cs="Calibri"/>
            <w:sz w:val="24"/>
            <w:lang w:eastAsia="ru-RU"/>
          </w:rPr>
          <w:t>52</w:t>
        </w:r>
      </w:hyperlink>
      <w:r w:rsidR="009B0757" w:rsidRPr="009B0757">
        <w:rPr>
          <w:rFonts w:cs="Calibri"/>
          <w:sz w:val="24"/>
          <w:lang w:eastAsia="ru-RU"/>
        </w:rPr>
        <w:t xml:space="preserve">. При наличии документов, представленных клиентом в соответствии с </w:t>
      </w:r>
      <w:hyperlink w:anchor="P283">
        <w:r w:rsidR="009B0757" w:rsidRPr="009B0757">
          <w:rPr>
            <w:rFonts w:cs="Calibri"/>
            <w:sz w:val="24"/>
            <w:lang w:eastAsia="ru-RU"/>
          </w:rPr>
          <w:t>пунктами 25</w:t>
        </w:r>
      </w:hyperlink>
      <w:r w:rsidR="009B0757" w:rsidRPr="009B0757">
        <w:rPr>
          <w:rFonts w:cs="Calibri"/>
          <w:sz w:val="24"/>
          <w:lang w:eastAsia="ru-RU"/>
        </w:rPr>
        <w:t xml:space="preserve"> и </w:t>
      </w:r>
      <w:hyperlink w:anchor="P437">
        <w:r w:rsidR="009B0757" w:rsidRPr="009B0757">
          <w:rPr>
            <w:rFonts w:cs="Calibri"/>
            <w:sz w:val="24"/>
            <w:lang w:eastAsia="ru-RU"/>
          </w:rPr>
          <w:t>48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58F0F0CF" w14:textId="77777777" w:rsidR="009B0757" w:rsidRPr="009B0757" w:rsidRDefault="00726F5F" w:rsidP="009B0757">
      <w:pPr>
        <w:spacing w:before="220"/>
        <w:ind w:firstLine="540"/>
        <w:jc w:val="both"/>
        <w:rPr>
          <w:rFonts w:cs="Calibri"/>
          <w:sz w:val="24"/>
          <w:lang w:eastAsia="ru-RU"/>
        </w:rPr>
      </w:pPr>
      <w:hyperlink r:id="rId48">
        <w:r w:rsidR="009B0757" w:rsidRPr="009B0757">
          <w:rPr>
            <w:rFonts w:cs="Calibri"/>
            <w:sz w:val="24"/>
            <w:lang w:eastAsia="ru-RU"/>
          </w:rPr>
          <w:t>53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E531A47" w14:textId="77777777" w:rsidR="009B0757" w:rsidRPr="009B0757" w:rsidRDefault="00726F5F" w:rsidP="009B0757">
      <w:pPr>
        <w:spacing w:before="220"/>
        <w:ind w:firstLine="540"/>
        <w:jc w:val="both"/>
        <w:rPr>
          <w:rFonts w:cs="Calibri"/>
          <w:sz w:val="24"/>
          <w:lang w:eastAsia="ru-RU"/>
        </w:rPr>
      </w:pPr>
      <w:hyperlink r:id="rId49">
        <w:r w:rsidR="009B0757" w:rsidRPr="009B0757">
          <w:rPr>
            <w:rFonts w:cs="Calibri"/>
            <w:sz w:val="24"/>
            <w:lang w:eastAsia="ru-RU"/>
          </w:rPr>
          <w:t>54</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
    <w:p w14:paraId="4523F0E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переоформлении лицевого счета для учета операций по переданным полномочиям получателя бюджетных средств хранятся в деле клиента.</w:t>
      </w:r>
    </w:p>
    <w:p w14:paraId="0EDDC954" w14:textId="77777777" w:rsidR="009B0757" w:rsidRPr="009B0757" w:rsidRDefault="009B0757" w:rsidP="009B0757">
      <w:pPr>
        <w:jc w:val="center"/>
        <w:rPr>
          <w:rFonts w:cs="Calibri"/>
          <w:sz w:val="24"/>
          <w:lang w:eastAsia="ru-RU"/>
        </w:rPr>
      </w:pPr>
    </w:p>
    <w:p w14:paraId="6D81553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закрытия лицевых счетов клиентам,</w:t>
      </w:r>
    </w:p>
    <w:p w14:paraId="15AECD37"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6E036D4D" w14:textId="77777777" w:rsidR="009B0757" w:rsidRPr="009B0757" w:rsidRDefault="009B0757" w:rsidP="009B0757">
      <w:pPr>
        <w:jc w:val="center"/>
        <w:rPr>
          <w:rFonts w:cs="Calibri"/>
          <w:sz w:val="24"/>
          <w:lang w:eastAsia="ru-RU"/>
        </w:rPr>
      </w:pPr>
    </w:p>
    <w:p w14:paraId="14851744" w14:textId="77777777" w:rsidR="009B0757" w:rsidRPr="009B0757" w:rsidRDefault="00726F5F" w:rsidP="009B0757">
      <w:pPr>
        <w:ind w:firstLine="540"/>
        <w:jc w:val="both"/>
        <w:rPr>
          <w:rFonts w:cs="Calibri"/>
          <w:sz w:val="24"/>
          <w:lang w:eastAsia="ru-RU"/>
        </w:rPr>
      </w:pPr>
      <w:hyperlink r:id="rId50">
        <w:r w:rsidR="009B0757" w:rsidRPr="009B0757">
          <w:rPr>
            <w:rFonts w:cs="Calibri"/>
            <w:sz w:val="24"/>
            <w:lang w:eastAsia="ru-RU"/>
          </w:rPr>
          <w:t>55</w:t>
        </w:r>
      </w:hyperlink>
      <w:r w:rsidR="009B0757" w:rsidRPr="009B0757">
        <w:rPr>
          <w:rFonts w:cs="Calibri"/>
          <w:sz w:val="24"/>
          <w:lang w:eastAsia="ru-RU"/>
        </w:rPr>
        <w:t xml:space="preserve">. Закрытие лицевых счетов клиентам - участникам бюджетного процесса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соответствующего требованиям, установленным </w:t>
      </w:r>
      <w:hyperlink w:anchor="P332">
        <w:r w:rsidR="009B0757" w:rsidRPr="009B0757">
          <w:rPr>
            <w:rFonts w:cs="Calibri"/>
            <w:sz w:val="24"/>
            <w:lang w:eastAsia="ru-RU"/>
          </w:rPr>
          <w:t>пунктом 31</w:t>
        </w:r>
      </w:hyperlink>
      <w:r w:rsidR="009B0757" w:rsidRPr="009B0757">
        <w:rPr>
          <w:rFonts w:cs="Calibri"/>
          <w:sz w:val="24"/>
          <w:lang w:eastAsia="ru-RU"/>
        </w:rPr>
        <w:t xml:space="preserve"> настоящего Порядка, в связи с:</w:t>
      </w:r>
    </w:p>
    <w:p w14:paraId="50DA3B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реорганизацией (ликвидацией) клиента;</w:t>
      </w:r>
    </w:p>
    <w:p w14:paraId="5F2C9F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отменой бюджетных полномочий клиента для отражения операций, по выполнению которых открывался лицевой счет;</w:t>
      </w:r>
    </w:p>
    <w:p w14:paraId="4DF3433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изменением типа учреждения;</w:t>
      </w:r>
    </w:p>
    <w:p w14:paraId="08675D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 изменением подведомственности клиента;</w:t>
      </w:r>
    </w:p>
    <w:p w14:paraId="0085038B" w14:textId="0579CA7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26" w:name="P469"/>
    <w:bookmarkEnd w:id="26"/>
    <w:p w14:paraId="09E5AF1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56</w:t>
      </w:r>
      <w:r w:rsidRPr="009B0757">
        <w:rPr>
          <w:rFonts w:cs="Calibri"/>
          <w:sz w:val="24"/>
          <w:lang w:eastAsia="ru-RU"/>
        </w:rPr>
        <w:fldChar w:fldCharType="end"/>
      </w:r>
      <w:r w:rsidRPr="009B0757">
        <w:rPr>
          <w:rFonts w:cs="Calibri"/>
          <w:sz w:val="24"/>
          <w:lang w:eastAsia="ru-RU"/>
        </w:rPr>
        <w:t xml:space="preserve">.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w:t>
      </w:r>
      <w:proofErr w:type="gramEnd"/>
      <w:r w:rsidRPr="009B0757">
        <w:rPr>
          <w:rFonts w:cs="Calibri"/>
          <w:sz w:val="24"/>
          <w:lang w:eastAsia="ru-RU"/>
        </w:rPr>
        <w:t xml:space="preserve"> в документ о передаче полномочий, </w:t>
      </w:r>
      <w:proofErr w:type="gramStart"/>
      <w:r w:rsidRPr="009B0757">
        <w:rPr>
          <w:rFonts w:cs="Calibri"/>
          <w:sz w:val="24"/>
          <w:lang w:eastAsia="ru-RU"/>
        </w:rPr>
        <w:t>заверенная</w:t>
      </w:r>
      <w:proofErr w:type="gramEnd"/>
      <w:r w:rsidRPr="009B0757">
        <w:rPr>
          <w:rFonts w:cs="Calibri"/>
          <w:sz w:val="24"/>
          <w:lang w:eastAsia="ru-RU"/>
        </w:rPr>
        <w:t xml:space="preserve">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Закрытие лицевого счета для учета операций по </w:t>
      </w:r>
      <w:r w:rsidRPr="009B0757">
        <w:rPr>
          <w:rFonts w:cs="Calibri"/>
          <w:sz w:val="24"/>
          <w:lang w:eastAsia="ru-RU"/>
        </w:rPr>
        <w:lastRenderedPageBreak/>
        <w:t>переданным полномочиям получателя бюджетных средств не требуется.</w:t>
      </w:r>
    </w:p>
    <w:bookmarkStart w:id="27" w:name="P471"/>
    <w:bookmarkEnd w:id="27"/>
    <w:p w14:paraId="4B7A8C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57</w:t>
      </w:r>
      <w:r w:rsidRPr="009B0757">
        <w:rPr>
          <w:rFonts w:cs="Calibri"/>
          <w:sz w:val="24"/>
          <w:lang w:eastAsia="ru-RU"/>
        </w:rPr>
        <w:fldChar w:fldCharType="end"/>
      </w:r>
      <w:r w:rsidRPr="009B0757">
        <w:rPr>
          <w:rFonts w:cs="Calibri"/>
          <w:sz w:val="24"/>
          <w:lang w:eastAsia="ru-RU"/>
        </w:rPr>
        <w:t xml:space="preserve">. Закрытие лицевого счета получателя бюджетных средств, открытого обособленному подразделению,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14:paraId="37662D5F" w14:textId="77777777" w:rsidR="009B0757" w:rsidRPr="009B0757" w:rsidRDefault="00726F5F" w:rsidP="009B0757">
      <w:pPr>
        <w:spacing w:before="220"/>
        <w:ind w:firstLine="540"/>
        <w:jc w:val="both"/>
        <w:rPr>
          <w:rFonts w:cs="Calibri"/>
          <w:sz w:val="24"/>
          <w:lang w:eastAsia="ru-RU"/>
        </w:rPr>
      </w:pPr>
      <w:hyperlink r:id="rId51">
        <w:r w:rsidR="009B0757" w:rsidRPr="009B0757">
          <w:rPr>
            <w:rFonts w:cs="Calibri"/>
            <w:sz w:val="24"/>
            <w:lang w:eastAsia="ru-RU"/>
          </w:rPr>
          <w:t>58</w:t>
        </w:r>
      </w:hyperlink>
      <w:r w:rsidR="009B0757" w:rsidRPr="009B0757">
        <w:rPr>
          <w:rFonts w:cs="Calibri"/>
          <w:sz w:val="24"/>
          <w:lang w:eastAsia="ru-RU"/>
        </w:rPr>
        <w:t>. Закрытие лицевых счетов клиента осуществляется после внесения соответствующих изменений в Сводный реестр.</w:t>
      </w:r>
    </w:p>
    <w:bookmarkStart w:id="28" w:name="P473"/>
    <w:bookmarkEnd w:id="28"/>
    <w:p w14:paraId="65E776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59</w:t>
      </w:r>
      <w:r w:rsidRPr="009B0757">
        <w:rPr>
          <w:rFonts w:cs="Calibri"/>
          <w:sz w:val="24"/>
          <w:lang w:eastAsia="ru-RU"/>
        </w:rPr>
        <w:fldChar w:fldCharType="end"/>
      </w:r>
      <w:r w:rsidRPr="009B0757">
        <w:rPr>
          <w:rFonts w:cs="Calibri"/>
          <w:sz w:val="24"/>
          <w:lang w:eastAsia="ru-RU"/>
        </w:rPr>
        <w:t xml:space="preserve">. При реорганизации (ликвидации) клиента в </w:t>
      </w:r>
      <w:r>
        <w:rPr>
          <w:rFonts w:cs="Calibri"/>
          <w:sz w:val="24"/>
          <w:lang w:eastAsia="ru-RU"/>
        </w:rPr>
        <w:t>Сельское поселение</w:t>
      </w:r>
      <w:r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roofErr w:type="gramEnd"/>
    </w:p>
    <w:p w14:paraId="7BAD35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3EEE1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p w14:paraId="4DFF3ACF" w14:textId="77777777" w:rsidR="009B0757" w:rsidRPr="009B0757" w:rsidRDefault="009B0757" w:rsidP="009B0757">
      <w:pPr>
        <w:jc w:val="both"/>
        <w:rPr>
          <w:rFonts w:cs="Calibri"/>
          <w:sz w:val="24"/>
          <w:lang w:eastAsia="ru-RU"/>
        </w:rPr>
      </w:pPr>
    </w:p>
    <w:bookmarkStart w:id="29" w:name="P477"/>
    <w:bookmarkEnd w:id="29"/>
    <w:p w14:paraId="537FFBC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60</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6FE9EBCF" w14:textId="77777777" w:rsidR="009B0757" w:rsidRPr="009B0757" w:rsidRDefault="00726F5F" w:rsidP="009B0757">
      <w:pPr>
        <w:spacing w:before="220"/>
        <w:ind w:firstLine="540"/>
        <w:jc w:val="both"/>
        <w:rPr>
          <w:rFonts w:cs="Calibri"/>
          <w:sz w:val="24"/>
          <w:lang w:eastAsia="ru-RU"/>
        </w:rPr>
      </w:pPr>
      <w:hyperlink r:id="rId52">
        <w:r w:rsidR="009B0757" w:rsidRPr="009B0757">
          <w:rPr>
            <w:rFonts w:cs="Calibri"/>
            <w:sz w:val="24"/>
            <w:lang w:eastAsia="ru-RU"/>
          </w:rPr>
          <w:t>61</w:t>
        </w:r>
      </w:hyperlink>
      <w:r w:rsidR="009B0757" w:rsidRPr="009B0757">
        <w:rPr>
          <w:rFonts w:cs="Calibri"/>
          <w:sz w:val="24"/>
          <w:lang w:eastAsia="ru-RU"/>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
    <w:p w14:paraId="7C085616" w14:textId="77777777" w:rsidR="009B0757" w:rsidRPr="009B0757" w:rsidRDefault="00726F5F" w:rsidP="009B0757">
      <w:pPr>
        <w:spacing w:before="220"/>
        <w:ind w:firstLine="540"/>
        <w:jc w:val="both"/>
        <w:rPr>
          <w:rFonts w:cs="Calibri"/>
          <w:sz w:val="24"/>
          <w:lang w:eastAsia="ru-RU"/>
        </w:rPr>
      </w:pPr>
      <w:hyperlink r:id="rId53">
        <w:r w:rsidR="009B0757" w:rsidRPr="009B0757">
          <w:rPr>
            <w:rFonts w:cs="Calibri"/>
            <w:sz w:val="24"/>
            <w:lang w:eastAsia="ru-RU"/>
          </w:rPr>
          <w:t>62</w:t>
        </w:r>
      </w:hyperlink>
      <w:r w:rsidR="009B0757" w:rsidRPr="009B0757">
        <w:rPr>
          <w:rFonts w:cs="Calibri"/>
          <w:sz w:val="24"/>
          <w:lang w:eastAsia="ru-RU"/>
        </w:rPr>
        <w:t xml:space="preserve">. При наличии документов, представленных клиентом в соответствии с </w:t>
      </w:r>
      <w:hyperlink w:anchor="P328">
        <w:r w:rsidR="009B0757" w:rsidRPr="009B0757">
          <w:rPr>
            <w:rFonts w:cs="Calibri"/>
            <w:sz w:val="24"/>
            <w:lang w:eastAsia="ru-RU"/>
          </w:rPr>
          <w:t>пунктами 30</w:t>
        </w:r>
      </w:hyperlink>
      <w:r w:rsidR="009B0757" w:rsidRPr="009B0757">
        <w:rPr>
          <w:rFonts w:cs="Calibri"/>
          <w:sz w:val="24"/>
          <w:lang w:eastAsia="ru-RU"/>
        </w:rPr>
        <w:t xml:space="preserve">, </w:t>
      </w:r>
      <w:hyperlink w:anchor="P469">
        <w:r w:rsidR="009B0757" w:rsidRPr="009B0757">
          <w:rPr>
            <w:rFonts w:cs="Calibri"/>
            <w:sz w:val="24"/>
            <w:lang w:eastAsia="ru-RU"/>
          </w:rPr>
          <w:t>56</w:t>
        </w:r>
      </w:hyperlink>
      <w:r w:rsidR="009B0757" w:rsidRPr="009B0757">
        <w:rPr>
          <w:rFonts w:cs="Calibri"/>
          <w:sz w:val="24"/>
          <w:lang w:eastAsia="ru-RU"/>
        </w:rPr>
        <w:t xml:space="preserve"> - </w:t>
      </w:r>
      <w:hyperlink w:anchor="P471">
        <w:r w:rsidR="009B0757" w:rsidRPr="009B0757">
          <w:rPr>
            <w:rFonts w:cs="Calibri"/>
            <w:sz w:val="24"/>
            <w:lang w:eastAsia="ru-RU"/>
          </w:rPr>
          <w:t>57</w:t>
        </w:r>
      </w:hyperlink>
      <w:r w:rsidR="009B0757" w:rsidRPr="009B0757">
        <w:rPr>
          <w:rFonts w:cs="Calibri"/>
          <w:sz w:val="24"/>
          <w:lang w:eastAsia="ru-RU"/>
        </w:rPr>
        <w:t xml:space="preserve"> и </w:t>
      </w:r>
      <w:hyperlink w:anchor="P473">
        <w:r w:rsidR="009B0757" w:rsidRPr="009B0757">
          <w:rPr>
            <w:rFonts w:cs="Calibri"/>
            <w:sz w:val="24"/>
            <w:lang w:eastAsia="ru-RU"/>
          </w:rPr>
          <w:t>59</w:t>
        </w:r>
      </w:hyperlink>
      <w:r w:rsidR="009B0757" w:rsidRPr="009B0757">
        <w:rPr>
          <w:rFonts w:cs="Calibri"/>
          <w:sz w:val="24"/>
          <w:lang w:eastAsia="ru-RU"/>
        </w:rPr>
        <w:t xml:space="preserve"> - </w:t>
      </w:r>
      <w:hyperlink w:anchor="P477">
        <w:r w:rsidR="009B0757" w:rsidRPr="009B0757">
          <w:rPr>
            <w:rFonts w:cs="Calibri"/>
            <w:sz w:val="24"/>
            <w:lang w:eastAsia="ru-RU"/>
          </w:rPr>
          <w:t>60</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66DB8DCA" w14:textId="77777777" w:rsidR="009B0757" w:rsidRPr="009B0757" w:rsidRDefault="00726F5F" w:rsidP="009B0757">
      <w:pPr>
        <w:spacing w:before="220"/>
        <w:ind w:firstLine="540"/>
        <w:jc w:val="both"/>
        <w:rPr>
          <w:rFonts w:cs="Calibri"/>
          <w:sz w:val="24"/>
          <w:lang w:eastAsia="ru-RU"/>
        </w:rPr>
      </w:pPr>
      <w:hyperlink r:id="rId54">
        <w:r w:rsidR="009B0757" w:rsidRPr="009B0757">
          <w:rPr>
            <w:rFonts w:cs="Calibri"/>
            <w:sz w:val="24"/>
            <w:lang w:eastAsia="ru-RU"/>
          </w:rPr>
          <w:t>63</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14:paraId="0FDB6BB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Сверка показателей осуществляется путем предоставления клиенту:</w:t>
      </w:r>
    </w:p>
    <w:p w14:paraId="6FBFB2C0" w14:textId="77777777" w:rsidR="009B0757" w:rsidRPr="009B0757" w:rsidRDefault="00726F5F" w:rsidP="009B0757">
      <w:pPr>
        <w:spacing w:before="220"/>
        <w:ind w:firstLine="540"/>
        <w:jc w:val="both"/>
        <w:rPr>
          <w:rFonts w:cs="Calibri"/>
          <w:sz w:val="24"/>
          <w:lang w:eastAsia="ru-RU"/>
        </w:rPr>
      </w:pPr>
      <w:hyperlink w:anchor="P3299">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14:paraId="28397234" w14:textId="77777777" w:rsidR="009B0757" w:rsidRPr="009B0757" w:rsidRDefault="00726F5F" w:rsidP="009B0757">
      <w:pPr>
        <w:spacing w:before="220"/>
        <w:ind w:firstLine="540"/>
        <w:jc w:val="both"/>
        <w:rPr>
          <w:rFonts w:cs="Calibri"/>
          <w:sz w:val="24"/>
          <w:lang w:eastAsia="ru-RU"/>
        </w:rPr>
      </w:pPr>
      <w:hyperlink w:anchor="P3503">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14:paraId="3EDEF182" w14:textId="77777777" w:rsidR="009B0757" w:rsidRPr="009B0757" w:rsidRDefault="00726F5F" w:rsidP="009B0757">
      <w:pPr>
        <w:spacing w:before="220"/>
        <w:ind w:firstLine="540"/>
        <w:jc w:val="both"/>
        <w:rPr>
          <w:rFonts w:cs="Calibri"/>
          <w:sz w:val="24"/>
          <w:lang w:eastAsia="ru-RU"/>
        </w:rPr>
      </w:pPr>
      <w:hyperlink w:anchor="P379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14:paraId="09E3E00C" w14:textId="77777777" w:rsidR="009B0757" w:rsidRPr="009B0757" w:rsidRDefault="00726F5F" w:rsidP="009B0757">
      <w:pPr>
        <w:spacing w:before="220"/>
        <w:ind w:firstLine="540"/>
        <w:jc w:val="both"/>
        <w:rPr>
          <w:rFonts w:cs="Calibri"/>
          <w:sz w:val="24"/>
          <w:lang w:eastAsia="ru-RU"/>
        </w:rPr>
      </w:pPr>
      <w:hyperlink w:anchor="P384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администратора источников финансирования дефицита бюджета по форме согласно приложению N 18 к настоящему Порядку;</w:t>
      </w:r>
    </w:p>
    <w:p w14:paraId="0616DB58" w14:textId="77777777" w:rsidR="009B0757" w:rsidRPr="009B0757" w:rsidRDefault="00726F5F" w:rsidP="009B0757">
      <w:pPr>
        <w:spacing w:before="220"/>
        <w:ind w:firstLine="540"/>
        <w:jc w:val="both"/>
        <w:rPr>
          <w:rFonts w:cs="Calibri"/>
          <w:sz w:val="24"/>
          <w:lang w:eastAsia="ru-RU"/>
        </w:rPr>
      </w:pPr>
      <w:hyperlink w:anchor="P393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администратора источников финансирования дефицита бюджета по форме согласно приложению N 19 к настоящему Порядку;</w:t>
      </w:r>
    </w:p>
    <w:p w14:paraId="35E96E2D" w14:textId="77777777" w:rsidR="009B0757" w:rsidRPr="009B0757" w:rsidRDefault="00726F5F" w:rsidP="009B0757">
      <w:pPr>
        <w:spacing w:before="220"/>
        <w:ind w:firstLine="540"/>
        <w:jc w:val="both"/>
        <w:rPr>
          <w:rFonts w:cs="Calibri"/>
          <w:sz w:val="24"/>
          <w:lang w:eastAsia="ru-RU"/>
        </w:rPr>
      </w:pPr>
      <w:hyperlink w:anchor="P4051">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иного получателя бюджетных средств по форме согласно приложению N 20 к настоящему Порядку.</w:t>
      </w:r>
    </w:p>
    <w:p w14:paraId="573478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w:t>
      </w:r>
    </w:p>
    <w:p w14:paraId="12FDFE9E" w14:textId="77777777" w:rsidR="009B0757" w:rsidRPr="009B0757" w:rsidRDefault="00726F5F" w:rsidP="009B0757">
      <w:pPr>
        <w:spacing w:before="220"/>
        <w:ind w:firstLine="540"/>
        <w:jc w:val="both"/>
        <w:rPr>
          <w:rFonts w:cs="Calibri"/>
          <w:sz w:val="24"/>
          <w:lang w:eastAsia="ru-RU"/>
        </w:rPr>
      </w:pPr>
      <w:hyperlink r:id="rId55">
        <w:r w:rsidR="009B0757" w:rsidRPr="009B0757">
          <w:rPr>
            <w:rFonts w:cs="Calibri"/>
            <w:sz w:val="24"/>
            <w:lang w:eastAsia="ru-RU"/>
          </w:rPr>
          <w:t>64</w:t>
        </w:r>
      </w:hyperlink>
      <w:r w:rsidR="009B0757" w:rsidRPr="009B0757">
        <w:rPr>
          <w:rFonts w:cs="Calibri"/>
          <w:sz w:val="24"/>
          <w:lang w:eastAsia="ru-RU"/>
        </w:rPr>
        <w:t>. Лицевые счета клиентов закрываются при отсутствии учтенных показателей.</w:t>
      </w:r>
    </w:p>
    <w:p w14:paraId="351DAC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отражение операций на нем прекращается в соответствии с </w:t>
      </w:r>
      <w:hyperlink w:anchor="P506">
        <w:r w:rsidRPr="009B0757">
          <w:rPr>
            <w:rFonts w:cs="Calibri"/>
            <w:sz w:val="24"/>
            <w:lang w:eastAsia="ru-RU"/>
          </w:rPr>
          <w:t>пунктом 67</w:t>
        </w:r>
      </w:hyperlink>
      <w:r w:rsidRPr="009B0757">
        <w:rPr>
          <w:rFonts w:cs="Calibri"/>
          <w:sz w:val="24"/>
          <w:lang w:eastAsia="ru-RU"/>
        </w:rPr>
        <w:t xml:space="preserve"> настоящего Порядка.</w:t>
      </w:r>
    </w:p>
    <w:p w14:paraId="4E66A7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14:paraId="533DB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02370C94" w14:textId="77777777"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14EA3E25" w14:textId="77777777" w:rsidR="009B0757" w:rsidRPr="009B0757" w:rsidRDefault="00726F5F" w:rsidP="009B0757">
      <w:pPr>
        <w:spacing w:before="220"/>
        <w:ind w:firstLine="540"/>
        <w:jc w:val="both"/>
        <w:rPr>
          <w:rFonts w:cs="Calibri"/>
          <w:sz w:val="24"/>
          <w:lang w:eastAsia="ru-RU"/>
        </w:rPr>
      </w:pPr>
      <w:hyperlink r:id="rId56">
        <w:r w:rsidR="009B0757" w:rsidRPr="009B0757">
          <w:rPr>
            <w:rFonts w:cs="Calibri"/>
            <w:sz w:val="24"/>
            <w:lang w:eastAsia="ru-RU"/>
          </w:rPr>
          <w:t>65</w:t>
        </w:r>
      </w:hyperlink>
      <w:r w:rsidR="009B0757" w:rsidRPr="009B0757">
        <w:rPr>
          <w:rFonts w:cs="Calibri"/>
          <w:sz w:val="24"/>
          <w:lang w:eastAsia="ru-RU"/>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sidR="009B0757">
        <w:rPr>
          <w:rFonts w:cs="Calibri"/>
          <w:sz w:val="24"/>
          <w:lang w:eastAsia="ru-RU"/>
        </w:rPr>
        <w:t>Сельское поселение</w:t>
      </w:r>
      <w:r w:rsidR="009B0757" w:rsidRPr="009B0757">
        <w:rPr>
          <w:rFonts w:cs="Calibri"/>
          <w:sz w:val="24"/>
          <w:lang w:val="ba-RU" w:eastAsia="ru-RU"/>
        </w:rPr>
        <w:t xml:space="preserve"> </w:t>
      </w:r>
      <w:r w:rsidR="009B0757" w:rsidRPr="009B0757">
        <w:rPr>
          <w:rFonts w:cs="Calibri"/>
          <w:sz w:val="24"/>
          <w:lang w:eastAsia="ru-RU"/>
        </w:rPr>
        <w:t xml:space="preserve">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в установленном порядке, на перечисление остатка денежных средств по назначению.</w:t>
      </w:r>
    </w:p>
    <w:p w14:paraId="795EC3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закрытие лицевого счета производится по </w:t>
      </w:r>
      <w:hyperlink w:anchor="P1769">
        <w:r w:rsidRPr="009B0757">
          <w:rPr>
            <w:rFonts w:cs="Calibri"/>
            <w:sz w:val="24"/>
            <w:lang w:eastAsia="ru-RU"/>
          </w:rPr>
          <w:t>Заявлению</w:t>
        </w:r>
      </w:hyperlink>
      <w:r w:rsidRPr="009B0757">
        <w:rPr>
          <w:rFonts w:cs="Calibri"/>
          <w:sz w:val="24"/>
          <w:lang w:eastAsia="ru-RU"/>
        </w:rPr>
        <w:t xml:space="preserve"> на закрытие лицевого счета,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информации главного распорядителя (распорядителя) бюджетных средств (главного администратора источников финансирования дефицита бюджета).</w:t>
      </w:r>
    </w:p>
    <w:p w14:paraId="438476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Денежные средства, поступившие на счет </w:t>
      </w:r>
      <w:r>
        <w:rPr>
          <w:rFonts w:cs="Calibri"/>
          <w:sz w:val="24"/>
          <w:lang w:eastAsia="ru-RU"/>
        </w:rPr>
        <w:t>Сельского поселения</w:t>
      </w:r>
      <w:r w:rsidRPr="009B0757">
        <w:rPr>
          <w:rFonts w:cs="Calibri"/>
          <w:sz w:val="24"/>
          <w:lang w:eastAsia="ru-RU"/>
        </w:rPr>
        <w:t xml:space="preserve">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представленном клиентом, а в случае их отсутствия возвращаются отправителю.</w:t>
      </w:r>
    </w:p>
    <w:p w14:paraId="4BB9188A" w14:textId="77777777" w:rsidR="009B0757" w:rsidRPr="009B0757" w:rsidRDefault="00726F5F" w:rsidP="009B0757">
      <w:pPr>
        <w:spacing w:before="220"/>
        <w:ind w:firstLine="540"/>
        <w:jc w:val="both"/>
        <w:rPr>
          <w:rFonts w:cs="Calibri"/>
          <w:sz w:val="24"/>
          <w:lang w:eastAsia="ru-RU"/>
        </w:rPr>
      </w:pPr>
      <w:hyperlink r:id="rId57">
        <w:r w:rsidR="009B0757" w:rsidRPr="009B0757">
          <w:rPr>
            <w:rFonts w:cs="Calibri"/>
            <w:sz w:val="24"/>
            <w:lang w:eastAsia="ru-RU"/>
          </w:rPr>
          <w:t>66</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bookmarkStart w:id="30" w:name="P506"/>
    <w:bookmarkEnd w:id="30"/>
    <w:p w14:paraId="16EF55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67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roofErr w:type="gramEnd"/>
    </w:p>
    <w:p w14:paraId="76A38087"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w:t>
      </w:r>
      <w:r>
        <w:rPr>
          <w:rFonts w:cs="Calibri"/>
          <w:sz w:val="24"/>
          <w:lang w:eastAsia="ru-RU"/>
        </w:rPr>
        <w:t>Сельского поселения</w:t>
      </w:r>
      <w:r w:rsidRPr="009B0757">
        <w:rPr>
          <w:rFonts w:cs="Calibri"/>
          <w:sz w:val="24"/>
          <w:lang w:eastAsia="ru-RU"/>
        </w:rPr>
        <w:t>.</w:t>
      </w:r>
    </w:p>
    <w:p w14:paraId="7986AB6F" w14:textId="77777777" w:rsidR="009B0757" w:rsidRPr="009B0757" w:rsidRDefault="00726F5F" w:rsidP="009B0757">
      <w:pPr>
        <w:spacing w:before="220"/>
        <w:ind w:firstLine="540"/>
        <w:jc w:val="both"/>
        <w:rPr>
          <w:rFonts w:cs="Calibri"/>
          <w:sz w:val="24"/>
          <w:lang w:eastAsia="ru-RU"/>
        </w:rPr>
      </w:pPr>
      <w:hyperlink r:id="rId58">
        <w:r w:rsidR="009B0757" w:rsidRPr="009B0757">
          <w:rPr>
            <w:rFonts w:cs="Calibri"/>
            <w:sz w:val="24"/>
            <w:lang w:eastAsia="ru-RU"/>
          </w:rPr>
          <w:t>68</w:t>
        </w:r>
      </w:hyperlink>
      <w:r w:rsidR="009B0757" w:rsidRPr="009B0757">
        <w:rPr>
          <w:rFonts w:cs="Calibri"/>
          <w:sz w:val="24"/>
          <w:lang w:eastAsia="ru-RU"/>
        </w:rPr>
        <w:t>.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14:paraId="3E6BACD9" w14:textId="77777777" w:rsidR="009B0757" w:rsidRPr="009B0757" w:rsidRDefault="00726F5F" w:rsidP="009B0757">
      <w:pPr>
        <w:spacing w:before="220"/>
        <w:ind w:firstLine="540"/>
        <w:jc w:val="both"/>
        <w:rPr>
          <w:rFonts w:cs="Calibri"/>
          <w:sz w:val="24"/>
          <w:lang w:eastAsia="ru-RU"/>
        </w:rPr>
      </w:pPr>
      <w:hyperlink r:id="rId59">
        <w:r w:rsidR="009B0757" w:rsidRPr="009B0757">
          <w:rPr>
            <w:rFonts w:cs="Calibri"/>
            <w:sz w:val="24"/>
            <w:lang w:eastAsia="ru-RU"/>
          </w:rPr>
          <w:t>69</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43D2CD7C" w14:textId="77777777" w:rsidR="009B0757" w:rsidRPr="009B0757" w:rsidRDefault="00726F5F" w:rsidP="009B0757">
      <w:pPr>
        <w:spacing w:before="220"/>
        <w:ind w:firstLine="540"/>
        <w:jc w:val="both"/>
        <w:rPr>
          <w:rFonts w:cs="Calibri"/>
          <w:sz w:val="24"/>
          <w:lang w:eastAsia="ru-RU"/>
        </w:rPr>
      </w:pPr>
      <w:hyperlink r:id="rId60">
        <w:r w:rsidR="009B0757" w:rsidRPr="009B0757">
          <w:rPr>
            <w:rFonts w:cs="Calibri"/>
            <w:sz w:val="24"/>
            <w:lang w:eastAsia="ru-RU"/>
          </w:rPr>
          <w:t>70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бюджета, принимающим бюджетные полномочия, получателю бюджетных средств, передающему свои бюджетные полномочия.</w:t>
      </w:r>
    </w:p>
    <w:p w14:paraId="0921E0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закрытии лицевого счета для учета операций по переданным полномочиям получателя бюджетных средств хранятся в деле клиента.</w:t>
      </w:r>
    </w:p>
    <w:p w14:paraId="73BE6D29" w14:textId="77777777" w:rsidR="009B0757" w:rsidRPr="009B0757" w:rsidRDefault="009B0757" w:rsidP="009B0757">
      <w:pPr>
        <w:jc w:val="center"/>
        <w:rPr>
          <w:rFonts w:cs="Calibri"/>
          <w:sz w:val="24"/>
          <w:lang w:eastAsia="ru-RU"/>
        </w:rPr>
      </w:pPr>
    </w:p>
    <w:p w14:paraId="6B6EBD4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приемки-передачи перечислений</w:t>
      </w:r>
    </w:p>
    <w:p w14:paraId="125FF82E" w14:textId="77777777" w:rsidR="009B0757" w:rsidRPr="009B0757" w:rsidRDefault="009B0757" w:rsidP="009B0757">
      <w:pPr>
        <w:jc w:val="center"/>
        <w:rPr>
          <w:rFonts w:cs="Calibri"/>
          <w:b/>
          <w:sz w:val="24"/>
          <w:lang w:eastAsia="ru-RU"/>
        </w:rPr>
      </w:pPr>
      <w:r w:rsidRPr="009B0757">
        <w:rPr>
          <w:rFonts w:cs="Calibri"/>
          <w:b/>
          <w:sz w:val="24"/>
          <w:lang w:eastAsia="ru-RU"/>
        </w:rPr>
        <w:t>и поступлений, отраженных на лицевом счете для учета</w:t>
      </w:r>
    </w:p>
    <w:p w14:paraId="06C0B6C9" w14:textId="77777777" w:rsidR="009B0757" w:rsidRPr="009B0757" w:rsidRDefault="009B0757" w:rsidP="009B0757">
      <w:pPr>
        <w:jc w:val="center"/>
        <w:rPr>
          <w:rFonts w:cs="Calibri"/>
          <w:b/>
          <w:sz w:val="24"/>
          <w:lang w:eastAsia="ru-RU"/>
        </w:rPr>
      </w:pPr>
      <w:r w:rsidRPr="009B0757">
        <w:rPr>
          <w:rFonts w:cs="Calibri"/>
          <w:b/>
          <w:sz w:val="24"/>
          <w:lang w:eastAsia="ru-RU"/>
        </w:rPr>
        <w:t>операций со средствами, поступающими во временное</w:t>
      </w:r>
    </w:p>
    <w:p w14:paraId="2A30E7BB" w14:textId="77777777" w:rsidR="009B0757" w:rsidRPr="009B0757" w:rsidRDefault="009B0757" w:rsidP="009B0757">
      <w:pPr>
        <w:jc w:val="center"/>
        <w:rPr>
          <w:rFonts w:cs="Calibri"/>
          <w:b/>
          <w:sz w:val="24"/>
          <w:lang w:eastAsia="ru-RU"/>
        </w:rPr>
      </w:pPr>
      <w:r w:rsidRPr="009B0757">
        <w:rPr>
          <w:rFonts w:cs="Calibri"/>
          <w:b/>
          <w:sz w:val="24"/>
          <w:lang w:eastAsia="ru-RU"/>
        </w:rPr>
        <w:t>распоряжение получателя бюджетных средств, при</w:t>
      </w:r>
    </w:p>
    <w:p w14:paraId="3136B8F1" w14:textId="77777777" w:rsidR="009B0757" w:rsidRPr="009B0757" w:rsidRDefault="009B0757" w:rsidP="009B0757">
      <w:pPr>
        <w:jc w:val="center"/>
        <w:rPr>
          <w:rFonts w:cs="Calibri"/>
          <w:b/>
          <w:sz w:val="24"/>
          <w:lang w:eastAsia="ru-RU"/>
        </w:rPr>
      </w:pPr>
      <w:r w:rsidRPr="009B0757">
        <w:rPr>
          <w:rFonts w:cs="Calibri"/>
          <w:b/>
          <w:sz w:val="24"/>
          <w:lang w:eastAsia="ru-RU"/>
        </w:rPr>
        <w:t>реорганизации получателя бюджетных средств</w:t>
      </w:r>
    </w:p>
    <w:p w14:paraId="1B61BE62" w14:textId="77777777" w:rsidR="009B0757" w:rsidRPr="009B0757" w:rsidRDefault="009B0757" w:rsidP="009B0757">
      <w:pPr>
        <w:jc w:val="center"/>
        <w:rPr>
          <w:rFonts w:cs="Calibri"/>
          <w:sz w:val="24"/>
          <w:lang w:eastAsia="ru-RU"/>
        </w:rPr>
      </w:pPr>
    </w:p>
    <w:p w14:paraId="0FD17E5C" w14:textId="77777777" w:rsidR="009B0757" w:rsidRPr="009B0757" w:rsidRDefault="00726F5F" w:rsidP="009B0757">
      <w:pPr>
        <w:ind w:firstLine="540"/>
        <w:jc w:val="both"/>
        <w:rPr>
          <w:rFonts w:cs="Calibri"/>
          <w:sz w:val="24"/>
          <w:lang w:eastAsia="ru-RU"/>
        </w:rPr>
      </w:pPr>
      <w:hyperlink r:id="rId61">
        <w:r w:rsidR="009B0757" w:rsidRPr="009B0757">
          <w:rPr>
            <w:rFonts w:cs="Calibri"/>
            <w:sz w:val="24"/>
            <w:lang w:eastAsia="ru-RU"/>
          </w:rPr>
          <w:t>71</w:t>
        </w:r>
      </w:hyperlink>
      <w:r w:rsidR="009B0757" w:rsidRPr="009B0757">
        <w:rPr>
          <w:rFonts w:cs="Calibri"/>
          <w:sz w:val="24"/>
          <w:lang w:eastAsia="ru-RU"/>
        </w:rPr>
        <w:t xml:space="preserve">. При реорганизации получателя бюджетных средств передача перечислений и поступлений, </w:t>
      </w:r>
      <w:r w:rsidR="009B0757" w:rsidRPr="009B0757">
        <w:rPr>
          <w:rFonts w:cs="Calibri"/>
          <w:color w:val="FFFFFF"/>
          <w:sz w:val="24"/>
          <w:lang w:eastAsia="ru-RU"/>
        </w:rPr>
        <w:t>отраженных</w:t>
      </w:r>
      <w:r w:rsidR="009B0757" w:rsidRPr="009B0757">
        <w:rPr>
          <w:rFonts w:cs="Calibri"/>
          <w:sz w:val="24"/>
          <w:lang w:eastAsia="ru-RU"/>
        </w:rPr>
        <w:t xml:space="preserve">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w:t>
      </w:r>
      <w:r w:rsidR="000B2D1D">
        <w:rPr>
          <w:rFonts w:cs="Calibri"/>
          <w:sz w:val="24"/>
          <w:lang w:eastAsia="ru-RU"/>
        </w:rPr>
        <w:t>Сельским поселением</w:t>
      </w:r>
      <w:r w:rsidR="009B0757" w:rsidRPr="009B0757">
        <w:rPr>
          <w:rFonts w:cs="Calibri"/>
          <w:sz w:val="24"/>
          <w:lang w:eastAsia="ru-RU"/>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14:paraId="72E95135" w14:textId="77777777" w:rsidR="009B0757" w:rsidRPr="009B0757" w:rsidRDefault="009B0757" w:rsidP="009B0757">
      <w:pPr>
        <w:jc w:val="center"/>
        <w:rPr>
          <w:rFonts w:cs="Calibri"/>
          <w:sz w:val="24"/>
          <w:lang w:eastAsia="ru-RU"/>
        </w:rPr>
      </w:pPr>
    </w:p>
    <w:p w14:paraId="7BDD4A8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лицевых</w:t>
      </w:r>
    </w:p>
    <w:p w14:paraId="7380E2A6" w14:textId="77777777" w:rsidR="009B0757" w:rsidRPr="009B0757" w:rsidRDefault="009B0757" w:rsidP="009B0757">
      <w:pPr>
        <w:jc w:val="center"/>
        <w:rPr>
          <w:rFonts w:cs="Calibri"/>
          <w:b/>
          <w:sz w:val="24"/>
          <w:lang w:eastAsia="ru-RU"/>
        </w:rPr>
      </w:pPr>
      <w:r w:rsidRPr="009B0757">
        <w:rPr>
          <w:rFonts w:cs="Calibri"/>
          <w:b/>
          <w:sz w:val="24"/>
          <w:lang w:eastAsia="ru-RU"/>
        </w:rPr>
        <w:t>счетов клиентам, являющимся бюджетными и автономными</w:t>
      </w:r>
    </w:p>
    <w:p w14:paraId="3283F0C4" w14:textId="77777777" w:rsidR="009B0757" w:rsidRPr="009B0757" w:rsidRDefault="009B0757" w:rsidP="009B0757">
      <w:pPr>
        <w:jc w:val="center"/>
        <w:rPr>
          <w:rFonts w:cs="Calibri"/>
          <w:b/>
          <w:sz w:val="24"/>
          <w:lang w:eastAsia="ru-RU"/>
        </w:rPr>
      </w:pPr>
      <w:r w:rsidRPr="009B0757">
        <w:rPr>
          <w:rFonts w:cs="Calibri"/>
          <w:b/>
          <w:sz w:val="24"/>
          <w:lang w:eastAsia="ru-RU"/>
        </w:rPr>
        <w:lastRenderedPageBreak/>
        <w:t>учреждениями</w:t>
      </w:r>
    </w:p>
    <w:p w14:paraId="0AB86FCA" w14:textId="77777777" w:rsidR="009B0757" w:rsidRPr="009B0757" w:rsidRDefault="009B0757" w:rsidP="009B0757">
      <w:pPr>
        <w:jc w:val="center"/>
        <w:rPr>
          <w:rFonts w:cs="Calibri"/>
          <w:sz w:val="24"/>
          <w:lang w:eastAsia="ru-RU"/>
        </w:rPr>
      </w:pPr>
    </w:p>
    <w:p w14:paraId="60A55107" w14:textId="77777777" w:rsidR="009B0757" w:rsidRPr="009B0757" w:rsidRDefault="00726F5F" w:rsidP="009B0757">
      <w:pPr>
        <w:ind w:firstLine="540"/>
        <w:jc w:val="both"/>
        <w:rPr>
          <w:rFonts w:cs="Calibri"/>
          <w:sz w:val="24"/>
          <w:lang w:eastAsia="ru-RU"/>
        </w:rPr>
      </w:pPr>
      <w:hyperlink r:id="rId62">
        <w:r w:rsidR="009B0757" w:rsidRPr="009B0757">
          <w:rPr>
            <w:rFonts w:cs="Calibri"/>
            <w:sz w:val="24"/>
            <w:lang w:eastAsia="ru-RU"/>
          </w:rPr>
          <w:t>72</w:t>
        </w:r>
      </w:hyperlink>
      <w:r w:rsidR="009B0757" w:rsidRPr="009B0757">
        <w:rPr>
          <w:rFonts w:cs="Calibri"/>
          <w:sz w:val="24"/>
          <w:lang w:eastAsia="ru-RU"/>
        </w:rPr>
        <w:t xml:space="preserve">. </w:t>
      </w:r>
      <w:r w:rsidR="000B2D1D">
        <w:rPr>
          <w:rFonts w:cs="Calibri"/>
          <w:sz w:val="24"/>
          <w:lang w:eastAsia="ru-RU"/>
        </w:rPr>
        <w:t>Сельским поселением</w:t>
      </w:r>
      <w:r w:rsidR="009B0757" w:rsidRPr="009B0757">
        <w:rPr>
          <w:rFonts w:cs="Calibri"/>
          <w:sz w:val="24"/>
          <w:lang w:eastAsia="ru-RU"/>
        </w:rPr>
        <w:t xml:space="preserve"> открываются лицевые счета клиентам, являющимся бюджетными и автономными учреждениями, включенным в Сводный реестр, на основании 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31" w:name="P529"/>
    <w:bookmarkEnd w:id="31"/>
    <w:p w14:paraId="41225FAC" w14:textId="24EB4C90"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73</w:t>
      </w:r>
      <w:r w:rsidRPr="009B0757">
        <w:rPr>
          <w:rFonts w:cs="Calibri"/>
          <w:sz w:val="24"/>
          <w:lang w:eastAsia="ru-RU"/>
        </w:rPr>
        <w:fldChar w:fldCharType="end"/>
      </w:r>
      <w:r w:rsidRPr="009B0757">
        <w:rPr>
          <w:rFonts w:cs="Calibri"/>
          <w:sz w:val="24"/>
          <w:lang w:eastAsia="ru-RU"/>
        </w:rPr>
        <w:t xml:space="preserve">. Дополнительно обособленное подразделение бюджетного учреждения (обособленное подразделение автономного учреждения) представляет в </w:t>
      </w:r>
      <w:r>
        <w:rPr>
          <w:rFonts w:cs="Calibri"/>
          <w:sz w:val="24"/>
          <w:lang w:eastAsia="ru-RU"/>
        </w:rPr>
        <w:t>Сельское поселение</w:t>
      </w:r>
      <w:r w:rsidRPr="009B0757">
        <w:rPr>
          <w:rFonts w:cs="Calibri"/>
          <w:sz w:val="24"/>
          <w:lang w:eastAsia="ru-RU"/>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882AC8" w:rsidRP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соответствующего лицевого счета, подписанное руководителем и главным бухгалтером (уполномоченными руководителем лицами) вышестоящего</w:t>
      </w:r>
      <w:proofErr w:type="gramEnd"/>
      <w:r w:rsidRPr="009B0757">
        <w:rPr>
          <w:rFonts w:cs="Calibri"/>
          <w:sz w:val="24"/>
          <w:lang w:eastAsia="ru-RU"/>
        </w:rPr>
        <w:t xml:space="preserve"> учреждения.</w:t>
      </w:r>
    </w:p>
    <w:bookmarkStart w:id="32" w:name="P530"/>
    <w:bookmarkEnd w:id="32"/>
    <w:p w14:paraId="5EBD13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74</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roofErr w:type="gramEnd"/>
    </w:p>
    <w:p w14:paraId="169134E4"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14:paraId="5BA6CDC4" w14:textId="77777777" w:rsidR="009B0757" w:rsidRPr="009B0757" w:rsidRDefault="00726F5F" w:rsidP="009B0757">
      <w:pPr>
        <w:spacing w:before="220"/>
        <w:ind w:firstLine="540"/>
        <w:jc w:val="both"/>
        <w:rPr>
          <w:rFonts w:cs="Calibri"/>
          <w:sz w:val="24"/>
          <w:lang w:eastAsia="ru-RU"/>
        </w:rPr>
      </w:pPr>
      <w:hyperlink r:id="rId63">
        <w:r w:rsidR="009B0757" w:rsidRPr="009B0757">
          <w:rPr>
            <w:rFonts w:cs="Calibri"/>
            <w:sz w:val="24"/>
            <w:lang w:eastAsia="ru-RU"/>
          </w:rPr>
          <w:t>75</w:t>
        </w:r>
      </w:hyperlink>
      <w:r w:rsidR="009B0757" w:rsidRPr="009B0757">
        <w:rPr>
          <w:rFonts w:cs="Calibri"/>
          <w:sz w:val="24"/>
          <w:lang w:eastAsia="ru-RU"/>
        </w:rPr>
        <w:t xml:space="preserve">. При наличии документов, представленных клиентом в соответствии с </w:t>
      </w:r>
      <w:hyperlink w:anchor="P161">
        <w:r w:rsidR="009B0757" w:rsidRPr="009B0757">
          <w:rPr>
            <w:rFonts w:cs="Calibri"/>
            <w:sz w:val="24"/>
            <w:lang w:eastAsia="ru-RU"/>
          </w:rPr>
          <w:t>пунктами 14</w:t>
        </w:r>
      </w:hyperlink>
      <w:r w:rsidR="009B0757" w:rsidRPr="009B0757">
        <w:rPr>
          <w:rFonts w:cs="Calibri"/>
          <w:sz w:val="24"/>
          <w:lang w:eastAsia="ru-RU"/>
        </w:rPr>
        <w:t xml:space="preserve"> и </w:t>
      </w:r>
      <w:hyperlink w:anchor="P529">
        <w:r w:rsidR="009B0757" w:rsidRPr="009B0757">
          <w:rPr>
            <w:rFonts w:cs="Calibri"/>
            <w:sz w:val="24"/>
            <w:lang w:eastAsia="ru-RU"/>
          </w:rPr>
          <w:t>73</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930C83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0B2D1D">
        <w:rPr>
          <w:rFonts w:cs="Calibri"/>
          <w:sz w:val="24"/>
          <w:lang w:eastAsia="ru-RU"/>
        </w:rPr>
        <w:t>Сельским поселением</w:t>
      </w:r>
      <w:r w:rsidRPr="009B0757">
        <w:rPr>
          <w:rFonts w:cs="Calibri"/>
          <w:sz w:val="24"/>
          <w:lang w:eastAsia="ru-RU"/>
        </w:rPr>
        <w:t xml:space="preserve"> представленных документов.</w:t>
      </w:r>
    </w:p>
    <w:p w14:paraId="4F7DFB63" w14:textId="77777777" w:rsidR="009B0757" w:rsidRPr="009B0757" w:rsidRDefault="00726F5F" w:rsidP="009B0757">
      <w:pPr>
        <w:spacing w:before="220"/>
        <w:ind w:firstLine="540"/>
        <w:jc w:val="both"/>
        <w:rPr>
          <w:rFonts w:cs="Calibri"/>
          <w:sz w:val="24"/>
          <w:lang w:eastAsia="ru-RU"/>
        </w:rPr>
      </w:pPr>
      <w:hyperlink r:id="rId64">
        <w:r w:rsidR="009B0757" w:rsidRPr="009B0757">
          <w:rPr>
            <w:rFonts w:cs="Calibri"/>
            <w:sz w:val="24"/>
            <w:lang w:eastAsia="ru-RU"/>
          </w:rPr>
          <w:t>76</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2F21E6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4168">
        <w:r w:rsidRPr="009B0757">
          <w:rPr>
            <w:rFonts w:cs="Calibri"/>
            <w:sz w:val="24"/>
            <w:lang w:eastAsia="ru-RU"/>
          </w:rPr>
          <w:t>Выписке</w:t>
        </w:r>
      </w:hyperlink>
      <w:r w:rsidRPr="009B0757">
        <w:rPr>
          <w:rFonts w:cs="Calibri"/>
          <w:sz w:val="24"/>
          <w:lang w:eastAsia="ru-RU"/>
        </w:rPr>
        <w:t xml:space="preserve"> из лицевого счета бюджетного (автономного) учреждения по форме согласно приложению N 21 к настоящему Порядку.</w:t>
      </w:r>
    </w:p>
    <w:p w14:paraId="428709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4363">
        <w:r w:rsidRPr="009B0757">
          <w:rPr>
            <w:rFonts w:cs="Calibri"/>
            <w:sz w:val="24"/>
            <w:lang w:eastAsia="ru-RU"/>
          </w:rPr>
          <w:t>Выписке</w:t>
        </w:r>
      </w:hyperlink>
      <w:r w:rsidRPr="009B0757">
        <w:rPr>
          <w:rFonts w:cs="Calibri"/>
          <w:sz w:val="24"/>
          <w:lang w:eastAsia="ru-RU"/>
        </w:rPr>
        <w:t xml:space="preserve"> из отдельного лицевого счета бюджетного (автономного) учреждения по форме согласно приложению N 22 к настоящему Порядку.</w:t>
      </w:r>
    </w:p>
    <w:p w14:paraId="51911BE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14:paraId="46E8397F" w14:textId="77777777" w:rsidR="009B0757" w:rsidRPr="009B0757" w:rsidRDefault="00726F5F" w:rsidP="009B0757">
      <w:pPr>
        <w:spacing w:before="220"/>
        <w:ind w:firstLine="540"/>
        <w:jc w:val="both"/>
        <w:rPr>
          <w:rFonts w:cs="Calibri"/>
          <w:sz w:val="24"/>
          <w:lang w:eastAsia="ru-RU"/>
        </w:rPr>
      </w:pPr>
      <w:hyperlink r:id="rId65">
        <w:r w:rsidR="009B0757" w:rsidRPr="009B0757">
          <w:rPr>
            <w:rFonts w:cs="Calibri"/>
            <w:sz w:val="24"/>
            <w:lang w:eastAsia="ru-RU"/>
          </w:rPr>
          <w:t>77</w:t>
        </w:r>
      </w:hyperlink>
      <w:r w:rsidR="009B0757" w:rsidRPr="009B0757">
        <w:rPr>
          <w:rFonts w:cs="Calibri"/>
          <w:sz w:val="24"/>
          <w:lang w:eastAsia="ru-RU"/>
        </w:rPr>
        <w:t xml:space="preserve">. Переоформление лицевых счетов, открытых клиентам,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соответствующих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55F289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14:paraId="54801E8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открытого клиенту.</w:t>
      </w:r>
    </w:p>
    <w:p w14:paraId="5220B980" w14:textId="77777777" w:rsidR="009B0757" w:rsidRPr="009B0757" w:rsidRDefault="00726F5F" w:rsidP="009B0757">
      <w:pPr>
        <w:spacing w:before="220"/>
        <w:ind w:firstLine="540"/>
        <w:jc w:val="both"/>
        <w:rPr>
          <w:rFonts w:cs="Calibri"/>
          <w:sz w:val="24"/>
          <w:lang w:eastAsia="ru-RU"/>
        </w:rPr>
      </w:pPr>
      <w:hyperlink r:id="rId66">
        <w:r w:rsidR="009B0757" w:rsidRPr="009B0757">
          <w:rPr>
            <w:rFonts w:cs="Calibri"/>
            <w:sz w:val="24"/>
            <w:lang w:eastAsia="ru-RU"/>
          </w:rPr>
          <w:t>78</w:t>
        </w:r>
      </w:hyperlink>
      <w:r w:rsidR="009B0757" w:rsidRPr="009B0757">
        <w:rPr>
          <w:rFonts w:cs="Calibri"/>
          <w:sz w:val="24"/>
          <w:lang w:eastAsia="ru-RU"/>
        </w:rPr>
        <w:t>. Переоформление лицевых счетов, открытых клиенту,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3" w:name="P545"/>
    <w:bookmarkEnd w:id="33"/>
    <w:p w14:paraId="4C7938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79</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6183AC2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w:t>
      </w:r>
    </w:p>
    <w:bookmarkStart w:id="34" w:name="P548"/>
    <w:bookmarkEnd w:id="34"/>
    <w:p w14:paraId="1370B5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80</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в представленных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 а также их соответствия формам, установленным настоящим Порядком.</w:t>
      </w:r>
      <w:proofErr w:type="gramEnd"/>
    </w:p>
    <w:p w14:paraId="65FD49EE" w14:textId="77777777" w:rsidR="009B0757" w:rsidRPr="009B0757" w:rsidRDefault="00726F5F" w:rsidP="009B0757">
      <w:pPr>
        <w:spacing w:before="220"/>
        <w:ind w:firstLine="540"/>
        <w:jc w:val="both"/>
        <w:rPr>
          <w:rFonts w:cs="Calibri"/>
          <w:sz w:val="24"/>
          <w:lang w:eastAsia="ru-RU"/>
        </w:rPr>
      </w:pPr>
      <w:hyperlink r:id="rId67">
        <w:r w:rsidR="009B0757" w:rsidRPr="009B0757">
          <w:rPr>
            <w:rFonts w:cs="Calibri"/>
            <w:sz w:val="24"/>
            <w:lang w:eastAsia="ru-RU"/>
          </w:rPr>
          <w:t>81</w:t>
        </w:r>
      </w:hyperlink>
      <w:r w:rsidR="009B0757" w:rsidRPr="009B0757">
        <w:rPr>
          <w:rFonts w:cs="Calibri"/>
          <w:sz w:val="24"/>
          <w:lang w:eastAsia="ru-RU"/>
        </w:rPr>
        <w:t xml:space="preserve">. В случае изменения структуры номеров лицевых счетов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410A1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изменения.</w:t>
      </w:r>
    </w:p>
    <w:p w14:paraId="3A69B141" w14:textId="77777777" w:rsidR="009B0757" w:rsidRPr="009B0757" w:rsidRDefault="00726F5F" w:rsidP="009B0757">
      <w:pPr>
        <w:spacing w:before="220"/>
        <w:ind w:firstLine="540"/>
        <w:jc w:val="both"/>
        <w:rPr>
          <w:rFonts w:cs="Calibri"/>
          <w:sz w:val="24"/>
          <w:lang w:eastAsia="ru-RU"/>
        </w:rPr>
      </w:pPr>
      <w:hyperlink r:id="rId68">
        <w:r w:rsidR="009B0757" w:rsidRPr="009B0757">
          <w:rPr>
            <w:rFonts w:cs="Calibri"/>
            <w:sz w:val="24"/>
            <w:lang w:eastAsia="ru-RU"/>
          </w:rPr>
          <w:t>82</w:t>
        </w:r>
      </w:hyperlink>
      <w:r w:rsidR="009B0757" w:rsidRPr="009B0757">
        <w:rPr>
          <w:rFonts w:cs="Calibri"/>
          <w:sz w:val="24"/>
          <w:lang w:eastAsia="ru-RU"/>
        </w:rPr>
        <w:t xml:space="preserve">. При наличии документов, представленных клиентом в соответствии с </w:t>
      </w:r>
      <w:hyperlink w:anchor="P545">
        <w:r w:rsidR="009B0757" w:rsidRPr="009B0757">
          <w:rPr>
            <w:rFonts w:cs="Calibri"/>
            <w:sz w:val="24"/>
            <w:lang w:eastAsia="ru-RU"/>
          </w:rPr>
          <w:t>пунктом 79</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03C1EC53" w14:textId="77777777" w:rsidR="009B0757" w:rsidRPr="009B0757" w:rsidRDefault="00726F5F" w:rsidP="009B0757">
      <w:pPr>
        <w:spacing w:before="220"/>
        <w:ind w:firstLine="540"/>
        <w:jc w:val="both"/>
        <w:rPr>
          <w:rFonts w:cs="Calibri"/>
          <w:sz w:val="24"/>
          <w:lang w:eastAsia="ru-RU"/>
        </w:rPr>
      </w:pPr>
      <w:hyperlink r:id="rId69">
        <w:r w:rsidR="009B0757" w:rsidRPr="009B0757">
          <w:rPr>
            <w:rFonts w:cs="Calibri"/>
            <w:sz w:val="24"/>
            <w:lang w:eastAsia="ru-RU"/>
          </w:rPr>
          <w:t>83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4193DA3C" w14:textId="77777777" w:rsidR="009B0757" w:rsidRPr="009B0757" w:rsidRDefault="00726F5F" w:rsidP="009B0757">
      <w:pPr>
        <w:spacing w:before="220"/>
        <w:ind w:firstLine="540"/>
        <w:jc w:val="both"/>
        <w:rPr>
          <w:rFonts w:cs="Calibri"/>
          <w:sz w:val="24"/>
          <w:lang w:eastAsia="ru-RU"/>
        </w:rPr>
      </w:pPr>
      <w:hyperlink r:id="rId70">
        <w:r w:rsidR="009B0757" w:rsidRPr="009B0757">
          <w:rPr>
            <w:rFonts w:cs="Calibri"/>
            <w:sz w:val="24"/>
            <w:lang w:eastAsia="ru-RU"/>
          </w:rPr>
          <w:t>84</w:t>
        </w:r>
      </w:hyperlink>
      <w:r w:rsidR="009B0757" w:rsidRPr="009B0757">
        <w:rPr>
          <w:rFonts w:cs="Calibri"/>
          <w:sz w:val="24"/>
          <w:lang w:eastAsia="ru-RU"/>
        </w:rPr>
        <w:t>. Закрытие соответствующего лицевого счета, открытого клиенту, осуществляется в следующих случаях:</w:t>
      </w:r>
    </w:p>
    <w:p w14:paraId="6027FE7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(ликвидации) клиента;</w:t>
      </w:r>
    </w:p>
    <w:p w14:paraId="795A37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типа бюджетного учреждения (автономного учреждения);</w:t>
      </w:r>
    </w:p>
    <w:p w14:paraId="1502D326" w14:textId="50A0A4E3"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882AC8" w:rsidRP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35" w:name="P562"/>
    <w:bookmarkEnd w:id="35"/>
    <w:p w14:paraId="286B159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85</w:t>
      </w:r>
      <w:r w:rsidRPr="009B0757">
        <w:rPr>
          <w:rFonts w:cs="Calibri"/>
          <w:sz w:val="24"/>
          <w:lang w:eastAsia="ru-RU"/>
        </w:rPr>
        <w:fldChar w:fldCharType="end"/>
      </w:r>
      <w:r w:rsidRPr="009B0757">
        <w:rPr>
          <w:rFonts w:cs="Calibri"/>
          <w:sz w:val="24"/>
          <w:lang w:eastAsia="ru-RU"/>
        </w:rPr>
        <w:t xml:space="preserve">. Закрытие лицевых счетов клиента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после внесения соответствующих изменений в Сводный реестр.</w:t>
      </w:r>
    </w:p>
    <w:p w14:paraId="2F2767C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Pr>
          <w:rFonts w:cs="Calibri"/>
          <w:sz w:val="24"/>
          <w:lang w:eastAsia="ru-RU"/>
        </w:rPr>
        <w:t>Сельское поселение</w:t>
      </w:r>
      <w:r w:rsidRPr="009B0757">
        <w:rPr>
          <w:rFonts w:cs="Calibri"/>
          <w:sz w:val="24"/>
          <w:lang w:eastAsia="ru-RU"/>
        </w:rPr>
        <w:t xml:space="preserve"> одновременно с письмом вышестоящего учреждения о решении закрыть данный лицевой счет.</w:t>
      </w:r>
    </w:p>
    <w:p w14:paraId="15C5A3DA" w14:textId="77777777" w:rsidR="009B0757" w:rsidRPr="009B0757" w:rsidRDefault="00726F5F" w:rsidP="009B0757">
      <w:pPr>
        <w:spacing w:before="220"/>
        <w:ind w:firstLine="540"/>
        <w:jc w:val="both"/>
        <w:rPr>
          <w:rFonts w:cs="Calibri"/>
          <w:sz w:val="24"/>
          <w:lang w:eastAsia="ru-RU"/>
        </w:rPr>
      </w:pPr>
      <w:hyperlink r:id="rId71">
        <w:r w:rsidR="009B0757" w:rsidRPr="009B0757">
          <w:rPr>
            <w:rFonts w:cs="Calibri"/>
            <w:sz w:val="24"/>
            <w:lang w:eastAsia="ru-RU"/>
          </w:rPr>
          <w:t>86</w:t>
        </w:r>
      </w:hyperlink>
      <w:r w:rsidR="009B0757" w:rsidRPr="009B0757">
        <w:rPr>
          <w:rFonts w:cs="Calibri"/>
          <w:sz w:val="24"/>
          <w:lang w:eastAsia="ru-RU"/>
        </w:rPr>
        <w:t xml:space="preserve">. При реорганизации (ликвидации) клиента в </w:t>
      </w:r>
      <w:r w:rsidR="009B0757">
        <w:rPr>
          <w:rFonts w:cs="Calibri"/>
          <w:sz w:val="24"/>
          <w:lang w:eastAsia="ru-RU"/>
        </w:rPr>
        <w:t>Сельское поселение</w:t>
      </w:r>
      <w:r w:rsidR="009B0757"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5A2B92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54929F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bookmarkStart w:id="36" w:name="P568"/>
    <w:bookmarkEnd w:id="36"/>
    <w:p w14:paraId="17F39C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87</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77B6CE6D" w14:textId="77777777" w:rsidR="009B0757" w:rsidRPr="009B0757" w:rsidRDefault="00726F5F" w:rsidP="009B0757">
      <w:pPr>
        <w:spacing w:before="220"/>
        <w:ind w:firstLine="540"/>
        <w:jc w:val="both"/>
        <w:rPr>
          <w:rFonts w:cs="Calibri"/>
          <w:sz w:val="24"/>
          <w:lang w:eastAsia="ru-RU"/>
        </w:rPr>
      </w:pPr>
      <w:hyperlink r:id="rId72">
        <w:r w:rsidR="009B0757" w:rsidRPr="009B0757">
          <w:rPr>
            <w:rFonts w:cs="Calibri"/>
            <w:sz w:val="24"/>
            <w:lang w:eastAsia="ru-RU"/>
          </w:rPr>
          <w:t>88</w:t>
        </w:r>
      </w:hyperlink>
      <w:r w:rsidR="009B0757" w:rsidRPr="009B0757">
        <w:rPr>
          <w:rFonts w:cs="Calibri"/>
          <w:sz w:val="24"/>
          <w:lang w:eastAsia="ru-RU"/>
        </w:rPr>
        <w:t xml:space="preserve">. При наличии документов, представленных клиентом в соответствии с </w:t>
      </w:r>
      <w:hyperlink w:anchor="P562">
        <w:r w:rsidR="009B0757" w:rsidRPr="009B0757">
          <w:rPr>
            <w:rFonts w:cs="Calibri"/>
            <w:sz w:val="24"/>
            <w:lang w:eastAsia="ru-RU"/>
          </w:rPr>
          <w:t>пунктами 85</w:t>
        </w:r>
      </w:hyperlink>
      <w:r w:rsidR="009B0757" w:rsidRPr="009B0757">
        <w:rPr>
          <w:rFonts w:cs="Calibri"/>
          <w:sz w:val="24"/>
          <w:lang w:eastAsia="ru-RU"/>
        </w:rPr>
        <w:t xml:space="preserve"> - </w:t>
      </w:r>
      <w:hyperlink w:anchor="P568">
        <w:r w:rsidR="009B0757" w:rsidRPr="009B0757">
          <w:rPr>
            <w:rFonts w:cs="Calibri"/>
            <w:sz w:val="24"/>
            <w:lang w:eastAsia="ru-RU"/>
          </w:rPr>
          <w:t>87</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3B1A29C7" w14:textId="77777777" w:rsidR="009B0757" w:rsidRPr="009B0757" w:rsidRDefault="00726F5F" w:rsidP="009B0757">
      <w:pPr>
        <w:spacing w:before="220"/>
        <w:ind w:firstLine="540"/>
        <w:jc w:val="both"/>
        <w:rPr>
          <w:rFonts w:cs="Calibri"/>
          <w:sz w:val="24"/>
          <w:lang w:eastAsia="ru-RU"/>
        </w:rPr>
      </w:pPr>
      <w:hyperlink r:id="rId73">
        <w:r w:rsidR="009B0757" w:rsidRPr="009B0757">
          <w:rPr>
            <w:rFonts w:cs="Calibri"/>
            <w:sz w:val="24"/>
            <w:lang w:eastAsia="ru-RU"/>
          </w:rPr>
          <w:t>89</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на бумажном носителе или в электронном виде:</w:t>
      </w:r>
    </w:p>
    <w:p w14:paraId="75C18CA2" w14:textId="77777777" w:rsidR="009B0757" w:rsidRPr="009B0757" w:rsidRDefault="00726F5F" w:rsidP="009B0757">
      <w:pPr>
        <w:spacing w:before="220"/>
        <w:ind w:firstLine="540"/>
        <w:jc w:val="both"/>
        <w:rPr>
          <w:rFonts w:cs="Calibri"/>
          <w:sz w:val="24"/>
          <w:lang w:eastAsia="ru-RU"/>
        </w:rPr>
      </w:pPr>
      <w:hyperlink w:anchor="P459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бюджетного (автономного) учреждения по форме согласно приложению N 23 к настоящему Порядку;</w:t>
      </w:r>
    </w:p>
    <w:p w14:paraId="1D3D1EC9" w14:textId="77777777" w:rsidR="009B0757" w:rsidRPr="009B0757" w:rsidRDefault="00726F5F" w:rsidP="009B0757">
      <w:pPr>
        <w:spacing w:before="220"/>
        <w:ind w:firstLine="540"/>
        <w:jc w:val="both"/>
        <w:rPr>
          <w:rFonts w:cs="Calibri"/>
          <w:sz w:val="24"/>
          <w:lang w:eastAsia="ru-RU"/>
        </w:rPr>
      </w:pPr>
      <w:hyperlink w:anchor="P4713">
        <w:r w:rsidR="009B0757" w:rsidRPr="009B0757">
          <w:rPr>
            <w:rFonts w:cs="Calibri"/>
            <w:sz w:val="24"/>
            <w:lang w:eastAsia="ru-RU"/>
          </w:rPr>
          <w:t>Отчета</w:t>
        </w:r>
      </w:hyperlink>
      <w:r w:rsidR="009B0757" w:rsidRPr="009B0757">
        <w:rPr>
          <w:rFonts w:cs="Calibri"/>
          <w:sz w:val="24"/>
          <w:lang w:eastAsia="ru-RU"/>
        </w:rPr>
        <w:t xml:space="preserve"> о состоянии отдельного лицевого счета бюджетного (автономного) учреждения по форме согласно приложению N 24 к настоящему Порядку.</w:t>
      </w:r>
    </w:p>
    <w:p w14:paraId="4CD2C947" w14:textId="77777777" w:rsidR="009B0757" w:rsidRPr="009B0757" w:rsidRDefault="00726F5F" w:rsidP="009B0757">
      <w:pPr>
        <w:spacing w:before="220"/>
        <w:ind w:firstLine="540"/>
        <w:jc w:val="both"/>
        <w:rPr>
          <w:rFonts w:cs="Calibri"/>
          <w:sz w:val="24"/>
          <w:lang w:eastAsia="ru-RU"/>
        </w:rPr>
      </w:pPr>
      <w:hyperlink r:id="rId74">
        <w:r w:rsidR="009B0757" w:rsidRPr="009B0757">
          <w:rPr>
            <w:rFonts w:cs="Calibri"/>
            <w:sz w:val="24"/>
            <w:lang w:eastAsia="ru-RU"/>
          </w:rPr>
          <w:t>90</w:t>
        </w:r>
      </w:hyperlink>
      <w:r w:rsidR="009B0757" w:rsidRPr="009B0757">
        <w:rPr>
          <w:rFonts w:cs="Calibri"/>
          <w:sz w:val="24"/>
          <w:lang w:eastAsia="ru-RU"/>
        </w:rPr>
        <w:t>. Лицевые счета клиентов закрываются при отсутствии учтенных показателей и остатка денежных средств.</w:t>
      </w:r>
    </w:p>
    <w:p w14:paraId="4D8094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58DAD31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5DE13B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24B47A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14:paraId="3ABA919F" w14:textId="77777777" w:rsidR="009B0757" w:rsidRPr="009B0757" w:rsidRDefault="00726F5F" w:rsidP="009B0757">
      <w:pPr>
        <w:spacing w:before="220"/>
        <w:ind w:firstLine="540"/>
        <w:jc w:val="both"/>
        <w:rPr>
          <w:rFonts w:cs="Calibri"/>
          <w:sz w:val="24"/>
          <w:lang w:eastAsia="ru-RU"/>
        </w:rPr>
      </w:pPr>
      <w:hyperlink r:id="rId75">
        <w:r w:rsidR="009B0757" w:rsidRPr="009B0757">
          <w:rPr>
            <w:rFonts w:cs="Calibri"/>
            <w:sz w:val="24"/>
            <w:lang w:eastAsia="ru-RU"/>
          </w:rPr>
          <w:t>91</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14:paraId="22715F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14:paraId="725FCF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60AC0702" w14:textId="77777777"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4295BD41" w14:textId="77777777" w:rsidR="009B0757" w:rsidRPr="009B0757" w:rsidRDefault="00726F5F" w:rsidP="009B0757">
      <w:pPr>
        <w:spacing w:before="220"/>
        <w:ind w:firstLine="540"/>
        <w:jc w:val="both"/>
        <w:rPr>
          <w:rFonts w:cs="Calibri"/>
          <w:sz w:val="24"/>
          <w:lang w:eastAsia="ru-RU"/>
        </w:rPr>
      </w:pPr>
      <w:hyperlink r:id="rId76">
        <w:r w:rsidR="009B0757" w:rsidRPr="009B0757">
          <w:rPr>
            <w:rFonts w:cs="Calibri"/>
            <w:sz w:val="24"/>
            <w:lang w:eastAsia="ru-RU"/>
          </w:rPr>
          <w:t>92</w:t>
        </w:r>
      </w:hyperlink>
      <w:r w:rsidR="009B0757" w:rsidRPr="009B0757">
        <w:rPr>
          <w:rFonts w:cs="Calibri"/>
          <w:sz w:val="24"/>
          <w:lang w:eastAsia="ru-RU"/>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w:t>
      </w:r>
      <w:r w:rsidR="009B0757" w:rsidRPr="009B0757">
        <w:rPr>
          <w:rFonts w:cs="Calibri"/>
          <w:sz w:val="24"/>
          <w:lang w:eastAsia="ru-RU"/>
        </w:rPr>
        <w:lastRenderedPageBreak/>
        <w:t>Распоряжение на перечисление остатка денежных средств по назначению.</w:t>
      </w:r>
    </w:p>
    <w:p w14:paraId="058A45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248C8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3ED6DB10" w14:textId="77777777" w:rsidR="009B0757" w:rsidRPr="009B0757" w:rsidRDefault="00726F5F" w:rsidP="009B0757">
      <w:pPr>
        <w:spacing w:before="220"/>
        <w:ind w:firstLine="540"/>
        <w:jc w:val="both"/>
        <w:rPr>
          <w:rFonts w:cs="Calibri"/>
          <w:sz w:val="24"/>
          <w:lang w:eastAsia="ru-RU"/>
        </w:rPr>
      </w:pPr>
      <w:hyperlink r:id="rId77">
        <w:r w:rsidR="009B0757" w:rsidRPr="009B0757">
          <w:rPr>
            <w:rFonts w:cs="Calibri"/>
            <w:sz w:val="24"/>
            <w:lang w:eastAsia="ru-RU"/>
          </w:rPr>
          <w:t>93</w:t>
        </w:r>
      </w:hyperlink>
      <w:r w:rsidR="009B0757" w:rsidRPr="009B0757">
        <w:rPr>
          <w:rFonts w:cs="Calibri"/>
          <w:sz w:val="24"/>
          <w:lang w:eastAsia="ru-RU"/>
        </w:rPr>
        <w:t xml:space="preserve">. Денежные средства, поступившие на счет </w:t>
      </w:r>
      <w:r w:rsidR="009B0757">
        <w:rPr>
          <w:rFonts w:cs="Calibri"/>
          <w:sz w:val="24"/>
          <w:lang w:eastAsia="ru-RU"/>
        </w:rPr>
        <w:t>Сельского поселения</w:t>
      </w:r>
      <w:r w:rsidR="009B0757" w:rsidRPr="009B0757">
        <w:rPr>
          <w:rFonts w:cs="Calibri"/>
          <w:sz w:val="24"/>
          <w:lang w:eastAsia="ru-RU"/>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1769">
        <w:r w:rsidR="009B0757" w:rsidRPr="009B0757">
          <w:rPr>
            <w:rFonts w:cs="Calibri"/>
            <w:sz w:val="24"/>
            <w:lang w:eastAsia="ru-RU"/>
          </w:rPr>
          <w:t>Заявлении</w:t>
        </w:r>
      </w:hyperlink>
      <w:r w:rsidR="009B0757" w:rsidRPr="009B0757">
        <w:rPr>
          <w:rFonts w:cs="Calibri"/>
          <w:sz w:val="24"/>
          <w:lang w:eastAsia="ru-RU"/>
        </w:rPr>
        <w:t xml:space="preserve"> на закрытие лицевого счета, а в случае их отсутствия - возвращаются отправителю.</w:t>
      </w:r>
    </w:p>
    <w:p w14:paraId="539EDAA4" w14:textId="77777777" w:rsidR="009B0757" w:rsidRPr="009B0757" w:rsidRDefault="00726F5F" w:rsidP="009B0757">
      <w:pPr>
        <w:spacing w:before="220"/>
        <w:ind w:firstLine="540"/>
        <w:jc w:val="both"/>
        <w:rPr>
          <w:rFonts w:cs="Calibri"/>
          <w:sz w:val="24"/>
          <w:lang w:eastAsia="ru-RU"/>
        </w:rPr>
      </w:pPr>
      <w:hyperlink r:id="rId78">
        <w:r w:rsidR="009B0757" w:rsidRPr="009B0757">
          <w:rPr>
            <w:rFonts w:cs="Calibri"/>
            <w:sz w:val="24"/>
            <w:lang w:eastAsia="ru-RU"/>
          </w:rPr>
          <w:t>94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103699A7" w14:textId="77777777" w:rsidR="009B0757" w:rsidRPr="009B0757" w:rsidRDefault="00726F5F" w:rsidP="009B0757">
      <w:pPr>
        <w:spacing w:before="220"/>
        <w:ind w:firstLine="540"/>
        <w:jc w:val="both"/>
        <w:rPr>
          <w:rFonts w:cs="Calibri"/>
          <w:sz w:val="24"/>
          <w:lang w:eastAsia="ru-RU"/>
        </w:rPr>
      </w:pPr>
      <w:hyperlink r:id="rId79">
        <w:r w:rsidR="009B0757" w:rsidRPr="009B0757">
          <w:rPr>
            <w:rFonts w:cs="Calibri"/>
            <w:sz w:val="24"/>
            <w:lang w:eastAsia="ru-RU"/>
          </w:rPr>
          <w:t>95</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19B14781" w14:textId="77777777" w:rsidR="009B0757" w:rsidRPr="009B0757" w:rsidRDefault="009B0757" w:rsidP="009B0757">
      <w:pPr>
        <w:jc w:val="center"/>
        <w:rPr>
          <w:rFonts w:cs="Calibri"/>
          <w:sz w:val="24"/>
          <w:lang w:eastAsia="ru-RU"/>
        </w:rPr>
      </w:pPr>
    </w:p>
    <w:p w14:paraId="4110DD4E"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лицевого</w:t>
      </w:r>
    </w:p>
    <w:p w14:paraId="3F06D114" w14:textId="77777777" w:rsidR="009B0757" w:rsidRPr="009B0757" w:rsidRDefault="009B0757" w:rsidP="009B0757">
      <w:pPr>
        <w:jc w:val="center"/>
        <w:rPr>
          <w:rFonts w:cs="Calibri"/>
          <w:b/>
          <w:sz w:val="24"/>
          <w:lang w:eastAsia="ru-RU"/>
        </w:rPr>
      </w:pPr>
      <w:r w:rsidRPr="009B0757">
        <w:rPr>
          <w:rFonts w:cs="Calibri"/>
          <w:b/>
          <w:sz w:val="24"/>
          <w:lang w:eastAsia="ru-RU"/>
        </w:rPr>
        <w:t>счета клиентам, являющимся получателями средств из бюджета</w:t>
      </w:r>
    </w:p>
    <w:p w14:paraId="038FBAA5" w14:textId="77777777" w:rsidR="009B0757" w:rsidRPr="009B0757" w:rsidRDefault="009B0757" w:rsidP="009B0757">
      <w:pPr>
        <w:jc w:val="center"/>
        <w:rPr>
          <w:rFonts w:cs="Calibri"/>
          <w:sz w:val="24"/>
          <w:lang w:eastAsia="ru-RU"/>
        </w:rPr>
      </w:pPr>
    </w:p>
    <w:bookmarkStart w:id="37" w:name="P603"/>
    <w:bookmarkEnd w:id="37"/>
    <w:p w14:paraId="3BF7FF45"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96</w:t>
      </w:r>
      <w:r w:rsidRPr="009B0757">
        <w:rPr>
          <w:rFonts w:cs="Calibri"/>
          <w:sz w:val="24"/>
          <w:lang w:eastAsia="ru-RU"/>
        </w:rPr>
        <w:fldChar w:fldCharType="end"/>
      </w:r>
      <w:r w:rsidRPr="009B0757">
        <w:rPr>
          <w:rFonts w:cs="Calibri"/>
          <w:sz w:val="24"/>
          <w:lang w:eastAsia="ru-RU"/>
        </w:rPr>
        <w:t xml:space="preserve">.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в </w:t>
      </w:r>
      <w:r>
        <w:rPr>
          <w:rFonts w:cs="Calibri"/>
          <w:sz w:val="24"/>
          <w:lang w:eastAsia="ru-RU"/>
        </w:rPr>
        <w:t>Сельское поселение</w:t>
      </w:r>
      <w:r w:rsidRPr="009B0757">
        <w:rPr>
          <w:rFonts w:cs="Calibri"/>
          <w:sz w:val="24"/>
          <w:lang w:eastAsia="ru-RU"/>
        </w:rPr>
        <w:t xml:space="preserve"> не позднее пятого рабочего дня со дня включения в Сводный реестр.</w:t>
      </w:r>
      <w:proofErr w:type="gramEnd"/>
    </w:p>
    <w:p w14:paraId="3408BD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получателя средств из бюджета представляет ходатайство вышестоящей организации об открытии лицевого счета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4E66431B" w14:textId="3187802F"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В </w:t>
      </w:r>
      <w:r>
        <w:rPr>
          <w:rFonts w:cs="Calibri"/>
          <w:sz w:val="24"/>
          <w:lang w:eastAsia="ru-RU"/>
        </w:rPr>
        <w:t>Сельское поселение</w:t>
      </w:r>
      <w:r w:rsidRPr="009B0757">
        <w:rPr>
          <w:rFonts w:cs="Calibri"/>
          <w:sz w:val="24"/>
          <w:lang w:eastAsia="ru-RU"/>
        </w:rPr>
        <w:t xml:space="preserve"> дополнительно для открытия лицевых счетов получателям средств из бюджета могут представляться документы, предусмотренные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roofErr w:type="gramEnd"/>
    </w:p>
    <w:bookmarkStart w:id="38" w:name="P609"/>
    <w:bookmarkEnd w:id="38"/>
    <w:p w14:paraId="442930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proofErr w:type="gramStart"/>
      <w:r w:rsidRPr="009B0757">
        <w:rPr>
          <w:rFonts w:cs="Calibri"/>
          <w:sz w:val="24"/>
          <w:lang w:eastAsia="ru-RU"/>
        </w:rPr>
        <w:t>97</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roofErr w:type="gramEnd"/>
    </w:p>
    <w:p w14:paraId="7B2E3350" w14:textId="77777777" w:rsidR="009B0757" w:rsidRPr="009B0757" w:rsidRDefault="00726F5F"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соответствующего лицевого счета обособленному подразделению получателя средств из бюджета подписывается руководителем и главным бухгалтером (уполномоченными руководителем лицами) обособленного подразделения получателя средств из бюджета,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14:paraId="36737940" w14:textId="77777777" w:rsidR="009B0757" w:rsidRPr="009B0757" w:rsidRDefault="00726F5F" w:rsidP="009B0757">
      <w:pPr>
        <w:spacing w:before="220"/>
        <w:ind w:firstLine="540"/>
        <w:jc w:val="both"/>
        <w:rPr>
          <w:rFonts w:cs="Calibri"/>
          <w:sz w:val="24"/>
          <w:lang w:eastAsia="ru-RU"/>
        </w:rPr>
      </w:pPr>
      <w:hyperlink r:id="rId80">
        <w:r w:rsidR="009B0757" w:rsidRPr="009B0757">
          <w:rPr>
            <w:rFonts w:cs="Calibri"/>
            <w:sz w:val="24"/>
            <w:lang w:eastAsia="ru-RU"/>
          </w:rPr>
          <w:t>98</w:t>
        </w:r>
      </w:hyperlink>
      <w:r w:rsidR="009B0757" w:rsidRPr="009B0757">
        <w:rPr>
          <w:rFonts w:cs="Calibri"/>
          <w:sz w:val="24"/>
          <w:lang w:eastAsia="ru-RU"/>
        </w:rPr>
        <w:t xml:space="preserve">. При наличии документов, представленных клиентом в соответствии с </w:t>
      </w:r>
      <w:hyperlink w:anchor="P603">
        <w:r w:rsidR="009B0757" w:rsidRPr="009B0757">
          <w:rPr>
            <w:rFonts w:cs="Calibri"/>
            <w:sz w:val="24"/>
            <w:lang w:eastAsia="ru-RU"/>
          </w:rPr>
          <w:t>пунктом 96</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06FF6964" w14:textId="77777777" w:rsidR="009B0757" w:rsidRPr="009B0757" w:rsidRDefault="00726F5F" w:rsidP="009B0757">
      <w:pPr>
        <w:spacing w:before="220"/>
        <w:ind w:firstLine="540"/>
        <w:jc w:val="both"/>
        <w:rPr>
          <w:rFonts w:cs="Calibri"/>
          <w:sz w:val="24"/>
          <w:lang w:eastAsia="ru-RU"/>
        </w:rPr>
      </w:pPr>
      <w:hyperlink r:id="rId81">
        <w:r w:rsidR="009B0757" w:rsidRPr="009B0757">
          <w:rPr>
            <w:rFonts w:cs="Calibri"/>
            <w:sz w:val="24"/>
            <w:lang w:eastAsia="ru-RU"/>
          </w:rPr>
          <w:t>99</w:t>
        </w:r>
      </w:hyperlink>
      <w:r w:rsidR="009B0757" w:rsidRPr="009B0757">
        <w:rPr>
          <w:rFonts w:cs="Calibri"/>
          <w:sz w:val="24"/>
          <w:lang w:eastAsia="ru-RU"/>
        </w:rPr>
        <w:t xml:space="preserve">. На основании документов, представленных клиентом для открытия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их проверки осуществляется открытие клиенту лицевого счета для учета операций получателя средств из бюджета.</w:t>
      </w:r>
    </w:p>
    <w:p w14:paraId="0F7ACC5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для учета операций получателя средств из бюджета присваивается номер, который указывается в </w:t>
      </w:r>
      <w:hyperlink w:anchor="P5228">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получателя средств из бюджета по форме согласно приложению N 26 к настоящему Порядку (далее - Выписка из лицевого счета для учета операций получателя средств из бюджета).</w:t>
      </w:r>
    </w:p>
    <w:p w14:paraId="74FDE3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лицевого счета для учета операций получателя средств из бюджета не заполняется.</w:t>
      </w:r>
    </w:p>
    <w:p w14:paraId="4AFEFAF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32EEECB6" w14:textId="77777777" w:rsidR="009B0757" w:rsidRPr="009B0757" w:rsidRDefault="00726F5F" w:rsidP="009B0757">
      <w:pPr>
        <w:spacing w:before="220"/>
        <w:ind w:firstLine="540"/>
        <w:jc w:val="both"/>
        <w:rPr>
          <w:rFonts w:cs="Calibri"/>
          <w:sz w:val="24"/>
          <w:lang w:eastAsia="ru-RU"/>
        </w:rPr>
      </w:pPr>
      <w:hyperlink r:id="rId82">
        <w:r w:rsidR="009B0757" w:rsidRPr="009B0757">
          <w:rPr>
            <w:rFonts w:cs="Calibri"/>
            <w:sz w:val="24"/>
            <w:lang w:eastAsia="ru-RU"/>
          </w:rPr>
          <w:t>100</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в случае:</w:t>
      </w:r>
    </w:p>
    <w:p w14:paraId="12FBDC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14:paraId="633AB7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клиента.</w:t>
      </w:r>
    </w:p>
    <w:p w14:paraId="5E965EE8" w14:textId="77777777" w:rsidR="009B0757" w:rsidRPr="009B0757" w:rsidRDefault="00726F5F" w:rsidP="009B0757">
      <w:pPr>
        <w:spacing w:before="220"/>
        <w:ind w:firstLine="540"/>
        <w:jc w:val="both"/>
        <w:rPr>
          <w:rFonts w:cs="Calibri"/>
          <w:sz w:val="24"/>
          <w:lang w:eastAsia="ru-RU"/>
        </w:rPr>
      </w:pPr>
      <w:hyperlink r:id="rId83">
        <w:r w:rsidR="009B0757" w:rsidRPr="009B0757">
          <w:rPr>
            <w:rFonts w:cs="Calibri"/>
            <w:sz w:val="24"/>
            <w:lang w:eastAsia="ru-RU"/>
          </w:rPr>
          <w:t>101</w:t>
        </w:r>
      </w:hyperlink>
      <w:r w:rsidR="009B0757" w:rsidRPr="009B0757">
        <w:rPr>
          <w:rFonts w:cs="Calibri"/>
          <w:sz w:val="24"/>
          <w:lang w:eastAsia="ru-RU"/>
        </w:rPr>
        <w:t>. Переоформление лицевого счета для учета операций получателя средств из бюджета, открытого получателю средств из бюджета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9" w:name="P628"/>
    <w:bookmarkEnd w:id="39"/>
    <w:p w14:paraId="49C3DF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102</w:t>
      </w:r>
      <w:r w:rsidRPr="009B0757">
        <w:rPr>
          <w:rFonts w:cs="Calibri"/>
          <w:sz w:val="24"/>
          <w:lang w:eastAsia="ru-RU"/>
        </w:rPr>
        <w:fldChar w:fldCharType="end"/>
      </w:r>
      <w:r w:rsidRPr="009B0757">
        <w:rPr>
          <w:rFonts w:cs="Calibri"/>
          <w:sz w:val="24"/>
          <w:lang w:eastAsia="ru-RU"/>
        </w:rPr>
        <w:t xml:space="preserve">.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7A74FAD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bookmarkStart w:id="40" w:name="P632"/>
    <w:bookmarkEnd w:id="40"/>
    <w:p w14:paraId="74C74B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103</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w:t>
      </w:r>
      <w:r w:rsidRPr="009B0757">
        <w:rPr>
          <w:rFonts w:cs="Calibri"/>
          <w:sz w:val="24"/>
          <w:lang w:eastAsia="ru-RU"/>
        </w:rPr>
        <w:lastRenderedPageBreak/>
        <w:t xml:space="preserve">заполнению в представленном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p w14:paraId="1CA9D3B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также проверяется соответствие форм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Карточки образцов подписей установленным настоящим Порядком формам.</w:t>
      </w:r>
    </w:p>
    <w:p w14:paraId="3A2BBA38" w14:textId="77777777" w:rsidR="009B0757" w:rsidRPr="009B0757" w:rsidRDefault="00726F5F" w:rsidP="009B0757">
      <w:pPr>
        <w:spacing w:before="220"/>
        <w:ind w:firstLine="540"/>
        <w:jc w:val="both"/>
        <w:rPr>
          <w:rFonts w:cs="Calibri"/>
          <w:sz w:val="24"/>
          <w:lang w:eastAsia="ru-RU"/>
        </w:rPr>
      </w:pPr>
      <w:hyperlink r:id="rId84">
        <w:r w:rsidR="009B0757" w:rsidRPr="009B0757">
          <w:rPr>
            <w:rFonts w:cs="Calibri"/>
            <w:sz w:val="24"/>
            <w:lang w:eastAsia="ru-RU"/>
          </w:rPr>
          <w:t>104</w:t>
        </w:r>
      </w:hyperlink>
      <w:r w:rsidR="009B0757" w:rsidRPr="009B0757">
        <w:rPr>
          <w:rFonts w:cs="Calibri"/>
          <w:sz w:val="24"/>
          <w:lang w:eastAsia="ru-RU"/>
        </w:rPr>
        <w:t xml:space="preserve">. В случае изменения структуры номера лицевого счета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3A93CC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дополнения и исправления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должны быть подтверждены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исправления.</w:t>
      </w:r>
    </w:p>
    <w:p w14:paraId="531F52D3" w14:textId="77777777" w:rsidR="009B0757" w:rsidRPr="009B0757" w:rsidRDefault="00726F5F" w:rsidP="009B0757">
      <w:pPr>
        <w:spacing w:before="220"/>
        <w:ind w:firstLine="540"/>
        <w:jc w:val="both"/>
        <w:rPr>
          <w:rFonts w:cs="Calibri"/>
          <w:sz w:val="24"/>
          <w:lang w:eastAsia="ru-RU"/>
        </w:rPr>
      </w:pPr>
      <w:hyperlink r:id="rId85">
        <w:r w:rsidR="009B0757" w:rsidRPr="009B0757">
          <w:rPr>
            <w:rFonts w:cs="Calibri"/>
            <w:sz w:val="24"/>
            <w:lang w:eastAsia="ru-RU"/>
          </w:rPr>
          <w:t>105</w:t>
        </w:r>
      </w:hyperlink>
      <w:r w:rsidR="009B0757" w:rsidRPr="009B0757">
        <w:rPr>
          <w:rFonts w:cs="Calibri"/>
          <w:sz w:val="24"/>
          <w:lang w:eastAsia="ru-RU"/>
        </w:rPr>
        <w:t xml:space="preserve">. При наличии документов, представленных клиентом в соответствии с </w:t>
      </w:r>
      <w:hyperlink w:anchor="P628">
        <w:r w:rsidR="009B0757" w:rsidRPr="009B0757">
          <w:rPr>
            <w:rFonts w:cs="Calibri"/>
            <w:sz w:val="24"/>
            <w:lang w:eastAsia="ru-RU"/>
          </w:rPr>
          <w:t>пунктом 102</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для проведения проверки.</w:t>
      </w:r>
    </w:p>
    <w:p w14:paraId="73B943EA" w14:textId="77777777" w:rsidR="009B0757" w:rsidRPr="009B0757" w:rsidRDefault="00726F5F" w:rsidP="009B0757">
      <w:pPr>
        <w:spacing w:before="220"/>
        <w:ind w:firstLine="540"/>
        <w:jc w:val="both"/>
        <w:rPr>
          <w:rFonts w:cs="Calibri"/>
          <w:sz w:val="24"/>
          <w:lang w:eastAsia="ru-RU"/>
        </w:rPr>
      </w:pPr>
      <w:hyperlink r:id="rId86">
        <w:r w:rsidR="009B0757" w:rsidRPr="009B0757">
          <w:rPr>
            <w:rFonts w:cs="Calibri"/>
            <w:sz w:val="24"/>
            <w:lang w:eastAsia="ru-RU"/>
          </w:rPr>
          <w:t>106</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56F4AFD" w14:textId="77777777" w:rsidR="009B0757" w:rsidRPr="009B0757" w:rsidRDefault="00726F5F" w:rsidP="009B0757">
      <w:pPr>
        <w:spacing w:before="220"/>
        <w:ind w:firstLine="540"/>
        <w:jc w:val="both"/>
        <w:rPr>
          <w:rFonts w:cs="Calibri"/>
          <w:sz w:val="24"/>
          <w:lang w:eastAsia="ru-RU"/>
        </w:rPr>
      </w:pPr>
      <w:hyperlink r:id="rId87">
        <w:r w:rsidR="009B0757" w:rsidRPr="009B0757">
          <w:rPr>
            <w:rFonts w:cs="Calibri"/>
            <w:sz w:val="24"/>
            <w:lang w:eastAsia="ru-RU"/>
          </w:rPr>
          <w:t>107</w:t>
        </w:r>
      </w:hyperlink>
      <w:r w:rsidR="009B0757" w:rsidRPr="009B0757">
        <w:rPr>
          <w:rFonts w:cs="Calibri"/>
          <w:sz w:val="24"/>
          <w:lang w:eastAsia="ru-RU"/>
        </w:rPr>
        <w:t>. Закрытие лицевого счета для учета операций получателя средств из бюджета осуществляется в следующих случаях:</w:t>
      </w:r>
    </w:p>
    <w:p w14:paraId="399CA3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(ликвидации) клиента;</w:t>
      </w:r>
    </w:p>
    <w:p w14:paraId="4944CB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исполнения (расторжения) муниципального контракта (контракта, договора, соглашения), являющегося основанием для открытия лицевого счета;</w:t>
      </w:r>
    </w:p>
    <w:p w14:paraId="6F4AAF77" w14:textId="7B4BA89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882AC8" w:rsidRP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41" w:name="P648"/>
    <w:bookmarkEnd w:id="41"/>
    <w:p w14:paraId="1F3A53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108</w:t>
      </w:r>
      <w:r w:rsidRPr="009B0757">
        <w:rPr>
          <w:rFonts w:cs="Calibri"/>
          <w:sz w:val="24"/>
          <w:lang w:eastAsia="ru-RU"/>
        </w:rPr>
        <w:fldChar w:fldCharType="end"/>
      </w:r>
      <w:r w:rsidRPr="009B0757">
        <w:rPr>
          <w:rFonts w:cs="Calibri"/>
          <w:sz w:val="24"/>
          <w:lang w:eastAsia="ru-RU"/>
        </w:rPr>
        <w:t>.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w:t>
      </w:r>
    </w:p>
    <w:p w14:paraId="1B920102" w14:textId="77777777" w:rsidR="009B0757" w:rsidRPr="009B0757" w:rsidRDefault="009B0757" w:rsidP="009B0757">
      <w:pPr>
        <w:spacing w:before="220"/>
        <w:ind w:firstLine="540"/>
        <w:jc w:val="both"/>
        <w:rPr>
          <w:rFonts w:cs="Calibri"/>
          <w:sz w:val="24"/>
          <w:lang w:eastAsia="ru-RU"/>
        </w:rPr>
      </w:pPr>
    </w:p>
    <w:p w14:paraId="4B3D5BE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Дополнительно обособленное подразделение получателя средств из бюджета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0BFC8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получателя средств из бюджета в </w:t>
      </w:r>
      <w:r>
        <w:rPr>
          <w:rFonts w:cs="Calibri"/>
          <w:sz w:val="24"/>
          <w:lang w:eastAsia="ru-RU"/>
        </w:rPr>
        <w:t>Сельское поселение</w:t>
      </w:r>
      <w:r w:rsidRPr="009B0757">
        <w:rPr>
          <w:rFonts w:cs="Calibri"/>
          <w:sz w:val="24"/>
          <w:lang w:eastAsia="ru-RU"/>
        </w:rPr>
        <w:t xml:space="preserve"> клиентом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w:t>
      </w:r>
      <w:r w:rsidRPr="009B0757">
        <w:rPr>
          <w:rFonts w:cs="Calibri"/>
          <w:sz w:val="24"/>
          <w:lang w:eastAsia="ru-RU"/>
        </w:rPr>
        <w:lastRenderedPageBreak/>
        <w:t>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71F116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получателя средств из бюджета и о назначении ликвидационной комиссии не требуется.</w:t>
      </w:r>
    </w:p>
    <w:p w14:paraId="48FB5A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w:t>
      </w:r>
    </w:p>
    <w:p w14:paraId="6DBF04F3" w14:textId="77777777" w:rsidR="009B0757" w:rsidRPr="009B0757" w:rsidRDefault="00726F5F" w:rsidP="009B0757">
      <w:pPr>
        <w:spacing w:before="220"/>
        <w:ind w:firstLine="540"/>
        <w:jc w:val="both"/>
        <w:rPr>
          <w:rFonts w:cs="Calibri"/>
          <w:sz w:val="24"/>
          <w:lang w:eastAsia="ru-RU"/>
        </w:rPr>
      </w:pPr>
      <w:hyperlink r:id="rId88">
        <w:r w:rsidR="009B0757" w:rsidRPr="009B0757">
          <w:rPr>
            <w:rFonts w:cs="Calibri"/>
            <w:sz w:val="24"/>
            <w:lang w:eastAsia="ru-RU"/>
          </w:rPr>
          <w:t>109</w:t>
        </w:r>
      </w:hyperlink>
      <w:r w:rsidR="009B0757" w:rsidRPr="009B0757">
        <w:rPr>
          <w:rFonts w:cs="Calibri"/>
          <w:sz w:val="24"/>
          <w:lang w:eastAsia="ru-RU"/>
        </w:rPr>
        <w:t xml:space="preserve">. При наличии документов, представленных получателем средств из бюджета в соответствии с </w:t>
      </w:r>
      <w:hyperlink w:anchor="P648">
        <w:r w:rsidR="009B0757" w:rsidRPr="009B0757">
          <w:rPr>
            <w:rFonts w:cs="Calibri"/>
            <w:sz w:val="24"/>
            <w:lang w:eastAsia="ru-RU"/>
          </w:rPr>
          <w:t>пунктом 108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клиенту с указанием причины возврата не позднее срока, установленного для проведения проверки.</w:t>
      </w:r>
    </w:p>
    <w:p w14:paraId="542DDC9B" w14:textId="77777777" w:rsidR="009B0757" w:rsidRPr="009B0757" w:rsidRDefault="00726F5F" w:rsidP="009B0757">
      <w:pPr>
        <w:spacing w:before="220"/>
        <w:ind w:firstLine="540"/>
        <w:jc w:val="both"/>
        <w:rPr>
          <w:rFonts w:cs="Calibri"/>
          <w:sz w:val="24"/>
          <w:lang w:eastAsia="ru-RU"/>
        </w:rPr>
      </w:pPr>
      <w:hyperlink r:id="rId89">
        <w:r w:rsidR="009B0757" w:rsidRPr="009B0757">
          <w:rPr>
            <w:rFonts w:cs="Calibri"/>
            <w:sz w:val="24"/>
            <w:lang w:eastAsia="ru-RU"/>
          </w:rPr>
          <w:t>110</w:t>
        </w:r>
      </w:hyperlink>
      <w:r w:rsidR="009B0757" w:rsidRPr="009B0757">
        <w:rPr>
          <w:rFonts w:cs="Calibri"/>
          <w:sz w:val="24"/>
          <w:lang w:eastAsia="ru-RU"/>
        </w:rPr>
        <w:t xml:space="preserve">. На основании документов, представленных клиентом для закрытия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w:t>
      </w:r>
      <w:hyperlink w:anchor="P5417">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получателя средств из бюджета по форме согласно приложению N 27 к настоящему Порядку.</w:t>
      </w:r>
    </w:p>
    <w:p w14:paraId="7E7509BC" w14:textId="77777777" w:rsidR="009B0757" w:rsidRPr="009B0757" w:rsidRDefault="00726F5F" w:rsidP="009B0757">
      <w:pPr>
        <w:spacing w:before="220"/>
        <w:ind w:firstLine="540"/>
        <w:jc w:val="both"/>
        <w:rPr>
          <w:rFonts w:cs="Calibri"/>
          <w:sz w:val="24"/>
          <w:lang w:eastAsia="ru-RU"/>
        </w:rPr>
      </w:pPr>
      <w:hyperlink r:id="rId90">
        <w:r w:rsidR="009B0757" w:rsidRPr="009B0757">
          <w:rPr>
            <w:rFonts w:cs="Calibri"/>
            <w:sz w:val="24"/>
            <w:lang w:eastAsia="ru-RU"/>
          </w:rPr>
          <w:t>111</w:t>
        </w:r>
      </w:hyperlink>
      <w:r w:rsidR="009B0757" w:rsidRPr="009B0757">
        <w:rPr>
          <w:rFonts w:cs="Calibri"/>
          <w:sz w:val="24"/>
          <w:lang w:eastAsia="ru-RU"/>
        </w:rPr>
        <w:t>. Лицевой счет для учета операций получателя средств из бюджета закрывается при отсутствии на нем учтенных показателей и остатка денежных средств.</w:t>
      </w:r>
    </w:p>
    <w:p w14:paraId="6B0372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для учета операций получателя средств из бюджета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7E5CAADC"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для учета операций получателя средств из бюджета,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4413C61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45A41A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лицевом счете для учета операций получателя средств из бюджета, отсутствия реквизитов, подлежащих заполнению,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w:t>
      </w:r>
      <w:r w:rsidRPr="009B0757">
        <w:rPr>
          <w:rFonts w:cs="Calibri"/>
          <w:sz w:val="24"/>
          <w:lang w:eastAsia="ru-RU"/>
        </w:rPr>
        <w:lastRenderedPageBreak/>
        <w:t>возврата.</w:t>
      </w:r>
    </w:p>
    <w:p w14:paraId="43A05E60" w14:textId="77777777" w:rsidR="009B0757" w:rsidRPr="009B0757" w:rsidRDefault="00726F5F" w:rsidP="009B0757">
      <w:pPr>
        <w:spacing w:before="220"/>
        <w:ind w:firstLine="540"/>
        <w:jc w:val="both"/>
        <w:rPr>
          <w:rFonts w:cs="Calibri"/>
          <w:sz w:val="24"/>
          <w:lang w:eastAsia="ru-RU"/>
        </w:rPr>
      </w:pPr>
      <w:hyperlink r:id="rId91">
        <w:r w:rsidR="009B0757" w:rsidRPr="009B0757">
          <w:rPr>
            <w:rFonts w:cs="Calibri"/>
            <w:sz w:val="24"/>
            <w:lang w:eastAsia="ru-RU"/>
          </w:rPr>
          <w:t>112</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бюджета, осуществляется закрытие лицевого счета, открытого клиенту.</w:t>
      </w:r>
    </w:p>
    <w:p w14:paraId="7A5168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20250E11" w14:textId="77777777" w:rsidR="009B0757" w:rsidRPr="009B0757" w:rsidRDefault="00726F5F"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хранится в деле клиента.</w:t>
      </w:r>
    </w:p>
    <w:p w14:paraId="48996D07" w14:textId="77777777" w:rsidR="009B0757" w:rsidRPr="009B0757" w:rsidRDefault="00726F5F" w:rsidP="009B0757">
      <w:pPr>
        <w:spacing w:before="220"/>
        <w:ind w:firstLine="540"/>
        <w:jc w:val="both"/>
        <w:rPr>
          <w:rFonts w:cs="Calibri"/>
          <w:sz w:val="24"/>
          <w:lang w:eastAsia="ru-RU"/>
        </w:rPr>
      </w:pPr>
      <w:hyperlink r:id="rId92">
        <w:r w:rsidR="009B0757" w:rsidRPr="009B0757">
          <w:rPr>
            <w:rFonts w:cs="Calibri"/>
            <w:sz w:val="24"/>
            <w:lang w:eastAsia="ru-RU"/>
          </w:rPr>
          <w:t>113</w:t>
        </w:r>
      </w:hyperlink>
      <w:r w:rsidR="009B0757" w:rsidRPr="009B0757">
        <w:rPr>
          <w:rFonts w:cs="Calibri"/>
          <w:sz w:val="24"/>
          <w:lang w:eastAsia="ru-RU"/>
        </w:rPr>
        <w:t xml:space="preserve">. При наличии на закрываемом лицевом счете для учета операций получателя средств из бюджета остатка денежных средств клиент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40F890FE" w14:textId="77777777" w:rsidR="009B0757" w:rsidRPr="009B0757" w:rsidRDefault="009B0757" w:rsidP="009B0757">
      <w:pPr>
        <w:spacing w:before="220"/>
        <w:ind w:firstLine="540"/>
        <w:jc w:val="both"/>
        <w:rPr>
          <w:rFonts w:cs="Calibri"/>
          <w:sz w:val="24"/>
          <w:lang w:eastAsia="ru-RU"/>
        </w:rPr>
      </w:pPr>
      <w:bookmarkStart w:id="42" w:name="P679"/>
      <w:bookmarkEnd w:id="42"/>
      <w:r w:rsidRPr="009B0757">
        <w:rPr>
          <w:rFonts w:cs="Calibri"/>
          <w:sz w:val="24"/>
          <w:lang w:eastAsia="ru-RU"/>
        </w:rPr>
        <w:t xml:space="preserve">При поступлении на счет </w:t>
      </w:r>
      <w:r>
        <w:rPr>
          <w:rFonts w:cs="Calibri"/>
          <w:sz w:val="24"/>
          <w:lang w:eastAsia="ru-RU"/>
        </w:rPr>
        <w:t>Сельского поселения</w:t>
      </w:r>
      <w:r w:rsidRPr="009B0757">
        <w:rPr>
          <w:rFonts w:cs="Calibri"/>
          <w:sz w:val="24"/>
          <w:lang w:eastAsia="ru-RU"/>
        </w:rPr>
        <w:t xml:space="preserve"> денежных средств после закрытия лицевого счета клиента </w:t>
      </w:r>
      <w:r>
        <w:rPr>
          <w:rFonts w:cs="Calibri"/>
          <w:sz w:val="24"/>
          <w:lang w:eastAsia="ru-RU"/>
        </w:rPr>
        <w:t>Сельское поселение</w:t>
      </w:r>
      <w:r w:rsidRPr="009B0757">
        <w:rPr>
          <w:rFonts w:cs="Calibri"/>
          <w:sz w:val="24"/>
          <w:lang w:eastAsia="ru-RU"/>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клиентом.</w:t>
      </w:r>
    </w:p>
    <w:p w14:paraId="1ADF25E2" w14:textId="77777777" w:rsidR="009B0757" w:rsidRPr="009B0757" w:rsidRDefault="00726F5F" w:rsidP="009B0757">
      <w:pPr>
        <w:spacing w:before="220"/>
        <w:ind w:firstLine="540"/>
        <w:jc w:val="both"/>
        <w:rPr>
          <w:rFonts w:cs="Calibri"/>
          <w:sz w:val="24"/>
          <w:lang w:eastAsia="ru-RU"/>
        </w:rPr>
      </w:pPr>
      <w:hyperlink r:id="rId93">
        <w:r w:rsidR="009B0757" w:rsidRPr="009B0757">
          <w:rPr>
            <w:rFonts w:cs="Calibri"/>
            <w:sz w:val="24"/>
            <w:lang w:eastAsia="ru-RU"/>
          </w:rPr>
          <w:t>114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7DBD1F1F" w14:textId="77777777" w:rsidR="009B0757" w:rsidRPr="009B0757" w:rsidRDefault="00726F5F" w:rsidP="009B0757">
      <w:pPr>
        <w:spacing w:before="220"/>
        <w:ind w:firstLine="540"/>
        <w:jc w:val="both"/>
        <w:rPr>
          <w:rFonts w:cs="Calibri"/>
          <w:sz w:val="24"/>
          <w:lang w:eastAsia="ru-RU"/>
        </w:rPr>
      </w:pPr>
      <w:hyperlink r:id="rId94">
        <w:r w:rsidR="009B0757" w:rsidRPr="009B0757">
          <w:rPr>
            <w:rFonts w:cs="Calibri"/>
            <w:sz w:val="24"/>
            <w:lang w:eastAsia="ru-RU"/>
          </w:rPr>
          <w:t>115</w:t>
        </w:r>
      </w:hyperlink>
      <w:r w:rsidR="009B0757" w:rsidRPr="009B0757">
        <w:rPr>
          <w:rFonts w:cs="Calibri"/>
          <w:sz w:val="24"/>
          <w:lang w:eastAsia="ru-RU"/>
        </w:rPr>
        <w:t xml:space="preserve">. При исполнении (расторжении) муниципального контракта (контракта, договора, соглашения), являющегося основанием для открытия лицевого счета получателю средств из бюджета,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5B5FE82A" w14:textId="77777777" w:rsidR="009B0757" w:rsidRPr="009B0757" w:rsidRDefault="009B0757" w:rsidP="009B0757">
      <w:pPr>
        <w:jc w:val="center"/>
        <w:rPr>
          <w:rFonts w:cs="Calibri"/>
          <w:sz w:val="24"/>
          <w:lang w:eastAsia="ru-RU"/>
        </w:rPr>
      </w:pPr>
    </w:p>
    <w:p w14:paraId="095A6F80"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III. ПОРЯДОК ВЕДЕНИЯ ЛИЦЕВЫХ СЧЕТОВ</w:t>
      </w:r>
    </w:p>
    <w:p w14:paraId="6D74259D" w14:textId="77777777" w:rsidR="009B0757" w:rsidRPr="009B0757" w:rsidRDefault="009B0757" w:rsidP="009B0757">
      <w:pPr>
        <w:jc w:val="center"/>
        <w:rPr>
          <w:rFonts w:cs="Calibri"/>
          <w:sz w:val="24"/>
          <w:lang w:eastAsia="ru-RU"/>
        </w:rPr>
      </w:pPr>
    </w:p>
    <w:p w14:paraId="1BD3E702" w14:textId="77777777" w:rsidR="009B0757" w:rsidRPr="009B0757" w:rsidRDefault="00726F5F" w:rsidP="009B0757">
      <w:pPr>
        <w:ind w:firstLine="540"/>
        <w:jc w:val="both"/>
        <w:rPr>
          <w:rFonts w:cs="Calibri"/>
          <w:sz w:val="24"/>
          <w:lang w:eastAsia="ru-RU"/>
        </w:rPr>
      </w:pPr>
      <w:hyperlink r:id="rId95">
        <w:r w:rsidR="009B0757" w:rsidRPr="009B0757">
          <w:rPr>
            <w:rFonts w:cs="Calibri"/>
            <w:sz w:val="24"/>
            <w:lang w:eastAsia="ru-RU"/>
          </w:rPr>
          <w:t>116</w:t>
        </w:r>
      </w:hyperlink>
      <w:r w:rsidR="009B0757" w:rsidRPr="009B0757">
        <w:rPr>
          <w:rFonts w:cs="Calibri"/>
          <w:sz w:val="24"/>
          <w:lang w:eastAsia="ru-RU"/>
        </w:rPr>
        <w:t>. Операции со средствами на лицевых счетах отражаются нарастающим итогом в пределах текущего финансового года.</w:t>
      </w:r>
    </w:p>
    <w:p w14:paraId="2B51EB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Показатели отражаются на лицевых счетах в структуре кодов бюджетной классификации.</w:t>
      </w:r>
    </w:p>
    <w:p w14:paraId="00CA3AC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лицевых счетах в валюте Российской Федерации.</w:t>
      </w:r>
    </w:p>
    <w:p w14:paraId="693E180B" w14:textId="77777777" w:rsidR="009B0757" w:rsidRPr="009B0757" w:rsidRDefault="00726F5F" w:rsidP="009B0757">
      <w:pPr>
        <w:spacing w:before="220"/>
        <w:ind w:firstLine="540"/>
        <w:jc w:val="both"/>
        <w:rPr>
          <w:rFonts w:cs="Calibri"/>
          <w:sz w:val="24"/>
          <w:lang w:eastAsia="ru-RU"/>
        </w:rPr>
      </w:pPr>
      <w:hyperlink r:id="rId96">
        <w:r w:rsidR="009B0757" w:rsidRPr="009B0757">
          <w:rPr>
            <w:rFonts w:cs="Calibri"/>
            <w:sz w:val="24"/>
            <w:lang w:eastAsia="ru-RU"/>
          </w:rPr>
          <w:t>117</w:t>
        </w:r>
      </w:hyperlink>
      <w:r w:rsidR="009B0757" w:rsidRPr="009B0757">
        <w:rPr>
          <w:rFonts w:cs="Calibri"/>
          <w:sz w:val="24"/>
          <w:lang w:eastAsia="ru-RU"/>
        </w:rPr>
        <w:t>. На лицевом счете главного распорядителя (распорядителя) бюджетных средств отражаются следующие операции:</w:t>
      </w:r>
    </w:p>
    <w:p w14:paraId="0E2D54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получение:</w:t>
      </w:r>
    </w:p>
    <w:p w14:paraId="7C1C57D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6241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62830A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предельных объемов финансирования;</w:t>
      </w:r>
    </w:p>
    <w:p w14:paraId="583A61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распределение:</w:t>
      </w:r>
    </w:p>
    <w:p w14:paraId="52AC14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2E9224C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379AE43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4C3171E9" w14:textId="77777777" w:rsidR="009B0757" w:rsidRPr="009B0757" w:rsidRDefault="00726F5F" w:rsidP="009B0757">
      <w:pPr>
        <w:spacing w:before="220"/>
        <w:ind w:firstLine="540"/>
        <w:jc w:val="both"/>
        <w:rPr>
          <w:rFonts w:cs="Calibri"/>
          <w:sz w:val="24"/>
          <w:lang w:eastAsia="ru-RU"/>
        </w:rPr>
      </w:pPr>
      <w:hyperlink r:id="rId97">
        <w:r w:rsidR="009B0757" w:rsidRPr="009B0757">
          <w:rPr>
            <w:rFonts w:cs="Calibri"/>
            <w:sz w:val="24"/>
            <w:lang w:eastAsia="ru-RU"/>
          </w:rPr>
          <w:t>118</w:t>
        </w:r>
      </w:hyperlink>
      <w:r w:rsidR="009B0757" w:rsidRPr="009B0757">
        <w:rPr>
          <w:rFonts w:cs="Calibri"/>
          <w:sz w:val="24"/>
          <w:lang w:eastAsia="ru-RU"/>
        </w:rPr>
        <w:t>. На лицевом счете получателя бюджетных средств отражаются следующие операции:</w:t>
      </w:r>
    </w:p>
    <w:p w14:paraId="1FEBDB6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364BC2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13772C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5DFE8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099245A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лимитов бюджетных обязательств на текущий финансовый год и плановый период;</w:t>
      </w:r>
    </w:p>
    <w:p w14:paraId="4B8674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002E51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 в том числе на счет получателя бюджетных средств, открытый в банке;</w:t>
      </w:r>
    </w:p>
    <w:p w14:paraId="0C02CA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 в том числе со счета получателя бюджетных средств, открытого в банке;</w:t>
      </w:r>
    </w:p>
    <w:p w14:paraId="621CA0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отражение операций с бюджетными и денежными обязательствами получателя бюджетных средств текущего финансового года и планового периода.</w:t>
      </w:r>
    </w:p>
    <w:p w14:paraId="7F4EBB5A" w14:textId="77777777" w:rsidR="009B0757" w:rsidRPr="009B0757" w:rsidRDefault="00726F5F" w:rsidP="009B0757">
      <w:pPr>
        <w:spacing w:before="220"/>
        <w:ind w:firstLine="540"/>
        <w:jc w:val="both"/>
        <w:rPr>
          <w:rFonts w:cs="Calibri"/>
          <w:sz w:val="24"/>
          <w:lang w:eastAsia="ru-RU"/>
        </w:rPr>
      </w:pPr>
      <w:hyperlink r:id="rId98">
        <w:r w:rsidR="009B0757" w:rsidRPr="009B0757">
          <w:rPr>
            <w:rFonts w:cs="Calibri"/>
            <w:sz w:val="24"/>
            <w:lang w:eastAsia="ru-RU"/>
          </w:rPr>
          <w:t>119</w:t>
        </w:r>
      </w:hyperlink>
      <w:r w:rsidR="009B0757" w:rsidRPr="009B0757">
        <w:rPr>
          <w:rFonts w:cs="Calibri"/>
          <w:sz w:val="24"/>
          <w:lang w:eastAsia="ru-RU"/>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14:paraId="0A765A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7981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w:t>
      </w:r>
    </w:p>
    <w:p w14:paraId="65D1CF7A" w14:textId="77777777" w:rsidR="009B0757" w:rsidRPr="009B0757" w:rsidRDefault="00726F5F" w:rsidP="009B0757">
      <w:pPr>
        <w:spacing w:before="220"/>
        <w:ind w:firstLine="540"/>
        <w:jc w:val="both"/>
        <w:rPr>
          <w:rFonts w:cs="Calibri"/>
          <w:sz w:val="24"/>
          <w:lang w:eastAsia="ru-RU"/>
        </w:rPr>
      </w:pPr>
      <w:hyperlink r:id="rId99">
        <w:r w:rsidR="009B0757" w:rsidRPr="009B0757">
          <w:rPr>
            <w:rFonts w:cs="Calibri"/>
            <w:sz w:val="24"/>
            <w:lang w:eastAsia="ru-RU"/>
          </w:rPr>
          <w:t>120</w:t>
        </w:r>
      </w:hyperlink>
      <w:r w:rsidR="009B0757" w:rsidRPr="009B0757">
        <w:rPr>
          <w:rFonts w:cs="Calibri"/>
          <w:sz w:val="24"/>
          <w:lang w:eastAsia="ru-RU"/>
        </w:rPr>
        <w:t>. На лицевом счете главного администратора источников внутреннего финансирования дефицита бюджета отражаются следующие операции:</w:t>
      </w:r>
    </w:p>
    <w:p w14:paraId="3D11625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5EF6C0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бюджетных ассигнований на текущий финансовый год и плановый период.</w:t>
      </w:r>
    </w:p>
    <w:p w14:paraId="3B4F7BD3" w14:textId="77777777" w:rsidR="009B0757" w:rsidRPr="009B0757" w:rsidRDefault="00726F5F" w:rsidP="009B0757">
      <w:pPr>
        <w:spacing w:before="220"/>
        <w:ind w:firstLine="540"/>
        <w:jc w:val="both"/>
        <w:rPr>
          <w:rFonts w:cs="Calibri"/>
          <w:sz w:val="24"/>
          <w:lang w:eastAsia="ru-RU"/>
        </w:rPr>
      </w:pPr>
      <w:hyperlink r:id="rId100">
        <w:r w:rsidR="009B0757" w:rsidRPr="009B0757">
          <w:rPr>
            <w:rFonts w:cs="Calibri"/>
            <w:sz w:val="24"/>
            <w:lang w:eastAsia="ru-RU"/>
          </w:rPr>
          <w:t>121</w:t>
        </w:r>
      </w:hyperlink>
      <w:r w:rsidR="009B0757" w:rsidRPr="009B0757">
        <w:rPr>
          <w:rFonts w:cs="Calibri"/>
          <w:sz w:val="24"/>
          <w:lang w:eastAsia="ru-RU"/>
        </w:rPr>
        <w:t>. На лицевом счете главного администратора источников внешнего финансирования дефицита бюджета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14:paraId="734E1116" w14:textId="77777777" w:rsidR="009B0757" w:rsidRPr="009B0757" w:rsidRDefault="00726F5F" w:rsidP="009B0757">
      <w:pPr>
        <w:spacing w:before="220"/>
        <w:ind w:firstLine="540"/>
        <w:jc w:val="both"/>
        <w:rPr>
          <w:rFonts w:cs="Calibri"/>
          <w:sz w:val="24"/>
          <w:lang w:eastAsia="ru-RU"/>
        </w:rPr>
      </w:pPr>
      <w:hyperlink r:id="rId101">
        <w:r w:rsidR="009B0757" w:rsidRPr="009B0757">
          <w:rPr>
            <w:rFonts w:cs="Calibri"/>
            <w:sz w:val="24"/>
            <w:lang w:eastAsia="ru-RU"/>
          </w:rPr>
          <w:t>122</w:t>
        </w:r>
      </w:hyperlink>
      <w:r w:rsidR="009B0757" w:rsidRPr="009B0757">
        <w:rPr>
          <w:rFonts w:cs="Calibri"/>
          <w:sz w:val="24"/>
          <w:lang w:eastAsia="ru-RU"/>
        </w:rPr>
        <w:t>. На лицевом счете администратора источников внутреннего финансирования дефицита бюджета отражаются следующие операции:</w:t>
      </w:r>
    </w:p>
    <w:p w14:paraId="14F265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321DE79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4049A4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выплаты.</w:t>
      </w:r>
    </w:p>
    <w:p w14:paraId="64311D20" w14:textId="77777777" w:rsidR="009B0757" w:rsidRPr="009B0757" w:rsidRDefault="00726F5F" w:rsidP="009B0757">
      <w:pPr>
        <w:spacing w:before="220"/>
        <w:ind w:firstLine="540"/>
        <w:jc w:val="both"/>
        <w:rPr>
          <w:rFonts w:cs="Calibri"/>
          <w:sz w:val="24"/>
          <w:lang w:eastAsia="ru-RU"/>
        </w:rPr>
      </w:pPr>
      <w:hyperlink r:id="rId102">
        <w:r w:rsidR="009B0757" w:rsidRPr="009B0757">
          <w:rPr>
            <w:rFonts w:cs="Calibri"/>
            <w:sz w:val="24"/>
            <w:lang w:eastAsia="ru-RU"/>
          </w:rPr>
          <w:t>123</w:t>
        </w:r>
      </w:hyperlink>
      <w:r w:rsidR="009B0757" w:rsidRPr="009B0757">
        <w:rPr>
          <w:rFonts w:cs="Calibri"/>
          <w:sz w:val="24"/>
          <w:lang w:eastAsia="ru-RU"/>
        </w:rPr>
        <w:t>.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14:paraId="4B3737D4" w14:textId="77777777" w:rsidR="009B0757" w:rsidRPr="009B0757" w:rsidRDefault="00726F5F" w:rsidP="009B0757">
      <w:pPr>
        <w:spacing w:before="220"/>
        <w:ind w:firstLine="540"/>
        <w:jc w:val="both"/>
        <w:rPr>
          <w:rFonts w:cs="Calibri"/>
          <w:sz w:val="24"/>
          <w:lang w:eastAsia="ru-RU"/>
        </w:rPr>
      </w:pPr>
      <w:hyperlink r:id="rId103">
        <w:r w:rsidR="009B0757" w:rsidRPr="009B0757">
          <w:rPr>
            <w:rFonts w:cs="Calibri"/>
            <w:sz w:val="24"/>
            <w:lang w:eastAsia="ru-RU"/>
          </w:rPr>
          <w:t>124</w:t>
        </w:r>
      </w:hyperlink>
      <w:r w:rsidR="009B0757" w:rsidRPr="009B0757">
        <w:rPr>
          <w:rFonts w:cs="Calibri"/>
          <w:sz w:val="24"/>
          <w:lang w:eastAsia="ru-RU"/>
        </w:rPr>
        <w:t>. На лицевом счете иного получателя бюджетных средств отражаются следующие операции:</w:t>
      </w:r>
    </w:p>
    <w:p w14:paraId="2065ACB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77A097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E645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2AFC480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2B64E8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59327F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 в валюте Российской Федерации;</w:t>
      </w:r>
    </w:p>
    <w:p w14:paraId="014175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поступлений в валюте Российской Федерации.</w:t>
      </w:r>
    </w:p>
    <w:p w14:paraId="474F715D" w14:textId="77777777" w:rsidR="009B0757" w:rsidRPr="009B0757" w:rsidRDefault="00726F5F" w:rsidP="009B0757">
      <w:pPr>
        <w:spacing w:before="220"/>
        <w:ind w:firstLine="540"/>
        <w:jc w:val="both"/>
        <w:rPr>
          <w:rFonts w:cs="Calibri"/>
          <w:sz w:val="24"/>
          <w:lang w:eastAsia="ru-RU"/>
        </w:rPr>
      </w:pPr>
      <w:hyperlink r:id="rId104">
        <w:r w:rsidR="009B0757" w:rsidRPr="009B0757">
          <w:rPr>
            <w:rFonts w:cs="Calibri"/>
            <w:sz w:val="24"/>
            <w:lang w:eastAsia="ru-RU"/>
          </w:rPr>
          <w:t>125</w:t>
        </w:r>
      </w:hyperlink>
      <w:r w:rsidR="009B0757" w:rsidRPr="009B0757">
        <w:rPr>
          <w:rFonts w:cs="Calibri"/>
          <w:sz w:val="24"/>
          <w:lang w:eastAsia="ru-RU"/>
        </w:rPr>
        <w:t>.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14:paraId="4DBCC71D" w14:textId="77777777" w:rsidR="009B0757" w:rsidRPr="009B0757" w:rsidRDefault="00726F5F" w:rsidP="009B0757">
      <w:pPr>
        <w:spacing w:before="220"/>
        <w:ind w:firstLine="540"/>
        <w:jc w:val="both"/>
        <w:rPr>
          <w:rFonts w:cs="Calibri"/>
          <w:sz w:val="24"/>
          <w:lang w:eastAsia="ru-RU"/>
        </w:rPr>
      </w:pPr>
      <w:hyperlink r:id="rId105">
        <w:r w:rsidR="009B0757" w:rsidRPr="009B0757">
          <w:rPr>
            <w:rFonts w:cs="Calibri"/>
            <w:sz w:val="24"/>
            <w:lang w:eastAsia="ru-RU"/>
          </w:rPr>
          <w:t>126</w:t>
        </w:r>
      </w:hyperlink>
      <w:r w:rsidR="009B0757" w:rsidRPr="009B0757">
        <w:rPr>
          <w:rFonts w:cs="Calibri"/>
          <w:sz w:val="24"/>
          <w:lang w:eastAsia="ru-RU"/>
        </w:rPr>
        <w:t>. На лицевом счете для учета операций получателя средств из бюджета отражаются следующие операции:</w:t>
      </w:r>
    </w:p>
    <w:p w14:paraId="5E2F90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61B55D5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05CADC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плановые показатели в разрезе кодов по бюджетной классификации и дополнительной классификации.</w:t>
      </w:r>
    </w:p>
    <w:p w14:paraId="5267B0F7" w14:textId="77777777" w:rsidR="009B0757" w:rsidRPr="009B0757" w:rsidRDefault="00726F5F" w:rsidP="009B0757">
      <w:pPr>
        <w:spacing w:before="220"/>
        <w:ind w:firstLine="540"/>
        <w:jc w:val="both"/>
        <w:rPr>
          <w:rFonts w:cs="Calibri"/>
          <w:sz w:val="24"/>
          <w:lang w:eastAsia="ru-RU"/>
        </w:rPr>
      </w:pPr>
      <w:hyperlink r:id="rId106">
        <w:r w:rsidR="009B0757" w:rsidRPr="009B0757">
          <w:rPr>
            <w:rFonts w:cs="Calibri"/>
            <w:sz w:val="24"/>
            <w:lang w:eastAsia="ru-RU"/>
          </w:rPr>
          <w:t>127</w:t>
        </w:r>
      </w:hyperlink>
      <w:r w:rsidR="009B0757" w:rsidRPr="009B0757">
        <w:rPr>
          <w:rFonts w:cs="Calibri"/>
          <w:sz w:val="24"/>
          <w:lang w:eastAsia="ru-RU"/>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14:paraId="6EFCC4F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поступления средств;</w:t>
      </w:r>
    </w:p>
    <w:p w14:paraId="721C9A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4E632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плановые показатели в разрезе кодов по бюджетной классификации и дополнительной классификации.</w:t>
      </w:r>
    </w:p>
    <w:p w14:paraId="4DC828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14:paraId="12B66B39" w14:textId="77777777" w:rsidR="009B0757" w:rsidRPr="009B0757" w:rsidRDefault="00726F5F" w:rsidP="009B0757">
      <w:pPr>
        <w:spacing w:before="220"/>
        <w:ind w:firstLine="540"/>
        <w:jc w:val="both"/>
        <w:rPr>
          <w:rFonts w:cs="Calibri"/>
          <w:sz w:val="24"/>
          <w:lang w:eastAsia="ru-RU"/>
        </w:rPr>
      </w:pPr>
      <w:hyperlink r:id="rId107">
        <w:r w:rsidR="009B0757" w:rsidRPr="009B0757">
          <w:rPr>
            <w:rFonts w:cs="Calibri"/>
            <w:sz w:val="24"/>
            <w:lang w:eastAsia="ru-RU"/>
          </w:rPr>
          <w:t>128</w:t>
        </w:r>
      </w:hyperlink>
      <w:r w:rsidR="009B0757" w:rsidRPr="009B0757">
        <w:rPr>
          <w:rFonts w:cs="Calibri"/>
          <w:sz w:val="24"/>
          <w:lang w:eastAsia="ru-RU"/>
        </w:rPr>
        <w:t xml:space="preserve">. Операции по возврату средств, поступивших во временное распоряжение получателя бюджетных средств, осуществляются </w:t>
      </w:r>
      <w:r w:rsidR="000B2D1D">
        <w:rPr>
          <w:rFonts w:cs="Calibri"/>
          <w:sz w:val="24"/>
          <w:lang w:eastAsia="ru-RU"/>
        </w:rPr>
        <w:t>Сельским поселением</w:t>
      </w:r>
      <w:r w:rsidR="009B0757" w:rsidRPr="009B0757">
        <w:rPr>
          <w:rFonts w:cs="Calibri"/>
          <w:sz w:val="24"/>
          <w:lang w:eastAsia="ru-RU"/>
        </w:rPr>
        <w:t xml:space="preserve"> на основании Распоряжения.</w:t>
      </w:r>
    </w:p>
    <w:p w14:paraId="7B3C2905" w14:textId="325F0F76"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в соответствии с законодательными и иными нормативными правовыми актами </w:t>
      </w:r>
      <w:r w:rsidRPr="009B0757">
        <w:rPr>
          <w:rFonts w:cs="Calibri"/>
          <w:sz w:val="24"/>
          <w:lang w:eastAsia="ru-RU"/>
        </w:rPr>
        <w:lastRenderedPageBreak/>
        <w:t xml:space="preserve">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w:t>
      </w:r>
      <w:proofErr w:type="gramStart"/>
      <w:r w:rsidRPr="009B0757">
        <w:rPr>
          <w:rFonts w:cs="Calibri"/>
          <w:sz w:val="24"/>
          <w:lang w:eastAsia="ru-RU"/>
        </w:rPr>
        <w:t>средства</w:t>
      </w:r>
      <w:proofErr w:type="gramEnd"/>
      <w:r w:rsidRPr="009B0757">
        <w:rPr>
          <w:rFonts w:cs="Calibri"/>
          <w:sz w:val="24"/>
          <w:lang w:eastAsia="ru-RU"/>
        </w:rPr>
        <w:t xml:space="preserve"> поступившие во временное распоряжение получателя бюджетных средств, подлежат зачислению в бюджет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их перечисление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Распоряжения, представленного участником бюджетного процесса, </w:t>
      </w:r>
      <w:proofErr w:type="gramStart"/>
      <w:r w:rsidRPr="009B0757">
        <w:rPr>
          <w:rFonts w:cs="Calibri"/>
          <w:sz w:val="24"/>
          <w:lang w:eastAsia="ru-RU"/>
        </w:rPr>
        <w:t>которому</w:t>
      </w:r>
      <w:proofErr w:type="gramEnd"/>
      <w:r w:rsidRPr="009B0757">
        <w:rPr>
          <w:rFonts w:cs="Calibri"/>
          <w:sz w:val="24"/>
          <w:lang w:eastAsia="ru-RU"/>
        </w:rPr>
        <w:t xml:space="preserve"> открыт лицевой счет для учета операций со средствами, поступающими во временное распоряжение получателя бюджетных средств.</w:t>
      </w:r>
    </w:p>
    <w:p w14:paraId="4DFE9150" w14:textId="1FC6563B" w:rsidR="009B0757" w:rsidRPr="009B0757" w:rsidRDefault="00726F5F" w:rsidP="009B0757">
      <w:pPr>
        <w:spacing w:before="220"/>
        <w:ind w:firstLine="540"/>
        <w:jc w:val="both"/>
        <w:rPr>
          <w:rFonts w:cs="Calibri"/>
          <w:sz w:val="24"/>
          <w:lang w:eastAsia="ru-RU"/>
        </w:rPr>
      </w:pPr>
      <w:hyperlink r:id="rId108">
        <w:proofErr w:type="gramStart"/>
        <w:r w:rsidR="009B0757" w:rsidRPr="009B0757">
          <w:rPr>
            <w:rFonts w:cs="Calibri"/>
            <w:sz w:val="24"/>
            <w:lang w:eastAsia="ru-RU"/>
          </w:rPr>
          <w:t>129</w:t>
        </w:r>
      </w:hyperlink>
      <w:r w:rsidR="009B0757" w:rsidRPr="009B0757">
        <w:rPr>
          <w:rFonts w:cs="Calibri"/>
          <w:sz w:val="24"/>
          <w:lang w:eastAsia="ru-RU"/>
        </w:rPr>
        <w:t xml:space="preserve">.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Решением Совета сельского поселения </w:t>
      </w:r>
      <w:r w:rsidR="00882AC8">
        <w:rPr>
          <w:rFonts w:cs="Calibri"/>
          <w:sz w:val="24"/>
          <w:lang w:eastAsia="ru-RU"/>
        </w:rPr>
        <w:t>Тубинский</w:t>
      </w:r>
      <w:r w:rsidR="009B0757" w:rsidRPr="009B0757">
        <w:rPr>
          <w:rFonts w:cs="Calibri"/>
          <w:sz w:val="24"/>
          <w:lang w:eastAsia="ru-RU"/>
        </w:rPr>
        <w:t xml:space="preserve"> сельсовет муниципального района Баймакский район Республики Башкортостан  о</w:t>
      </w:r>
      <w:proofErr w:type="gramEnd"/>
      <w:r w:rsidR="009B0757" w:rsidRPr="009B0757">
        <w:rPr>
          <w:rFonts w:cs="Calibri"/>
          <w:sz w:val="24"/>
          <w:lang w:eastAsia="ru-RU"/>
        </w:rPr>
        <w:t xml:space="preserve"> </w:t>
      </w:r>
      <w:proofErr w:type="gramStart"/>
      <w:r w:rsidR="009B0757" w:rsidRPr="009B0757">
        <w:rPr>
          <w:rFonts w:cs="Calibri"/>
          <w:sz w:val="24"/>
          <w:lang w:eastAsia="ru-RU"/>
        </w:rPr>
        <w:t>бюджете</w:t>
      </w:r>
      <w:proofErr w:type="gramEnd"/>
      <w:r w:rsidR="009B0757" w:rsidRPr="009B0757">
        <w:rPr>
          <w:rFonts w:cs="Calibri"/>
          <w:sz w:val="24"/>
          <w:lang w:eastAsia="ru-RU"/>
        </w:rPr>
        <w:t xml:space="preserve"> </w:t>
      </w:r>
      <w:r w:rsidR="009B0757">
        <w:rPr>
          <w:rFonts w:cs="Calibri"/>
          <w:sz w:val="24"/>
          <w:lang w:eastAsia="ru-RU"/>
        </w:rPr>
        <w:t xml:space="preserve">сельского поселения </w:t>
      </w:r>
      <w:r w:rsidR="00882AC8">
        <w:rPr>
          <w:rFonts w:cs="Calibri"/>
          <w:sz w:val="24"/>
          <w:lang w:eastAsia="ru-RU"/>
        </w:rPr>
        <w:t>Тубинский</w:t>
      </w:r>
      <w:r w:rsidR="009B0757">
        <w:rPr>
          <w:rFonts w:cs="Calibri"/>
          <w:sz w:val="24"/>
          <w:lang w:eastAsia="ru-RU"/>
        </w:rPr>
        <w:t xml:space="preserve"> сельсовет муниципального района Баймакский район Республики Башкортостан</w:t>
      </w:r>
      <w:r w:rsidR="009B0757" w:rsidRPr="009B0757">
        <w:rPr>
          <w:rFonts w:cs="Calibri"/>
          <w:sz w:val="24"/>
          <w:lang w:eastAsia="ru-RU"/>
        </w:rPr>
        <w:t>.</w:t>
      </w:r>
    </w:p>
    <w:p w14:paraId="3A198480" w14:textId="77777777" w:rsidR="009B0757" w:rsidRPr="009B0757" w:rsidRDefault="009B0757" w:rsidP="009B0757">
      <w:pPr>
        <w:jc w:val="center"/>
        <w:rPr>
          <w:rFonts w:cs="Calibri"/>
          <w:sz w:val="24"/>
          <w:lang w:eastAsia="ru-RU"/>
        </w:rPr>
      </w:pPr>
    </w:p>
    <w:p w14:paraId="7FFD058D"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28CAF75F" w14:textId="77777777" w:rsidR="009B0757" w:rsidRPr="009B0757" w:rsidRDefault="009B0757" w:rsidP="009B0757">
      <w:pPr>
        <w:jc w:val="center"/>
        <w:rPr>
          <w:rFonts w:cs="Calibri"/>
          <w:sz w:val="24"/>
          <w:lang w:eastAsia="ru-RU"/>
        </w:rPr>
      </w:pPr>
    </w:p>
    <w:p w14:paraId="0D80C8D0" w14:textId="77777777" w:rsidR="009B0757" w:rsidRPr="009B0757" w:rsidRDefault="009B0757" w:rsidP="009B0757">
      <w:pPr>
        <w:jc w:val="center"/>
        <w:outlineLvl w:val="3"/>
        <w:rPr>
          <w:rFonts w:cs="Calibri"/>
          <w:b/>
          <w:sz w:val="24"/>
          <w:lang w:eastAsia="ru-RU"/>
        </w:rPr>
      </w:pPr>
      <w:r w:rsidRPr="009B0757">
        <w:rPr>
          <w:rFonts w:cs="Calibri"/>
          <w:b/>
          <w:sz w:val="24"/>
          <w:lang w:eastAsia="ru-RU"/>
        </w:rPr>
        <w:t>Порядок сверки операций, учтенных на лицевых счетах</w:t>
      </w:r>
    </w:p>
    <w:p w14:paraId="20A48A1D" w14:textId="77777777" w:rsidR="009B0757" w:rsidRPr="009B0757" w:rsidRDefault="009B0757" w:rsidP="009B0757">
      <w:pPr>
        <w:jc w:val="center"/>
        <w:rPr>
          <w:rFonts w:cs="Calibri"/>
          <w:sz w:val="24"/>
          <w:lang w:eastAsia="ru-RU"/>
        </w:rPr>
      </w:pPr>
    </w:p>
    <w:p w14:paraId="63533700" w14:textId="77777777" w:rsidR="009B0757" w:rsidRPr="009B0757" w:rsidRDefault="00726F5F" w:rsidP="009B0757">
      <w:pPr>
        <w:ind w:firstLine="540"/>
        <w:jc w:val="both"/>
        <w:rPr>
          <w:rFonts w:cs="Calibri"/>
          <w:sz w:val="24"/>
          <w:lang w:eastAsia="ru-RU"/>
        </w:rPr>
      </w:pPr>
      <w:hyperlink r:id="rId109">
        <w:r w:rsidR="009B0757" w:rsidRPr="009B0757">
          <w:rPr>
            <w:rFonts w:cs="Calibri"/>
            <w:sz w:val="24"/>
            <w:lang w:eastAsia="ru-RU"/>
          </w:rPr>
          <w:t>130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клиентами (далее - сверка).</w:t>
      </w:r>
    </w:p>
    <w:p w14:paraId="0A71EB3F" w14:textId="77777777" w:rsidR="009B0757" w:rsidRPr="009B0757" w:rsidRDefault="009B0757" w:rsidP="009B0757">
      <w:pPr>
        <w:spacing w:before="220"/>
        <w:ind w:firstLine="540"/>
        <w:jc w:val="both"/>
        <w:rPr>
          <w:rFonts w:cs="Calibri"/>
          <w:sz w:val="24"/>
          <w:lang w:eastAsia="ru-RU"/>
        </w:rPr>
      </w:pPr>
      <w:bookmarkStart w:id="43" w:name="P750"/>
      <w:bookmarkEnd w:id="43"/>
      <w:r w:rsidRPr="009B0757">
        <w:rPr>
          <w:rFonts w:cs="Calibri"/>
          <w:sz w:val="24"/>
          <w:lang w:eastAsia="ru-RU"/>
        </w:rPr>
        <w:t xml:space="preserve">Сверка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14:paraId="4F5A87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Сверка по лицевому счету иного получателя бюджетных средств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документов, указанных во </w:t>
      </w:r>
      <w:hyperlink w:anchor="P750">
        <w:r w:rsidRPr="009B0757">
          <w:rPr>
            <w:rFonts w:cs="Calibri"/>
            <w:sz w:val="24"/>
            <w:lang w:eastAsia="ru-RU"/>
          </w:rPr>
          <w:t>втором абзаце</w:t>
        </w:r>
      </w:hyperlink>
      <w:r w:rsidRPr="009B0757">
        <w:rPr>
          <w:rFonts w:cs="Calibri"/>
          <w:sz w:val="24"/>
          <w:lang w:eastAsia="ru-RU"/>
        </w:rPr>
        <w:t xml:space="preserve">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14:paraId="5EFE11FD" w14:textId="77777777" w:rsidR="009B0757" w:rsidRPr="009B0757" w:rsidRDefault="00726F5F" w:rsidP="009B0757">
      <w:pPr>
        <w:spacing w:before="220"/>
        <w:ind w:firstLine="540"/>
        <w:jc w:val="both"/>
        <w:rPr>
          <w:rFonts w:cs="Calibri"/>
          <w:sz w:val="24"/>
          <w:lang w:eastAsia="ru-RU"/>
        </w:rPr>
      </w:pPr>
      <w:hyperlink r:id="rId110">
        <w:r w:rsidR="009B0757" w:rsidRPr="009B0757">
          <w:rPr>
            <w:rFonts w:cs="Calibri"/>
            <w:sz w:val="24"/>
            <w:lang w:eastAsia="ru-RU"/>
          </w:rPr>
          <w:t>131</w:t>
        </w:r>
      </w:hyperlink>
      <w:r w:rsidR="009B0757" w:rsidRPr="009B0757">
        <w:rPr>
          <w:rFonts w:cs="Calibri"/>
          <w:sz w:val="24"/>
          <w:lang w:eastAsia="ru-RU"/>
        </w:rPr>
        <w:t xml:space="preserve">. Выписки из лицевых счетов формируются по всем видам лицевых счетов, открытых в </w:t>
      </w:r>
      <w:r w:rsidR="009B0757">
        <w:rPr>
          <w:rFonts w:cs="Calibri"/>
          <w:sz w:val="24"/>
          <w:lang w:eastAsia="ru-RU"/>
        </w:rPr>
        <w:t>Сельском поселении</w:t>
      </w:r>
      <w:r w:rsidR="009B0757" w:rsidRPr="009B0757">
        <w:rPr>
          <w:rFonts w:cs="Calibri"/>
          <w:sz w:val="24"/>
          <w:lang w:eastAsia="ru-RU"/>
        </w:rPr>
        <w:t>, в разрезе первичных документов по операциям за соответствующий операционный день.</w:t>
      </w:r>
    </w:p>
    <w:p w14:paraId="540508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 реестра выплат физическим лицам с приложением 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При бумажном документообороте на Выписке из лицевого счета и на каждом приложенном к Выписке из лицевого счета документе </w:t>
      </w:r>
      <w:r w:rsidR="000B2D1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руководителем </w:t>
      </w:r>
      <w:r>
        <w:rPr>
          <w:rFonts w:cs="Calibri"/>
          <w:sz w:val="24"/>
          <w:lang w:eastAsia="ru-RU"/>
        </w:rPr>
        <w:t>Сельского поселения</w:t>
      </w:r>
      <w:r w:rsidRPr="009B0757">
        <w:rPr>
          <w:rFonts w:cs="Calibri"/>
          <w:sz w:val="24"/>
          <w:lang w:eastAsia="ru-RU"/>
        </w:rPr>
        <w:t xml:space="preserve"> сотрудника.</w:t>
      </w:r>
    </w:p>
    <w:p w14:paraId="60211E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sidR="000B2D1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клиентом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w:t>
      </w:r>
      <w:r w:rsidRPr="009B0757">
        <w:rPr>
          <w:rFonts w:cs="Calibri"/>
          <w:sz w:val="24"/>
          <w:lang w:eastAsia="ru-RU"/>
        </w:rPr>
        <w:lastRenderedPageBreak/>
        <w:t xml:space="preserve">хранящемся в информационной базе </w:t>
      </w:r>
      <w:r>
        <w:rPr>
          <w:rFonts w:cs="Calibri"/>
          <w:sz w:val="24"/>
          <w:lang w:eastAsia="ru-RU"/>
        </w:rPr>
        <w:t>Сельского поселения</w:t>
      </w:r>
      <w:r w:rsidRPr="009B0757">
        <w:rPr>
          <w:rFonts w:cs="Calibri"/>
          <w:sz w:val="24"/>
          <w:lang w:eastAsia="ru-RU"/>
        </w:rPr>
        <w:t>.</w:t>
      </w:r>
    </w:p>
    <w:p w14:paraId="719E0912" w14:textId="77777777" w:rsidR="009B0757" w:rsidRPr="009B0757" w:rsidRDefault="000B2D1D" w:rsidP="009B0757">
      <w:pPr>
        <w:spacing w:before="220"/>
        <w:ind w:firstLine="540"/>
        <w:jc w:val="both"/>
        <w:rPr>
          <w:rFonts w:cs="Calibri"/>
          <w:sz w:val="24"/>
          <w:lang w:eastAsia="ru-RU"/>
        </w:rPr>
      </w:pPr>
      <w:r>
        <w:rPr>
          <w:rFonts w:cs="Calibri"/>
          <w:sz w:val="24"/>
          <w:lang w:eastAsia="ru-RU"/>
        </w:rPr>
        <w:t>Сельским поселением</w:t>
      </w:r>
      <w:r w:rsidR="009B0757" w:rsidRPr="009B0757">
        <w:rPr>
          <w:rFonts w:cs="Calibri"/>
          <w:sz w:val="24"/>
          <w:lang w:eastAsia="ru-RU"/>
        </w:rPr>
        <w:t xml:space="preserve"> вместе с Выпиской из соответствующего лицевого счета формируются и представляются клиенту:</w:t>
      </w:r>
    </w:p>
    <w:p w14:paraId="56CEEF6C" w14:textId="77777777" w:rsidR="009B0757" w:rsidRPr="009B0757" w:rsidRDefault="00726F5F" w:rsidP="009B0757">
      <w:pPr>
        <w:spacing w:before="220"/>
        <w:ind w:firstLine="540"/>
        <w:jc w:val="both"/>
        <w:rPr>
          <w:rFonts w:cs="Calibri"/>
          <w:sz w:val="24"/>
          <w:lang w:eastAsia="ru-RU"/>
        </w:rPr>
      </w:pPr>
      <w:hyperlink w:anchor="P5506">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14:paraId="5BC3F40D" w14:textId="77777777" w:rsidR="009B0757" w:rsidRPr="009B0757" w:rsidRDefault="00726F5F" w:rsidP="009B0757">
      <w:pPr>
        <w:spacing w:before="220"/>
        <w:ind w:firstLine="540"/>
        <w:jc w:val="both"/>
        <w:rPr>
          <w:rFonts w:cs="Calibri"/>
          <w:sz w:val="24"/>
          <w:lang w:eastAsia="ru-RU"/>
        </w:rPr>
      </w:pPr>
      <w:hyperlink w:anchor="P570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14:paraId="07766D32" w14:textId="77777777" w:rsidR="009B0757" w:rsidRPr="009B0757" w:rsidRDefault="00726F5F" w:rsidP="009B0757">
      <w:pPr>
        <w:spacing w:before="220"/>
        <w:ind w:firstLine="540"/>
        <w:jc w:val="both"/>
        <w:rPr>
          <w:rFonts w:cs="Calibri"/>
          <w:sz w:val="24"/>
          <w:lang w:eastAsia="ru-RU"/>
        </w:rPr>
      </w:pPr>
      <w:hyperlink w:anchor="P5855">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администратора источников финансирования дефицита бюджета по форме согласно приложению N 30 к настоящему Порядку;</w:t>
      </w:r>
    </w:p>
    <w:p w14:paraId="6547BBCD" w14:textId="77777777" w:rsidR="009B0757" w:rsidRPr="009B0757" w:rsidRDefault="00726F5F" w:rsidP="009B0757">
      <w:pPr>
        <w:spacing w:before="220"/>
        <w:ind w:firstLine="540"/>
        <w:jc w:val="both"/>
        <w:rPr>
          <w:rFonts w:cs="Calibri"/>
          <w:sz w:val="24"/>
          <w:lang w:eastAsia="ru-RU"/>
        </w:rPr>
      </w:pPr>
      <w:hyperlink w:anchor="P5952">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администратора источников финансирования дефицита бюджета по форме согласно приложению N 31 к настоящему Порядку;</w:t>
      </w:r>
    </w:p>
    <w:p w14:paraId="0BFCA0DC" w14:textId="77777777" w:rsidR="009B0757" w:rsidRPr="009B0757" w:rsidRDefault="00726F5F" w:rsidP="009B0757">
      <w:pPr>
        <w:spacing w:before="220"/>
        <w:ind w:firstLine="540"/>
        <w:jc w:val="both"/>
        <w:rPr>
          <w:rFonts w:cs="Calibri"/>
          <w:sz w:val="24"/>
          <w:lang w:eastAsia="ru-RU"/>
        </w:rPr>
      </w:pPr>
      <w:hyperlink w:anchor="P608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иного получателя бюджетных средств по форме согласно приложению N 32 к настоящему Порядку.</w:t>
      </w:r>
    </w:p>
    <w:p w14:paraId="75B3D5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sidR="000B2D1D">
        <w:rPr>
          <w:rFonts w:cs="Calibri"/>
          <w:sz w:val="24"/>
          <w:lang w:eastAsia="ru-RU"/>
        </w:rPr>
        <w:t>Сельским поселением</w:t>
      </w:r>
      <w:r w:rsidRPr="009B0757">
        <w:rPr>
          <w:rFonts w:cs="Calibri"/>
          <w:sz w:val="24"/>
          <w:lang w:eastAsia="ru-RU"/>
        </w:rPr>
        <w:t>, за исключением лицевых счетов для учета операций со средствами, поступающими во временное распоряжение получателя бюджетных средств.</w:t>
      </w:r>
    </w:p>
    <w:p w14:paraId="0F0A48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средств предоставляются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 и </w:t>
      </w:r>
      <w:hyperlink w:anchor="P5708">
        <w:r w:rsidRPr="009B0757">
          <w:rPr>
            <w:rFonts w:cs="Calibri"/>
            <w:sz w:val="24"/>
            <w:lang w:eastAsia="ru-RU"/>
          </w:rPr>
          <w:t>Приложения</w:t>
        </w:r>
      </w:hyperlink>
      <w:r w:rsidRPr="009B0757">
        <w:rPr>
          <w:rFonts w:cs="Calibri"/>
          <w:sz w:val="24"/>
          <w:lang w:eastAsia="ru-RU"/>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189227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14:paraId="3A08FF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письменному запросу получателей бюджетных средств не позднее пяти рабочих дней после дня получения запроса представляются </w:t>
      </w:r>
      <w:hyperlink w:anchor="P6213">
        <w:r w:rsidRPr="009B0757">
          <w:rPr>
            <w:rFonts w:cs="Calibri"/>
            <w:sz w:val="24"/>
            <w:lang w:eastAsia="ru-RU"/>
          </w:rPr>
          <w:t>Сведения</w:t>
        </w:r>
      </w:hyperlink>
      <w:r w:rsidRPr="009B0757">
        <w:rPr>
          <w:rFonts w:cs="Calibri"/>
          <w:sz w:val="24"/>
          <w:lang w:eastAsia="ru-RU"/>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14:paraId="062F4777" w14:textId="77777777" w:rsidR="009B0757" w:rsidRPr="009B0757" w:rsidRDefault="00726F5F" w:rsidP="009B0757">
      <w:pPr>
        <w:spacing w:before="220"/>
        <w:ind w:firstLine="540"/>
        <w:jc w:val="both"/>
        <w:rPr>
          <w:rFonts w:cs="Calibri"/>
          <w:sz w:val="24"/>
          <w:lang w:eastAsia="ru-RU"/>
        </w:rPr>
      </w:pPr>
      <w:hyperlink r:id="rId111">
        <w:r w:rsidR="009B0757" w:rsidRPr="009B0757">
          <w:rPr>
            <w:rFonts w:cs="Calibri"/>
            <w:sz w:val="24"/>
            <w:lang w:eastAsia="ru-RU"/>
          </w:rPr>
          <w:t>132</w:t>
        </w:r>
      </w:hyperlink>
      <w:r w:rsidR="009B0757" w:rsidRPr="009B0757">
        <w:rPr>
          <w:rFonts w:cs="Calibri"/>
          <w:sz w:val="24"/>
          <w:lang w:eastAsia="ru-RU"/>
        </w:rPr>
        <w:t xml:space="preserve">. Выписки из соответствующих лицевых счетов и Приложения к ним на бумажном носителе выдаются под расписку лицам, включенным в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14:paraId="5ED54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Сотрудникам клиента, подписи которых не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14:paraId="37978855" w14:textId="77777777" w:rsidR="009B0757" w:rsidRPr="009B0757" w:rsidRDefault="00726F5F" w:rsidP="009B0757">
      <w:pPr>
        <w:spacing w:before="220"/>
        <w:ind w:firstLine="540"/>
        <w:jc w:val="both"/>
        <w:rPr>
          <w:rFonts w:cs="Calibri"/>
          <w:sz w:val="24"/>
          <w:lang w:eastAsia="ru-RU"/>
        </w:rPr>
      </w:pPr>
      <w:hyperlink r:id="rId112">
        <w:r w:rsidR="009B0757" w:rsidRPr="009B0757">
          <w:rPr>
            <w:rFonts w:cs="Calibri"/>
            <w:sz w:val="24"/>
            <w:lang w:eastAsia="ru-RU"/>
          </w:rPr>
          <w:t>133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не позднее третьего рабочего дня, следующего за отчетным месяцем, предоставляет клиентам Отчеты о состоянии лицевого счета.</w:t>
      </w:r>
    </w:p>
    <w:p w14:paraId="4B5606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14:paraId="3E41BD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средств представляется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7B03FE14" w14:textId="77777777" w:rsidR="009B0757" w:rsidRPr="009B0757" w:rsidRDefault="00726F5F" w:rsidP="009B0757">
      <w:pPr>
        <w:spacing w:before="220"/>
        <w:ind w:firstLine="540"/>
        <w:jc w:val="both"/>
        <w:rPr>
          <w:rFonts w:cs="Calibri"/>
          <w:sz w:val="24"/>
          <w:lang w:eastAsia="ru-RU"/>
        </w:rPr>
      </w:pPr>
      <w:hyperlink r:id="rId113">
        <w:r w:rsidR="009B0757" w:rsidRPr="009B0757">
          <w:rPr>
            <w:rFonts w:cs="Calibri"/>
            <w:sz w:val="24"/>
            <w:lang w:eastAsia="ru-RU"/>
          </w:rPr>
          <w:t>134</w:t>
        </w:r>
      </w:hyperlink>
      <w:r w:rsidR="009B0757" w:rsidRPr="009B0757">
        <w:rPr>
          <w:rFonts w:cs="Calibri"/>
          <w:sz w:val="24"/>
          <w:lang w:eastAsia="ru-RU"/>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руководителем сотрудника </w:t>
      </w:r>
      <w:r w:rsidR="009B0757">
        <w:rPr>
          <w:rFonts w:cs="Calibri"/>
          <w:sz w:val="24"/>
          <w:lang w:eastAsia="ru-RU"/>
        </w:rPr>
        <w:t>Сельского поселения</w:t>
      </w:r>
      <w:r w:rsidR="009B0757" w:rsidRPr="009B0757">
        <w:rPr>
          <w:rFonts w:cs="Calibri"/>
          <w:sz w:val="24"/>
          <w:lang w:eastAsia="ru-RU"/>
        </w:rPr>
        <w:t>.</w:t>
      </w:r>
    </w:p>
    <w:p w14:paraId="63373A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14:paraId="58BBF1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135. Хранение Выписок из соответствующих лицевых счетов и Приложений к ним, Отчетов о состоянии соответствующих лицевых счетов и иных документов осуществляется </w:t>
      </w:r>
      <w:r w:rsidR="000B2D1D">
        <w:rPr>
          <w:rFonts w:cs="Calibri"/>
          <w:sz w:val="24"/>
          <w:lang w:eastAsia="ru-RU"/>
        </w:rPr>
        <w:t>Сельским поселением</w:t>
      </w:r>
      <w:r w:rsidRPr="009B0757">
        <w:rPr>
          <w:rFonts w:cs="Calibri"/>
          <w:sz w:val="24"/>
          <w:lang w:eastAsia="ru-RU"/>
        </w:rPr>
        <w:t xml:space="preserve"> в соответствии с правилами делопроизводства и в порядке, установленном регламентом.</w:t>
      </w:r>
    </w:p>
    <w:p w14:paraId="3D3FB095" w14:textId="6D482DD6" w:rsidR="009B0757" w:rsidRPr="009B0757" w:rsidRDefault="00726F5F" w:rsidP="009B0757">
      <w:pPr>
        <w:spacing w:before="220"/>
        <w:ind w:firstLine="540"/>
        <w:jc w:val="both"/>
        <w:rPr>
          <w:rFonts w:cs="Calibri"/>
          <w:sz w:val="24"/>
          <w:lang w:eastAsia="ru-RU"/>
        </w:rPr>
      </w:pPr>
      <w:hyperlink r:id="rId114">
        <w:r w:rsidR="009B0757" w:rsidRPr="009B0757">
          <w:rPr>
            <w:rFonts w:cs="Calibri"/>
            <w:sz w:val="24"/>
            <w:lang w:eastAsia="ru-RU"/>
          </w:rPr>
          <w:t>136</w:t>
        </w:r>
      </w:hyperlink>
      <w:r w:rsidR="009B0757" w:rsidRPr="009B0757">
        <w:rPr>
          <w:rFonts w:cs="Calibri"/>
          <w:sz w:val="24"/>
          <w:lang w:eastAsia="ru-RU"/>
        </w:rPr>
        <w:t xml:space="preserve">. Клиент письменно сообщает </w:t>
      </w:r>
      <w:r w:rsidR="001711F2">
        <w:rPr>
          <w:rFonts w:cs="Calibri"/>
          <w:sz w:val="24"/>
          <w:lang w:val="ba-RU" w:eastAsia="ru-RU"/>
        </w:rPr>
        <w:t>Сельскому поселению</w:t>
      </w:r>
      <w:r w:rsidR="009B0757" w:rsidRPr="009B0757">
        <w:rPr>
          <w:rFonts w:cs="Calibri"/>
          <w:sz w:val="24"/>
          <w:lang w:eastAsia="ru-RU"/>
        </w:rPr>
        <w:t xml:space="preserve">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w:t>
      </w:r>
      <w:proofErr w:type="spellStart"/>
      <w:r w:rsidR="009B0757" w:rsidRPr="009B0757">
        <w:rPr>
          <w:rFonts w:cs="Calibri"/>
          <w:sz w:val="24"/>
          <w:lang w:eastAsia="ru-RU"/>
        </w:rPr>
        <w:t>непоступлении</w:t>
      </w:r>
      <w:proofErr w:type="spellEnd"/>
      <w:r w:rsidR="009B0757" w:rsidRPr="009B0757">
        <w:rPr>
          <w:rFonts w:cs="Calibri"/>
          <w:sz w:val="24"/>
          <w:lang w:eastAsia="ru-RU"/>
        </w:rPr>
        <w:t xml:space="preserve">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14:paraId="4F662203" w14:textId="77777777" w:rsidR="009B0757" w:rsidRPr="009B0757" w:rsidRDefault="00726F5F" w:rsidP="009B0757">
      <w:pPr>
        <w:spacing w:before="220"/>
        <w:ind w:firstLine="540"/>
        <w:jc w:val="both"/>
        <w:rPr>
          <w:rFonts w:cs="Calibri"/>
          <w:sz w:val="24"/>
          <w:lang w:eastAsia="ru-RU"/>
        </w:rPr>
      </w:pPr>
      <w:hyperlink r:id="rId115">
        <w:r w:rsidR="009B0757" w:rsidRPr="009B0757">
          <w:rPr>
            <w:rFonts w:cs="Calibri"/>
            <w:sz w:val="24"/>
            <w:lang w:eastAsia="ru-RU"/>
          </w:rPr>
          <w:t>137</w:t>
        </w:r>
      </w:hyperlink>
      <w:r w:rsidR="009B0757" w:rsidRPr="009B0757">
        <w:rPr>
          <w:rFonts w:cs="Calibri"/>
          <w:sz w:val="24"/>
          <w:lang w:eastAsia="ru-RU"/>
        </w:rPr>
        <w:t xml:space="preserve">.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w:t>
      </w:r>
      <w:hyperlink w:anchor="P6622">
        <w:r w:rsidR="009B0757" w:rsidRPr="009B0757">
          <w:rPr>
            <w:rFonts w:cs="Calibri"/>
            <w:sz w:val="24"/>
            <w:lang w:eastAsia="ru-RU"/>
          </w:rPr>
          <w:t>приложениям NN 34</w:t>
        </w:r>
      </w:hyperlink>
      <w:r w:rsidR="009B0757" w:rsidRPr="009B0757">
        <w:rPr>
          <w:rFonts w:cs="Calibri"/>
          <w:sz w:val="24"/>
          <w:lang w:eastAsia="ru-RU"/>
        </w:rPr>
        <w:t xml:space="preserve">, </w:t>
      </w:r>
      <w:hyperlink w:anchor="P7269">
        <w:r w:rsidR="009B0757" w:rsidRPr="009B0757">
          <w:rPr>
            <w:rFonts w:cs="Calibri"/>
            <w:sz w:val="24"/>
            <w:lang w:eastAsia="ru-RU"/>
          </w:rPr>
          <w:t>35</w:t>
        </w:r>
      </w:hyperlink>
      <w:r w:rsidR="009B0757" w:rsidRPr="009B0757">
        <w:rPr>
          <w:rFonts w:cs="Calibri"/>
          <w:sz w:val="24"/>
          <w:lang w:eastAsia="ru-RU"/>
        </w:rPr>
        <w:t xml:space="preserve"> (далее - Сводные данные).</w:t>
      </w:r>
    </w:p>
    <w:p w14:paraId="1C33B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Сводные данные содержат те же показатели, что и показатели, отраженные на лицевых счетах подведомственных учреждений главных распорядителей (распорядителей), главных администраторов источников финансирования дефицита бюджета.</w:t>
      </w:r>
    </w:p>
    <w:p w14:paraId="080482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sidR="000B2D1D">
        <w:rPr>
          <w:rFonts w:cs="Calibri"/>
          <w:sz w:val="24"/>
          <w:lang w:eastAsia="ru-RU"/>
        </w:rPr>
        <w:t>Сельским поселением</w:t>
      </w:r>
      <w:r w:rsidRPr="009B0757">
        <w:rPr>
          <w:rFonts w:cs="Calibri"/>
          <w:sz w:val="24"/>
          <w:lang w:eastAsia="ru-RU"/>
        </w:rPr>
        <w:t>.</w:t>
      </w:r>
    </w:p>
    <w:p w14:paraId="30167C65" w14:textId="77777777" w:rsidR="009B0757" w:rsidRPr="009B0757" w:rsidRDefault="00726F5F" w:rsidP="009B0757">
      <w:pPr>
        <w:spacing w:before="220"/>
        <w:ind w:firstLine="540"/>
        <w:jc w:val="both"/>
        <w:rPr>
          <w:rFonts w:cs="Calibri"/>
          <w:sz w:val="24"/>
          <w:lang w:eastAsia="ru-RU"/>
        </w:rPr>
      </w:pPr>
      <w:hyperlink r:id="rId116">
        <w:r w:rsidR="009B0757" w:rsidRPr="009B0757">
          <w:rPr>
            <w:rFonts w:cs="Calibri"/>
            <w:sz w:val="24"/>
            <w:lang w:eastAsia="ru-RU"/>
          </w:rPr>
          <w:t>138</w:t>
        </w:r>
      </w:hyperlink>
      <w:r w:rsidR="009B0757" w:rsidRPr="009B0757">
        <w:rPr>
          <w:rFonts w:cs="Calibri"/>
          <w:sz w:val="24"/>
          <w:lang w:eastAsia="ru-RU"/>
        </w:rPr>
        <w:t xml:space="preserve">. Распределение и закрепление конкретных обязанностей за сотрудниками </w:t>
      </w:r>
      <w:r w:rsidR="009B0757">
        <w:rPr>
          <w:rFonts w:cs="Calibri"/>
          <w:sz w:val="24"/>
          <w:lang w:eastAsia="ru-RU"/>
        </w:rPr>
        <w:t>Сельского поселения</w:t>
      </w:r>
      <w:r w:rsidR="009B0757" w:rsidRPr="009B0757">
        <w:rPr>
          <w:rFonts w:cs="Calibri"/>
          <w:sz w:val="24"/>
          <w:lang w:eastAsia="ru-RU"/>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sidR="000B2D1D">
        <w:rPr>
          <w:rFonts w:cs="Calibri"/>
          <w:sz w:val="24"/>
          <w:lang w:eastAsia="ru-RU"/>
        </w:rPr>
        <w:t>Сельским поселением</w:t>
      </w:r>
      <w:r w:rsidR="009B0757" w:rsidRPr="009B0757">
        <w:rPr>
          <w:rFonts w:cs="Calibri"/>
          <w:sz w:val="24"/>
          <w:lang w:eastAsia="ru-RU"/>
        </w:rPr>
        <w:t xml:space="preserve"> регламентом.</w:t>
      </w:r>
    </w:p>
    <w:p w14:paraId="69AEFC17" w14:textId="77777777" w:rsidR="009B0757" w:rsidRPr="009B0757" w:rsidRDefault="00726F5F" w:rsidP="009B0757">
      <w:pPr>
        <w:spacing w:before="220"/>
        <w:ind w:firstLine="540"/>
        <w:jc w:val="both"/>
        <w:rPr>
          <w:rFonts w:cs="Calibri"/>
          <w:sz w:val="24"/>
          <w:lang w:eastAsia="ru-RU"/>
        </w:rPr>
      </w:pPr>
      <w:hyperlink r:id="rId117">
        <w:r w:rsidR="009B0757" w:rsidRPr="009B0757">
          <w:rPr>
            <w:rFonts w:cs="Calibri"/>
            <w:sz w:val="24"/>
            <w:lang w:eastAsia="ru-RU"/>
          </w:rPr>
          <w:t>139</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устанавливает порядок хранения и создание условий для сохранности документов постоянного пользования в соответствии с правилами делопроизводства.</w:t>
      </w:r>
    </w:p>
    <w:p w14:paraId="7909F08B" w14:textId="77777777" w:rsidR="009B0757" w:rsidRPr="009B0757" w:rsidRDefault="00726F5F" w:rsidP="009B0757">
      <w:pPr>
        <w:spacing w:before="220"/>
        <w:ind w:firstLine="540"/>
        <w:jc w:val="both"/>
        <w:rPr>
          <w:rFonts w:cs="Calibri"/>
          <w:sz w:val="24"/>
          <w:lang w:eastAsia="ru-RU"/>
        </w:rPr>
      </w:pPr>
      <w:hyperlink r:id="rId118">
        <w:r w:rsidR="009B0757" w:rsidRPr="009B0757">
          <w:rPr>
            <w:rFonts w:cs="Calibri"/>
            <w:sz w:val="24"/>
            <w:lang w:eastAsia="ru-RU"/>
          </w:rPr>
          <w:t>140</w:t>
        </w:r>
      </w:hyperlink>
      <w:r w:rsidR="009B0757" w:rsidRPr="009B0757">
        <w:rPr>
          <w:rFonts w:cs="Calibri"/>
          <w:sz w:val="24"/>
          <w:lang w:eastAsia="ru-RU"/>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sidR="000B2D1D">
        <w:rPr>
          <w:rFonts w:cs="Calibri"/>
          <w:sz w:val="24"/>
          <w:lang w:eastAsia="ru-RU"/>
        </w:rPr>
        <w:t>Сельским поселением</w:t>
      </w:r>
      <w:r w:rsidR="009B0757" w:rsidRPr="009B0757">
        <w:rPr>
          <w:rFonts w:cs="Calibri"/>
          <w:sz w:val="24"/>
          <w:lang w:eastAsia="ru-RU"/>
        </w:rPr>
        <w:t xml:space="preserve"> в соответствии с требованиями, установленными законодательством Российской Федерации о государственной тайне.</w:t>
      </w:r>
    </w:p>
    <w:p w14:paraId="0D5DFDCF" w14:textId="77777777" w:rsidR="009B0757" w:rsidRPr="009B0757" w:rsidRDefault="00726F5F" w:rsidP="009B0757">
      <w:pPr>
        <w:spacing w:before="220"/>
        <w:ind w:firstLine="540"/>
        <w:jc w:val="both"/>
        <w:rPr>
          <w:rFonts w:cs="Calibri"/>
          <w:sz w:val="24"/>
          <w:lang w:eastAsia="ru-RU"/>
        </w:rPr>
      </w:pPr>
      <w:hyperlink r:id="rId119">
        <w:r w:rsidR="009B0757" w:rsidRPr="009B0757">
          <w:rPr>
            <w:rFonts w:cs="Calibri"/>
            <w:sz w:val="24"/>
            <w:lang w:eastAsia="ru-RU"/>
          </w:rPr>
          <w:t>141</w:t>
        </w:r>
      </w:hyperlink>
      <w:r w:rsidR="009B0757" w:rsidRPr="009B0757">
        <w:rPr>
          <w:rFonts w:cs="Calibri"/>
          <w:sz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1052">
        <w:r w:rsidR="009B0757" w:rsidRPr="009B0757">
          <w:rPr>
            <w:rFonts w:cs="Calibri"/>
            <w:sz w:val="24"/>
            <w:lang w:eastAsia="ru-RU"/>
          </w:rPr>
          <w:t>приложениями NN 1</w:t>
        </w:r>
      </w:hyperlink>
      <w:r w:rsidR="009B0757" w:rsidRPr="009B0757">
        <w:rPr>
          <w:rFonts w:cs="Calibri"/>
          <w:sz w:val="24"/>
          <w:lang w:eastAsia="ru-RU"/>
        </w:rPr>
        <w:t xml:space="preserve"> - </w:t>
      </w:r>
      <w:hyperlink w:anchor="P7269">
        <w:r w:rsidR="009B0757" w:rsidRPr="009B0757">
          <w:rPr>
            <w:rFonts w:cs="Calibri"/>
            <w:sz w:val="24"/>
            <w:lang w:eastAsia="ru-RU"/>
          </w:rPr>
          <w:t>35</w:t>
        </w:r>
      </w:hyperlink>
      <w:r w:rsidR="009B0757" w:rsidRPr="009B0757">
        <w:rPr>
          <w:rFonts w:cs="Calibri"/>
          <w:sz w:val="24"/>
          <w:lang w:eastAsia="ru-RU"/>
        </w:rPr>
        <w:t xml:space="preserve"> настоящего Порядка.</w:t>
      </w:r>
    </w:p>
    <w:p w14:paraId="69DEA4AB" w14:textId="77777777" w:rsidR="009B0757" w:rsidRPr="009B0757" w:rsidRDefault="009B0757" w:rsidP="009B0757">
      <w:pPr>
        <w:jc w:val="center"/>
        <w:rPr>
          <w:rFonts w:cs="Calibri"/>
          <w:sz w:val="24"/>
          <w:lang w:eastAsia="ru-RU"/>
        </w:rPr>
      </w:pPr>
    </w:p>
    <w:p w14:paraId="1D603659" w14:textId="77777777" w:rsidR="009B0757" w:rsidRPr="009B0757" w:rsidRDefault="009B0757" w:rsidP="009B0757">
      <w:pPr>
        <w:jc w:val="center"/>
        <w:outlineLvl w:val="1"/>
        <w:rPr>
          <w:rFonts w:cs="Calibri"/>
          <w:b/>
          <w:sz w:val="24"/>
          <w:lang w:eastAsia="ru-RU"/>
        </w:rPr>
      </w:pPr>
      <w:bookmarkStart w:id="44" w:name="P792"/>
      <w:bookmarkStart w:id="45" w:name="_Hlk223678596"/>
      <w:bookmarkEnd w:id="44"/>
      <w:r w:rsidRPr="009B0757">
        <w:rPr>
          <w:rFonts w:cs="Calibri"/>
          <w:b/>
          <w:sz w:val="24"/>
          <w:lang w:eastAsia="ru-RU"/>
        </w:rPr>
        <w:t>IV. ПОРЯДОК</w:t>
      </w:r>
    </w:p>
    <w:p w14:paraId="0F11C256" w14:textId="77777777" w:rsidR="009B0757" w:rsidRPr="009B0757" w:rsidRDefault="009B0757" w:rsidP="009B0757">
      <w:pPr>
        <w:jc w:val="center"/>
        <w:rPr>
          <w:rFonts w:cs="Calibri"/>
          <w:b/>
          <w:sz w:val="24"/>
          <w:lang w:eastAsia="ru-RU"/>
        </w:rPr>
      </w:pPr>
      <w:r w:rsidRPr="009B0757">
        <w:rPr>
          <w:rFonts w:cs="Calibri"/>
          <w:b/>
          <w:sz w:val="24"/>
          <w:lang w:eastAsia="ru-RU"/>
        </w:rPr>
        <w:t>ОТКРЫТИЯ И ВЕДЕНИЯ ЛИЦЕВЫХ СЧЕТОВ ДЛЯ УЧЕТА ОПЕРАЦИЙ</w:t>
      </w:r>
    </w:p>
    <w:p w14:paraId="37591417" w14:textId="77777777" w:rsidR="009B0757" w:rsidRPr="009B0757" w:rsidRDefault="009B0757" w:rsidP="009B0757">
      <w:pPr>
        <w:jc w:val="center"/>
        <w:rPr>
          <w:rFonts w:cs="Calibri"/>
          <w:b/>
          <w:sz w:val="24"/>
          <w:lang w:eastAsia="ru-RU"/>
        </w:rPr>
      </w:pPr>
      <w:r w:rsidRPr="009B0757">
        <w:rPr>
          <w:rFonts w:cs="Calibri"/>
          <w:b/>
          <w:sz w:val="24"/>
          <w:lang w:eastAsia="ru-RU"/>
        </w:rPr>
        <w:t>СО СРЕДСТВАМИ УЧАСТНИКОВ КАЗНАЧЕЙСКОГО СОПРОВОЖДЕНИЯ</w:t>
      </w:r>
    </w:p>
    <w:p w14:paraId="6F648EB1" w14:textId="77777777" w:rsidR="009B0757" w:rsidRPr="009B0757" w:rsidRDefault="009B0757" w:rsidP="009B0757">
      <w:pPr>
        <w:ind w:firstLine="709"/>
        <w:jc w:val="both"/>
        <w:rPr>
          <w:rFonts w:cs="Calibri"/>
          <w:sz w:val="24"/>
          <w:lang w:eastAsia="ru-RU"/>
        </w:rPr>
      </w:pPr>
    </w:p>
    <w:p w14:paraId="7FC3226B" w14:textId="012E5642" w:rsidR="009B0757" w:rsidRPr="009B0757" w:rsidRDefault="009B0757" w:rsidP="009B0757">
      <w:pPr>
        <w:ind w:firstLine="709"/>
        <w:jc w:val="both"/>
        <w:rPr>
          <w:rFonts w:cs="Calibri"/>
          <w:sz w:val="24"/>
          <w:lang w:eastAsia="ru-RU"/>
        </w:rPr>
      </w:pPr>
      <w:bookmarkStart w:id="46" w:name="_Hlk223680179"/>
      <w:r w:rsidRPr="009B0757">
        <w:rPr>
          <w:rFonts w:cs="Calibri"/>
          <w:sz w:val="24"/>
          <w:lang w:eastAsia="ru-RU"/>
        </w:rPr>
        <w:t xml:space="preserve">Положения настоящего раздела применяются к участникам казначейского сопровождения средств местного бюджета и (или) межбюджетных трансфертов в случае введения казначейского сопровождения на территории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в соответствии с решением Совета сельского поселения </w:t>
      </w:r>
      <w:r w:rsidR="00882AC8">
        <w:rPr>
          <w:rFonts w:cs="Calibri"/>
          <w:sz w:val="24"/>
          <w:lang w:eastAsia="ru-RU"/>
        </w:rPr>
        <w:t>Тубинский</w:t>
      </w:r>
      <w:r w:rsidRPr="009B0757">
        <w:rPr>
          <w:rFonts w:cs="Calibri"/>
          <w:sz w:val="24"/>
          <w:lang w:eastAsia="ru-RU"/>
        </w:rPr>
        <w:t xml:space="preserve"> сельсовет муниципального района Баймакский район.</w:t>
      </w:r>
    </w:p>
    <w:bookmarkEnd w:id="45"/>
    <w:bookmarkEnd w:id="46"/>
    <w:p w14:paraId="7C0C6877" w14:textId="77777777" w:rsidR="009B0757" w:rsidRPr="009B0757" w:rsidRDefault="009B0757" w:rsidP="009B0757">
      <w:pPr>
        <w:jc w:val="center"/>
        <w:rPr>
          <w:rFonts w:cs="Calibri"/>
          <w:sz w:val="24"/>
          <w:lang w:eastAsia="ru-RU"/>
        </w:rPr>
      </w:pPr>
    </w:p>
    <w:p w14:paraId="0310985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Резервирование, открытие, переоформление и закрытие</w:t>
      </w:r>
    </w:p>
    <w:p w14:paraId="2EB105DE" w14:textId="77777777" w:rsidR="009B0757" w:rsidRPr="009B0757" w:rsidRDefault="009B0757" w:rsidP="009B0757">
      <w:pPr>
        <w:jc w:val="center"/>
        <w:rPr>
          <w:rFonts w:cs="Calibri"/>
          <w:b/>
          <w:sz w:val="24"/>
          <w:lang w:eastAsia="ru-RU"/>
        </w:rPr>
      </w:pPr>
      <w:r w:rsidRPr="009B0757">
        <w:rPr>
          <w:rFonts w:cs="Calibri"/>
          <w:b/>
          <w:sz w:val="24"/>
          <w:lang w:eastAsia="ru-RU"/>
        </w:rPr>
        <w:t>лицевых счетов</w:t>
      </w:r>
    </w:p>
    <w:p w14:paraId="583ADB55" w14:textId="77777777" w:rsidR="009B0757" w:rsidRPr="009B0757" w:rsidRDefault="009B0757" w:rsidP="009B0757">
      <w:pPr>
        <w:jc w:val="center"/>
        <w:rPr>
          <w:rFonts w:cs="Calibri"/>
          <w:sz w:val="24"/>
          <w:lang w:eastAsia="ru-RU"/>
        </w:rPr>
      </w:pPr>
    </w:p>
    <w:p w14:paraId="64FD39DF" w14:textId="77777777" w:rsidR="009B0757" w:rsidRPr="009B0757" w:rsidRDefault="009B0757" w:rsidP="009B0757">
      <w:pPr>
        <w:ind w:firstLine="540"/>
        <w:jc w:val="both"/>
        <w:rPr>
          <w:rFonts w:cs="Calibri"/>
          <w:sz w:val="24"/>
          <w:lang w:eastAsia="ru-RU"/>
        </w:rPr>
      </w:pPr>
      <w:r w:rsidRPr="009B0757">
        <w:rPr>
          <w:rFonts w:cs="Calibri"/>
          <w:sz w:val="24"/>
          <w:lang w:eastAsia="ru-RU"/>
        </w:rPr>
        <w:t xml:space="preserve">142. </w:t>
      </w:r>
      <w:r>
        <w:rPr>
          <w:rFonts w:cs="Calibri"/>
          <w:sz w:val="24"/>
          <w:lang w:eastAsia="ru-RU"/>
        </w:rPr>
        <w:t>Сельское поселение</w:t>
      </w:r>
      <w:r w:rsidRPr="009B0757">
        <w:rPr>
          <w:rFonts w:cs="Calibri"/>
          <w:sz w:val="24"/>
          <w:lang w:eastAsia="ru-RU"/>
        </w:rPr>
        <w:t xml:space="preserve"> осуществляет открытие лицевых счетов клиентам, являющимся участниками казначейского сопровождения, включенным в Сводный реестр (за исключением индивидуальных предпринимателей и физических лиц - производителей товаров, работ, услуг), на основании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w:t>
      </w:r>
    </w:p>
    <w:p w14:paraId="61A212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143. Основанием для открытия лицевого счета являются документы, подтверждающие возникновение бюджетных обязательств, на основании которых осуществляется казначейское сопровождение целевых средств (далее - документ-основание):</w:t>
      </w:r>
    </w:p>
    <w:p w14:paraId="21B546EF" w14:textId="77777777" w:rsidR="009B0757" w:rsidRPr="009B0757" w:rsidRDefault="009B0757" w:rsidP="009B0757">
      <w:pPr>
        <w:spacing w:before="220"/>
        <w:ind w:firstLine="540"/>
        <w:jc w:val="both"/>
        <w:rPr>
          <w:rFonts w:cs="Calibri"/>
          <w:sz w:val="24"/>
          <w:lang w:eastAsia="ru-RU"/>
        </w:rPr>
      </w:pPr>
      <w:bookmarkStart w:id="47" w:name="P803"/>
      <w:bookmarkEnd w:id="47"/>
      <w:r w:rsidRPr="009B0757">
        <w:rPr>
          <w:rFonts w:cs="Calibri"/>
          <w:sz w:val="24"/>
          <w:lang w:eastAsia="ru-RU"/>
        </w:rPr>
        <w:t>а) муниципальный контракт о поставке товаров, выполнении работ, оказании услуг;</w:t>
      </w:r>
    </w:p>
    <w:p w14:paraId="426EFEBD" w14:textId="77777777" w:rsidR="009B0757" w:rsidRPr="009B0757" w:rsidRDefault="009B0757" w:rsidP="009B0757">
      <w:pPr>
        <w:spacing w:before="220"/>
        <w:ind w:firstLine="540"/>
        <w:jc w:val="both"/>
        <w:rPr>
          <w:rFonts w:cs="Calibri"/>
          <w:sz w:val="24"/>
          <w:lang w:eastAsia="ru-RU"/>
        </w:rPr>
      </w:pPr>
      <w:bookmarkStart w:id="48" w:name="P804"/>
      <w:bookmarkEnd w:id="48"/>
      <w:r w:rsidRPr="009B0757">
        <w:rPr>
          <w:rFonts w:cs="Calibri"/>
          <w:sz w:val="24"/>
          <w:lang w:eastAsia="ru-RU"/>
        </w:rPr>
        <w:t xml:space="preserve">б) договора (соглашения) о предоставлении субсидий, договора о предоставлении бюджетных инвестиций в соответствии со </w:t>
      </w:r>
      <w:hyperlink r:id="rId120">
        <w:r w:rsidRPr="009B0757">
          <w:rPr>
            <w:rFonts w:cs="Calibri"/>
            <w:sz w:val="24"/>
            <w:lang w:eastAsia="ru-RU"/>
          </w:rPr>
          <w:t>статьей 80</w:t>
        </w:r>
      </w:hyperlink>
      <w:r w:rsidRPr="009B0757">
        <w:rPr>
          <w:rFonts w:cs="Calibri"/>
          <w:sz w:val="24"/>
          <w:lang w:eastAsia="ru-RU"/>
        </w:rPr>
        <w:t xml:space="preserve"> Бюджетного кодекса Российской Федерации, договора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w:t>
      </w:r>
    </w:p>
    <w:p w14:paraId="372F70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контракты (договора) о поставке товаров, выполнении работ, оказании услуг, источником финансового обеспечения исполнения обязательств по которому являются средства, предоставленные в рамках исполнения муниципальных контрактов, договоров (соглашений), указанных в </w:t>
      </w:r>
      <w:hyperlink w:anchor="P803">
        <w:r w:rsidRPr="009B0757">
          <w:rPr>
            <w:rFonts w:cs="Calibri"/>
            <w:sz w:val="24"/>
            <w:lang w:eastAsia="ru-RU"/>
          </w:rPr>
          <w:t>подпунктах "а"</w:t>
        </w:r>
      </w:hyperlink>
      <w:r w:rsidRPr="009B0757">
        <w:rPr>
          <w:rFonts w:cs="Calibri"/>
          <w:sz w:val="24"/>
          <w:lang w:eastAsia="ru-RU"/>
        </w:rPr>
        <w:t xml:space="preserve"> и </w:t>
      </w:r>
      <w:hyperlink w:anchor="P804">
        <w:r w:rsidRPr="009B0757">
          <w:rPr>
            <w:rFonts w:cs="Calibri"/>
            <w:sz w:val="24"/>
            <w:lang w:eastAsia="ru-RU"/>
          </w:rPr>
          <w:t>"б"</w:t>
        </w:r>
      </w:hyperlink>
      <w:r w:rsidRPr="009B0757">
        <w:rPr>
          <w:rFonts w:cs="Calibri"/>
          <w:sz w:val="24"/>
          <w:lang w:eastAsia="ru-RU"/>
        </w:rPr>
        <w:t xml:space="preserve"> настоящего пункта.</w:t>
      </w:r>
    </w:p>
    <w:p w14:paraId="31EF4E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лицевом счете участника казначейского сопровождения учет ведется в разрезе документов-оснований в соответствии с присвоенным идентификатором.</w:t>
      </w:r>
    </w:p>
    <w:p w14:paraId="449720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если документ-основание содержит сведения, составляющие государственную тайну или иную охраняемую законом тайну, основанием для открытия лицевого счета является выписка из такого документа-основания.</w:t>
      </w:r>
    </w:p>
    <w:p w14:paraId="74D0C1D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144. Участник казначейского сопровождения, в связи с необходимостью указания в документах-основаниях реквизитов лицевого счета, вправе зарезервировать номер лицевого счета в случае отсутствия ранее открытого лицевого счета.</w:t>
      </w:r>
    </w:p>
    <w:p w14:paraId="07A834C3" w14:textId="77777777" w:rsidR="009B0757" w:rsidRPr="009B0757" w:rsidRDefault="009B0757" w:rsidP="009B0757">
      <w:pPr>
        <w:spacing w:before="220"/>
        <w:ind w:firstLine="540"/>
        <w:jc w:val="both"/>
        <w:rPr>
          <w:rFonts w:cs="Calibri"/>
          <w:sz w:val="24"/>
          <w:lang w:eastAsia="ru-RU"/>
        </w:rPr>
      </w:pPr>
      <w:bookmarkStart w:id="49" w:name="P810"/>
      <w:bookmarkEnd w:id="49"/>
      <w:r w:rsidRPr="009B0757">
        <w:rPr>
          <w:rFonts w:cs="Calibri"/>
          <w:sz w:val="24"/>
          <w:lang w:eastAsia="ru-RU"/>
        </w:rPr>
        <w:t xml:space="preserve">145. В целях резервирования лицевого счета в </w:t>
      </w:r>
      <w:r>
        <w:rPr>
          <w:rFonts w:cs="Calibri"/>
          <w:sz w:val="24"/>
          <w:lang w:eastAsia="ru-RU"/>
        </w:rPr>
        <w:t>Сельское поселение</w:t>
      </w:r>
      <w:r w:rsidRPr="009B0757">
        <w:rPr>
          <w:rFonts w:cs="Calibri"/>
          <w:sz w:val="24"/>
          <w:lang w:eastAsia="ru-RU"/>
        </w:rPr>
        <w:t xml:space="preserve"> участником казначейского сопровождения представляется </w:t>
      </w:r>
      <w:hyperlink w:anchor="P7552">
        <w:r w:rsidRPr="009B0757">
          <w:rPr>
            <w:rFonts w:cs="Calibri"/>
            <w:sz w:val="24"/>
            <w:lang w:eastAsia="ru-RU"/>
          </w:rPr>
          <w:t>Заявление</w:t>
        </w:r>
      </w:hyperlink>
      <w:r w:rsidRPr="009B0757">
        <w:rPr>
          <w:rFonts w:cs="Calibri"/>
          <w:sz w:val="24"/>
          <w:lang w:eastAsia="ru-RU"/>
        </w:rPr>
        <w:t xml:space="preserve"> на резервирование/открытие (закрытие) лицевого счета по форме согласно приложению N 36 к настоящему Порядку (далее - Заявление).</w:t>
      </w:r>
    </w:p>
    <w:p w14:paraId="5AFCDB67" w14:textId="77777777" w:rsidR="009B0757" w:rsidRPr="009B0757" w:rsidRDefault="009B0757" w:rsidP="009B0757">
      <w:pPr>
        <w:spacing w:before="220"/>
        <w:ind w:firstLine="540"/>
        <w:jc w:val="both"/>
        <w:rPr>
          <w:rFonts w:cs="Calibri"/>
          <w:sz w:val="24"/>
          <w:lang w:eastAsia="ru-RU"/>
        </w:rPr>
      </w:pPr>
      <w:bookmarkStart w:id="50" w:name="P811"/>
      <w:bookmarkEnd w:id="50"/>
      <w:r w:rsidRPr="009B0757">
        <w:rPr>
          <w:rFonts w:cs="Calibri"/>
          <w:sz w:val="24"/>
          <w:lang w:eastAsia="ru-RU"/>
        </w:rPr>
        <w:t xml:space="preserve">146. Проверка </w:t>
      </w:r>
      <w:hyperlink w:anchor="P7552">
        <w:r w:rsidRPr="009B0757">
          <w:rPr>
            <w:rFonts w:cs="Calibri"/>
            <w:sz w:val="24"/>
            <w:lang w:eastAsia="ru-RU"/>
          </w:rPr>
          <w:t>Заявления</w:t>
        </w:r>
      </w:hyperlink>
      <w:r w:rsidRPr="009B0757">
        <w:rPr>
          <w:rFonts w:cs="Calibri"/>
          <w:sz w:val="24"/>
          <w:lang w:eastAsia="ru-RU"/>
        </w:rPr>
        <w:t xml:space="preserve"> осуществляется </w:t>
      </w:r>
      <w:r w:rsidR="000B2D1D">
        <w:rPr>
          <w:rFonts w:cs="Calibri"/>
          <w:sz w:val="24"/>
          <w:lang w:eastAsia="ru-RU"/>
        </w:rPr>
        <w:t>Сельским поселением</w:t>
      </w:r>
      <w:r w:rsidRPr="009B0757">
        <w:rPr>
          <w:rFonts w:cs="Calibri"/>
          <w:sz w:val="24"/>
          <w:lang w:eastAsia="ru-RU"/>
        </w:rPr>
        <w:t xml:space="preserve"> в течение одного рабочего дня со дня его поступления.</w:t>
      </w:r>
    </w:p>
    <w:p w14:paraId="3179F1F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7552">
        <w:r w:rsidRPr="009B0757">
          <w:rPr>
            <w:rFonts w:cs="Calibri"/>
            <w:sz w:val="24"/>
            <w:lang w:eastAsia="ru-RU"/>
          </w:rPr>
          <w:t>Заявления</w:t>
        </w:r>
      </w:hyperlink>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проверяет:</w:t>
      </w:r>
    </w:p>
    <w:p w14:paraId="2E4421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согласно приложению N 36 к настоящему Порядку;</w:t>
      </w:r>
    </w:p>
    <w:p w14:paraId="06BDF3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реквизиты, предусмотренные к заполнению, а также их соответствие данным, указанным в сведениях ЕГРЮЛ, либо в сведениях Единого государственного реестра индивидуальных предпринимателей (далее - ЕГРИП).</w:t>
      </w:r>
    </w:p>
    <w:p w14:paraId="40277A7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w:t>
      </w:r>
      <w:hyperlink w:anchor="P7552">
        <w:r w:rsidRPr="009B0757">
          <w:rPr>
            <w:rFonts w:cs="Calibri"/>
            <w:sz w:val="24"/>
            <w:lang w:eastAsia="ru-RU"/>
          </w:rPr>
          <w:t>Заявлении</w:t>
        </w:r>
      </w:hyperlink>
      <w:r w:rsidRPr="009B0757">
        <w:rPr>
          <w:rFonts w:cs="Calibri"/>
          <w:sz w:val="24"/>
          <w:lang w:eastAsia="ru-RU"/>
        </w:rPr>
        <w:t xml:space="preserve"> не допускается.</w:t>
      </w:r>
    </w:p>
    <w:p w14:paraId="4590FA25" w14:textId="77777777" w:rsidR="009B0757" w:rsidRPr="009B0757" w:rsidRDefault="009B0757" w:rsidP="009B0757">
      <w:pPr>
        <w:spacing w:before="220"/>
        <w:ind w:firstLine="540"/>
        <w:jc w:val="both"/>
        <w:rPr>
          <w:rFonts w:cs="Calibri"/>
          <w:sz w:val="24"/>
          <w:lang w:eastAsia="ru-RU"/>
        </w:rPr>
      </w:pPr>
      <w:bookmarkStart w:id="51" w:name="P816"/>
      <w:bookmarkEnd w:id="51"/>
      <w:r w:rsidRPr="009B0757">
        <w:rPr>
          <w:rFonts w:cs="Calibri"/>
          <w:sz w:val="24"/>
          <w:lang w:eastAsia="ru-RU"/>
        </w:rPr>
        <w:t xml:space="preserve">147. </w:t>
      </w:r>
      <w:r>
        <w:rPr>
          <w:rFonts w:cs="Calibri"/>
          <w:sz w:val="24"/>
          <w:lang w:eastAsia="ru-RU"/>
        </w:rPr>
        <w:t>Сельское поселение</w:t>
      </w:r>
      <w:r w:rsidRPr="009B0757">
        <w:rPr>
          <w:rFonts w:cs="Calibri"/>
          <w:sz w:val="24"/>
          <w:lang w:eastAsia="ru-RU"/>
        </w:rPr>
        <w:t xml:space="preserve"> при несоответствии представленного в целях резервирования лицевого счета </w:t>
      </w:r>
      <w:hyperlink w:anchor="P7552">
        <w:r w:rsidRPr="009B0757">
          <w:rPr>
            <w:rFonts w:cs="Calibri"/>
            <w:sz w:val="24"/>
            <w:lang w:eastAsia="ru-RU"/>
          </w:rPr>
          <w:t>Заявления</w:t>
        </w:r>
      </w:hyperlink>
      <w:r w:rsidRPr="009B0757">
        <w:rPr>
          <w:rFonts w:cs="Calibri"/>
          <w:sz w:val="24"/>
          <w:lang w:eastAsia="ru-RU"/>
        </w:rPr>
        <w:t xml:space="preserve"> положениям, указанным в </w:t>
      </w:r>
      <w:hyperlink w:anchor="P811">
        <w:r w:rsidRPr="009B0757">
          <w:rPr>
            <w:rFonts w:cs="Calibri"/>
            <w:sz w:val="24"/>
            <w:lang w:eastAsia="ru-RU"/>
          </w:rPr>
          <w:t>пункте 146</w:t>
        </w:r>
      </w:hyperlink>
      <w:r w:rsidRPr="009B0757">
        <w:rPr>
          <w:rFonts w:cs="Calibri"/>
          <w:sz w:val="24"/>
          <w:lang w:eastAsia="ru-RU"/>
        </w:rPr>
        <w:t xml:space="preserve"> настоящего Порядка, не позднее двух рабочих дней после дня его представления в </w:t>
      </w:r>
      <w:r>
        <w:rPr>
          <w:rFonts w:cs="Calibri"/>
          <w:sz w:val="24"/>
          <w:lang w:eastAsia="ru-RU"/>
        </w:rPr>
        <w:t>Сельское поселение</w:t>
      </w:r>
      <w:r w:rsidRPr="009B0757">
        <w:rPr>
          <w:rFonts w:cs="Calibri"/>
          <w:sz w:val="24"/>
          <w:lang w:eastAsia="ru-RU"/>
        </w:rPr>
        <w:t xml:space="preserve"> осуществляет процедуру возврата Заявления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5D94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148. Резервирование номера лицевого счета осуществляется не позднее следующего рабочего дня после дня завершения проверки </w:t>
      </w:r>
      <w:hyperlink w:anchor="P7552">
        <w:r w:rsidRPr="009B0757">
          <w:rPr>
            <w:rFonts w:cs="Calibri"/>
            <w:sz w:val="24"/>
            <w:lang w:eastAsia="ru-RU"/>
          </w:rPr>
          <w:t>Заявления</w:t>
        </w:r>
      </w:hyperlink>
      <w:r w:rsidRPr="009B0757">
        <w:rPr>
          <w:rFonts w:cs="Calibri"/>
          <w:sz w:val="24"/>
          <w:lang w:eastAsia="ru-RU"/>
        </w:rPr>
        <w:t xml:space="preserve"> на соответствие положениям, предусмотренным настоящим Порядком.</w:t>
      </w:r>
    </w:p>
    <w:p w14:paraId="5B863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149.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резервирования номера лицевого счета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47ABF97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150. После заключения документа-основания участник казначейского сопровождения представляет в </w:t>
      </w:r>
      <w:r>
        <w:rPr>
          <w:rFonts w:cs="Calibri"/>
          <w:sz w:val="24"/>
          <w:lang w:eastAsia="ru-RU"/>
        </w:rPr>
        <w:t>Сельское поселение</w:t>
      </w:r>
      <w:r w:rsidRPr="009B0757">
        <w:rPr>
          <w:rFonts w:cs="Calibri"/>
          <w:sz w:val="24"/>
          <w:lang w:eastAsia="ru-RU"/>
        </w:rPr>
        <w:t xml:space="preserve"> документы для открытия лицевого счета, указанные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с указанием номера лицевого счета, ранее зарезервированного.</w:t>
      </w:r>
    </w:p>
    <w:p w14:paraId="2B8D5A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151. В случае если участником казначейского сопровождения в течение 6 месяцев с момента резервирования номера лицевого счета не представлен документ-основание и иные документы, предусмотренные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признает утратившей силу, ранее произведенную запись о зарезервированном номере лицевого счета.</w:t>
      </w:r>
    </w:p>
    <w:p w14:paraId="68D913F7" w14:textId="77777777" w:rsidR="009B0757" w:rsidRPr="009B0757" w:rsidRDefault="009B0757" w:rsidP="009B0757">
      <w:pPr>
        <w:spacing w:before="220"/>
        <w:ind w:firstLine="540"/>
        <w:jc w:val="both"/>
        <w:rPr>
          <w:rFonts w:cs="Calibri"/>
          <w:sz w:val="24"/>
          <w:lang w:eastAsia="ru-RU"/>
        </w:rPr>
      </w:pPr>
      <w:bookmarkStart w:id="52" w:name="P823"/>
      <w:bookmarkEnd w:id="52"/>
      <w:r w:rsidRPr="009B0757">
        <w:rPr>
          <w:rFonts w:cs="Calibri"/>
          <w:sz w:val="24"/>
          <w:lang w:eastAsia="ru-RU"/>
        </w:rPr>
        <w:t>152. Для открытия лицевого счета участником казначейского сопровождения представляются следующие документы:</w:t>
      </w:r>
    </w:p>
    <w:p w14:paraId="6ADFE5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Заявление;</w:t>
      </w:r>
    </w:p>
    <w:p w14:paraId="2A618EB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14">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w:t>
      </w:r>
    </w:p>
    <w:p w14:paraId="7BACC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документ-основание либо выписка из документа-основания;</w:t>
      </w:r>
    </w:p>
    <w:p w14:paraId="2E8AAA1F" w14:textId="17778D8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иные документы, предусмотренные законодательными и иными нормативными </w:t>
      </w:r>
      <w:r w:rsidRPr="009B0757">
        <w:rPr>
          <w:rFonts w:cs="Calibri"/>
          <w:sz w:val="24"/>
          <w:lang w:eastAsia="ru-RU"/>
        </w:rPr>
        <w:lastRenderedPageBreak/>
        <w:t xml:space="preserve">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Дополнительно обособленное подразделение юридического лица представляет ходатайство юридического лица об открытии лицевого счета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w:t>
      </w:r>
    </w:p>
    <w:p w14:paraId="18AD38B6" w14:textId="2FC2FC5A" w:rsidR="009B0757" w:rsidRPr="009B0757" w:rsidRDefault="009B0757" w:rsidP="009B0757">
      <w:pPr>
        <w:spacing w:before="220"/>
        <w:ind w:firstLine="540"/>
        <w:jc w:val="both"/>
        <w:rPr>
          <w:rFonts w:cs="Calibri"/>
          <w:sz w:val="24"/>
          <w:lang w:eastAsia="ru-RU"/>
        </w:rPr>
      </w:pPr>
      <w:proofErr w:type="gramStart"/>
      <w:r w:rsidRPr="009B0757">
        <w:rPr>
          <w:rFonts w:cs="Calibri"/>
          <w:sz w:val="24"/>
          <w:lang w:eastAsia="ru-RU"/>
        </w:rPr>
        <w:t xml:space="preserve">Копия документа-основания, представляемая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на бумажном носителе, заверяется получателем средств бюджета сельского поселения </w:t>
      </w:r>
      <w:r w:rsidR="00882AC8">
        <w:rPr>
          <w:rFonts w:cs="Calibri"/>
          <w:sz w:val="24"/>
          <w:lang w:eastAsia="ru-RU"/>
        </w:rPr>
        <w:t>Тубинский</w:t>
      </w:r>
      <w:r w:rsidRPr="009B0757">
        <w:rPr>
          <w:rFonts w:cs="Calibri"/>
          <w:sz w:val="24"/>
          <w:lang w:eastAsia="ru-RU"/>
        </w:rPr>
        <w:t xml:space="preserve"> сельсовет муниципального района Баймакский район Республики Башкортостан, которому доведены лимиты бюджетных обязательств на предоставление целевых средств (далее - муниципальный заказчик), либо участником казначейского сопровождения, являющимся головным исполнителем (исполнителем) по муниципальному контракту (контракту), (далее при совместном упоминании - заказчик), или нотариально, в случае направления</w:t>
      </w:r>
      <w:proofErr w:type="gramEnd"/>
      <w:r w:rsidRPr="009B0757">
        <w:rPr>
          <w:rFonts w:cs="Calibri"/>
          <w:sz w:val="24"/>
          <w:lang w:eastAsia="ru-RU"/>
        </w:rPr>
        <w:t xml:space="preserve"> участником казначейского сопровождения с использованием информационных систем заверения не требует.</w:t>
      </w:r>
    </w:p>
    <w:p w14:paraId="4865629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вправе требовать повторного представления документов для открытия (переоформления) лицевого счета, если они представлялись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ранее и хранятся в деле клиента.</w:t>
      </w:r>
    </w:p>
    <w:p w14:paraId="748488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153.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участника казначейского сопровождения или лиц, уполномоченных руководителем, за исключением Заявления и Карточки образцов подписей, представляемых индивидуальным предпринимателем, которые подписываются, индивидуальным предпринимателем и главным бухгалтером участника казначейского сопровождения (лицом, уполномоченным индивидуальным предпринимателем на ведение бухгалтерского учета).</w:t>
      </w:r>
    </w:p>
    <w:p w14:paraId="1B76BA6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участника казначейского сопровождения должности главного бухгалтера (другого должностного лица, выполняющего его функции)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за подписью только руководителя участника казначейского сопровождения или уполномоченного им лица.</w:t>
      </w:r>
    </w:p>
    <w:p w14:paraId="34D9B1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должностей уполномоченных лиц в документах, представляемых индивидуальными предпринимателями, физическими лицами - производителями товаров, работ, услуг для открытия, переоформления лицевого счета, закрытия и обслуживания лицевых счетов, не обязательно.</w:t>
      </w:r>
    </w:p>
    <w:p w14:paraId="1E7F0C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154.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оформляется и представляется участником казначейского сопровождения с учетом следующих особенностей:</w:t>
      </w:r>
    </w:p>
    <w:p w14:paraId="0B1172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в одном экземпляре;</w:t>
      </w:r>
    </w:p>
    <w:p w14:paraId="3761E3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если в штате участника казначейского сопровождения нет должности главного 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участника казначейского сопровождения (уполномоченного им лица). В графе "Фамилия, имя, отчество" (последнее - при наличии)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подписи лица, наделенного правом первой подписи;</w:t>
      </w:r>
    </w:p>
    <w:p w14:paraId="41541C6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при смене руководителя участника казначейского сопровождения (уполномоченного им лица) или главного бухгалтера участника казначейского сопровождения, а также при назначении временно исполняющего обязанности руководителя участника казначейского сопровождения или главного бухгалтера участника казначейского сопровождения в случае </w:t>
      </w:r>
      <w:r w:rsidRPr="009B0757">
        <w:rPr>
          <w:rFonts w:cs="Calibri"/>
          <w:sz w:val="24"/>
          <w:lang w:eastAsia="ru-RU"/>
        </w:rPr>
        <w:lastRenderedPageBreak/>
        <w:t xml:space="preserve">освобождения руководителя участника казначейского сопровождения или главного бухгалтера участника казначейского сопровождения от ранее занимаемой должности представляется новая,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w:t>
      </w:r>
    </w:p>
    <w:p w14:paraId="52D31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участником казначейского сопровождения,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остаются прежними. Она принимается уполномоченным сотрудником </w:t>
      </w:r>
      <w:r>
        <w:rPr>
          <w:rFonts w:cs="Calibri"/>
          <w:sz w:val="24"/>
          <w:lang w:eastAsia="ru-RU"/>
        </w:rPr>
        <w:t>Сельского поселения</w:t>
      </w:r>
      <w:r w:rsidRPr="009B0757">
        <w:rPr>
          <w:rFonts w:cs="Calibri"/>
          <w:sz w:val="24"/>
          <w:lang w:eastAsia="ru-RU"/>
        </w:rPr>
        <w:t xml:space="preserve"> после сверки подписей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подписавших Карточку образцов подписей, с образцами их подписей на заменяемой Карточке образцов подписей;</w:t>
      </w:r>
    </w:p>
    <w:p w14:paraId="0777BBD1" w14:textId="77777777" w:rsidR="009B0757" w:rsidRPr="009B0757" w:rsidRDefault="009B0757" w:rsidP="009B0757">
      <w:pPr>
        <w:spacing w:before="220"/>
        <w:ind w:firstLine="540"/>
        <w:jc w:val="both"/>
        <w:rPr>
          <w:rFonts w:cs="Calibri"/>
          <w:sz w:val="24"/>
          <w:lang w:eastAsia="ru-RU"/>
        </w:rPr>
      </w:pPr>
      <w:bookmarkStart w:id="53" w:name="P848"/>
      <w:bookmarkEnd w:id="53"/>
      <w:r w:rsidRPr="009B0757">
        <w:rPr>
          <w:rFonts w:cs="Calibri"/>
          <w:sz w:val="24"/>
          <w:lang w:eastAsia="ru-RU"/>
        </w:rPr>
        <w:t xml:space="preserve">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участника казначейского сопровождения или главного бухгалтера участника казначейского сопровождения, с указанием срока их полномочий;</w:t>
      </w:r>
    </w:p>
    <w:p w14:paraId="176CF6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при временном предоставлении лицу права первой или второй подписи (кроме случаев, предусмотренных </w:t>
      </w:r>
      <w:hyperlink w:anchor="P848">
        <w:r w:rsidRPr="009B0757">
          <w:rPr>
            <w:rFonts w:cs="Calibri"/>
            <w:sz w:val="24"/>
            <w:lang w:eastAsia="ru-RU"/>
          </w:rPr>
          <w:t>подпунктом "д"</w:t>
        </w:r>
      </w:hyperlink>
      <w:r w:rsidRPr="009B0757">
        <w:rPr>
          <w:rFonts w:cs="Calibri"/>
          <w:sz w:val="24"/>
          <w:lang w:eastAsia="ru-RU"/>
        </w:rPr>
        <w:t xml:space="preserve"> настоящего пункта), а также при временной 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участника казначейского сопровождения,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участника казначейского сопровождения (уполномоченными руководителем участника казначейского сопровождения лицами) и дополнительного заверения не требует.</w:t>
      </w:r>
    </w:p>
    <w:p w14:paraId="4A3C4157" w14:textId="77777777" w:rsidR="009B0757" w:rsidRPr="009B0757" w:rsidRDefault="009B0757" w:rsidP="009B0757">
      <w:pPr>
        <w:spacing w:before="220"/>
        <w:ind w:firstLine="540"/>
        <w:jc w:val="both"/>
        <w:rPr>
          <w:rFonts w:cs="Calibri"/>
          <w:sz w:val="24"/>
          <w:lang w:eastAsia="ru-RU"/>
        </w:rPr>
      </w:pPr>
      <w:bookmarkStart w:id="54" w:name="P852"/>
      <w:bookmarkEnd w:id="54"/>
      <w:r w:rsidRPr="009B0757">
        <w:rPr>
          <w:rFonts w:cs="Calibri"/>
          <w:sz w:val="24"/>
          <w:lang w:eastAsia="ru-RU"/>
        </w:rPr>
        <w:t xml:space="preserve">155.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представленная в </w:t>
      </w:r>
      <w:r>
        <w:rPr>
          <w:rFonts w:cs="Calibri"/>
          <w:sz w:val="24"/>
          <w:lang w:eastAsia="ru-RU"/>
        </w:rPr>
        <w:t>Сельское поселение</w:t>
      </w:r>
      <w:r w:rsidRPr="009B0757">
        <w:rPr>
          <w:rFonts w:cs="Calibri"/>
          <w:sz w:val="24"/>
          <w:lang w:eastAsia="ru-RU"/>
        </w:rPr>
        <w:t xml:space="preserve">, заверяется на оборотной стороне нотариально либо может быть оформлена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без нотариального заверения.</w:t>
      </w:r>
    </w:p>
    <w:p w14:paraId="04A37B94"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требует 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заверенную нотариально.</w:t>
      </w:r>
    </w:p>
    <w:p w14:paraId="0EC88F7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155.1. Для оформления Карточки образцов подписей в </w:t>
      </w:r>
      <w:r>
        <w:rPr>
          <w:rFonts w:cs="Calibri"/>
          <w:sz w:val="24"/>
          <w:lang w:eastAsia="ru-RU"/>
        </w:rPr>
        <w:t>Сельском поселении</w:t>
      </w:r>
      <w:r w:rsidRPr="009B0757">
        <w:rPr>
          <w:rFonts w:cs="Calibri"/>
          <w:sz w:val="24"/>
          <w:lang w:eastAsia="ru-RU"/>
        </w:rPr>
        <w:t xml:space="preserve"> участником казначейского сопровождения представляется оригинал или нотариально заверенная копия учредительного документа в зависимости от организационно-правовой формы созданного юридического лица, оригинал или заверенная копия документа, подтверждающего полномочия лица, которому предоставляется право подписи, документ, удостоверяющий личность.</w:t>
      </w:r>
    </w:p>
    <w:p w14:paraId="3F35AD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Индивидуальным предпринимателем представляется оригинал или нотариально заверенная копия свидетельства о государственной регистрации физического лица в качестве индивидуального предпринимателя, а также выписка из ЕГРИП, документ, удостоверяющий личность.</w:t>
      </w:r>
    </w:p>
    <w:p w14:paraId="094D70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Физическим лицом - производителем товаров, работ, услуг представляется документ, удостоверяющий личность.</w:t>
      </w:r>
    </w:p>
    <w:p w14:paraId="7AE75AC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Иной документ, подтверждающий полномочия участника казначейского сопровождения.</w:t>
      </w:r>
    </w:p>
    <w:p w14:paraId="189299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Нотариально заверенные или заверенные уполномоченным сотрудником </w:t>
      </w:r>
      <w:r>
        <w:rPr>
          <w:rFonts w:cs="Calibri"/>
          <w:sz w:val="24"/>
          <w:lang w:eastAsia="ru-RU"/>
        </w:rPr>
        <w:t>Сельского поселения</w:t>
      </w:r>
      <w:r w:rsidRPr="009B0757">
        <w:rPr>
          <w:rFonts w:cs="Calibri"/>
          <w:sz w:val="24"/>
          <w:lang w:eastAsia="ru-RU"/>
        </w:rPr>
        <w:t xml:space="preserve"> путем сличения с оригиналами (нотариально заверенными копиями) копии представленных участником казначейского сопровождения документов хранятся в деле клиента.</w:t>
      </w:r>
    </w:p>
    <w:p w14:paraId="4B1C69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Уполномоченным сотрудником </w:t>
      </w:r>
      <w:r>
        <w:rPr>
          <w:rFonts w:cs="Calibri"/>
          <w:sz w:val="24"/>
          <w:lang w:eastAsia="ru-RU"/>
        </w:rPr>
        <w:t>Сельского поселения</w:t>
      </w:r>
      <w:r w:rsidRPr="009B0757">
        <w:rPr>
          <w:rFonts w:cs="Calibri"/>
          <w:sz w:val="24"/>
          <w:lang w:eastAsia="ru-RU"/>
        </w:rPr>
        <w:t xml:space="preserve"> устанавливаются:</w:t>
      </w:r>
    </w:p>
    <w:p w14:paraId="1C04DC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личности, указанные в Карточке образцов подписей лиц, на основании представленных документов, удостоверяющих личность, - паспорта гражданина Российской Федерации;</w:t>
      </w:r>
    </w:p>
    <w:p w14:paraId="0190C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полномочия, указанные в Карточке образцов подписей лиц, на основании представленных участником казначейского сопровождения учредительных документов, а также документов о наделении лица соответствующими полномочиями.</w:t>
      </w:r>
    </w:p>
    <w:p w14:paraId="2B1B21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Лица, указанные в Карточке образцов подписей,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проставляют собственноручные подписи в строках </w:t>
      </w:r>
      <w:hyperlink w:anchor="P1285">
        <w:r w:rsidRPr="009B0757">
          <w:rPr>
            <w:rFonts w:cs="Calibri"/>
            <w:sz w:val="24"/>
            <w:lang w:eastAsia="ru-RU"/>
          </w:rPr>
          <w:t>графы 4</w:t>
        </w:r>
      </w:hyperlink>
      <w:r w:rsidRPr="009B0757">
        <w:rPr>
          <w:rFonts w:cs="Calibri"/>
          <w:sz w:val="24"/>
          <w:lang w:eastAsia="ru-RU"/>
        </w:rPr>
        <w:t>"Образец подписи" раздела "Образцы подписей должностных лиц клиента, имеющих право подписи распоряжений о совершении казначейских платежей и иных документов при совершении операции по лицевому счету" Карточки образцов подписей.</w:t>
      </w:r>
    </w:p>
    <w:p w14:paraId="4AE66D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Уполномоченный сотрудник </w:t>
      </w:r>
      <w:r>
        <w:rPr>
          <w:rFonts w:cs="Calibri"/>
          <w:sz w:val="24"/>
          <w:lang w:eastAsia="ru-RU"/>
        </w:rPr>
        <w:t>Сельского поселения</w:t>
      </w:r>
      <w:r w:rsidRPr="009B0757">
        <w:rPr>
          <w:rFonts w:cs="Calibri"/>
          <w:sz w:val="24"/>
          <w:lang w:eastAsia="ru-RU"/>
        </w:rPr>
        <w:t xml:space="preserve"> в подтверждение совершения подписей лиц, указанных в Карточке образцов подписей, в их присутствии заполняет раздел "Отметка об удостоверении полномочий и подписей", проставляет собственноручную подпись с указанием должности, фамилии и инициалов, даты заверения и проставляет оттиск печати.</w:t>
      </w:r>
    </w:p>
    <w:p w14:paraId="0506229E" w14:textId="530DC54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156. </w:t>
      </w:r>
      <w:proofErr w:type="gramStart"/>
      <w:r w:rsidRPr="009B0757">
        <w:rPr>
          <w:rFonts w:cs="Calibri"/>
          <w:sz w:val="24"/>
          <w:lang w:eastAsia="ru-RU"/>
        </w:rPr>
        <w:t xml:space="preserve">Проверка документов для открытия лицевого счета, представленных участником казначейского сопровождения в соответствии с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осуществляется </w:t>
      </w:r>
      <w:r w:rsidR="000B2D1D">
        <w:rPr>
          <w:rFonts w:cs="Calibri"/>
          <w:sz w:val="24"/>
          <w:lang w:eastAsia="ru-RU"/>
        </w:rPr>
        <w:t>Сельским поселением</w:t>
      </w:r>
      <w:r w:rsidRPr="009B0757">
        <w:rPr>
          <w:rFonts w:cs="Calibri"/>
          <w:sz w:val="24"/>
          <w:lang w:eastAsia="ru-RU"/>
        </w:rPr>
        <w:t xml:space="preserve"> в течение двух рабочих дней после дня поступления указанных документов (за исключением случаев, установленных законодательными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roofErr w:type="gramEnd"/>
    </w:p>
    <w:p w14:paraId="576AB567" w14:textId="77777777" w:rsidR="009B0757" w:rsidRPr="009B0757" w:rsidRDefault="009B0757" w:rsidP="009B0757">
      <w:pPr>
        <w:spacing w:before="220"/>
        <w:ind w:firstLine="540"/>
        <w:jc w:val="both"/>
        <w:rPr>
          <w:rFonts w:cs="Calibri"/>
          <w:sz w:val="24"/>
          <w:lang w:eastAsia="ru-RU"/>
        </w:rPr>
      </w:pPr>
      <w:bookmarkStart w:id="55" w:name="P867"/>
      <w:bookmarkEnd w:id="55"/>
      <w:r w:rsidRPr="009B0757">
        <w:rPr>
          <w:rFonts w:cs="Calibri"/>
          <w:sz w:val="24"/>
          <w:lang w:eastAsia="ru-RU"/>
        </w:rPr>
        <w:t xml:space="preserve">157. При приеме документов для открытия лицевого счета </w:t>
      </w:r>
      <w:r>
        <w:rPr>
          <w:rFonts w:cs="Calibri"/>
          <w:sz w:val="24"/>
          <w:lang w:eastAsia="ru-RU"/>
        </w:rPr>
        <w:t>Сельское поселение</w:t>
      </w:r>
      <w:r w:rsidRPr="009B0757">
        <w:rPr>
          <w:rFonts w:cs="Calibri"/>
          <w:sz w:val="24"/>
          <w:lang w:eastAsia="ru-RU"/>
        </w:rPr>
        <w:t xml:space="preserve"> проверяет:</w:t>
      </w:r>
    </w:p>
    <w:p w14:paraId="33BE1E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1FA474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представленной </w:t>
      </w:r>
      <w:hyperlink w:anchor="P1214">
        <w:r w:rsidRPr="009B0757">
          <w:rPr>
            <w:rFonts w:cs="Calibri"/>
            <w:sz w:val="24"/>
            <w:lang w:eastAsia="ru-RU"/>
          </w:rPr>
          <w:t>Карточки</w:t>
        </w:r>
      </w:hyperlink>
      <w:r w:rsidRPr="009B0757">
        <w:rPr>
          <w:rFonts w:cs="Calibri"/>
          <w:sz w:val="24"/>
          <w:lang w:eastAsia="ru-RU"/>
        </w:rPr>
        <w:t xml:space="preserve"> образцов подписей форме согласно приложению N 2 к настоящему Порядку;</w:t>
      </w:r>
    </w:p>
    <w:p w14:paraId="031F03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открытия лицевого счета участнику казначейского сопровождения;</w:t>
      </w:r>
    </w:p>
    <w:p w14:paraId="57C995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реквизиты, предусмотренные к заполнению участником казначейского сопровождения при представлении Заявления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а также их соответствие друг другу и представленным документам.</w:t>
      </w:r>
    </w:p>
    <w:p w14:paraId="6B7E62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исправлений в представленных документах для открытия лицевого счета на бумажном носителе не допускается.</w:t>
      </w:r>
    </w:p>
    <w:p w14:paraId="6A8A93D9" w14:textId="77777777" w:rsidR="009B0757" w:rsidRPr="009B0757" w:rsidRDefault="009B0757" w:rsidP="009B0757">
      <w:pPr>
        <w:spacing w:before="220"/>
        <w:ind w:firstLine="540"/>
        <w:jc w:val="both"/>
        <w:rPr>
          <w:rFonts w:cs="Calibri"/>
          <w:sz w:val="24"/>
          <w:lang w:eastAsia="ru-RU"/>
        </w:rPr>
      </w:pPr>
      <w:bookmarkStart w:id="56" w:name="P875"/>
      <w:bookmarkEnd w:id="56"/>
      <w:r w:rsidRPr="009B0757">
        <w:rPr>
          <w:rFonts w:cs="Calibri"/>
          <w:sz w:val="24"/>
          <w:lang w:eastAsia="ru-RU"/>
        </w:rPr>
        <w:t xml:space="preserve">158. </w:t>
      </w:r>
      <w:r>
        <w:rPr>
          <w:rFonts w:cs="Calibri"/>
          <w:sz w:val="24"/>
          <w:lang w:eastAsia="ru-RU"/>
        </w:rPr>
        <w:t>Сельское поселение</w:t>
      </w:r>
      <w:r w:rsidRPr="009B0757">
        <w:rPr>
          <w:rFonts w:cs="Calibri"/>
          <w:sz w:val="24"/>
          <w:lang w:eastAsia="ru-RU"/>
        </w:rPr>
        <w:t xml:space="preserve"> при несоответствии представленных для открытия лицевого счета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положениям, указанным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не позднее двух рабочих дней после дня представления </w:t>
      </w:r>
      <w:r w:rsidRPr="009B0757">
        <w:rPr>
          <w:rFonts w:cs="Calibri"/>
          <w:sz w:val="24"/>
          <w:lang w:eastAsia="ru-RU"/>
        </w:rPr>
        <w:lastRenderedPageBreak/>
        <w:t xml:space="preserve">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указанных документов для открытия лицевого счета осуществляет процедуру возврата указанных документов,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156CA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159.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указанными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завершения проверки направляет в Управление Федерального казначейства по Республике Башкортостан в электронном виде с использованием информационных систем Информацию о региональных участниках казначейского сопровождения (за исключением поставщика (подрядчика, исполнителя) по муниципальному контракту) в соответствии с </w:t>
      </w:r>
      <w:hyperlink r:id="rId121">
        <w:r w:rsidRPr="009B0757">
          <w:rPr>
            <w:rFonts w:cs="Calibri"/>
            <w:sz w:val="24"/>
            <w:lang w:eastAsia="ru-RU"/>
          </w:rPr>
          <w:t>приложением N 8</w:t>
        </w:r>
      </w:hyperlink>
      <w:r w:rsidRPr="009B0757">
        <w:rPr>
          <w:rFonts w:cs="Calibri"/>
          <w:sz w:val="24"/>
          <w:lang w:eastAsia="ru-RU"/>
        </w:rPr>
        <w:t xml:space="preserve"> Приказа Федерального Казначейства Российской Федерации от 22 декабря 2021 года N 44н "Об утверждении Порядка открытия лицевых счетов территориальными органами Федерального казначейства участникам казначейского сопровождения".</w:t>
      </w:r>
    </w:p>
    <w:p w14:paraId="59ADA05C" w14:textId="77777777" w:rsidR="009B0757" w:rsidRPr="009B0757" w:rsidRDefault="009B0757" w:rsidP="009B0757">
      <w:pPr>
        <w:spacing w:before="220"/>
        <w:ind w:firstLine="540"/>
        <w:jc w:val="both"/>
        <w:rPr>
          <w:rFonts w:cs="Calibri"/>
          <w:sz w:val="24"/>
          <w:lang w:eastAsia="ru-RU"/>
        </w:rPr>
      </w:pPr>
      <w:bookmarkStart w:id="57" w:name="P879"/>
      <w:bookmarkEnd w:id="57"/>
      <w:r w:rsidRPr="009B0757">
        <w:rPr>
          <w:rFonts w:cs="Calibri"/>
          <w:sz w:val="24"/>
          <w:lang w:eastAsia="ru-RU"/>
        </w:rPr>
        <w:t xml:space="preserve">160. По результатам проведенной Управлением Федерального казначейства по Республике Башкортостан проверки наличия, указанных в </w:t>
      </w:r>
      <w:hyperlink r:id="rId122">
        <w:r w:rsidRPr="009B0757">
          <w:rPr>
            <w:rFonts w:cs="Calibri"/>
            <w:sz w:val="24"/>
            <w:lang w:eastAsia="ru-RU"/>
          </w:rPr>
          <w:t>пунктах 6</w:t>
        </w:r>
      </w:hyperlink>
      <w:r w:rsidRPr="009B0757">
        <w:rPr>
          <w:rFonts w:cs="Calibri"/>
          <w:sz w:val="24"/>
          <w:lang w:eastAsia="ru-RU"/>
        </w:rPr>
        <w:t xml:space="preserve"> и </w:t>
      </w:r>
      <w:hyperlink r:id="rId123">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в открытии или приостановления открытия лицевого счета участнику казначейского сопровождения (за исключением поставщика (подрядчика, исполнителя) по муниципальному контракту), а также проверки наличия признаков финансовых нарушений участников казначейского сопровождения (далее - бюджетный мониторинг) </w:t>
      </w:r>
      <w:r>
        <w:rPr>
          <w:rFonts w:cs="Calibri"/>
          <w:sz w:val="24"/>
          <w:lang w:eastAsia="ru-RU"/>
        </w:rPr>
        <w:t>Сельское поселение</w:t>
      </w:r>
      <w:r w:rsidRPr="009B0757">
        <w:rPr>
          <w:rFonts w:cs="Calibri"/>
          <w:sz w:val="24"/>
          <w:lang w:eastAsia="ru-RU"/>
        </w:rPr>
        <w:t xml:space="preserve"> осуществляет информирование о применении соответствующей меры реагирования.</w:t>
      </w:r>
    </w:p>
    <w:p w14:paraId="74EDDD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отказа в открытии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осуществляет возврат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 и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678">
        <w:r w:rsidRPr="009B0757">
          <w:rPr>
            <w:rFonts w:cs="Calibri"/>
            <w:sz w:val="24"/>
            <w:lang w:eastAsia="ru-RU"/>
          </w:rPr>
          <w:t>Уведомление</w:t>
        </w:r>
      </w:hyperlink>
      <w:r w:rsidRPr="009B0757">
        <w:rPr>
          <w:rFonts w:cs="Calibri"/>
          <w:sz w:val="24"/>
          <w:lang w:eastAsia="ru-RU"/>
        </w:rPr>
        <w:t xml:space="preserve"> об отказе в открытии лицевого счета по форме согласно приложению N 41 к настоящему Порядку в электронном виде с применением ЭП или, при отсутствии технической возможности, на бумажном носителе в день возврата участнику казначейского сопровождения документов, представленных для открытия лицевого счета.</w:t>
      </w:r>
    </w:p>
    <w:p w14:paraId="6456C5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приостановления открытия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направляет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766">
        <w:r w:rsidRPr="009B0757">
          <w:rPr>
            <w:rFonts w:cs="Calibri"/>
            <w:sz w:val="24"/>
            <w:lang w:eastAsia="ru-RU"/>
          </w:rPr>
          <w:t>Уведомление</w:t>
        </w:r>
      </w:hyperlink>
      <w:r w:rsidRPr="009B0757">
        <w:rPr>
          <w:rFonts w:cs="Calibri"/>
          <w:sz w:val="24"/>
          <w:lang w:eastAsia="ru-RU"/>
        </w:rPr>
        <w:t xml:space="preserve"> о приостановлении открытия лицевого счета по форме согласно приложению N 42 к настоящему Порядку (далее - Уведомление о приостановлении), в электронном виде с применением ЭП или, при отсутствии технической возможности, на бумажном носителе.</w:t>
      </w:r>
    </w:p>
    <w:p w14:paraId="6FED1935" w14:textId="77777777" w:rsidR="009B0757" w:rsidRPr="009B0757" w:rsidRDefault="009B0757" w:rsidP="009B0757">
      <w:pPr>
        <w:spacing w:before="220"/>
        <w:ind w:firstLine="540"/>
        <w:jc w:val="both"/>
        <w:rPr>
          <w:rFonts w:cs="Calibri"/>
          <w:sz w:val="24"/>
          <w:lang w:eastAsia="ru-RU"/>
        </w:rPr>
      </w:pPr>
      <w:bookmarkStart w:id="58" w:name="P883"/>
      <w:bookmarkEnd w:id="58"/>
      <w:r w:rsidRPr="009B0757">
        <w:rPr>
          <w:rFonts w:cs="Calibri"/>
          <w:sz w:val="24"/>
          <w:lang w:eastAsia="ru-RU"/>
        </w:rPr>
        <w:t xml:space="preserve">161. Не позднее второго рабочего дня со дня получения Уведомления о приостановлении муниципальный заказчик, участник казначейского сопровождения, являющийся головным исполнителем (исполнителем) по муниципальному контракту (контракту), направляет в </w:t>
      </w:r>
      <w:r>
        <w:rPr>
          <w:rFonts w:cs="Calibri"/>
          <w:sz w:val="24"/>
          <w:lang w:eastAsia="ru-RU"/>
        </w:rPr>
        <w:t>Сельское поселение</w:t>
      </w:r>
      <w:r w:rsidRPr="009B0757">
        <w:rPr>
          <w:rFonts w:cs="Calibri"/>
          <w:sz w:val="24"/>
          <w:lang w:eastAsia="ru-RU"/>
        </w:rPr>
        <w:t xml:space="preserve"> </w:t>
      </w:r>
      <w:hyperlink w:anchor="P8846">
        <w:r w:rsidRPr="009B0757">
          <w:rPr>
            <w:rFonts w:cs="Calibri"/>
            <w:sz w:val="24"/>
            <w:lang w:eastAsia="ru-RU"/>
          </w:rPr>
          <w:t>Информацию</w:t>
        </w:r>
      </w:hyperlink>
      <w:r w:rsidRPr="009B0757">
        <w:rPr>
          <w:rFonts w:cs="Calibri"/>
          <w:sz w:val="24"/>
          <w:lang w:eastAsia="ru-RU"/>
        </w:rPr>
        <w:t xml:space="preserve"> о подтверждении открытия лицевого счета или об отказе в его открытии по форме согласно приложению N 43 к настоящему Порядку (далее - Информация) в электронном виде или, при отсутствии технической возможности, на бумажном носителе.</w:t>
      </w:r>
    </w:p>
    <w:p w14:paraId="75ED0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w:t>
      </w:r>
      <w:r w:rsidRPr="009B0757">
        <w:rPr>
          <w:rFonts w:cs="Calibri"/>
          <w:sz w:val="24"/>
          <w:lang w:eastAsia="ru-RU"/>
        </w:rPr>
        <w:lastRenderedPageBreak/>
        <w:t xml:space="preserve">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об отказе в открытии, </w:t>
      </w:r>
      <w:r>
        <w:rPr>
          <w:rFonts w:cs="Calibri"/>
          <w:sz w:val="24"/>
          <w:lang w:eastAsia="ru-RU"/>
        </w:rPr>
        <w:t>Сельское поселение</w:t>
      </w:r>
      <w:r w:rsidRPr="009B0757">
        <w:rPr>
          <w:rFonts w:cs="Calibri"/>
          <w:sz w:val="24"/>
          <w:lang w:eastAsia="ru-RU"/>
        </w:rPr>
        <w:t xml:space="preserve"> направляет Информацию об открытии лицевого счета или об отказе в его открытии после приостановления в Управление Федерального казначейства по Республике Башкортостан по форме согласно приложению N 44 к настоящему Порядку в электронном виде с использованием информационных систем, и осуществляет процедуру возврата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21C720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 подтверждении открытия лицевого счета, </w:t>
      </w:r>
      <w:r>
        <w:rPr>
          <w:rFonts w:cs="Calibri"/>
          <w:sz w:val="24"/>
          <w:lang w:eastAsia="ru-RU"/>
        </w:rPr>
        <w:t>Сельское поселение</w:t>
      </w:r>
      <w:r w:rsidRPr="009B0757">
        <w:rPr>
          <w:rFonts w:cs="Calibri"/>
          <w:sz w:val="24"/>
          <w:lang w:eastAsia="ru-RU"/>
        </w:rPr>
        <w:t xml:space="preserve"> направляет соответствующую Информацию по приложению N 44 к настоящему Порядку в Управление Федерального казначейства по Республике Башкортостан в электронном виде с использованием информационных систем, и осуществляет открытие лицевого счета участнику казначейского сопровождения.</w:t>
      </w:r>
    </w:p>
    <w:p w14:paraId="6F3E27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непредставления муниципальным заказчиком, участником казначейского сопровождения, являющимся головным исполнителем (исполнителем) по муниципальному контракту (контракту), Информации по истечении двух рабочих дней со дня получения Уведомления о приостановлении </w:t>
      </w:r>
      <w:r>
        <w:rPr>
          <w:rFonts w:cs="Calibri"/>
          <w:sz w:val="24"/>
          <w:lang w:eastAsia="ru-RU"/>
        </w:rPr>
        <w:t>Сельское поселение</w:t>
      </w:r>
      <w:r w:rsidRPr="009B0757">
        <w:rPr>
          <w:rFonts w:cs="Calibri"/>
          <w:sz w:val="24"/>
          <w:lang w:eastAsia="ru-RU"/>
        </w:rPr>
        <w:t xml:space="preserve"> осуществляет открытие лицевого счета для учета операций участника казначейского сопровождения.</w:t>
      </w:r>
    </w:p>
    <w:p w14:paraId="3E6EF3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162. При наличии признаков финансовых нарушений, выявленных по результатам проверки, указанной в </w:t>
      </w:r>
      <w:hyperlink w:anchor="P879">
        <w:r w:rsidRPr="009B0757">
          <w:rPr>
            <w:rFonts w:cs="Calibri"/>
            <w:sz w:val="24"/>
            <w:lang w:eastAsia="ru-RU"/>
          </w:rPr>
          <w:t>пункте 160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 день открытия лицевого счета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979">
        <w:r w:rsidRPr="009B0757">
          <w:rPr>
            <w:rFonts w:cs="Calibri"/>
            <w:sz w:val="24"/>
            <w:lang w:eastAsia="ru-RU"/>
          </w:rPr>
          <w:t>Предупреждение</w:t>
        </w:r>
      </w:hyperlink>
      <w:r w:rsidRPr="009B0757">
        <w:rPr>
          <w:rFonts w:cs="Calibri"/>
          <w:sz w:val="24"/>
          <w:lang w:eastAsia="ru-RU"/>
        </w:rPr>
        <w:t xml:space="preserve"> (информирование) о наличии признаков финансовых нарушений при открытии участникам казначейского сопровождения лицевых счетов по форме согласно приложению N 45 к настоящему Порядку в электронном виде с применением ЭП или, при отсутствии технической возможности, на бумажном носителе.</w:t>
      </w:r>
    </w:p>
    <w:p w14:paraId="418054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163.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предусмотренными настоящим Порядком, </w:t>
      </w:r>
      <w:r w:rsidR="000B2D1D">
        <w:rPr>
          <w:rFonts w:cs="Calibri"/>
          <w:sz w:val="24"/>
          <w:lang w:eastAsia="ru-RU"/>
        </w:rPr>
        <w:t>Сельским поселением</w:t>
      </w:r>
      <w:r w:rsidRPr="009B0757">
        <w:rPr>
          <w:rFonts w:cs="Calibri"/>
          <w:sz w:val="24"/>
          <w:lang w:eastAsia="ru-RU"/>
        </w:rPr>
        <w:t xml:space="preserve"> не позднее следующего рабочего дня после дня завершения проверки осуществляется открытие участнику казначейского сопровождения лицевого счета.</w:t>
      </w:r>
    </w:p>
    <w:p w14:paraId="7334057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присваивается номер, который отражается в </w:t>
      </w:r>
      <w:hyperlink w:anchor="P7650">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участника казначейского сопровождения по форме согласно приложению N 37 к настоящему Порядку (далее - Выписка из лицевого счета).</w:t>
      </w:r>
    </w:p>
    <w:p w14:paraId="2DC333C0" w14:textId="77777777" w:rsidR="009B0757" w:rsidRPr="009B0757" w:rsidRDefault="00726F5F" w:rsidP="009B0757">
      <w:pPr>
        <w:spacing w:before="220"/>
        <w:ind w:firstLine="540"/>
        <w:jc w:val="both"/>
        <w:rPr>
          <w:rFonts w:cs="Calibri"/>
          <w:sz w:val="24"/>
          <w:lang w:eastAsia="ru-RU"/>
        </w:rPr>
      </w:pPr>
      <w:hyperlink r:id="rId124">
        <w:r w:rsidR="009B0757" w:rsidRPr="009B0757">
          <w:rPr>
            <w:rFonts w:cs="Calibri"/>
            <w:sz w:val="24"/>
            <w:lang w:eastAsia="ru-RU"/>
          </w:rPr>
          <w:t>164</w:t>
        </w:r>
      </w:hyperlink>
      <w:r w:rsidR="009B0757" w:rsidRPr="009B0757">
        <w:rPr>
          <w:rFonts w:cs="Calibri"/>
          <w:sz w:val="24"/>
          <w:lang w:eastAsia="ru-RU"/>
        </w:rPr>
        <w:t xml:space="preserve">. Лицевой счет считается открытым с момента внесения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записи о его открытии в </w:t>
      </w:r>
      <w:hyperlink w:anchor="P1445">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w:t>
      </w:r>
    </w:p>
    <w:p w14:paraId="34A50E2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одного рабочего дня после дня внесения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указанной записи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3B1D2AB0" w14:textId="77777777" w:rsidR="009B0757" w:rsidRPr="009B0757" w:rsidRDefault="00726F5F" w:rsidP="009B0757">
      <w:pPr>
        <w:spacing w:before="220"/>
        <w:ind w:firstLine="540"/>
        <w:jc w:val="both"/>
        <w:rPr>
          <w:rFonts w:cs="Calibri"/>
          <w:sz w:val="24"/>
          <w:lang w:eastAsia="ru-RU"/>
        </w:rPr>
      </w:pPr>
      <w:hyperlink r:id="rId125">
        <w:r w:rsidR="009B0757" w:rsidRPr="009B0757">
          <w:rPr>
            <w:rFonts w:cs="Calibri"/>
            <w:sz w:val="24"/>
            <w:lang w:eastAsia="ru-RU"/>
          </w:rPr>
          <w:t>165</w:t>
        </w:r>
      </w:hyperlink>
      <w:r w:rsidR="009B0757" w:rsidRPr="009B0757">
        <w:rPr>
          <w:rFonts w:cs="Calibri"/>
          <w:sz w:val="24"/>
          <w:lang w:eastAsia="ru-RU"/>
        </w:rPr>
        <w:t xml:space="preserve">. </w:t>
      </w: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68FB7C13" w14:textId="77777777" w:rsidR="009B0757" w:rsidRPr="009B0757" w:rsidRDefault="00726F5F" w:rsidP="009B0757">
      <w:pPr>
        <w:spacing w:before="220"/>
        <w:ind w:firstLine="540"/>
        <w:jc w:val="both"/>
        <w:rPr>
          <w:rFonts w:cs="Calibri"/>
          <w:sz w:val="24"/>
          <w:lang w:eastAsia="ru-RU"/>
        </w:rPr>
      </w:pPr>
      <w:hyperlink r:id="rId126">
        <w:r w:rsidR="009B0757" w:rsidRPr="009B0757">
          <w:rPr>
            <w:rFonts w:cs="Calibri"/>
            <w:sz w:val="24"/>
            <w:lang w:eastAsia="ru-RU"/>
          </w:rPr>
          <w:t>166</w:t>
        </w:r>
      </w:hyperlink>
      <w:r w:rsidR="009B0757" w:rsidRPr="009B0757">
        <w:rPr>
          <w:rFonts w:cs="Calibri"/>
          <w:sz w:val="24"/>
          <w:lang w:eastAsia="ru-RU"/>
        </w:rPr>
        <w:t xml:space="preserve">. Проверенные документы, соответствующие положениям, предусмотренным </w:t>
      </w:r>
      <w:r w:rsidR="009B0757" w:rsidRPr="009B0757">
        <w:rPr>
          <w:rFonts w:cs="Calibri"/>
          <w:sz w:val="24"/>
          <w:lang w:eastAsia="ru-RU"/>
        </w:rPr>
        <w:lastRenderedPageBreak/>
        <w:t xml:space="preserve">настоящим Порядком, хранятся в деле клиента, которое ведется </w:t>
      </w:r>
      <w:r w:rsidR="000B2D1D">
        <w:rPr>
          <w:rFonts w:cs="Calibri"/>
          <w:sz w:val="24"/>
          <w:lang w:eastAsia="ru-RU"/>
        </w:rPr>
        <w:t>Сельским поселением</w:t>
      </w:r>
      <w:r w:rsidR="009B0757" w:rsidRPr="009B0757">
        <w:rPr>
          <w:rFonts w:cs="Calibri"/>
          <w:sz w:val="24"/>
          <w:lang w:eastAsia="ru-RU"/>
        </w:rPr>
        <w:t>. Дело клиента оформляется единым по соответствующему участнику казначейского сопровождения.</w:t>
      </w:r>
    </w:p>
    <w:p w14:paraId="12D3D2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включенные в дело клиента, хранятся в соответствии с правилами делопроизводства.</w:t>
      </w:r>
    </w:p>
    <w:p w14:paraId="633D4EAE" w14:textId="77777777" w:rsidR="009B0757" w:rsidRPr="009B0757" w:rsidRDefault="00726F5F" w:rsidP="009B0757">
      <w:pPr>
        <w:spacing w:before="220"/>
        <w:ind w:firstLine="540"/>
        <w:jc w:val="both"/>
        <w:rPr>
          <w:rFonts w:cs="Calibri"/>
          <w:sz w:val="24"/>
          <w:lang w:eastAsia="ru-RU"/>
        </w:rPr>
      </w:pPr>
      <w:hyperlink r:id="rId127">
        <w:r w:rsidR="009B0757" w:rsidRPr="009B0757">
          <w:rPr>
            <w:rFonts w:cs="Calibri"/>
            <w:sz w:val="24"/>
            <w:lang w:eastAsia="ru-RU"/>
          </w:rPr>
          <w:t>167</w:t>
        </w:r>
      </w:hyperlink>
      <w:r w:rsidR="009B0757" w:rsidRPr="009B0757">
        <w:rPr>
          <w:rFonts w:cs="Calibri"/>
          <w:sz w:val="24"/>
          <w:lang w:eastAsia="ru-RU"/>
        </w:rPr>
        <w:t xml:space="preserve">. Участники казначейского сопровождения обязаны в пятидневный срок после внесения изменений в документы-основания, представленные ими в соответствии с настоящим Порядком для открытия лицевого счета, представить в </w:t>
      </w:r>
      <w:r w:rsidR="009B0757">
        <w:rPr>
          <w:rFonts w:cs="Calibri"/>
          <w:sz w:val="24"/>
          <w:lang w:eastAsia="ru-RU"/>
        </w:rPr>
        <w:t>Сельское поселение</w:t>
      </w:r>
      <w:r w:rsidR="009B0757" w:rsidRPr="009B0757">
        <w:rPr>
          <w:rFonts w:cs="Calibri"/>
          <w:sz w:val="24"/>
          <w:lang w:eastAsia="ru-RU"/>
        </w:rPr>
        <w:t xml:space="preserve"> копии указанных документов-оснований, заверенные в соответствии с положениями </w:t>
      </w:r>
      <w:hyperlink w:anchor="P823">
        <w:r w:rsidR="009B0757" w:rsidRPr="009B0757">
          <w:rPr>
            <w:rFonts w:cs="Calibri"/>
            <w:sz w:val="24"/>
            <w:lang w:eastAsia="ru-RU"/>
          </w:rPr>
          <w:t>пункта 152</w:t>
        </w:r>
      </w:hyperlink>
      <w:r w:rsidR="009B0757" w:rsidRPr="009B0757">
        <w:rPr>
          <w:rFonts w:cs="Calibri"/>
          <w:sz w:val="24"/>
          <w:lang w:eastAsia="ru-RU"/>
        </w:rPr>
        <w:t xml:space="preserve"> настоящего Порядка.</w:t>
      </w:r>
    </w:p>
    <w:bookmarkStart w:id="59" w:name="P902"/>
    <w:bookmarkEnd w:id="59"/>
    <w:p w14:paraId="42005F4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proofErr w:type="gramStart"/>
      <w:r w:rsidRPr="009B0757">
        <w:rPr>
          <w:rFonts w:cs="Calibri"/>
          <w:sz w:val="24"/>
          <w:lang w:eastAsia="ru-RU"/>
        </w:rPr>
        <w:t>168</w:t>
      </w:r>
      <w:r w:rsidRPr="009B0757">
        <w:rPr>
          <w:rFonts w:cs="Calibri"/>
          <w:sz w:val="24"/>
          <w:lang w:eastAsia="ru-RU"/>
        </w:rPr>
        <w:fldChar w:fldCharType="end"/>
      </w:r>
      <w:r w:rsidRPr="009B0757">
        <w:rPr>
          <w:rFonts w:cs="Calibri"/>
          <w:sz w:val="24"/>
          <w:lang w:eastAsia="ru-RU"/>
        </w:rPr>
        <w:t xml:space="preserve">.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 ИНН), по письменной информации, полученной от участника казначейского сопровождения, уполномоченный сотрудник </w:t>
      </w:r>
      <w:r>
        <w:rPr>
          <w:rFonts w:cs="Calibri"/>
          <w:sz w:val="24"/>
          <w:lang w:eastAsia="ru-RU"/>
        </w:rPr>
        <w:t>Сельского поселения</w:t>
      </w:r>
      <w:r w:rsidRPr="009B0757">
        <w:rPr>
          <w:rFonts w:cs="Calibri"/>
          <w:sz w:val="24"/>
          <w:lang w:eastAsia="ru-RU"/>
        </w:rPr>
        <w:t xml:space="preserve"> вносит соответствующие изменения</w:t>
      </w:r>
      <w:proofErr w:type="gramEnd"/>
      <w:r w:rsidRPr="009B0757">
        <w:rPr>
          <w:rFonts w:cs="Calibri"/>
          <w:sz w:val="24"/>
          <w:lang w:eastAsia="ru-RU"/>
        </w:rPr>
        <w:t xml:space="preserve"> в Сводный реестр (в случае наличия участника казначейского сопровождения в Сводном реестре) и после внесения соответствующих изменений в Сводный реестр, указывает в </w:t>
      </w:r>
      <w:hyperlink w:anchor="P1452">
        <w:r w:rsidRPr="009B0757">
          <w:rPr>
            <w:rFonts w:cs="Calibri"/>
            <w:sz w:val="24"/>
            <w:lang w:eastAsia="ru-RU"/>
          </w:rPr>
          <w:t>Книге</w:t>
        </w:r>
      </w:hyperlink>
      <w:r w:rsidRPr="009B0757">
        <w:rPr>
          <w:rFonts w:cs="Calibri"/>
          <w:sz w:val="24"/>
          <w:lang w:eastAsia="ru-RU"/>
        </w:rPr>
        <w:t xml:space="preserve"> регистрации лицевых счетов новое наименование участника казначейского сопровождения.</w:t>
      </w:r>
    </w:p>
    <w:p w14:paraId="2354CA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отсутствия информации об участнике казначейского сопровождения в Сводном реестре </w:t>
      </w:r>
      <w:r>
        <w:rPr>
          <w:rFonts w:cs="Calibri"/>
          <w:sz w:val="24"/>
          <w:lang w:eastAsia="ru-RU"/>
        </w:rPr>
        <w:t>Сельское поселение</w:t>
      </w:r>
      <w:r w:rsidRPr="009B0757">
        <w:rPr>
          <w:rFonts w:cs="Calibri"/>
          <w:sz w:val="24"/>
          <w:lang w:eastAsia="ru-RU"/>
        </w:rPr>
        <w:t xml:space="preserve"> вносит изменения, предусмотренные </w:t>
      </w:r>
      <w:hyperlink w:anchor="P902">
        <w:r w:rsidRPr="009B0757">
          <w:rPr>
            <w:rFonts w:cs="Calibri"/>
            <w:sz w:val="24"/>
            <w:lang w:eastAsia="ru-RU"/>
          </w:rPr>
          <w:t>абзацем первым</w:t>
        </w:r>
      </w:hyperlink>
      <w:r w:rsidRPr="009B0757">
        <w:rPr>
          <w:rFonts w:cs="Calibri"/>
          <w:sz w:val="24"/>
          <w:lang w:eastAsia="ru-RU"/>
        </w:rPr>
        <w:t xml:space="preserve"> настоящего пункта, на основании письменной информации, сформированной на основании сведений из ЕГРИП, полученной от участника казначейского сопровождения, подписанной руководителем участника казначейского сопровождения и главным бухгалтером участника казначейского сопровождения (уполномоченными руководителем лицами).</w:t>
      </w:r>
    </w:p>
    <w:p w14:paraId="06EEBBDD" w14:textId="77777777" w:rsidR="009B0757" w:rsidRPr="009B0757" w:rsidRDefault="00726F5F" w:rsidP="009B0757">
      <w:pPr>
        <w:spacing w:before="220"/>
        <w:ind w:firstLine="540"/>
        <w:jc w:val="both"/>
        <w:rPr>
          <w:rFonts w:cs="Calibri"/>
          <w:sz w:val="24"/>
          <w:lang w:eastAsia="ru-RU"/>
        </w:rPr>
      </w:pPr>
      <w:hyperlink r:id="rId128">
        <w:r w:rsidR="009B0757" w:rsidRPr="009B0757">
          <w:rPr>
            <w:rFonts w:cs="Calibri"/>
            <w:sz w:val="24"/>
            <w:lang w:eastAsia="ru-RU"/>
          </w:rPr>
          <w:t>169</w:t>
        </w:r>
      </w:hyperlink>
      <w:r w:rsidR="009B0757" w:rsidRPr="009B0757">
        <w:rPr>
          <w:rFonts w:cs="Calibri"/>
          <w:sz w:val="24"/>
          <w:lang w:eastAsia="ru-RU"/>
        </w:rPr>
        <w:t xml:space="preserve">. В случае изменения реквизитов участника казначейского сопровождения, в течение пяти рабочих дней после внесения соответствующих изменений,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новую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w:t>
      </w:r>
    </w:p>
    <w:p w14:paraId="0FA9CF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Представляемая участником казначейского сопровождения новая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не требует заверения, в случае если лица, имеющие право подписывать документы, на основании которых осуществляются операции на лицевом счете, остаются прежними. Новая Карточка образцов подписей заверяется уполномоченным должностным лицом </w:t>
      </w:r>
      <w:r>
        <w:rPr>
          <w:rFonts w:cs="Calibri"/>
          <w:sz w:val="24"/>
          <w:lang w:eastAsia="ru-RU"/>
        </w:rPr>
        <w:t>Сельского поселения</w:t>
      </w:r>
      <w:r w:rsidRPr="009B0757">
        <w:rPr>
          <w:rFonts w:cs="Calibri"/>
          <w:sz w:val="24"/>
          <w:lang w:eastAsia="ru-RU"/>
        </w:rPr>
        <w:t xml:space="preserve"> после сличения с заверенной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экземпляром Карточки образцов подписей, хранящейся в деле клиента.</w:t>
      </w:r>
    </w:p>
    <w:bookmarkStart w:id="60" w:name="P910"/>
    <w:bookmarkEnd w:id="60"/>
    <w:p w14:paraId="008271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170</w:t>
      </w:r>
      <w:r w:rsidRPr="009B0757">
        <w:rPr>
          <w:rFonts w:cs="Calibri"/>
          <w:sz w:val="24"/>
          <w:lang w:eastAsia="ru-RU"/>
        </w:rPr>
        <w:fldChar w:fldCharType="end"/>
      </w:r>
      <w:r w:rsidRPr="009B0757">
        <w:rPr>
          <w:rFonts w:cs="Calibri"/>
          <w:sz w:val="24"/>
          <w:lang w:eastAsia="ru-RU"/>
        </w:rPr>
        <w:t xml:space="preserve">. Закрытие лицевого счета участника казначейского сопровождения в случаях, предусмотренных </w:t>
      </w:r>
      <w:hyperlink w:anchor="P914">
        <w:r w:rsidRPr="009B0757">
          <w:rPr>
            <w:rFonts w:cs="Calibri"/>
            <w:sz w:val="24"/>
            <w:lang w:eastAsia="ru-RU"/>
          </w:rPr>
          <w:t>пунктом 171</w:t>
        </w:r>
      </w:hyperlink>
      <w:r w:rsidRPr="009B0757">
        <w:rPr>
          <w:rFonts w:cs="Calibri"/>
          <w:sz w:val="24"/>
          <w:lang w:eastAsia="ru-RU"/>
        </w:rPr>
        <w:t xml:space="preserve">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носителе в </w:t>
      </w:r>
      <w:r>
        <w:rPr>
          <w:rFonts w:cs="Calibri"/>
          <w:sz w:val="24"/>
          <w:lang w:eastAsia="ru-RU"/>
        </w:rPr>
        <w:t>Сельское поселение</w:t>
      </w:r>
      <w:r w:rsidRPr="009B0757">
        <w:rPr>
          <w:rFonts w:cs="Calibri"/>
          <w:sz w:val="24"/>
          <w:lang w:eastAsia="ru-RU"/>
        </w:rPr>
        <w:t xml:space="preserve">, или оформленного уполномоченным руководителем </w:t>
      </w:r>
      <w:r>
        <w:rPr>
          <w:rFonts w:cs="Calibri"/>
          <w:sz w:val="24"/>
          <w:lang w:eastAsia="ru-RU"/>
        </w:rPr>
        <w:t>Сельского поселения</w:t>
      </w:r>
      <w:r w:rsidRPr="009B0757">
        <w:rPr>
          <w:rFonts w:cs="Calibri"/>
          <w:sz w:val="24"/>
          <w:lang w:eastAsia="ru-RU"/>
        </w:rPr>
        <w:t xml:space="preserve"> сотрудником.</w:t>
      </w:r>
    </w:p>
    <w:p w14:paraId="27461B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кодов по ОКПО и ИНН, закрытие лицевого счета, открытого данному участнику казначейского сопровождения, не требуется.</w:t>
      </w:r>
    </w:p>
    <w:p w14:paraId="47A41EBF" w14:textId="77777777" w:rsidR="009B0757" w:rsidRPr="009B0757" w:rsidRDefault="009B0757" w:rsidP="009B0757">
      <w:pPr>
        <w:spacing w:before="220"/>
        <w:ind w:firstLine="540"/>
        <w:jc w:val="both"/>
        <w:rPr>
          <w:rFonts w:cs="Calibri"/>
          <w:sz w:val="24"/>
          <w:lang w:eastAsia="ru-RU"/>
        </w:rPr>
      </w:pPr>
      <w:bookmarkStart w:id="61" w:name="P914"/>
      <w:bookmarkEnd w:id="61"/>
      <w:r w:rsidRPr="009B0757">
        <w:rPr>
          <w:rFonts w:cs="Calibri"/>
          <w:sz w:val="24"/>
          <w:lang w:eastAsia="ru-RU"/>
        </w:rPr>
        <w:t>171. Закрытие лицевого счета участнику казначейского сопровождения осуществляется в случае:</w:t>
      </w:r>
    </w:p>
    <w:p w14:paraId="7E3C63FB" w14:textId="77777777" w:rsidR="009B0757" w:rsidRPr="009B0757" w:rsidRDefault="009B0757" w:rsidP="009B0757">
      <w:pPr>
        <w:spacing w:before="220"/>
        <w:ind w:firstLine="540"/>
        <w:jc w:val="both"/>
        <w:rPr>
          <w:rFonts w:cs="Calibri"/>
          <w:sz w:val="24"/>
          <w:lang w:eastAsia="ru-RU"/>
        </w:rPr>
      </w:pPr>
      <w:bookmarkStart w:id="62" w:name="P915"/>
      <w:bookmarkEnd w:id="62"/>
      <w:r w:rsidRPr="009B0757">
        <w:rPr>
          <w:rFonts w:cs="Calibri"/>
          <w:sz w:val="24"/>
          <w:lang w:eastAsia="ru-RU"/>
        </w:rPr>
        <w:t xml:space="preserve">а) реорганизации (ликвидации) юридического лица, прекращения деятельности </w:t>
      </w:r>
      <w:r w:rsidRPr="009B0757">
        <w:rPr>
          <w:rFonts w:cs="Calibri"/>
          <w:sz w:val="24"/>
          <w:lang w:eastAsia="ru-RU"/>
        </w:rPr>
        <w:lastRenderedPageBreak/>
        <w:t>индивидуального предпринимателя;</w:t>
      </w:r>
    </w:p>
    <w:p w14:paraId="6DD48D91" w14:textId="77777777" w:rsidR="009B0757" w:rsidRPr="009B0757" w:rsidRDefault="009B0757" w:rsidP="009B0757">
      <w:pPr>
        <w:spacing w:before="220"/>
        <w:ind w:firstLine="540"/>
        <w:jc w:val="both"/>
        <w:rPr>
          <w:rFonts w:cs="Calibri"/>
          <w:sz w:val="24"/>
          <w:lang w:eastAsia="ru-RU"/>
        </w:rPr>
      </w:pPr>
      <w:bookmarkStart w:id="63" w:name="P916"/>
      <w:bookmarkEnd w:id="63"/>
      <w:r w:rsidRPr="009B0757">
        <w:rPr>
          <w:rFonts w:cs="Calibri"/>
          <w:sz w:val="24"/>
          <w:lang w:eastAsia="ru-RU"/>
        </w:rPr>
        <w:t>б) исполнения (расторжения) документов-оснований, на основании которых открыт лицевой счет;</w:t>
      </w:r>
    </w:p>
    <w:p w14:paraId="0E47D769" w14:textId="77777777" w:rsidR="009B0757" w:rsidRPr="009B0757" w:rsidRDefault="009B0757" w:rsidP="009B0757">
      <w:pPr>
        <w:spacing w:before="220"/>
        <w:ind w:firstLine="540"/>
        <w:jc w:val="both"/>
        <w:rPr>
          <w:rFonts w:cs="Calibri"/>
          <w:sz w:val="24"/>
          <w:lang w:eastAsia="ru-RU"/>
        </w:rPr>
      </w:pPr>
      <w:bookmarkStart w:id="64" w:name="P917"/>
      <w:bookmarkEnd w:id="64"/>
      <w:r w:rsidRPr="009B0757">
        <w:rPr>
          <w:rFonts w:cs="Calibri"/>
          <w:sz w:val="24"/>
          <w:lang w:eastAsia="ru-RU"/>
        </w:rPr>
        <w:t>в) отсутствия операций на лицевом счете в течение двух лет;</w:t>
      </w:r>
    </w:p>
    <w:p w14:paraId="751F81A0" w14:textId="77777777" w:rsidR="009B0757" w:rsidRPr="009B0757" w:rsidRDefault="009B0757" w:rsidP="009B0757">
      <w:pPr>
        <w:spacing w:before="220"/>
        <w:ind w:firstLine="540"/>
        <w:jc w:val="both"/>
        <w:rPr>
          <w:rFonts w:cs="Calibri"/>
          <w:sz w:val="24"/>
          <w:lang w:eastAsia="ru-RU"/>
        </w:rPr>
      </w:pPr>
      <w:bookmarkStart w:id="65" w:name="P918"/>
      <w:bookmarkEnd w:id="65"/>
      <w:r w:rsidRPr="009B0757">
        <w:rPr>
          <w:rFonts w:cs="Calibri"/>
          <w:sz w:val="24"/>
          <w:lang w:eastAsia="ru-RU"/>
        </w:rPr>
        <w:t>г) изменения структуры номера лицевого счета участника казначейского сопровождения;</w:t>
      </w:r>
    </w:p>
    <w:p w14:paraId="54BCD6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 изменения типа участника казначейского сопровождения;</w:t>
      </w:r>
    </w:p>
    <w:p w14:paraId="6B8F23FB" w14:textId="5AA7744B"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6D64501D" w14:textId="77777777" w:rsidR="009B0757" w:rsidRPr="009B0757" w:rsidRDefault="00726F5F" w:rsidP="009B0757">
      <w:pPr>
        <w:spacing w:before="220"/>
        <w:ind w:firstLine="540"/>
        <w:jc w:val="both"/>
        <w:rPr>
          <w:rFonts w:cs="Calibri"/>
          <w:sz w:val="24"/>
          <w:lang w:eastAsia="ru-RU"/>
        </w:rPr>
      </w:pPr>
      <w:hyperlink r:id="rId129">
        <w:r w:rsidR="009B0757" w:rsidRPr="009B0757">
          <w:rPr>
            <w:rFonts w:cs="Calibri"/>
            <w:sz w:val="24"/>
            <w:lang w:eastAsia="ru-RU"/>
          </w:rPr>
          <w:t>172</w:t>
        </w:r>
      </w:hyperlink>
      <w:r w:rsidR="009B0757" w:rsidRPr="009B0757">
        <w:rPr>
          <w:rFonts w:cs="Calibri"/>
          <w:sz w:val="24"/>
          <w:lang w:eastAsia="ru-RU"/>
        </w:rPr>
        <w:t>. При реорганизации (ликвидации) или изменением типа участника казначейского сопровождения лицевые счета закрываются после внесения соответствующих изменений в Сводный реестр (в случае наличия участника казначейского сопровождения в Сводном реестре).</w:t>
      </w:r>
    </w:p>
    <w:p w14:paraId="3C62532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позднее пятого рабочего дня после дня внесения изменений в Сводный реестр (в случае наличия участника казначейского сопровождения в Сводном реестре), являющихся основанием для закрытия лицевого счета участника казначейского сопровождения, информирует участника казначейского сопровождения о необходимости представить Заявление.</w:t>
      </w:r>
    </w:p>
    <w:p w14:paraId="231D11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юридического лица вместе с Заявлением представляет ходатайство создавшего его юридического лица о решении закрыть лицевой счет, открытый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 создавшего обособленное подразделение.</w:t>
      </w:r>
    </w:p>
    <w:p w14:paraId="2D3B11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участника казначейского сопровождения в случае назначения ликвидационной комиссии представляется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4E201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завершении работы ликвидационной комиссии Заявление оформляется ликвидационной комиссией.</w:t>
      </w:r>
    </w:p>
    <w:p w14:paraId="4149E1EE" w14:textId="77777777" w:rsidR="009B0757" w:rsidRPr="009B0757" w:rsidRDefault="00726F5F" w:rsidP="009B0757">
      <w:pPr>
        <w:spacing w:before="220"/>
        <w:ind w:firstLine="540"/>
        <w:jc w:val="both"/>
        <w:rPr>
          <w:rFonts w:cs="Calibri"/>
          <w:sz w:val="24"/>
          <w:lang w:eastAsia="ru-RU"/>
        </w:rPr>
      </w:pPr>
      <w:hyperlink r:id="rId130">
        <w:r w:rsidR="009B0757" w:rsidRPr="009B0757">
          <w:rPr>
            <w:rFonts w:cs="Calibri"/>
            <w:sz w:val="24"/>
            <w:lang w:eastAsia="ru-RU"/>
          </w:rPr>
          <w:t>173</w:t>
        </w:r>
      </w:hyperlink>
      <w:r w:rsidR="009B0757" w:rsidRPr="009B0757">
        <w:rPr>
          <w:rFonts w:cs="Calibri"/>
          <w:sz w:val="24"/>
          <w:lang w:eastAsia="ru-RU"/>
        </w:rPr>
        <w:t>. Лицевой счет участника казначейского сопровождения закрывается при отсутствии учтенных показателей и остатка денежных средств на лицевом счете.</w:t>
      </w:r>
    </w:p>
    <w:p w14:paraId="4A6D4A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в связи с реорганизацией (ликвидацией) или изменением типа участника казначейского сопровождения передача показателей, отраженных на закрываемом лицевом счете, осуществляется </w:t>
      </w:r>
      <w:r w:rsidR="000B2D1D">
        <w:rPr>
          <w:rFonts w:cs="Calibri"/>
          <w:sz w:val="24"/>
          <w:lang w:eastAsia="ru-RU"/>
        </w:rPr>
        <w:t>Сельским поселением</w:t>
      </w:r>
      <w:r w:rsidRPr="009B0757">
        <w:rPr>
          <w:rFonts w:cs="Calibri"/>
          <w:sz w:val="24"/>
          <w:lang w:eastAsia="ru-RU"/>
        </w:rPr>
        <w:t xml:space="preserve"> на лицевой счет участника казначейского сопровождения, принимающего показатели на основании </w:t>
      </w:r>
      <w:hyperlink w:anchor="P8089">
        <w:r w:rsidRPr="009B0757">
          <w:rPr>
            <w:rFonts w:cs="Calibri"/>
            <w:sz w:val="24"/>
            <w:lang w:eastAsia="ru-RU"/>
          </w:rPr>
          <w:t>Акта</w:t>
        </w:r>
      </w:hyperlink>
      <w:r w:rsidRPr="009B0757">
        <w:rPr>
          <w:rFonts w:cs="Calibri"/>
          <w:sz w:val="24"/>
          <w:lang w:eastAsia="ru-RU"/>
        </w:rPr>
        <w:t xml:space="preserve"> приемки - передачи показателей лицевого счета, открытого участнику казначейского сопровождения, который представляется передающим показатели участником казначейского сопровождения по форме согласно приложению N 39 к настоящему Порядку (далее - Акта приемки - передачи показателей лицевого счета).</w:t>
      </w:r>
    </w:p>
    <w:p w14:paraId="5DC7E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отсутствия правопреемников заказчиком принимается решение о возврате остатков неиспользованных целевых средств с лицевого счета участника казначейского сопровождения.</w:t>
      </w:r>
    </w:p>
    <w:p w14:paraId="59474E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пяти рабочих дней после передачи показателей, отраженных на лицевом </w:t>
      </w:r>
      <w:r w:rsidRPr="009B0757">
        <w:rPr>
          <w:rFonts w:cs="Calibri"/>
          <w:sz w:val="24"/>
          <w:lang w:eastAsia="ru-RU"/>
        </w:rPr>
        <w:lastRenderedPageBreak/>
        <w:t xml:space="preserve">счете,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за исключением случая, указанного в </w:t>
      </w:r>
      <w:hyperlink w:anchor="P938">
        <w:r w:rsidRPr="009B0757">
          <w:rPr>
            <w:rFonts w:cs="Calibri"/>
            <w:sz w:val="24"/>
            <w:lang w:eastAsia="ru-RU"/>
          </w:rPr>
          <w:t>абзаце пятом</w:t>
        </w:r>
      </w:hyperlink>
      <w:r w:rsidRPr="009B0757">
        <w:rPr>
          <w:rFonts w:cs="Calibri"/>
          <w:sz w:val="24"/>
          <w:lang w:eastAsia="ru-RU"/>
        </w:rPr>
        <w:t xml:space="preserve"> настоящего пункта.</w:t>
      </w:r>
    </w:p>
    <w:p w14:paraId="1F904270" w14:textId="77777777" w:rsidR="009B0757" w:rsidRPr="009B0757" w:rsidRDefault="009B0757" w:rsidP="009B0757">
      <w:pPr>
        <w:spacing w:before="220"/>
        <w:ind w:firstLine="540"/>
        <w:jc w:val="both"/>
        <w:rPr>
          <w:rFonts w:cs="Calibri"/>
          <w:sz w:val="24"/>
          <w:lang w:eastAsia="ru-RU"/>
        </w:rPr>
      </w:pPr>
      <w:bookmarkStart w:id="66" w:name="P938"/>
      <w:bookmarkEnd w:id="66"/>
      <w:r w:rsidRPr="009B0757">
        <w:rPr>
          <w:rFonts w:cs="Calibri"/>
          <w:sz w:val="24"/>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представленного участником казначейского сопровождения Заявления.</w:t>
      </w:r>
    </w:p>
    <w:p w14:paraId="7C518DD6" w14:textId="77777777" w:rsidR="009B0757" w:rsidRPr="009B0757" w:rsidRDefault="00726F5F" w:rsidP="009B0757">
      <w:pPr>
        <w:spacing w:before="220"/>
        <w:ind w:firstLine="540"/>
        <w:jc w:val="both"/>
        <w:rPr>
          <w:rFonts w:cs="Calibri"/>
          <w:sz w:val="24"/>
          <w:lang w:eastAsia="ru-RU"/>
        </w:rPr>
      </w:pPr>
      <w:hyperlink r:id="rId131">
        <w:r w:rsidR="009B0757" w:rsidRPr="009B0757">
          <w:rPr>
            <w:rFonts w:cs="Calibri"/>
            <w:sz w:val="24"/>
            <w:lang w:eastAsia="ru-RU"/>
          </w:rPr>
          <w:t>174</w:t>
        </w:r>
      </w:hyperlink>
      <w:r w:rsidR="009B0757" w:rsidRPr="009B0757">
        <w:rPr>
          <w:rFonts w:cs="Calibri"/>
          <w:sz w:val="24"/>
          <w:lang w:eastAsia="ru-RU"/>
        </w:rPr>
        <w:t xml:space="preserve">. При наличии на закрываемом лицевом счете остатка денежных средств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Заявление, а также Распоряжение для перечисления остатка денежных средств по назначению.</w:t>
      </w:r>
    </w:p>
    <w:p w14:paraId="5FBB52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175. При изменении кода статуса участника казначейского сопровождения в уникальном номере реестровой записи Сводного реестра на значение, соответствующее статусу "не действующее", в случае, предусмотренном </w:t>
      </w:r>
      <w:hyperlink w:anchor="P915">
        <w:r w:rsidRPr="009B0757">
          <w:rPr>
            <w:rFonts w:cs="Calibri"/>
            <w:sz w:val="24"/>
            <w:lang w:eastAsia="ru-RU"/>
          </w:rPr>
          <w:t>подпунктом "а" пункта 171</w:t>
        </w:r>
      </w:hyperlink>
      <w:r w:rsidRPr="009B0757">
        <w:rPr>
          <w:rFonts w:cs="Calibri"/>
          <w:sz w:val="24"/>
          <w:lang w:eastAsia="ru-RU"/>
        </w:rPr>
        <w:t xml:space="preserve"> настоящего Порядка, а также в случаях, предусмотренных в </w:t>
      </w:r>
      <w:hyperlink w:anchor="P917">
        <w:r w:rsidRPr="009B0757">
          <w:rPr>
            <w:rFonts w:cs="Calibri"/>
            <w:sz w:val="24"/>
            <w:lang w:eastAsia="ru-RU"/>
          </w:rPr>
          <w:t>подпунктах "в"</w:t>
        </w:r>
      </w:hyperlink>
      <w:r w:rsidRPr="009B0757">
        <w:rPr>
          <w:rFonts w:cs="Calibri"/>
          <w:sz w:val="24"/>
          <w:lang w:eastAsia="ru-RU"/>
        </w:rPr>
        <w:t xml:space="preserve"> и </w:t>
      </w:r>
      <w:hyperlink w:anchor="P918">
        <w:r w:rsidRPr="009B0757">
          <w:rPr>
            <w:rFonts w:cs="Calibri"/>
            <w:sz w:val="24"/>
            <w:lang w:eastAsia="ru-RU"/>
          </w:rPr>
          <w:t>"г"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30480B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предусмотренном в </w:t>
      </w:r>
      <w:hyperlink w:anchor="P916">
        <w:r w:rsidRPr="009B0757">
          <w:rPr>
            <w:rFonts w:cs="Calibri"/>
            <w:sz w:val="24"/>
            <w:lang w:eastAsia="ru-RU"/>
          </w:rPr>
          <w:t>подпункте "б"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не позднее пяти рабочих дней после дня представления участником казначейского сопровождения Заявления.</w:t>
      </w:r>
    </w:p>
    <w:p w14:paraId="56EC1A3C" w14:textId="77777777" w:rsidR="009B0757" w:rsidRPr="009B0757" w:rsidRDefault="00726F5F" w:rsidP="009B0757">
      <w:pPr>
        <w:spacing w:before="220"/>
        <w:ind w:firstLine="540"/>
        <w:jc w:val="both"/>
        <w:rPr>
          <w:rFonts w:cs="Calibri"/>
          <w:sz w:val="24"/>
          <w:lang w:eastAsia="ru-RU"/>
        </w:rPr>
      </w:pPr>
      <w:hyperlink r:id="rId132">
        <w:r w:rsidR="009B0757" w:rsidRPr="009B0757">
          <w:rPr>
            <w:rFonts w:cs="Calibri"/>
            <w:sz w:val="24"/>
            <w:lang w:eastAsia="ru-RU"/>
          </w:rPr>
          <w:t>176</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проверку реквизитов Заявления, предусмотренных к заполнению участником казначейского сопровождения при закрытии лицевого счета, а также их соответствие документам, представленным вместе с Заявлением.</w:t>
      </w:r>
    </w:p>
    <w:p w14:paraId="3AB7595F" w14:textId="77777777" w:rsidR="009B0757" w:rsidRPr="009B0757" w:rsidRDefault="00726F5F" w:rsidP="009B0757">
      <w:pPr>
        <w:spacing w:before="220"/>
        <w:ind w:firstLine="540"/>
        <w:jc w:val="both"/>
        <w:rPr>
          <w:rFonts w:cs="Calibri"/>
          <w:sz w:val="24"/>
          <w:lang w:eastAsia="ru-RU"/>
        </w:rPr>
      </w:pPr>
      <w:hyperlink r:id="rId133">
        <w:r w:rsidR="009B0757" w:rsidRPr="009B0757">
          <w:rPr>
            <w:rFonts w:cs="Calibri"/>
            <w:sz w:val="24"/>
            <w:lang w:eastAsia="ru-RU"/>
          </w:rPr>
          <w:t>177</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в течение двух рабочих дней после их поступления.</w:t>
      </w:r>
    </w:p>
    <w:bookmarkStart w:id="67" w:name="P948"/>
    <w:bookmarkEnd w:id="67"/>
    <w:p w14:paraId="26EC6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178</w:t>
      </w:r>
      <w:r w:rsidRPr="009B0757">
        <w:rPr>
          <w:rFonts w:cs="Calibri"/>
          <w:sz w:val="24"/>
          <w:lang w:eastAsia="ru-RU"/>
        </w:rPr>
        <w:fldChar w:fldCharType="end"/>
      </w:r>
      <w:r w:rsidRPr="009B0757">
        <w:rPr>
          <w:rFonts w:cs="Calibri"/>
          <w:sz w:val="24"/>
          <w:lang w:eastAsia="ru-RU"/>
        </w:rPr>
        <w:t xml:space="preserve">. При приеме документов на закрытие лицевого счета участнику казначейского сопровождения </w:t>
      </w:r>
      <w:r>
        <w:rPr>
          <w:rFonts w:cs="Calibri"/>
          <w:sz w:val="24"/>
          <w:lang w:eastAsia="ru-RU"/>
        </w:rPr>
        <w:t>Сельское поселение</w:t>
      </w:r>
      <w:r w:rsidRPr="009B0757">
        <w:rPr>
          <w:rFonts w:cs="Calibri"/>
          <w:sz w:val="24"/>
          <w:lang w:eastAsia="ru-RU"/>
        </w:rPr>
        <w:t xml:space="preserve"> также проверяет:</w:t>
      </w:r>
    </w:p>
    <w:p w14:paraId="567A9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373BCE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0C68AD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на бумажном носителе не допускается.</w:t>
      </w:r>
    </w:p>
    <w:bookmarkStart w:id="68" w:name="P953"/>
    <w:bookmarkEnd w:id="68"/>
    <w:p w14:paraId="26CBB7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179</w:t>
      </w:r>
      <w:r w:rsidRPr="009B0757">
        <w:rPr>
          <w:rFonts w:cs="Calibri"/>
          <w:sz w:val="24"/>
          <w:lang w:eastAsia="ru-RU"/>
        </w:rPr>
        <w:fldChar w:fldCharType="end"/>
      </w:r>
      <w:r w:rsidRPr="009B0757">
        <w:rPr>
          <w:rFonts w:cs="Calibri"/>
          <w:sz w:val="24"/>
          <w:lang w:eastAsia="ru-RU"/>
        </w:rPr>
        <w:t xml:space="preserve">. При наличии документов, представленных участником казначейского сопровождения для закрытия лицевого счета в соответствии с </w:t>
      </w:r>
      <w:hyperlink w:anchor="P910">
        <w:r w:rsidRPr="009B0757">
          <w:rPr>
            <w:rFonts w:cs="Calibri"/>
            <w:sz w:val="24"/>
            <w:lang w:eastAsia="ru-RU"/>
          </w:rPr>
          <w:t>пунктом 170</w:t>
        </w:r>
      </w:hyperlink>
      <w:r w:rsidRPr="009B0757">
        <w:rPr>
          <w:rFonts w:cs="Calibri"/>
          <w:sz w:val="24"/>
          <w:lang w:eastAsia="ru-RU"/>
        </w:rPr>
        <w:t xml:space="preserve"> настоящего Порядка и не прошедших проверку, </w:t>
      </w:r>
      <w:r>
        <w:rPr>
          <w:rFonts w:cs="Calibri"/>
          <w:sz w:val="24"/>
          <w:lang w:eastAsia="ru-RU"/>
        </w:rPr>
        <w:t>Сельское поселение</w:t>
      </w:r>
      <w:r w:rsidRPr="009B0757">
        <w:rPr>
          <w:rFonts w:cs="Calibri"/>
          <w:sz w:val="24"/>
          <w:lang w:eastAsia="ru-RU"/>
        </w:rPr>
        <w:t xml:space="preserve"> не позднее двух рабочих дней после представления участником казначейского сопровождения указанных документов осуществляет процедуру возврата указанных документов,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70424999" w14:textId="77777777" w:rsidR="009B0757" w:rsidRPr="009B0757" w:rsidRDefault="00726F5F" w:rsidP="009B0757">
      <w:pPr>
        <w:spacing w:before="220"/>
        <w:ind w:firstLine="540"/>
        <w:jc w:val="both"/>
        <w:rPr>
          <w:rFonts w:cs="Calibri"/>
          <w:sz w:val="24"/>
          <w:lang w:eastAsia="ru-RU"/>
        </w:rPr>
      </w:pPr>
      <w:hyperlink r:id="rId134">
        <w:r w:rsidR="009B0757" w:rsidRPr="009B0757">
          <w:rPr>
            <w:rFonts w:cs="Calibri"/>
            <w:sz w:val="24"/>
            <w:lang w:eastAsia="ru-RU"/>
          </w:rPr>
          <w:t>180</w:t>
        </w:r>
      </w:hyperlink>
      <w:r w:rsidR="009B0757" w:rsidRPr="009B0757">
        <w:rPr>
          <w:rFonts w:cs="Calibri"/>
          <w:sz w:val="24"/>
          <w:lang w:eastAsia="ru-RU"/>
        </w:rPr>
        <w:t xml:space="preserve">. На основании документов, представленных участником казначейского сопровождения для закрытия лицевого счета и прошедших проверку в соответствии с положениями, предусмотренными настоящим Порядком,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прекращает отражение операций на </w:t>
      </w:r>
      <w:r w:rsidR="009B0757" w:rsidRPr="009B0757">
        <w:rPr>
          <w:rFonts w:cs="Calibri"/>
          <w:sz w:val="24"/>
          <w:lang w:eastAsia="ru-RU"/>
        </w:rPr>
        <w:lastRenderedPageBreak/>
        <w:t xml:space="preserve">закрываемом лицевом счете (за исключением операций по перечислению участником казначейского сопровождения остатка денежных средств по назначению) и осуществляет сверку показателей, учтенных на данном лицевом счете путем предоставления участнику казначейского сопровождения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участника казначейского сопровождения по форме согласно приложению N 38 к настоящему Порядку (далее - Отчет о состоянии лицевого счета).</w:t>
      </w:r>
    </w:p>
    <w:p w14:paraId="3A0E5EA1" w14:textId="77777777" w:rsidR="009B0757" w:rsidRPr="009B0757" w:rsidRDefault="00726F5F" w:rsidP="009B0757">
      <w:pPr>
        <w:spacing w:before="220"/>
        <w:ind w:firstLine="540"/>
        <w:jc w:val="both"/>
        <w:rPr>
          <w:rFonts w:cs="Calibri"/>
          <w:sz w:val="24"/>
          <w:lang w:eastAsia="ru-RU"/>
        </w:rPr>
      </w:pPr>
      <w:hyperlink r:id="rId135">
        <w:r w:rsidR="009B0757" w:rsidRPr="009B0757">
          <w:rPr>
            <w:rFonts w:cs="Calibri"/>
            <w:sz w:val="24"/>
            <w:lang w:eastAsia="ru-RU"/>
          </w:rPr>
          <w:t>181</w:t>
        </w:r>
      </w:hyperlink>
      <w:r w:rsidR="009B0757" w:rsidRPr="009B0757">
        <w:rPr>
          <w:rFonts w:cs="Calibri"/>
          <w:sz w:val="24"/>
          <w:lang w:eastAsia="ru-RU"/>
        </w:rPr>
        <w:t>. Проверенные документы хранятся в деле клиента.</w:t>
      </w:r>
    </w:p>
    <w:p w14:paraId="54511DA1" w14:textId="77777777" w:rsidR="009B0757" w:rsidRPr="009B0757" w:rsidRDefault="00726F5F" w:rsidP="009B0757">
      <w:pPr>
        <w:spacing w:before="220"/>
        <w:ind w:firstLine="540"/>
        <w:jc w:val="both"/>
        <w:rPr>
          <w:rFonts w:cs="Calibri"/>
          <w:sz w:val="24"/>
          <w:lang w:eastAsia="ru-RU"/>
        </w:rPr>
      </w:pPr>
      <w:hyperlink r:id="rId136">
        <w:r w:rsidR="009B0757" w:rsidRPr="009B0757">
          <w:rPr>
            <w:rFonts w:cs="Calibri"/>
            <w:sz w:val="24"/>
            <w:lang w:eastAsia="ru-RU"/>
          </w:rPr>
          <w:t>182</w:t>
        </w:r>
      </w:hyperlink>
      <w:r w:rsidR="009B0757" w:rsidRPr="009B0757">
        <w:rPr>
          <w:rFonts w:cs="Calibri"/>
          <w:sz w:val="24"/>
          <w:lang w:eastAsia="ru-RU"/>
        </w:rPr>
        <w:t xml:space="preserve">. После закрытия лицевого счета участника казначейского сопровождения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46EA8CD8"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участнику казначейского сопровождения или ликвидационной комиссии в электронном виде с применением ЭП или при отсутствии технической возможности на бумажном носителе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2F2A0E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лицевого счета хранится в деле клиента.</w:t>
      </w:r>
    </w:p>
    <w:p w14:paraId="7B8535F0" w14:textId="77777777" w:rsidR="009B0757" w:rsidRPr="009B0757" w:rsidRDefault="00726F5F" w:rsidP="009B0757">
      <w:pPr>
        <w:spacing w:before="220"/>
        <w:ind w:firstLine="540"/>
        <w:jc w:val="both"/>
        <w:rPr>
          <w:rFonts w:cs="Calibri"/>
          <w:sz w:val="24"/>
          <w:lang w:eastAsia="ru-RU"/>
        </w:rPr>
      </w:pPr>
      <w:hyperlink r:id="rId137">
        <w:r w:rsidR="009B0757" w:rsidRPr="009B0757">
          <w:rPr>
            <w:rFonts w:cs="Calibri"/>
            <w:sz w:val="24"/>
            <w:lang w:eastAsia="ru-RU"/>
          </w:rPr>
          <w:t>183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и закрытия лицевого счета в случаях, предусмотренных законодательством Российской Федерации, сообщает об этом в налоговый орган.</w:t>
      </w:r>
    </w:p>
    <w:p w14:paraId="407335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1EEB2A37" w14:textId="77777777" w:rsidR="009B0757" w:rsidRPr="009B0757" w:rsidRDefault="009B0757" w:rsidP="009B0757">
      <w:pPr>
        <w:spacing w:before="220"/>
        <w:ind w:firstLine="540"/>
        <w:jc w:val="both"/>
        <w:rPr>
          <w:rFonts w:cs="Calibri"/>
          <w:sz w:val="24"/>
          <w:lang w:eastAsia="ru-RU"/>
        </w:rPr>
      </w:pPr>
      <w:bookmarkStart w:id="69" w:name="P965"/>
      <w:bookmarkEnd w:id="69"/>
      <w:r w:rsidRPr="009B0757">
        <w:rPr>
          <w:rFonts w:cs="Calibri"/>
          <w:sz w:val="24"/>
          <w:lang w:eastAsia="ru-RU"/>
        </w:rPr>
        <w:t xml:space="preserve">184. При наличии документов, представленных участником казначейского сопровождения в соответствии с </w:t>
      </w:r>
      <w:hyperlink w:anchor="P810">
        <w:r w:rsidRPr="009B0757">
          <w:rPr>
            <w:rFonts w:cs="Calibri"/>
            <w:sz w:val="24"/>
            <w:lang w:eastAsia="ru-RU"/>
          </w:rPr>
          <w:t>пунктами 145</w:t>
        </w:r>
      </w:hyperlink>
      <w:r w:rsidRPr="009B0757">
        <w:rPr>
          <w:rFonts w:cs="Calibri"/>
          <w:sz w:val="24"/>
          <w:lang w:eastAsia="ru-RU"/>
        </w:rPr>
        <w:t xml:space="preserve">, </w:t>
      </w:r>
      <w:hyperlink w:anchor="P823">
        <w:r w:rsidRPr="009B0757">
          <w:rPr>
            <w:rFonts w:cs="Calibri"/>
            <w:sz w:val="24"/>
            <w:lang w:eastAsia="ru-RU"/>
          </w:rPr>
          <w:t>152</w:t>
        </w:r>
      </w:hyperlink>
      <w:r w:rsidRPr="009B0757">
        <w:rPr>
          <w:rFonts w:cs="Calibri"/>
          <w:sz w:val="24"/>
          <w:lang w:eastAsia="ru-RU"/>
        </w:rPr>
        <w:t xml:space="preserve">, </w:t>
      </w:r>
      <w:hyperlink w:anchor="P910">
        <w:r w:rsidRPr="009B0757">
          <w:rPr>
            <w:rFonts w:cs="Calibri"/>
            <w:sz w:val="24"/>
            <w:lang w:eastAsia="ru-RU"/>
          </w:rPr>
          <w:t>170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811">
        <w:r w:rsidRPr="009B0757">
          <w:rPr>
            <w:rFonts w:cs="Calibri"/>
            <w:sz w:val="24"/>
            <w:lang w:eastAsia="ru-RU"/>
          </w:rPr>
          <w:t>пунктами 146</w:t>
        </w:r>
      </w:hyperlink>
      <w:r w:rsidRPr="009B0757">
        <w:rPr>
          <w:rFonts w:cs="Calibri"/>
          <w:sz w:val="24"/>
          <w:lang w:eastAsia="ru-RU"/>
        </w:rPr>
        <w:t xml:space="preserve">, </w:t>
      </w:r>
      <w:hyperlink w:anchor="P867">
        <w:r w:rsidRPr="009B0757">
          <w:rPr>
            <w:rFonts w:cs="Calibri"/>
            <w:sz w:val="24"/>
            <w:lang w:eastAsia="ru-RU"/>
          </w:rPr>
          <w:t>157</w:t>
        </w:r>
      </w:hyperlink>
      <w:r w:rsidRPr="009B0757">
        <w:rPr>
          <w:rFonts w:cs="Calibri"/>
          <w:sz w:val="24"/>
          <w:lang w:eastAsia="ru-RU"/>
        </w:rPr>
        <w:t xml:space="preserve">, </w:t>
      </w:r>
      <w:hyperlink w:anchor="P948">
        <w:r w:rsidRPr="009B0757">
          <w:rPr>
            <w:rFonts w:cs="Calibri"/>
            <w:sz w:val="24"/>
            <w:lang w:eastAsia="ru-RU"/>
          </w:rPr>
          <w:t>178</w:t>
        </w:r>
      </w:hyperlink>
      <w:r w:rsidRPr="009B0757">
        <w:rPr>
          <w:rFonts w:cs="Calibri"/>
          <w:sz w:val="24"/>
          <w:lang w:eastAsia="ru-RU"/>
        </w:rPr>
        <w:t xml:space="preserve"> настоящего Порядка, и (или) в случае наличия, указанных в </w:t>
      </w:r>
      <w:hyperlink r:id="rId138">
        <w:r w:rsidRPr="009B0757">
          <w:rPr>
            <w:rFonts w:cs="Calibri"/>
            <w:sz w:val="24"/>
            <w:lang w:eastAsia="ru-RU"/>
          </w:rPr>
          <w:t>пунктах 6</w:t>
        </w:r>
      </w:hyperlink>
      <w:r w:rsidRPr="009B0757">
        <w:rPr>
          <w:rFonts w:cs="Calibri"/>
          <w:sz w:val="24"/>
          <w:lang w:eastAsia="ru-RU"/>
        </w:rPr>
        <w:t xml:space="preserve"> и </w:t>
      </w:r>
      <w:hyperlink r:id="rId139">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и приостановления в открытии лицевого счета </w:t>
      </w:r>
      <w:r>
        <w:rPr>
          <w:rFonts w:cs="Calibri"/>
          <w:sz w:val="24"/>
          <w:lang w:eastAsia="ru-RU"/>
        </w:rPr>
        <w:t>Сельское поселение</w:t>
      </w:r>
      <w:r w:rsidRPr="009B0757">
        <w:rPr>
          <w:rFonts w:cs="Calibri"/>
          <w:sz w:val="24"/>
          <w:lang w:eastAsia="ru-RU"/>
        </w:rPr>
        <w:t xml:space="preserve"> возвращает участнику казначейского сопровождения указанные документы с разъяснением причин возврата не позднее срока, установленного, соответственно, </w:t>
      </w:r>
      <w:hyperlink w:anchor="P816">
        <w:r w:rsidRPr="009B0757">
          <w:rPr>
            <w:rFonts w:cs="Calibri"/>
            <w:sz w:val="24"/>
            <w:lang w:eastAsia="ru-RU"/>
          </w:rPr>
          <w:t>пунктами 147</w:t>
        </w:r>
      </w:hyperlink>
      <w:r w:rsidRPr="009B0757">
        <w:rPr>
          <w:rFonts w:cs="Calibri"/>
          <w:sz w:val="24"/>
          <w:lang w:eastAsia="ru-RU"/>
        </w:rPr>
        <w:t xml:space="preserve">, </w:t>
      </w:r>
      <w:hyperlink w:anchor="P875">
        <w:r w:rsidRPr="009B0757">
          <w:rPr>
            <w:rFonts w:cs="Calibri"/>
            <w:sz w:val="24"/>
            <w:lang w:eastAsia="ru-RU"/>
          </w:rPr>
          <w:t>158</w:t>
        </w:r>
      </w:hyperlink>
      <w:r w:rsidRPr="009B0757">
        <w:rPr>
          <w:rFonts w:cs="Calibri"/>
          <w:sz w:val="24"/>
          <w:lang w:eastAsia="ru-RU"/>
        </w:rPr>
        <w:t xml:space="preserve">, </w:t>
      </w:r>
      <w:hyperlink w:anchor="P953">
        <w:r w:rsidRPr="009B0757">
          <w:rPr>
            <w:rFonts w:cs="Calibri"/>
            <w:sz w:val="24"/>
            <w:lang w:eastAsia="ru-RU"/>
          </w:rPr>
          <w:t>179</w:t>
        </w:r>
      </w:hyperlink>
      <w:r w:rsidRPr="009B0757">
        <w:rPr>
          <w:rFonts w:cs="Calibri"/>
          <w:sz w:val="24"/>
          <w:lang w:eastAsia="ru-RU"/>
        </w:rPr>
        <w:t xml:space="preserve">, </w:t>
      </w:r>
      <w:hyperlink w:anchor="P879">
        <w:r w:rsidRPr="009B0757">
          <w:rPr>
            <w:rFonts w:cs="Calibri"/>
            <w:sz w:val="24"/>
            <w:lang w:eastAsia="ru-RU"/>
          </w:rPr>
          <w:t>160</w:t>
        </w:r>
      </w:hyperlink>
      <w:r w:rsidRPr="009B0757">
        <w:rPr>
          <w:rFonts w:cs="Calibri"/>
          <w:sz w:val="24"/>
          <w:lang w:eastAsia="ru-RU"/>
        </w:rPr>
        <w:t xml:space="preserve">, </w:t>
      </w:r>
      <w:hyperlink w:anchor="P883">
        <w:r w:rsidRPr="009B0757">
          <w:rPr>
            <w:rFonts w:cs="Calibri"/>
            <w:sz w:val="24"/>
            <w:lang w:eastAsia="ru-RU"/>
          </w:rPr>
          <w:t>161</w:t>
        </w:r>
      </w:hyperlink>
      <w:r w:rsidRPr="009B0757">
        <w:rPr>
          <w:rFonts w:cs="Calibri"/>
          <w:sz w:val="24"/>
          <w:lang w:eastAsia="ru-RU"/>
        </w:rPr>
        <w:t xml:space="preserve"> настоящего Порядка.</w:t>
      </w:r>
    </w:p>
    <w:p w14:paraId="3EBF4AC2" w14:textId="77777777" w:rsidR="009B0757" w:rsidRPr="009B0757" w:rsidRDefault="00726F5F" w:rsidP="009B0757">
      <w:pPr>
        <w:spacing w:before="220"/>
        <w:ind w:firstLine="540"/>
        <w:jc w:val="both"/>
        <w:rPr>
          <w:rFonts w:cs="Calibri"/>
          <w:sz w:val="24"/>
          <w:lang w:eastAsia="ru-RU"/>
        </w:rPr>
      </w:pPr>
      <w:hyperlink r:id="rId140">
        <w:r w:rsidR="009B0757" w:rsidRPr="009B0757">
          <w:rPr>
            <w:rFonts w:cs="Calibri"/>
            <w:sz w:val="24"/>
            <w:lang w:eastAsia="ru-RU"/>
          </w:rPr>
          <w:t>185</w:t>
        </w:r>
      </w:hyperlink>
      <w:r w:rsidR="009B0757" w:rsidRPr="009B0757">
        <w:rPr>
          <w:rFonts w:cs="Calibri"/>
          <w:sz w:val="24"/>
          <w:lang w:eastAsia="ru-RU"/>
        </w:rPr>
        <w:t>. Передача показателей, отраженных на лицевом счете участника казначейского сопровождения, осуществляется в случае:</w:t>
      </w:r>
    </w:p>
    <w:p w14:paraId="4BA3D8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участника казначейского сопровождения;</w:t>
      </w:r>
    </w:p>
    <w:p w14:paraId="67C6F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участника казначейского сопровождения;</w:t>
      </w:r>
    </w:p>
    <w:p w14:paraId="574113F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изменения типа участника казначейского сопровождения;</w:t>
      </w:r>
    </w:p>
    <w:p w14:paraId="76A707F9" w14:textId="621338B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882AC8">
        <w:rPr>
          <w:rFonts w:cs="Calibri"/>
          <w:sz w:val="24"/>
          <w:lang w:eastAsia="ru-RU"/>
        </w:rPr>
        <w:t>Тубинский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00E9CC3A" w14:textId="77777777" w:rsidR="009B0757" w:rsidRPr="009B0757" w:rsidRDefault="00726F5F" w:rsidP="009B0757">
      <w:pPr>
        <w:spacing w:before="220"/>
        <w:ind w:firstLine="540"/>
        <w:jc w:val="both"/>
        <w:rPr>
          <w:rFonts w:cs="Calibri"/>
          <w:sz w:val="24"/>
          <w:lang w:eastAsia="ru-RU"/>
        </w:rPr>
      </w:pPr>
      <w:hyperlink r:id="rId141">
        <w:r w:rsidR="009B0757" w:rsidRPr="009B0757">
          <w:rPr>
            <w:rFonts w:cs="Calibri"/>
            <w:sz w:val="24"/>
            <w:lang w:eastAsia="ru-RU"/>
          </w:rPr>
          <w:t>186</w:t>
        </w:r>
      </w:hyperlink>
      <w:r w:rsidR="009B0757" w:rsidRPr="009B0757">
        <w:rPr>
          <w:rFonts w:cs="Calibri"/>
          <w:sz w:val="24"/>
          <w:lang w:eastAsia="ru-RU"/>
        </w:rPr>
        <w:t xml:space="preserve">. В случае реорганизации или изменения типа участник казначейского сопровождения, принимающий обязательства, представляет в </w:t>
      </w:r>
      <w:r w:rsidR="009B0757">
        <w:rPr>
          <w:rFonts w:cs="Calibri"/>
          <w:sz w:val="24"/>
          <w:lang w:eastAsia="ru-RU"/>
        </w:rPr>
        <w:t>Сельское поселение</w:t>
      </w:r>
      <w:r w:rsidR="009B0757" w:rsidRPr="009B0757">
        <w:rPr>
          <w:rFonts w:cs="Calibri"/>
          <w:sz w:val="24"/>
          <w:lang w:eastAsia="ru-RU"/>
        </w:rPr>
        <w:t xml:space="preserve"> документы для открытия лицевого счета, указанные в </w:t>
      </w:r>
      <w:hyperlink w:anchor="P823">
        <w:r w:rsidR="009B0757" w:rsidRPr="009B0757">
          <w:rPr>
            <w:rFonts w:cs="Calibri"/>
            <w:sz w:val="24"/>
            <w:lang w:eastAsia="ru-RU"/>
          </w:rPr>
          <w:t>пункте 152</w:t>
        </w:r>
      </w:hyperlink>
      <w:r w:rsidR="009B0757" w:rsidRPr="009B0757">
        <w:rPr>
          <w:rFonts w:cs="Calibri"/>
          <w:sz w:val="24"/>
          <w:lang w:eastAsia="ru-RU"/>
        </w:rPr>
        <w:t xml:space="preserve"> настоящего Порядка.</w:t>
      </w:r>
    </w:p>
    <w:p w14:paraId="244C8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связи с необходимостью указания реквизитов номера лицевого счета в дополнительных соглашениях к документам-основаниям, участник казначейского сопровождения, принимающий обязательства, вправе зарезервировать номер лицевого счета в соответствии с </w:t>
      </w:r>
      <w:hyperlink w:anchor="P810">
        <w:r w:rsidRPr="009B0757">
          <w:rPr>
            <w:rFonts w:cs="Calibri"/>
            <w:sz w:val="24"/>
            <w:lang w:eastAsia="ru-RU"/>
          </w:rPr>
          <w:t>пунктом 145</w:t>
        </w:r>
      </w:hyperlink>
      <w:r w:rsidRPr="009B0757">
        <w:rPr>
          <w:rFonts w:cs="Calibri"/>
          <w:sz w:val="24"/>
          <w:lang w:eastAsia="ru-RU"/>
        </w:rPr>
        <w:t xml:space="preserve"> настоящего Порядка.</w:t>
      </w:r>
    </w:p>
    <w:p w14:paraId="280E73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После открытия участнику казначейского сопровождения, принимающему обязательства, лицевого счета участник казначейского сопровождения, передающий обязательства, представляет в </w:t>
      </w:r>
      <w:r>
        <w:rPr>
          <w:rFonts w:cs="Calibri"/>
          <w:sz w:val="24"/>
          <w:lang w:eastAsia="ru-RU"/>
        </w:rPr>
        <w:t>Сельское поселение</w:t>
      </w:r>
      <w:r w:rsidRPr="009B0757">
        <w:rPr>
          <w:rFonts w:cs="Calibri"/>
          <w:sz w:val="24"/>
          <w:lang w:eastAsia="ru-RU"/>
        </w:rPr>
        <w:t xml:space="preserve"> для закрытия лицевого счета Заявление.</w:t>
      </w:r>
    </w:p>
    <w:p w14:paraId="4D8379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получения от участника казначейского сопровождения, передающего обязательства, Заявления для закрытия лицевого счета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завершения проверки Заявления прекращает отражение операций на соответствующем лицевом счете.</w:t>
      </w:r>
    </w:p>
    <w:p w14:paraId="47D9E10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сверки корректности отражения передачи показателей на лицевой счет участника казначейского сопровождения, принимающего обязательства,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участнику казначейского сопровождения, передающему обязательства.</w:t>
      </w:r>
    </w:p>
    <w:p w14:paraId="0C99EB49" w14:textId="77777777" w:rsidR="009B0757" w:rsidRPr="009B0757" w:rsidRDefault="00726F5F" w:rsidP="009B0757">
      <w:pPr>
        <w:spacing w:before="220"/>
        <w:ind w:firstLine="540"/>
        <w:jc w:val="both"/>
        <w:rPr>
          <w:rFonts w:cs="Calibri"/>
          <w:sz w:val="24"/>
          <w:lang w:eastAsia="ru-RU"/>
        </w:rPr>
      </w:pPr>
      <w:hyperlink r:id="rId142">
        <w:r w:rsidR="009B0757" w:rsidRPr="009B0757">
          <w:rPr>
            <w:rFonts w:cs="Calibri"/>
            <w:sz w:val="24"/>
            <w:lang w:eastAsia="ru-RU"/>
          </w:rPr>
          <w:t>187</w:t>
        </w:r>
      </w:hyperlink>
      <w:r w:rsidR="009B0757" w:rsidRPr="009B0757">
        <w:rPr>
          <w:rFonts w:cs="Calibri"/>
          <w:sz w:val="24"/>
          <w:lang w:eastAsia="ru-RU"/>
        </w:rPr>
        <w:t xml:space="preserve">. При изменении структуры номера лицевого счета, открытого участнику казначейского сопровождения в </w:t>
      </w:r>
      <w:r w:rsidR="009B0757">
        <w:rPr>
          <w:rFonts w:cs="Calibri"/>
          <w:sz w:val="24"/>
          <w:lang w:eastAsia="ru-RU"/>
        </w:rPr>
        <w:t>Сельском поселении</w:t>
      </w:r>
      <w:r w:rsidR="009B0757" w:rsidRPr="009B0757">
        <w:rPr>
          <w:rFonts w:cs="Calibri"/>
          <w:sz w:val="24"/>
          <w:lang w:eastAsia="ru-RU"/>
        </w:rPr>
        <w:t xml:space="preserve">, передача показателей осуществляется на основании документов, оформленных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07E416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открытия лицевого счета в связи с изменением структуры лицевого счета, уполномоченным сотрудником </w:t>
      </w:r>
      <w:r>
        <w:rPr>
          <w:rFonts w:cs="Calibri"/>
          <w:sz w:val="24"/>
          <w:lang w:eastAsia="ru-RU"/>
        </w:rPr>
        <w:t>Сельского поселения</w:t>
      </w:r>
      <w:r w:rsidRPr="009B0757">
        <w:rPr>
          <w:rFonts w:cs="Calibri"/>
          <w:sz w:val="24"/>
          <w:lang w:eastAsia="ru-RU"/>
        </w:rPr>
        <w:t xml:space="preserve"> оформляется Заявление, на основании документа-основания, представленного участником казначейского сопровождения ранее для открытия лицевого счета в соответствии с настоящим Порядком.</w:t>
      </w:r>
    </w:p>
    <w:p w14:paraId="542DE1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передачи показателей с закрываемого лицевого счета на новый лицевой счет уполномоченным сотрудником </w:t>
      </w:r>
      <w:r>
        <w:rPr>
          <w:rFonts w:cs="Calibri"/>
          <w:sz w:val="24"/>
          <w:lang w:eastAsia="ru-RU"/>
        </w:rPr>
        <w:t>Сельского поселения</w:t>
      </w:r>
      <w:r w:rsidRPr="009B0757">
        <w:rPr>
          <w:rFonts w:cs="Calibri"/>
          <w:sz w:val="24"/>
          <w:lang w:eastAsia="ru-RU"/>
        </w:rPr>
        <w:t xml:space="preserve"> осуществляется формирование </w:t>
      </w:r>
      <w:hyperlink w:anchor="P8089">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w:t>
      </w:r>
    </w:p>
    <w:p w14:paraId="7F2F3A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завершения передачи показателей с закрываемого лицевого счета на новый лицевой счет и сверки корректности отражения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с указанием в качестве причины закрытия счета "Изменение структуры номера лицевого счета".</w:t>
      </w:r>
    </w:p>
    <w:bookmarkStart w:id="70" w:name="P993"/>
    <w:bookmarkEnd w:id="70"/>
    <w:p w14:paraId="51DD16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188</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w:t>
      </w:r>
    </w:p>
    <w:p w14:paraId="29A509C2" w14:textId="77777777" w:rsidR="009B0757" w:rsidRPr="009B0757" w:rsidRDefault="009B0757" w:rsidP="009B0757">
      <w:pPr>
        <w:jc w:val="both"/>
        <w:rPr>
          <w:rFonts w:cs="Calibri"/>
          <w:sz w:val="24"/>
          <w:lang w:eastAsia="ru-RU"/>
        </w:rPr>
      </w:pPr>
    </w:p>
    <w:p w14:paraId="3B74210F"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Ведение лицевого счета</w:t>
      </w:r>
    </w:p>
    <w:p w14:paraId="7124FE29" w14:textId="77777777" w:rsidR="009B0757" w:rsidRPr="009B0757" w:rsidRDefault="009B0757" w:rsidP="009B0757">
      <w:pPr>
        <w:jc w:val="both"/>
        <w:rPr>
          <w:rFonts w:cs="Calibri"/>
          <w:sz w:val="24"/>
          <w:lang w:eastAsia="ru-RU"/>
        </w:rPr>
      </w:pPr>
    </w:p>
    <w:p w14:paraId="33375033" w14:textId="77777777" w:rsidR="009B0757" w:rsidRPr="009B0757" w:rsidRDefault="00726F5F" w:rsidP="009B0757">
      <w:pPr>
        <w:ind w:firstLine="540"/>
        <w:jc w:val="both"/>
        <w:rPr>
          <w:rFonts w:cs="Calibri"/>
          <w:sz w:val="24"/>
          <w:lang w:eastAsia="ru-RU"/>
        </w:rPr>
      </w:pPr>
      <w:hyperlink r:id="rId143">
        <w:r w:rsidR="009B0757" w:rsidRPr="009B0757">
          <w:rPr>
            <w:rFonts w:cs="Calibri"/>
            <w:sz w:val="24"/>
            <w:lang w:eastAsia="ru-RU"/>
          </w:rPr>
          <w:t>189</w:t>
        </w:r>
      </w:hyperlink>
      <w:r w:rsidR="009B0757" w:rsidRPr="009B0757">
        <w:rPr>
          <w:rFonts w:cs="Calibri"/>
          <w:sz w:val="24"/>
          <w:lang w:eastAsia="ru-RU"/>
        </w:rPr>
        <w:t>. Операции со средствами на лицевом счете участника казначейского сопровождения отражаются нарастающим итогом в пределах текущего финансового года.</w:t>
      </w:r>
    </w:p>
    <w:p w14:paraId="6C0C7E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лицевом счете участника казначейского сопровождения в валюте Российской Федерации.</w:t>
      </w:r>
    </w:p>
    <w:p w14:paraId="365199C1" w14:textId="77777777" w:rsidR="009B0757" w:rsidRPr="009B0757" w:rsidRDefault="00726F5F" w:rsidP="009B0757">
      <w:pPr>
        <w:spacing w:before="220"/>
        <w:ind w:firstLine="540"/>
        <w:jc w:val="both"/>
        <w:rPr>
          <w:rFonts w:cs="Calibri"/>
          <w:sz w:val="24"/>
          <w:lang w:eastAsia="ru-RU"/>
        </w:rPr>
      </w:pPr>
      <w:hyperlink r:id="rId144">
        <w:r w:rsidR="009B0757" w:rsidRPr="009B0757">
          <w:rPr>
            <w:rFonts w:cs="Calibri"/>
            <w:sz w:val="24"/>
            <w:lang w:eastAsia="ru-RU"/>
          </w:rPr>
          <w:t>190</w:t>
        </w:r>
      </w:hyperlink>
      <w:r w:rsidR="009B0757" w:rsidRPr="009B0757">
        <w:rPr>
          <w:rFonts w:cs="Calibri"/>
          <w:sz w:val="24"/>
          <w:lang w:eastAsia="ru-RU"/>
        </w:rPr>
        <w:t>. На лицевом счете участника казначейского сопровождения, в том числе в разрезе документов-оснований отражаются:</w:t>
      </w:r>
    </w:p>
    <w:p w14:paraId="7384627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денежных средств;</w:t>
      </w:r>
    </w:p>
    <w:p w14:paraId="38C187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737377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сведения об операциях с целевыми средствами.</w:t>
      </w:r>
    </w:p>
    <w:p w14:paraId="2FC2B663" w14:textId="77777777" w:rsidR="009B0757" w:rsidRPr="009B0757" w:rsidRDefault="009B0757" w:rsidP="009B0757">
      <w:pPr>
        <w:jc w:val="both"/>
        <w:rPr>
          <w:rFonts w:cs="Calibri"/>
          <w:sz w:val="24"/>
          <w:lang w:eastAsia="ru-RU"/>
        </w:rPr>
      </w:pPr>
    </w:p>
    <w:p w14:paraId="5BDBB0B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1617DBB0" w14:textId="77777777" w:rsidR="009B0757" w:rsidRPr="009B0757" w:rsidRDefault="009B0757" w:rsidP="009B0757">
      <w:pPr>
        <w:jc w:val="both"/>
        <w:rPr>
          <w:rFonts w:cs="Calibri"/>
          <w:sz w:val="24"/>
          <w:lang w:eastAsia="ru-RU"/>
        </w:rPr>
      </w:pPr>
    </w:p>
    <w:p w14:paraId="2C53BC0A" w14:textId="77777777" w:rsidR="009B0757" w:rsidRPr="009B0757" w:rsidRDefault="00726F5F" w:rsidP="009B0757">
      <w:pPr>
        <w:ind w:firstLine="540"/>
        <w:jc w:val="both"/>
        <w:rPr>
          <w:rFonts w:cs="Calibri"/>
          <w:sz w:val="24"/>
          <w:lang w:eastAsia="ru-RU"/>
        </w:rPr>
      </w:pPr>
      <w:hyperlink r:id="rId145">
        <w:r w:rsidR="009B0757" w:rsidRPr="009B0757">
          <w:rPr>
            <w:rFonts w:cs="Calibri"/>
            <w:sz w:val="24"/>
            <w:lang w:eastAsia="ru-RU"/>
          </w:rPr>
          <w:t>191</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участниками казначейского сопровождения.</w:t>
      </w:r>
    </w:p>
    <w:p w14:paraId="2361A1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Сверка производится путем предоставления </w:t>
      </w:r>
      <w:r w:rsidR="006E692D">
        <w:rPr>
          <w:rFonts w:cs="Calibri"/>
          <w:sz w:val="24"/>
          <w:lang w:eastAsia="ru-RU"/>
        </w:rPr>
        <w:t>Сельским поселением</w:t>
      </w:r>
      <w:r w:rsidRPr="009B0757">
        <w:rPr>
          <w:rFonts w:cs="Calibri"/>
          <w:sz w:val="24"/>
          <w:lang w:eastAsia="ru-RU"/>
        </w:rPr>
        <w:t xml:space="preserve"> </w:t>
      </w:r>
      <w:hyperlink w:anchor="P7650">
        <w:r w:rsidRPr="009B0757">
          <w:rPr>
            <w:rFonts w:cs="Calibri"/>
            <w:sz w:val="24"/>
            <w:lang w:eastAsia="ru-RU"/>
          </w:rPr>
          <w:t>Выписки</w:t>
        </w:r>
      </w:hyperlink>
      <w:r w:rsidRPr="009B0757">
        <w:rPr>
          <w:rFonts w:cs="Calibri"/>
          <w:sz w:val="24"/>
          <w:lang w:eastAsia="ru-RU"/>
        </w:rPr>
        <w:t xml:space="preserve"> из лицевого счета (с копиями документов, служащих основанием для отражения операций на лицевом счете).</w:t>
      </w:r>
    </w:p>
    <w:p w14:paraId="738ECAB4" w14:textId="77777777" w:rsidR="009B0757" w:rsidRPr="009B0757" w:rsidRDefault="00726F5F" w:rsidP="009B0757">
      <w:pPr>
        <w:spacing w:before="220"/>
        <w:ind w:firstLine="540"/>
        <w:jc w:val="both"/>
        <w:rPr>
          <w:rFonts w:cs="Calibri"/>
          <w:sz w:val="24"/>
          <w:lang w:eastAsia="ru-RU"/>
        </w:rPr>
      </w:pPr>
      <w:hyperlink r:id="rId146">
        <w:r w:rsidR="009B0757" w:rsidRPr="009B0757">
          <w:rPr>
            <w:rFonts w:cs="Calibri"/>
            <w:sz w:val="24"/>
            <w:lang w:eastAsia="ru-RU"/>
          </w:rPr>
          <w:t>192</w:t>
        </w:r>
      </w:hyperlink>
      <w:r w:rsidR="009B0757" w:rsidRPr="009B0757">
        <w:rPr>
          <w:rFonts w:cs="Calibri"/>
          <w:sz w:val="24"/>
          <w:lang w:eastAsia="ru-RU"/>
        </w:rPr>
        <w:t>. Выписки из лицевых счетов формируются в разрезе документов-оснований и первичных документов по операциям за соответствующий операционный день.</w:t>
      </w:r>
    </w:p>
    <w:p w14:paraId="48035D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hyperlink w:anchor="P7650">
        <w:r w:rsidRPr="009B0757">
          <w:rPr>
            <w:rFonts w:cs="Calibri"/>
            <w:sz w:val="24"/>
            <w:lang w:eastAsia="ru-RU"/>
          </w:rPr>
          <w:t>Выписки</w:t>
        </w:r>
      </w:hyperlink>
      <w:r w:rsidRPr="009B0757">
        <w:rPr>
          <w:rFonts w:cs="Calibri"/>
          <w:sz w:val="24"/>
          <w:lang w:eastAsia="ru-RU"/>
        </w:rPr>
        <w:t xml:space="preserve"> из лицевого счета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(представления банковской выписки) с приложением документов, служащих основанием для отражения операций на лицевом счете.</w:t>
      </w:r>
    </w:p>
    <w:p w14:paraId="441445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проставляется </w:t>
      </w:r>
      <w:r w:rsidR="006E692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cs="Calibri"/>
          <w:sz w:val="24"/>
          <w:lang w:eastAsia="ru-RU"/>
        </w:rPr>
        <w:t>Сельского поселения</w:t>
      </w:r>
      <w:r w:rsidRPr="009B0757">
        <w:rPr>
          <w:rFonts w:cs="Calibri"/>
          <w:sz w:val="24"/>
          <w:lang w:eastAsia="ru-RU"/>
        </w:rPr>
        <w:t>.</w:t>
      </w:r>
    </w:p>
    <w:p w14:paraId="58BE4A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Вместе с </w:t>
      </w:r>
      <w:hyperlink w:anchor="P7650">
        <w:r w:rsidRPr="009B0757">
          <w:rPr>
            <w:rFonts w:cs="Calibri"/>
            <w:sz w:val="24"/>
            <w:lang w:eastAsia="ru-RU"/>
          </w:rPr>
          <w:t>Выпиской</w:t>
        </w:r>
      </w:hyperlink>
      <w:r w:rsidRPr="009B0757">
        <w:rPr>
          <w:rFonts w:cs="Calibri"/>
          <w:sz w:val="24"/>
          <w:lang w:eastAsia="ru-RU"/>
        </w:rPr>
        <w:t xml:space="preserve"> из лицевого счета формируется и представляется:</w:t>
      </w:r>
    </w:p>
    <w:p w14:paraId="174B8D35" w14:textId="77777777" w:rsidR="009B0757" w:rsidRPr="009B0757" w:rsidRDefault="00726F5F" w:rsidP="009B0757">
      <w:pPr>
        <w:spacing w:before="220"/>
        <w:ind w:firstLine="540"/>
        <w:jc w:val="both"/>
        <w:rPr>
          <w:rFonts w:cs="Calibri"/>
          <w:sz w:val="24"/>
          <w:lang w:eastAsia="ru-RU"/>
        </w:rPr>
      </w:pPr>
      <w:hyperlink w:anchor="P836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для учета операций участника казначейского сопровождения по форме согласно приложению N 40 к настоящему Порядку (далее - Приложение к Выписке из лицевого счета).</w:t>
      </w:r>
    </w:p>
    <w:bookmarkStart w:id="71" w:name="P1019"/>
    <w:bookmarkEnd w:id="71"/>
    <w:p w14:paraId="4874DA3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193</w:t>
      </w:r>
      <w:r w:rsidRPr="009B0757">
        <w:rPr>
          <w:rFonts w:cs="Calibri"/>
          <w:sz w:val="24"/>
          <w:lang w:eastAsia="ru-RU"/>
        </w:rPr>
        <w:fldChar w:fldCharType="end"/>
      </w:r>
      <w:r w:rsidRPr="009B0757">
        <w:rPr>
          <w:rFonts w:cs="Calibri"/>
          <w:sz w:val="24"/>
          <w:lang w:eastAsia="ru-RU"/>
        </w:rPr>
        <w:t xml:space="preserve">. При бумажном документообороте </w:t>
      </w:r>
      <w:hyperlink w:anchor="P7650">
        <w:r w:rsidRPr="009B0757">
          <w:rPr>
            <w:rFonts w:cs="Calibri"/>
            <w:sz w:val="24"/>
            <w:lang w:eastAsia="ru-RU"/>
          </w:rPr>
          <w:t>Выписки</w:t>
        </w:r>
      </w:hyperlink>
      <w:r w:rsidRPr="009B0757">
        <w:rPr>
          <w:rFonts w:cs="Calibri"/>
          <w:sz w:val="24"/>
          <w:lang w:eastAsia="ru-RU"/>
        </w:rPr>
        <w:t xml:space="preserve"> из лицевых счетов и </w:t>
      </w:r>
      <w:hyperlink w:anchor="P8368">
        <w:r w:rsidRPr="009B0757">
          <w:rPr>
            <w:rFonts w:cs="Calibri"/>
            <w:sz w:val="24"/>
            <w:lang w:eastAsia="ru-RU"/>
          </w:rPr>
          <w:t>Приложения</w:t>
        </w:r>
      </w:hyperlink>
      <w:r w:rsidRPr="009B0757">
        <w:rPr>
          <w:rFonts w:cs="Calibri"/>
          <w:sz w:val="24"/>
          <w:lang w:eastAsia="ru-RU"/>
        </w:rPr>
        <w:t xml:space="preserve"> к Выпискам из лицевых счетов предоставляются по запросу участника казначейского сопровождения и выдаются под расписку лицам, включенным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по данному лицевому счету. Сотрудникам участника казначейского сопровождения, подписи которых не включены в Карточку образцов подписей, документы по лицевым счетам выдаются на основании доверенности. По истечении срока действия доверенности или в случае предоставления права получения Выписок из лицевого счета другому лицу ранее представленная доверенность хранится в деле клиента.</w:t>
      </w:r>
    </w:p>
    <w:p w14:paraId="45E40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на </w:t>
      </w:r>
      <w:hyperlink w:anchor="P7650">
        <w:r w:rsidRPr="009B0757">
          <w:rPr>
            <w:rFonts w:cs="Calibri"/>
            <w:sz w:val="24"/>
            <w:lang w:eastAsia="ru-RU"/>
          </w:rPr>
          <w:t>Выписке</w:t>
        </w:r>
      </w:hyperlink>
      <w:r w:rsidRPr="009B0757">
        <w:rPr>
          <w:rFonts w:cs="Calibri"/>
          <w:sz w:val="24"/>
          <w:lang w:eastAsia="ru-RU"/>
        </w:rPr>
        <w:t xml:space="preserve"> из лицевого счета и на каждом приложенном к Выписке из лицевого счета документе </w:t>
      </w:r>
      <w:r w:rsidR="006E692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w:t>
      </w:r>
    </w:p>
    <w:p w14:paraId="57E142D6" w14:textId="77777777" w:rsidR="009B0757" w:rsidRPr="009B0757" w:rsidRDefault="00726F5F" w:rsidP="009B0757">
      <w:pPr>
        <w:spacing w:before="220"/>
        <w:ind w:firstLine="540"/>
        <w:jc w:val="both"/>
        <w:rPr>
          <w:rFonts w:cs="Calibri"/>
          <w:sz w:val="24"/>
          <w:lang w:eastAsia="ru-RU"/>
        </w:rPr>
      </w:pPr>
      <w:hyperlink r:id="rId147">
        <w:r w:rsidR="009B0757" w:rsidRPr="009B0757">
          <w:rPr>
            <w:rFonts w:cs="Calibri"/>
            <w:sz w:val="24"/>
            <w:lang w:eastAsia="ru-RU"/>
          </w:rPr>
          <w:t>194</w:t>
        </w:r>
      </w:hyperlink>
      <w:r w:rsidR="009B0757" w:rsidRPr="009B0757">
        <w:rPr>
          <w:rFonts w:cs="Calibri"/>
          <w:sz w:val="24"/>
          <w:lang w:eastAsia="ru-RU"/>
        </w:rPr>
        <w:t>. Отчеты о состоянии лицевого счета для учета операций участника казначейского сопровождения формируются по документам-основаниям в разрезе кодов целевых средств нарастающим итогом на первое число месяца, следующего за отчетным месяцем, а также по запросу участника казначейского сопровождения.</w:t>
      </w:r>
    </w:p>
    <w:p w14:paraId="77CDEEB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r>
        <w:rPr>
          <w:rFonts w:cs="Calibri"/>
          <w:sz w:val="24"/>
          <w:lang w:eastAsia="ru-RU"/>
        </w:rPr>
        <w:t>Сельское поселение</w:t>
      </w:r>
      <w:r w:rsidRPr="009B0757">
        <w:rPr>
          <w:rFonts w:cs="Calibri"/>
          <w:sz w:val="24"/>
          <w:lang w:eastAsia="ru-RU"/>
        </w:rPr>
        <w:t xml:space="preserve">, не позднее третьего рабочего дня, следующего за отчетным месяцем, предоставляет участнику казначейского сопровождения </w:t>
      </w:r>
      <w:hyperlink w:anchor="P7830">
        <w:r w:rsidRPr="009B0757">
          <w:rPr>
            <w:rFonts w:cs="Calibri"/>
            <w:sz w:val="24"/>
            <w:lang w:eastAsia="ru-RU"/>
          </w:rPr>
          <w:t>Отчет</w:t>
        </w:r>
      </w:hyperlink>
      <w:r w:rsidRPr="009B0757">
        <w:rPr>
          <w:rFonts w:cs="Calibri"/>
          <w:sz w:val="24"/>
          <w:lang w:eastAsia="ru-RU"/>
        </w:rPr>
        <w:t xml:space="preserve"> о состоянии лицевого счета.</w:t>
      </w:r>
    </w:p>
    <w:p w14:paraId="324C07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w:t>
      </w:r>
      <w:hyperlink w:anchor="P7830">
        <w:r w:rsidRPr="009B0757">
          <w:rPr>
            <w:rFonts w:cs="Calibri"/>
            <w:sz w:val="24"/>
            <w:lang w:eastAsia="ru-RU"/>
          </w:rPr>
          <w:t>Отчеты</w:t>
        </w:r>
      </w:hyperlink>
      <w:r w:rsidRPr="009B0757">
        <w:rPr>
          <w:rFonts w:cs="Calibri"/>
          <w:sz w:val="24"/>
          <w:lang w:eastAsia="ru-RU"/>
        </w:rPr>
        <w:t xml:space="preserve"> о состоянии лицевого счета предоставляются на основании запроса участника казначейского сопровождения и выдаются </w:t>
      </w:r>
      <w:r w:rsidR="006E692D">
        <w:rPr>
          <w:rFonts w:cs="Calibri"/>
          <w:sz w:val="24"/>
          <w:lang w:eastAsia="ru-RU"/>
        </w:rPr>
        <w:t>Сельским поселением</w:t>
      </w:r>
      <w:r w:rsidRPr="009B0757">
        <w:rPr>
          <w:rFonts w:cs="Calibri"/>
          <w:sz w:val="24"/>
          <w:lang w:eastAsia="ru-RU"/>
        </w:rPr>
        <w:t xml:space="preserve"> в соответствии с требованиями, предусмотренными </w:t>
      </w:r>
      <w:hyperlink w:anchor="P1019">
        <w:r w:rsidRPr="009B0757">
          <w:rPr>
            <w:rFonts w:cs="Calibri"/>
            <w:sz w:val="24"/>
            <w:lang w:eastAsia="ru-RU"/>
          </w:rPr>
          <w:t>пунктом 193</w:t>
        </w:r>
      </w:hyperlink>
      <w:r w:rsidRPr="009B0757">
        <w:rPr>
          <w:rFonts w:cs="Calibri"/>
          <w:sz w:val="24"/>
          <w:lang w:eastAsia="ru-RU"/>
        </w:rPr>
        <w:t xml:space="preserve"> настоящего Порядка.</w:t>
      </w:r>
    </w:p>
    <w:p w14:paraId="29B64686" w14:textId="77777777" w:rsidR="009B0757" w:rsidRPr="009B0757" w:rsidRDefault="00726F5F" w:rsidP="009B0757">
      <w:pPr>
        <w:spacing w:before="220"/>
        <w:ind w:firstLine="540"/>
        <w:jc w:val="both"/>
        <w:rPr>
          <w:rFonts w:cs="Calibri"/>
          <w:sz w:val="24"/>
          <w:lang w:eastAsia="ru-RU"/>
        </w:rPr>
      </w:pPr>
      <w:hyperlink r:id="rId148">
        <w:r w:rsidR="009B0757" w:rsidRPr="009B0757">
          <w:rPr>
            <w:rFonts w:cs="Calibri"/>
            <w:sz w:val="24"/>
            <w:lang w:eastAsia="ru-RU"/>
          </w:rPr>
          <w:t>195</w:t>
        </w:r>
      </w:hyperlink>
      <w:r w:rsidR="009B0757" w:rsidRPr="009B0757">
        <w:rPr>
          <w:rFonts w:cs="Calibri"/>
          <w:sz w:val="24"/>
          <w:lang w:eastAsia="ru-RU"/>
        </w:rPr>
        <w:t xml:space="preserve">. В случае утери участником казначейского сопровождения </w:t>
      </w:r>
      <w:hyperlink w:anchor="P7650">
        <w:r w:rsidR="009B0757" w:rsidRPr="009B0757">
          <w:rPr>
            <w:rFonts w:cs="Calibri"/>
            <w:sz w:val="24"/>
            <w:lang w:eastAsia="ru-RU"/>
          </w:rPr>
          <w:t>Выписки</w:t>
        </w:r>
      </w:hyperlink>
      <w:r w:rsidR="009B0757" w:rsidRPr="009B0757">
        <w:rPr>
          <w:rFonts w:cs="Calibri"/>
          <w:sz w:val="24"/>
          <w:lang w:eastAsia="ru-RU"/>
        </w:rPr>
        <w:t xml:space="preserve"> из лицевого счета или </w:t>
      </w:r>
      <w:hyperlink w:anchor="P8368">
        <w:r w:rsidR="009B0757" w:rsidRPr="009B0757">
          <w:rPr>
            <w:rFonts w:cs="Calibri"/>
            <w:sz w:val="24"/>
            <w:lang w:eastAsia="ru-RU"/>
          </w:rPr>
          <w:t>Приложения</w:t>
        </w:r>
      </w:hyperlink>
      <w:r w:rsidR="009B0757" w:rsidRPr="009B0757">
        <w:rPr>
          <w:rFonts w:cs="Calibri"/>
          <w:sz w:val="24"/>
          <w:lang w:eastAsia="ru-RU"/>
        </w:rPr>
        <w:t xml:space="preserve"> к Выписке из лицевого счета, а также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w:t>
      </w:r>
      <w:r w:rsidR="009B0757" w:rsidRPr="009B0757">
        <w:rPr>
          <w:rFonts w:cs="Calibri"/>
          <w:sz w:val="24"/>
          <w:lang w:eastAsia="ru-RU"/>
        </w:rPr>
        <w:lastRenderedPageBreak/>
        <w:t xml:space="preserve">счета, переданных ему на бумажном носителе, дубликаты выдаются участнику казначейского сопровождения по письменному заявлению участника казначейского сопровождения, оформленному в произвольной форме, не позднее двух рабочих дней после дня представления участником казначейского сопровождения в </w:t>
      </w:r>
      <w:r w:rsidR="009B0757">
        <w:rPr>
          <w:rFonts w:cs="Calibri"/>
          <w:sz w:val="24"/>
          <w:lang w:eastAsia="ru-RU"/>
        </w:rPr>
        <w:t>Сельское поселение</w:t>
      </w:r>
      <w:r w:rsidR="009B0757" w:rsidRPr="009B0757">
        <w:rPr>
          <w:rFonts w:cs="Calibri"/>
          <w:sz w:val="24"/>
          <w:lang w:eastAsia="ru-RU"/>
        </w:rPr>
        <w:t xml:space="preserve"> указанного заявления.</w:t>
      </w:r>
    </w:p>
    <w:p w14:paraId="50BC58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w:t>
      </w:r>
      <w:hyperlink w:anchor="P7650">
        <w:r w:rsidRPr="009B0757">
          <w:rPr>
            <w:rFonts w:cs="Calibri"/>
            <w:sz w:val="24"/>
            <w:lang w:eastAsia="ru-RU"/>
          </w:rPr>
          <w:t>Выписок</w:t>
        </w:r>
      </w:hyperlink>
      <w:r w:rsidRPr="009B0757">
        <w:rPr>
          <w:rFonts w:cs="Calibri"/>
          <w:sz w:val="24"/>
          <w:lang w:eastAsia="ru-RU"/>
        </w:rPr>
        <w:t xml:space="preserve"> из лицевого счета, </w:t>
      </w:r>
      <w:hyperlink w:anchor="P8368">
        <w:r w:rsidRPr="009B0757">
          <w:rPr>
            <w:rFonts w:cs="Calibri"/>
            <w:sz w:val="24"/>
            <w:lang w:eastAsia="ru-RU"/>
          </w:rPr>
          <w:t>Приложений</w:t>
        </w:r>
      </w:hyperlink>
      <w:r w:rsidRPr="009B0757">
        <w:rPr>
          <w:rFonts w:cs="Calibri"/>
          <w:sz w:val="24"/>
          <w:lang w:eastAsia="ru-RU"/>
        </w:rPr>
        <w:t xml:space="preserve"> к Выпискам из лицевого счета и </w:t>
      </w:r>
      <w:hyperlink w:anchor="P7830">
        <w:r w:rsidRPr="009B0757">
          <w:rPr>
            <w:rFonts w:cs="Calibri"/>
            <w:sz w:val="24"/>
            <w:lang w:eastAsia="ru-RU"/>
          </w:rPr>
          <w:t>Отчета</w:t>
        </w:r>
      </w:hyperlink>
      <w:r w:rsidRPr="009B0757">
        <w:rPr>
          <w:rFonts w:cs="Calibri"/>
          <w:sz w:val="24"/>
          <w:lang w:eastAsia="ru-RU"/>
        </w:rPr>
        <w:t xml:space="preserve"> о состоянии лицевого счета в электронном виде с применением ЭП участники казначейского сопровождения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предполагаемого получения очередных Выписок из лицевого счета, Приложений к Выпискам из лицевого счета и Отчета о состоянии лицевого счета.</w:t>
      </w:r>
    </w:p>
    <w:p w14:paraId="6492535C" w14:textId="77777777" w:rsidR="009B0757" w:rsidRPr="009B0757" w:rsidRDefault="00726F5F" w:rsidP="009B0757">
      <w:pPr>
        <w:spacing w:before="220"/>
        <w:ind w:firstLine="540"/>
        <w:jc w:val="both"/>
        <w:rPr>
          <w:rFonts w:cs="Calibri"/>
          <w:sz w:val="24"/>
          <w:lang w:eastAsia="ru-RU"/>
        </w:rPr>
      </w:pPr>
      <w:hyperlink r:id="rId149">
        <w:r w:rsidR="009B0757" w:rsidRPr="009B0757">
          <w:rPr>
            <w:rFonts w:cs="Calibri"/>
            <w:sz w:val="24"/>
            <w:lang w:eastAsia="ru-RU"/>
          </w:rPr>
          <w:t>196</w:t>
        </w:r>
      </w:hyperlink>
      <w:r w:rsidR="009B0757" w:rsidRPr="009B0757">
        <w:rPr>
          <w:rFonts w:cs="Calibri"/>
          <w:sz w:val="24"/>
          <w:lang w:eastAsia="ru-RU"/>
        </w:rPr>
        <w:t xml:space="preserve">. Хранение </w:t>
      </w:r>
      <w:hyperlink w:anchor="P7650">
        <w:r w:rsidR="009B0757" w:rsidRPr="009B0757">
          <w:rPr>
            <w:rFonts w:cs="Calibri"/>
            <w:sz w:val="24"/>
            <w:lang w:eastAsia="ru-RU"/>
          </w:rPr>
          <w:t>Выписок</w:t>
        </w:r>
      </w:hyperlink>
      <w:r w:rsidR="009B0757" w:rsidRPr="009B0757">
        <w:rPr>
          <w:rFonts w:cs="Calibri"/>
          <w:sz w:val="24"/>
          <w:lang w:eastAsia="ru-RU"/>
        </w:rPr>
        <w:t xml:space="preserve"> из лицевых счетов и </w:t>
      </w:r>
      <w:hyperlink w:anchor="P8368">
        <w:r w:rsidR="009B0757" w:rsidRPr="009B0757">
          <w:rPr>
            <w:rFonts w:cs="Calibri"/>
            <w:sz w:val="24"/>
            <w:lang w:eastAsia="ru-RU"/>
          </w:rPr>
          <w:t>Приложений</w:t>
        </w:r>
      </w:hyperlink>
      <w:r w:rsidR="009B0757" w:rsidRPr="009B0757">
        <w:rPr>
          <w:rFonts w:cs="Calibri"/>
          <w:sz w:val="24"/>
          <w:lang w:eastAsia="ru-RU"/>
        </w:rPr>
        <w:t xml:space="preserve"> к Выпискам из лицевых счетов, Отчетов о состоянии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соответствии с правилами делопроизводства.</w:t>
      </w:r>
    </w:p>
    <w:p w14:paraId="5C94CE88" w14:textId="2D899625" w:rsidR="009B0757" w:rsidRPr="009B0757" w:rsidRDefault="00726F5F" w:rsidP="009B0757">
      <w:pPr>
        <w:spacing w:before="220"/>
        <w:ind w:firstLine="540"/>
        <w:jc w:val="both"/>
        <w:rPr>
          <w:sz w:val="24"/>
          <w:szCs w:val="24"/>
          <w:lang w:eastAsia="ru-RU"/>
        </w:rPr>
      </w:pPr>
      <w:hyperlink r:id="rId150">
        <w:r w:rsidR="009B0757" w:rsidRPr="009B0757">
          <w:rPr>
            <w:sz w:val="24"/>
            <w:szCs w:val="24"/>
            <w:lang w:eastAsia="ru-RU"/>
          </w:rPr>
          <w:t>197</w:t>
        </w:r>
      </w:hyperlink>
      <w:r w:rsidR="009B0757" w:rsidRPr="009B0757">
        <w:rPr>
          <w:sz w:val="24"/>
          <w:szCs w:val="24"/>
          <w:lang w:eastAsia="ru-RU"/>
        </w:rPr>
        <w:t xml:space="preserve">. Участник казначейского сопровождения письменно сообщает </w:t>
      </w:r>
      <w:r w:rsidR="001711F2">
        <w:rPr>
          <w:sz w:val="24"/>
          <w:szCs w:val="24"/>
          <w:lang w:val="ba-RU" w:eastAsia="ru-RU"/>
        </w:rPr>
        <w:t>Сельскому поселению</w:t>
      </w:r>
      <w:r w:rsidR="009B0757" w:rsidRPr="009B0757">
        <w:rPr>
          <w:sz w:val="24"/>
          <w:szCs w:val="24"/>
          <w:lang w:eastAsia="ru-RU"/>
        </w:rPr>
        <w:t xml:space="preserve"> не позднее чем через три рабочих дня после получения </w:t>
      </w:r>
      <w:hyperlink w:anchor="P7650">
        <w:r w:rsidR="009B0757" w:rsidRPr="009B0757">
          <w:rPr>
            <w:sz w:val="24"/>
            <w:szCs w:val="24"/>
            <w:lang w:eastAsia="ru-RU"/>
          </w:rPr>
          <w:t>Выписки</w:t>
        </w:r>
      </w:hyperlink>
      <w:r w:rsidR="009B0757" w:rsidRPr="009B0757">
        <w:rPr>
          <w:sz w:val="24"/>
          <w:szCs w:val="24"/>
          <w:lang w:eastAsia="ru-RU"/>
        </w:rPr>
        <w:t xml:space="preserve"> из лицевого счета или </w:t>
      </w:r>
      <w:hyperlink w:anchor="P7830">
        <w:r w:rsidR="009B0757" w:rsidRPr="009B0757">
          <w:rPr>
            <w:sz w:val="24"/>
            <w:szCs w:val="24"/>
            <w:lang w:eastAsia="ru-RU"/>
          </w:rPr>
          <w:t>Отчета</w:t>
        </w:r>
      </w:hyperlink>
      <w:r w:rsidR="009B0757" w:rsidRPr="009B0757">
        <w:rPr>
          <w:sz w:val="24"/>
          <w:szCs w:val="24"/>
          <w:lang w:eastAsia="ru-RU"/>
        </w:rPr>
        <w:t xml:space="preserve"> о состоянии лицевого счета о суммах, ошибочно отраженных в его лицевом счете. При </w:t>
      </w:r>
      <w:proofErr w:type="spellStart"/>
      <w:r w:rsidR="009B0757" w:rsidRPr="009B0757">
        <w:rPr>
          <w:sz w:val="24"/>
          <w:szCs w:val="24"/>
          <w:lang w:eastAsia="ru-RU"/>
        </w:rPr>
        <w:t>непоступлении</w:t>
      </w:r>
      <w:proofErr w:type="spellEnd"/>
      <w:r w:rsidR="009B0757" w:rsidRPr="009B0757">
        <w:rPr>
          <w:sz w:val="24"/>
          <w:szCs w:val="24"/>
          <w:lang w:eastAsia="ru-RU"/>
        </w:rPr>
        <w:t xml:space="preserve"> от участника казначейского сопровождения возражений в указанные сроки совершенные операции по лицевому счету и остатки, отраженные на лицевом счете, считаются подтвержденными.</w:t>
      </w:r>
    </w:p>
    <w:p w14:paraId="53C416A4" w14:textId="77777777" w:rsidR="009B0757" w:rsidRPr="009B0757" w:rsidRDefault="00726F5F" w:rsidP="009B0757">
      <w:pPr>
        <w:spacing w:before="220"/>
        <w:ind w:firstLine="540"/>
        <w:jc w:val="both"/>
        <w:rPr>
          <w:sz w:val="24"/>
          <w:szCs w:val="24"/>
          <w:lang w:eastAsia="ru-RU"/>
        </w:rPr>
      </w:pPr>
      <w:hyperlink r:id="rId151">
        <w:r w:rsidR="009B0757" w:rsidRPr="009B0757">
          <w:rPr>
            <w:sz w:val="24"/>
            <w:szCs w:val="24"/>
            <w:lang w:eastAsia="ru-RU"/>
          </w:rPr>
          <w:t>198</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осуществляет распределение и закрепление конкретных обязанностей за сотрудниками </w:t>
      </w:r>
      <w:r w:rsidR="009B0757">
        <w:rPr>
          <w:sz w:val="24"/>
          <w:szCs w:val="24"/>
          <w:lang w:eastAsia="ru-RU"/>
        </w:rPr>
        <w:t>Сельского поселения</w:t>
      </w:r>
      <w:r w:rsidR="009B0757" w:rsidRPr="009B0757">
        <w:rPr>
          <w:sz w:val="24"/>
          <w:szCs w:val="24"/>
          <w:lang w:eastAsia="ru-RU"/>
        </w:rPr>
        <w:t xml:space="preserve"> в части обслуживания ими лицевых счетов и осуществления учета операций на лицевых счетах.</w:t>
      </w:r>
    </w:p>
    <w:p w14:paraId="24A56640" w14:textId="77777777" w:rsidR="009B0757" w:rsidRPr="009B0757" w:rsidRDefault="00726F5F" w:rsidP="009B0757">
      <w:pPr>
        <w:spacing w:before="220"/>
        <w:ind w:firstLine="540"/>
        <w:jc w:val="both"/>
        <w:rPr>
          <w:sz w:val="24"/>
          <w:szCs w:val="24"/>
          <w:lang w:eastAsia="ru-RU"/>
        </w:rPr>
      </w:pPr>
      <w:hyperlink r:id="rId152">
        <w:r w:rsidR="009B0757" w:rsidRPr="009B0757">
          <w:rPr>
            <w:sz w:val="24"/>
            <w:szCs w:val="24"/>
            <w:lang w:eastAsia="ru-RU"/>
          </w:rPr>
          <w:t>199</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обеспечивает создание условий для сохранности документов.</w:t>
      </w:r>
    </w:p>
    <w:p w14:paraId="78506277" w14:textId="77777777" w:rsidR="009B0757" w:rsidRPr="009B0757" w:rsidRDefault="009B0757" w:rsidP="009B0757">
      <w:pPr>
        <w:spacing w:before="220"/>
        <w:ind w:firstLine="540"/>
        <w:jc w:val="both"/>
        <w:rPr>
          <w:sz w:val="24"/>
          <w:szCs w:val="24"/>
          <w:lang w:eastAsia="ru-RU"/>
        </w:rPr>
      </w:pPr>
      <w:r w:rsidRPr="009B0757">
        <w:rPr>
          <w:sz w:val="24"/>
          <w:szCs w:val="24"/>
          <w:lang w:eastAsia="ru-RU"/>
        </w:rPr>
        <w:t>Порядок хранения и создание условий для сохранности документов постоянного пользования осуществляется в соответствии с правилами делопроизводства.</w:t>
      </w:r>
    </w:p>
    <w:p w14:paraId="3EDE586E" w14:textId="77777777" w:rsidR="009B0757" w:rsidRPr="009B0757" w:rsidRDefault="00726F5F" w:rsidP="009B0757">
      <w:pPr>
        <w:spacing w:before="220"/>
        <w:ind w:firstLine="540"/>
        <w:jc w:val="both"/>
        <w:rPr>
          <w:rFonts w:ascii="Calibri" w:hAnsi="Calibri" w:cs="Calibri"/>
          <w:lang w:val="ba-RU" w:eastAsia="ru-RU"/>
        </w:rPr>
      </w:pPr>
      <w:hyperlink r:id="rId153">
        <w:r w:rsidR="009B0757" w:rsidRPr="009B0757">
          <w:rPr>
            <w:sz w:val="24"/>
            <w:szCs w:val="24"/>
            <w:lang w:eastAsia="ru-RU"/>
          </w:rPr>
          <w:t>200</w:t>
        </w:r>
      </w:hyperlink>
      <w:r w:rsidR="009B0757" w:rsidRPr="009B0757">
        <w:rPr>
          <w:sz w:val="24"/>
          <w:szCs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7552">
        <w:r w:rsidR="009B0757" w:rsidRPr="009B0757">
          <w:rPr>
            <w:sz w:val="24"/>
            <w:szCs w:val="24"/>
            <w:lang w:eastAsia="ru-RU"/>
          </w:rPr>
          <w:t>приложениями NN 36</w:t>
        </w:r>
      </w:hyperlink>
      <w:r w:rsidR="009B0757" w:rsidRPr="009B0757">
        <w:rPr>
          <w:sz w:val="24"/>
          <w:szCs w:val="24"/>
          <w:lang w:eastAsia="ru-RU"/>
        </w:rPr>
        <w:t xml:space="preserve"> - </w:t>
      </w:r>
      <w:hyperlink w:anchor="P8979">
        <w:r w:rsidR="009B0757" w:rsidRPr="009B0757">
          <w:rPr>
            <w:sz w:val="24"/>
            <w:szCs w:val="24"/>
            <w:lang w:eastAsia="ru-RU"/>
          </w:rPr>
          <w:t>45</w:t>
        </w:r>
      </w:hyperlink>
      <w:r w:rsidR="009B0757" w:rsidRPr="009B0757">
        <w:rPr>
          <w:sz w:val="24"/>
          <w:szCs w:val="24"/>
          <w:lang w:eastAsia="ru-RU"/>
        </w:rPr>
        <w:t xml:space="preserve"> настоящего Порядка.</w:t>
      </w:r>
      <w:bookmarkStart w:id="72" w:name="P1045"/>
      <w:bookmarkEnd w:id="72"/>
    </w:p>
    <w:p w14:paraId="72F34EB2" w14:textId="77777777" w:rsidR="009B0757" w:rsidRPr="009B0757" w:rsidRDefault="009B0757" w:rsidP="009B0757">
      <w:pPr>
        <w:rPr>
          <w:rFonts w:ascii="Calibri" w:hAnsi="Calibri" w:cs="Calibri"/>
          <w:lang w:val="ba-RU" w:eastAsia="ru-RU"/>
        </w:rPr>
      </w:pPr>
    </w:p>
    <w:p w14:paraId="7B1F0197" w14:textId="77777777" w:rsidR="00192D51" w:rsidRPr="009B0757" w:rsidRDefault="00192D51">
      <w:pPr>
        <w:pStyle w:val="a4"/>
        <w:rPr>
          <w:sz w:val="28"/>
          <w:lang w:val="ba-RU"/>
        </w:rPr>
        <w:sectPr w:rsidR="00192D51" w:rsidRPr="009B0757" w:rsidSect="009B0757">
          <w:pgSz w:w="11910" w:h="16840"/>
          <w:pgMar w:top="567" w:right="567" w:bottom="567" w:left="1701" w:header="720" w:footer="720" w:gutter="0"/>
          <w:cols w:space="720"/>
        </w:sectPr>
      </w:pPr>
    </w:p>
    <w:p w14:paraId="6F8CF2AB"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D466ADB" w14:textId="24B00FF7" w:rsidR="00192D51" w:rsidRDefault="00460E6F">
      <w:pPr>
        <w:spacing w:after="9"/>
        <w:ind w:left="10705" w:right="18" w:firstLine="2062"/>
        <w:jc w:val="right"/>
        <w:rPr>
          <w:sz w:val="24"/>
        </w:rPr>
      </w:pPr>
      <w:r>
        <w:rPr>
          <w:sz w:val="24"/>
        </w:rPr>
        <w:t>лицевых</w:t>
      </w:r>
      <w:r>
        <w:rPr>
          <w:spacing w:val="-15"/>
          <w:sz w:val="24"/>
        </w:rPr>
        <w:t xml:space="preserve"> </w:t>
      </w:r>
      <w:r>
        <w:rPr>
          <w:sz w:val="24"/>
        </w:rPr>
        <w:t>счетов</w:t>
      </w:r>
      <w:r>
        <w:rPr>
          <w:spacing w:val="-15"/>
          <w:sz w:val="24"/>
        </w:rPr>
        <w:t xml:space="preserve"> </w:t>
      </w:r>
      <w:r>
        <w:rPr>
          <w:sz w:val="24"/>
        </w:rPr>
        <w:t>в Администрации</w:t>
      </w:r>
      <w:r>
        <w:rPr>
          <w:spacing w:val="-12"/>
          <w:sz w:val="24"/>
        </w:rPr>
        <w:t xml:space="preserve"> </w:t>
      </w:r>
      <w:r>
        <w:rPr>
          <w:sz w:val="24"/>
        </w:rPr>
        <w:t>сельского</w:t>
      </w:r>
      <w:r>
        <w:rPr>
          <w:spacing w:val="-14"/>
          <w:sz w:val="24"/>
        </w:rPr>
        <w:t xml:space="preserve"> </w:t>
      </w:r>
      <w:r>
        <w:rPr>
          <w:sz w:val="24"/>
        </w:rPr>
        <w:t xml:space="preserve">поселения </w:t>
      </w:r>
      <w:r w:rsidR="00882AC8">
        <w:rPr>
          <w:rFonts w:cs="Calibri"/>
          <w:sz w:val="24"/>
          <w:lang w:eastAsia="ru-RU"/>
        </w:rPr>
        <w:t>Тубинский</w:t>
      </w:r>
      <w:r>
        <w:rPr>
          <w:sz w:val="24"/>
        </w:rPr>
        <w:t xml:space="preserve"> сельсовет муниципального</w:t>
      </w:r>
      <w:r>
        <w:rPr>
          <w:spacing w:val="-15"/>
          <w:sz w:val="24"/>
        </w:rPr>
        <w:t xml:space="preserve"> </w:t>
      </w:r>
      <w:r>
        <w:rPr>
          <w:sz w:val="24"/>
        </w:rPr>
        <w:t>района</w:t>
      </w:r>
      <w:r>
        <w:rPr>
          <w:spacing w:val="-15"/>
          <w:sz w:val="24"/>
        </w:rPr>
        <w:t xml:space="preserve"> </w:t>
      </w:r>
      <w:r w:rsidR="0092487F">
        <w:rPr>
          <w:sz w:val="24"/>
        </w:rPr>
        <w:t>Баймакский</w:t>
      </w:r>
      <w:r>
        <w:rPr>
          <w:sz w:val="24"/>
        </w:rPr>
        <w:t xml:space="preserve"> район Республики Башкортостан</w:t>
      </w:r>
    </w:p>
    <w:tbl>
      <w:tblPr>
        <w:tblStyle w:val="TableNormal"/>
        <w:tblW w:w="0" w:type="auto"/>
        <w:tblInd w:w="129" w:type="dxa"/>
        <w:tblLayout w:type="fixed"/>
        <w:tblLook w:val="01E0" w:firstRow="1" w:lastRow="1" w:firstColumn="1" w:lastColumn="1" w:noHBand="0" w:noVBand="0"/>
      </w:tblPr>
      <w:tblGrid>
        <w:gridCol w:w="2854"/>
        <w:gridCol w:w="802"/>
        <w:gridCol w:w="1827"/>
        <w:gridCol w:w="339"/>
        <w:gridCol w:w="356"/>
        <w:gridCol w:w="2893"/>
        <w:gridCol w:w="2665"/>
      </w:tblGrid>
      <w:tr w:rsidR="00192D51" w14:paraId="37DD9AAF" w14:textId="77777777">
        <w:trPr>
          <w:trHeight w:val="871"/>
        </w:trPr>
        <w:tc>
          <w:tcPr>
            <w:tcW w:w="9071" w:type="dxa"/>
            <w:gridSpan w:val="6"/>
          </w:tcPr>
          <w:p w14:paraId="617E1A37" w14:textId="77777777" w:rsidR="00192D51" w:rsidRDefault="00460E6F">
            <w:pPr>
              <w:pStyle w:val="TableParagraph"/>
              <w:spacing w:before="100"/>
              <w:ind w:left="1238"/>
              <w:jc w:val="center"/>
              <w:rPr>
                <w:sz w:val="24"/>
              </w:rPr>
            </w:pPr>
            <w:bookmarkStart w:id="73" w:name="_bookmark66"/>
            <w:bookmarkEnd w:id="73"/>
            <w:r>
              <w:rPr>
                <w:spacing w:val="-2"/>
                <w:sz w:val="24"/>
              </w:rPr>
              <w:t>ЗАЯВЛЕНИЕ</w:t>
            </w:r>
          </w:p>
          <w:p w14:paraId="3DC094D6" w14:textId="77777777" w:rsidR="00192D51" w:rsidRDefault="00460E6F">
            <w:pPr>
              <w:pStyle w:val="TableParagraph"/>
              <w:ind w:left="1238"/>
              <w:jc w:val="center"/>
              <w:rPr>
                <w:sz w:val="24"/>
              </w:rPr>
            </w:pPr>
            <w:r>
              <w:rPr>
                <w:sz w:val="24"/>
              </w:rPr>
              <w:t>на</w:t>
            </w:r>
            <w:r>
              <w:rPr>
                <w:spacing w:val="-5"/>
                <w:sz w:val="24"/>
              </w:rPr>
              <w:t xml:space="preserve"> </w:t>
            </w:r>
            <w:r>
              <w:rPr>
                <w:sz w:val="24"/>
              </w:rPr>
              <w:t>открытие</w:t>
            </w:r>
            <w:r>
              <w:rPr>
                <w:spacing w:val="-3"/>
                <w:sz w:val="24"/>
              </w:rPr>
              <w:t xml:space="preserve"> </w:t>
            </w:r>
            <w:r>
              <w:rPr>
                <w:sz w:val="24"/>
              </w:rPr>
              <w:t>лицевого</w:t>
            </w:r>
            <w:r>
              <w:rPr>
                <w:spacing w:val="-1"/>
                <w:sz w:val="24"/>
              </w:rPr>
              <w:t xml:space="preserve"> </w:t>
            </w:r>
            <w:r>
              <w:rPr>
                <w:spacing w:val="-4"/>
                <w:sz w:val="24"/>
              </w:rPr>
              <w:t>счета</w:t>
            </w:r>
          </w:p>
        </w:tc>
        <w:tc>
          <w:tcPr>
            <w:tcW w:w="2665" w:type="dxa"/>
            <w:tcBorders>
              <w:right w:val="single" w:sz="4" w:space="0" w:color="000000"/>
            </w:tcBorders>
          </w:tcPr>
          <w:p w14:paraId="201A9BF4" w14:textId="77777777" w:rsidR="00192D51" w:rsidRDefault="00460E6F">
            <w:pPr>
              <w:pStyle w:val="TableParagraph"/>
              <w:spacing w:before="100"/>
              <w:ind w:left="1674"/>
              <w:rPr>
                <w:sz w:val="24"/>
              </w:rPr>
            </w:pPr>
            <w:r>
              <w:rPr>
                <w:noProof/>
                <w:sz w:val="24"/>
                <w:lang w:eastAsia="ru-RU"/>
              </w:rPr>
              <mc:AlternateContent>
                <mc:Choice Requires="wpg">
                  <w:drawing>
                    <wp:anchor distT="0" distB="0" distL="0" distR="0" simplePos="0" relativeHeight="476430336" behindDoc="1" locked="0" layoutInCell="1" allowOverlap="1" wp14:anchorId="7C3EEDDB" wp14:editId="1537D5DC">
                      <wp:simplePos x="0" y="0"/>
                      <wp:positionH relativeFrom="column">
                        <wp:posOffset>789431</wp:posOffset>
                      </wp:positionH>
                      <wp:positionV relativeFrom="paragraph">
                        <wp:posOffset>-3389</wp:posOffset>
                      </wp:positionV>
                      <wp:extent cx="899794" cy="3684904"/>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3684904"/>
                                <a:chOff x="0" y="0"/>
                                <a:chExt cx="899794" cy="3684904"/>
                              </a:xfrm>
                            </wpg:grpSpPr>
                            <wps:wsp>
                              <wps:cNvPr id="4" name="Graphic 4"/>
                              <wps:cNvSpPr/>
                              <wps:spPr>
                                <a:xfrm>
                                  <a:off x="0" y="0"/>
                                  <a:ext cx="899794" cy="3684904"/>
                                </a:xfrm>
                                <a:custGeom>
                                  <a:avLst/>
                                  <a:gdLst/>
                                  <a:ahLst/>
                                  <a:cxnLst/>
                                  <a:rect l="l" t="t" r="r" b="b"/>
                                  <a:pathLst>
                                    <a:path w="899794" h="3684904">
                                      <a:moveTo>
                                        <a:pt x="6083" y="3015500"/>
                                      </a:moveTo>
                                      <a:lnTo>
                                        <a:pt x="0" y="3015500"/>
                                      </a:lnTo>
                                      <a:lnTo>
                                        <a:pt x="0" y="3087116"/>
                                      </a:lnTo>
                                      <a:lnTo>
                                        <a:pt x="0" y="3678428"/>
                                      </a:lnTo>
                                      <a:lnTo>
                                        <a:pt x="0" y="3684524"/>
                                      </a:lnTo>
                                      <a:lnTo>
                                        <a:pt x="6083" y="3684524"/>
                                      </a:lnTo>
                                      <a:lnTo>
                                        <a:pt x="6083" y="3678428"/>
                                      </a:lnTo>
                                      <a:lnTo>
                                        <a:pt x="6083" y="3087116"/>
                                      </a:lnTo>
                                      <a:lnTo>
                                        <a:pt x="6083" y="3015500"/>
                                      </a:lnTo>
                                      <a:close/>
                                    </a:path>
                                    <a:path w="899794" h="3684904">
                                      <a:moveTo>
                                        <a:pt x="6083" y="2775915"/>
                                      </a:moveTo>
                                      <a:lnTo>
                                        <a:pt x="0" y="2775915"/>
                                      </a:lnTo>
                                      <a:lnTo>
                                        <a:pt x="0" y="3015488"/>
                                      </a:lnTo>
                                      <a:lnTo>
                                        <a:pt x="6083" y="3015488"/>
                                      </a:lnTo>
                                      <a:lnTo>
                                        <a:pt x="6083" y="2775915"/>
                                      </a:lnTo>
                                      <a:close/>
                                    </a:path>
                                    <a:path w="899794" h="3684904">
                                      <a:moveTo>
                                        <a:pt x="6083" y="2393327"/>
                                      </a:moveTo>
                                      <a:lnTo>
                                        <a:pt x="0" y="2393327"/>
                                      </a:lnTo>
                                      <a:lnTo>
                                        <a:pt x="0" y="2464943"/>
                                      </a:lnTo>
                                      <a:lnTo>
                                        <a:pt x="0" y="2704211"/>
                                      </a:lnTo>
                                      <a:lnTo>
                                        <a:pt x="0" y="2775839"/>
                                      </a:lnTo>
                                      <a:lnTo>
                                        <a:pt x="6083" y="2775839"/>
                                      </a:lnTo>
                                      <a:lnTo>
                                        <a:pt x="6083" y="2704211"/>
                                      </a:lnTo>
                                      <a:lnTo>
                                        <a:pt x="6083" y="2464943"/>
                                      </a:lnTo>
                                      <a:lnTo>
                                        <a:pt x="6083" y="2393327"/>
                                      </a:lnTo>
                                      <a:close/>
                                    </a:path>
                                    <a:path w="899794" h="3684904">
                                      <a:moveTo>
                                        <a:pt x="6083" y="693813"/>
                                      </a:moveTo>
                                      <a:lnTo>
                                        <a:pt x="0" y="693813"/>
                                      </a:lnTo>
                                      <a:lnTo>
                                        <a:pt x="0" y="933069"/>
                                      </a:lnTo>
                                      <a:lnTo>
                                        <a:pt x="0" y="1004697"/>
                                      </a:lnTo>
                                      <a:lnTo>
                                        <a:pt x="0" y="2393315"/>
                                      </a:lnTo>
                                      <a:lnTo>
                                        <a:pt x="6083" y="2393315"/>
                                      </a:lnTo>
                                      <a:lnTo>
                                        <a:pt x="6083" y="933069"/>
                                      </a:lnTo>
                                      <a:lnTo>
                                        <a:pt x="6083" y="693813"/>
                                      </a:lnTo>
                                      <a:close/>
                                    </a:path>
                                    <a:path w="899794" h="3684904">
                                      <a:moveTo>
                                        <a:pt x="6083" y="382917"/>
                                      </a:moveTo>
                                      <a:lnTo>
                                        <a:pt x="0" y="382917"/>
                                      </a:lnTo>
                                      <a:lnTo>
                                        <a:pt x="0" y="622173"/>
                                      </a:lnTo>
                                      <a:lnTo>
                                        <a:pt x="0" y="693801"/>
                                      </a:lnTo>
                                      <a:lnTo>
                                        <a:pt x="6083" y="693801"/>
                                      </a:lnTo>
                                      <a:lnTo>
                                        <a:pt x="6083" y="622173"/>
                                      </a:lnTo>
                                      <a:lnTo>
                                        <a:pt x="6083" y="382917"/>
                                      </a:lnTo>
                                      <a:close/>
                                    </a:path>
                                    <a:path w="899794" h="3684904">
                                      <a:moveTo>
                                        <a:pt x="6083" y="71704"/>
                                      </a:moveTo>
                                      <a:lnTo>
                                        <a:pt x="0" y="71704"/>
                                      </a:lnTo>
                                      <a:lnTo>
                                        <a:pt x="0" y="311277"/>
                                      </a:lnTo>
                                      <a:lnTo>
                                        <a:pt x="0" y="382905"/>
                                      </a:lnTo>
                                      <a:lnTo>
                                        <a:pt x="6083" y="382905"/>
                                      </a:lnTo>
                                      <a:lnTo>
                                        <a:pt x="6083" y="311277"/>
                                      </a:lnTo>
                                      <a:lnTo>
                                        <a:pt x="6083" y="71704"/>
                                      </a:lnTo>
                                      <a:close/>
                                    </a:path>
                                    <a:path w="899794" h="3684904">
                                      <a:moveTo>
                                        <a:pt x="6083" y="0"/>
                                      </a:moveTo>
                                      <a:lnTo>
                                        <a:pt x="0" y="0"/>
                                      </a:lnTo>
                                      <a:lnTo>
                                        <a:pt x="0" y="6096"/>
                                      </a:lnTo>
                                      <a:lnTo>
                                        <a:pt x="0" y="71628"/>
                                      </a:lnTo>
                                      <a:lnTo>
                                        <a:pt x="6083" y="71628"/>
                                      </a:lnTo>
                                      <a:lnTo>
                                        <a:pt x="6083" y="6096"/>
                                      </a:lnTo>
                                      <a:lnTo>
                                        <a:pt x="6083" y="0"/>
                                      </a:lnTo>
                                      <a:close/>
                                    </a:path>
                                    <a:path w="899794" h="3684904">
                                      <a:moveTo>
                                        <a:pt x="899452" y="3678428"/>
                                      </a:moveTo>
                                      <a:lnTo>
                                        <a:pt x="6096" y="3678428"/>
                                      </a:lnTo>
                                      <a:lnTo>
                                        <a:pt x="6096" y="3684524"/>
                                      </a:lnTo>
                                      <a:lnTo>
                                        <a:pt x="899452" y="3684524"/>
                                      </a:lnTo>
                                      <a:lnTo>
                                        <a:pt x="899452" y="3678428"/>
                                      </a:lnTo>
                                      <a:close/>
                                    </a:path>
                                    <a:path w="899794" h="3684904">
                                      <a:moveTo>
                                        <a:pt x="899452" y="2704223"/>
                                      </a:moveTo>
                                      <a:lnTo>
                                        <a:pt x="6096" y="2704223"/>
                                      </a:lnTo>
                                      <a:lnTo>
                                        <a:pt x="6096" y="2710307"/>
                                      </a:lnTo>
                                      <a:lnTo>
                                        <a:pt x="899452" y="2710307"/>
                                      </a:lnTo>
                                      <a:lnTo>
                                        <a:pt x="899452" y="2704223"/>
                                      </a:lnTo>
                                      <a:close/>
                                    </a:path>
                                    <a:path w="899794" h="3684904">
                                      <a:moveTo>
                                        <a:pt x="899452" y="2393315"/>
                                      </a:moveTo>
                                      <a:lnTo>
                                        <a:pt x="6096" y="2393315"/>
                                      </a:lnTo>
                                      <a:lnTo>
                                        <a:pt x="6096" y="2399411"/>
                                      </a:lnTo>
                                      <a:lnTo>
                                        <a:pt x="899452" y="2399411"/>
                                      </a:lnTo>
                                      <a:lnTo>
                                        <a:pt x="899452" y="2393315"/>
                                      </a:lnTo>
                                      <a:close/>
                                    </a:path>
                                    <a:path w="899794" h="3684904">
                                      <a:moveTo>
                                        <a:pt x="899452" y="1731899"/>
                                      </a:moveTo>
                                      <a:lnTo>
                                        <a:pt x="6096" y="1731899"/>
                                      </a:lnTo>
                                      <a:lnTo>
                                        <a:pt x="6096" y="1737995"/>
                                      </a:lnTo>
                                      <a:lnTo>
                                        <a:pt x="899452" y="1737995"/>
                                      </a:lnTo>
                                      <a:lnTo>
                                        <a:pt x="899452" y="1731899"/>
                                      </a:lnTo>
                                      <a:close/>
                                    </a:path>
                                    <a:path w="899794" h="3684904">
                                      <a:moveTo>
                                        <a:pt x="899452" y="1420749"/>
                                      </a:moveTo>
                                      <a:lnTo>
                                        <a:pt x="6096" y="1420749"/>
                                      </a:lnTo>
                                      <a:lnTo>
                                        <a:pt x="6096" y="1426845"/>
                                      </a:lnTo>
                                      <a:lnTo>
                                        <a:pt x="899452" y="1426845"/>
                                      </a:lnTo>
                                      <a:lnTo>
                                        <a:pt x="899452" y="1420749"/>
                                      </a:lnTo>
                                      <a:close/>
                                    </a:path>
                                    <a:path w="899794" h="3684904">
                                      <a:moveTo>
                                        <a:pt x="899452" y="933069"/>
                                      </a:moveTo>
                                      <a:lnTo>
                                        <a:pt x="6096" y="933069"/>
                                      </a:lnTo>
                                      <a:lnTo>
                                        <a:pt x="6096" y="939165"/>
                                      </a:lnTo>
                                      <a:lnTo>
                                        <a:pt x="899452" y="939165"/>
                                      </a:lnTo>
                                      <a:lnTo>
                                        <a:pt x="899452" y="933069"/>
                                      </a:lnTo>
                                      <a:close/>
                                    </a:path>
                                    <a:path w="899794" h="3684904">
                                      <a:moveTo>
                                        <a:pt x="899452" y="311277"/>
                                      </a:moveTo>
                                      <a:lnTo>
                                        <a:pt x="6096" y="311277"/>
                                      </a:lnTo>
                                      <a:lnTo>
                                        <a:pt x="6096" y="317373"/>
                                      </a:lnTo>
                                      <a:lnTo>
                                        <a:pt x="899452" y="317373"/>
                                      </a:lnTo>
                                      <a:lnTo>
                                        <a:pt x="899452" y="311277"/>
                                      </a:lnTo>
                                      <a:close/>
                                    </a:path>
                                    <a:path w="899794" h="3684904">
                                      <a:moveTo>
                                        <a:pt x="899452" y="0"/>
                                      </a:moveTo>
                                      <a:lnTo>
                                        <a:pt x="6096" y="0"/>
                                      </a:lnTo>
                                      <a:lnTo>
                                        <a:pt x="6096" y="6096"/>
                                      </a:lnTo>
                                      <a:lnTo>
                                        <a:pt x="899452" y="6096"/>
                                      </a:lnTo>
                                      <a:lnTo>
                                        <a:pt x="8994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D4E036" id="Group 3" o:spid="_x0000_s1026" style="position:absolute;margin-left:62.15pt;margin-top:-.25pt;width:70.85pt;height:290.15pt;z-index:-26886144;mso-wrap-distance-left:0;mso-wrap-distance-right:0" coordsize="8997,3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">
                      <v:shape id="Graphic 4" o:spid="_x0000_s1027" style="position:absolute;width:8997;height:36849;visibility:visible;mso-wrap-style:square;v-text-anchor:top" coordsize="899794,368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" path="m6083,3015500r-6083,l,3087116r,591312l,3684524r6083,l6083,3678428r,-591312l6083,3015500xem6083,2775915r-6083,l,3015488r6083,l6083,2775915xem6083,2393327r-6083,l,2464943r,239268l,2775839r6083,l6083,2704211r,-239268l6083,2393327xem6083,693813r-6083,l,933069r,71628l,2393315r6083,l6083,933069r,-239256xem6083,382917r-6083,l,622173r,71628l6083,693801r,-71628l6083,382917xem6083,71704l,71704,,311277r,71628l6083,382905r,-71628l6083,71704xem6083,l,,,6096,,71628r6083,l6083,6096,6083,xem899452,3678428r-893356,l6096,3684524r893356,l899452,3678428xem899452,2704223r-893356,l6096,2710307r893356,l899452,2704223xem899452,2393315r-893356,l6096,2399411r893356,l899452,2393315xem899452,1731899r-893356,l6096,1737995r893356,l899452,1731899xem899452,1420749r-893356,l6096,1426845r893356,l899452,1420749xem899452,933069r-893356,l6096,939165r893356,l899452,933069xem899452,311277r-893356,l6096,317373r893356,l899452,311277xem899452,l6096,r,6096l899452,6096r,-6096xe" fillcolor="black" stroked="f">
                        <v:path arrowok="t"/>
                      </v:shape>
                    </v:group>
                  </w:pict>
                </mc:Fallback>
              </mc:AlternateContent>
            </w:r>
            <w:r>
              <w:rPr>
                <w:spacing w:val="-4"/>
                <w:sz w:val="24"/>
              </w:rPr>
              <w:t>Коды</w:t>
            </w:r>
          </w:p>
        </w:tc>
      </w:tr>
      <w:tr w:rsidR="00192D51" w14:paraId="68A0039D" w14:textId="77777777">
        <w:trPr>
          <w:trHeight w:val="593"/>
        </w:trPr>
        <w:tc>
          <w:tcPr>
            <w:tcW w:w="2854" w:type="dxa"/>
          </w:tcPr>
          <w:p w14:paraId="4B840A82" w14:textId="77777777" w:rsidR="00192D51" w:rsidRDefault="00460E6F">
            <w:pPr>
              <w:pStyle w:val="TableParagraph"/>
              <w:spacing w:before="208"/>
              <w:ind w:right="57"/>
              <w:jc w:val="right"/>
              <w:rPr>
                <w:sz w:val="24"/>
              </w:rPr>
            </w:pPr>
            <w:r>
              <w:rPr>
                <w:sz w:val="24"/>
              </w:rPr>
              <w:t xml:space="preserve">от </w:t>
            </w:r>
            <w:r>
              <w:rPr>
                <w:spacing w:val="-10"/>
                <w:sz w:val="24"/>
              </w:rPr>
              <w:t>"</w:t>
            </w:r>
          </w:p>
        </w:tc>
        <w:tc>
          <w:tcPr>
            <w:tcW w:w="802" w:type="dxa"/>
          </w:tcPr>
          <w:p w14:paraId="2393FC63" w14:textId="77777777" w:rsidR="00192D51" w:rsidRDefault="00460E6F">
            <w:pPr>
              <w:pStyle w:val="TableParagraph"/>
              <w:spacing w:before="208"/>
              <w:ind w:left="527"/>
              <w:rPr>
                <w:sz w:val="24"/>
              </w:rPr>
            </w:pPr>
            <w:r>
              <w:rPr>
                <w:spacing w:val="-10"/>
                <w:sz w:val="24"/>
              </w:rPr>
              <w:t>"</w:t>
            </w:r>
          </w:p>
        </w:tc>
        <w:tc>
          <w:tcPr>
            <w:tcW w:w="1827" w:type="dxa"/>
            <w:tcBorders>
              <w:bottom w:val="single" w:sz="4" w:space="0" w:color="000000"/>
            </w:tcBorders>
          </w:tcPr>
          <w:p w14:paraId="7F462FA9" w14:textId="77777777" w:rsidR="00192D51" w:rsidRDefault="00192D51">
            <w:pPr>
              <w:pStyle w:val="TableParagraph"/>
              <w:rPr>
                <w:sz w:val="24"/>
              </w:rPr>
            </w:pPr>
          </w:p>
        </w:tc>
        <w:tc>
          <w:tcPr>
            <w:tcW w:w="339" w:type="dxa"/>
          </w:tcPr>
          <w:p w14:paraId="429F7475" w14:textId="77777777" w:rsidR="00192D51" w:rsidRDefault="00460E6F">
            <w:pPr>
              <w:pStyle w:val="TableParagraph"/>
              <w:spacing w:before="208"/>
              <w:ind w:left="160"/>
              <w:rPr>
                <w:sz w:val="24"/>
              </w:rPr>
            </w:pPr>
            <w:r>
              <w:rPr>
                <w:spacing w:val="-10"/>
                <w:sz w:val="24"/>
              </w:rPr>
              <w:t>2</w:t>
            </w:r>
          </w:p>
        </w:tc>
        <w:tc>
          <w:tcPr>
            <w:tcW w:w="356" w:type="dxa"/>
            <w:tcBorders>
              <w:bottom w:val="single" w:sz="4" w:space="0" w:color="000000"/>
            </w:tcBorders>
          </w:tcPr>
          <w:p w14:paraId="7A439553" w14:textId="77777777" w:rsidR="00192D51" w:rsidRDefault="00192D51">
            <w:pPr>
              <w:pStyle w:val="TableParagraph"/>
              <w:rPr>
                <w:sz w:val="24"/>
              </w:rPr>
            </w:pPr>
          </w:p>
        </w:tc>
        <w:tc>
          <w:tcPr>
            <w:tcW w:w="2893" w:type="dxa"/>
          </w:tcPr>
          <w:p w14:paraId="0DC495C7" w14:textId="77777777" w:rsidR="00192D51" w:rsidRDefault="00460E6F">
            <w:pPr>
              <w:pStyle w:val="TableParagraph"/>
              <w:spacing w:before="208"/>
              <w:ind w:left="62"/>
              <w:rPr>
                <w:sz w:val="24"/>
              </w:rPr>
            </w:pPr>
            <w:r>
              <w:rPr>
                <w:spacing w:val="-5"/>
                <w:sz w:val="24"/>
              </w:rPr>
              <w:t>г.</w:t>
            </w:r>
          </w:p>
        </w:tc>
        <w:tc>
          <w:tcPr>
            <w:tcW w:w="2665" w:type="dxa"/>
            <w:tcBorders>
              <w:right w:val="single" w:sz="4" w:space="0" w:color="000000"/>
            </w:tcBorders>
          </w:tcPr>
          <w:p w14:paraId="49B2BA40" w14:textId="77777777" w:rsidR="00192D51" w:rsidRDefault="00460E6F">
            <w:pPr>
              <w:pStyle w:val="TableParagraph"/>
              <w:spacing w:before="208"/>
              <w:ind w:left="702"/>
              <w:rPr>
                <w:sz w:val="24"/>
              </w:rPr>
            </w:pPr>
            <w:r>
              <w:rPr>
                <w:spacing w:val="-4"/>
                <w:sz w:val="24"/>
              </w:rPr>
              <w:t>Дата</w:t>
            </w:r>
          </w:p>
        </w:tc>
      </w:tr>
      <w:tr w:rsidR="00192D51" w14:paraId="5355163C" w14:textId="77777777">
        <w:trPr>
          <w:trHeight w:val="758"/>
        </w:trPr>
        <w:tc>
          <w:tcPr>
            <w:tcW w:w="2854" w:type="dxa"/>
          </w:tcPr>
          <w:p w14:paraId="5DB77A1F" w14:textId="77777777" w:rsidR="00192D51" w:rsidRDefault="00460E6F">
            <w:pPr>
              <w:pStyle w:val="TableParagraph"/>
              <w:spacing w:before="95"/>
              <w:ind w:left="54" w:right="548"/>
              <w:rPr>
                <w:sz w:val="24"/>
              </w:rPr>
            </w:pPr>
            <w:r>
              <w:rPr>
                <w:spacing w:val="-2"/>
                <w:sz w:val="24"/>
              </w:rPr>
              <w:t>Наименование клиента</w:t>
            </w:r>
          </w:p>
        </w:tc>
        <w:tc>
          <w:tcPr>
            <w:tcW w:w="802" w:type="dxa"/>
            <w:tcBorders>
              <w:bottom w:val="single" w:sz="4" w:space="0" w:color="000000"/>
            </w:tcBorders>
          </w:tcPr>
          <w:p w14:paraId="62D4DA2A"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1A141099" wp14:editId="0ECD6F7D">
                      <wp:extent cx="29273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35" cy="6350"/>
                                <a:chOff x="0" y="0"/>
                                <a:chExt cx="292735" cy="6350"/>
                              </a:xfrm>
                            </wpg:grpSpPr>
                            <wps:wsp>
                              <wps:cNvPr id="6" name="Graphic 6"/>
                              <wps:cNvSpPr/>
                              <wps:spPr>
                                <a:xfrm>
                                  <a:off x="0" y="0"/>
                                  <a:ext cx="292735" cy="6350"/>
                                </a:xfrm>
                                <a:custGeom>
                                  <a:avLst/>
                                  <a:gdLst/>
                                  <a:ahLst/>
                                  <a:cxnLst/>
                                  <a:rect l="l" t="t" r="r" b="b"/>
                                  <a:pathLst>
                                    <a:path w="292735" h="6350">
                                      <a:moveTo>
                                        <a:pt x="292607" y="0"/>
                                      </a:moveTo>
                                      <a:lnTo>
                                        <a:pt x="0" y="0"/>
                                      </a:lnTo>
                                      <a:lnTo>
                                        <a:pt x="0" y="6096"/>
                                      </a:lnTo>
                                      <a:lnTo>
                                        <a:pt x="292607" y="6096"/>
                                      </a:lnTo>
                                      <a:lnTo>
                                        <a:pt x="2926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09B90C4" id="Group 5" o:spid="_x0000_s1026" style="width:23.05pt;height:.5pt;mso-position-horizontal-relative:char;mso-position-vertical-relative:line" coordsize="292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">
                      <v:shape id="Graphic 6" o:spid="_x0000_s1027" style="position:absolute;width:292735;height:6350;visibility:visible;mso-wrap-style:square;v-text-anchor:top" coordsize="2927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" path="m292607,l,,,6096r292607,l292607,xe" fillcolor="black" stroked="f">
                        <v:path arrowok="t"/>
                      </v:shape>
                      <w10:anchorlock/>
                    </v:group>
                  </w:pict>
                </mc:Fallback>
              </mc:AlternateContent>
            </w:r>
          </w:p>
        </w:tc>
        <w:tc>
          <w:tcPr>
            <w:tcW w:w="1827" w:type="dxa"/>
            <w:tcBorders>
              <w:top w:val="single" w:sz="4" w:space="0" w:color="000000"/>
              <w:bottom w:val="single" w:sz="4" w:space="0" w:color="000000"/>
            </w:tcBorders>
          </w:tcPr>
          <w:p w14:paraId="1AC27479" w14:textId="77777777" w:rsidR="00192D51" w:rsidRDefault="00192D51">
            <w:pPr>
              <w:pStyle w:val="TableParagraph"/>
              <w:rPr>
                <w:sz w:val="24"/>
              </w:rPr>
            </w:pPr>
          </w:p>
        </w:tc>
        <w:tc>
          <w:tcPr>
            <w:tcW w:w="339" w:type="dxa"/>
            <w:tcBorders>
              <w:bottom w:val="single" w:sz="4" w:space="0" w:color="000000"/>
            </w:tcBorders>
          </w:tcPr>
          <w:p w14:paraId="30FAF90F" w14:textId="77777777" w:rsidR="00192D51" w:rsidRDefault="00192D51">
            <w:pPr>
              <w:pStyle w:val="TableParagraph"/>
              <w:rPr>
                <w:sz w:val="24"/>
              </w:rPr>
            </w:pPr>
          </w:p>
        </w:tc>
        <w:tc>
          <w:tcPr>
            <w:tcW w:w="356" w:type="dxa"/>
            <w:tcBorders>
              <w:top w:val="single" w:sz="4" w:space="0" w:color="000000"/>
              <w:bottom w:val="single" w:sz="4" w:space="0" w:color="000000"/>
            </w:tcBorders>
          </w:tcPr>
          <w:p w14:paraId="273189A5" w14:textId="77777777" w:rsidR="00192D51" w:rsidRDefault="00192D51">
            <w:pPr>
              <w:pStyle w:val="TableParagraph"/>
              <w:rPr>
                <w:sz w:val="24"/>
              </w:rPr>
            </w:pPr>
          </w:p>
        </w:tc>
        <w:tc>
          <w:tcPr>
            <w:tcW w:w="2893" w:type="dxa"/>
            <w:tcBorders>
              <w:bottom w:val="single" w:sz="4" w:space="0" w:color="000000"/>
            </w:tcBorders>
          </w:tcPr>
          <w:p w14:paraId="327A4693" w14:textId="77777777" w:rsidR="00192D51" w:rsidRDefault="00192D51">
            <w:pPr>
              <w:pStyle w:val="TableParagraph"/>
              <w:rPr>
                <w:sz w:val="24"/>
              </w:rPr>
            </w:pPr>
          </w:p>
        </w:tc>
        <w:tc>
          <w:tcPr>
            <w:tcW w:w="2665" w:type="dxa"/>
            <w:tcBorders>
              <w:right w:val="single" w:sz="4" w:space="0" w:color="000000"/>
            </w:tcBorders>
          </w:tcPr>
          <w:p w14:paraId="17F241C2" w14:textId="77777777" w:rsidR="00192D51" w:rsidRDefault="00192D51">
            <w:pPr>
              <w:pStyle w:val="TableParagraph"/>
              <w:spacing w:before="94"/>
              <w:rPr>
                <w:sz w:val="24"/>
              </w:rPr>
            </w:pPr>
          </w:p>
          <w:p w14:paraId="43D16679" w14:textId="77777777" w:rsidR="00192D51" w:rsidRDefault="00460E6F">
            <w:pPr>
              <w:pStyle w:val="TableParagraph"/>
              <w:spacing w:before="1"/>
              <w:ind w:left="664"/>
              <w:rPr>
                <w:sz w:val="24"/>
              </w:rPr>
            </w:pPr>
            <w:r>
              <w:rPr>
                <w:spacing w:val="-5"/>
                <w:sz w:val="24"/>
              </w:rPr>
              <w:t>ИНН</w:t>
            </w:r>
          </w:p>
        </w:tc>
      </w:tr>
      <w:tr w:rsidR="00192D51" w14:paraId="601BC055" w14:textId="77777777">
        <w:trPr>
          <w:trHeight w:val="485"/>
        </w:trPr>
        <w:tc>
          <w:tcPr>
            <w:tcW w:w="2854" w:type="dxa"/>
          </w:tcPr>
          <w:p w14:paraId="0242D351" w14:textId="77777777" w:rsidR="00192D51" w:rsidRDefault="00192D51">
            <w:pPr>
              <w:pStyle w:val="TableParagraph"/>
              <w:rPr>
                <w:sz w:val="24"/>
              </w:rPr>
            </w:pPr>
          </w:p>
        </w:tc>
        <w:tc>
          <w:tcPr>
            <w:tcW w:w="802" w:type="dxa"/>
            <w:tcBorders>
              <w:top w:val="single" w:sz="4" w:space="0" w:color="000000"/>
            </w:tcBorders>
          </w:tcPr>
          <w:p w14:paraId="58B183E5" w14:textId="77777777" w:rsidR="00192D51" w:rsidRDefault="00192D51">
            <w:pPr>
              <w:pStyle w:val="TableParagraph"/>
              <w:rPr>
                <w:sz w:val="24"/>
              </w:rPr>
            </w:pPr>
          </w:p>
        </w:tc>
        <w:tc>
          <w:tcPr>
            <w:tcW w:w="1827" w:type="dxa"/>
            <w:tcBorders>
              <w:top w:val="single" w:sz="4" w:space="0" w:color="000000"/>
            </w:tcBorders>
          </w:tcPr>
          <w:p w14:paraId="2D1DCE3F" w14:textId="77777777" w:rsidR="00192D51" w:rsidRDefault="00192D51">
            <w:pPr>
              <w:pStyle w:val="TableParagraph"/>
              <w:rPr>
                <w:sz w:val="24"/>
              </w:rPr>
            </w:pPr>
          </w:p>
        </w:tc>
        <w:tc>
          <w:tcPr>
            <w:tcW w:w="339" w:type="dxa"/>
            <w:tcBorders>
              <w:top w:val="single" w:sz="4" w:space="0" w:color="000000"/>
            </w:tcBorders>
          </w:tcPr>
          <w:p w14:paraId="6B7E2080" w14:textId="77777777" w:rsidR="00192D51" w:rsidRDefault="00192D51">
            <w:pPr>
              <w:pStyle w:val="TableParagraph"/>
              <w:rPr>
                <w:sz w:val="24"/>
              </w:rPr>
            </w:pPr>
          </w:p>
        </w:tc>
        <w:tc>
          <w:tcPr>
            <w:tcW w:w="356" w:type="dxa"/>
            <w:tcBorders>
              <w:top w:val="single" w:sz="4" w:space="0" w:color="000000"/>
            </w:tcBorders>
          </w:tcPr>
          <w:p w14:paraId="60B1B1A1" w14:textId="77777777" w:rsidR="00192D51" w:rsidRDefault="00192D51">
            <w:pPr>
              <w:pStyle w:val="TableParagraph"/>
              <w:rPr>
                <w:sz w:val="24"/>
              </w:rPr>
            </w:pPr>
          </w:p>
        </w:tc>
        <w:tc>
          <w:tcPr>
            <w:tcW w:w="2893" w:type="dxa"/>
            <w:tcBorders>
              <w:top w:val="single" w:sz="4" w:space="0" w:color="000000"/>
            </w:tcBorders>
          </w:tcPr>
          <w:p w14:paraId="1BF85351" w14:textId="77777777" w:rsidR="00192D51" w:rsidRDefault="00192D51">
            <w:pPr>
              <w:pStyle w:val="TableParagraph"/>
              <w:rPr>
                <w:sz w:val="24"/>
              </w:rPr>
            </w:pPr>
          </w:p>
        </w:tc>
        <w:tc>
          <w:tcPr>
            <w:tcW w:w="2665" w:type="dxa"/>
            <w:tcBorders>
              <w:right w:val="single" w:sz="4" w:space="0" w:color="000000"/>
            </w:tcBorders>
          </w:tcPr>
          <w:p w14:paraId="20A11E7F" w14:textId="77777777" w:rsidR="00192D51" w:rsidRDefault="00460E6F">
            <w:pPr>
              <w:pStyle w:val="TableParagraph"/>
              <w:spacing w:before="93"/>
              <w:ind w:left="681"/>
              <w:rPr>
                <w:sz w:val="24"/>
              </w:rPr>
            </w:pPr>
            <w:r>
              <w:rPr>
                <w:spacing w:val="-5"/>
                <w:sz w:val="24"/>
              </w:rPr>
              <w:t>КПП</w:t>
            </w:r>
          </w:p>
        </w:tc>
      </w:tr>
      <w:tr w:rsidR="00192D51" w14:paraId="71018800" w14:textId="77777777">
        <w:trPr>
          <w:trHeight w:val="1036"/>
        </w:trPr>
        <w:tc>
          <w:tcPr>
            <w:tcW w:w="2854" w:type="dxa"/>
          </w:tcPr>
          <w:p w14:paraId="23AE60AF" w14:textId="77777777" w:rsidR="00192D51" w:rsidRDefault="00460E6F">
            <w:pPr>
              <w:pStyle w:val="TableParagraph"/>
              <w:spacing w:before="97"/>
              <w:ind w:left="54" w:right="367"/>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802" w:type="dxa"/>
            <w:tcBorders>
              <w:bottom w:val="single" w:sz="4" w:space="0" w:color="000000"/>
            </w:tcBorders>
          </w:tcPr>
          <w:p w14:paraId="73BFF150" w14:textId="77777777" w:rsidR="00192D51" w:rsidRDefault="00192D51">
            <w:pPr>
              <w:pStyle w:val="TableParagraph"/>
              <w:rPr>
                <w:sz w:val="24"/>
              </w:rPr>
            </w:pPr>
          </w:p>
        </w:tc>
        <w:tc>
          <w:tcPr>
            <w:tcW w:w="1827" w:type="dxa"/>
            <w:tcBorders>
              <w:bottom w:val="single" w:sz="4" w:space="0" w:color="000000"/>
            </w:tcBorders>
          </w:tcPr>
          <w:p w14:paraId="25997ECD" w14:textId="77777777" w:rsidR="00192D51" w:rsidRDefault="00192D51">
            <w:pPr>
              <w:pStyle w:val="TableParagraph"/>
              <w:rPr>
                <w:sz w:val="24"/>
              </w:rPr>
            </w:pPr>
          </w:p>
        </w:tc>
        <w:tc>
          <w:tcPr>
            <w:tcW w:w="339" w:type="dxa"/>
            <w:tcBorders>
              <w:bottom w:val="single" w:sz="4" w:space="0" w:color="000000"/>
            </w:tcBorders>
          </w:tcPr>
          <w:p w14:paraId="0CA25851" w14:textId="77777777" w:rsidR="00192D51" w:rsidRDefault="00192D51">
            <w:pPr>
              <w:pStyle w:val="TableParagraph"/>
              <w:rPr>
                <w:sz w:val="24"/>
              </w:rPr>
            </w:pPr>
          </w:p>
        </w:tc>
        <w:tc>
          <w:tcPr>
            <w:tcW w:w="356" w:type="dxa"/>
            <w:tcBorders>
              <w:bottom w:val="single" w:sz="4" w:space="0" w:color="000000"/>
            </w:tcBorders>
          </w:tcPr>
          <w:p w14:paraId="4B22C6BC" w14:textId="77777777" w:rsidR="00192D51" w:rsidRDefault="00192D51">
            <w:pPr>
              <w:pStyle w:val="TableParagraph"/>
              <w:rPr>
                <w:sz w:val="24"/>
              </w:rPr>
            </w:pPr>
          </w:p>
        </w:tc>
        <w:tc>
          <w:tcPr>
            <w:tcW w:w="2893" w:type="dxa"/>
            <w:tcBorders>
              <w:bottom w:val="single" w:sz="4" w:space="0" w:color="000000"/>
            </w:tcBorders>
          </w:tcPr>
          <w:p w14:paraId="102EF3B1" w14:textId="77777777" w:rsidR="00192D51" w:rsidRDefault="00192D51">
            <w:pPr>
              <w:pStyle w:val="TableParagraph"/>
              <w:rPr>
                <w:sz w:val="24"/>
              </w:rPr>
            </w:pPr>
          </w:p>
        </w:tc>
        <w:tc>
          <w:tcPr>
            <w:tcW w:w="2665" w:type="dxa"/>
            <w:tcBorders>
              <w:right w:val="single" w:sz="4" w:space="0" w:color="000000"/>
            </w:tcBorders>
          </w:tcPr>
          <w:p w14:paraId="74477529" w14:textId="77777777" w:rsidR="00192D51" w:rsidRDefault="00192D51">
            <w:pPr>
              <w:pStyle w:val="TableParagraph"/>
              <w:rPr>
                <w:sz w:val="24"/>
              </w:rPr>
            </w:pPr>
          </w:p>
          <w:p w14:paraId="74669802" w14:textId="77777777" w:rsidR="00192D51" w:rsidRDefault="00192D51">
            <w:pPr>
              <w:pStyle w:val="TableParagraph"/>
              <w:spacing w:before="97"/>
              <w:rPr>
                <w:sz w:val="24"/>
              </w:rPr>
            </w:pPr>
          </w:p>
          <w:p w14:paraId="1EE27725" w14:textId="77777777" w:rsidR="00192D51" w:rsidRDefault="00460E6F">
            <w:pPr>
              <w:pStyle w:val="TableParagraph"/>
              <w:ind w:left="664"/>
              <w:rPr>
                <w:sz w:val="24"/>
              </w:rPr>
            </w:pPr>
            <w:r>
              <w:rPr>
                <w:spacing w:val="-5"/>
                <w:sz w:val="24"/>
              </w:rPr>
              <w:t>ИНН</w:t>
            </w:r>
          </w:p>
        </w:tc>
      </w:tr>
      <w:tr w:rsidR="00192D51" w14:paraId="70EBFBAA" w14:textId="77777777">
        <w:trPr>
          <w:trHeight w:val="484"/>
        </w:trPr>
        <w:tc>
          <w:tcPr>
            <w:tcW w:w="2854" w:type="dxa"/>
          </w:tcPr>
          <w:p w14:paraId="62CB65BA" w14:textId="77777777" w:rsidR="00192D51" w:rsidRDefault="00192D51">
            <w:pPr>
              <w:pStyle w:val="TableParagraph"/>
              <w:rPr>
                <w:sz w:val="24"/>
              </w:rPr>
            </w:pPr>
          </w:p>
        </w:tc>
        <w:tc>
          <w:tcPr>
            <w:tcW w:w="802" w:type="dxa"/>
            <w:tcBorders>
              <w:top w:val="single" w:sz="4" w:space="0" w:color="000000"/>
            </w:tcBorders>
          </w:tcPr>
          <w:p w14:paraId="300A88FB" w14:textId="77777777" w:rsidR="00192D51" w:rsidRDefault="00192D51">
            <w:pPr>
              <w:pStyle w:val="TableParagraph"/>
              <w:rPr>
                <w:sz w:val="24"/>
              </w:rPr>
            </w:pPr>
          </w:p>
        </w:tc>
        <w:tc>
          <w:tcPr>
            <w:tcW w:w="1827" w:type="dxa"/>
            <w:tcBorders>
              <w:top w:val="single" w:sz="4" w:space="0" w:color="000000"/>
            </w:tcBorders>
          </w:tcPr>
          <w:p w14:paraId="1F35DB0E" w14:textId="77777777" w:rsidR="00192D51" w:rsidRDefault="00192D51">
            <w:pPr>
              <w:pStyle w:val="TableParagraph"/>
              <w:rPr>
                <w:sz w:val="24"/>
              </w:rPr>
            </w:pPr>
          </w:p>
        </w:tc>
        <w:tc>
          <w:tcPr>
            <w:tcW w:w="339" w:type="dxa"/>
            <w:tcBorders>
              <w:top w:val="single" w:sz="4" w:space="0" w:color="000000"/>
            </w:tcBorders>
          </w:tcPr>
          <w:p w14:paraId="702161B4" w14:textId="77777777" w:rsidR="00192D51" w:rsidRDefault="00192D51">
            <w:pPr>
              <w:pStyle w:val="TableParagraph"/>
              <w:rPr>
                <w:sz w:val="24"/>
              </w:rPr>
            </w:pPr>
          </w:p>
        </w:tc>
        <w:tc>
          <w:tcPr>
            <w:tcW w:w="356" w:type="dxa"/>
            <w:tcBorders>
              <w:top w:val="single" w:sz="4" w:space="0" w:color="000000"/>
            </w:tcBorders>
          </w:tcPr>
          <w:p w14:paraId="4BAE2A61" w14:textId="77777777" w:rsidR="00192D51" w:rsidRDefault="00192D51">
            <w:pPr>
              <w:pStyle w:val="TableParagraph"/>
              <w:rPr>
                <w:sz w:val="24"/>
              </w:rPr>
            </w:pPr>
          </w:p>
        </w:tc>
        <w:tc>
          <w:tcPr>
            <w:tcW w:w="2893" w:type="dxa"/>
            <w:tcBorders>
              <w:top w:val="single" w:sz="4" w:space="0" w:color="000000"/>
            </w:tcBorders>
          </w:tcPr>
          <w:p w14:paraId="739CABF8" w14:textId="77777777" w:rsidR="00192D51" w:rsidRDefault="00192D51">
            <w:pPr>
              <w:pStyle w:val="TableParagraph"/>
              <w:rPr>
                <w:sz w:val="24"/>
              </w:rPr>
            </w:pPr>
          </w:p>
        </w:tc>
        <w:tc>
          <w:tcPr>
            <w:tcW w:w="2665" w:type="dxa"/>
            <w:tcBorders>
              <w:right w:val="single" w:sz="4" w:space="0" w:color="000000"/>
            </w:tcBorders>
          </w:tcPr>
          <w:p w14:paraId="5C7E360A" w14:textId="77777777" w:rsidR="00192D51" w:rsidRDefault="00460E6F">
            <w:pPr>
              <w:pStyle w:val="TableParagraph"/>
              <w:spacing w:before="95"/>
              <w:ind w:left="681"/>
              <w:rPr>
                <w:sz w:val="24"/>
              </w:rPr>
            </w:pPr>
            <w:r>
              <w:rPr>
                <w:spacing w:val="-5"/>
                <w:sz w:val="24"/>
              </w:rPr>
              <w:t>КПП</w:t>
            </w:r>
          </w:p>
        </w:tc>
      </w:tr>
      <w:tr w:rsidR="00192D51" w14:paraId="5F6D3A9B" w14:textId="77777777">
        <w:trPr>
          <w:trHeight w:val="1529"/>
        </w:trPr>
        <w:tc>
          <w:tcPr>
            <w:tcW w:w="2854" w:type="dxa"/>
          </w:tcPr>
          <w:p w14:paraId="2822A763" w14:textId="77777777" w:rsidR="00192D51" w:rsidRDefault="00192D51">
            <w:pPr>
              <w:pStyle w:val="TableParagraph"/>
              <w:rPr>
                <w:sz w:val="24"/>
              </w:rPr>
            </w:pPr>
          </w:p>
          <w:p w14:paraId="547C59E7" w14:textId="77777777" w:rsidR="00192D51" w:rsidRDefault="00192D51">
            <w:pPr>
              <w:pStyle w:val="TableParagraph"/>
              <w:rPr>
                <w:sz w:val="24"/>
              </w:rPr>
            </w:pPr>
          </w:p>
          <w:p w14:paraId="4191E40F" w14:textId="77777777" w:rsidR="00192D51" w:rsidRDefault="00192D51">
            <w:pPr>
              <w:pStyle w:val="TableParagraph"/>
              <w:rPr>
                <w:sz w:val="24"/>
              </w:rPr>
            </w:pPr>
          </w:p>
          <w:p w14:paraId="14E6F7EE" w14:textId="77777777" w:rsidR="00192D51" w:rsidRDefault="00192D51">
            <w:pPr>
              <w:pStyle w:val="TableParagraph"/>
              <w:spacing w:before="38"/>
              <w:rPr>
                <w:sz w:val="24"/>
              </w:rPr>
            </w:pPr>
          </w:p>
          <w:p w14:paraId="7BC22F30" w14:textId="77777777" w:rsidR="00192D51" w:rsidRDefault="00460E6F">
            <w:pPr>
              <w:pStyle w:val="TableParagraph"/>
              <w:ind w:left="54"/>
              <w:rPr>
                <w:sz w:val="24"/>
              </w:rPr>
            </w:pPr>
            <w:r>
              <w:rPr>
                <w:sz w:val="24"/>
              </w:rPr>
              <w:t>Финансовый</w:t>
            </w:r>
            <w:r>
              <w:rPr>
                <w:spacing w:val="-4"/>
                <w:sz w:val="24"/>
              </w:rPr>
              <w:t xml:space="preserve"> орган</w:t>
            </w:r>
          </w:p>
        </w:tc>
        <w:tc>
          <w:tcPr>
            <w:tcW w:w="6217" w:type="dxa"/>
            <w:gridSpan w:val="5"/>
            <w:tcBorders>
              <w:bottom w:val="single" w:sz="4" w:space="0" w:color="000000"/>
            </w:tcBorders>
          </w:tcPr>
          <w:p w14:paraId="63993A73" w14:textId="77777777" w:rsidR="00192D51" w:rsidRDefault="00192D51">
            <w:pPr>
              <w:pStyle w:val="TableParagraph"/>
              <w:rPr>
                <w:sz w:val="24"/>
              </w:rPr>
            </w:pPr>
          </w:p>
          <w:p w14:paraId="08642AEB" w14:textId="77777777" w:rsidR="00192D51" w:rsidRDefault="00192D51">
            <w:pPr>
              <w:pStyle w:val="TableParagraph"/>
              <w:spacing w:before="38"/>
              <w:rPr>
                <w:sz w:val="24"/>
              </w:rPr>
            </w:pPr>
          </w:p>
          <w:p w14:paraId="05CF2462" w14:textId="1D1AD242" w:rsidR="00192D51" w:rsidRDefault="00460E6F">
            <w:pPr>
              <w:pStyle w:val="TableParagraph"/>
              <w:ind w:left="138" w:right="278"/>
              <w:jc w:val="center"/>
              <w:rPr>
                <w:sz w:val="24"/>
              </w:rPr>
            </w:pPr>
            <w:r>
              <w:rPr>
                <w:sz w:val="24"/>
              </w:rPr>
              <w:t>Администрация</w:t>
            </w:r>
            <w:r>
              <w:rPr>
                <w:spacing w:val="-12"/>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882AC8">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tc>
        <w:tc>
          <w:tcPr>
            <w:tcW w:w="2665" w:type="dxa"/>
            <w:tcBorders>
              <w:right w:val="single" w:sz="4" w:space="0" w:color="000000"/>
            </w:tcBorders>
          </w:tcPr>
          <w:p w14:paraId="76B3811D" w14:textId="77777777" w:rsidR="00192D51" w:rsidRDefault="00192D51">
            <w:pPr>
              <w:pStyle w:val="TableParagraph"/>
              <w:rPr>
                <w:sz w:val="24"/>
              </w:rPr>
            </w:pPr>
          </w:p>
        </w:tc>
      </w:tr>
    </w:tbl>
    <w:p w14:paraId="7C6E3CEC" w14:textId="77777777" w:rsidR="00192D51" w:rsidRDefault="00192D51">
      <w:pPr>
        <w:pStyle w:val="a3"/>
        <w:spacing w:before="108"/>
        <w:ind w:left="0"/>
        <w:jc w:val="left"/>
        <w:rPr>
          <w:sz w:val="24"/>
        </w:rPr>
      </w:pPr>
    </w:p>
    <w:p w14:paraId="2C242A2A" w14:textId="77777777" w:rsidR="00192D51" w:rsidRDefault="00460E6F">
      <w:pPr>
        <w:ind w:left="114"/>
        <w:rPr>
          <w:sz w:val="24"/>
        </w:rPr>
      </w:pPr>
      <w:r>
        <w:rPr>
          <w:noProof/>
          <w:sz w:val="24"/>
          <w:lang w:eastAsia="ru-RU"/>
        </w:rPr>
        <mc:AlternateContent>
          <mc:Choice Requires="wps">
            <w:drawing>
              <wp:anchor distT="0" distB="0" distL="0" distR="0" simplePos="0" relativeHeight="15731200" behindDoc="0" locked="0" layoutInCell="1" allowOverlap="1" wp14:anchorId="7A3AC0D5" wp14:editId="3B04B4F3">
                <wp:simplePos x="0" y="0"/>
                <wp:positionH relativeFrom="page">
                  <wp:posOffset>7137781</wp:posOffset>
                </wp:positionH>
                <wp:positionV relativeFrom="paragraph">
                  <wp:posOffset>-64501</wp:posOffset>
                </wp:positionV>
                <wp:extent cx="906144" cy="8039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803910"/>
                        </a:xfrm>
                        <a:custGeom>
                          <a:avLst/>
                          <a:gdLst/>
                          <a:ahLst/>
                          <a:cxnLst/>
                          <a:rect l="l" t="t" r="r" b="b"/>
                          <a:pathLst>
                            <a:path w="906144" h="803910">
                              <a:moveTo>
                                <a:pt x="899464" y="797318"/>
                              </a:moveTo>
                              <a:lnTo>
                                <a:pt x="6096" y="797318"/>
                              </a:lnTo>
                              <a:lnTo>
                                <a:pt x="0" y="797318"/>
                              </a:lnTo>
                              <a:lnTo>
                                <a:pt x="0" y="803402"/>
                              </a:lnTo>
                              <a:lnTo>
                                <a:pt x="6096" y="803402"/>
                              </a:lnTo>
                              <a:lnTo>
                                <a:pt x="899464" y="803402"/>
                              </a:lnTo>
                              <a:lnTo>
                                <a:pt x="899464" y="797318"/>
                              </a:lnTo>
                              <a:close/>
                            </a:path>
                            <a:path w="906144" h="803910">
                              <a:moveTo>
                                <a:pt x="899464" y="0"/>
                              </a:moveTo>
                              <a:lnTo>
                                <a:pt x="6096" y="0"/>
                              </a:lnTo>
                              <a:lnTo>
                                <a:pt x="0" y="0"/>
                              </a:lnTo>
                              <a:lnTo>
                                <a:pt x="0" y="6096"/>
                              </a:lnTo>
                              <a:lnTo>
                                <a:pt x="0" y="797306"/>
                              </a:lnTo>
                              <a:lnTo>
                                <a:pt x="6096" y="797306"/>
                              </a:lnTo>
                              <a:lnTo>
                                <a:pt x="6096" y="558038"/>
                              </a:lnTo>
                              <a:lnTo>
                                <a:pt x="6096" y="492201"/>
                              </a:lnTo>
                              <a:lnTo>
                                <a:pt x="899464" y="492201"/>
                              </a:lnTo>
                              <a:lnTo>
                                <a:pt x="899464" y="486105"/>
                              </a:lnTo>
                              <a:lnTo>
                                <a:pt x="6096" y="486105"/>
                              </a:lnTo>
                              <a:lnTo>
                                <a:pt x="6096" y="71628"/>
                              </a:lnTo>
                              <a:lnTo>
                                <a:pt x="6096" y="6096"/>
                              </a:lnTo>
                              <a:lnTo>
                                <a:pt x="899464" y="6096"/>
                              </a:lnTo>
                              <a:lnTo>
                                <a:pt x="899464" y="0"/>
                              </a:lnTo>
                              <a:close/>
                            </a:path>
                            <a:path w="906144" h="803910">
                              <a:moveTo>
                                <a:pt x="905624" y="797318"/>
                              </a:moveTo>
                              <a:lnTo>
                                <a:pt x="899541" y="797318"/>
                              </a:lnTo>
                              <a:lnTo>
                                <a:pt x="899541" y="803402"/>
                              </a:lnTo>
                              <a:lnTo>
                                <a:pt x="905624" y="803402"/>
                              </a:lnTo>
                              <a:lnTo>
                                <a:pt x="905624" y="797318"/>
                              </a:lnTo>
                              <a:close/>
                            </a:path>
                            <a:path w="906144" h="803910">
                              <a:moveTo>
                                <a:pt x="905624" y="0"/>
                              </a:moveTo>
                              <a:lnTo>
                                <a:pt x="899541" y="0"/>
                              </a:lnTo>
                              <a:lnTo>
                                <a:pt x="899541" y="6096"/>
                              </a:lnTo>
                              <a:lnTo>
                                <a:pt x="899541" y="71577"/>
                              </a:lnTo>
                              <a:lnTo>
                                <a:pt x="899541" y="486105"/>
                              </a:lnTo>
                              <a:lnTo>
                                <a:pt x="899541" y="558038"/>
                              </a:lnTo>
                              <a:lnTo>
                                <a:pt x="899541" y="797306"/>
                              </a:lnTo>
                              <a:lnTo>
                                <a:pt x="905624" y="797306"/>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5297DB3" id="Graphic 7" o:spid="_x0000_s1026" style="position:absolute;margin-left:562.05pt;margin-top:-5.1pt;width:71.35pt;height:63.3pt;z-index:15731200;visibility:visible;mso-wrap-style:square;mso-wrap-distance-left:0;mso-wrap-distance-top:0;mso-wrap-distance-right:0;mso-wrap-distance-bottom:0;mso-position-horizontal:absolute;mso-position-horizontal-relative:page;mso-position-vertical:absolute;mso-position-vertical-relative:text;v-text-anchor:top" coordsize="906144,8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" path="m899464,797318r-893368,l,797318r,6084l6096,803402r893368,l899464,797318xem899464,l6096,,,,,6096,,797306r6096,l6096,558038r,-65837l899464,492201r,-6096l6096,486105r,-414477l6096,6096r893368,l899464,xem905624,797318r-6083,l899541,803402r6083,l905624,797318xem905624,r-6083,l899541,6096r,65481l899541,486105r,71933l899541,797306r6083,l905624,6096r,-6096xe" fillcolor="black" stroked="f">
                <v:path arrowok="t"/>
                <w10:wrap anchorx="page"/>
              </v:shape>
            </w:pict>
          </mc:Fallback>
        </mc:AlternateContent>
      </w:r>
      <w:r>
        <w:rPr>
          <w:spacing w:val="-2"/>
          <w:sz w:val="24"/>
        </w:rPr>
        <w:t>Прошу:</w:t>
      </w:r>
    </w:p>
    <w:p w14:paraId="02724DA0" w14:textId="77777777" w:rsidR="00192D51" w:rsidRDefault="00460E6F">
      <w:pPr>
        <w:pStyle w:val="a4"/>
        <w:numPr>
          <w:ilvl w:val="0"/>
          <w:numId w:val="30"/>
        </w:numPr>
        <w:tabs>
          <w:tab w:val="left" w:pos="354"/>
        </w:tabs>
        <w:rPr>
          <w:sz w:val="24"/>
        </w:rPr>
      </w:pPr>
      <w:r>
        <w:rPr>
          <w:sz w:val="24"/>
        </w:rPr>
        <w:t>открыть</w:t>
      </w:r>
      <w:r>
        <w:rPr>
          <w:spacing w:val="-4"/>
          <w:sz w:val="24"/>
        </w:rPr>
        <w:t xml:space="preserve"> </w:t>
      </w:r>
      <w:r>
        <w:rPr>
          <w:sz w:val="24"/>
        </w:rPr>
        <w:t>лицевой</w:t>
      </w:r>
      <w:r>
        <w:rPr>
          <w:spacing w:val="-4"/>
          <w:sz w:val="24"/>
        </w:rPr>
        <w:t xml:space="preserve"> счет</w:t>
      </w:r>
    </w:p>
    <w:p w14:paraId="7618A7B9"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588864" behindDoc="1" locked="0" layoutInCell="1" allowOverlap="1" wp14:anchorId="3E9E94A3" wp14:editId="64B8FA31">
                <wp:simplePos x="0" y="0"/>
                <wp:positionH relativeFrom="page">
                  <wp:posOffset>2697733</wp:posOffset>
                </wp:positionH>
                <wp:positionV relativeFrom="paragraph">
                  <wp:posOffset>71113</wp:posOffset>
                </wp:positionV>
                <wp:extent cx="3830954"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1B4A2C4" id="Graphic 8" o:spid="_x0000_s1026" style="position:absolute;margin-left:212.4pt;margin-top:5.6pt;width:301.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" path="m3830447,l,,,6096r3830447,l3830447,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589376" behindDoc="1" locked="0" layoutInCell="1" allowOverlap="1" wp14:anchorId="276326DC" wp14:editId="21D67F78">
                <wp:simplePos x="0" y="0"/>
                <wp:positionH relativeFrom="page">
                  <wp:posOffset>2688589</wp:posOffset>
                </wp:positionH>
                <wp:positionV relativeFrom="paragraph">
                  <wp:posOffset>381997</wp:posOffset>
                </wp:positionV>
                <wp:extent cx="383984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9845" cy="6350"/>
                        </a:xfrm>
                        <a:custGeom>
                          <a:avLst/>
                          <a:gdLst/>
                          <a:ahLst/>
                          <a:cxnLst/>
                          <a:rect l="l" t="t" r="r" b="b"/>
                          <a:pathLst>
                            <a:path w="3839845" h="6350">
                              <a:moveTo>
                                <a:pt x="3839591" y="0"/>
                              </a:moveTo>
                              <a:lnTo>
                                <a:pt x="0" y="0"/>
                              </a:lnTo>
                              <a:lnTo>
                                <a:pt x="0" y="6095"/>
                              </a:lnTo>
                              <a:lnTo>
                                <a:pt x="3839591" y="6095"/>
                              </a:lnTo>
                              <a:lnTo>
                                <a:pt x="3839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68BD4A5" id="Graphic 9" o:spid="_x0000_s1026" style="position:absolute;margin-left:211.7pt;margin-top:30.1pt;width:302.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839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" path="m3839591,l,,,6095r3839591,l3839591,xe" fillcolor="black" stroked="f">
                <v:path arrowok="t"/>
                <w10:wrap type="topAndBottom" anchorx="page"/>
              </v:shape>
            </w:pict>
          </mc:Fallback>
        </mc:AlternateContent>
      </w:r>
    </w:p>
    <w:p w14:paraId="2AE751AE" w14:textId="77777777" w:rsidR="00192D51" w:rsidRDefault="00192D51">
      <w:pPr>
        <w:pStyle w:val="a3"/>
        <w:spacing w:before="226"/>
        <w:ind w:left="0"/>
        <w:jc w:val="left"/>
        <w:rPr>
          <w:sz w:val="20"/>
        </w:rPr>
      </w:pPr>
    </w:p>
    <w:p w14:paraId="07355928" w14:textId="77777777" w:rsidR="00192D51" w:rsidRDefault="00192D51">
      <w:pPr>
        <w:pStyle w:val="a3"/>
        <w:jc w:val="left"/>
        <w:rPr>
          <w:sz w:val="20"/>
        </w:rPr>
        <w:sectPr w:rsidR="00192D51">
          <w:pgSz w:w="16840" w:h="11910" w:orient="landscape"/>
          <w:pgMar w:top="1040" w:right="1417" w:bottom="280" w:left="850" w:header="720" w:footer="720" w:gutter="0"/>
          <w:cols w:space="720"/>
        </w:sectPr>
      </w:pPr>
    </w:p>
    <w:p w14:paraId="24A9F7F3" w14:textId="77777777" w:rsidR="00192D51" w:rsidRDefault="00460E6F">
      <w:pPr>
        <w:pStyle w:val="a3"/>
        <w:ind w:left="0"/>
        <w:jc w:val="left"/>
        <w:rPr>
          <w:sz w:val="20"/>
        </w:rPr>
      </w:pPr>
      <w:r>
        <w:rPr>
          <w:noProof/>
          <w:sz w:val="20"/>
          <w:lang w:eastAsia="ru-RU"/>
        </w:rPr>
        <w:lastRenderedPageBreak/>
        <mc:AlternateContent>
          <mc:Choice Requires="wps">
            <w:drawing>
              <wp:anchor distT="0" distB="0" distL="0" distR="0" simplePos="0" relativeHeight="15734272" behindDoc="0" locked="0" layoutInCell="1" allowOverlap="1" wp14:anchorId="3CE4E540" wp14:editId="343BAD1B">
                <wp:simplePos x="0" y="0"/>
                <wp:positionH relativeFrom="page">
                  <wp:posOffset>2697733</wp:posOffset>
                </wp:positionH>
                <wp:positionV relativeFrom="page">
                  <wp:posOffset>719582</wp:posOffset>
                </wp:positionV>
                <wp:extent cx="3830954"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E721359" id="Graphic 10" o:spid="_x0000_s1026" style="position:absolute;margin-left:212.4pt;margin-top:56.65pt;width:301.65pt;height:.5pt;z-index:15734272;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4784" behindDoc="0" locked="0" layoutInCell="1" allowOverlap="1" wp14:anchorId="706CAB04" wp14:editId="13E999DD">
                <wp:simplePos x="0" y="0"/>
                <wp:positionH relativeFrom="page">
                  <wp:posOffset>7137781</wp:posOffset>
                </wp:positionH>
                <wp:positionV relativeFrom="page">
                  <wp:posOffset>719581</wp:posOffset>
                </wp:positionV>
                <wp:extent cx="906144" cy="6280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621792"/>
                              </a:moveTo>
                              <a:lnTo>
                                <a:pt x="6096" y="621792"/>
                              </a:lnTo>
                              <a:lnTo>
                                <a:pt x="6096" y="382536"/>
                              </a:lnTo>
                              <a:lnTo>
                                <a:pt x="0" y="382536"/>
                              </a:lnTo>
                              <a:lnTo>
                                <a:pt x="0" y="621792"/>
                              </a:lnTo>
                              <a:lnTo>
                                <a:pt x="0" y="627888"/>
                              </a:lnTo>
                              <a:lnTo>
                                <a:pt x="6096" y="627888"/>
                              </a:lnTo>
                              <a:lnTo>
                                <a:pt x="12179" y="627888"/>
                              </a:lnTo>
                              <a:lnTo>
                                <a:pt x="12179" y="621792"/>
                              </a:lnTo>
                              <a:close/>
                            </a:path>
                            <a:path w="906144" h="628015">
                              <a:moveTo>
                                <a:pt x="899464" y="621792"/>
                              </a:moveTo>
                              <a:lnTo>
                                <a:pt x="12192" y="621792"/>
                              </a:lnTo>
                              <a:lnTo>
                                <a:pt x="12192" y="627888"/>
                              </a:lnTo>
                              <a:lnTo>
                                <a:pt x="899464" y="627888"/>
                              </a:lnTo>
                              <a:lnTo>
                                <a:pt x="899464" y="621792"/>
                              </a:lnTo>
                              <a:close/>
                            </a:path>
                            <a:path w="906144" h="628015">
                              <a:moveTo>
                                <a:pt x="899464" y="0"/>
                              </a:moveTo>
                              <a:lnTo>
                                <a:pt x="6096" y="0"/>
                              </a:lnTo>
                              <a:lnTo>
                                <a:pt x="0" y="0"/>
                              </a:lnTo>
                              <a:lnTo>
                                <a:pt x="0" y="6096"/>
                              </a:lnTo>
                              <a:lnTo>
                                <a:pt x="0" y="71628"/>
                              </a:lnTo>
                              <a:lnTo>
                                <a:pt x="0" y="310896"/>
                              </a:lnTo>
                              <a:lnTo>
                                <a:pt x="0" y="382524"/>
                              </a:lnTo>
                              <a:lnTo>
                                <a:pt x="6096" y="382524"/>
                              </a:lnTo>
                              <a:lnTo>
                                <a:pt x="6096" y="316992"/>
                              </a:lnTo>
                              <a:lnTo>
                                <a:pt x="899464" y="316992"/>
                              </a:lnTo>
                              <a:lnTo>
                                <a:pt x="899464" y="310896"/>
                              </a:lnTo>
                              <a:lnTo>
                                <a:pt x="6096" y="310896"/>
                              </a:lnTo>
                              <a:lnTo>
                                <a:pt x="6096" y="71628"/>
                              </a:lnTo>
                              <a:lnTo>
                                <a:pt x="6096" y="6096"/>
                              </a:lnTo>
                              <a:lnTo>
                                <a:pt x="899464" y="6096"/>
                              </a:lnTo>
                              <a:lnTo>
                                <a:pt x="899464" y="0"/>
                              </a:lnTo>
                              <a:close/>
                            </a:path>
                            <a:path w="906144" h="628015">
                              <a:moveTo>
                                <a:pt x="905624" y="382536"/>
                              </a:moveTo>
                              <a:lnTo>
                                <a:pt x="899541" y="382536"/>
                              </a:lnTo>
                              <a:lnTo>
                                <a:pt x="899541" y="621792"/>
                              </a:lnTo>
                              <a:lnTo>
                                <a:pt x="899541" y="627888"/>
                              </a:lnTo>
                              <a:lnTo>
                                <a:pt x="905624" y="627888"/>
                              </a:lnTo>
                              <a:lnTo>
                                <a:pt x="905624" y="621792"/>
                              </a:lnTo>
                              <a:lnTo>
                                <a:pt x="905624" y="382536"/>
                              </a:lnTo>
                              <a:close/>
                            </a:path>
                            <a:path w="906144" h="628015">
                              <a:moveTo>
                                <a:pt x="905624" y="0"/>
                              </a:moveTo>
                              <a:lnTo>
                                <a:pt x="899541" y="0"/>
                              </a:lnTo>
                              <a:lnTo>
                                <a:pt x="899541" y="6096"/>
                              </a:lnTo>
                              <a:lnTo>
                                <a:pt x="899541" y="71628"/>
                              </a:lnTo>
                              <a:lnTo>
                                <a:pt x="899541" y="310896"/>
                              </a:lnTo>
                              <a:lnTo>
                                <a:pt x="899541" y="382524"/>
                              </a:lnTo>
                              <a:lnTo>
                                <a:pt x="905624" y="382524"/>
                              </a:lnTo>
                              <a:lnTo>
                                <a:pt x="905624" y="310908"/>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E47312D" id="Graphic 11" o:spid="_x0000_s1026" style="position:absolute;margin-left:562.05pt;margin-top:56.65pt;width:71.35pt;height:49.45pt;z-index:15734784;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" path="m12179,621792r-6083,l6096,382536r-6096,l,621792r,6096l6096,627888r6083,l12179,621792xem899464,621792r-887272,l12192,627888r887272,l899464,621792xem899464,l6096,,,,,6096,,71628,,310896r,71628l6096,382524r,-65532l899464,316992r,-6096l6096,310896r,-239268l6096,6096r893368,l899464,xem905624,382536r-6083,l899541,621792r,6096l905624,627888r,-6096l905624,382536xem905624,r-6083,l899541,6096r,65532l899541,310896r,71628l905624,382524r,-71616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296" behindDoc="0" locked="0" layoutInCell="1" allowOverlap="1" wp14:anchorId="03C06BDC" wp14:editId="07F68FB9">
                <wp:simplePos x="0" y="0"/>
                <wp:positionH relativeFrom="page">
                  <wp:posOffset>2697733</wp:posOffset>
                </wp:positionH>
                <wp:positionV relativeFrom="page">
                  <wp:posOffset>1030478</wp:posOffset>
                </wp:positionV>
                <wp:extent cx="3830954"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177146" id="Graphic 12" o:spid="_x0000_s1026" style="position:absolute;margin-left:212.4pt;margin-top:81.15pt;width:301.65pt;height:.5pt;z-index:15735296;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808" behindDoc="0" locked="0" layoutInCell="1" allowOverlap="1" wp14:anchorId="18F4538C" wp14:editId="7035E332">
                <wp:simplePos x="0" y="0"/>
                <wp:positionH relativeFrom="page">
                  <wp:posOffset>7137781</wp:posOffset>
                </wp:positionH>
                <wp:positionV relativeFrom="page">
                  <wp:posOffset>2134234</wp:posOffset>
                </wp:positionV>
                <wp:extent cx="906144" cy="6280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0"/>
                              </a:moveTo>
                              <a:lnTo>
                                <a:pt x="6096" y="0"/>
                              </a:lnTo>
                              <a:lnTo>
                                <a:pt x="0" y="0"/>
                              </a:lnTo>
                              <a:lnTo>
                                <a:pt x="0" y="6096"/>
                              </a:lnTo>
                              <a:lnTo>
                                <a:pt x="0" y="71628"/>
                              </a:lnTo>
                              <a:lnTo>
                                <a:pt x="0" y="310896"/>
                              </a:lnTo>
                              <a:lnTo>
                                <a:pt x="6096" y="310896"/>
                              </a:lnTo>
                              <a:lnTo>
                                <a:pt x="6096" y="71628"/>
                              </a:lnTo>
                              <a:lnTo>
                                <a:pt x="6096" y="6096"/>
                              </a:lnTo>
                              <a:lnTo>
                                <a:pt x="12179" y="6096"/>
                              </a:lnTo>
                              <a:lnTo>
                                <a:pt x="12179" y="0"/>
                              </a:lnTo>
                              <a:close/>
                            </a:path>
                            <a:path w="906144" h="628015">
                              <a:moveTo>
                                <a:pt x="899464" y="310896"/>
                              </a:moveTo>
                              <a:lnTo>
                                <a:pt x="6096" y="310896"/>
                              </a:lnTo>
                              <a:lnTo>
                                <a:pt x="0" y="310908"/>
                              </a:lnTo>
                              <a:lnTo>
                                <a:pt x="0" y="382524"/>
                              </a:lnTo>
                              <a:lnTo>
                                <a:pt x="0" y="621792"/>
                              </a:lnTo>
                              <a:lnTo>
                                <a:pt x="0" y="627888"/>
                              </a:lnTo>
                              <a:lnTo>
                                <a:pt x="6096" y="627888"/>
                              </a:lnTo>
                              <a:lnTo>
                                <a:pt x="899464" y="627888"/>
                              </a:lnTo>
                              <a:lnTo>
                                <a:pt x="899464" y="621792"/>
                              </a:lnTo>
                              <a:lnTo>
                                <a:pt x="6096" y="621792"/>
                              </a:lnTo>
                              <a:lnTo>
                                <a:pt x="6096" y="382524"/>
                              </a:lnTo>
                              <a:lnTo>
                                <a:pt x="6096" y="316992"/>
                              </a:lnTo>
                              <a:lnTo>
                                <a:pt x="899464" y="316992"/>
                              </a:lnTo>
                              <a:lnTo>
                                <a:pt x="899464" y="310896"/>
                              </a:lnTo>
                              <a:close/>
                            </a:path>
                            <a:path w="906144" h="628015">
                              <a:moveTo>
                                <a:pt x="899464" y="0"/>
                              </a:moveTo>
                              <a:lnTo>
                                <a:pt x="12192" y="0"/>
                              </a:lnTo>
                              <a:lnTo>
                                <a:pt x="12192" y="6096"/>
                              </a:lnTo>
                              <a:lnTo>
                                <a:pt x="899464" y="6096"/>
                              </a:lnTo>
                              <a:lnTo>
                                <a:pt x="899464" y="0"/>
                              </a:lnTo>
                              <a:close/>
                            </a:path>
                            <a:path w="906144" h="628015">
                              <a:moveTo>
                                <a:pt x="905624" y="310908"/>
                              </a:moveTo>
                              <a:lnTo>
                                <a:pt x="899541" y="310908"/>
                              </a:lnTo>
                              <a:lnTo>
                                <a:pt x="899541" y="382524"/>
                              </a:lnTo>
                              <a:lnTo>
                                <a:pt x="899541" y="621792"/>
                              </a:lnTo>
                              <a:lnTo>
                                <a:pt x="899541" y="627888"/>
                              </a:lnTo>
                              <a:lnTo>
                                <a:pt x="905624" y="627888"/>
                              </a:lnTo>
                              <a:lnTo>
                                <a:pt x="905624" y="621792"/>
                              </a:lnTo>
                              <a:lnTo>
                                <a:pt x="905624" y="382524"/>
                              </a:lnTo>
                              <a:lnTo>
                                <a:pt x="905624" y="310908"/>
                              </a:lnTo>
                              <a:close/>
                            </a:path>
                            <a:path w="906144" h="628015">
                              <a:moveTo>
                                <a:pt x="905624" y="0"/>
                              </a:moveTo>
                              <a:lnTo>
                                <a:pt x="899541" y="0"/>
                              </a:lnTo>
                              <a:lnTo>
                                <a:pt x="899541" y="6096"/>
                              </a:lnTo>
                              <a:lnTo>
                                <a:pt x="899541" y="71628"/>
                              </a:lnTo>
                              <a:lnTo>
                                <a:pt x="899541" y="310896"/>
                              </a:lnTo>
                              <a:lnTo>
                                <a:pt x="905624" y="310896"/>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C0FC8B8" id="Graphic 13" o:spid="_x0000_s1026" style="position:absolute;margin-left:562.05pt;margin-top:168.05pt;width:71.35pt;height:49.45pt;z-index:15735808;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" path="m12179,l6096,,,,,6096,,71628,,310896r6096,l6096,71628r,-65532l12179,6096,12179,xem899464,310896r-893368,l,310908r,71616l,621792r,6096l6096,627888r893368,l899464,621792r-893368,l6096,382524r,-65532l899464,316992r,-6096xem899464,l12192,r,6096l899464,6096r,-6096xem905624,310908r-6083,l899541,382524r,239268l899541,627888r6083,l905624,621792r,-239268l905624,310908xem905624,r-6083,l899541,6096r,65532l899541,310896r6083,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6320" behindDoc="0" locked="0" layoutInCell="1" allowOverlap="1" wp14:anchorId="5E59DDFD" wp14:editId="38A6113F">
                <wp:simplePos x="0" y="0"/>
                <wp:positionH relativeFrom="page">
                  <wp:posOffset>4007230</wp:posOffset>
                </wp:positionH>
                <wp:positionV relativeFrom="page">
                  <wp:posOffset>6589776</wp:posOffset>
                </wp:positionV>
                <wp:extent cx="296164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5"/>
                              </a:lnTo>
                              <a:lnTo>
                                <a:pt x="2961386" y="6095"/>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9965AFB" id="Graphic 14" o:spid="_x0000_s1026" style="position:absolute;margin-left:315.55pt;margin-top:518.9pt;width:233.2pt;height:.5pt;z-index:15736320;visibility:visible;mso-wrap-style:square;mso-wrap-distance-left:0;mso-wrap-distance-top:0;mso-wrap-distance-right:0;mso-wrap-distance-bottom:0;mso-position-horizontal:absolute;mso-position-horizontal-relative:page;mso-position-vertical:absolute;mso-position-vertical-relative:page;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" path="m2961386,l,,,6095r2961386,l2961386,xe" fillcolor="black" stroked="f">
                <v:path arrowok="t"/>
                <w10:wrap anchorx="page" anchory="page"/>
              </v:shape>
            </w:pict>
          </mc:Fallback>
        </mc:AlternateContent>
      </w:r>
    </w:p>
    <w:p w14:paraId="2799E365" w14:textId="77777777" w:rsidR="00192D51" w:rsidRDefault="00192D51">
      <w:pPr>
        <w:pStyle w:val="a3"/>
        <w:ind w:left="0"/>
        <w:jc w:val="left"/>
        <w:rPr>
          <w:sz w:val="20"/>
        </w:rPr>
      </w:pPr>
    </w:p>
    <w:p w14:paraId="55B5636B" w14:textId="77777777" w:rsidR="00192D51" w:rsidRDefault="00192D51">
      <w:pPr>
        <w:pStyle w:val="a3"/>
        <w:ind w:left="0"/>
        <w:jc w:val="left"/>
        <w:rPr>
          <w:sz w:val="20"/>
        </w:rPr>
      </w:pPr>
    </w:p>
    <w:p w14:paraId="2AB3F5E3" w14:textId="77777777" w:rsidR="00192D51" w:rsidRDefault="00192D51">
      <w:pPr>
        <w:pStyle w:val="a3"/>
        <w:spacing w:before="66"/>
        <w:ind w:left="0"/>
        <w:jc w:val="left"/>
        <w:rPr>
          <w:sz w:val="20"/>
        </w:rPr>
      </w:pPr>
    </w:p>
    <w:tbl>
      <w:tblPr>
        <w:tblStyle w:val="TableNormal"/>
        <w:tblW w:w="0" w:type="auto"/>
        <w:tblInd w:w="72" w:type="dxa"/>
        <w:tblLayout w:type="fixed"/>
        <w:tblLook w:val="01E0" w:firstRow="1" w:lastRow="1" w:firstColumn="1" w:lastColumn="1" w:noHBand="0" w:noVBand="0"/>
      </w:tblPr>
      <w:tblGrid>
        <w:gridCol w:w="3334"/>
        <w:gridCol w:w="6033"/>
        <w:gridCol w:w="949"/>
      </w:tblGrid>
      <w:tr w:rsidR="00192D51" w14:paraId="7EDE7864" w14:textId="77777777">
        <w:trPr>
          <w:trHeight w:val="483"/>
        </w:trPr>
        <w:tc>
          <w:tcPr>
            <w:tcW w:w="10316" w:type="dxa"/>
            <w:gridSpan w:val="3"/>
          </w:tcPr>
          <w:p w14:paraId="54ECBC29" w14:textId="77777777" w:rsidR="00192D51" w:rsidRDefault="00460E6F">
            <w:pPr>
              <w:pStyle w:val="TableParagraph"/>
              <w:spacing w:line="20" w:lineRule="exact"/>
              <w:ind w:left="3333"/>
              <w:rPr>
                <w:sz w:val="2"/>
              </w:rPr>
            </w:pPr>
            <w:r>
              <w:rPr>
                <w:noProof/>
                <w:sz w:val="2"/>
                <w:lang w:eastAsia="ru-RU"/>
              </w:rPr>
              <mc:AlternateContent>
                <mc:Choice Requires="wpg">
                  <w:drawing>
                    <wp:inline distT="0" distB="0" distL="0" distR="0" wp14:anchorId="55F06BA9" wp14:editId="035F2111">
                      <wp:extent cx="3830954"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0954" cy="6350"/>
                                <a:chOff x="0" y="0"/>
                                <a:chExt cx="3830954" cy="6350"/>
                              </a:xfrm>
                            </wpg:grpSpPr>
                            <wps:wsp>
                              <wps:cNvPr id="16" name="Graphic 16"/>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C5A18DD" id="Group 15" o:spid="_x0000_s1026" style="width:301.65pt;height:.5pt;mso-position-horizontal-relative:char;mso-position-vertical-relative:line" coordsize="383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">
                      <v:shape id="Graphic 16" o:spid="_x0000_s1027" style="position:absolute;width:38309;height:63;visibility:visible;mso-wrap-style:square;v-text-anchor:top" coordsize="383095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" path="m3830447,l,,,6096r3830447,l3830447,xe" fillcolor="black" stroked="f">
                        <v:path arrowok="t"/>
                      </v:shape>
                      <w10:anchorlock/>
                    </v:group>
                  </w:pict>
                </mc:Fallback>
              </mc:AlternateContent>
            </w:r>
          </w:p>
          <w:p w14:paraId="18FB61AA" w14:textId="77777777" w:rsidR="00192D51" w:rsidRDefault="00460E6F">
            <w:pPr>
              <w:pStyle w:val="TableParagraph"/>
              <w:spacing w:before="80"/>
              <w:ind w:left="5285"/>
              <w:rPr>
                <w:sz w:val="24"/>
              </w:rPr>
            </w:pPr>
            <w:r>
              <w:rPr>
                <w:sz w:val="24"/>
              </w:rPr>
              <w:t>(вид</w:t>
            </w:r>
            <w:r>
              <w:rPr>
                <w:spacing w:val="-2"/>
                <w:sz w:val="24"/>
              </w:rPr>
              <w:t xml:space="preserve"> </w:t>
            </w:r>
            <w:r>
              <w:rPr>
                <w:sz w:val="24"/>
              </w:rPr>
              <w:t>лицевого</w:t>
            </w:r>
            <w:r>
              <w:rPr>
                <w:spacing w:val="-2"/>
                <w:sz w:val="24"/>
              </w:rPr>
              <w:t xml:space="preserve"> счета)</w:t>
            </w:r>
          </w:p>
        </w:tc>
      </w:tr>
      <w:tr w:rsidR="00192D51" w14:paraId="092C9877" w14:textId="77777777">
        <w:trPr>
          <w:trHeight w:val="760"/>
        </w:trPr>
        <w:tc>
          <w:tcPr>
            <w:tcW w:w="3334" w:type="dxa"/>
          </w:tcPr>
          <w:p w14:paraId="37BD9907" w14:textId="77777777" w:rsidR="00192D51" w:rsidRDefault="00460E6F">
            <w:pPr>
              <w:pStyle w:val="TableParagraph"/>
              <w:spacing w:before="97"/>
              <w:ind w:left="50" w:right="-85"/>
              <w:rPr>
                <w:sz w:val="24"/>
              </w:rPr>
            </w:pPr>
            <w:r>
              <w:rPr>
                <w:sz w:val="24"/>
              </w:rPr>
              <w:t>2.</w:t>
            </w:r>
            <w:r>
              <w:rPr>
                <w:spacing w:val="-8"/>
                <w:sz w:val="24"/>
              </w:rPr>
              <w:t xml:space="preserve"> </w:t>
            </w:r>
            <w:r>
              <w:rPr>
                <w:sz w:val="24"/>
              </w:rPr>
              <w:t>сообщить</w:t>
            </w:r>
            <w:r>
              <w:rPr>
                <w:spacing w:val="-7"/>
                <w:sz w:val="24"/>
              </w:rPr>
              <w:t xml:space="preserve"> </w:t>
            </w:r>
            <w:r>
              <w:rPr>
                <w:sz w:val="24"/>
              </w:rPr>
              <w:t>об</w:t>
            </w:r>
            <w:r>
              <w:rPr>
                <w:spacing w:val="-8"/>
                <w:sz w:val="24"/>
              </w:rPr>
              <w:t xml:space="preserve"> </w:t>
            </w:r>
            <w:r>
              <w:rPr>
                <w:sz w:val="24"/>
              </w:rPr>
              <w:t>открытии</w:t>
            </w:r>
            <w:r>
              <w:rPr>
                <w:spacing w:val="-8"/>
                <w:sz w:val="24"/>
              </w:rPr>
              <w:t xml:space="preserve"> </w:t>
            </w:r>
            <w:proofErr w:type="spellStart"/>
            <w:r>
              <w:rPr>
                <w:sz w:val="24"/>
              </w:rPr>
              <w:t>лицево</w:t>
            </w:r>
            <w:proofErr w:type="spellEnd"/>
            <w:r>
              <w:rPr>
                <w:sz w:val="24"/>
              </w:rPr>
              <w:t xml:space="preserve"> на адрес электронной почты:</w:t>
            </w:r>
          </w:p>
        </w:tc>
        <w:tc>
          <w:tcPr>
            <w:tcW w:w="6033" w:type="dxa"/>
            <w:tcBorders>
              <w:bottom w:val="single" w:sz="4" w:space="0" w:color="000000"/>
            </w:tcBorders>
          </w:tcPr>
          <w:p w14:paraId="7FA46F64" w14:textId="77777777" w:rsidR="00192D51" w:rsidRDefault="00460E6F">
            <w:pPr>
              <w:pStyle w:val="TableParagraph"/>
              <w:spacing w:before="97"/>
              <w:ind w:left="74"/>
              <w:rPr>
                <w:sz w:val="24"/>
              </w:rPr>
            </w:pPr>
            <w:proofErr w:type="spellStart"/>
            <w:r>
              <w:rPr>
                <w:sz w:val="24"/>
              </w:rPr>
              <w:t>го</w:t>
            </w:r>
            <w:proofErr w:type="spellEnd"/>
            <w:r>
              <w:rPr>
                <w:sz w:val="24"/>
              </w:rPr>
              <w:t xml:space="preserve"> </w:t>
            </w:r>
            <w:r>
              <w:rPr>
                <w:spacing w:val="-2"/>
                <w:sz w:val="24"/>
              </w:rPr>
              <w:t>счета</w:t>
            </w:r>
          </w:p>
        </w:tc>
        <w:tc>
          <w:tcPr>
            <w:tcW w:w="949" w:type="dxa"/>
          </w:tcPr>
          <w:p w14:paraId="625244F7" w14:textId="77777777" w:rsidR="00192D51" w:rsidRDefault="00192D51">
            <w:pPr>
              <w:pStyle w:val="TableParagraph"/>
              <w:rPr>
                <w:sz w:val="24"/>
              </w:rPr>
            </w:pPr>
          </w:p>
        </w:tc>
      </w:tr>
      <w:tr w:rsidR="00192D51" w14:paraId="19564AD8" w14:textId="77777777">
        <w:trPr>
          <w:trHeight w:val="480"/>
        </w:trPr>
        <w:tc>
          <w:tcPr>
            <w:tcW w:w="3334" w:type="dxa"/>
            <w:vMerge w:val="restart"/>
          </w:tcPr>
          <w:p w14:paraId="0EE1D3D1" w14:textId="77777777" w:rsidR="00192D51" w:rsidRDefault="00460E6F">
            <w:pPr>
              <w:pStyle w:val="TableParagraph"/>
              <w:spacing w:before="200"/>
              <w:ind w:left="50" w:right="-85"/>
              <w:rPr>
                <w:sz w:val="24"/>
              </w:rPr>
            </w:pPr>
            <w:r>
              <w:rPr>
                <w:sz w:val="24"/>
              </w:rPr>
              <w:t>Основание</w:t>
            </w:r>
            <w:r>
              <w:rPr>
                <w:spacing w:val="-15"/>
                <w:sz w:val="24"/>
              </w:rPr>
              <w:t xml:space="preserve"> </w:t>
            </w:r>
            <w:r>
              <w:rPr>
                <w:sz w:val="24"/>
              </w:rPr>
              <w:t>для</w:t>
            </w:r>
            <w:r>
              <w:rPr>
                <w:spacing w:val="-15"/>
                <w:sz w:val="24"/>
              </w:rPr>
              <w:t xml:space="preserve"> </w:t>
            </w:r>
            <w:r>
              <w:rPr>
                <w:sz w:val="24"/>
              </w:rPr>
              <w:t>открытия лицевого счета</w:t>
            </w:r>
          </w:p>
        </w:tc>
        <w:tc>
          <w:tcPr>
            <w:tcW w:w="6033" w:type="dxa"/>
            <w:tcBorders>
              <w:top w:val="single" w:sz="4" w:space="0" w:color="000000"/>
            </w:tcBorders>
          </w:tcPr>
          <w:p w14:paraId="0887B074" w14:textId="77777777" w:rsidR="00192D51" w:rsidRDefault="00192D51">
            <w:pPr>
              <w:pStyle w:val="TableParagraph"/>
              <w:rPr>
                <w:sz w:val="24"/>
              </w:rPr>
            </w:pPr>
          </w:p>
        </w:tc>
        <w:tc>
          <w:tcPr>
            <w:tcW w:w="949" w:type="dxa"/>
          </w:tcPr>
          <w:p w14:paraId="5888F61B" w14:textId="77777777" w:rsidR="00192D51" w:rsidRDefault="00460E6F">
            <w:pPr>
              <w:pStyle w:val="TableParagraph"/>
              <w:spacing w:before="92"/>
              <w:ind w:right="50"/>
              <w:jc w:val="right"/>
              <w:rPr>
                <w:sz w:val="24"/>
              </w:rPr>
            </w:pPr>
            <w:r>
              <w:rPr>
                <w:spacing w:val="-2"/>
                <w:sz w:val="24"/>
              </w:rPr>
              <w:t>Номер</w:t>
            </w:r>
          </w:p>
        </w:tc>
      </w:tr>
      <w:tr w:rsidR="00192D51" w14:paraId="590A16A5" w14:textId="77777777">
        <w:trPr>
          <w:trHeight w:val="488"/>
        </w:trPr>
        <w:tc>
          <w:tcPr>
            <w:tcW w:w="3334" w:type="dxa"/>
            <w:vMerge/>
            <w:tcBorders>
              <w:top w:val="nil"/>
            </w:tcBorders>
          </w:tcPr>
          <w:p w14:paraId="1E81FC90" w14:textId="77777777" w:rsidR="00192D51" w:rsidRDefault="00192D51">
            <w:pPr>
              <w:rPr>
                <w:sz w:val="2"/>
                <w:szCs w:val="2"/>
              </w:rPr>
            </w:pPr>
          </w:p>
        </w:tc>
        <w:tc>
          <w:tcPr>
            <w:tcW w:w="6033" w:type="dxa"/>
            <w:tcBorders>
              <w:bottom w:val="single" w:sz="4" w:space="0" w:color="000000"/>
            </w:tcBorders>
          </w:tcPr>
          <w:p w14:paraId="7BC2EDB6" w14:textId="77777777" w:rsidR="00192D51" w:rsidRDefault="00192D51">
            <w:pPr>
              <w:pStyle w:val="TableParagraph"/>
              <w:rPr>
                <w:sz w:val="24"/>
              </w:rPr>
            </w:pPr>
          </w:p>
        </w:tc>
        <w:tc>
          <w:tcPr>
            <w:tcW w:w="949" w:type="dxa"/>
          </w:tcPr>
          <w:p w14:paraId="00265150" w14:textId="77777777" w:rsidR="00192D51" w:rsidRDefault="00460E6F">
            <w:pPr>
              <w:pStyle w:val="TableParagraph"/>
              <w:spacing w:before="101"/>
              <w:ind w:right="50"/>
              <w:jc w:val="right"/>
              <w:rPr>
                <w:sz w:val="24"/>
              </w:rPr>
            </w:pPr>
            <w:r>
              <w:rPr>
                <w:spacing w:val="-4"/>
                <w:sz w:val="24"/>
              </w:rPr>
              <w:t>Дата</w:t>
            </w:r>
          </w:p>
        </w:tc>
      </w:tr>
    </w:tbl>
    <w:p w14:paraId="731394B4" w14:textId="77777777" w:rsidR="00192D51" w:rsidRDefault="00192D51">
      <w:pPr>
        <w:pStyle w:val="a3"/>
        <w:spacing w:before="157"/>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7F931034" w14:textId="77777777">
        <w:trPr>
          <w:trHeight w:val="650"/>
        </w:trPr>
        <w:tc>
          <w:tcPr>
            <w:tcW w:w="5036" w:type="dxa"/>
          </w:tcPr>
          <w:p w14:paraId="513CA0AB" w14:textId="77777777" w:rsidR="00192D51" w:rsidRDefault="00460E6F">
            <w:pPr>
              <w:pStyle w:val="TableParagraph"/>
              <w:ind w:left="50" w:right="2545"/>
              <w:rPr>
                <w:sz w:val="24"/>
              </w:rPr>
            </w:pPr>
            <w:r>
              <w:rPr>
                <w:sz w:val="24"/>
              </w:rPr>
              <w:t>Руководитель клиента (уполномоченное</w:t>
            </w:r>
            <w:r>
              <w:rPr>
                <w:spacing w:val="-15"/>
                <w:sz w:val="24"/>
              </w:rPr>
              <w:t xml:space="preserve"> </w:t>
            </w:r>
            <w:r>
              <w:rPr>
                <w:sz w:val="24"/>
              </w:rPr>
              <w:t>лицо)</w:t>
            </w:r>
          </w:p>
        </w:tc>
        <w:tc>
          <w:tcPr>
            <w:tcW w:w="339" w:type="dxa"/>
          </w:tcPr>
          <w:p w14:paraId="1DECB3E3" w14:textId="77777777" w:rsidR="00192D51" w:rsidRDefault="00192D51">
            <w:pPr>
              <w:pStyle w:val="TableParagraph"/>
              <w:rPr>
                <w:sz w:val="24"/>
              </w:rPr>
            </w:pPr>
          </w:p>
        </w:tc>
        <w:tc>
          <w:tcPr>
            <w:tcW w:w="1306" w:type="dxa"/>
            <w:tcBorders>
              <w:bottom w:val="single" w:sz="4" w:space="0" w:color="000000"/>
            </w:tcBorders>
          </w:tcPr>
          <w:p w14:paraId="1CBDD74B" w14:textId="77777777" w:rsidR="00192D51" w:rsidRDefault="00192D51">
            <w:pPr>
              <w:pStyle w:val="TableParagraph"/>
              <w:rPr>
                <w:sz w:val="24"/>
              </w:rPr>
            </w:pPr>
          </w:p>
        </w:tc>
        <w:tc>
          <w:tcPr>
            <w:tcW w:w="339" w:type="dxa"/>
          </w:tcPr>
          <w:p w14:paraId="39F92B31" w14:textId="77777777" w:rsidR="00192D51" w:rsidRDefault="00192D51">
            <w:pPr>
              <w:pStyle w:val="TableParagraph"/>
              <w:rPr>
                <w:sz w:val="24"/>
              </w:rPr>
            </w:pPr>
          </w:p>
        </w:tc>
        <w:tc>
          <w:tcPr>
            <w:tcW w:w="2893" w:type="dxa"/>
            <w:tcBorders>
              <w:bottom w:val="single" w:sz="4" w:space="0" w:color="000000"/>
            </w:tcBorders>
          </w:tcPr>
          <w:p w14:paraId="26FAD390" w14:textId="77777777" w:rsidR="00192D51" w:rsidRDefault="00192D51">
            <w:pPr>
              <w:pStyle w:val="TableParagraph"/>
              <w:rPr>
                <w:sz w:val="24"/>
              </w:rPr>
            </w:pPr>
          </w:p>
        </w:tc>
      </w:tr>
      <w:tr w:rsidR="00192D51" w14:paraId="2CFD5DAF" w14:textId="77777777">
        <w:trPr>
          <w:trHeight w:val="371"/>
        </w:trPr>
        <w:tc>
          <w:tcPr>
            <w:tcW w:w="5036" w:type="dxa"/>
          </w:tcPr>
          <w:p w14:paraId="47E1936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73844783" wp14:editId="34B87197">
                      <wp:extent cx="1081405"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8" name="Graphic 18"/>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0FBD26A" id="Group 17"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">
                      <v:shape id="Graphic 18"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" path="m1080820,l,,,6095r1080820,l1080820,xe" fillcolor="black" stroked="f">
                        <v:path arrowok="t"/>
                      </v:shape>
                      <w10:anchorlock/>
                    </v:group>
                  </w:pict>
                </mc:Fallback>
              </mc:AlternateContent>
            </w:r>
          </w:p>
          <w:p w14:paraId="33DFA6B6"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260B6FFB" w14:textId="77777777" w:rsidR="00192D51" w:rsidRDefault="00192D51">
            <w:pPr>
              <w:pStyle w:val="TableParagraph"/>
              <w:rPr>
                <w:sz w:val="24"/>
              </w:rPr>
            </w:pPr>
          </w:p>
        </w:tc>
        <w:tc>
          <w:tcPr>
            <w:tcW w:w="1306" w:type="dxa"/>
            <w:tcBorders>
              <w:top w:val="single" w:sz="4" w:space="0" w:color="000000"/>
            </w:tcBorders>
          </w:tcPr>
          <w:p w14:paraId="1FD3BE30"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1933EE4A" w14:textId="77777777" w:rsidR="00192D51" w:rsidRDefault="00192D51">
            <w:pPr>
              <w:pStyle w:val="TableParagraph"/>
              <w:rPr>
                <w:sz w:val="24"/>
              </w:rPr>
            </w:pPr>
          </w:p>
        </w:tc>
        <w:tc>
          <w:tcPr>
            <w:tcW w:w="2893" w:type="dxa"/>
            <w:tcBorders>
              <w:top w:val="single" w:sz="4" w:space="0" w:color="000000"/>
            </w:tcBorders>
          </w:tcPr>
          <w:p w14:paraId="78493EDB"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0EFFBB73" w14:textId="77777777" w:rsidR="00192D51" w:rsidRDefault="00192D51">
      <w:pPr>
        <w:pStyle w:val="a3"/>
        <w:ind w:left="0"/>
        <w:jc w:val="left"/>
        <w:rPr>
          <w:sz w:val="20"/>
        </w:rPr>
      </w:pPr>
    </w:p>
    <w:p w14:paraId="03C6D916"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24472BFA" w14:textId="77777777">
        <w:trPr>
          <w:trHeight w:val="650"/>
        </w:trPr>
        <w:tc>
          <w:tcPr>
            <w:tcW w:w="5036" w:type="dxa"/>
          </w:tcPr>
          <w:p w14:paraId="7E82DE35" w14:textId="77777777" w:rsidR="00192D51" w:rsidRDefault="00460E6F">
            <w:pPr>
              <w:pStyle w:val="TableParagraph"/>
              <w:ind w:left="50" w:right="391"/>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39" w:type="dxa"/>
          </w:tcPr>
          <w:p w14:paraId="7D938073" w14:textId="77777777" w:rsidR="00192D51" w:rsidRDefault="00192D51">
            <w:pPr>
              <w:pStyle w:val="TableParagraph"/>
              <w:rPr>
                <w:sz w:val="24"/>
              </w:rPr>
            </w:pPr>
          </w:p>
        </w:tc>
        <w:tc>
          <w:tcPr>
            <w:tcW w:w="1306" w:type="dxa"/>
            <w:tcBorders>
              <w:bottom w:val="single" w:sz="4" w:space="0" w:color="000000"/>
            </w:tcBorders>
          </w:tcPr>
          <w:p w14:paraId="1EB3BCE2" w14:textId="77777777" w:rsidR="00192D51" w:rsidRDefault="00192D51">
            <w:pPr>
              <w:pStyle w:val="TableParagraph"/>
              <w:rPr>
                <w:sz w:val="24"/>
              </w:rPr>
            </w:pPr>
          </w:p>
        </w:tc>
        <w:tc>
          <w:tcPr>
            <w:tcW w:w="339" w:type="dxa"/>
          </w:tcPr>
          <w:p w14:paraId="7061DC60" w14:textId="77777777" w:rsidR="00192D51" w:rsidRDefault="00192D51">
            <w:pPr>
              <w:pStyle w:val="TableParagraph"/>
              <w:rPr>
                <w:sz w:val="24"/>
              </w:rPr>
            </w:pPr>
          </w:p>
        </w:tc>
        <w:tc>
          <w:tcPr>
            <w:tcW w:w="2893" w:type="dxa"/>
            <w:tcBorders>
              <w:bottom w:val="single" w:sz="4" w:space="0" w:color="000000"/>
            </w:tcBorders>
          </w:tcPr>
          <w:p w14:paraId="75504A81" w14:textId="77777777" w:rsidR="00192D51" w:rsidRDefault="00192D51">
            <w:pPr>
              <w:pStyle w:val="TableParagraph"/>
              <w:rPr>
                <w:sz w:val="24"/>
              </w:rPr>
            </w:pPr>
          </w:p>
        </w:tc>
      </w:tr>
      <w:tr w:rsidR="00192D51" w14:paraId="254AB856" w14:textId="77777777">
        <w:trPr>
          <w:trHeight w:val="370"/>
        </w:trPr>
        <w:tc>
          <w:tcPr>
            <w:tcW w:w="5036" w:type="dxa"/>
          </w:tcPr>
          <w:p w14:paraId="596EEC1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22EA7138" wp14:editId="17063023">
                      <wp:extent cx="108140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20" name="Graphic 20"/>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0262605" id="Group 19"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">
                      <v:shape id="Graphic 20"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" path="m1080820,l,,,6095r1080820,l1080820,xe" fillcolor="black" stroked="f">
                        <v:path arrowok="t"/>
                      </v:shape>
                      <w10:anchorlock/>
                    </v:group>
                  </w:pict>
                </mc:Fallback>
              </mc:AlternateContent>
            </w:r>
          </w:p>
          <w:p w14:paraId="0F62FE47"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63C1A2D0" w14:textId="77777777" w:rsidR="00192D51" w:rsidRDefault="00192D51">
            <w:pPr>
              <w:pStyle w:val="TableParagraph"/>
              <w:rPr>
                <w:sz w:val="24"/>
              </w:rPr>
            </w:pPr>
          </w:p>
        </w:tc>
        <w:tc>
          <w:tcPr>
            <w:tcW w:w="1306" w:type="dxa"/>
            <w:tcBorders>
              <w:top w:val="single" w:sz="4" w:space="0" w:color="000000"/>
            </w:tcBorders>
          </w:tcPr>
          <w:p w14:paraId="168FE82C"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29CA94F6" w14:textId="77777777" w:rsidR="00192D51" w:rsidRDefault="00192D51">
            <w:pPr>
              <w:pStyle w:val="TableParagraph"/>
              <w:rPr>
                <w:sz w:val="24"/>
              </w:rPr>
            </w:pPr>
          </w:p>
        </w:tc>
        <w:tc>
          <w:tcPr>
            <w:tcW w:w="2893" w:type="dxa"/>
            <w:tcBorders>
              <w:top w:val="single" w:sz="4" w:space="0" w:color="000000"/>
            </w:tcBorders>
          </w:tcPr>
          <w:p w14:paraId="5BC164F3"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3E8E90F6" w14:textId="77777777" w:rsidR="00192D51" w:rsidRDefault="00192D51">
      <w:pPr>
        <w:pStyle w:val="a3"/>
        <w:ind w:left="0"/>
        <w:jc w:val="left"/>
        <w:rPr>
          <w:sz w:val="20"/>
        </w:rPr>
      </w:pPr>
    </w:p>
    <w:p w14:paraId="7E5BFF69" w14:textId="77777777" w:rsidR="00192D51" w:rsidRDefault="00192D51">
      <w:pPr>
        <w:pStyle w:val="a3"/>
        <w:spacing w:before="32"/>
        <w:ind w:left="0"/>
        <w:jc w:val="left"/>
        <w:rPr>
          <w:sz w:val="20"/>
        </w:rPr>
      </w:pPr>
    </w:p>
    <w:tbl>
      <w:tblPr>
        <w:tblStyle w:val="TableNormal"/>
        <w:tblW w:w="0" w:type="auto"/>
        <w:tblInd w:w="59" w:type="dxa"/>
        <w:tblLayout w:type="fixed"/>
        <w:tblLook w:val="01E0" w:firstRow="1" w:lastRow="1" w:firstColumn="1" w:lastColumn="1" w:noHBand="0" w:noVBand="0"/>
      </w:tblPr>
      <w:tblGrid>
        <w:gridCol w:w="568"/>
        <w:gridCol w:w="1279"/>
        <w:gridCol w:w="1364"/>
        <w:gridCol w:w="1881"/>
        <w:gridCol w:w="6515"/>
      </w:tblGrid>
      <w:tr w:rsidR="00192D51" w14:paraId="50076B18" w14:textId="77777777">
        <w:trPr>
          <w:trHeight w:val="374"/>
        </w:trPr>
        <w:tc>
          <w:tcPr>
            <w:tcW w:w="568" w:type="dxa"/>
            <w:tcBorders>
              <w:bottom w:val="single" w:sz="4" w:space="0" w:color="000000"/>
            </w:tcBorders>
          </w:tcPr>
          <w:p w14:paraId="2A625B61" w14:textId="77777777" w:rsidR="00192D51" w:rsidRDefault="00460E6F">
            <w:pPr>
              <w:pStyle w:val="TableParagraph"/>
              <w:spacing w:line="266" w:lineRule="exact"/>
              <w:ind w:left="180"/>
              <w:rPr>
                <w:sz w:val="24"/>
              </w:rPr>
            </w:pPr>
            <w:r>
              <w:rPr>
                <w:spacing w:val="-10"/>
                <w:sz w:val="24"/>
              </w:rPr>
              <w:t>"</w:t>
            </w:r>
          </w:p>
        </w:tc>
        <w:tc>
          <w:tcPr>
            <w:tcW w:w="1279" w:type="dxa"/>
            <w:tcBorders>
              <w:bottom w:val="single" w:sz="4" w:space="0" w:color="000000"/>
            </w:tcBorders>
          </w:tcPr>
          <w:p w14:paraId="1A585203" w14:textId="77777777" w:rsidR="00192D51" w:rsidRDefault="00460E6F">
            <w:pPr>
              <w:pStyle w:val="TableParagraph"/>
              <w:spacing w:line="266" w:lineRule="exact"/>
              <w:ind w:left="289"/>
              <w:rPr>
                <w:sz w:val="24"/>
              </w:rPr>
            </w:pPr>
            <w:r>
              <w:rPr>
                <w:spacing w:val="-10"/>
                <w:sz w:val="24"/>
              </w:rPr>
              <w:t>"</w:t>
            </w:r>
          </w:p>
        </w:tc>
        <w:tc>
          <w:tcPr>
            <w:tcW w:w="1364" w:type="dxa"/>
            <w:tcBorders>
              <w:bottom w:val="single" w:sz="4" w:space="0" w:color="000000"/>
            </w:tcBorders>
          </w:tcPr>
          <w:p w14:paraId="494EF24A" w14:textId="77777777" w:rsidR="00192D51" w:rsidRDefault="00460E6F">
            <w:pPr>
              <w:pStyle w:val="TableParagraph"/>
              <w:spacing w:line="266" w:lineRule="exact"/>
              <w:ind w:left="889"/>
              <w:rPr>
                <w:sz w:val="24"/>
              </w:rPr>
            </w:pPr>
            <w:r>
              <w:rPr>
                <w:spacing w:val="-5"/>
                <w:sz w:val="24"/>
              </w:rPr>
              <w:t>20</w:t>
            </w:r>
          </w:p>
        </w:tc>
        <w:tc>
          <w:tcPr>
            <w:tcW w:w="1881" w:type="dxa"/>
            <w:tcBorders>
              <w:bottom w:val="single" w:sz="4" w:space="0" w:color="000000"/>
            </w:tcBorders>
          </w:tcPr>
          <w:p w14:paraId="74B1D95F" w14:textId="77777777" w:rsidR="00192D51" w:rsidRDefault="00460E6F">
            <w:pPr>
              <w:pStyle w:val="TableParagraph"/>
              <w:spacing w:line="266" w:lineRule="exact"/>
              <w:ind w:left="230"/>
              <w:rPr>
                <w:sz w:val="24"/>
              </w:rPr>
            </w:pPr>
            <w:r>
              <w:rPr>
                <w:spacing w:val="-5"/>
                <w:sz w:val="24"/>
              </w:rPr>
              <w:t>г.</w:t>
            </w:r>
          </w:p>
        </w:tc>
        <w:tc>
          <w:tcPr>
            <w:tcW w:w="6515" w:type="dxa"/>
            <w:tcBorders>
              <w:bottom w:val="single" w:sz="4" w:space="0" w:color="000000"/>
            </w:tcBorders>
          </w:tcPr>
          <w:p w14:paraId="65ECFF34" w14:textId="77777777" w:rsidR="00192D51" w:rsidRDefault="00192D51">
            <w:pPr>
              <w:pStyle w:val="TableParagraph"/>
              <w:rPr>
                <w:sz w:val="24"/>
              </w:rPr>
            </w:pPr>
          </w:p>
        </w:tc>
      </w:tr>
      <w:tr w:rsidR="00192D51" w14:paraId="0E3099F6" w14:textId="77777777">
        <w:trPr>
          <w:trHeight w:val="754"/>
        </w:trPr>
        <w:tc>
          <w:tcPr>
            <w:tcW w:w="568" w:type="dxa"/>
            <w:tcBorders>
              <w:top w:val="single" w:sz="4" w:space="0" w:color="000000"/>
            </w:tcBorders>
          </w:tcPr>
          <w:p w14:paraId="47A46590" w14:textId="77777777" w:rsidR="00192D51" w:rsidRDefault="00192D51">
            <w:pPr>
              <w:pStyle w:val="TableParagraph"/>
              <w:rPr>
                <w:sz w:val="24"/>
              </w:rPr>
            </w:pPr>
          </w:p>
        </w:tc>
        <w:tc>
          <w:tcPr>
            <w:tcW w:w="11039" w:type="dxa"/>
            <w:gridSpan w:val="4"/>
            <w:tcBorders>
              <w:top w:val="single" w:sz="4" w:space="0" w:color="000000"/>
            </w:tcBorders>
          </w:tcPr>
          <w:p w14:paraId="08D92A18" w14:textId="5BA7D65E" w:rsidR="00192D51" w:rsidRDefault="00460E6F">
            <w:pPr>
              <w:pStyle w:val="TableParagraph"/>
              <w:spacing w:before="95"/>
              <w:ind w:left="2857" w:right="634" w:hanging="2794"/>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8"/>
                <w:sz w:val="24"/>
              </w:rPr>
              <w:t xml:space="preserve"> </w:t>
            </w:r>
            <w:r w:rsidR="00882AC8">
              <w:rPr>
                <w:rFonts w:cs="Calibri"/>
                <w:sz w:val="24"/>
                <w:lang w:eastAsia="ru-RU"/>
              </w:rPr>
              <w:t>Тубинский</w:t>
            </w:r>
            <w:r>
              <w:rPr>
                <w:spacing w:val="-6"/>
                <w:sz w:val="24"/>
              </w:rPr>
              <w:t xml:space="preserve"> </w:t>
            </w:r>
            <w:r>
              <w:rPr>
                <w:sz w:val="24"/>
              </w:rPr>
              <w:t>сельсовет</w:t>
            </w:r>
            <w:r>
              <w:rPr>
                <w:spacing w:val="-2"/>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43FC2D63" w14:textId="77777777">
        <w:trPr>
          <w:trHeight w:val="486"/>
        </w:trPr>
        <w:tc>
          <w:tcPr>
            <w:tcW w:w="568" w:type="dxa"/>
          </w:tcPr>
          <w:p w14:paraId="798F3187" w14:textId="77777777" w:rsidR="00192D51" w:rsidRDefault="00192D51">
            <w:pPr>
              <w:pStyle w:val="TableParagraph"/>
              <w:rPr>
                <w:sz w:val="24"/>
              </w:rPr>
            </w:pPr>
          </w:p>
        </w:tc>
        <w:tc>
          <w:tcPr>
            <w:tcW w:w="1279" w:type="dxa"/>
          </w:tcPr>
          <w:p w14:paraId="056C0CF8" w14:textId="77777777" w:rsidR="00192D51" w:rsidRDefault="00192D51">
            <w:pPr>
              <w:pStyle w:val="TableParagraph"/>
              <w:rPr>
                <w:sz w:val="24"/>
              </w:rPr>
            </w:pPr>
          </w:p>
        </w:tc>
        <w:tc>
          <w:tcPr>
            <w:tcW w:w="3245" w:type="dxa"/>
            <w:gridSpan w:val="2"/>
          </w:tcPr>
          <w:p w14:paraId="1D3A4290" w14:textId="77777777" w:rsidR="00192D51" w:rsidRDefault="00460E6F">
            <w:pPr>
              <w:pStyle w:val="TableParagraph"/>
              <w:spacing w:before="97"/>
              <w:ind w:left="284"/>
              <w:rPr>
                <w:sz w:val="24"/>
              </w:rPr>
            </w:pPr>
            <w:r>
              <w:rPr>
                <w:sz w:val="24"/>
              </w:rPr>
              <w:t>об</w:t>
            </w:r>
            <w:r>
              <w:rPr>
                <w:spacing w:val="-3"/>
                <w:sz w:val="24"/>
              </w:rPr>
              <w:t xml:space="preserve"> </w:t>
            </w:r>
            <w:r>
              <w:rPr>
                <w:sz w:val="24"/>
              </w:rPr>
              <w:t>открытии</w:t>
            </w:r>
            <w:r>
              <w:rPr>
                <w:spacing w:val="-2"/>
                <w:sz w:val="24"/>
              </w:rPr>
              <w:t xml:space="preserve"> </w:t>
            </w:r>
            <w:r>
              <w:rPr>
                <w:sz w:val="24"/>
              </w:rPr>
              <w:t>лицевого</w:t>
            </w:r>
            <w:r>
              <w:rPr>
                <w:spacing w:val="-2"/>
                <w:sz w:val="24"/>
              </w:rPr>
              <w:t xml:space="preserve"> </w:t>
            </w:r>
            <w:r>
              <w:rPr>
                <w:spacing w:val="-4"/>
                <w:sz w:val="24"/>
              </w:rPr>
              <w:t>счета</w:t>
            </w:r>
          </w:p>
        </w:tc>
        <w:tc>
          <w:tcPr>
            <w:tcW w:w="6515" w:type="dxa"/>
          </w:tcPr>
          <w:p w14:paraId="5F185831" w14:textId="77777777" w:rsidR="00192D51" w:rsidRDefault="00460E6F">
            <w:pPr>
              <w:pStyle w:val="TableParagraph"/>
              <w:spacing w:before="97"/>
              <w:ind w:left="71"/>
              <w:rPr>
                <w:sz w:val="24"/>
              </w:rPr>
            </w:pPr>
            <w:r>
              <w:rPr>
                <w:spacing w:val="-10"/>
                <w:sz w:val="24"/>
              </w:rPr>
              <w:t>N</w:t>
            </w:r>
          </w:p>
        </w:tc>
      </w:tr>
      <w:tr w:rsidR="00192D51" w14:paraId="0D89E0FD" w14:textId="77777777">
        <w:trPr>
          <w:trHeight w:val="492"/>
        </w:trPr>
        <w:tc>
          <w:tcPr>
            <w:tcW w:w="568" w:type="dxa"/>
          </w:tcPr>
          <w:p w14:paraId="3C6603C9" w14:textId="77777777" w:rsidR="00192D51" w:rsidRDefault="00192D51">
            <w:pPr>
              <w:pStyle w:val="TableParagraph"/>
              <w:rPr>
                <w:sz w:val="24"/>
              </w:rPr>
            </w:pPr>
          </w:p>
        </w:tc>
        <w:tc>
          <w:tcPr>
            <w:tcW w:w="1279" w:type="dxa"/>
          </w:tcPr>
          <w:p w14:paraId="30AC012D" w14:textId="77777777" w:rsidR="00192D51" w:rsidRDefault="00192D51">
            <w:pPr>
              <w:pStyle w:val="TableParagraph"/>
              <w:rPr>
                <w:sz w:val="24"/>
              </w:rPr>
            </w:pPr>
          </w:p>
        </w:tc>
        <w:tc>
          <w:tcPr>
            <w:tcW w:w="3245" w:type="dxa"/>
            <w:gridSpan w:val="2"/>
          </w:tcPr>
          <w:p w14:paraId="51B5D5F1" w14:textId="77777777" w:rsidR="00192D51" w:rsidRDefault="00192D51">
            <w:pPr>
              <w:pStyle w:val="TableParagraph"/>
              <w:rPr>
                <w:sz w:val="24"/>
              </w:rPr>
            </w:pPr>
          </w:p>
        </w:tc>
        <w:tc>
          <w:tcPr>
            <w:tcW w:w="6515" w:type="dxa"/>
          </w:tcPr>
          <w:p w14:paraId="47DD5A0A"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63716A6E" wp14:editId="110CF540">
                      <wp:extent cx="2952750"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2" name="Graphic 22"/>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2E6558" id="Group 21"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">
                      <v:shape id="Graphic 22"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" path="m2952242,l,,,6096r2952242,l2952242,xe" fillcolor="black" stroked="f">
                        <v:path arrowok="t"/>
                      </v:shape>
                      <w10:anchorlock/>
                    </v:group>
                  </w:pict>
                </mc:Fallback>
              </mc:AlternateContent>
            </w:r>
          </w:p>
          <w:p w14:paraId="11D40328" w14:textId="77777777" w:rsidR="00192D51" w:rsidRDefault="00460E6F">
            <w:pPr>
              <w:pStyle w:val="TableParagraph"/>
              <w:spacing w:before="80"/>
              <w:ind w:left="71"/>
              <w:rPr>
                <w:sz w:val="24"/>
              </w:rPr>
            </w:pPr>
            <w:r>
              <w:rPr>
                <w:spacing w:val="-10"/>
                <w:sz w:val="24"/>
              </w:rPr>
              <w:t>N</w:t>
            </w:r>
          </w:p>
        </w:tc>
      </w:tr>
      <w:tr w:rsidR="00192D51" w14:paraId="54DFCB12" w14:textId="77777777">
        <w:trPr>
          <w:trHeight w:val="490"/>
        </w:trPr>
        <w:tc>
          <w:tcPr>
            <w:tcW w:w="568" w:type="dxa"/>
          </w:tcPr>
          <w:p w14:paraId="7D88FA03" w14:textId="77777777" w:rsidR="00192D51" w:rsidRDefault="00192D51">
            <w:pPr>
              <w:pStyle w:val="TableParagraph"/>
              <w:rPr>
                <w:sz w:val="24"/>
              </w:rPr>
            </w:pPr>
          </w:p>
        </w:tc>
        <w:tc>
          <w:tcPr>
            <w:tcW w:w="1279" w:type="dxa"/>
          </w:tcPr>
          <w:p w14:paraId="0AEC3676" w14:textId="77777777" w:rsidR="00192D51" w:rsidRDefault="00192D51">
            <w:pPr>
              <w:pStyle w:val="TableParagraph"/>
              <w:rPr>
                <w:sz w:val="24"/>
              </w:rPr>
            </w:pPr>
          </w:p>
        </w:tc>
        <w:tc>
          <w:tcPr>
            <w:tcW w:w="3245" w:type="dxa"/>
            <w:gridSpan w:val="2"/>
          </w:tcPr>
          <w:p w14:paraId="22F1F99A" w14:textId="77777777" w:rsidR="00192D51" w:rsidRDefault="00192D51">
            <w:pPr>
              <w:pStyle w:val="TableParagraph"/>
              <w:rPr>
                <w:sz w:val="24"/>
              </w:rPr>
            </w:pPr>
          </w:p>
        </w:tc>
        <w:tc>
          <w:tcPr>
            <w:tcW w:w="6515" w:type="dxa"/>
          </w:tcPr>
          <w:p w14:paraId="38014D48"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39295252" wp14:editId="0147E4DE">
                      <wp:extent cx="2952750"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4" name="Graphic 24"/>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3B6323" id="Group 23"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">
                      <v:shape id="Graphic 24"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" path="m2952242,l,,,6096r2952242,l2952242,xe" fillcolor="black" stroked="f">
                        <v:path arrowok="t"/>
                      </v:shape>
                      <w10:anchorlock/>
                    </v:group>
                  </w:pict>
                </mc:Fallback>
              </mc:AlternateContent>
            </w:r>
          </w:p>
          <w:p w14:paraId="24FE8FCF" w14:textId="77777777" w:rsidR="00192D51" w:rsidRDefault="00460E6F">
            <w:pPr>
              <w:pStyle w:val="TableParagraph"/>
              <w:spacing w:before="78"/>
              <w:ind w:left="71"/>
              <w:rPr>
                <w:sz w:val="24"/>
              </w:rPr>
            </w:pPr>
            <w:r>
              <w:rPr>
                <w:spacing w:val="-10"/>
                <w:sz w:val="24"/>
              </w:rPr>
              <w:t>N</w:t>
            </w:r>
          </w:p>
        </w:tc>
      </w:tr>
    </w:tbl>
    <w:p w14:paraId="287E4755"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0F8360E6" w14:textId="77777777" w:rsidR="00192D51" w:rsidRDefault="00460E6F">
      <w:pPr>
        <w:pStyle w:val="a3"/>
        <w:spacing w:line="20" w:lineRule="exact"/>
        <w:ind w:left="5475"/>
        <w:jc w:val="left"/>
        <w:rPr>
          <w:sz w:val="2"/>
        </w:rPr>
      </w:pPr>
      <w:r>
        <w:rPr>
          <w:noProof/>
          <w:sz w:val="2"/>
          <w:lang w:eastAsia="ru-RU"/>
        </w:rPr>
        <w:lastRenderedPageBreak/>
        <mc:AlternateContent>
          <mc:Choice Requires="wpg">
            <w:drawing>
              <wp:inline distT="0" distB="0" distL="0" distR="0" wp14:anchorId="3E23BA4B" wp14:editId="7BAE9813">
                <wp:extent cx="295275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6" name="Graphic 26"/>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7A6BBF" id="Group 25"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">
                <v:shape id="Graphic 26"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" path="m2952242,l,,,6096r2952242,l2952242,xe" fillcolor="black" stroked="f">
                  <v:path arrowok="t"/>
                </v:shape>
                <w10:anchorlock/>
              </v:group>
            </w:pict>
          </mc:Fallback>
        </mc:AlternateContent>
      </w:r>
    </w:p>
    <w:p w14:paraId="3E2902F0" w14:textId="77777777" w:rsidR="00192D51" w:rsidRDefault="00460E6F">
      <w:pPr>
        <w:spacing w:before="91"/>
        <w:ind w:right="3964"/>
        <w:jc w:val="center"/>
        <w:rPr>
          <w:sz w:val="24"/>
        </w:rPr>
      </w:pPr>
      <w:r>
        <w:rPr>
          <w:spacing w:val="-10"/>
          <w:sz w:val="24"/>
        </w:rPr>
        <w:t>N</w:t>
      </w:r>
    </w:p>
    <w:p w14:paraId="4662918C"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596544" behindDoc="1" locked="0" layoutInCell="1" allowOverlap="1" wp14:anchorId="740D0B7B" wp14:editId="337E742E">
                <wp:simplePos x="0" y="0"/>
                <wp:positionH relativeFrom="page">
                  <wp:posOffset>4007230</wp:posOffset>
                </wp:positionH>
                <wp:positionV relativeFrom="paragraph">
                  <wp:posOffset>69483</wp:posOffset>
                </wp:positionV>
                <wp:extent cx="296164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6"/>
                              </a:lnTo>
                              <a:lnTo>
                                <a:pt x="2961386" y="6096"/>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711F67D" id="Graphic 27" o:spid="_x0000_s1026" style="position:absolute;margin-left:315.55pt;margin-top:5.45pt;width:233.2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" path="m2961386,l,,,6096r2961386,l2961386,xe" fillcolor="black" stroked="f">
                <v:path arrowok="t"/>
                <w10:wrap type="topAndBottom" anchorx="page"/>
              </v:shape>
            </w:pict>
          </mc:Fallback>
        </mc:AlternateContent>
      </w:r>
    </w:p>
    <w:p w14:paraId="4E7671F7" w14:textId="77777777" w:rsidR="00192D51" w:rsidRDefault="00192D51">
      <w:pPr>
        <w:pStyle w:val="a3"/>
        <w:ind w:left="0"/>
        <w:jc w:val="left"/>
        <w:rPr>
          <w:sz w:val="20"/>
        </w:rPr>
      </w:pPr>
    </w:p>
    <w:p w14:paraId="30FEDCDC" w14:textId="77777777" w:rsidR="00192D51" w:rsidRDefault="00192D51">
      <w:pPr>
        <w:pStyle w:val="a3"/>
        <w:spacing w:before="197"/>
        <w:ind w:left="0"/>
        <w:jc w:val="left"/>
        <w:rPr>
          <w:sz w:val="20"/>
        </w:rPr>
      </w:pPr>
    </w:p>
    <w:tbl>
      <w:tblPr>
        <w:tblStyle w:val="TableNormal"/>
        <w:tblW w:w="0" w:type="auto"/>
        <w:tblInd w:w="72" w:type="dxa"/>
        <w:tblLayout w:type="fixed"/>
        <w:tblLook w:val="01E0" w:firstRow="1" w:lastRow="1" w:firstColumn="1" w:lastColumn="1" w:noHBand="0" w:noVBand="0"/>
      </w:tblPr>
      <w:tblGrid>
        <w:gridCol w:w="6452"/>
        <w:gridCol w:w="339"/>
        <w:gridCol w:w="3234"/>
      </w:tblGrid>
      <w:tr w:rsidR="00192D51" w14:paraId="2DC0824B" w14:textId="77777777">
        <w:trPr>
          <w:trHeight w:val="650"/>
        </w:trPr>
        <w:tc>
          <w:tcPr>
            <w:tcW w:w="6452" w:type="dxa"/>
          </w:tcPr>
          <w:p w14:paraId="3C6BAC61"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09C0D185" w14:textId="77777777" w:rsidR="00192D51" w:rsidRDefault="00460E6F">
            <w:pPr>
              <w:pStyle w:val="TableParagraph"/>
              <w:ind w:left="50"/>
              <w:rPr>
                <w:sz w:val="24"/>
              </w:rPr>
            </w:pPr>
            <w:r>
              <w:rPr>
                <w:sz w:val="24"/>
              </w:rPr>
              <w:t>(или</w:t>
            </w:r>
            <w:r>
              <w:rPr>
                <w:spacing w:val="-5"/>
                <w:sz w:val="24"/>
              </w:rPr>
              <w:t xml:space="preserve"> </w:t>
            </w:r>
            <w:r>
              <w:rPr>
                <w:sz w:val="24"/>
              </w:rPr>
              <w:t>иное</w:t>
            </w:r>
            <w:r>
              <w:rPr>
                <w:spacing w:val="-4"/>
                <w:sz w:val="24"/>
              </w:rPr>
              <w:t xml:space="preserve"> </w:t>
            </w:r>
            <w:r>
              <w:rPr>
                <w:sz w:val="24"/>
              </w:rPr>
              <w:t>уполномоченное</w:t>
            </w:r>
            <w:r>
              <w:rPr>
                <w:spacing w:val="-5"/>
                <w:sz w:val="24"/>
              </w:rPr>
              <w:t xml:space="preserve"> </w:t>
            </w:r>
            <w:r>
              <w:rPr>
                <w:spacing w:val="-2"/>
                <w:sz w:val="24"/>
              </w:rPr>
              <w:t>лицо)</w:t>
            </w:r>
          </w:p>
        </w:tc>
        <w:tc>
          <w:tcPr>
            <w:tcW w:w="339" w:type="dxa"/>
          </w:tcPr>
          <w:p w14:paraId="45328B58" w14:textId="77777777" w:rsidR="00192D51" w:rsidRDefault="00192D51">
            <w:pPr>
              <w:pStyle w:val="TableParagraph"/>
              <w:rPr>
                <w:sz w:val="24"/>
              </w:rPr>
            </w:pPr>
          </w:p>
        </w:tc>
        <w:tc>
          <w:tcPr>
            <w:tcW w:w="3234" w:type="dxa"/>
            <w:tcBorders>
              <w:bottom w:val="single" w:sz="4" w:space="0" w:color="000000"/>
            </w:tcBorders>
          </w:tcPr>
          <w:p w14:paraId="3F18995E" w14:textId="77777777" w:rsidR="00192D51" w:rsidRDefault="00192D51">
            <w:pPr>
              <w:pStyle w:val="TableParagraph"/>
              <w:rPr>
                <w:sz w:val="24"/>
              </w:rPr>
            </w:pPr>
          </w:p>
        </w:tc>
      </w:tr>
      <w:tr w:rsidR="00192D51" w14:paraId="0CD57699" w14:textId="77777777">
        <w:trPr>
          <w:trHeight w:val="370"/>
        </w:trPr>
        <w:tc>
          <w:tcPr>
            <w:tcW w:w="6452" w:type="dxa"/>
          </w:tcPr>
          <w:p w14:paraId="4D53343D" w14:textId="77777777" w:rsidR="00192D51" w:rsidRDefault="00460E6F">
            <w:pPr>
              <w:pStyle w:val="TableParagraph"/>
              <w:spacing w:line="20" w:lineRule="exact"/>
              <w:ind w:left="5033" w:right="-58"/>
              <w:rPr>
                <w:sz w:val="2"/>
              </w:rPr>
            </w:pPr>
            <w:r>
              <w:rPr>
                <w:noProof/>
                <w:sz w:val="2"/>
                <w:lang w:eastAsia="ru-RU"/>
              </w:rPr>
              <mc:AlternateContent>
                <mc:Choice Requires="wpg">
                  <w:drawing>
                    <wp:inline distT="0" distB="0" distL="0" distR="0" wp14:anchorId="153BE45A" wp14:editId="35B409CB">
                      <wp:extent cx="90106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065" cy="6350"/>
                                <a:chOff x="0" y="0"/>
                                <a:chExt cx="901065" cy="6350"/>
                              </a:xfrm>
                            </wpg:grpSpPr>
                            <wps:wsp>
                              <wps:cNvPr id="29" name="Graphic 29"/>
                              <wps:cNvSpPr/>
                              <wps:spPr>
                                <a:xfrm>
                                  <a:off x="0" y="0"/>
                                  <a:ext cx="901065" cy="6350"/>
                                </a:xfrm>
                                <a:custGeom>
                                  <a:avLst/>
                                  <a:gdLst/>
                                  <a:ahLst/>
                                  <a:cxnLst/>
                                  <a:rect l="l" t="t" r="r" b="b"/>
                                  <a:pathLst>
                                    <a:path w="901065" h="6350">
                                      <a:moveTo>
                                        <a:pt x="900684" y="0"/>
                                      </a:moveTo>
                                      <a:lnTo>
                                        <a:pt x="0" y="0"/>
                                      </a:lnTo>
                                      <a:lnTo>
                                        <a:pt x="0" y="6096"/>
                                      </a:lnTo>
                                      <a:lnTo>
                                        <a:pt x="900684" y="6096"/>
                                      </a:lnTo>
                                      <a:lnTo>
                                        <a:pt x="9006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92A10E" id="Group 28" o:spid="_x0000_s1026" style="width:70.95pt;height:.5pt;mso-position-horizontal-relative:char;mso-position-vertical-relative:line" coordsize="90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">
                      <v:shape id="Graphic 29" o:spid="_x0000_s1027" style="position:absolute;width:9010;height:63;visibility:visible;mso-wrap-style:square;v-text-anchor:top" coordsize="90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" path="m900684,l,,,6096r900684,l900684,xe" fillcolor="black" stroked="f">
                        <v:path arrowok="t"/>
                      </v:shape>
                      <w10:anchorlock/>
                    </v:group>
                  </w:pict>
                </mc:Fallback>
              </mc:AlternateContent>
            </w:r>
          </w:p>
          <w:p w14:paraId="0C07DC75" w14:textId="77777777" w:rsidR="00192D51" w:rsidRDefault="00460E6F">
            <w:pPr>
              <w:pStyle w:val="TableParagraph"/>
              <w:spacing w:before="75" w:line="256" w:lineRule="exact"/>
              <w:ind w:right="204"/>
              <w:jc w:val="right"/>
              <w:rPr>
                <w:sz w:val="24"/>
              </w:rPr>
            </w:pPr>
            <w:r>
              <w:rPr>
                <w:spacing w:val="-2"/>
                <w:sz w:val="24"/>
              </w:rPr>
              <w:t>(подпись)</w:t>
            </w:r>
          </w:p>
        </w:tc>
        <w:tc>
          <w:tcPr>
            <w:tcW w:w="339" w:type="dxa"/>
          </w:tcPr>
          <w:p w14:paraId="24A1353E" w14:textId="77777777" w:rsidR="00192D51" w:rsidRDefault="00192D51">
            <w:pPr>
              <w:pStyle w:val="TableParagraph"/>
              <w:rPr>
                <w:sz w:val="24"/>
              </w:rPr>
            </w:pPr>
          </w:p>
        </w:tc>
        <w:tc>
          <w:tcPr>
            <w:tcW w:w="3234" w:type="dxa"/>
            <w:tcBorders>
              <w:top w:val="single" w:sz="4" w:space="0" w:color="000000"/>
            </w:tcBorders>
          </w:tcPr>
          <w:p w14:paraId="578462F7" w14:textId="77777777" w:rsidR="00192D51" w:rsidRDefault="00460E6F">
            <w:pPr>
              <w:pStyle w:val="TableParagraph"/>
              <w:spacing w:before="95" w:line="256" w:lineRule="exact"/>
              <w:ind w:left="385"/>
              <w:rPr>
                <w:sz w:val="24"/>
              </w:rPr>
            </w:pPr>
            <w:r>
              <w:rPr>
                <w:sz w:val="24"/>
              </w:rPr>
              <w:t>(расшифровка</w:t>
            </w:r>
            <w:r>
              <w:rPr>
                <w:spacing w:val="-5"/>
                <w:sz w:val="24"/>
              </w:rPr>
              <w:t xml:space="preserve"> </w:t>
            </w:r>
            <w:r>
              <w:rPr>
                <w:spacing w:val="-2"/>
                <w:sz w:val="24"/>
              </w:rPr>
              <w:t>подписи)</w:t>
            </w:r>
          </w:p>
        </w:tc>
      </w:tr>
    </w:tbl>
    <w:p w14:paraId="74338F64" w14:textId="77777777" w:rsidR="00192D51" w:rsidRDefault="00192D51">
      <w:pPr>
        <w:pStyle w:val="a3"/>
        <w:ind w:left="0"/>
        <w:jc w:val="left"/>
        <w:rPr>
          <w:sz w:val="20"/>
        </w:rPr>
      </w:pPr>
    </w:p>
    <w:p w14:paraId="7910D7ED" w14:textId="77777777" w:rsidR="00192D51" w:rsidRDefault="00192D51">
      <w:pPr>
        <w:pStyle w:val="a3"/>
        <w:spacing w:before="32"/>
        <w:ind w:left="0"/>
        <w:jc w:val="left"/>
        <w:rPr>
          <w:sz w:val="20"/>
        </w:rPr>
      </w:pPr>
    </w:p>
    <w:tbl>
      <w:tblPr>
        <w:tblStyle w:val="TableNormal"/>
        <w:tblW w:w="0" w:type="auto"/>
        <w:tblInd w:w="72" w:type="dxa"/>
        <w:tblLayout w:type="fixed"/>
        <w:tblLook w:val="01E0" w:firstRow="1" w:lastRow="1" w:firstColumn="1" w:lastColumn="1" w:noHBand="0" w:noVBand="0"/>
      </w:tblPr>
      <w:tblGrid>
        <w:gridCol w:w="5261"/>
        <w:gridCol w:w="341"/>
        <w:gridCol w:w="1190"/>
        <w:gridCol w:w="340"/>
        <w:gridCol w:w="2947"/>
        <w:gridCol w:w="340"/>
        <w:gridCol w:w="1303"/>
      </w:tblGrid>
      <w:tr w:rsidR="00192D51" w14:paraId="1E4C9F18" w14:textId="77777777">
        <w:trPr>
          <w:trHeight w:val="376"/>
        </w:trPr>
        <w:tc>
          <w:tcPr>
            <w:tcW w:w="5261" w:type="dxa"/>
          </w:tcPr>
          <w:p w14:paraId="16388ED2"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2CBBB2D" w14:textId="77777777" w:rsidR="00192D51" w:rsidRDefault="00192D51">
            <w:pPr>
              <w:pStyle w:val="TableParagraph"/>
              <w:rPr>
                <w:sz w:val="24"/>
              </w:rPr>
            </w:pPr>
          </w:p>
        </w:tc>
        <w:tc>
          <w:tcPr>
            <w:tcW w:w="1190" w:type="dxa"/>
            <w:tcBorders>
              <w:bottom w:val="single" w:sz="4" w:space="0" w:color="000000"/>
            </w:tcBorders>
          </w:tcPr>
          <w:p w14:paraId="2CD85942" w14:textId="77777777" w:rsidR="00192D51" w:rsidRDefault="00192D51">
            <w:pPr>
              <w:pStyle w:val="TableParagraph"/>
              <w:rPr>
                <w:sz w:val="24"/>
              </w:rPr>
            </w:pPr>
          </w:p>
        </w:tc>
        <w:tc>
          <w:tcPr>
            <w:tcW w:w="340" w:type="dxa"/>
          </w:tcPr>
          <w:p w14:paraId="02E4FD64" w14:textId="77777777" w:rsidR="00192D51" w:rsidRDefault="00192D51">
            <w:pPr>
              <w:pStyle w:val="TableParagraph"/>
              <w:rPr>
                <w:sz w:val="24"/>
              </w:rPr>
            </w:pPr>
          </w:p>
        </w:tc>
        <w:tc>
          <w:tcPr>
            <w:tcW w:w="2947" w:type="dxa"/>
            <w:tcBorders>
              <w:bottom w:val="single" w:sz="4" w:space="0" w:color="000000"/>
            </w:tcBorders>
          </w:tcPr>
          <w:p w14:paraId="25D99296" w14:textId="77777777" w:rsidR="00192D51" w:rsidRDefault="00192D51">
            <w:pPr>
              <w:pStyle w:val="TableParagraph"/>
              <w:rPr>
                <w:sz w:val="24"/>
              </w:rPr>
            </w:pPr>
          </w:p>
        </w:tc>
        <w:tc>
          <w:tcPr>
            <w:tcW w:w="340" w:type="dxa"/>
          </w:tcPr>
          <w:p w14:paraId="26D9533F" w14:textId="77777777" w:rsidR="00192D51" w:rsidRDefault="00192D51">
            <w:pPr>
              <w:pStyle w:val="TableParagraph"/>
              <w:rPr>
                <w:sz w:val="24"/>
              </w:rPr>
            </w:pPr>
          </w:p>
        </w:tc>
        <w:tc>
          <w:tcPr>
            <w:tcW w:w="1303" w:type="dxa"/>
            <w:tcBorders>
              <w:bottom w:val="single" w:sz="4" w:space="0" w:color="000000"/>
            </w:tcBorders>
          </w:tcPr>
          <w:p w14:paraId="7A5B5EB1" w14:textId="77777777" w:rsidR="00192D51" w:rsidRDefault="00192D51">
            <w:pPr>
              <w:pStyle w:val="TableParagraph"/>
              <w:rPr>
                <w:sz w:val="24"/>
              </w:rPr>
            </w:pPr>
          </w:p>
        </w:tc>
      </w:tr>
      <w:tr w:rsidR="00192D51" w14:paraId="585268F8" w14:textId="77777777">
        <w:trPr>
          <w:trHeight w:val="368"/>
        </w:trPr>
        <w:tc>
          <w:tcPr>
            <w:tcW w:w="5261" w:type="dxa"/>
          </w:tcPr>
          <w:p w14:paraId="7C8019AE"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56E873F5" wp14:editId="2EB55539">
                      <wp:extent cx="1224280"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31" name="Graphic 31"/>
                              <wps:cNvSpPr/>
                              <wps:spPr>
                                <a:xfrm>
                                  <a:off x="0" y="0"/>
                                  <a:ext cx="1224280" cy="6350"/>
                                </a:xfrm>
                                <a:custGeom>
                                  <a:avLst/>
                                  <a:gdLst/>
                                  <a:ahLst/>
                                  <a:cxnLst/>
                                  <a:rect l="l" t="t" r="r" b="b"/>
                                  <a:pathLst>
                                    <a:path w="1224280" h="6350">
                                      <a:moveTo>
                                        <a:pt x="1224076" y="0"/>
                                      </a:moveTo>
                                      <a:lnTo>
                                        <a:pt x="0" y="0"/>
                                      </a:lnTo>
                                      <a:lnTo>
                                        <a:pt x="0" y="6096"/>
                                      </a:lnTo>
                                      <a:lnTo>
                                        <a:pt x="1224076" y="6096"/>
                                      </a:lnTo>
                                      <a:lnTo>
                                        <a:pt x="12240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4FC43D" id="Group 30" o:spid="_x0000_s1026" style="width:96.4pt;height:.5pt;mso-position-horizontal-relative:char;mso-position-vertical-relative:line"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A7cwIAAPEFAAAOAAAAZHJzL2Uyb0RvYy54bWykVE1v2zAMvQ/YfxB0X52kW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">
                      <v:shape id="Graphic 31" o:spid="_x0000_s1027" style="position:absolute;width:12242;height:63;visibility:visible;mso-wrap-style:square;v-text-anchor:top" coordsize="1224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" path="m1224076,l,,,6096r1224076,l1224076,xe" fillcolor="black" stroked="f">
                        <v:path arrowok="t"/>
                      </v:shape>
                      <w10:anchorlock/>
                    </v:group>
                  </w:pict>
                </mc:Fallback>
              </mc:AlternateContent>
            </w:r>
          </w:p>
          <w:p w14:paraId="596630BB" w14:textId="77777777" w:rsidR="00192D51" w:rsidRDefault="00460E6F">
            <w:pPr>
              <w:pStyle w:val="TableParagraph"/>
              <w:spacing w:before="72" w:line="256" w:lineRule="exact"/>
              <w:ind w:right="333"/>
              <w:jc w:val="right"/>
              <w:rPr>
                <w:sz w:val="24"/>
              </w:rPr>
            </w:pPr>
            <w:r>
              <w:rPr>
                <w:spacing w:val="-2"/>
                <w:sz w:val="24"/>
              </w:rPr>
              <w:t>(должность)</w:t>
            </w:r>
          </w:p>
        </w:tc>
        <w:tc>
          <w:tcPr>
            <w:tcW w:w="341" w:type="dxa"/>
          </w:tcPr>
          <w:p w14:paraId="40684DFA" w14:textId="77777777" w:rsidR="00192D51" w:rsidRDefault="00192D51">
            <w:pPr>
              <w:pStyle w:val="TableParagraph"/>
              <w:rPr>
                <w:sz w:val="24"/>
              </w:rPr>
            </w:pPr>
          </w:p>
        </w:tc>
        <w:tc>
          <w:tcPr>
            <w:tcW w:w="1190" w:type="dxa"/>
            <w:tcBorders>
              <w:top w:val="single" w:sz="4" w:space="0" w:color="000000"/>
            </w:tcBorders>
          </w:tcPr>
          <w:p w14:paraId="7C8433B4" w14:textId="77777777" w:rsidR="00192D51" w:rsidRDefault="00460E6F">
            <w:pPr>
              <w:pStyle w:val="TableParagraph"/>
              <w:spacing w:before="92" w:line="256" w:lineRule="exact"/>
              <w:ind w:left="91"/>
              <w:rPr>
                <w:sz w:val="24"/>
              </w:rPr>
            </w:pPr>
            <w:r>
              <w:rPr>
                <w:spacing w:val="-2"/>
                <w:sz w:val="24"/>
              </w:rPr>
              <w:t>(подпись)</w:t>
            </w:r>
          </w:p>
        </w:tc>
        <w:tc>
          <w:tcPr>
            <w:tcW w:w="340" w:type="dxa"/>
          </w:tcPr>
          <w:p w14:paraId="76C06FF5" w14:textId="77777777" w:rsidR="00192D51" w:rsidRDefault="00192D51">
            <w:pPr>
              <w:pStyle w:val="TableParagraph"/>
              <w:rPr>
                <w:sz w:val="24"/>
              </w:rPr>
            </w:pPr>
          </w:p>
        </w:tc>
        <w:tc>
          <w:tcPr>
            <w:tcW w:w="2947" w:type="dxa"/>
            <w:tcBorders>
              <w:top w:val="single" w:sz="4" w:space="0" w:color="000000"/>
            </w:tcBorders>
          </w:tcPr>
          <w:p w14:paraId="4F93F5AD" w14:textId="77777777" w:rsidR="00192D51" w:rsidRDefault="00460E6F">
            <w:pPr>
              <w:pStyle w:val="TableParagraph"/>
              <w:spacing w:before="92" w:line="256" w:lineRule="exact"/>
              <w:ind w:left="243"/>
              <w:rPr>
                <w:sz w:val="24"/>
              </w:rPr>
            </w:pPr>
            <w:r>
              <w:rPr>
                <w:sz w:val="24"/>
              </w:rPr>
              <w:t>(расшифровка</w:t>
            </w:r>
            <w:r>
              <w:rPr>
                <w:spacing w:val="-5"/>
                <w:sz w:val="24"/>
              </w:rPr>
              <w:t xml:space="preserve"> </w:t>
            </w:r>
            <w:r>
              <w:rPr>
                <w:spacing w:val="-2"/>
                <w:sz w:val="24"/>
              </w:rPr>
              <w:t>подписи)</w:t>
            </w:r>
          </w:p>
        </w:tc>
        <w:tc>
          <w:tcPr>
            <w:tcW w:w="340" w:type="dxa"/>
          </w:tcPr>
          <w:p w14:paraId="7A44C86F" w14:textId="77777777" w:rsidR="00192D51" w:rsidRDefault="00192D51">
            <w:pPr>
              <w:pStyle w:val="TableParagraph"/>
              <w:rPr>
                <w:sz w:val="24"/>
              </w:rPr>
            </w:pPr>
          </w:p>
        </w:tc>
        <w:tc>
          <w:tcPr>
            <w:tcW w:w="1303" w:type="dxa"/>
            <w:tcBorders>
              <w:top w:val="single" w:sz="4" w:space="0" w:color="000000"/>
            </w:tcBorders>
          </w:tcPr>
          <w:p w14:paraId="3BCA3B51" w14:textId="77777777" w:rsidR="00192D51" w:rsidRDefault="00460E6F">
            <w:pPr>
              <w:pStyle w:val="TableParagraph"/>
              <w:spacing w:before="92" w:line="256" w:lineRule="exact"/>
              <w:ind w:left="151"/>
              <w:rPr>
                <w:sz w:val="24"/>
              </w:rPr>
            </w:pPr>
            <w:r>
              <w:rPr>
                <w:spacing w:val="-2"/>
                <w:sz w:val="24"/>
              </w:rPr>
              <w:t>(телефон)</w:t>
            </w:r>
          </w:p>
        </w:tc>
      </w:tr>
    </w:tbl>
    <w:p w14:paraId="6C91C410" w14:textId="77777777" w:rsidR="00192D51" w:rsidRDefault="00192D51">
      <w:pPr>
        <w:pStyle w:val="a3"/>
        <w:ind w:left="0"/>
        <w:jc w:val="left"/>
        <w:rPr>
          <w:sz w:val="20"/>
        </w:rPr>
      </w:pPr>
    </w:p>
    <w:p w14:paraId="2F1B8F14"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2E0B29BD" w14:textId="77777777">
        <w:trPr>
          <w:trHeight w:val="386"/>
        </w:trPr>
        <w:tc>
          <w:tcPr>
            <w:tcW w:w="438" w:type="dxa"/>
          </w:tcPr>
          <w:p w14:paraId="4F4CB015"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38880" behindDoc="0" locked="0" layoutInCell="1" allowOverlap="1" wp14:anchorId="7D932FAA" wp14:editId="1298834C">
                      <wp:simplePos x="0" y="0"/>
                      <wp:positionH relativeFrom="column">
                        <wp:posOffset>124713</wp:posOffset>
                      </wp:positionH>
                      <wp:positionV relativeFrom="paragraph">
                        <wp:posOffset>239437</wp:posOffset>
                      </wp:positionV>
                      <wp:extent cx="297180" cy="63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33" name="Graphic 3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BA65D1" id="Group 32" o:spid="_x0000_s1026" style="position:absolute;margin-left:9.8pt;margin-top:18.85pt;width:23.4pt;height:.5pt;z-index:1573888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">
                      <v:shape id="Graphic 3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" path="m297180,l,,,6096r297180,l297180,xe" fillcolor="black" stroked="f">
                        <v:path arrowok="t"/>
                      </v:shape>
                    </v:group>
                  </w:pict>
                </mc:Fallback>
              </mc:AlternateContent>
            </w:r>
            <w:r>
              <w:rPr>
                <w:spacing w:val="-10"/>
                <w:sz w:val="24"/>
              </w:rPr>
              <w:t>"</w:t>
            </w:r>
          </w:p>
        </w:tc>
        <w:tc>
          <w:tcPr>
            <w:tcW w:w="1407" w:type="dxa"/>
          </w:tcPr>
          <w:p w14:paraId="4C0BE9D9"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39392" behindDoc="0" locked="0" layoutInCell="1" allowOverlap="1" wp14:anchorId="7FF1BBDE" wp14:editId="77C13BDD">
                      <wp:simplePos x="0" y="0"/>
                      <wp:positionH relativeFrom="column">
                        <wp:posOffset>351520</wp:posOffset>
                      </wp:positionH>
                      <wp:positionV relativeFrom="paragraph">
                        <wp:posOffset>239437</wp:posOffset>
                      </wp:positionV>
                      <wp:extent cx="1088390" cy="635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35" name="Graphic 3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6F7755" id="Group 34" o:spid="_x0000_s1026" style="position:absolute;margin-left:27.7pt;margin-top:18.85pt;width:85.7pt;height:.5pt;z-index:1573939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">
                      <v:shape id="Graphic 3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" path="m1088136,l,,,6096r1088136,l1088136,xe" fillcolor="black" stroked="f">
                        <v:path arrowok="t"/>
                      </v:shape>
                    </v:group>
                  </w:pict>
                </mc:Fallback>
              </mc:AlternateContent>
            </w:r>
            <w:r>
              <w:rPr>
                <w:spacing w:val="-10"/>
                <w:sz w:val="24"/>
              </w:rPr>
              <w:t>"</w:t>
            </w:r>
          </w:p>
        </w:tc>
        <w:tc>
          <w:tcPr>
            <w:tcW w:w="1371" w:type="dxa"/>
          </w:tcPr>
          <w:p w14:paraId="001709F8"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39904" behindDoc="0" locked="0" layoutInCell="1" allowOverlap="1" wp14:anchorId="4B22962E" wp14:editId="08E83729">
                      <wp:simplePos x="0" y="0"/>
                      <wp:positionH relativeFrom="column">
                        <wp:posOffset>753729</wp:posOffset>
                      </wp:positionH>
                      <wp:positionV relativeFrom="paragraph">
                        <wp:posOffset>239437</wp:posOffset>
                      </wp:positionV>
                      <wp:extent cx="226060"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37" name="Graphic 3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027AFE6" id="Group 36" o:spid="_x0000_s1026" style="position:absolute;margin-left:59.35pt;margin-top:18.85pt;width:17.8pt;height:.5pt;z-index:1573990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">
                      <v:shape id="Graphic 3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" path="m225551,l,,,6096r225551,l225551,xe" fillcolor="black" stroked="f">
                        <v:path arrowok="t"/>
                      </v:shape>
                    </v:group>
                  </w:pict>
                </mc:Fallback>
              </mc:AlternateContent>
            </w:r>
            <w:r>
              <w:rPr>
                <w:spacing w:val="-10"/>
                <w:sz w:val="24"/>
              </w:rPr>
              <w:t>2</w:t>
            </w:r>
          </w:p>
        </w:tc>
        <w:tc>
          <w:tcPr>
            <w:tcW w:w="440" w:type="dxa"/>
          </w:tcPr>
          <w:p w14:paraId="0EE6244C" w14:textId="77777777" w:rsidR="00192D51" w:rsidRDefault="00460E6F">
            <w:pPr>
              <w:pStyle w:val="TableParagraph"/>
              <w:spacing w:line="266" w:lineRule="exact"/>
              <w:ind w:left="230"/>
              <w:rPr>
                <w:sz w:val="24"/>
              </w:rPr>
            </w:pPr>
            <w:r>
              <w:rPr>
                <w:spacing w:val="-5"/>
                <w:sz w:val="24"/>
              </w:rPr>
              <w:t>г.</w:t>
            </w:r>
          </w:p>
        </w:tc>
      </w:tr>
    </w:tbl>
    <w:p w14:paraId="7D4D0CA5" w14:textId="77777777" w:rsidR="00192D51" w:rsidRDefault="00192D51">
      <w:pPr>
        <w:pStyle w:val="TableParagraph"/>
        <w:spacing w:line="266" w:lineRule="exact"/>
        <w:rPr>
          <w:sz w:val="24"/>
        </w:rPr>
        <w:sectPr w:rsidR="00192D51">
          <w:pgSz w:w="16840" w:h="11910" w:orient="landscape"/>
          <w:pgMar w:top="1120" w:right="1417" w:bottom="280" w:left="850" w:header="720" w:footer="720" w:gutter="0"/>
          <w:cols w:space="720"/>
        </w:sectPr>
      </w:pPr>
    </w:p>
    <w:p w14:paraId="0FEB0D88" w14:textId="77777777" w:rsidR="00192D51" w:rsidRDefault="00460E6F">
      <w:pPr>
        <w:spacing w:before="78"/>
        <w:ind w:left="11048" w:right="20" w:firstLine="1735"/>
        <w:jc w:val="right"/>
        <w:rPr>
          <w:sz w:val="24"/>
        </w:rPr>
      </w:pPr>
      <w:r>
        <w:rPr>
          <w:noProof/>
          <w:sz w:val="24"/>
          <w:lang w:eastAsia="ru-RU"/>
        </w:rPr>
        <w:lastRenderedPageBreak/>
        <mc:AlternateContent>
          <mc:Choice Requires="wps">
            <w:drawing>
              <wp:anchor distT="0" distB="0" distL="0" distR="0" simplePos="0" relativeHeight="15741952" behindDoc="0" locked="0" layoutInCell="1" allowOverlap="1" wp14:anchorId="4F98C835" wp14:editId="33456874">
                <wp:simplePos x="0" y="0"/>
                <wp:positionH relativeFrom="page">
                  <wp:posOffset>3336671</wp:posOffset>
                </wp:positionH>
                <wp:positionV relativeFrom="page">
                  <wp:posOffset>6769607</wp:posOffset>
                </wp:positionV>
                <wp:extent cx="3042285"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A23F1E9" id="Graphic 38" o:spid="_x0000_s1026" style="position:absolute;margin-left:262.75pt;margin-top:533.05pt;width:239.55pt;height:.5pt;z-index:15741952;visibility:visible;mso-wrap-style:square;mso-wrap-distance-left:0;mso-wrap-distance-top:0;mso-wrap-distance-right:0;mso-wrap-distance-bottom:0;mso-position-horizontal:absolute;mso-position-horizontal-relative:page;mso-position-vertical:absolute;mso-position-vertical-relative:page;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" path="m3042157,l,,,6096r3042157,l3042157,xe" fillcolor="black" stroked="f">
                <v:path arrowok="t"/>
                <w10:wrap anchorx="page" anchory="page"/>
              </v:shape>
            </w:pict>
          </mc:Fallback>
        </mc:AlternateContent>
      </w:r>
      <w:bookmarkStart w:id="74" w:name="_bookmark67"/>
      <w:bookmarkEnd w:id="74"/>
      <w:r>
        <w:rPr>
          <w:sz w:val="24"/>
        </w:rPr>
        <w:t>Приложение</w:t>
      </w:r>
      <w:r>
        <w:rPr>
          <w:spacing w:val="-15"/>
          <w:sz w:val="24"/>
        </w:rPr>
        <w:t xml:space="preserve"> </w:t>
      </w:r>
      <w:r>
        <w:rPr>
          <w:sz w:val="24"/>
        </w:rPr>
        <w:t>№</w:t>
      </w:r>
      <w:r>
        <w:rPr>
          <w:spacing w:val="-15"/>
          <w:sz w:val="24"/>
        </w:rPr>
        <w:t xml:space="preserve"> </w:t>
      </w:r>
      <w:r>
        <w:rPr>
          <w:sz w:val="24"/>
        </w:rPr>
        <w:t>2 к Порядку открытия и ведения лицевых</w:t>
      </w:r>
      <w:r>
        <w:rPr>
          <w:spacing w:val="-1"/>
          <w:sz w:val="24"/>
        </w:rPr>
        <w:t xml:space="preserve"> </w:t>
      </w:r>
      <w:r>
        <w:rPr>
          <w:sz w:val="24"/>
        </w:rPr>
        <w:t>счетов</w:t>
      </w:r>
      <w:r>
        <w:rPr>
          <w:spacing w:val="-1"/>
          <w:sz w:val="24"/>
        </w:rPr>
        <w:t xml:space="preserve"> </w:t>
      </w:r>
      <w:r>
        <w:rPr>
          <w:sz w:val="24"/>
        </w:rPr>
        <w:t>в</w:t>
      </w:r>
      <w:r>
        <w:rPr>
          <w:spacing w:val="-3"/>
          <w:sz w:val="24"/>
        </w:rPr>
        <w:t xml:space="preserve"> </w:t>
      </w:r>
      <w:r>
        <w:rPr>
          <w:spacing w:val="-2"/>
          <w:sz w:val="24"/>
        </w:rPr>
        <w:t>Администрации</w:t>
      </w:r>
    </w:p>
    <w:p w14:paraId="4772C9FC" w14:textId="13F1F3CF" w:rsidR="00192D51" w:rsidRDefault="00460E6F">
      <w:pPr>
        <w:spacing w:before="1"/>
        <w:ind w:left="11009" w:right="20" w:hanging="562"/>
        <w:jc w:val="right"/>
        <w:rPr>
          <w:sz w:val="24"/>
        </w:rPr>
      </w:pPr>
      <w:r>
        <w:rPr>
          <w:sz w:val="24"/>
        </w:rPr>
        <w:t>сельского</w:t>
      </w:r>
      <w:r>
        <w:rPr>
          <w:spacing w:val="-15"/>
          <w:sz w:val="24"/>
        </w:rPr>
        <w:t xml:space="preserve"> </w:t>
      </w:r>
      <w:r>
        <w:rPr>
          <w:sz w:val="24"/>
        </w:rPr>
        <w:t>поселения</w:t>
      </w:r>
      <w:r>
        <w:rPr>
          <w:spacing w:val="-15"/>
          <w:sz w:val="24"/>
        </w:rPr>
        <w:t xml:space="preserve"> </w:t>
      </w:r>
      <w:r w:rsidR="00882AC8">
        <w:rPr>
          <w:rFonts w:cs="Calibri"/>
          <w:sz w:val="24"/>
          <w:lang w:eastAsia="ru-RU"/>
        </w:rPr>
        <w:t>Тубинский</w:t>
      </w:r>
      <w:r w:rsidR="00882AC8">
        <w:rPr>
          <w:sz w:val="24"/>
        </w:rPr>
        <w:t xml:space="preserve"> </w:t>
      </w: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z w:val="24"/>
        </w:rPr>
        <w:t xml:space="preserve"> район Республики</w:t>
      </w:r>
    </w:p>
    <w:p w14:paraId="19BBAF80" w14:textId="77777777" w:rsidR="00192D51" w:rsidRDefault="00460E6F">
      <w:pPr>
        <w:spacing w:after="13"/>
        <w:ind w:right="20"/>
        <w:jc w:val="right"/>
        <w:rPr>
          <w:sz w:val="24"/>
        </w:rPr>
      </w:pPr>
      <w:r>
        <w:rPr>
          <w:spacing w:val="-2"/>
          <w:sz w:val="24"/>
        </w:rPr>
        <w:t>Башкортостан</w:t>
      </w:r>
    </w:p>
    <w:tbl>
      <w:tblPr>
        <w:tblStyle w:val="TableNormal"/>
        <w:tblW w:w="0" w:type="auto"/>
        <w:tblInd w:w="67" w:type="dxa"/>
        <w:tblLayout w:type="fixed"/>
        <w:tblLook w:val="01E0" w:firstRow="1" w:lastRow="1" w:firstColumn="1" w:lastColumn="1" w:noHBand="0" w:noVBand="0"/>
      </w:tblPr>
      <w:tblGrid>
        <w:gridCol w:w="4013"/>
        <w:gridCol w:w="334"/>
        <w:gridCol w:w="686"/>
        <w:gridCol w:w="446"/>
        <w:gridCol w:w="885"/>
        <w:gridCol w:w="489"/>
        <w:gridCol w:w="340"/>
        <w:gridCol w:w="1934"/>
        <w:gridCol w:w="2693"/>
      </w:tblGrid>
      <w:tr w:rsidR="00192D51" w14:paraId="2A789305" w14:textId="77777777">
        <w:trPr>
          <w:trHeight w:val="478"/>
        </w:trPr>
        <w:tc>
          <w:tcPr>
            <w:tcW w:w="9127" w:type="dxa"/>
            <w:gridSpan w:val="8"/>
          </w:tcPr>
          <w:p w14:paraId="50488B01" w14:textId="77777777" w:rsidR="00192D51" w:rsidRDefault="00460E6F">
            <w:pPr>
              <w:pStyle w:val="TableParagraph"/>
              <w:spacing w:before="102"/>
              <w:ind w:left="3422"/>
              <w:rPr>
                <w:sz w:val="23"/>
              </w:rPr>
            </w:pPr>
            <w:r>
              <w:rPr>
                <w:noProof/>
                <w:sz w:val="23"/>
                <w:lang w:eastAsia="ru-RU"/>
              </w:rPr>
              <mc:AlternateContent>
                <mc:Choice Requires="wpg">
                  <w:drawing>
                    <wp:anchor distT="0" distB="0" distL="0" distR="0" simplePos="0" relativeHeight="476440576" behindDoc="1" locked="0" layoutInCell="1" allowOverlap="1" wp14:anchorId="08C503C2" wp14:editId="092DE63F">
                      <wp:simplePos x="0" y="0"/>
                      <wp:positionH relativeFrom="column">
                        <wp:posOffset>4768977</wp:posOffset>
                      </wp:positionH>
                      <wp:positionV relativeFrom="paragraph">
                        <wp:posOffset>-3475</wp:posOffset>
                      </wp:positionV>
                      <wp:extent cx="817244" cy="3098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309880"/>
                                <a:chOff x="0" y="0"/>
                                <a:chExt cx="817244" cy="309880"/>
                              </a:xfrm>
                            </wpg:grpSpPr>
                            <wps:wsp>
                              <wps:cNvPr id="40" name="Graphic 40"/>
                              <wps:cNvSpPr/>
                              <wps:spPr>
                                <a:xfrm>
                                  <a:off x="0" y="0"/>
                                  <a:ext cx="817244" cy="309880"/>
                                </a:xfrm>
                                <a:custGeom>
                                  <a:avLst/>
                                  <a:gdLst/>
                                  <a:ahLst/>
                                  <a:cxnLst/>
                                  <a:rect l="l" t="t" r="r" b="b"/>
                                  <a:pathLst>
                                    <a:path w="817244" h="309880">
                                      <a:moveTo>
                                        <a:pt x="6083" y="71704"/>
                                      </a:moveTo>
                                      <a:lnTo>
                                        <a:pt x="0" y="71704"/>
                                      </a:lnTo>
                                      <a:lnTo>
                                        <a:pt x="0" y="303657"/>
                                      </a:lnTo>
                                      <a:lnTo>
                                        <a:pt x="0" y="309753"/>
                                      </a:lnTo>
                                      <a:lnTo>
                                        <a:pt x="6083" y="309753"/>
                                      </a:lnTo>
                                      <a:lnTo>
                                        <a:pt x="6083" y="303657"/>
                                      </a:lnTo>
                                      <a:lnTo>
                                        <a:pt x="6083" y="71704"/>
                                      </a:lnTo>
                                      <a:close/>
                                    </a:path>
                                    <a:path w="817244" h="309880">
                                      <a:moveTo>
                                        <a:pt x="6083" y="0"/>
                                      </a:moveTo>
                                      <a:lnTo>
                                        <a:pt x="0" y="0"/>
                                      </a:lnTo>
                                      <a:lnTo>
                                        <a:pt x="0" y="6096"/>
                                      </a:lnTo>
                                      <a:lnTo>
                                        <a:pt x="0" y="71628"/>
                                      </a:lnTo>
                                      <a:lnTo>
                                        <a:pt x="6083" y="71628"/>
                                      </a:lnTo>
                                      <a:lnTo>
                                        <a:pt x="6083" y="6096"/>
                                      </a:lnTo>
                                      <a:lnTo>
                                        <a:pt x="6083" y="0"/>
                                      </a:lnTo>
                                      <a:close/>
                                    </a:path>
                                    <a:path w="817244" h="309880">
                                      <a:moveTo>
                                        <a:pt x="817118" y="71704"/>
                                      </a:moveTo>
                                      <a:lnTo>
                                        <a:pt x="811022" y="71704"/>
                                      </a:lnTo>
                                      <a:lnTo>
                                        <a:pt x="811022" y="303657"/>
                                      </a:lnTo>
                                      <a:lnTo>
                                        <a:pt x="6096" y="303657"/>
                                      </a:lnTo>
                                      <a:lnTo>
                                        <a:pt x="6096" y="309753"/>
                                      </a:lnTo>
                                      <a:lnTo>
                                        <a:pt x="811022" y="309753"/>
                                      </a:lnTo>
                                      <a:lnTo>
                                        <a:pt x="817118" y="309753"/>
                                      </a:lnTo>
                                      <a:lnTo>
                                        <a:pt x="817118" y="303657"/>
                                      </a:lnTo>
                                      <a:lnTo>
                                        <a:pt x="817118" y="71704"/>
                                      </a:lnTo>
                                      <a:close/>
                                    </a:path>
                                    <a:path w="817244" h="309880">
                                      <a:moveTo>
                                        <a:pt x="817118" y="0"/>
                                      </a:moveTo>
                                      <a:lnTo>
                                        <a:pt x="811072" y="0"/>
                                      </a:lnTo>
                                      <a:lnTo>
                                        <a:pt x="6096" y="0"/>
                                      </a:lnTo>
                                      <a:lnTo>
                                        <a:pt x="6096" y="6096"/>
                                      </a:lnTo>
                                      <a:lnTo>
                                        <a:pt x="811022" y="6096"/>
                                      </a:lnTo>
                                      <a:lnTo>
                                        <a:pt x="811022" y="71628"/>
                                      </a:lnTo>
                                      <a:lnTo>
                                        <a:pt x="817118" y="71628"/>
                                      </a:lnTo>
                                      <a:lnTo>
                                        <a:pt x="817118" y="6096"/>
                                      </a:lnTo>
                                      <a:lnTo>
                                        <a:pt x="8171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35E799A" id="Group 39" o:spid="_x0000_s1026" style="position:absolute;margin-left:375.5pt;margin-top:-.25pt;width:64.35pt;height:24.4pt;z-index:-26875904;mso-wrap-distance-left:0;mso-wrap-distance-right:0" coordsize="8172,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">
                      <v:shape id="Graphic 40" o:spid="_x0000_s1027" style="position:absolute;width:8172;height:3098;visibility:visible;mso-wrap-style:square;v-text-anchor:top" coordsize="81724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" path="m6083,71704l,71704,,303657r,6096l6083,309753r,-6096l6083,71704xem6083,l,,,6096,,71628r6083,l6083,6096,6083,xem817118,71704r-6096,l811022,303657r-804926,l6096,309753r804926,l817118,309753r,-6096l817118,71704xem817118,r-6046,l6096,r,6096l811022,6096r,65532l817118,71628r,-65532l817118,xe" fillcolor="black" stroked="f">
                        <v:path arrowok="t"/>
                      </v:shape>
                    </v:group>
                  </w:pict>
                </mc:Fallback>
              </mc:AlternateContent>
            </w:r>
            <w:bookmarkStart w:id="75" w:name="_bookmark68"/>
            <w:bookmarkEnd w:id="75"/>
            <w:r>
              <w:rPr>
                <w:sz w:val="23"/>
              </w:rPr>
              <w:t>КАРТОЧКА</w:t>
            </w:r>
            <w:r>
              <w:rPr>
                <w:spacing w:val="-7"/>
                <w:sz w:val="23"/>
              </w:rPr>
              <w:t xml:space="preserve"> </w:t>
            </w:r>
            <w:r>
              <w:rPr>
                <w:sz w:val="23"/>
              </w:rPr>
              <w:t>ОБРАЗЦОВ</w:t>
            </w:r>
            <w:r>
              <w:rPr>
                <w:spacing w:val="-5"/>
                <w:sz w:val="23"/>
              </w:rPr>
              <w:t xml:space="preserve"> </w:t>
            </w:r>
            <w:r>
              <w:rPr>
                <w:sz w:val="23"/>
              </w:rPr>
              <w:t>ПОДПИСЕЙ</w:t>
            </w:r>
            <w:r>
              <w:rPr>
                <w:spacing w:val="-6"/>
                <w:sz w:val="23"/>
              </w:rPr>
              <w:t xml:space="preserve"> </w:t>
            </w:r>
            <w:r>
              <w:rPr>
                <w:spacing w:val="-10"/>
                <w:sz w:val="23"/>
              </w:rPr>
              <w:t>N</w:t>
            </w:r>
          </w:p>
        </w:tc>
        <w:tc>
          <w:tcPr>
            <w:tcW w:w="2693" w:type="dxa"/>
          </w:tcPr>
          <w:p w14:paraId="0A098679" w14:textId="77777777" w:rsidR="00192D51" w:rsidRDefault="00460E6F">
            <w:pPr>
              <w:pStyle w:val="TableParagraph"/>
              <w:spacing w:before="102"/>
              <w:ind w:left="1791"/>
              <w:rPr>
                <w:sz w:val="23"/>
              </w:rPr>
            </w:pPr>
            <w:r>
              <w:rPr>
                <w:noProof/>
                <w:sz w:val="23"/>
                <w:lang w:eastAsia="ru-RU"/>
              </w:rPr>
              <mc:AlternateContent>
                <mc:Choice Requires="wpg">
                  <w:drawing>
                    <wp:anchor distT="0" distB="0" distL="0" distR="0" simplePos="0" relativeHeight="476441088" behindDoc="1" locked="0" layoutInCell="1" allowOverlap="1" wp14:anchorId="40E6BE47" wp14:editId="6F1E76E4">
                      <wp:simplePos x="0" y="0"/>
                      <wp:positionH relativeFrom="column">
                        <wp:posOffset>897636</wp:posOffset>
                      </wp:positionH>
                      <wp:positionV relativeFrom="paragraph">
                        <wp:posOffset>300181</wp:posOffset>
                      </wp:positionV>
                      <wp:extent cx="809625" cy="452564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4525645"/>
                                <a:chOff x="0" y="0"/>
                                <a:chExt cx="809625" cy="4525645"/>
                              </a:xfrm>
                            </wpg:grpSpPr>
                            <wps:wsp>
                              <wps:cNvPr id="42" name="Graphic 42"/>
                              <wps:cNvSpPr/>
                              <wps:spPr>
                                <a:xfrm>
                                  <a:off x="0" y="0"/>
                                  <a:ext cx="809625" cy="4525645"/>
                                </a:xfrm>
                                <a:custGeom>
                                  <a:avLst/>
                                  <a:gdLst/>
                                  <a:ahLst/>
                                  <a:cxnLst/>
                                  <a:rect l="l" t="t" r="r" b="b"/>
                                  <a:pathLst>
                                    <a:path w="809625" h="4525645">
                                      <a:moveTo>
                                        <a:pt x="6083" y="3406787"/>
                                      </a:moveTo>
                                      <a:lnTo>
                                        <a:pt x="0" y="3406787"/>
                                      </a:lnTo>
                                      <a:lnTo>
                                        <a:pt x="0" y="3478352"/>
                                      </a:lnTo>
                                      <a:lnTo>
                                        <a:pt x="0" y="4046804"/>
                                      </a:lnTo>
                                      <a:lnTo>
                                        <a:pt x="0" y="4118737"/>
                                      </a:lnTo>
                                      <a:lnTo>
                                        <a:pt x="0" y="4519549"/>
                                      </a:lnTo>
                                      <a:lnTo>
                                        <a:pt x="0" y="4525645"/>
                                      </a:lnTo>
                                      <a:lnTo>
                                        <a:pt x="6083" y="4525645"/>
                                      </a:lnTo>
                                      <a:lnTo>
                                        <a:pt x="6083" y="3478352"/>
                                      </a:lnTo>
                                      <a:lnTo>
                                        <a:pt x="6083" y="3406787"/>
                                      </a:lnTo>
                                      <a:close/>
                                    </a:path>
                                    <a:path w="809625" h="4525645">
                                      <a:moveTo>
                                        <a:pt x="6083" y="2502738"/>
                                      </a:moveTo>
                                      <a:lnTo>
                                        <a:pt x="0" y="2502738"/>
                                      </a:lnTo>
                                      <a:lnTo>
                                        <a:pt x="0" y="3406775"/>
                                      </a:lnTo>
                                      <a:lnTo>
                                        <a:pt x="6083" y="3406775"/>
                                      </a:lnTo>
                                      <a:lnTo>
                                        <a:pt x="6083" y="2502738"/>
                                      </a:lnTo>
                                      <a:close/>
                                    </a:path>
                                    <a:path w="809625" h="4525645">
                                      <a:moveTo>
                                        <a:pt x="6083" y="2127770"/>
                                      </a:moveTo>
                                      <a:lnTo>
                                        <a:pt x="0" y="2127770"/>
                                      </a:lnTo>
                                      <a:lnTo>
                                        <a:pt x="0" y="2199386"/>
                                      </a:lnTo>
                                      <a:lnTo>
                                        <a:pt x="0" y="2431034"/>
                                      </a:lnTo>
                                      <a:lnTo>
                                        <a:pt x="0" y="2502662"/>
                                      </a:lnTo>
                                      <a:lnTo>
                                        <a:pt x="6083" y="2502662"/>
                                      </a:lnTo>
                                      <a:lnTo>
                                        <a:pt x="6083" y="2431034"/>
                                      </a:lnTo>
                                      <a:lnTo>
                                        <a:pt x="6083" y="2199386"/>
                                      </a:lnTo>
                                      <a:lnTo>
                                        <a:pt x="6083" y="2127770"/>
                                      </a:lnTo>
                                      <a:close/>
                                    </a:path>
                                    <a:path w="809625" h="4525645">
                                      <a:moveTo>
                                        <a:pt x="6083" y="0"/>
                                      </a:moveTo>
                                      <a:lnTo>
                                        <a:pt x="0" y="0"/>
                                      </a:lnTo>
                                      <a:lnTo>
                                        <a:pt x="0" y="6096"/>
                                      </a:lnTo>
                                      <a:lnTo>
                                        <a:pt x="0" y="71628"/>
                                      </a:lnTo>
                                      <a:lnTo>
                                        <a:pt x="0" y="2127758"/>
                                      </a:lnTo>
                                      <a:lnTo>
                                        <a:pt x="6083" y="2127758"/>
                                      </a:lnTo>
                                      <a:lnTo>
                                        <a:pt x="6083" y="6096"/>
                                      </a:lnTo>
                                      <a:lnTo>
                                        <a:pt x="6083" y="0"/>
                                      </a:lnTo>
                                      <a:close/>
                                    </a:path>
                                    <a:path w="809625" h="4525645">
                                      <a:moveTo>
                                        <a:pt x="12179" y="0"/>
                                      </a:moveTo>
                                      <a:lnTo>
                                        <a:pt x="6096" y="0"/>
                                      </a:lnTo>
                                      <a:lnTo>
                                        <a:pt x="6096" y="6096"/>
                                      </a:lnTo>
                                      <a:lnTo>
                                        <a:pt x="12179" y="6096"/>
                                      </a:lnTo>
                                      <a:lnTo>
                                        <a:pt x="12179" y="0"/>
                                      </a:lnTo>
                                      <a:close/>
                                    </a:path>
                                    <a:path w="809625" h="4525645">
                                      <a:moveTo>
                                        <a:pt x="809548" y="4519549"/>
                                      </a:moveTo>
                                      <a:lnTo>
                                        <a:pt x="6096" y="4519549"/>
                                      </a:lnTo>
                                      <a:lnTo>
                                        <a:pt x="6096" y="4525645"/>
                                      </a:lnTo>
                                      <a:lnTo>
                                        <a:pt x="809548" y="4525645"/>
                                      </a:lnTo>
                                      <a:lnTo>
                                        <a:pt x="809548" y="4519549"/>
                                      </a:lnTo>
                                      <a:close/>
                                    </a:path>
                                    <a:path w="809625" h="4525645">
                                      <a:moveTo>
                                        <a:pt x="809548" y="4046804"/>
                                      </a:moveTo>
                                      <a:lnTo>
                                        <a:pt x="6096" y="4046804"/>
                                      </a:lnTo>
                                      <a:lnTo>
                                        <a:pt x="6096" y="4053205"/>
                                      </a:lnTo>
                                      <a:lnTo>
                                        <a:pt x="809548" y="4053205"/>
                                      </a:lnTo>
                                      <a:lnTo>
                                        <a:pt x="809548" y="4046804"/>
                                      </a:lnTo>
                                      <a:close/>
                                    </a:path>
                                    <a:path w="809625" h="4525645">
                                      <a:moveTo>
                                        <a:pt x="809548" y="3406787"/>
                                      </a:moveTo>
                                      <a:lnTo>
                                        <a:pt x="6096" y="3406787"/>
                                      </a:lnTo>
                                      <a:lnTo>
                                        <a:pt x="6096" y="3412871"/>
                                      </a:lnTo>
                                      <a:lnTo>
                                        <a:pt x="809548" y="3412871"/>
                                      </a:lnTo>
                                      <a:lnTo>
                                        <a:pt x="809548" y="3406787"/>
                                      </a:lnTo>
                                      <a:close/>
                                    </a:path>
                                    <a:path w="809625" h="4525645">
                                      <a:moveTo>
                                        <a:pt x="809548" y="2431046"/>
                                      </a:moveTo>
                                      <a:lnTo>
                                        <a:pt x="6096" y="2431046"/>
                                      </a:lnTo>
                                      <a:lnTo>
                                        <a:pt x="6096" y="2437130"/>
                                      </a:lnTo>
                                      <a:lnTo>
                                        <a:pt x="809548" y="2437130"/>
                                      </a:lnTo>
                                      <a:lnTo>
                                        <a:pt x="809548" y="2431046"/>
                                      </a:lnTo>
                                      <a:close/>
                                    </a:path>
                                    <a:path w="809625" h="4525645">
                                      <a:moveTo>
                                        <a:pt x="809548" y="1519682"/>
                                      </a:moveTo>
                                      <a:lnTo>
                                        <a:pt x="6096" y="1519682"/>
                                      </a:lnTo>
                                      <a:lnTo>
                                        <a:pt x="6096" y="1525778"/>
                                      </a:lnTo>
                                      <a:lnTo>
                                        <a:pt x="809548" y="1525778"/>
                                      </a:lnTo>
                                      <a:lnTo>
                                        <a:pt x="809548" y="1519682"/>
                                      </a:lnTo>
                                      <a:close/>
                                    </a:path>
                                    <a:path w="809625" h="4525645">
                                      <a:moveTo>
                                        <a:pt x="809548" y="1216164"/>
                                      </a:moveTo>
                                      <a:lnTo>
                                        <a:pt x="6096" y="1216164"/>
                                      </a:lnTo>
                                      <a:lnTo>
                                        <a:pt x="6096" y="1222248"/>
                                      </a:lnTo>
                                      <a:lnTo>
                                        <a:pt x="809548" y="1222248"/>
                                      </a:lnTo>
                                      <a:lnTo>
                                        <a:pt x="809548" y="1216164"/>
                                      </a:lnTo>
                                      <a:close/>
                                    </a:path>
                                    <a:path w="809625" h="4525645">
                                      <a:moveTo>
                                        <a:pt x="809548" y="911352"/>
                                      </a:moveTo>
                                      <a:lnTo>
                                        <a:pt x="6096" y="911352"/>
                                      </a:lnTo>
                                      <a:lnTo>
                                        <a:pt x="6096" y="917448"/>
                                      </a:lnTo>
                                      <a:lnTo>
                                        <a:pt x="809548" y="917448"/>
                                      </a:lnTo>
                                      <a:lnTo>
                                        <a:pt x="809548" y="911352"/>
                                      </a:lnTo>
                                      <a:close/>
                                    </a:path>
                                    <a:path w="809625" h="4525645">
                                      <a:moveTo>
                                        <a:pt x="809548" y="0"/>
                                      </a:moveTo>
                                      <a:lnTo>
                                        <a:pt x="12192" y="0"/>
                                      </a:lnTo>
                                      <a:lnTo>
                                        <a:pt x="12192"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51BA4EF" id="Group 41" o:spid="_x0000_s1026" style="position:absolute;margin-left:70.7pt;margin-top:23.65pt;width:63.75pt;height:356.35pt;z-index:-26875392;mso-wrap-distance-left:0;mso-wrap-distance-right:0" coordsize="8096,4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">
                      <v:shape id="Graphic 42" o:spid="_x0000_s1027" style="position:absolute;width:8096;height:45256;visibility:visible;mso-wrap-style:square;v-text-anchor:top" coordsize="809625,452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" path="m6083,3406787r-6083,l,3478352r,568452l,4118737r,400812l,4525645r6083,l6083,3478352r,-71565xem6083,2502738r-6083,l,3406775r6083,l6083,2502738xem6083,2127770r-6083,l,2199386r,231648l,2502662r6083,l6083,2431034r,-231648l6083,2127770xem6083,l,,,6096,,71628,,2127758r6083,l6083,6096,6083,xem12179,l6096,r,6096l12179,6096,12179,xem809548,4519549r-803452,l6096,4525645r803452,l809548,4519549xem809548,4046804r-803452,l6096,4053205r803452,l809548,4046804xem809548,3406787r-803452,l6096,3412871r803452,l809548,3406787xem809548,2431046r-803452,l6096,2437130r803452,l809548,2431046xem809548,1519682r-803452,l6096,1525778r803452,l809548,1519682xem809548,1216164r-803452,l6096,1222248r803452,l809548,1216164xem809548,911352r-803452,l6096,917448r803452,l809548,911352xem809548,l12192,r,6096l809548,6096r,-6096xe" fillcolor="black" stroked="f">
                        <v:path arrowok="t"/>
                      </v:shape>
                    </v:group>
                  </w:pict>
                </mc:Fallback>
              </mc:AlternateContent>
            </w:r>
            <w:r>
              <w:rPr>
                <w:spacing w:val="-4"/>
                <w:sz w:val="23"/>
              </w:rPr>
              <w:t>Коды</w:t>
            </w:r>
          </w:p>
        </w:tc>
      </w:tr>
      <w:tr w:rsidR="00192D51" w14:paraId="7B83BB48" w14:textId="77777777">
        <w:trPr>
          <w:trHeight w:val="480"/>
        </w:trPr>
        <w:tc>
          <w:tcPr>
            <w:tcW w:w="11820" w:type="dxa"/>
            <w:gridSpan w:val="9"/>
            <w:tcBorders>
              <w:right w:val="single" w:sz="4" w:space="0" w:color="000000"/>
            </w:tcBorders>
          </w:tcPr>
          <w:p w14:paraId="6EACF018" w14:textId="77777777" w:rsidR="00192D51" w:rsidRDefault="00460E6F">
            <w:pPr>
              <w:pStyle w:val="TableParagraph"/>
              <w:spacing w:before="102"/>
              <w:ind w:left="2788"/>
              <w:rPr>
                <w:sz w:val="23"/>
              </w:rPr>
            </w:pPr>
            <w:r>
              <w:rPr>
                <w:sz w:val="23"/>
              </w:rPr>
              <w:t>К</w:t>
            </w:r>
            <w:r>
              <w:rPr>
                <w:spacing w:val="-3"/>
                <w:sz w:val="23"/>
              </w:rPr>
              <w:t xml:space="preserve"> </w:t>
            </w:r>
            <w:r>
              <w:rPr>
                <w:sz w:val="23"/>
              </w:rPr>
              <w:t>ЛИЦЕВЫМ</w:t>
            </w:r>
            <w:r>
              <w:rPr>
                <w:spacing w:val="-3"/>
                <w:sz w:val="23"/>
              </w:rPr>
              <w:t xml:space="preserve"> </w:t>
            </w:r>
            <w:r>
              <w:rPr>
                <w:sz w:val="23"/>
              </w:rPr>
              <w:t>СЧЕТАМ</w:t>
            </w:r>
            <w:r>
              <w:rPr>
                <w:spacing w:val="-6"/>
                <w:sz w:val="23"/>
              </w:rPr>
              <w:t xml:space="preserve"> </w:t>
            </w:r>
            <w:r>
              <w:rPr>
                <w:spacing w:val="-10"/>
                <w:sz w:val="23"/>
              </w:rPr>
              <w:t>N</w:t>
            </w:r>
          </w:p>
        </w:tc>
      </w:tr>
      <w:tr w:rsidR="00192D51" w14:paraId="39AB2204" w14:textId="77777777">
        <w:trPr>
          <w:trHeight w:val="472"/>
        </w:trPr>
        <w:tc>
          <w:tcPr>
            <w:tcW w:w="11820" w:type="dxa"/>
            <w:gridSpan w:val="9"/>
            <w:tcBorders>
              <w:right w:val="single" w:sz="4" w:space="0" w:color="000000"/>
            </w:tcBorders>
          </w:tcPr>
          <w:p w14:paraId="07B4AF06" w14:textId="77777777" w:rsidR="00192D51" w:rsidRDefault="00460E6F">
            <w:pPr>
              <w:pStyle w:val="TableParagraph"/>
              <w:spacing w:line="20" w:lineRule="exact"/>
              <w:ind w:left="5484"/>
              <w:rPr>
                <w:sz w:val="2"/>
              </w:rPr>
            </w:pPr>
            <w:r>
              <w:rPr>
                <w:noProof/>
                <w:sz w:val="2"/>
                <w:lang w:eastAsia="ru-RU"/>
              </w:rPr>
              <mc:AlternateContent>
                <mc:Choice Requires="wpg">
                  <w:drawing>
                    <wp:inline distT="0" distB="0" distL="0" distR="0" wp14:anchorId="7EC40581" wp14:editId="41142FA8">
                      <wp:extent cx="2318385"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44" name="Graphic 44"/>
                              <wps:cNvSpPr/>
                              <wps:spPr>
                                <a:xfrm>
                                  <a:off x="0" y="0"/>
                                  <a:ext cx="2318385" cy="6350"/>
                                </a:xfrm>
                                <a:custGeom>
                                  <a:avLst/>
                                  <a:gdLst/>
                                  <a:ahLst/>
                                  <a:cxnLst/>
                                  <a:rect l="l" t="t" r="r" b="b"/>
                                  <a:pathLst>
                                    <a:path w="2318385" h="6350">
                                      <a:moveTo>
                                        <a:pt x="2318257" y="0"/>
                                      </a:moveTo>
                                      <a:lnTo>
                                        <a:pt x="0" y="0"/>
                                      </a:lnTo>
                                      <a:lnTo>
                                        <a:pt x="0" y="6096"/>
                                      </a:lnTo>
                                      <a:lnTo>
                                        <a:pt x="2318257" y="6096"/>
                                      </a:lnTo>
                                      <a:lnTo>
                                        <a:pt x="23182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FA82F69" id="Group 43"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">
                      <v:shape id="Graphic 44" o:spid="_x0000_s1027" style="position:absolute;width:23183;height:63;visibility:visible;mso-wrap-style:square;v-text-anchor:top" coordsize="2318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" path="m2318257,l,,,6096r2318257,l2318257,xe" fillcolor="black" stroked="f">
                        <v:path arrowok="t"/>
                      </v:shape>
                      <w10:anchorlock/>
                    </v:group>
                  </w:pict>
                </mc:Fallback>
              </mc:AlternateContent>
            </w:r>
          </w:p>
        </w:tc>
      </w:tr>
      <w:tr w:rsidR="00192D51" w14:paraId="22A521F3" w14:textId="77777777">
        <w:trPr>
          <w:trHeight w:val="467"/>
        </w:trPr>
        <w:tc>
          <w:tcPr>
            <w:tcW w:w="4013" w:type="dxa"/>
            <w:tcBorders>
              <w:top w:val="single" w:sz="4" w:space="0" w:color="000000"/>
            </w:tcBorders>
          </w:tcPr>
          <w:p w14:paraId="7544CD10" w14:textId="77777777" w:rsidR="00192D51" w:rsidRDefault="00460E6F">
            <w:pPr>
              <w:pStyle w:val="TableParagraph"/>
              <w:spacing w:before="97"/>
              <w:ind w:right="55"/>
              <w:jc w:val="right"/>
              <w:rPr>
                <w:sz w:val="23"/>
              </w:rPr>
            </w:pPr>
            <w:r>
              <w:rPr>
                <w:sz w:val="23"/>
              </w:rPr>
              <w:t xml:space="preserve">от </w:t>
            </w:r>
            <w:r>
              <w:rPr>
                <w:spacing w:val="-10"/>
                <w:sz w:val="23"/>
              </w:rPr>
              <w:t>"</w:t>
            </w:r>
          </w:p>
        </w:tc>
        <w:tc>
          <w:tcPr>
            <w:tcW w:w="334" w:type="dxa"/>
            <w:tcBorders>
              <w:top w:val="single" w:sz="4" w:space="0" w:color="000000"/>
              <w:bottom w:val="single" w:sz="4" w:space="0" w:color="000000"/>
            </w:tcBorders>
          </w:tcPr>
          <w:p w14:paraId="6B7BE84E" w14:textId="77777777" w:rsidR="00192D51" w:rsidRDefault="00192D51">
            <w:pPr>
              <w:pStyle w:val="TableParagraph"/>
            </w:pPr>
          </w:p>
        </w:tc>
        <w:tc>
          <w:tcPr>
            <w:tcW w:w="686" w:type="dxa"/>
            <w:tcBorders>
              <w:top w:val="single" w:sz="4" w:space="0" w:color="000000"/>
              <w:bottom w:val="single" w:sz="4" w:space="0" w:color="000000"/>
            </w:tcBorders>
          </w:tcPr>
          <w:p w14:paraId="0B8BDE2B" w14:textId="77777777" w:rsidR="00192D51" w:rsidRDefault="00460E6F">
            <w:pPr>
              <w:pStyle w:val="TableParagraph"/>
              <w:spacing w:before="97"/>
              <w:ind w:left="412"/>
              <w:rPr>
                <w:sz w:val="23"/>
              </w:rPr>
            </w:pPr>
            <w:r>
              <w:rPr>
                <w:spacing w:val="-10"/>
                <w:sz w:val="23"/>
              </w:rPr>
              <w:t>"</w:t>
            </w:r>
          </w:p>
        </w:tc>
        <w:tc>
          <w:tcPr>
            <w:tcW w:w="446" w:type="dxa"/>
            <w:tcBorders>
              <w:top w:val="single" w:sz="4" w:space="0" w:color="000000"/>
              <w:bottom w:val="single" w:sz="4" w:space="0" w:color="000000"/>
            </w:tcBorders>
          </w:tcPr>
          <w:p w14:paraId="0FD6C568" w14:textId="77777777" w:rsidR="00192D51" w:rsidRDefault="00192D51">
            <w:pPr>
              <w:pStyle w:val="TableParagraph"/>
            </w:pPr>
          </w:p>
        </w:tc>
        <w:tc>
          <w:tcPr>
            <w:tcW w:w="885" w:type="dxa"/>
            <w:tcBorders>
              <w:top w:val="single" w:sz="4" w:space="0" w:color="000000"/>
              <w:bottom w:val="single" w:sz="4" w:space="0" w:color="000000"/>
            </w:tcBorders>
          </w:tcPr>
          <w:p w14:paraId="3D5FD995" w14:textId="77777777" w:rsidR="00192D51" w:rsidRDefault="00192D51">
            <w:pPr>
              <w:pStyle w:val="TableParagraph"/>
            </w:pPr>
          </w:p>
        </w:tc>
        <w:tc>
          <w:tcPr>
            <w:tcW w:w="489" w:type="dxa"/>
            <w:tcBorders>
              <w:top w:val="single" w:sz="4" w:space="0" w:color="000000"/>
            </w:tcBorders>
          </w:tcPr>
          <w:p w14:paraId="212B08D1" w14:textId="77777777" w:rsidR="00192D51" w:rsidRDefault="00460E6F">
            <w:pPr>
              <w:pStyle w:val="TableParagraph"/>
              <w:spacing w:before="97"/>
              <w:ind w:left="203"/>
              <w:rPr>
                <w:sz w:val="23"/>
              </w:rPr>
            </w:pPr>
            <w:r>
              <w:rPr>
                <w:spacing w:val="-5"/>
                <w:sz w:val="23"/>
              </w:rPr>
              <w:t>20</w:t>
            </w:r>
          </w:p>
        </w:tc>
        <w:tc>
          <w:tcPr>
            <w:tcW w:w="340" w:type="dxa"/>
            <w:tcBorders>
              <w:top w:val="single" w:sz="4" w:space="0" w:color="000000"/>
              <w:bottom w:val="single" w:sz="4" w:space="0" w:color="000000"/>
            </w:tcBorders>
          </w:tcPr>
          <w:p w14:paraId="0AFDEBAF" w14:textId="77777777" w:rsidR="00192D51" w:rsidRDefault="00192D51">
            <w:pPr>
              <w:pStyle w:val="TableParagraph"/>
            </w:pPr>
          </w:p>
        </w:tc>
        <w:tc>
          <w:tcPr>
            <w:tcW w:w="1934" w:type="dxa"/>
            <w:tcBorders>
              <w:top w:val="single" w:sz="4" w:space="0" w:color="000000"/>
            </w:tcBorders>
          </w:tcPr>
          <w:p w14:paraId="4A473D10" w14:textId="77777777" w:rsidR="00192D51" w:rsidRDefault="00460E6F">
            <w:pPr>
              <w:pStyle w:val="TableParagraph"/>
              <w:spacing w:before="97"/>
              <w:ind w:left="67"/>
              <w:rPr>
                <w:sz w:val="23"/>
              </w:rPr>
            </w:pPr>
            <w:r>
              <w:rPr>
                <w:spacing w:val="-5"/>
                <w:sz w:val="23"/>
              </w:rPr>
              <w:t>г.</w:t>
            </w:r>
          </w:p>
        </w:tc>
        <w:tc>
          <w:tcPr>
            <w:tcW w:w="2693" w:type="dxa"/>
            <w:tcBorders>
              <w:right w:val="single" w:sz="4" w:space="0" w:color="000000"/>
            </w:tcBorders>
          </w:tcPr>
          <w:p w14:paraId="29FE7A43" w14:textId="77777777" w:rsidR="00192D51" w:rsidRDefault="00460E6F">
            <w:pPr>
              <w:pStyle w:val="TableParagraph"/>
              <w:spacing w:before="97"/>
              <w:ind w:right="416"/>
              <w:jc w:val="center"/>
              <w:rPr>
                <w:sz w:val="23"/>
              </w:rPr>
            </w:pPr>
            <w:r>
              <w:rPr>
                <w:spacing w:val="-4"/>
                <w:sz w:val="23"/>
              </w:rPr>
              <w:t>Дата</w:t>
            </w:r>
          </w:p>
        </w:tc>
      </w:tr>
      <w:tr w:rsidR="00192D51" w14:paraId="626290F3" w14:textId="77777777">
        <w:trPr>
          <w:trHeight w:val="470"/>
        </w:trPr>
        <w:tc>
          <w:tcPr>
            <w:tcW w:w="4013" w:type="dxa"/>
          </w:tcPr>
          <w:p w14:paraId="3414374D" w14:textId="77777777" w:rsidR="00192D51" w:rsidRDefault="00460E6F">
            <w:pPr>
              <w:pStyle w:val="TableParagraph"/>
              <w:spacing w:before="97"/>
              <w:ind w:left="54"/>
              <w:rPr>
                <w:sz w:val="23"/>
              </w:rPr>
            </w:pPr>
            <w:r>
              <w:rPr>
                <w:sz w:val="23"/>
              </w:rPr>
              <w:t>Наименование</w:t>
            </w:r>
            <w:r>
              <w:rPr>
                <w:spacing w:val="-6"/>
                <w:sz w:val="23"/>
              </w:rPr>
              <w:t xml:space="preserve"> </w:t>
            </w:r>
            <w:r>
              <w:rPr>
                <w:spacing w:val="-2"/>
                <w:sz w:val="23"/>
              </w:rPr>
              <w:t>клиента</w:t>
            </w:r>
          </w:p>
        </w:tc>
        <w:tc>
          <w:tcPr>
            <w:tcW w:w="334" w:type="dxa"/>
            <w:tcBorders>
              <w:top w:val="single" w:sz="4" w:space="0" w:color="000000"/>
            </w:tcBorders>
          </w:tcPr>
          <w:p w14:paraId="069A5E84" w14:textId="77777777" w:rsidR="00192D51" w:rsidRDefault="00192D51">
            <w:pPr>
              <w:pStyle w:val="TableParagraph"/>
            </w:pPr>
          </w:p>
        </w:tc>
        <w:tc>
          <w:tcPr>
            <w:tcW w:w="686" w:type="dxa"/>
            <w:tcBorders>
              <w:top w:val="single" w:sz="4" w:space="0" w:color="000000"/>
              <w:bottom w:val="single" w:sz="4" w:space="0" w:color="000000"/>
            </w:tcBorders>
          </w:tcPr>
          <w:p w14:paraId="6B28A3C0" w14:textId="77777777" w:rsidR="00192D51" w:rsidRDefault="00192D51">
            <w:pPr>
              <w:pStyle w:val="TableParagraph"/>
            </w:pPr>
          </w:p>
        </w:tc>
        <w:tc>
          <w:tcPr>
            <w:tcW w:w="446" w:type="dxa"/>
            <w:tcBorders>
              <w:top w:val="single" w:sz="4" w:space="0" w:color="000000"/>
              <w:bottom w:val="single" w:sz="4" w:space="0" w:color="000000"/>
            </w:tcBorders>
          </w:tcPr>
          <w:p w14:paraId="111EE6A0" w14:textId="77777777" w:rsidR="00192D51" w:rsidRDefault="00192D51">
            <w:pPr>
              <w:pStyle w:val="TableParagraph"/>
            </w:pPr>
          </w:p>
        </w:tc>
        <w:tc>
          <w:tcPr>
            <w:tcW w:w="885" w:type="dxa"/>
            <w:tcBorders>
              <w:top w:val="single" w:sz="4" w:space="0" w:color="000000"/>
              <w:bottom w:val="single" w:sz="4" w:space="0" w:color="000000"/>
            </w:tcBorders>
          </w:tcPr>
          <w:p w14:paraId="698254ED" w14:textId="77777777" w:rsidR="00192D51" w:rsidRDefault="00192D51">
            <w:pPr>
              <w:pStyle w:val="TableParagraph"/>
            </w:pPr>
          </w:p>
        </w:tc>
        <w:tc>
          <w:tcPr>
            <w:tcW w:w="489" w:type="dxa"/>
            <w:tcBorders>
              <w:bottom w:val="single" w:sz="4" w:space="0" w:color="000000"/>
            </w:tcBorders>
          </w:tcPr>
          <w:p w14:paraId="4800E8E8" w14:textId="77777777" w:rsidR="00192D51" w:rsidRDefault="00192D51">
            <w:pPr>
              <w:pStyle w:val="TableParagraph"/>
            </w:pPr>
          </w:p>
        </w:tc>
        <w:tc>
          <w:tcPr>
            <w:tcW w:w="340" w:type="dxa"/>
            <w:tcBorders>
              <w:top w:val="single" w:sz="4" w:space="0" w:color="000000"/>
              <w:bottom w:val="single" w:sz="4" w:space="0" w:color="000000"/>
            </w:tcBorders>
          </w:tcPr>
          <w:p w14:paraId="65F3D9D4" w14:textId="77777777" w:rsidR="00192D51" w:rsidRDefault="00192D51">
            <w:pPr>
              <w:pStyle w:val="TableParagraph"/>
            </w:pPr>
          </w:p>
        </w:tc>
        <w:tc>
          <w:tcPr>
            <w:tcW w:w="1934" w:type="dxa"/>
            <w:tcBorders>
              <w:bottom w:val="single" w:sz="4" w:space="0" w:color="000000"/>
            </w:tcBorders>
          </w:tcPr>
          <w:p w14:paraId="56F89A24" w14:textId="77777777" w:rsidR="00192D51" w:rsidRDefault="00192D51">
            <w:pPr>
              <w:pStyle w:val="TableParagraph"/>
            </w:pPr>
          </w:p>
        </w:tc>
        <w:tc>
          <w:tcPr>
            <w:tcW w:w="2693" w:type="dxa"/>
            <w:tcBorders>
              <w:right w:val="single" w:sz="4" w:space="0" w:color="000000"/>
            </w:tcBorders>
          </w:tcPr>
          <w:p w14:paraId="1A3E4826" w14:textId="77777777" w:rsidR="00192D51" w:rsidRDefault="00460E6F">
            <w:pPr>
              <w:pStyle w:val="TableParagraph"/>
              <w:spacing w:before="97"/>
              <w:ind w:left="865"/>
              <w:rPr>
                <w:sz w:val="23"/>
              </w:rPr>
            </w:pPr>
            <w:r>
              <w:rPr>
                <w:spacing w:val="-5"/>
                <w:sz w:val="23"/>
              </w:rPr>
              <w:t>ИНН</w:t>
            </w:r>
          </w:p>
        </w:tc>
      </w:tr>
      <w:tr w:rsidR="00192D51" w14:paraId="3B81AFD5" w14:textId="77777777">
        <w:trPr>
          <w:trHeight w:val="472"/>
        </w:trPr>
        <w:tc>
          <w:tcPr>
            <w:tcW w:w="4013" w:type="dxa"/>
          </w:tcPr>
          <w:p w14:paraId="7A5FAE7D" w14:textId="77777777" w:rsidR="00192D51" w:rsidRDefault="00192D51">
            <w:pPr>
              <w:pStyle w:val="TableParagraph"/>
            </w:pPr>
          </w:p>
        </w:tc>
        <w:tc>
          <w:tcPr>
            <w:tcW w:w="334" w:type="dxa"/>
          </w:tcPr>
          <w:p w14:paraId="43B5E70C" w14:textId="77777777" w:rsidR="00192D51" w:rsidRDefault="00192D51">
            <w:pPr>
              <w:pStyle w:val="TableParagraph"/>
            </w:pPr>
          </w:p>
        </w:tc>
        <w:tc>
          <w:tcPr>
            <w:tcW w:w="686" w:type="dxa"/>
            <w:tcBorders>
              <w:top w:val="single" w:sz="4" w:space="0" w:color="000000"/>
            </w:tcBorders>
          </w:tcPr>
          <w:p w14:paraId="346D9818" w14:textId="77777777" w:rsidR="00192D51" w:rsidRDefault="00192D51">
            <w:pPr>
              <w:pStyle w:val="TableParagraph"/>
            </w:pPr>
          </w:p>
        </w:tc>
        <w:tc>
          <w:tcPr>
            <w:tcW w:w="446" w:type="dxa"/>
            <w:tcBorders>
              <w:top w:val="single" w:sz="4" w:space="0" w:color="000000"/>
            </w:tcBorders>
          </w:tcPr>
          <w:p w14:paraId="6B70974D" w14:textId="77777777" w:rsidR="00192D51" w:rsidRDefault="00192D51">
            <w:pPr>
              <w:pStyle w:val="TableParagraph"/>
            </w:pPr>
          </w:p>
        </w:tc>
        <w:tc>
          <w:tcPr>
            <w:tcW w:w="885" w:type="dxa"/>
            <w:tcBorders>
              <w:top w:val="single" w:sz="4" w:space="0" w:color="000000"/>
            </w:tcBorders>
          </w:tcPr>
          <w:p w14:paraId="596942DB" w14:textId="77777777" w:rsidR="00192D51" w:rsidRDefault="00192D51">
            <w:pPr>
              <w:pStyle w:val="TableParagraph"/>
            </w:pPr>
          </w:p>
        </w:tc>
        <w:tc>
          <w:tcPr>
            <w:tcW w:w="489" w:type="dxa"/>
            <w:tcBorders>
              <w:top w:val="single" w:sz="4" w:space="0" w:color="000000"/>
            </w:tcBorders>
          </w:tcPr>
          <w:p w14:paraId="3636BC54" w14:textId="77777777" w:rsidR="00192D51" w:rsidRDefault="00192D51">
            <w:pPr>
              <w:pStyle w:val="TableParagraph"/>
            </w:pPr>
          </w:p>
        </w:tc>
        <w:tc>
          <w:tcPr>
            <w:tcW w:w="340" w:type="dxa"/>
            <w:tcBorders>
              <w:top w:val="single" w:sz="4" w:space="0" w:color="000000"/>
            </w:tcBorders>
          </w:tcPr>
          <w:p w14:paraId="6CE3A427" w14:textId="77777777" w:rsidR="00192D51" w:rsidRDefault="00192D51">
            <w:pPr>
              <w:pStyle w:val="TableParagraph"/>
            </w:pPr>
          </w:p>
        </w:tc>
        <w:tc>
          <w:tcPr>
            <w:tcW w:w="1934" w:type="dxa"/>
            <w:tcBorders>
              <w:top w:val="single" w:sz="4" w:space="0" w:color="000000"/>
            </w:tcBorders>
          </w:tcPr>
          <w:p w14:paraId="741D4A80" w14:textId="77777777" w:rsidR="00192D51" w:rsidRDefault="00192D51">
            <w:pPr>
              <w:pStyle w:val="TableParagraph"/>
            </w:pPr>
          </w:p>
        </w:tc>
        <w:tc>
          <w:tcPr>
            <w:tcW w:w="2693" w:type="dxa"/>
            <w:tcBorders>
              <w:right w:val="single" w:sz="4" w:space="0" w:color="000000"/>
            </w:tcBorders>
          </w:tcPr>
          <w:p w14:paraId="22C004B7" w14:textId="77777777" w:rsidR="00192D51" w:rsidRDefault="00460E6F">
            <w:pPr>
              <w:pStyle w:val="TableParagraph"/>
              <w:spacing w:before="97"/>
              <w:ind w:left="879"/>
              <w:rPr>
                <w:sz w:val="23"/>
              </w:rPr>
            </w:pPr>
            <w:r>
              <w:rPr>
                <w:spacing w:val="-5"/>
                <w:sz w:val="23"/>
              </w:rPr>
              <w:t>КПП</w:t>
            </w:r>
          </w:p>
        </w:tc>
      </w:tr>
      <w:tr w:rsidR="00192D51" w14:paraId="3091B06F" w14:textId="77777777">
        <w:trPr>
          <w:trHeight w:val="956"/>
        </w:trPr>
        <w:tc>
          <w:tcPr>
            <w:tcW w:w="4013" w:type="dxa"/>
          </w:tcPr>
          <w:p w14:paraId="79433F90" w14:textId="77777777" w:rsidR="00192D51" w:rsidRDefault="00192D51">
            <w:pPr>
              <w:pStyle w:val="TableParagraph"/>
              <w:rPr>
                <w:sz w:val="23"/>
              </w:rPr>
            </w:pPr>
          </w:p>
          <w:p w14:paraId="23EA7891" w14:textId="77777777" w:rsidR="00192D51" w:rsidRDefault="00192D51">
            <w:pPr>
              <w:pStyle w:val="TableParagraph"/>
              <w:spacing w:before="50"/>
              <w:rPr>
                <w:sz w:val="23"/>
              </w:rPr>
            </w:pPr>
          </w:p>
          <w:p w14:paraId="752012E3" w14:textId="77777777" w:rsidR="00192D51" w:rsidRDefault="00460E6F">
            <w:pPr>
              <w:pStyle w:val="TableParagraph"/>
              <w:ind w:left="54"/>
              <w:rPr>
                <w:sz w:val="23"/>
              </w:rPr>
            </w:pPr>
            <w:r>
              <w:rPr>
                <w:spacing w:val="-2"/>
                <w:sz w:val="23"/>
              </w:rPr>
              <w:t>Адрес</w:t>
            </w:r>
          </w:p>
        </w:tc>
        <w:tc>
          <w:tcPr>
            <w:tcW w:w="334" w:type="dxa"/>
          </w:tcPr>
          <w:p w14:paraId="6A8181DA" w14:textId="77777777" w:rsidR="00192D51" w:rsidRDefault="00192D51">
            <w:pPr>
              <w:pStyle w:val="TableParagraph"/>
            </w:pPr>
          </w:p>
        </w:tc>
        <w:tc>
          <w:tcPr>
            <w:tcW w:w="686" w:type="dxa"/>
          </w:tcPr>
          <w:p w14:paraId="055F7DE9" w14:textId="77777777" w:rsidR="00192D51" w:rsidRDefault="00192D51">
            <w:pPr>
              <w:pStyle w:val="TableParagraph"/>
            </w:pPr>
          </w:p>
        </w:tc>
        <w:tc>
          <w:tcPr>
            <w:tcW w:w="446" w:type="dxa"/>
          </w:tcPr>
          <w:p w14:paraId="3B6E14D5" w14:textId="77777777" w:rsidR="00192D51" w:rsidRDefault="00192D51">
            <w:pPr>
              <w:pStyle w:val="TableParagraph"/>
            </w:pPr>
          </w:p>
        </w:tc>
        <w:tc>
          <w:tcPr>
            <w:tcW w:w="885" w:type="dxa"/>
          </w:tcPr>
          <w:p w14:paraId="09220A45" w14:textId="77777777" w:rsidR="00192D51" w:rsidRDefault="00192D51">
            <w:pPr>
              <w:pStyle w:val="TableParagraph"/>
            </w:pPr>
          </w:p>
        </w:tc>
        <w:tc>
          <w:tcPr>
            <w:tcW w:w="489" w:type="dxa"/>
          </w:tcPr>
          <w:p w14:paraId="79F0B934" w14:textId="77777777" w:rsidR="00192D51" w:rsidRDefault="00192D51">
            <w:pPr>
              <w:pStyle w:val="TableParagraph"/>
            </w:pPr>
          </w:p>
        </w:tc>
        <w:tc>
          <w:tcPr>
            <w:tcW w:w="340" w:type="dxa"/>
          </w:tcPr>
          <w:p w14:paraId="22FDEC50" w14:textId="77777777" w:rsidR="00192D51" w:rsidRDefault="00192D51">
            <w:pPr>
              <w:pStyle w:val="TableParagraph"/>
            </w:pPr>
          </w:p>
        </w:tc>
        <w:tc>
          <w:tcPr>
            <w:tcW w:w="1934" w:type="dxa"/>
          </w:tcPr>
          <w:p w14:paraId="025F8C9D" w14:textId="77777777" w:rsidR="00192D51" w:rsidRDefault="00192D51">
            <w:pPr>
              <w:pStyle w:val="TableParagraph"/>
            </w:pPr>
          </w:p>
        </w:tc>
        <w:tc>
          <w:tcPr>
            <w:tcW w:w="2693" w:type="dxa"/>
            <w:tcBorders>
              <w:right w:val="single" w:sz="4" w:space="0" w:color="000000"/>
            </w:tcBorders>
          </w:tcPr>
          <w:p w14:paraId="26A20474" w14:textId="77777777" w:rsidR="00192D51" w:rsidRDefault="00192D51">
            <w:pPr>
              <w:pStyle w:val="TableParagraph"/>
            </w:pPr>
          </w:p>
        </w:tc>
      </w:tr>
      <w:tr w:rsidR="00192D51" w14:paraId="56886FAA" w14:textId="77777777">
        <w:trPr>
          <w:trHeight w:val="473"/>
        </w:trPr>
        <w:tc>
          <w:tcPr>
            <w:tcW w:w="4013" w:type="dxa"/>
          </w:tcPr>
          <w:p w14:paraId="602A5815" w14:textId="77777777" w:rsidR="00192D51" w:rsidRDefault="00192D51">
            <w:pPr>
              <w:pStyle w:val="TableParagraph"/>
            </w:pPr>
          </w:p>
        </w:tc>
        <w:tc>
          <w:tcPr>
            <w:tcW w:w="334" w:type="dxa"/>
          </w:tcPr>
          <w:p w14:paraId="5381FB97" w14:textId="77777777" w:rsidR="00192D51" w:rsidRDefault="00192D51">
            <w:pPr>
              <w:pStyle w:val="TableParagraph"/>
            </w:pPr>
          </w:p>
        </w:tc>
        <w:tc>
          <w:tcPr>
            <w:tcW w:w="686" w:type="dxa"/>
            <w:tcBorders>
              <w:bottom w:val="single" w:sz="4" w:space="0" w:color="000000"/>
            </w:tcBorders>
          </w:tcPr>
          <w:p w14:paraId="3C9DA127" w14:textId="77777777" w:rsidR="00192D51" w:rsidRDefault="00192D51">
            <w:pPr>
              <w:pStyle w:val="TableParagraph"/>
            </w:pPr>
          </w:p>
        </w:tc>
        <w:tc>
          <w:tcPr>
            <w:tcW w:w="446" w:type="dxa"/>
            <w:tcBorders>
              <w:bottom w:val="single" w:sz="4" w:space="0" w:color="000000"/>
            </w:tcBorders>
          </w:tcPr>
          <w:p w14:paraId="063C3215" w14:textId="77777777" w:rsidR="00192D51" w:rsidRDefault="00192D51">
            <w:pPr>
              <w:pStyle w:val="TableParagraph"/>
            </w:pPr>
          </w:p>
        </w:tc>
        <w:tc>
          <w:tcPr>
            <w:tcW w:w="885" w:type="dxa"/>
            <w:tcBorders>
              <w:bottom w:val="single" w:sz="4" w:space="0" w:color="000000"/>
            </w:tcBorders>
          </w:tcPr>
          <w:p w14:paraId="4E5A0C18" w14:textId="77777777" w:rsidR="00192D51" w:rsidRDefault="00192D51">
            <w:pPr>
              <w:pStyle w:val="TableParagraph"/>
            </w:pPr>
          </w:p>
        </w:tc>
        <w:tc>
          <w:tcPr>
            <w:tcW w:w="489" w:type="dxa"/>
            <w:tcBorders>
              <w:bottom w:val="single" w:sz="4" w:space="0" w:color="000000"/>
            </w:tcBorders>
          </w:tcPr>
          <w:p w14:paraId="6F8EE4F5" w14:textId="77777777" w:rsidR="00192D51" w:rsidRDefault="00192D51">
            <w:pPr>
              <w:pStyle w:val="TableParagraph"/>
            </w:pPr>
          </w:p>
        </w:tc>
        <w:tc>
          <w:tcPr>
            <w:tcW w:w="340" w:type="dxa"/>
            <w:tcBorders>
              <w:bottom w:val="single" w:sz="4" w:space="0" w:color="000000"/>
            </w:tcBorders>
          </w:tcPr>
          <w:p w14:paraId="57F28EF4" w14:textId="77777777" w:rsidR="00192D51" w:rsidRDefault="00192D51">
            <w:pPr>
              <w:pStyle w:val="TableParagraph"/>
            </w:pPr>
          </w:p>
        </w:tc>
        <w:tc>
          <w:tcPr>
            <w:tcW w:w="1934" w:type="dxa"/>
            <w:tcBorders>
              <w:bottom w:val="single" w:sz="4" w:space="0" w:color="000000"/>
            </w:tcBorders>
          </w:tcPr>
          <w:p w14:paraId="0F62FB8A" w14:textId="77777777" w:rsidR="00192D51" w:rsidRDefault="00192D51">
            <w:pPr>
              <w:pStyle w:val="TableParagraph"/>
            </w:pPr>
          </w:p>
        </w:tc>
        <w:tc>
          <w:tcPr>
            <w:tcW w:w="2693" w:type="dxa"/>
            <w:tcBorders>
              <w:right w:val="single" w:sz="4" w:space="0" w:color="000000"/>
            </w:tcBorders>
          </w:tcPr>
          <w:p w14:paraId="635888E4" w14:textId="77777777" w:rsidR="00192D51" w:rsidRDefault="00460E6F">
            <w:pPr>
              <w:pStyle w:val="TableParagraph"/>
              <w:spacing w:before="103"/>
              <w:ind w:left="517"/>
              <w:rPr>
                <w:sz w:val="23"/>
              </w:rPr>
            </w:pPr>
            <w:r>
              <w:rPr>
                <w:spacing w:val="-2"/>
                <w:sz w:val="23"/>
              </w:rPr>
              <w:t>Телефон</w:t>
            </w:r>
          </w:p>
        </w:tc>
      </w:tr>
      <w:tr w:rsidR="00192D51" w14:paraId="6B9007D9" w14:textId="77777777">
        <w:trPr>
          <w:trHeight w:val="1526"/>
        </w:trPr>
        <w:tc>
          <w:tcPr>
            <w:tcW w:w="4013" w:type="dxa"/>
          </w:tcPr>
          <w:p w14:paraId="4B30A89F" w14:textId="77777777" w:rsidR="00192D51" w:rsidRDefault="00460E6F">
            <w:pPr>
              <w:pStyle w:val="TableParagraph"/>
              <w:spacing w:before="97"/>
              <w:ind w:left="54"/>
              <w:rPr>
                <w:sz w:val="23"/>
              </w:rPr>
            </w:pPr>
            <w:r>
              <w:rPr>
                <w:sz w:val="23"/>
              </w:rPr>
              <w:t>Наименование</w:t>
            </w:r>
            <w:r>
              <w:rPr>
                <w:spacing w:val="-15"/>
                <w:sz w:val="23"/>
              </w:rPr>
              <w:t xml:space="preserve"> </w:t>
            </w:r>
            <w:r>
              <w:rPr>
                <w:sz w:val="23"/>
              </w:rPr>
              <w:t>главного</w:t>
            </w:r>
            <w:r>
              <w:rPr>
                <w:spacing w:val="-14"/>
                <w:sz w:val="23"/>
              </w:rPr>
              <w:t xml:space="preserve"> </w:t>
            </w:r>
            <w:r>
              <w:rPr>
                <w:sz w:val="23"/>
              </w:rPr>
              <w:t>распорядителя бюджетных средств, главного</w:t>
            </w:r>
          </w:p>
          <w:p w14:paraId="24C1A9C4" w14:textId="77777777" w:rsidR="00192D51" w:rsidRDefault="00460E6F">
            <w:pPr>
              <w:pStyle w:val="TableParagraph"/>
              <w:ind w:left="54" w:right="473"/>
              <w:rPr>
                <w:sz w:val="23"/>
              </w:rPr>
            </w:pPr>
            <w:r>
              <w:rPr>
                <w:sz w:val="23"/>
              </w:rPr>
              <w:t>администратора источников финансирования дефицита бюджета</w:t>
            </w:r>
            <w:r>
              <w:rPr>
                <w:spacing w:val="-15"/>
                <w:sz w:val="23"/>
              </w:rPr>
              <w:t xml:space="preserve"> </w:t>
            </w:r>
            <w:r>
              <w:rPr>
                <w:sz w:val="23"/>
              </w:rPr>
              <w:t>сельского</w:t>
            </w:r>
            <w:r>
              <w:rPr>
                <w:spacing w:val="-14"/>
                <w:sz w:val="23"/>
              </w:rPr>
              <w:t xml:space="preserve"> </w:t>
            </w:r>
            <w:r>
              <w:rPr>
                <w:sz w:val="23"/>
              </w:rPr>
              <w:t>поселения</w:t>
            </w:r>
          </w:p>
        </w:tc>
        <w:tc>
          <w:tcPr>
            <w:tcW w:w="334" w:type="dxa"/>
          </w:tcPr>
          <w:p w14:paraId="349A7B0D" w14:textId="77777777" w:rsidR="00192D51" w:rsidRDefault="00192D51">
            <w:pPr>
              <w:pStyle w:val="TableParagraph"/>
            </w:pPr>
          </w:p>
        </w:tc>
        <w:tc>
          <w:tcPr>
            <w:tcW w:w="686" w:type="dxa"/>
            <w:tcBorders>
              <w:top w:val="single" w:sz="4" w:space="0" w:color="000000"/>
              <w:bottom w:val="single" w:sz="4" w:space="0" w:color="000000"/>
            </w:tcBorders>
          </w:tcPr>
          <w:p w14:paraId="256F7A11" w14:textId="77777777" w:rsidR="00192D51" w:rsidRDefault="00192D51">
            <w:pPr>
              <w:pStyle w:val="TableParagraph"/>
            </w:pPr>
          </w:p>
        </w:tc>
        <w:tc>
          <w:tcPr>
            <w:tcW w:w="446" w:type="dxa"/>
            <w:tcBorders>
              <w:top w:val="single" w:sz="4" w:space="0" w:color="000000"/>
              <w:bottom w:val="single" w:sz="4" w:space="0" w:color="000000"/>
            </w:tcBorders>
          </w:tcPr>
          <w:p w14:paraId="40AA9792" w14:textId="77777777" w:rsidR="00192D51" w:rsidRDefault="00192D51">
            <w:pPr>
              <w:pStyle w:val="TableParagraph"/>
            </w:pPr>
          </w:p>
        </w:tc>
        <w:tc>
          <w:tcPr>
            <w:tcW w:w="885" w:type="dxa"/>
            <w:tcBorders>
              <w:top w:val="single" w:sz="4" w:space="0" w:color="000000"/>
              <w:bottom w:val="single" w:sz="4" w:space="0" w:color="000000"/>
            </w:tcBorders>
          </w:tcPr>
          <w:p w14:paraId="6B859B1F" w14:textId="77777777" w:rsidR="00192D51" w:rsidRDefault="00192D51">
            <w:pPr>
              <w:pStyle w:val="TableParagraph"/>
            </w:pPr>
          </w:p>
        </w:tc>
        <w:tc>
          <w:tcPr>
            <w:tcW w:w="489" w:type="dxa"/>
            <w:tcBorders>
              <w:top w:val="single" w:sz="4" w:space="0" w:color="000000"/>
              <w:bottom w:val="single" w:sz="4" w:space="0" w:color="000000"/>
            </w:tcBorders>
          </w:tcPr>
          <w:p w14:paraId="7F9CE15B" w14:textId="77777777" w:rsidR="00192D51" w:rsidRDefault="00192D51">
            <w:pPr>
              <w:pStyle w:val="TableParagraph"/>
            </w:pPr>
          </w:p>
        </w:tc>
        <w:tc>
          <w:tcPr>
            <w:tcW w:w="4967" w:type="dxa"/>
            <w:gridSpan w:val="3"/>
            <w:tcBorders>
              <w:right w:val="single" w:sz="4" w:space="0" w:color="000000"/>
            </w:tcBorders>
          </w:tcPr>
          <w:p w14:paraId="407E4BE1" w14:textId="77777777" w:rsidR="00192D51" w:rsidRDefault="00192D51">
            <w:pPr>
              <w:pStyle w:val="TableParagraph"/>
              <w:rPr>
                <w:sz w:val="23"/>
              </w:rPr>
            </w:pPr>
          </w:p>
          <w:p w14:paraId="4831DF43" w14:textId="77777777" w:rsidR="00192D51" w:rsidRDefault="00192D51">
            <w:pPr>
              <w:pStyle w:val="TableParagraph"/>
              <w:rPr>
                <w:sz w:val="23"/>
              </w:rPr>
            </w:pPr>
          </w:p>
          <w:p w14:paraId="3C4EF617" w14:textId="77777777" w:rsidR="00192D51" w:rsidRDefault="00192D51">
            <w:pPr>
              <w:pStyle w:val="TableParagraph"/>
              <w:rPr>
                <w:sz w:val="23"/>
              </w:rPr>
            </w:pPr>
          </w:p>
          <w:p w14:paraId="3C43A7A6" w14:textId="77777777" w:rsidR="00192D51" w:rsidRDefault="00192D51">
            <w:pPr>
              <w:pStyle w:val="TableParagraph"/>
              <w:spacing w:before="98"/>
              <w:rPr>
                <w:sz w:val="23"/>
              </w:rPr>
            </w:pPr>
          </w:p>
          <w:p w14:paraId="0A83563D" w14:textId="77777777" w:rsidR="00192D51" w:rsidRDefault="00460E6F">
            <w:pPr>
              <w:pStyle w:val="TableParagraph"/>
              <w:ind w:left="2438"/>
              <w:rPr>
                <w:sz w:val="23"/>
              </w:rPr>
            </w:pPr>
            <w:r>
              <w:rPr>
                <w:sz w:val="23"/>
              </w:rPr>
              <w:t>Глава</w:t>
            </w:r>
            <w:r>
              <w:rPr>
                <w:spacing w:val="-3"/>
                <w:sz w:val="23"/>
              </w:rPr>
              <w:t xml:space="preserve"> </w:t>
            </w:r>
            <w:r>
              <w:rPr>
                <w:sz w:val="23"/>
              </w:rPr>
              <w:t>по</w:t>
            </w:r>
            <w:r>
              <w:rPr>
                <w:spacing w:val="-1"/>
                <w:sz w:val="23"/>
              </w:rPr>
              <w:t xml:space="preserve"> </w:t>
            </w:r>
            <w:r>
              <w:rPr>
                <w:spacing w:val="-5"/>
                <w:sz w:val="23"/>
              </w:rPr>
              <w:t>БК</w:t>
            </w:r>
          </w:p>
        </w:tc>
      </w:tr>
      <w:tr w:rsidR="00192D51" w14:paraId="0F40244B" w14:textId="77777777">
        <w:trPr>
          <w:trHeight w:val="998"/>
        </w:trPr>
        <w:tc>
          <w:tcPr>
            <w:tcW w:w="4013" w:type="dxa"/>
          </w:tcPr>
          <w:p w14:paraId="0F89F7B0" w14:textId="77777777" w:rsidR="00192D51" w:rsidRDefault="00460E6F">
            <w:pPr>
              <w:pStyle w:val="TableParagraph"/>
              <w:spacing w:before="97"/>
              <w:ind w:left="54" w:right="473"/>
              <w:rPr>
                <w:sz w:val="23"/>
              </w:rPr>
            </w:pPr>
            <w:r>
              <w:rPr>
                <w:sz w:val="23"/>
              </w:rPr>
              <w:t>Наименование вышестоящего участника</w:t>
            </w:r>
            <w:r>
              <w:rPr>
                <w:spacing w:val="-15"/>
                <w:sz w:val="23"/>
              </w:rPr>
              <w:t xml:space="preserve"> </w:t>
            </w:r>
            <w:r>
              <w:rPr>
                <w:sz w:val="23"/>
              </w:rPr>
              <w:t>бюджетного</w:t>
            </w:r>
            <w:r>
              <w:rPr>
                <w:spacing w:val="-14"/>
                <w:sz w:val="23"/>
              </w:rPr>
              <w:t xml:space="preserve"> </w:t>
            </w:r>
            <w:r>
              <w:rPr>
                <w:sz w:val="23"/>
              </w:rPr>
              <w:t>процесса (вышестоящей организации)</w:t>
            </w:r>
          </w:p>
        </w:tc>
        <w:tc>
          <w:tcPr>
            <w:tcW w:w="334" w:type="dxa"/>
          </w:tcPr>
          <w:p w14:paraId="3AEFC51F" w14:textId="77777777" w:rsidR="00192D51" w:rsidRDefault="00192D51">
            <w:pPr>
              <w:pStyle w:val="TableParagraph"/>
            </w:pPr>
          </w:p>
        </w:tc>
        <w:tc>
          <w:tcPr>
            <w:tcW w:w="686" w:type="dxa"/>
            <w:tcBorders>
              <w:top w:val="single" w:sz="4" w:space="0" w:color="000000"/>
              <w:bottom w:val="single" w:sz="4" w:space="0" w:color="000000"/>
            </w:tcBorders>
          </w:tcPr>
          <w:p w14:paraId="1B6A1A38" w14:textId="77777777" w:rsidR="00192D51" w:rsidRDefault="00192D51">
            <w:pPr>
              <w:pStyle w:val="TableParagraph"/>
            </w:pPr>
          </w:p>
        </w:tc>
        <w:tc>
          <w:tcPr>
            <w:tcW w:w="446" w:type="dxa"/>
            <w:tcBorders>
              <w:top w:val="single" w:sz="4" w:space="0" w:color="000000"/>
              <w:bottom w:val="single" w:sz="4" w:space="0" w:color="000000"/>
            </w:tcBorders>
          </w:tcPr>
          <w:p w14:paraId="507C95A8" w14:textId="77777777" w:rsidR="00192D51" w:rsidRDefault="00192D51">
            <w:pPr>
              <w:pStyle w:val="TableParagraph"/>
            </w:pPr>
          </w:p>
        </w:tc>
        <w:tc>
          <w:tcPr>
            <w:tcW w:w="885" w:type="dxa"/>
            <w:tcBorders>
              <w:top w:val="single" w:sz="4" w:space="0" w:color="000000"/>
              <w:bottom w:val="single" w:sz="4" w:space="0" w:color="000000"/>
            </w:tcBorders>
          </w:tcPr>
          <w:p w14:paraId="56863A87" w14:textId="77777777" w:rsidR="00192D51" w:rsidRDefault="00192D51">
            <w:pPr>
              <w:pStyle w:val="TableParagraph"/>
            </w:pPr>
          </w:p>
        </w:tc>
        <w:tc>
          <w:tcPr>
            <w:tcW w:w="489" w:type="dxa"/>
            <w:tcBorders>
              <w:top w:val="single" w:sz="4" w:space="0" w:color="000000"/>
              <w:bottom w:val="single" w:sz="4" w:space="0" w:color="000000"/>
            </w:tcBorders>
          </w:tcPr>
          <w:p w14:paraId="7680277A" w14:textId="77777777" w:rsidR="00192D51" w:rsidRDefault="00192D51">
            <w:pPr>
              <w:pStyle w:val="TableParagraph"/>
            </w:pPr>
          </w:p>
        </w:tc>
        <w:tc>
          <w:tcPr>
            <w:tcW w:w="340" w:type="dxa"/>
            <w:tcBorders>
              <w:top w:val="single" w:sz="4" w:space="0" w:color="000000"/>
              <w:bottom w:val="single" w:sz="4" w:space="0" w:color="000000"/>
            </w:tcBorders>
          </w:tcPr>
          <w:p w14:paraId="2D777CBE" w14:textId="77777777" w:rsidR="00192D51" w:rsidRDefault="00192D51">
            <w:pPr>
              <w:pStyle w:val="TableParagraph"/>
            </w:pPr>
          </w:p>
        </w:tc>
        <w:tc>
          <w:tcPr>
            <w:tcW w:w="1934" w:type="dxa"/>
            <w:tcBorders>
              <w:top w:val="single" w:sz="4" w:space="0" w:color="000000"/>
              <w:bottom w:val="single" w:sz="4" w:space="0" w:color="000000"/>
            </w:tcBorders>
          </w:tcPr>
          <w:p w14:paraId="5BF93D98" w14:textId="77777777" w:rsidR="00192D51" w:rsidRDefault="00192D51">
            <w:pPr>
              <w:pStyle w:val="TableParagraph"/>
            </w:pPr>
          </w:p>
        </w:tc>
        <w:tc>
          <w:tcPr>
            <w:tcW w:w="2693" w:type="dxa"/>
            <w:tcBorders>
              <w:right w:val="single" w:sz="4" w:space="0" w:color="000000"/>
            </w:tcBorders>
          </w:tcPr>
          <w:p w14:paraId="03BCCF62" w14:textId="77777777" w:rsidR="00192D51" w:rsidRDefault="00192D51">
            <w:pPr>
              <w:pStyle w:val="TableParagraph"/>
              <w:rPr>
                <w:sz w:val="23"/>
              </w:rPr>
            </w:pPr>
          </w:p>
          <w:p w14:paraId="7D6C89EF" w14:textId="77777777" w:rsidR="00192D51" w:rsidRDefault="00192D51">
            <w:pPr>
              <w:pStyle w:val="TableParagraph"/>
              <w:spacing w:before="98"/>
              <w:rPr>
                <w:sz w:val="23"/>
              </w:rPr>
            </w:pPr>
          </w:p>
          <w:p w14:paraId="47F4A3E3" w14:textId="77777777" w:rsidR="00192D51" w:rsidRDefault="00460E6F">
            <w:pPr>
              <w:pStyle w:val="TableParagraph"/>
              <w:ind w:left="416"/>
              <w:rPr>
                <w:sz w:val="23"/>
              </w:rPr>
            </w:pPr>
            <w:r>
              <w:rPr>
                <w:sz w:val="23"/>
              </w:rPr>
              <w:t>по</w:t>
            </w:r>
            <w:r>
              <w:rPr>
                <w:spacing w:val="-1"/>
                <w:sz w:val="23"/>
              </w:rPr>
              <w:t xml:space="preserve"> </w:t>
            </w:r>
            <w:r>
              <w:rPr>
                <w:spacing w:val="-4"/>
                <w:sz w:val="23"/>
              </w:rPr>
              <w:t>ОКПО</w:t>
            </w:r>
          </w:p>
        </w:tc>
      </w:tr>
      <w:tr w:rsidR="00192D51" w14:paraId="643D3B94" w14:textId="77777777">
        <w:trPr>
          <w:trHeight w:val="739"/>
        </w:trPr>
        <w:tc>
          <w:tcPr>
            <w:tcW w:w="4013" w:type="dxa"/>
          </w:tcPr>
          <w:p w14:paraId="2ABD0925" w14:textId="77777777" w:rsidR="00192D51" w:rsidRDefault="00192D51">
            <w:pPr>
              <w:pStyle w:val="TableParagraph"/>
              <w:spacing w:before="96"/>
              <w:rPr>
                <w:sz w:val="23"/>
              </w:rPr>
            </w:pPr>
          </w:p>
          <w:p w14:paraId="31149740" w14:textId="77777777" w:rsidR="00192D51" w:rsidRDefault="00460E6F">
            <w:pPr>
              <w:pStyle w:val="TableParagraph"/>
              <w:spacing w:before="1"/>
              <w:ind w:left="54"/>
              <w:rPr>
                <w:sz w:val="23"/>
              </w:rPr>
            </w:pPr>
            <w:r>
              <w:rPr>
                <w:sz w:val="23"/>
              </w:rPr>
              <w:t>Финансовый</w:t>
            </w:r>
            <w:r>
              <w:rPr>
                <w:spacing w:val="-8"/>
                <w:sz w:val="23"/>
              </w:rPr>
              <w:t xml:space="preserve"> </w:t>
            </w:r>
            <w:r>
              <w:rPr>
                <w:spacing w:val="-2"/>
                <w:sz w:val="23"/>
              </w:rPr>
              <w:t>орган</w:t>
            </w:r>
          </w:p>
        </w:tc>
        <w:tc>
          <w:tcPr>
            <w:tcW w:w="5114" w:type="dxa"/>
            <w:gridSpan w:val="7"/>
          </w:tcPr>
          <w:p w14:paraId="7DFB3EAC" w14:textId="0F554EE6" w:rsidR="00192D51" w:rsidRDefault="00460E6F">
            <w:pPr>
              <w:pStyle w:val="TableParagraph"/>
              <w:spacing w:before="97"/>
              <w:ind w:left="456" w:right="105" w:firstLine="436"/>
              <w:rPr>
                <w:sz w:val="23"/>
              </w:rPr>
            </w:pPr>
            <w:r>
              <w:rPr>
                <w:sz w:val="23"/>
              </w:rPr>
              <w:t xml:space="preserve">Администрации сельского поселения </w:t>
            </w:r>
            <w:r w:rsidR="00882AC8">
              <w:rPr>
                <w:rFonts w:cs="Calibri"/>
                <w:sz w:val="24"/>
                <w:lang w:eastAsia="ru-RU"/>
              </w:rPr>
              <w:t>Тубинский</w:t>
            </w:r>
            <w:r>
              <w:rPr>
                <w:spacing w:val="-15"/>
                <w:sz w:val="23"/>
              </w:rPr>
              <w:t xml:space="preserve"> </w:t>
            </w:r>
            <w:r>
              <w:rPr>
                <w:sz w:val="23"/>
              </w:rPr>
              <w:t>сельсовет</w:t>
            </w:r>
            <w:r>
              <w:rPr>
                <w:spacing w:val="-14"/>
                <w:sz w:val="23"/>
              </w:rPr>
              <w:t xml:space="preserve"> </w:t>
            </w:r>
            <w:r>
              <w:rPr>
                <w:sz w:val="23"/>
              </w:rPr>
              <w:t>муниципального</w:t>
            </w:r>
          </w:p>
        </w:tc>
        <w:tc>
          <w:tcPr>
            <w:tcW w:w="2693" w:type="dxa"/>
            <w:tcBorders>
              <w:right w:val="single" w:sz="4" w:space="0" w:color="000000"/>
            </w:tcBorders>
          </w:tcPr>
          <w:p w14:paraId="2AA0572E" w14:textId="77777777" w:rsidR="00192D51" w:rsidRDefault="00192D51">
            <w:pPr>
              <w:pStyle w:val="TableParagraph"/>
            </w:pPr>
          </w:p>
        </w:tc>
      </w:tr>
    </w:tbl>
    <w:p w14:paraId="1C237BA1" w14:textId="77777777" w:rsidR="00192D51" w:rsidRDefault="00192D51">
      <w:pPr>
        <w:pStyle w:val="TableParagraph"/>
        <w:sectPr w:rsidR="00192D51">
          <w:pgSz w:w="16840" w:h="11910" w:orient="landscape"/>
          <w:pgMar w:top="1040" w:right="1417" w:bottom="280" w:left="850" w:header="720" w:footer="720" w:gutter="0"/>
          <w:cols w:space="720"/>
        </w:sectPr>
      </w:pPr>
    </w:p>
    <w:p w14:paraId="184A8151" w14:textId="77777777" w:rsidR="00192D51" w:rsidRDefault="00460E6F">
      <w:pPr>
        <w:pStyle w:val="a3"/>
        <w:spacing w:line="20" w:lineRule="exact"/>
        <w:ind w:left="4419"/>
        <w:jc w:val="left"/>
        <w:rPr>
          <w:sz w:val="2"/>
        </w:rPr>
      </w:pPr>
      <w:r>
        <w:rPr>
          <w:noProof/>
          <w:sz w:val="2"/>
          <w:lang w:eastAsia="ru-RU"/>
        </w:rPr>
        <w:lastRenderedPageBreak/>
        <mc:AlternateContent>
          <mc:Choice Requires="wpg">
            <w:drawing>
              <wp:inline distT="0" distB="0" distL="0" distR="0" wp14:anchorId="3E751B5F" wp14:editId="2DA7CF19">
                <wp:extent cx="3033395"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3395" cy="6350"/>
                          <a:chOff x="0" y="0"/>
                          <a:chExt cx="3033395" cy="6350"/>
                        </a:xfrm>
                      </wpg:grpSpPr>
                      <wps:wsp>
                        <wps:cNvPr id="46" name="Graphic 46"/>
                        <wps:cNvSpPr/>
                        <wps:spPr>
                          <a:xfrm>
                            <a:off x="0" y="0"/>
                            <a:ext cx="3033395" cy="6350"/>
                          </a:xfrm>
                          <a:custGeom>
                            <a:avLst/>
                            <a:gdLst/>
                            <a:ahLst/>
                            <a:cxnLst/>
                            <a:rect l="l" t="t" r="r" b="b"/>
                            <a:pathLst>
                              <a:path w="3033395" h="6350">
                                <a:moveTo>
                                  <a:pt x="3033014" y="0"/>
                                </a:moveTo>
                                <a:lnTo>
                                  <a:pt x="0" y="0"/>
                                </a:lnTo>
                                <a:lnTo>
                                  <a:pt x="0" y="6096"/>
                                </a:lnTo>
                                <a:lnTo>
                                  <a:pt x="3033014" y="6096"/>
                                </a:lnTo>
                                <a:lnTo>
                                  <a:pt x="30330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102C266" id="Group 45" o:spid="_x0000_s1026" style="width:238.85pt;height:.5pt;mso-position-horizontal-relative:char;mso-position-vertical-relative:line" coordsize="303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">
                <v:shape id="Graphic 46" o:spid="_x0000_s1027" style="position:absolute;width:30333;height:63;visibility:visible;mso-wrap-style:square;v-text-anchor:top" coordsize="3033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" path="m3033014,l,,,6096r3033014,l3033014,xe" fillcolor="black" stroked="f">
                  <v:path arrowok="t"/>
                </v:shape>
                <w10:anchorlock/>
              </v:group>
            </w:pict>
          </mc:Fallback>
        </mc:AlternateContent>
      </w:r>
    </w:p>
    <w:p w14:paraId="7D4FD23E" w14:textId="77777777" w:rsidR="00192D51" w:rsidRDefault="00460E6F">
      <w:pPr>
        <w:spacing w:before="93"/>
        <w:ind w:left="4889" w:right="5849"/>
        <w:jc w:val="center"/>
        <w:rPr>
          <w:sz w:val="23"/>
        </w:rPr>
      </w:pPr>
      <w:r>
        <w:rPr>
          <w:noProof/>
          <w:sz w:val="23"/>
          <w:lang w:eastAsia="ru-RU"/>
        </w:rPr>
        <mc:AlternateContent>
          <mc:Choice Requires="wps">
            <w:drawing>
              <wp:anchor distT="0" distB="0" distL="0" distR="0" simplePos="0" relativeHeight="15744512" behindDoc="0" locked="0" layoutInCell="1" allowOverlap="1" wp14:anchorId="19C0C5C8" wp14:editId="13703904">
                <wp:simplePos x="0" y="0"/>
                <wp:positionH relativeFrom="page">
                  <wp:posOffset>7276465</wp:posOffset>
                </wp:positionH>
                <wp:positionV relativeFrom="paragraph">
                  <wp:posOffset>-8382</wp:posOffset>
                </wp:positionV>
                <wp:extent cx="815975" cy="4787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975" cy="478790"/>
                        </a:xfrm>
                        <a:custGeom>
                          <a:avLst/>
                          <a:gdLst/>
                          <a:ahLst/>
                          <a:cxnLst/>
                          <a:rect l="l" t="t" r="r" b="b"/>
                          <a:pathLst>
                            <a:path w="815975" h="478790">
                              <a:moveTo>
                                <a:pt x="6083" y="0"/>
                              </a:moveTo>
                              <a:lnTo>
                                <a:pt x="0" y="0"/>
                              </a:lnTo>
                              <a:lnTo>
                                <a:pt x="0" y="6096"/>
                              </a:lnTo>
                              <a:lnTo>
                                <a:pt x="0" y="71628"/>
                              </a:lnTo>
                              <a:lnTo>
                                <a:pt x="0" y="472440"/>
                              </a:lnTo>
                              <a:lnTo>
                                <a:pt x="0" y="478536"/>
                              </a:lnTo>
                              <a:lnTo>
                                <a:pt x="6083" y="478536"/>
                              </a:lnTo>
                              <a:lnTo>
                                <a:pt x="6083" y="472440"/>
                              </a:lnTo>
                              <a:lnTo>
                                <a:pt x="6083" y="71628"/>
                              </a:lnTo>
                              <a:lnTo>
                                <a:pt x="6083" y="6096"/>
                              </a:lnTo>
                              <a:lnTo>
                                <a:pt x="6083" y="0"/>
                              </a:lnTo>
                              <a:close/>
                            </a:path>
                            <a:path w="815975" h="478790">
                              <a:moveTo>
                                <a:pt x="809548" y="472440"/>
                              </a:moveTo>
                              <a:lnTo>
                                <a:pt x="6096" y="472440"/>
                              </a:lnTo>
                              <a:lnTo>
                                <a:pt x="6096" y="478536"/>
                              </a:lnTo>
                              <a:lnTo>
                                <a:pt x="809548" y="478536"/>
                              </a:lnTo>
                              <a:lnTo>
                                <a:pt x="809548" y="472440"/>
                              </a:lnTo>
                              <a:close/>
                            </a:path>
                            <a:path w="815975" h="478790">
                              <a:moveTo>
                                <a:pt x="809548" y="0"/>
                              </a:moveTo>
                              <a:lnTo>
                                <a:pt x="6096" y="0"/>
                              </a:lnTo>
                              <a:lnTo>
                                <a:pt x="6096" y="6096"/>
                              </a:lnTo>
                              <a:lnTo>
                                <a:pt x="809548" y="6096"/>
                              </a:lnTo>
                              <a:lnTo>
                                <a:pt x="809548" y="0"/>
                              </a:lnTo>
                              <a:close/>
                            </a:path>
                            <a:path w="815975" h="478790">
                              <a:moveTo>
                                <a:pt x="815721" y="0"/>
                              </a:moveTo>
                              <a:lnTo>
                                <a:pt x="809625" y="0"/>
                              </a:lnTo>
                              <a:lnTo>
                                <a:pt x="809625" y="6096"/>
                              </a:lnTo>
                              <a:lnTo>
                                <a:pt x="809625" y="71628"/>
                              </a:lnTo>
                              <a:lnTo>
                                <a:pt x="809625" y="472440"/>
                              </a:lnTo>
                              <a:lnTo>
                                <a:pt x="809625" y="478536"/>
                              </a:lnTo>
                              <a:lnTo>
                                <a:pt x="815721" y="478536"/>
                              </a:lnTo>
                              <a:lnTo>
                                <a:pt x="815721" y="472440"/>
                              </a:lnTo>
                              <a:lnTo>
                                <a:pt x="815721" y="71628"/>
                              </a:lnTo>
                              <a:lnTo>
                                <a:pt x="815721" y="6096"/>
                              </a:lnTo>
                              <a:lnTo>
                                <a:pt x="8157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1A45D59" id="Graphic 47" o:spid="_x0000_s1026" style="position:absolute;margin-left:572.95pt;margin-top:-.65pt;width:64.25pt;height:37.7pt;z-index:15744512;visibility:visible;mso-wrap-style:square;mso-wrap-distance-left:0;mso-wrap-distance-top:0;mso-wrap-distance-right:0;mso-wrap-distance-bottom:0;mso-position-horizontal:absolute;mso-position-horizontal-relative:page;mso-position-vertical:absolute;mso-position-vertical-relative:text;v-text-anchor:top" coordsize="815975,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" path="m6083,l,,,6096,,71628,,472440r,6096l6083,478536r,-6096l6083,71628r,-65532l6083,xem809548,472440r-803452,l6096,478536r803452,l809548,472440xem809548,l6096,r,6096l809548,6096r,-6096xem815721,r-6096,l809625,6096r,65532l809625,472440r,6096l815721,478536r,-6096l815721,71628r,-65532l815721,xe" fillcolor="black" stroked="f">
                <v:path arrowok="t"/>
                <w10:wrap anchorx="page"/>
              </v:shape>
            </w:pict>
          </mc:Fallback>
        </mc:AlternateContent>
      </w:r>
      <w:r>
        <w:rPr>
          <w:sz w:val="23"/>
        </w:rPr>
        <w:t>района</w:t>
      </w:r>
      <w:r>
        <w:rPr>
          <w:spacing w:val="-13"/>
          <w:sz w:val="23"/>
        </w:rPr>
        <w:t xml:space="preserve"> </w:t>
      </w:r>
      <w:r w:rsidR="0092487F">
        <w:rPr>
          <w:sz w:val="23"/>
        </w:rPr>
        <w:t>Баймакский</w:t>
      </w:r>
      <w:r>
        <w:rPr>
          <w:spacing w:val="-14"/>
          <w:sz w:val="23"/>
        </w:rPr>
        <w:t xml:space="preserve"> </w:t>
      </w:r>
      <w:r>
        <w:rPr>
          <w:sz w:val="23"/>
        </w:rPr>
        <w:t>район</w:t>
      </w:r>
      <w:r>
        <w:rPr>
          <w:spacing w:val="-14"/>
          <w:sz w:val="23"/>
        </w:rPr>
        <w:t xml:space="preserve"> </w:t>
      </w:r>
      <w:r>
        <w:rPr>
          <w:sz w:val="23"/>
        </w:rPr>
        <w:t xml:space="preserve">Республики </w:t>
      </w:r>
      <w:r>
        <w:rPr>
          <w:spacing w:val="-2"/>
          <w:sz w:val="23"/>
        </w:rPr>
        <w:t>Башкортостан</w:t>
      </w:r>
    </w:p>
    <w:p w14:paraId="7A41A236"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02176" behindDoc="1" locked="0" layoutInCell="1" allowOverlap="1" wp14:anchorId="5347FA23" wp14:editId="0B53E696">
                <wp:simplePos x="0" y="0"/>
                <wp:positionH relativeFrom="page">
                  <wp:posOffset>3336671</wp:posOffset>
                </wp:positionH>
                <wp:positionV relativeFrom="paragraph">
                  <wp:posOffset>69116</wp:posOffset>
                </wp:positionV>
                <wp:extent cx="3042285"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7691386" id="Graphic 48" o:spid="_x0000_s1026" style="position:absolute;margin-left:262.75pt;margin-top:5.45pt;width:239.5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" path="m3042157,l,,,6096r3042157,l3042157,xe" fillcolor="black" stroked="f">
                <v:path arrowok="t"/>
                <w10:wrap type="topAndBottom" anchorx="page"/>
              </v:shape>
            </w:pict>
          </mc:Fallback>
        </mc:AlternateContent>
      </w:r>
    </w:p>
    <w:p w14:paraId="42F8DE0A" w14:textId="77777777" w:rsidR="00192D51" w:rsidRDefault="00460E6F">
      <w:pPr>
        <w:ind w:left="3858" w:right="3763"/>
        <w:jc w:val="center"/>
        <w:rPr>
          <w:sz w:val="23"/>
        </w:rPr>
      </w:pPr>
      <w:r>
        <w:rPr>
          <w:sz w:val="23"/>
        </w:rPr>
        <w:t>Образцы</w:t>
      </w:r>
      <w:r>
        <w:rPr>
          <w:spacing w:val="-5"/>
          <w:sz w:val="23"/>
        </w:rPr>
        <w:t xml:space="preserve"> </w:t>
      </w:r>
      <w:r>
        <w:rPr>
          <w:sz w:val="23"/>
        </w:rPr>
        <w:t>подписей</w:t>
      </w:r>
      <w:r>
        <w:rPr>
          <w:spacing w:val="-6"/>
          <w:sz w:val="23"/>
        </w:rPr>
        <w:t xml:space="preserve"> </w:t>
      </w:r>
      <w:r>
        <w:rPr>
          <w:sz w:val="23"/>
        </w:rPr>
        <w:t>должностных</w:t>
      </w:r>
      <w:r>
        <w:rPr>
          <w:spacing w:val="-5"/>
          <w:sz w:val="23"/>
        </w:rPr>
        <w:t xml:space="preserve"> </w:t>
      </w:r>
      <w:r>
        <w:rPr>
          <w:sz w:val="23"/>
        </w:rPr>
        <w:t>лиц</w:t>
      </w:r>
      <w:r>
        <w:rPr>
          <w:spacing w:val="-7"/>
          <w:sz w:val="23"/>
        </w:rPr>
        <w:t xml:space="preserve"> </w:t>
      </w:r>
      <w:r>
        <w:rPr>
          <w:sz w:val="23"/>
        </w:rPr>
        <w:t>клиента,</w:t>
      </w:r>
      <w:r>
        <w:rPr>
          <w:spacing w:val="-5"/>
          <w:sz w:val="23"/>
        </w:rPr>
        <w:t xml:space="preserve"> </w:t>
      </w:r>
      <w:r>
        <w:rPr>
          <w:sz w:val="23"/>
        </w:rPr>
        <w:t>имеющих</w:t>
      </w:r>
      <w:r>
        <w:rPr>
          <w:spacing w:val="-5"/>
          <w:sz w:val="23"/>
        </w:rPr>
        <w:t xml:space="preserve"> </w:t>
      </w:r>
      <w:r>
        <w:rPr>
          <w:sz w:val="23"/>
        </w:rPr>
        <w:t>право подписи распоряжений о совершении казначейских платежей</w:t>
      </w:r>
    </w:p>
    <w:p w14:paraId="606AF92D" w14:textId="77777777" w:rsidR="00192D51" w:rsidRDefault="00460E6F">
      <w:pPr>
        <w:spacing w:line="264" w:lineRule="exact"/>
        <w:ind w:left="91"/>
        <w:jc w:val="center"/>
        <w:rPr>
          <w:sz w:val="23"/>
        </w:rPr>
      </w:pPr>
      <w:r>
        <w:rPr>
          <w:sz w:val="23"/>
        </w:rPr>
        <w:t>и</w:t>
      </w:r>
      <w:r>
        <w:rPr>
          <w:spacing w:val="-6"/>
          <w:sz w:val="23"/>
        </w:rPr>
        <w:t xml:space="preserve"> </w:t>
      </w:r>
      <w:r>
        <w:rPr>
          <w:sz w:val="23"/>
        </w:rPr>
        <w:t>иных</w:t>
      </w:r>
      <w:r>
        <w:rPr>
          <w:spacing w:val="-3"/>
          <w:sz w:val="23"/>
        </w:rPr>
        <w:t xml:space="preserve"> </w:t>
      </w:r>
      <w:r>
        <w:rPr>
          <w:sz w:val="23"/>
        </w:rPr>
        <w:t>документов</w:t>
      </w:r>
      <w:r>
        <w:rPr>
          <w:spacing w:val="-3"/>
          <w:sz w:val="23"/>
        </w:rPr>
        <w:t xml:space="preserve"> </w:t>
      </w:r>
      <w:r>
        <w:rPr>
          <w:sz w:val="23"/>
        </w:rPr>
        <w:t>при</w:t>
      </w:r>
      <w:r>
        <w:rPr>
          <w:spacing w:val="-2"/>
          <w:sz w:val="23"/>
        </w:rPr>
        <w:t xml:space="preserve"> </w:t>
      </w:r>
      <w:r>
        <w:rPr>
          <w:sz w:val="23"/>
        </w:rPr>
        <w:t>совершении</w:t>
      </w:r>
      <w:r>
        <w:rPr>
          <w:spacing w:val="-3"/>
          <w:sz w:val="23"/>
        </w:rPr>
        <w:t xml:space="preserve"> </w:t>
      </w:r>
      <w:r>
        <w:rPr>
          <w:sz w:val="23"/>
        </w:rPr>
        <w:t>операции</w:t>
      </w:r>
      <w:r>
        <w:rPr>
          <w:spacing w:val="-4"/>
          <w:sz w:val="23"/>
        </w:rPr>
        <w:t xml:space="preserve"> </w:t>
      </w:r>
      <w:r>
        <w:rPr>
          <w:sz w:val="23"/>
        </w:rPr>
        <w:t>по</w:t>
      </w:r>
      <w:r>
        <w:rPr>
          <w:spacing w:val="-3"/>
          <w:sz w:val="23"/>
        </w:rPr>
        <w:t xml:space="preserve"> </w:t>
      </w:r>
      <w:r>
        <w:rPr>
          <w:sz w:val="23"/>
        </w:rPr>
        <w:t>лицевому</w:t>
      </w:r>
      <w:r>
        <w:rPr>
          <w:spacing w:val="-7"/>
          <w:sz w:val="23"/>
        </w:rPr>
        <w:t xml:space="preserve"> </w:t>
      </w:r>
      <w:r>
        <w:rPr>
          <w:spacing w:val="-2"/>
          <w:sz w:val="23"/>
        </w:rPr>
        <w:t>счету</w:t>
      </w: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2268"/>
        <w:gridCol w:w="2211"/>
        <w:gridCol w:w="2326"/>
        <w:gridCol w:w="3344"/>
      </w:tblGrid>
      <w:tr w:rsidR="00192D51" w14:paraId="4BF40731" w14:textId="77777777">
        <w:trPr>
          <w:trHeight w:val="998"/>
        </w:trPr>
        <w:tc>
          <w:tcPr>
            <w:tcW w:w="1532" w:type="dxa"/>
            <w:tcBorders>
              <w:left w:val="nil"/>
            </w:tcBorders>
          </w:tcPr>
          <w:p w14:paraId="02E6217F" w14:textId="77777777" w:rsidR="00192D51" w:rsidRDefault="00460E6F">
            <w:pPr>
              <w:pStyle w:val="TableParagraph"/>
              <w:spacing w:before="229"/>
              <w:ind w:left="352" w:right="342" w:firstLine="108"/>
              <w:rPr>
                <w:sz w:val="23"/>
              </w:rPr>
            </w:pPr>
            <w:r>
              <w:rPr>
                <w:spacing w:val="-2"/>
                <w:sz w:val="23"/>
              </w:rPr>
              <w:t>Право подписи</w:t>
            </w:r>
          </w:p>
        </w:tc>
        <w:tc>
          <w:tcPr>
            <w:tcW w:w="2268" w:type="dxa"/>
          </w:tcPr>
          <w:p w14:paraId="519FB910" w14:textId="77777777" w:rsidR="00192D51" w:rsidRDefault="00192D51">
            <w:pPr>
              <w:pStyle w:val="TableParagraph"/>
              <w:spacing w:before="96"/>
              <w:rPr>
                <w:sz w:val="23"/>
              </w:rPr>
            </w:pPr>
          </w:p>
          <w:p w14:paraId="778B6FEE" w14:textId="77777777" w:rsidR="00192D51" w:rsidRDefault="00460E6F">
            <w:pPr>
              <w:pStyle w:val="TableParagraph"/>
              <w:ind w:left="11" w:right="12"/>
              <w:jc w:val="center"/>
              <w:rPr>
                <w:sz w:val="23"/>
              </w:rPr>
            </w:pPr>
            <w:r>
              <w:rPr>
                <w:spacing w:val="-2"/>
                <w:sz w:val="23"/>
              </w:rPr>
              <w:t>Должность</w:t>
            </w:r>
          </w:p>
        </w:tc>
        <w:tc>
          <w:tcPr>
            <w:tcW w:w="2211" w:type="dxa"/>
          </w:tcPr>
          <w:p w14:paraId="3B51FB7E" w14:textId="77777777" w:rsidR="00192D51" w:rsidRDefault="00460E6F">
            <w:pPr>
              <w:pStyle w:val="TableParagraph"/>
              <w:spacing w:before="229"/>
              <w:ind w:left="672" w:right="375" w:hanging="294"/>
              <w:rPr>
                <w:sz w:val="23"/>
              </w:rPr>
            </w:pPr>
            <w:r>
              <w:rPr>
                <w:sz w:val="23"/>
              </w:rPr>
              <w:t>Фамилия,</w:t>
            </w:r>
            <w:r>
              <w:rPr>
                <w:spacing w:val="-15"/>
                <w:sz w:val="23"/>
              </w:rPr>
              <w:t xml:space="preserve"> </w:t>
            </w:r>
            <w:r>
              <w:rPr>
                <w:sz w:val="23"/>
              </w:rPr>
              <w:t xml:space="preserve">имя, </w:t>
            </w:r>
            <w:r>
              <w:rPr>
                <w:spacing w:val="-2"/>
                <w:sz w:val="23"/>
              </w:rPr>
              <w:t>отчество</w:t>
            </w:r>
          </w:p>
        </w:tc>
        <w:tc>
          <w:tcPr>
            <w:tcW w:w="2326" w:type="dxa"/>
          </w:tcPr>
          <w:p w14:paraId="5329D854" w14:textId="77777777" w:rsidR="00192D51" w:rsidRDefault="00192D51">
            <w:pPr>
              <w:pStyle w:val="TableParagraph"/>
              <w:spacing w:before="96"/>
              <w:rPr>
                <w:sz w:val="23"/>
              </w:rPr>
            </w:pPr>
          </w:p>
          <w:p w14:paraId="075CFA44" w14:textId="77777777" w:rsidR="00192D51" w:rsidRDefault="00460E6F">
            <w:pPr>
              <w:pStyle w:val="TableParagraph"/>
              <w:ind w:left="7" w:right="8"/>
              <w:jc w:val="center"/>
              <w:rPr>
                <w:sz w:val="23"/>
              </w:rPr>
            </w:pPr>
            <w:r>
              <w:rPr>
                <w:sz w:val="23"/>
              </w:rPr>
              <w:t>Образец</w:t>
            </w:r>
            <w:r>
              <w:rPr>
                <w:spacing w:val="-2"/>
                <w:sz w:val="23"/>
              </w:rPr>
              <w:t xml:space="preserve"> подписи</w:t>
            </w:r>
          </w:p>
        </w:tc>
        <w:tc>
          <w:tcPr>
            <w:tcW w:w="3344" w:type="dxa"/>
            <w:tcBorders>
              <w:right w:val="nil"/>
            </w:tcBorders>
          </w:tcPr>
          <w:p w14:paraId="14F9BDD3" w14:textId="77777777" w:rsidR="00192D51" w:rsidRDefault="00460E6F">
            <w:pPr>
              <w:pStyle w:val="TableParagraph"/>
              <w:spacing w:before="97"/>
              <w:ind w:left="438" w:right="448" w:firstLine="3"/>
              <w:jc w:val="center"/>
              <w:rPr>
                <w:sz w:val="23"/>
              </w:rPr>
            </w:pPr>
            <w:r>
              <w:rPr>
                <w:sz w:val="23"/>
              </w:rPr>
              <w:t>Срок полномочий лиц, временно</w:t>
            </w:r>
            <w:r>
              <w:rPr>
                <w:spacing w:val="-15"/>
                <w:sz w:val="23"/>
              </w:rPr>
              <w:t xml:space="preserve"> </w:t>
            </w:r>
            <w:r>
              <w:rPr>
                <w:sz w:val="23"/>
              </w:rPr>
              <w:t>пользующихся правом подписи</w:t>
            </w:r>
          </w:p>
        </w:tc>
      </w:tr>
      <w:tr w:rsidR="00192D51" w14:paraId="73C241A1" w14:textId="77777777">
        <w:trPr>
          <w:trHeight w:val="470"/>
        </w:trPr>
        <w:tc>
          <w:tcPr>
            <w:tcW w:w="1532" w:type="dxa"/>
            <w:tcBorders>
              <w:left w:val="nil"/>
            </w:tcBorders>
          </w:tcPr>
          <w:p w14:paraId="6BC4BDD6" w14:textId="77777777" w:rsidR="00192D51" w:rsidRDefault="00460E6F">
            <w:pPr>
              <w:pStyle w:val="TableParagraph"/>
              <w:spacing w:before="97"/>
              <w:ind w:left="14" w:right="10"/>
              <w:jc w:val="center"/>
              <w:rPr>
                <w:sz w:val="23"/>
              </w:rPr>
            </w:pPr>
            <w:r>
              <w:rPr>
                <w:spacing w:val="-10"/>
                <w:sz w:val="23"/>
              </w:rPr>
              <w:t>1</w:t>
            </w:r>
          </w:p>
        </w:tc>
        <w:tc>
          <w:tcPr>
            <w:tcW w:w="2268" w:type="dxa"/>
          </w:tcPr>
          <w:p w14:paraId="75B3AF2E" w14:textId="77777777" w:rsidR="00192D51" w:rsidRDefault="00460E6F">
            <w:pPr>
              <w:pStyle w:val="TableParagraph"/>
              <w:spacing w:before="97"/>
              <w:ind w:left="11" w:right="12"/>
              <w:jc w:val="center"/>
              <w:rPr>
                <w:sz w:val="23"/>
              </w:rPr>
            </w:pPr>
            <w:r>
              <w:rPr>
                <w:spacing w:val="-10"/>
                <w:sz w:val="23"/>
              </w:rPr>
              <w:t>2</w:t>
            </w:r>
          </w:p>
        </w:tc>
        <w:tc>
          <w:tcPr>
            <w:tcW w:w="2211" w:type="dxa"/>
          </w:tcPr>
          <w:p w14:paraId="09545C0B" w14:textId="77777777" w:rsidR="00192D51" w:rsidRDefault="00460E6F">
            <w:pPr>
              <w:pStyle w:val="TableParagraph"/>
              <w:spacing w:before="97"/>
              <w:ind w:left="6" w:right="4"/>
              <w:jc w:val="center"/>
              <w:rPr>
                <w:sz w:val="23"/>
              </w:rPr>
            </w:pPr>
            <w:r>
              <w:rPr>
                <w:spacing w:val="-10"/>
                <w:sz w:val="23"/>
              </w:rPr>
              <w:t>3</w:t>
            </w:r>
          </w:p>
        </w:tc>
        <w:tc>
          <w:tcPr>
            <w:tcW w:w="2326" w:type="dxa"/>
          </w:tcPr>
          <w:p w14:paraId="045BCDDE" w14:textId="77777777" w:rsidR="00192D51" w:rsidRDefault="00460E6F">
            <w:pPr>
              <w:pStyle w:val="TableParagraph"/>
              <w:spacing w:before="97"/>
              <w:ind w:left="7" w:right="8"/>
              <w:jc w:val="center"/>
              <w:rPr>
                <w:sz w:val="23"/>
              </w:rPr>
            </w:pPr>
            <w:bookmarkStart w:id="76" w:name="_bookmark69"/>
            <w:bookmarkEnd w:id="76"/>
            <w:r>
              <w:rPr>
                <w:spacing w:val="-10"/>
                <w:sz w:val="23"/>
              </w:rPr>
              <w:t>4</w:t>
            </w:r>
          </w:p>
        </w:tc>
        <w:tc>
          <w:tcPr>
            <w:tcW w:w="3344" w:type="dxa"/>
            <w:tcBorders>
              <w:right w:val="nil"/>
            </w:tcBorders>
          </w:tcPr>
          <w:p w14:paraId="50F57625" w14:textId="77777777" w:rsidR="00192D51" w:rsidRDefault="00460E6F">
            <w:pPr>
              <w:pStyle w:val="TableParagraph"/>
              <w:spacing w:before="97"/>
              <w:ind w:right="8"/>
              <w:jc w:val="center"/>
              <w:rPr>
                <w:sz w:val="23"/>
              </w:rPr>
            </w:pPr>
            <w:r>
              <w:rPr>
                <w:spacing w:val="-10"/>
                <w:sz w:val="23"/>
              </w:rPr>
              <w:t>5</w:t>
            </w:r>
          </w:p>
        </w:tc>
      </w:tr>
      <w:tr w:rsidR="00192D51" w14:paraId="706E580F" w14:textId="77777777">
        <w:trPr>
          <w:trHeight w:val="467"/>
        </w:trPr>
        <w:tc>
          <w:tcPr>
            <w:tcW w:w="1532" w:type="dxa"/>
            <w:vMerge w:val="restart"/>
            <w:tcBorders>
              <w:left w:val="nil"/>
            </w:tcBorders>
          </w:tcPr>
          <w:p w14:paraId="7E5CB5AB" w14:textId="77777777" w:rsidR="00192D51" w:rsidRDefault="00192D51">
            <w:pPr>
              <w:pStyle w:val="TableParagraph"/>
              <w:rPr>
                <w:sz w:val="23"/>
              </w:rPr>
            </w:pPr>
          </w:p>
          <w:p w14:paraId="45B26ECF" w14:textId="77777777" w:rsidR="00192D51" w:rsidRDefault="00192D51">
            <w:pPr>
              <w:pStyle w:val="TableParagraph"/>
              <w:spacing w:before="45"/>
              <w:rPr>
                <w:sz w:val="23"/>
              </w:rPr>
            </w:pPr>
          </w:p>
          <w:p w14:paraId="6951E79E" w14:textId="77777777" w:rsidR="00192D51" w:rsidRDefault="00460E6F">
            <w:pPr>
              <w:pStyle w:val="TableParagraph"/>
              <w:ind w:left="422"/>
              <w:rPr>
                <w:sz w:val="23"/>
              </w:rPr>
            </w:pPr>
            <w:r>
              <w:rPr>
                <w:spacing w:val="-2"/>
                <w:sz w:val="23"/>
              </w:rPr>
              <w:t>первой</w:t>
            </w:r>
          </w:p>
        </w:tc>
        <w:tc>
          <w:tcPr>
            <w:tcW w:w="2268" w:type="dxa"/>
          </w:tcPr>
          <w:p w14:paraId="062F923C" w14:textId="77777777" w:rsidR="00192D51" w:rsidRDefault="00192D51">
            <w:pPr>
              <w:pStyle w:val="TableParagraph"/>
            </w:pPr>
          </w:p>
        </w:tc>
        <w:tc>
          <w:tcPr>
            <w:tcW w:w="2211" w:type="dxa"/>
          </w:tcPr>
          <w:p w14:paraId="6A09C89C" w14:textId="77777777" w:rsidR="00192D51" w:rsidRDefault="00192D51">
            <w:pPr>
              <w:pStyle w:val="TableParagraph"/>
            </w:pPr>
          </w:p>
        </w:tc>
        <w:tc>
          <w:tcPr>
            <w:tcW w:w="2326" w:type="dxa"/>
          </w:tcPr>
          <w:p w14:paraId="1461E716" w14:textId="77777777" w:rsidR="00192D51" w:rsidRDefault="00192D51">
            <w:pPr>
              <w:pStyle w:val="TableParagraph"/>
            </w:pPr>
          </w:p>
        </w:tc>
        <w:tc>
          <w:tcPr>
            <w:tcW w:w="3344" w:type="dxa"/>
            <w:tcBorders>
              <w:right w:val="nil"/>
            </w:tcBorders>
          </w:tcPr>
          <w:p w14:paraId="0AEAE560" w14:textId="77777777" w:rsidR="00192D51" w:rsidRDefault="00192D51">
            <w:pPr>
              <w:pStyle w:val="TableParagraph"/>
            </w:pPr>
          </w:p>
        </w:tc>
      </w:tr>
      <w:tr w:rsidR="00192D51" w14:paraId="480759D9" w14:textId="77777777">
        <w:trPr>
          <w:trHeight w:val="467"/>
        </w:trPr>
        <w:tc>
          <w:tcPr>
            <w:tcW w:w="1532" w:type="dxa"/>
            <w:vMerge/>
            <w:tcBorders>
              <w:top w:val="nil"/>
              <w:left w:val="nil"/>
            </w:tcBorders>
          </w:tcPr>
          <w:p w14:paraId="54351C87" w14:textId="77777777" w:rsidR="00192D51" w:rsidRDefault="00192D51">
            <w:pPr>
              <w:rPr>
                <w:sz w:val="2"/>
                <w:szCs w:val="2"/>
              </w:rPr>
            </w:pPr>
          </w:p>
        </w:tc>
        <w:tc>
          <w:tcPr>
            <w:tcW w:w="2268" w:type="dxa"/>
          </w:tcPr>
          <w:p w14:paraId="1494423C" w14:textId="77777777" w:rsidR="00192D51" w:rsidRDefault="00192D51">
            <w:pPr>
              <w:pStyle w:val="TableParagraph"/>
            </w:pPr>
          </w:p>
        </w:tc>
        <w:tc>
          <w:tcPr>
            <w:tcW w:w="2211" w:type="dxa"/>
          </w:tcPr>
          <w:p w14:paraId="16BDAD73" w14:textId="77777777" w:rsidR="00192D51" w:rsidRDefault="00192D51">
            <w:pPr>
              <w:pStyle w:val="TableParagraph"/>
            </w:pPr>
          </w:p>
        </w:tc>
        <w:tc>
          <w:tcPr>
            <w:tcW w:w="2326" w:type="dxa"/>
          </w:tcPr>
          <w:p w14:paraId="05B3CA5B" w14:textId="77777777" w:rsidR="00192D51" w:rsidRDefault="00192D51">
            <w:pPr>
              <w:pStyle w:val="TableParagraph"/>
            </w:pPr>
          </w:p>
        </w:tc>
        <w:tc>
          <w:tcPr>
            <w:tcW w:w="3344" w:type="dxa"/>
            <w:tcBorders>
              <w:right w:val="nil"/>
            </w:tcBorders>
          </w:tcPr>
          <w:p w14:paraId="5D66B3AA" w14:textId="77777777" w:rsidR="00192D51" w:rsidRDefault="00192D51">
            <w:pPr>
              <w:pStyle w:val="TableParagraph"/>
            </w:pPr>
          </w:p>
        </w:tc>
      </w:tr>
      <w:tr w:rsidR="00192D51" w14:paraId="5CD4AFA4" w14:textId="77777777">
        <w:trPr>
          <w:trHeight w:val="470"/>
        </w:trPr>
        <w:tc>
          <w:tcPr>
            <w:tcW w:w="1532" w:type="dxa"/>
            <w:vMerge/>
            <w:tcBorders>
              <w:top w:val="nil"/>
              <w:left w:val="nil"/>
            </w:tcBorders>
          </w:tcPr>
          <w:p w14:paraId="5D0EB28C" w14:textId="77777777" w:rsidR="00192D51" w:rsidRDefault="00192D51">
            <w:pPr>
              <w:rPr>
                <w:sz w:val="2"/>
                <w:szCs w:val="2"/>
              </w:rPr>
            </w:pPr>
          </w:p>
        </w:tc>
        <w:tc>
          <w:tcPr>
            <w:tcW w:w="2268" w:type="dxa"/>
          </w:tcPr>
          <w:p w14:paraId="17E48119" w14:textId="77777777" w:rsidR="00192D51" w:rsidRDefault="00192D51">
            <w:pPr>
              <w:pStyle w:val="TableParagraph"/>
            </w:pPr>
          </w:p>
        </w:tc>
        <w:tc>
          <w:tcPr>
            <w:tcW w:w="2211" w:type="dxa"/>
          </w:tcPr>
          <w:p w14:paraId="34396690" w14:textId="77777777" w:rsidR="00192D51" w:rsidRDefault="00192D51">
            <w:pPr>
              <w:pStyle w:val="TableParagraph"/>
            </w:pPr>
          </w:p>
        </w:tc>
        <w:tc>
          <w:tcPr>
            <w:tcW w:w="2326" w:type="dxa"/>
          </w:tcPr>
          <w:p w14:paraId="19206AEC" w14:textId="77777777" w:rsidR="00192D51" w:rsidRDefault="00192D51">
            <w:pPr>
              <w:pStyle w:val="TableParagraph"/>
            </w:pPr>
          </w:p>
        </w:tc>
        <w:tc>
          <w:tcPr>
            <w:tcW w:w="3344" w:type="dxa"/>
            <w:tcBorders>
              <w:right w:val="nil"/>
            </w:tcBorders>
          </w:tcPr>
          <w:p w14:paraId="0BB29397" w14:textId="77777777" w:rsidR="00192D51" w:rsidRDefault="00192D51">
            <w:pPr>
              <w:pStyle w:val="TableParagraph"/>
            </w:pPr>
          </w:p>
        </w:tc>
      </w:tr>
      <w:tr w:rsidR="00192D51" w14:paraId="555972AB" w14:textId="77777777">
        <w:trPr>
          <w:trHeight w:val="467"/>
        </w:trPr>
        <w:tc>
          <w:tcPr>
            <w:tcW w:w="1532" w:type="dxa"/>
            <w:vMerge w:val="restart"/>
            <w:tcBorders>
              <w:left w:val="nil"/>
            </w:tcBorders>
          </w:tcPr>
          <w:p w14:paraId="666311B9" w14:textId="77777777" w:rsidR="00192D51" w:rsidRDefault="00192D51">
            <w:pPr>
              <w:pStyle w:val="TableParagraph"/>
              <w:rPr>
                <w:sz w:val="23"/>
              </w:rPr>
            </w:pPr>
          </w:p>
          <w:p w14:paraId="01ABDCAC" w14:textId="77777777" w:rsidR="00192D51" w:rsidRDefault="00192D51">
            <w:pPr>
              <w:pStyle w:val="TableParagraph"/>
              <w:spacing w:before="45"/>
              <w:rPr>
                <w:sz w:val="23"/>
              </w:rPr>
            </w:pPr>
          </w:p>
          <w:p w14:paraId="393D6CA1" w14:textId="77777777" w:rsidR="00192D51" w:rsidRDefault="00460E6F">
            <w:pPr>
              <w:pStyle w:val="TableParagraph"/>
              <w:ind w:left="427"/>
              <w:rPr>
                <w:sz w:val="23"/>
              </w:rPr>
            </w:pPr>
            <w:r>
              <w:rPr>
                <w:spacing w:val="-2"/>
                <w:sz w:val="23"/>
              </w:rPr>
              <w:t>второй</w:t>
            </w:r>
          </w:p>
        </w:tc>
        <w:tc>
          <w:tcPr>
            <w:tcW w:w="2268" w:type="dxa"/>
          </w:tcPr>
          <w:p w14:paraId="047D3489" w14:textId="77777777" w:rsidR="00192D51" w:rsidRDefault="00192D51">
            <w:pPr>
              <w:pStyle w:val="TableParagraph"/>
            </w:pPr>
          </w:p>
        </w:tc>
        <w:tc>
          <w:tcPr>
            <w:tcW w:w="2211" w:type="dxa"/>
          </w:tcPr>
          <w:p w14:paraId="5255204B" w14:textId="77777777" w:rsidR="00192D51" w:rsidRDefault="00192D51">
            <w:pPr>
              <w:pStyle w:val="TableParagraph"/>
            </w:pPr>
          </w:p>
        </w:tc>
        <w:tc>
          <w:tcPr>
            <w:tcW w:w="2326" w:type="dxa"/>
          </w:tcPr>
          <w:p w14:paraId="26C4C3C0" w14:textId="77777777" w:rsidR="00192D51" w:rsidRDefault="00192D51">
            <w:pPr>
              <w:pStyle w:val="TableParagraph"/>
            </w:pPr>
          </w:p>
        </w:tc>
        <w:tc>
          <w:tcPr>
            <w:tcW w:w="3344" w:type="dxa"/>
            <w:tcBorders>
              <w:right w:val="nil"/>
            </w:tcBorders>
          </w:tcPr>
          <w:p w14:paraId="659662CE" w14:textId="77777777" w:rsidR="00192D51" w:rsidRDefault="00192D51">
            <w:pPr>
              <w:pStyle w:val="TableParagraph"/>
            </w:pPr>
          </w:p>
        </w:tc>
      </w:tr>
      <w:tr w:rsidR="00192D51" w14:paraId="30362D18" w14:textId="77777777">
        <w:trPr>
          <w:trHeight w:val="467"/>
        </w:trPr>
        <w:tc>
          <w:tcPr>
            <w:tcW w:w="1532" w:type="dxa"/>
            <w:vMerge/>
            <w:tcBorders>
              <w:top w:val="nil"/>
              <w:left w:val="nil"/>
            </w:tcBorders>
          </w:tcPr>
          <w:p w14:paraId="6390F14C" w14:textId="77777777" w:rsidR="00192D51" w:rsidRDefault="00192D51">
            <w:pPr>
              <w:rPr>
                <w:sz w:val="2"/>
                <w:szCs w:val="2"/>
              </w:rPr>
            </w:pPr>
          </w:p>
        </w:tc>
        <w:tc>
          <w:tcPr>
            <w:tcW w:w="2268" w:type="dxa"/>
          </w:tcPr>
          <w:p w14:paraId="4A85CF05" w14:textId="77777777" w:rsidR="00192D51" w:rsidRDefault="00192D51">
            <w:pPr>
              <w:pStyle w:val="TableParagraph"/>
            </w:pPr>
          </w:p>
        </w:tc>
        <w:tc>
          <w:tcPr>
            <w:tcW w:w="2211" w:type="dxa"/>
          </w:tcPr>
          <w:p w14:paraId="0A63C790" w14:textId="77777777" w:rsidR="00192D51" w:rsidRDefault="00192D51">
            <w:pPr>
              <w:pStyle w:val="TableParagraph"/>
            </w:pPr>
          </w:p>
        </w:tc>
        <w:tc>
          <w:tcPr>
            <w:tcW w:w="2326" w:type="dxa"/>
          </w:tcPr>
          <w:p w14:paraId="30EBA380" w14:textId="77777777" w:rsidR="00192D51" w:rsidRDefault="00192D51">
            <w:pPr>
              <w:pStyle w:val="TableParagraph"/>
            </w:pPr>
          </w:p>
        </w:tc>
        <w:tc>
          <w:tcPr>
            <w:tcW w:w="3344" w:type="dxa"/>
            <w:tcBorders>
              <w:right w:val="nil"/>
            </w:tcBorders>
          </w:tcPr>
          <w:p w14:paraId="5AEC2437" w14:textId="77777777" w:rsidR="00192D51" w:rsidRDefault="00192D51">
            <w:pPr>
              <w:pStyle w:val="TableParagraph"/>
            </w:pPr>
          </w:p>
        </w:tc>
      </w:tr>
      <w:tr w:rsidR="00192D51" w14:paraId="2D32B261" w14:textId="77777777">
        <w:trPr>
          <w:trHeight w:val="469"/>
        </w:trPr>
        <w:tc>
          <w:tcPr>
            <w:tcW w:w="1532" w:type="dxa"/>
            <w:vMerge/>
            <w:tcBorders>
              <w:top w:val="nil"/>
              <w:left w:val="nil"/>
            </w:tcBorders>
          </w:tcPr>
          <w:p w14:paraId="296CC6C4" w14:textId="77777777" w:rsidR="00192D51" w:rsidRDefault="00192D51">
            <w:pPr>
              <w:rPr>
                <w:sz w:val="2"/>
                <w:szCs w:val="2"/>
              </w:rPr>
            </w:pPr>
          </w:p>
        </w:tc>
        <w:tc>
          <w:tcPr>
            <w:tcW w:w="2268" w:type="dxa"/>
          </w:tcPr>
          <w:p w14:paraId="4D1206E6" w14:textId="77777777" w:rsidR="00192D51" w:rsidRDefault="00192D51">
            <w:pPr>
              <w:pStyle w:val="TableParagraph"/>
            </w:pPr>
          </w:p>
        </w:tc>
        <w:tc>
          <w:tcPr>
            <w:tcW w:w="2211" w:type="dxa"/>
          </w:tcPr>
          <w:p w14:paraId="479F7A26" w14:textId="77777777" w:rsidR="00192D51" w:rsidRDefault="00192D51">
            <w:pPr>
              <w:pStyle w:val="TableParagraph"/>
            </w:pPr>
          </w:p>
        </w:tc>
        <w:tc>
          <w:tcPr>
            <w:tcW w:w="2326" w:type="dxa"/>
          </w:tcPr>
          <w:p w14:paraId="4C1DE06A" w14:textId="77777777" w:rsidR="00192D51" w:rsidRDefault="00192D51">
            <w:pPr>
              <w:pStyle w:val="TableParagraph"/>
            </w:pPr>
          </w:p>
        </w:tc>
        <w:tc>
          <w:tcPr>
            <w:tcW w:w="3344" w:type="dxa"/>
            <w:tcBorders>
              <w:right w:val="nil"/>
            </w:tcBorders>
          </w:tcPr>
          <w:p w14:paraId="31372FD4" w14:textId="77777777" w:rsidR="00192D51" w:rsidRDefault="00192D51">
            <w:pPr>
              <w:pStyle w:val="TableParagraph"/>
            </w:pPr>
          </w:p>
        </w:tc>
      </w:tr>
    </w:tbl>
    <w:p w14:paraId="0CF20F54" w14:textId="77777777" w:rsidR="00192D51" w:rsidRDefault="00192D51">
      <w:pPr>
        <w:pStyle w:val="TableParagraph"/>
        <w:sectPr w:rsidR="00192D51">
          <w:pgSz w:w="16840" w:h="11910" w:orient="landscape"/>
          <w:pgMar w:top="1120" w:right="1417" w:bottom="280" w:left="850" w:header="720" w:footer="720" w:gutter="0"/>
          <w:cols w:space="720"/>
        </w:sectPr>
      </w:pPr>
    </w:p>
    <w:p w14:paraId="3D42C60F" w14:textId="77777777" w:rsidR="00192D51" w:rsidRDefault="00460E6F">
      <w:pPr>
        <w:spacing w:before="88"/>
        <w:ind w:left="114" w:right="428"/>
        <w:rPr>
          <w:sz w:val="23"/>
        </w:rPr>
      </w:pPr>
      <w:r>
        <w:rPr>
          <w:noProof/>
          <w:sz w:val="23"/>
          <w:lang w:eastAsia="ru-RU"/>
        </w:rPr>
        <w:lastRenderedPageBreak/>
        <mc:AlternateContent>
          <mc:Choice Requires="wps">
            <w:drawing>
              <wp:anchor distT="0" distB="0" distL="0" distR="0" simplePos="0" relativeHeight="15745024" behindDoc="0" locked="0" layoutInCell="1" allowOverlap="1" wp14:anchorId="2CC1C21D" wp14:editId="2040A02A">
                <wp:simplePos x="0" y="0"/>
                <wp:positionH relativeFrom="page">
                  <wp:posOffset>2537714</wp:posOffset>
                </wp:positionH>
                <wp:positionV relativeFrom="paragraph">
                  <wp:posOffset>461342</wp:posOffset>
                </wp:positionV>
                <wp:extent cx="1815464"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5464" cy="6350"/>
                        </a:xfrm>
                        <a:custGeom>
                          <a:avLst/>
                          <a:gdLst/>
                          <a:ahLst/>
                          <a:cxnLst/>
                          <a:rect l="l" t="t" r="r" b="b"/>
                          <a:pathLst>
                            <a:path w="1815464" h="6350">
                              <a:moveTo>
                                <a:pt x="1815338" y="0"/>
                              </a:moveTo>
                              <a:lnTo>
                                <a:pt x="0" y="0"/>
                              </a:lnTo>
                              <a:lnTo>
                                <a:pt x="0" y="6095"/>
                              </a:lnTo>
                              <a:lnTo>
                                <a:pt x="1815338" y="6095"/>
                              </a:lnTo>
                              <a:lnTo>
                                <a:pt x="18153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7600CD7" id="Graphic 49" o:spid="_x0000_s1026" style="position:absolute;margin-left:199.8pt;margin-top:36.35pt;width:142.95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18154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" path="m1815338,l,,,6095r1815338,l1815338,xe" fillcolor="black" stroked="f">
                <v:path arrowok="t"/>
                <w10:wrap anchorx="page"/>
              </v:shape>
            </w:pict>
          </mc:Fallback>
        </mc:AlternateContent>
      </w:r>
      <w:r>
        <w:rPr>
          <w:sz w:val="23"/>
        </w:rPr>
        <w:t>Руководитель клиента (уполномоченное</w:t>
      </w:r>
      <w:r>
        <w:rPr>
          <w:spacing w:val="-15"/>
          <w:sz w:val="23"/>
        </w:rPr>
        <w:t xml:space="preserve"> </w:t>
      </w:r>
      <w:r>
        <w:rPr>
          <w:sz w:val="23"/>
        </w:rPr>
        <w:t>лицо)</w:t>
      </w:r>
    </w:p>
    <w:p w14:paraId="45B4FE4C" w14:textId="77777777" w:rsidR="00192D51" w:rsidRDefault="00192D51">
      <w:pPr>
        <w:pStyle w:val="a3"/>
        <w:ind w:left="0"/>
        <w:jc w:val="left"/>
        <w:rPr>
          <w:sz w:val="23"/>
        </w:rPr>
      </w:pPr>
    </w:p>
    <w:p w14:paraId="4B8C8313" w14:textId="77777777" w:rsidR="00192D51" w:rsidRDefault="00192D51">
      <w:pPr>
        <w:pStyle w:val="a3"/>
        <w:ind w:left="0"/>
        <w:jc w:val="left"/>
        <w:rPr>
          <w:sz w:val="23"/>
        </w:rPr>
      </w:pPr>
    </w:p>
    <w:p w14:paraId="688D4518" w14:textId="77777777" w:rsidR="00192D51" w:rsidRDefault="00192D51">
      <w:pPr>
        <w:pStyle w:val="a3"/>
        <w:ind w:left="0"/>
        <w:jc w:val="left"/>
        <w:rPr>
          <w:sz w:val="23"/>
        </w:rPr>
      </w:pPr>
    </w:p>
    <w:p w14:paraId="0EA097B8" w14:textId="77777777" w:rsidR="00192D51" w:rsidRDefault="00192D51">
      <w:pPr>
        <w:pStyle w:val="a3"/>
        <w:spacing w:before="94"/>
        <w:ind w:left="0"/>
        <w:jc w:val="left"/>
        <w:rPr>
          <w:sz w:val="23"/>
        </w:rPr>
      </w:pPr>
    </w:p>
    <w:p w14:paraId="41E913D5" w14:textId="77777777" w:rsidR="00192D51" w:rsidRDefault="00460E6F">
      <w:pPr>
        <w:ind w:left="114"/>
        <w:rPr>
          <w:sz w:val="23"/>
        </w:rPr>
      </w:pPr>
      <w:r>
        <w:rPr>
          <w:sz w:val="23"/>
        </w:rPr>
        <w:t>Главный</w:t>
      </w:r>
      <w:r>
        <w:rPr>
          <w:spacing w:val="-15"/>
          <w:sz w:val="23"/>
        </w:rPr>
        <w:t xml:space="preserve"> </w:t>
      </w:r>
      <w:r>
        <w:rPr>
          <w:sz w:val="23"/>
        </w:rPr>
        <w:t>бухгалтер</w:t>
      </w:r>
      <w:r>
        <w:rPr>
          <w:spacing w:val="-14"/>
          <w:sz w:val="23"/>
        </w:rPr>
        <w:t xml:space="preserve"> </w:t>
      </w:r>
      <w:r>
        <w:rPr>
          <w:sz w:val="23"/>
        </w:rPr>
        <w:t>клиента (уполномоченное лицо)</w:t>
      </w:r>
    </w:p>
    <w:p w14:paraId="25AAAFBE" w14:textId="77777777" w:rsidR="00192D51" w:rsidRDefault="00460E6F">
      <w:pPr>
        <w:rPr>
          <w:sz w:val="20"/>
        </w:rPr>
      </w:pPr>
      <w:r>
        <w:br w:type="column"/>
      </w:r>
    </w:p>
    <w:p w14:paraId="2024CBF1" w14:textId="77777777" w:rsidR="00192D51" w:rsidRDefault="00192D51">
      <w:pPr>
        <w:pStyle w:val="a3"/>
        <w:ind w:left="0"/>
        <w:jc w:val="left"/>
        <w:rPr>
          <w:sz w:val="20"/>
        </w:rPr>
      </w:pPr>
    </w:p>
    <w:p w14:paraId="3EB08DB4" w14:textId="77777777" w:rsidR="00192D51" w:rsidRDefault="00460E6F">
      <w:pPr>
        <w:pStyle w:val="a3"/>
        <w:spacing w:before="12"/>
        <w:ind w:left="0"/>
        <w:jc w:val="left"/>
        <w:rPr>
          <w:sz w:val="20"/>
        </w:rPr>
      </w:pPr>
      <w:r>
        <w:rPr>
          <w:noProof/>
          <w:sz w:val="20"/>
          <w:lang w:eastAsia="ru-RU"/>
        </w:rPr>
        <mc:AlternateContent>
          <mc:Choice Requires="wps">
            <w:drawing>
              <wp:anchor distT="0" distB="0" distL="0" distR="0" simplePos="0" relativeHeight="487602688" behindDoc="1" locked="0" layoutInCell="1" allowOverlap="1" wp14:anchorId="6A4D25A0" wp14:editId="2CA95812">
                <wp:simplePos x="0" y="0"/>
                <wp:positionH relativeFrom="page">
                  <wp:posOffset>4574159</wp:posOffset>
                </wp:positionH>
                <wp:positionV relativeFrom="paragraph">
                  <wp:posOffset>169266</wp:posOffset>
                </wp:positionV>
                <wp:extent cx="927100"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0" cy="6350"/>
                        </a:xfrm>
                        <a:custGeom>
                          <a:avLst/>
                          <a:gdLst/>
                          <a:ahLst/>
                          <a:cxnLst/>
                          <a:rect l="l" t="t" r="r" b="b"/>
                          <a:pathLst>
                            <a:path w="927100" h="6350">
                              <a:moveTo>
                                <a:pt x="926591" y="0"/>
                              </a:moveTo>
                              <a:lnTo>
                                <a:pt x="0" y="0"/>
                              </a:lnTo>
                              <a:lnTo>
                                <a:pt x="0" y="6095"/>
                              </a:lnTo>
                              <a:lnTo>
                                <a:pt x="926591" y="6095"/>
                              </a:lnTo>
                              <a:lnTo>
                                <a:pt x="926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801BE21" id="Graphic 50" o:spid="_x0000_s1026" style="position:absolute;margin-left:360.15pt;margin-top:13.35pt;width:73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927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" path="m926591,l,,,6095r926591,l926591,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14:anchorId="77A4886C" wp14:editId="7E1287EC">
                <wp:simplePos x="0" y="0"/>
                <wp:positionH relativeFrom="page">
                  <wp:posOffset>5721984</wp:posOffset>
                </wp:positionH>
                <wp:positionV relativeFrom="paragraph">
                  <wp:posOffset>169266</wp:posOffset>
                </wp:positionV>
                <wp:extent cx="218567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6350"/>
                        </a:xfrm>
                        <a:custGeom>
                          <a:avLst/>
                          <a:gdLst/>
                          <a:ahLst/>
                          <a:cxnLst/>
                          <a:rect l="l" t="t" r="r" b="b"/>
                          <a:pathLst>
                            <a:path w="2185670" h="6350">
                              <a:moveTo>
                                <a:pt x="2185669" y="0"/>
                              </a:moveTo>
                              <a:lnTo>
                                <a:pt x="0" y="0"/>
                              </a:lnTo>
                              <a:lnTo>
                                <a:pt x="0" y="6095"/>
                              </a:lnTo>
                              <a:lnTo>
                                <a:pt x="2185669" y="6095"/>
                              </a:lnTo>
                              <a:lnTo>
                                <a:pt x="2185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E55AE20" id="Graphic 51" o:spid="_x0000_s1026" style="position:absolute;margin-left:450.55pt;margin-top:13.35pt;width:172.1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2185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" path="m2185669,l,,,6095r2185669,l2185669,xe" fillcolor="black" stroked="f">
                <v:path arrowok="t"/>
                <w10:wrap type="topAndBottom" anchorx="page"/>
              </v:shape>
            </w:pict>
          </mc:Fallback>
        </mc:AlternateContent>
      </w:r>
    </w:p>
    <w:p w14:paraId="1639123A" w14:textId="77777777" w:rsidR="00192D51" w:rsidRDefault="00460E6F">
      <w:pPr>
        <w:tabs>
          <w:tab w:val="left" w:pos="2875"/>
          <w:tab w:val="left" w:pos="4975"/>
        </w:tabs>
        <w:spacing w:before="97" w:line="424" w:lineRule="auto"/>
        <w:ind w:left="4498" w:right="3510" w:hanging="4252"/>
        <w:rPr>
          <w:sz w:val="23"/>
        </w:rPr>
      </w:pPr>
      <w:r>
        <w:rPr>
          <w:spacing w:val="-2"/>
          <w:sz w:val="23"/>
        </w:rPr>
        <w:t>(должность)</w:t>
      </w:r>
      <w:r>
        <w:rPr>
          <w:sz w:val="23"/>
        </w:rPr>
        <w:tab/>
      </w:r>
      <w:r>
        <w:rPr>
          <w:spacing w:val="-2"/>
          <w:sz w:val="23"/>
        </w:rPr>
        <w:t>(подпись)</w:t>
      </w:r>
      <w:r>
        <w:rPr>
          <w:sz w:val="23"/>
        </w:rPr>
        <w:tab/>
      </w:r>
      <w:r>
        <w:rPr>
          <w:sz w:val="23"/>
        </w:rPr>
        <w:tab/>
        <w:t>(расшифровка</w:t>
      </w:r>
      <w:r>
        <w:rPr>
          <w:spacing w:val="-15"/>
          <w:sz w:val="23"/>
        </w:rPr>
        <w:t xml:space="preserve"> </w:t>
      </w:r>
      <w:r>
        <w:rPr>
          <w:sz w:val="23"/>
        </w:rPr>
        <w:t xml:space="preserve">подписи) </w:t>
      </w:r>
      <w:r>
        <w:rPr>
          <w:spacing w:val="-4"/>
          <w:sz w:val="23"/>
        </w:rPr>
        <w:t>М.П.</w:t>
      </w:r>
    </w:p>
    <w:p w14:paraId="267CFAC3" w14:textId="77777777" w:rsidR="00192D51" w:rsidRDefault="00192D51">
      <w:pPr>
        <w:pStyle w:val="a3"/>
        <w:ind w:left="0"/>
        <w:jc w:val="left"/>
        <w:rPr>
          <w:sz w:val="23"/>
        </w:rPr>
      </w:pPr>
    </w:p>
    <w:p w14:paraId="23ACCD74" w14:textId="77777777" w:rsidR="00192D51" w:rsidRDefault="00192D51">
      <w:pPr>
        <w:pStyle w:val="a3"/>
        <w:spacing w:before="205"/>
        <w:ind w:left="0"/>
        <w:jc w:val="left"/>
        <w:rPr>
          <w:sz w:val="23"/>
        </w:rPr>
      </w:pPr>
    </w:p>
    <w:p w14:paraId="3752A0FA" w14:textId="77777777" w:rsidR="00192D51" w:rsidRDefault="00460E6F">
      <w:pPr>
        <w:tabs>
          <w:tab w:val="left" w:pos="2690"/>
          <w:tab w:val="left" w:pos="4498"/>
        </w:tabs>
        <w:ind w:left="114"/>
        <w:rPr>
          <w:sz w:val="23"/>
        </w:rPr>
      </w:pPr>
      <w:r>
        <w:rPr>
          <w:spacing w:val="-2"/>
          <w:sz w:val="23"/>
        </w:rPr>
        <w:t>(должность)</w:t>
      </w:r>
      <w:r>
        <w:rPr>
          <w:sz w:val="23"/>
        </w:rPr>
        <w:tab/>
      </w:r>
      <w:r>
        <w:rPr>
          <w:spacing w:val="-2"/>
          <w:sz w:val="23"/>
        </w:rPr>
        <w:t>(подпись)</w:t>
      </w:r>
      <w:r>
        <w:rPr>
          <w:sz w:val="23"/>
        </w:rPr>
        <w:tab/>
        <w:t>(расшифровка</w:t>
      </w:r>
      <w:r>
        <w:rPr>
          <w:spacing w:val="-9"/>
          <w:sz w:val="23"/>
        </w:rPr>
        <w:t xml:space="preserve"> </w:t>
      </w:r>
      <w:r>
        <w:rPr>
          <w:spacing w:val="-2"/>
          <w:sz w:val="23"/>
        </w:rPr>
        <w:t>подписи)</w:t>
      </w:r>
    </w:p>
    <w:p w14:paraId="77F65562" w14:textId="77777777" w:rsidR="00192D51" w:rsidRDefault="00192D51">
      <w:pPr>
        <w:rPr>
          <w:sz w:val="23"/>
        </w:rPr>
        <w:sectPr w:rsidR="00192D51">
          <w:type w:val="continuous"/>
          <w:pgSz w:w="16840" w:h="11910" w:orient="landscape"/>
          <w:pgMar w:top="840" w:right="1417" w:bottom="280" w:left="850" w:header="720" w:footer="720" w:gutter="0"/>
          <w:cols w:num="2" w:space="720" w:equalWidth="0">
            <w:col w:w="2882" w:space="843"/>
            <w:col w:w="10848"/>
          </w:cols>
        </w:sectPr>
      </w:pPr>
    </w:p>
    <w:p w14:paraId="40368424" w14:textId="77777777" w:rsidR="00192D51" w:rsidRDefault="00192D51">
      <w:pPr>
        <w:pStyle w:val="a3"/>
        <w:ind w:left="0"/>
        <w:jc w:val="left"/>
        <w:rPr>
          <w:sz w:val="20"/>
        </w:rPr>
      </w:pPr>
    </w:p>
    <w:p w14:paraId="06783684" w14:textId="77777777" w:rsidR="00192D51" w:rsidRDefault="00192D51">
      <w:pPr>
        <w:pStyle w:val="a3"/>
        <w:spacing w:before="17" w:after="1"/>
        <w:ind w:left="0"/>
        <w:jc w:val="left"/>
        <w:rPr>
          <w:sz w:val="20"/>
        </w:rPr>
      </w:pPr>
    </w:p>
    <w:tbl>
      <w:tblPr>
        <w:tblStyle w:val="TableNormal"/>
        <w:tblW w:w="0" w:type="auto"/>
        <w:tblInd w:w="194" w:type="dxa"/>
        <w:tblLayout w:type="fixed"/>
        <w:tblLook w:val="01E0" w:firstRow="1" w:lastRow="1" w:firstColumn="1" w:lastColumn="1" w:noHBand="0" w:noVBand="0"/>
      </w:tblPr>
      <w:tblGrid>
        <w:gridCol w:w="433"/>
        <w:gridCol w:w="1406"/>
        <w:gridCol w:w="1370"/>
        <w:gridCol w:w="432"/>
      </w:tblGrid>
      <w:tr w:rsidR="00192D51" w14:paraId="79EE3825" w14:textId="77777777">
        <w:trPr>
          <w:trHeight w:val="373"/>
        </w:trPr>
        <w:tc>
          <w:tcPr>
            <w:tcW w:w="433" w:type="dxa"/>
          </w:tcPr>
          <w:p w14:paraId="4CD02CD6" w14:textId="77777777" w:rsidR="00192D51" w:rsidRDefault="00460E6F">
            <w:pPr>
              <w:pStyle w:val="TableParagraph"/>
              <w:spacing w:line="255" w:lineRule="exact"/>
              <w:ind w:left="50"/>
              <w:rPr>
                <w:sz w:val="23"/>
              </w:rPr>
            </w:pPr>
            <w:r>
              <w:rPr>
                <w:noProof/>
                <w:sz w:val="23"/>
                <w:lang w:eastAsia="ru-RU"/>
              </w:rPr>
              <mc:AlternateContent>
                <mc:Choice Requires="wpg">
                  <w:drawing>
                    <wp:anchor distT="0" distB="0" distL="0" distR="0" simplePos="0" relativeHeight="15745536" behindDoc="0" locked="0" layoutInCell="1" allowOverlap="1" wp14:anchorId="27F57022" wp14:editId="0DDB8486">
                      <wp:simplePos x="0" y="0"/>
                      <wp:positionH relativeFrom="column">
                        <wp:posOffset>121665</wp:posOffset>
                      </wp:positionH>
                      <wp:positionV relativeFrom="paragraph">
                        <wp:posOffset>230956</wp:posOffset>
                      </wp:positionV>
                      <wp:extent cx="29718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53" name="Graphic 5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D0A8419" id="Group 52" o:spid="_x0000_s1026" style="position:absolute;margin-left:9.6pt;margin-top:18.2pt;width:23.4pt;height:.5pt;z-index:15745536;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">
                      <v:shape id="Graphic 5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" path="m297180,l,,,6096r297180,l297180,xe" fillcolor="black" stroked="f">
                        <v:path arrowok="t"/>
                      </v:shape>
                    </v:group>
                  </w:pict>
                </mc:Fallback>
              </mc:AlternateContent>
            </w:r>
            <w:r>
              <w:rPr>
                <w:spacing w:val="-10"/>
                <w:sz w:val="23"/>
              </w:rPr>
              <w:t>"</w:t>
            </w:r>
          </w:p>
        </w:tc>
        <w:tc>
          <w:tcPr>
            <w:tcW w:w="1406" w:type="dxa"/>
          </w:tcPr>
          <w:p w14:paraId="6954E123" w14:textId="77777777" w:rsidR="00192D51" w:rsidRDefault="00460E6F">
            <w:pPr>
              <w:pStyle w:val="TableParagraph"/>
              <w:spacing w:line="255" w:lineRule="exact"/>
              <w:ind w:left="289"/>
              <w:rPr>
                <w:sz w:val="23"/>
              </w:rPr>
            </w:pPr>
            <w:r>
              <w:rPr>
                <w:noProof/>
                <w:sz w:val="23"/>
                <w:lang w:eastAsia="ru-RU"/>
              </w:rPr>
              <mc:AlternateContent>
                <mc:Choice Requires="wpg">
                  <w:drawing>
                    <wp:anchor distT="0" distB="0" distL="0" distR="0" simplePos="0" relativeHeight="15746048" behindDoc="0" locked="0" layoutInCell="1" allowOverlap="1" wp14:anchorId="3977B6B0" wp14:editId="40A845A5">
                      <wp:simplePos x="0" y="0"/>
                      <wp:positionH relativeFrom="column">
                        <wp:posOffset>351240</wp:posOffset>
                      </wp:positionH>
                      <wp:positionV relativeFrom="paragraph">
                        <wp:posOffset>230956</wp:posOffset>
                      </wp:positionV>
                      <wp:extent cx="1088390"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55" name="Graphic 5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7EED10" id="Group 54" o:spid="_x0000_s1026" style="position:absolute;margin-left:27.65pt;margin-top:18.2pt;width:85.7pt;height:.5pt;z-index:15746048;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">
                      <v:shape id="Graphic 5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" path="m1088136,l,,,6096r1088136,l1088136,xe" fillcolor="black" stroked="f">
                        <v:path arrowok="t"/>
                      </v:shape>
                    </v:group>
                  </w:pict>
                </mc:Fallback>
              </mc:AlternateContent>
            </w:r>
            <w:r>
              <w:rPr>
                <w:spacing w:val="-10"/>
                <w:sz w:val="23"/>
              </w:rPr>
              <w:t>"</w:t>
            </w:r>
          </w:p>
        </w:tc>
        <w:tc>
          <w:tcPr>
            <w:tcW w:w="1370" w:type="dxa"/>
          </w:tcPr>
          <w:p w14:paraId="784DDBEB" w14:textId="77777777" w:rsidR="00192D51" w:rsidRDefault="00460E6F">
            <w:pPr>
              <w:pStyle w:val="TableParagraph"/>
              <w:spacing w:line="255" w:lineRule="exact"/>
              <w:ind w:right="228"/>
              <w:jc w:val="right"/>
              <w:rPr>
                <w:sz w:val="23"/>
              </w:rPr>
            </w:pPr>
            <w:r>
              <w:rPr>
                <w:noProof/>
                <w:sz w:val="23"/>
                <w:lang w:eastAsia="ru-RU"/>
              </w:rPr>
              <mc:AlternateContent>
                <mc:Choice Requires="wpg">
                  <w:drawing>
                    <wp:anchor distT="0" distB="0" distL="0" distR="0" simplePos="0" relativeHeight="15746560" behindDoc="0" locked="0" layoutInCell="1" allowOverlap="1" wp14:anchorId="12849E44" wp14:editId="04B84995">
                      <wp:simplePos x="0" y="0"/>
                      <wp:positionH relativeFrom="column">
                        <wp:posOffset>753449</wp:posOffset>
                      </wp:positionH>
                      <wp:positionV relativeFrom="paragraph">
                        <wp:posOffset>230956</wp:posOffset>
                      </wp:positionV>
                      <wp:extent cx="22606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57" name="Graphic 5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9BE8CC" id="Group 56" o:spid="_x0000_s1026" style="position:absolute;margin-left:59.35pt;margin-top:18.2pt;width:17.8pt;height:.5pt;z-index:1574656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">
                      <v:shape id="Graphic 5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" path="m225551,l,,,6096r225551,l225551,xe" fillcolor="black" stroked="f">
                        <v:path arrowok="t"/>
                      </v:shape>
                    </v:group>
                  </w:pict>
                </mc:Fallback>
              </mc:AlternateContent>
            </w:r>
            <w:r>
              <w:rPr>
                <w:spacing w:val="-10"/>
                <w:sz w:val="23"/>
              </w:rPr>
              <w:t>2</w:t>
            </w:r>
          </w:p>
        </w:tc>
        <w:tc>
          <w:tcPr>
            <w:tcW w:w="432" w:type="dxa"/>
          </w:tcPr>
          <w:p w14:paraId="5DFACF43" w14:textId="77777777" w:rsidR="00192D51" w:rsidRDefault="00460E6F">
            <w:pPr>
              <w:pStyle w:val="TableParagraph"/>
              <w:spacing w:line="255" w:lineRule="exact"/>
              <w:ind w:left="232"/>
              <w:rPr>
                <w:sz w:val="23"/>
              </w:rPr>
            </w:pPr>
            <w:r>
              <w:rPr>
                <w:spacing w:val="-5"/>
                <w:sz w:val="23"/>
              </w:rPr>
              <w:t>г.</w:t>
            </w:r>
          </w:p>
        </w:tc>
      </w:tr>
    </w:tbl>
    <w:p w14:paraId="42ECD87B" w14:textId="77777777" w:rsidR="00192D51" w:rsidRDefault="00192D51">
      <w:pPr>
        <w:pStyle w:val="TableParagraph"/>
        <w:spacing w:line="255" w:lineRule="exact"/>
        <w:rPr>
          <w:sz w:val="23"/>
        </w:rPr>
        <w:sectPr w:rsidR="00192D51">
          <w:type w:val="continuous"/>
          <w:pgSz w:w="16840" w:h="11910" w:orient="landscape"/>
          <w:pgMar w:top="840" w:right="1417" w:bottom="280" w:left="850" w:header="720" w:footer="720" w:gutter="0"/>
          <w:cols w:space="720"/>
        </w:sectPr>
      </w:pPr>
    </w:p>
    <w:p w14:paraId="1339B609" w14:textId="77777777" w:rsidR="00192D51" w:rsidRDefault="00460E6F">
      <w:pPr>
        <w:spacing w:before="78"/>
        <w:ind w:right="19"/>
        <w:jc w:val="right"/>
        <w:rPr>
          <w:sz w:val="24"/>
        </w:rPr>
      </w:pPr>
      <w:r>
        <w:rPr>
          <w:sz w:val="24"/>
        </w:rPr>
        <w:lastRenderedPageBreak/>
        <w:t>Оборотная</w:t>
      </w:r>
      <w:r>
        <w:rPr>
          <w:spacing w:val="-6"/>
          <w:sz w:val="24"/>
        </w:rPr>
        <w:t xml:space="preserve"> </w:t>
      </w:r>
      <w:r>
        <w:rPr>
          <w:sz w:val="24"/>
        </w:rPr>
        <w:t>сторона</w:t>
      </w:r>
      <w:r>
        <w:rPr>
          <w:spacing w:val="-5"/>
          <w:sz w:val="24"/>
        </w:rPr>
        <w:t xml:space="preserve"> </w:t>
      </w:r>
      <w:r>
        <w:rPr>
          <w:spacing w:val="-2"/>
          <w:sz w:val="24"/>
        </w:rPr>
        <w:t>формы</w:t>
      </w:r>
    </w:p>
    <w:p w14:paraId="28093875" w14:textId="77777777" w:rsidR="00192D51" w:rsidRDefault="00460E6F">
      <w:pPr>
        <w:pStyle w:val="a3"/>
        <w:spacing w:before="30"/>
        <w:ind w:left="0"/>
        <w:jc w:val="left"/>
        <w:rPr>
          <w:sz w:val="20"/>
        </w:rPr>
      </w:pPr>
      <w:r>
        <w:rPr>
          <w:noProof/>
          <w:sz w:val="20"/>
          <w:lang w:eastAsia="ru-RU"/>
        </w:rPr>
        <mc:AlternateContent>
          <mc:Choice Requires="wps">
            <w:drawing>
              <wp:anchor distT="0" distB="0" distL="0" distR="0" simplePos="0" relativeHeight="487606272" behindDoc="1" locked="0" layoutInCell="1" allowOverlap="1" wp14:anchorId="2CEB996B" wp14:editId="656971DD">
                <wp:simplePos x="0" y="0"/>
                <wp:positionH relativeFrom="page">
                  <wp:posOffset>573023</wp:posOffset>
                </wp:positionH>
                <wp:positionV relativeFrom="paragraph">
                  <wp:posOffset>180862</wp:posOffset>
                </wp:positionV>
                <wp:extent cx="7129145"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AA0D89B" id="Graphic 58" o:spid="_x0000_s1026" style="position:absolute;margin-left:45.1pt;margin-top:14.25pt;width:561.3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" path="m7128636,l,,,6096r7128636,l7128636,xe" fillcolor="black" stroked="f">
                <v:path arrowok="t"/>
                <w10:wrap type="topAndBottom" anchorx="page"/>
              </v:shape>
            </w:pict>
          </mc:Fallback>
        </mc:AlternateContent>
      </w:r>
    </w:p>
    <w:p w14:paraId="04C7BB65" w14:textId="77777777" w:rsidR="00192D51" w:rsidRDefault="00192D51">
      <w:pPr>
        <w:pStyle w:val="a3"/>
        <w:ind w:left="0"/>
        <w:jc w:val="left"/>
        <w:rPr>
          <w:sz w:val="24"/>
        </w:rPr>
      </w:pPr>
    </w:p>
    <w:p w14:paraId="7D6CD1D4" w14:textId="77777777" w:rsidR="00192D51" w:rsidRDefault="00192D51">
      <w:pPr>
        <w:pStyle w:val="a3"/>
        <w:spacing w:before="23"/>
        <w:ind w:left="0"/>
        <w:jc w:val="left"/>
        <w:rPr>
          <w:sz w:val="24"/>
        </w:rPr>
      </w:pPr>
    </w:p>
    <w:p w14:paraId="52BA9E70" w14:textId="77777777" w:rsidR="00192D51" w:rsidRDefault="00460E6F">
      <w:pPr>
        <w:ind w:left="3016"/>
        <w:rPr>
          <w:sz w:val="24"/>
        </w:rPr>
      </w:pPr>
      <w:r>
        <w:rPr>
          <w:sz w:val="24"/>
        </w:rPr>
        <w:t>Отметка</w:t>
      </w:r>
      <w:r>
        <w:rPr>
          <w:spacing w:val="-4"/>
          <w:sz w:val="24"/>
        </w:rPr>
        <w:t xml:space="preserve"> </w:t>
      </w:r>
      <w:r>
        <w:rPr>
          <w:sz w:val="24"/>
        </w:rPr>
        <w:t>об удостоверении</w:t>
      </w:r>
      <w:r>
        <w:rPr>
          <w:spacing w:val="-5"/>
          <w:sz w:val="24"/>
        </w:rPr>
        <w:t xml:space="preserve"> </w:t>
      </w:r>
      <w:r>
        <w:rPr>
          <w:sz w:val="24"/>
        </w:rPr>
        <w:t>полномочий</w:t>
      </w:r>
      <w:r>
        <w:rPr>
          <w:spacing w:val="-2"/>
          <w:sz w:val="24"/>
        </w:rPr>
        <w:t xml:space="preserve"> </w:t>
      </w:r>
      <w:r>
        <w:rPr>
          <w:sz w:val="24"/>
        </w:rPr>
        <w:t>и</w:t>
      </w:r>
      <w:r>
        <w:rPr>
          <w:spacing w:val="-4"/>
          <w:sz w:val="24"/>
        </w:rPr>
        <w:t xml:space="preserve"> </w:t>
      </w:r>
      <w:r>
        <w:rPr>
          <w:spacing w:val="-2"/>
          <w:sz w:val="24"/>
        </w:rPr>
        <w:t>подписей</w:t>
      </w:r>
    </w:p>
    <w:p w14:paraId="5C5D023B" w14:textId="77777777" w:rsidR="00192D51" w:rsidRDefault="00192D51">
      <w:pPr>
        <w:pStyle w:val="a3"/>
        <w:ind w:left="0"/>
        <w:jc w:val="left"/>
        <w:rPr>
          <w:sz w:val="20"/>
        </w:rPr>
      </w:pPr>
    </w:p>
    <w:p w14:paraId="772B7F93" w14:textId="77777777" w:rsidR="00192D51" w:rsidRDefault="00192D51">
      <w:pPr>
        <w:pStyle w:val="a3"/>
        <w:spacing w:before="30"/>
        <w:ind w:left="0"/>
        <w:jc w:val="left"/>
        <w:rPr>
          <w:sz w:val="20"/>
        </w:rPr>
      </w:pPr>
    </w:p>
    <w:tbl>
      <w:tblPr>
        <w:tblStyle w:val="TableNormal"/>
        <w:tblW w:w="0" w:type="auto"/>
        <w:tblInd w:w="72" w:type="dxa"/>
        <w:tblLayout w:type="fixed"/>
        <w:tblLook w:val="01E0" w:firstRow="1" w:lastRow="1" w:firstColumn="1" w:lastColumn="1" w:noHBand="0" w:noVBand="0"/>
      </w:tblPr>
      <w:tblGrid>
        <w:gridCol w:w="5772"/>
        <w:gridCol w:w="338"/>
        <w:gridCol w:w="1418"/>
        <w:gridCol w:w="341"/>
        <w:gridCol w:w="3343"/>
      </w:tblGrid>
      <w:tr w:rsidR="00192D51" w14:paraId="1D9EA4F6" w14:textId="77777777">
        <w:trPr>
          <w:trHeight w:val="651"/>
        </w:trPr>
        <w:tc>
          <w:tcPr>
            <w:tcW w:w="5772" w:type="dxa"/>
          </w:tcPr>
          <w:p w14:paraId="5ACA2B0E" w14:textId="77777777" w:rsidR="00192D51" w:rsidRDefault="00460E6F">
            <w:pPr>
              <w:pStyle w:val="TableParagraph"/>
              <w:spacing w:line="266" w:lineRule="exact"/>
              <w:ind w:left="50"/>
              <w:rPr>
                <w:sz w:val="24"/>
              </w:rPr>
            </w:pPr>
            <w:r>
              <w:rPr>
                <w:spacing w:val="-2"/>
                <w:sz w:val="24"/>
              </w:rPr>
              <w:t>Руководитель</w:t>
            </w:r>
          </w:p>
          <w:p w14:paraId="18E28D48" w14:textId="77777777" w:rsidR="00192D51" w:rsidRDefault="00460E6F">
            <w:pPr>
              <w:pStyle w:val="TableParagraph"/>
              <w:ind w:left="50"/>
              <w:rPr>
                <w:sz w:val="24"/>
              </w:rPr>
            </w:pPr>
            <w:r>
              <w:rPr>
                <w:sz w:val="24"/>
              </w:rPr>
              <w:t>(уполномоченное</w:t>
            </w:r>
            <w:r>
              <w:rPr>
                <w:spacing w:val="-9"/>
                <w:sz w:val="24"/>
              </w:rPr>
              <w:t xml:space="preserve"> </w:t>
            </w:r>
            <w:r>
              <w:rPr>
                <w:spacing w:val="-4"/>
                <w:sz w:val="24"/>
              </w:rPr>
              <w:t>лицо)</w:t>
            </w:r>
          </w:p>
        </w:tc>
        <w:tc>
          <w:tcPr>
            <w:tcW w:w="338" w:type="dxa"/>
          </w:tcPr>
          <w:p w14:paraId="4652CACA" w14:textId="77777777" w:rsidR="00192D51" w:rsidRDefault="00192D51">
            <w:pPr>
              <w:pStyle w:val="TableParagraph"/>
              <w:rPr>
                <w:sz w:val="24"/>
              </w:rPr>
            </w:pPr>
          </w:p>
        </w:tc>
        <w:tc>
          <w:tcPr>
            <w:tcW w:w="1418" w:type="dxa"/>
            <w:tcBorders>
              <w:bottom w:val="single" w:sz="4" w:space="0" w:color="000000"/>
            </w:tcBorders>
          </w:tcPr>
          <w:p w14:paraId="713A73BB" w14:textId="77777777" w:rsidR="00192D51" w:rsidRDefault="00192D51">
            <w:pPr>
              <w:pStyle w:val="TableParagraph"/>
              <w:rPr>
                <w:sz w:val="24"/>
              </w:rPr>
            </w:pPr>
          </w:p>
        </w:tc>
        <w:tc>
          <w:tcPr>
            <w:tcW w:w="341" w:type="dxa"/>
          </w:tcPr>
          <w:p w14:paraId="6A76D0A8" w14:textId="77777777" w:rsidR="00192D51" w:rsidRDefault="00192D51">
            <w:pPr>
              <w:pStyle w:val="TableParagraph"/>
              <w:rPr>
                <w:sz w:val="24"/>
              </w:rPr>
            </w:pPr>
          </w:p>
        </w:tc>
        <w:tc>
          <w:tcPr>
            <w:tcW w:w="3343" w:type="dxa"/>
            <w:tcBorders>
              <w:bottom w:val="single" w:sz="4" w:space="0" w:color="000000"/>
            </w:tcBorders>
          </w:tcPr>
          <w:p w14:paraId="6B2FA375" w14:textId="77777777" w:rsidR="00192D51" w:rsidRDefault="00192D51">
            <w:pPr>
              <w:pStyle w:val="TableParagraph"/>
              <w:rPr>
                <w:sz w:val="24"/>
              </w:rPr>
            </w:pPr>
          </w:p>
        </w:tc>
      </w:tr>
      <w:tr w:rsidR="00192D51" w14:paraId="65EC1D03" w14:textId="77777777">
        <w:trPr>
          <w:trHeight w:val="478"/>
        </w:trPr>
        <w:tc>
          <w:tcPr>
            <w:tcW w:w="5772" w:type="dxa"/>
          </w:tcPr>
          <w:p w14:paraId="6A2B22BE" w14:textId="77777777" w:rsidR="00192D51" w:rsidRDefault="00460E6F">
            <w:pPr>
              <w:pStyle w:val="TableParagraph"/>
              <w:spacing w:line="20" w:lineRule="exact"/>
              <w:ind w:left="2992" w:right="-72"/>
              <w:rPr>
                <w:sz w:val="2"/>
              </w:rPr>
            </w:pPr>
            <w:r>
              <w:rPr>
                <w:noProof/>
                <w:sz w:val="2"/>
                <w:lang w:eastAsia="ru-RU"/>
              </w:rPr>
              <mc:AlternateContent>
                <mc:Choice Requires="wpg">
                  <w:drawing>
                    <wp:inline distT="0" distB="0" distL="0" distR="0" wp14:anchorId="19421CE1" wp14:editId="185AA54E">
                      <wp:extent cx="1765300"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5300" cy="6350"/>
                                <a:chOff x="0" y="0"/>
                                <a:chExt cx="1765300" cy="6350"/>
                              </a:xfrm>
                            </wpg:grpSpPr>
                            <wps:wsp>
                              <wps:cNvPr id="60" name="Graphic 60"/>
                              <wps:cNvSpPr/>
                              <wps:spPr>
                                <a:xfrm>
                                  <a:off x="0" y="0"/>
                                  <a:ext cx="1765300" cy="6350"/>
                                </a:xfrm>
                                <a:custGeom>
                                  <a:avLst/>
                                  <a:gdLst/>
                                  <a:ahLst/>
                                  <a:cxnLst/>
                                  <a:rect l="l" t="t" r="r" b="b"/>
                                  <a:pathLst>
                                    <a:path w="1765300" h="6350">
                                      <a:moveTo>
                                        <a:pt x="1765046" y="0"/>
                                      </a:moveTo>
                                      <a:lnTo>
                                        <a:pt x="0" y="0"/>
                                      </a:lnTo>
                                      <a:lnTo>
                                        <a:pt x="0" y="6096"/>
                                      </a:lnTo>
                                      <a:lnTo>
                                        <a:pt x="1765046" y="6096"/>
                                      </a:lnTo>
                                      <a:lnTo>
                                        <a:pt x="17650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B26B54A" id="Group 59" o:spid="_x0000_s1026" style="width:139pt;height:.5pt;mso-position-horizontal-relative:char;mso-position-vertical-relative:line" coordsize="176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">
                      <v:shape id="Graphic 60" o:spid="_x0000_s1027" style="position:absolute;width:17653;height:63;visibility:visible;mso-wrap-style:square;v-text-anchor:top" coordsize="1765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" path="m1765046,l,,,6096r1765046,l1765046,xe" fillcolor="black" stroked="f">
                        <v:path arrowok="t"/>
                      </v:shape>
                      <w10:anchorlock/>
                    </v:group>
                  </w:pict>
                </mc:Fallback>
              </mc:AlternateContent>
            </w:r>
          </w:p>
          <w:p w14:paraId="13E0C7C4" w14:textId="77777777" w:rsidR="00192D51" w:rsidRDefault="00460E6F">
            <w:pPr>
              <w:pStyle w:val="TableParagraph"/>
              <w:spacing w:before="75"/>
              <w:ind w:left="3753"/>
              <w:rPr>
                <w:sz w:val="24"/>
              </w:rPr>
            </w:pPr>
            <w:r>
              <w:rPr>
                <w:spacing w:val="-2"/>
                <w:sz w:val="24"/>
              </w:rPr>
              <w:t>(должность)</w:t>
            </w:r>
          </w:p>
        </w:tc>
        <w:tc>
          <w:tcPr>
            <w:tcW w:w="338" w:type="dxa"/>
          </w:tcPr>
          <w:p w14:paraId="315C5D88" w14:textId="77777777" w:rsidR="00192D51" w:rsidRDefault="00192D51">
            <w:pPr>
              <w:pStyle w:val="TableParagraph"/>
              <w:rPr>
                <w:sz w:val="24"/>
              </w:rPr>
            </w:pPr>
          </w:p>
        </w:tc>
        <w:tc>
          <w:tcPr>
            <w:tcW w:w="1418" w:type="dxa"/>
            <w:tcBorders>
              <w:top w:val="single" w:sz="4" w:space="0" w:color="000000"/>
            </w:tcBorders>
          </w:tcPr>
          <w:p w14:paraId="3F7CEE24" w14:textId="77777777" w:rsidR="00192D51" w:rsidRDefault="00460E6F">
            <w:pPr>
              <w:pStyle w:val="TableParagraph"/>
              <w:spacing w:before="95"/>
              <w:ind w:left="207"/>
              <w:rPr>
                <w:sz w:val="24"/>
              </w:rPr>
            </w:pPr>
            <w:r>
              <w:rPr>
                <w:spacing w:val="-2"/>
                <w:sz w:val="24"/>
              </w:rPr>
              <w:t>(подпись)</w:t>
            </w:r>
          </w:p>
        </w:tc>
        <w:tc>
          <w:tcPr>
            <w:tcW w:w="341" w:type="dxa"/>
          </w:tcPr>
          <w:p w14:paraId="36C8BCB6" w14:textId="77777777" w:rsidR="00192D51" w:rsidRDefault="00192D51">
            <w:pPr>
              <w:pStyle w:val="TableParagraph"/>
              <w:rPr>
                <w:sz w:val="24"/>
              </w:rPr>
            </w:pPr>
          </w:p>
        </w:tc>
        <w:tc>
          <w:tcPr>
            <w:tcW w:w="3343" w:type="dxa"/>
            <w:tcBorders>
              <w:top w:val="single" w:sz="4" w:space="0" w:color="000000"/>
            </w:tcBorders>
          </w:tcPr>
          <w:p w14:paraId="4DFC5F98"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7B5B2F30" w14:textId="77777777">
        <w:trPr>
          <w:trHeight w:val="372"/>
        </w:trPr>
        <w:tc>
          <w:tcPr>
            <w:tcW w:w="5772" w:type="dxa"/>
          </w:tcPr>
          <w:p w14:paraId="2E21F147" w14:textId="77777777" w:rsidR="00192D51" w:rsidRDefault="00192D51">
            <w:pPr>
              <w:pStyle w:val="TableParagraph"/>
              <w:rPr>
                <w:sz w:val="24"/>
              </w:rPr>
            </w:pPr>
          </w:p>
        </w:tc>
        <w:tc>
          <w:tcPr>
            <w:tcW w:w="338" w:type="dxa"/>
          </w:tcPr>
          <w:p w14:paraId="67320DED" w14:textId="77777777" w:rsidR="00192D51" w:rsidRDefault="00192D51">
            <w:pPr>
              <w:pStyle w:val="TableParagraph"/>
              <w:rPr>
                <w:sz w:val="24"/>
              </w:rPr>
            </w:pPr>
          </w:p>
        </w:tc>
        <w:tc>
          <w:tcPr>
            <w:tcW w:w="1418" w:type="dxa"/>
          </w:tcPr>
          <w:p w14:paraId="064D34D6" w14:textId="77777777" w:rsidR="00192D51" w:rsidRDefault="00192D51">
            <w:pPr>
              <w:pStyle w:val="TableParagraph"/>
              <w:rPr>
                <w:sz w:val="24"/>
              </w:rPr>
            </w:pPr>
          </w:p>
        </w:tc>
        <w:tc>
          <w:tcPr>
            <w:tcW w:w="341" w:type="dxa"/>
          </w:tcPr>
          <w:p w14:paraId="5AF0B342" w14:textId="77777777" w:rsidR="00192D51" w:rsidRDefault="00192D51">
            <w:pPr>
              <w:pStyle w:val="TableParagraph"/>
              <w:rPr>
                <w:sz w:val="24"/>
              </w:rPr>
            </w:pPr>
          </w:p>
        </w:tc>
        <w:tc>
          <w:tcPr>
            <w:tcW w:w="3343" w:type="dxa"/>
          </w:tcPr>
          <w:p w14:paraId="5F19C9AF" w14:textId="77777777" w:rsidR="00192D51" w:rsidRDefault="00460E6F">
            <w:pPr>
              <w:pStyle w:val="TableParagraph"/>
              <w:spacing w:before="97" w:line="256" w:lineRule="exact"/>
              <w:ind w:right="1"/>
              <w:jc w:val="center"/>
              <w:rPr>
                <w:sz w:val="24"/>
              </w:rPr>
            </w:pPr>
            <w:r>
              <w:rPr>
                <w:spacing w:val="-4"/>
                <w:sz w:val="24"/>
              </w:rPr>
              <w:t>М.П.</w:t>
            </w:r>
          </w:p>
        </w:tc>
      </w:tr>
    </w:tbl>
    <w:p w14:paraId="742E44DD" w14:textId="77777777" w:rsidR="00192D51" w:rsidRDefault="00192D51">
      <w:pPr>
        <w:pStyle w:val="a3"/>
        <w:ind w:left="0"/>
        <w:jc w:val="left"/>
        <w:rPr>
          <w:sz w:val="20"/>
        </w:rPr>
      </w:pPr>
    </w:p>
    <w:p w14:paraId="2E14B903"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5A896DB0" w14:textId="77777777">
        <w:trPr>
          <w:trHeight w:val="384"/>
        </w:trPr>
        <w:tc>
          <w:tcPr>
            <w:tcW w:w="438" w:type="dxa"/>
          </w:tcPr>
          <w:p w14:paraId="6C0A8320"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49120" behindDoc="0" locked="0" layoutInCell="1" allowOverlap="1" wp14:anchorId="68845256" wp14:editId="3757A581">
                      <wp:simplePos x="0" y="0"/>
                      <wp:positionH relativeFrom="column">
                        <wp:posOffset>124713</wp:posOffset>
                      </wp:positionH>
                      <wp:positionV relativeFrom="paragraph">
                        <wp:posOffset>237913</wp:posOffset>
                      </wp:positionV>
                      <wp:extent cx="297180" cy="6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62" name="Graphic 62"/>
                              <wps:cNvSpPr/>
                              <wps:spPr>
                                <a:xfrm>
                                  <a:off x="0" y="0"/>
                                  <a:ext cx="297180" cy="6350"/>
                                </a:xfrm>
                                <a:custGeom>
                                  <a:avLst/>
                                  <a:gdLst/>
                                  <a:ahLst/>
                                  <a:cxnLst/>
                                  <a:rect l="l" t="t" r="r" b="b"/>
                                  <a:pathLst>
                                    <a:path w="297180" h="6350">
                                      <a:moveTo>
                                        <a:pt x="297180" y="0"/>
                                      </a:moveTo>
                                      <a:lnTo>
                                        <a:pt x="0" y="0"/>
                                      </a:lnTo>
                                      <a:lnTo>
                                        <a:pt x="0" y="6095"/>
                                      </a:lnTo>
                                      <a:lnTo>
                                        <a:pt x="297180" y="6095"/>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646ECD0" id="Group 61" o:spid="_x0000_s1026" style="position:absolute;margin-left:9.8pt;margin-top:18.75pt;width:23.4pt;height:.5pt;z-index:1574912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">
                      <v:shape id="Graphic 62"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" path="m297180,l,,,6095r297180,l297180,xe" fillcolor="black" stroked="f">
                        <v:path arrowok="t"/>
                      </v:shape>
                    </v:group>
                  </w:pict>
                </mc:Fallback>
              </mc:AlternateContent>
            </w:r>
            <w:r>
              <w:rPr>
                <w:spacing w:val="-10"/>
                <w:sz w:val="24"/>
              </w:rPr>
              <w:t>"</w:t>
            </w:r>
          </w:p>
        </w:tc>
        <w:tc>
          <w:tcPr>
            <w:tcW w:w="1407" w:type="dxa"/>
          </w:tcPr>
          <w:p w14:paraId="6A555710"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49632" behindDoc="0" locked="0" layoutInCell="1" allowOverlap="1" wp14:anchorId="38750DCC" wp14:editId="7D9F0CF8">
                      <wp:simplePos x="0" y="0"/>
                      <wp:positionH relativeFrom="column">
                        <wp:posOffset>351520</wp:posOffset>
                      </wp:positionH>
                      <wp:positionV relativeFrom="paragraph">
                        <wp:posOffset>237913</wp:posOffset>
                      </wp:positionV>
                      <wp:extent cx="108839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64" name="Graphic 64"/>
                              <wps:cNvSpPr/>
                              <wps:spPr>
                                <a:xfrm>
                                  <a:off x="0" y="0"/>
                                  <a:ext cx="1088390" cy="6350"/>
                                </a:xfrm>
                                <a:custGeom>
                                  <a:avLst/>
                                  <a:gdLst/>
                                  <a:ahLst/>
                                  <a:cxnLst/>
                                  <a:rect l="l" t="t" r="r" b="b"/>
                                  <a:pathLst>
                                    <a:path w="1088390" h="6350">
                                      <a:moveTo>
                                        <a:pt x="1088136" y="0"/>
                                      </a:moveTo>
                                      <a:lnTo>
                                        <a:pt x="0" y="0"/>
                                      </a:lnTo>
                                      <a:lnTo>
                                        <a:pt x="0" y="6095"/>
                                      </a:lnTo>
                                      <a:lnTo>
                                        <a:pt x="1088136" y="6095"/>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6CF65B1" id="Group 63" o:spid="_x0000_s1026" style="position:absolute;margin-left:27.7pt;margin-top:18.75pt;width:85.7pt;height:.5pt;z-index:1574963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">
                      <v:shape id="Graphic 64"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" path="m1088136,l,,,6095r1088136,l1088136,xe" fillcolor="black" stroked="f">
                        <v:path arrowok="t"/>
                      </v:shape>
                    </v:group>
                  </w:pict>
                </mc:Fallback>
              </mc:AlternateContent>
            </w:r>
            <w:r>
              <w:rPr>
                <w:spacing w:val="-10"/>
                <w:sz w:val="24"/>
              </w:rPr>
              <w:t>"</w:t>
            </w:r>
          </w:p>
        </w:tc>
        <w:tc>
          <w:tcPr>
            <w:tcW w:w="1371" w:type="dxa"/>
          </w:tcPr>
          <w:p w14:paraId="66F9E524"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50144" behindDoc="0" locked="0" layoutInCell="1" allowOverlap="1" wp14:anchorId="59C17955" wp14:editId="6E5899CD">
                      <wp:simplePos x="0" y="0"/>
                      <wp:positionH relativeFrom="column">
                        <wp:posOffset>753729</wp:posOffset>
                      </wp:positionH>
                      <wp:positionV relativeFrom="paragraph">
                        <wp:posOffset>237913</wp:posOffset>
                      </wp:positionV>
                      <wp:extent cx="22606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66" name="Graphic 66"/>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FB704A" id="Group 65" o:spid="_x0000_s1026" style="position:absolute;margin-left:59.35pt;margin-top:18.75pt;width:17.8pt;height:.5pt;z-index:1575014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">
                      <v:shape id="Graphic 66"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" path="m225551,l,,,6095r225551,l225551,xe" fillcolor="black" stroked="f">
                        <v:path arrowok="t"/>
                      </v:shape>
                    </v:group>
                  </w:pict>
                </mc:Fallback>
              </mc:AlternateContent>
            </w:r>
            <w:r>
              <w:rPr>
                <w:spacing w:val="-10"/>
                <w:sz w:val="24"/>
              </w:rPr>
              <w:t>2</w:t>
            </w:r>
          </w:p>
        </w:tc>
        <w:tc>
          <w:tcPr>
            <w:tcW w:w="440" w:type="dxa"/>
          </w:tcPr>
          <w:p w14:paraId="1BD8783D" w14:textId="77777777" w:rsidR="00192D51" w:rsidRDefault="00460E6F">
            <w:pPr>
              <w:pStyle w:val="TableParagraph"/>
              <w:spacing w:line="266" w:lineRule="exact"/>
              <w:ind w:left="230"/>
              <w:rPr>
                <w:sz w:val="24"/>
              </w:rPr>
            </w:pPr>
            <w:r>
              <w:rPr>
                <w:spacing w:val="-5"/>
                <w:sz w:val="24"/>
              </w:rPr>
              <w:t>г.</w:t>
            </w:r>
          </w:p>
        </w:tc>
      </w:tr>
    </w:tbl>
    <w:p w14:paraId="6541D53F" w14:textId="77777777" w:rsidR="00192D51" w:rsidRDefault="00460E6F">
      <w:pPr>
        <w:pStyle w:val="a3"/>
        <w:spacing w:before="22"/>
        <w:ind w:left="0"/>
        <w:jc w:val="left"/>
        <w:rPr>
          <w:sz w:val="20"/>
        </w:rPr>
      </w:pPr>
      <w:r>
        <w:rPr>
          <w:noProof/>
          <w:sz w:val="20"/>
          <w:lang w:eastAsia="ru-RU"/>
        </w:rPr>
        <mc:AlternateContent>
          <mc:Choice Requires="wps">
            <w:drawing>
              <wp:anchor distT="0" distB="0" distL="0" distR="0" simplePos="0" relativeHeight="487607296" behindDoc="1" locked="0" layoutInCell="1" allowOverlap="1" wp14:anchorId="58114B34" wp14:editId="2A7EDBF0">
                <wp:simplePos x="0" y="0"/>
                <wp:positionH relativeFrom="page">
                  <wp:posOffset>573023</wp:posOffset>
                </wp:positionH>
                <wp:positionV relativeFrom="paragraph">
                  <wp:posOffset>175683</wp:posOffset>
                </wp:positionV>
                <wp:extent cx="7129145"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8B83A7" id="Graphic 67" o:spid="_x0000_s1026" style="position:absolute;margin-left:45.1pt;margin-top:13.85pt;width:561.3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" path="m7128636,l,,,6096r7128636,l7128636,xe" fillcolor="black" stroked="f">
                <v:path arrowok="t"/>
                <w10:wrap type="topAndBottom" anchorx="page"/>
              </v:shape>
            </w:pict>
          </mc:Fallback>
        </mc:AlternateContent>
      </w:r>
    </w:p>
    <w:p w14:paraId="299EC9B3" w14:textId="77777777" w:rsidR="00192D51" w:rsidRDefault="00192D51">
      <w:pPr>
        <w:pStyle w:val="a3"/>
        <w:ind w:left="0"/>
        <w:jc w:val="left"/>
        <w:rPr>
          <w:sz w:val="20"/>
        </w:rPr>
      </w:pPr>
    </w:p>
    <w:p w14:paraId="4BAC9C83" w14:textId="77777777" w:rsidR="00192D51" w:rsidRDefault="00192D51">
      <w:pPr>
        <w:pStyle w:val="a3"/>
        <w:spacing w:before="125"/>
        <w:ind w:left="0"/>
        <w:jc w:val="left"/>
        <w:rPr>
          <w:sz w:val="20"/>
        </w:rPr>
      </w:pPr>
    </w:p>
    <w:tbl>
      <w:tblPr>
        <w:tblStyle w:val="TableNormal"/>
        <w:tblW w:w="0" w:type="auto"/>
        <w:tblInd w:w="59" w:type="dxa"/>
        <w:tblLayout w:type="fixed"/>
        <w:tblLook w:val="01E0" w:firstRow="1" w:lastRow="1" w:firstColumn="1" w:lastColumn="1" w:noHBand="0" w:noVBand="0"/>
      </w:tblPr>
      <w:tblGrid>
        <w:gridCol w:w="11226"/>
      </w:tblGrid>
      <w:tr w:rsidR="00192D51" w14:paraId="05FB3758" w14:textId="77777777">
        <w:trPr>
          <w:trHeight w:val="1817"/>
        </w:trPr>
        <w:tc>
          <w:tcPr>
            <w:tcW w:w="11226" w:type="dxa"/>
            <w:tcBorders>
              <w:bottom w:val="single" w:sz="4" w:space="0" w:color="000000"/>
            </w:tcBorders>
          </w:tcPr>
          <w:p w14:paraId="37FD282E" w14:textId="77777777" w:rsidR="00192D51" w:rsidRDefault="00460E6F">
            <w:pPr>
              <w:pStyle w:val="TableParagraph"/>
              <w:spacing w:line="266" w:lineRule="exact"/>
              <w:ind w:left="5" w:right="5"/>
              <w:jc w:val="center"/>
              <w:rPr>
                <w:sz w:val="24"/>
              </w:rPr>
            </w:pPr>
            <w:r>
              <w:rPr>
                <w:sz w:val="24"/>
              </w:rPr>
              <w:t>Удостоверительная</w:t>
            </w:r>
            <w:r>
              <w:rPr>
                <w:spacing w:val="-7"/>
                <w:sz w:val="24"/>
              </w:rPr>
              <w:t xml:space="preserve"> </w:t>
            </w:r>
            <w:r>
              <w:rPr>
                <w:sz w:val="24"/>
              </w:rPr>
              <w:t>надпись</w:t>
            </w:r>
            <w:r>
              <w:rPr>
                <w:spacing w:val="-6"/>
                <w:sz w:val="24"/>
              </w:rPr>
              <w:t xml:space="preserve"> </w:t>
            </w:r>
            <w:r>
              <w:rPr>
                <w:sz w:val="24"/>
              </w:rPr>
              <w:t>о</w:t>
            </w:r>
            <w:r>
              <w:rPr>
                <w:spacing w:val="-6"/>
                <w:sz w:val="24"/>
              </w:rPr>
              <w:t xml:space="preserve"> </w:t>
            </w:r>
            <w:r>
              <w:rPr>
                <w:sz w:val="24"/>
              </w:rPr>
              <w:t>засвидетельствовании</w:t>
            </w:r>
            <w:r>
              <w:rPr>
                <w:spacing w:val="-6"/>
                <w:sz w:val="24"/>
              </w:rPr>
              <w:t xml:space="preserve"> </w:t>
            </w:r>
            <w:r>
              <w:rPr>
                <w:sz w:val="24"/>
              </w:rPr>
              <w:t>подлинности</w:t>
            </w:r>
            <w:r>
              <w:rPr>
                <w:spacing w:val="-7"/>
                <w:sz w:val="24"/>
              </w:rPr>
              <w:t xml:space="preserve"> </w:t>
            </w:r>
            <w:r>
              <w:rPr>
                <w:sz w:val="24"/>
              </w:rPr>
              <w:t xml:space="preserve">подписей </w:t>
            </w:r>
            <w:hyperlink w:anchor="_bookmark70" w:history="1">
              <w:r>
                <w:rPr>
                  <w:color w:val="0000FF"/>
                  <w:spacing w:val="-5"/>
                  <w:sz w:val="24"/>
                </w:rPr>
                <w:t>&lt;1&gt;</w:t>
              </w:r>
            </w:hyperlink>
          </w:p>
        </w:tc>
      </w:tr>
      <w:tr w:rsidR="00192D51" w14:paraId="67E72B31" w14:textId="77777777">
        <w:trPr>
          <w:trHeight w:val="920"/>
        </w:trPr>
        <w:tc>
          <w:tcPr>
            <w:tcW w:w="11226" w:type="dxa"/>
            <w:tcBorders>
              <w:top w:val="single" w:sz="4" w:space="0" w:color="000000"/>
            </w:tcBorders>
          </w:tcPr>
          <w:p w14:paraId="1186DB27" w14:textId="351F7F2E" w:rsidR="00192D51" w:rsidRDefault="00460E6F">
            <w:pPr>
              <w:pStyle w:val="TableParagraph"/>
              <w:spacing w:before="92"/>
              <w:ind w:right="5"/>
              <w:jc w:val="center"/>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8"/>
                <w:sz w:val="24"/>
              </w:rPr>
              <w:t xml:space="preserve"> </w:t>
            </w:r>
            <w:r w:rsidR="00882AC8">
              <w:rPr>
                <w:rFonts w:cs="Calibri"/>
                <w:sz w:val="24"/>
                <w:lang w:eastAsia="ru-RU"/>
              </w:rPr>
              <w:t>Тубинский</w:t>
            </w:r>
            <w:r>
              <w:rPr>
                <w:spacing w:val="-6"/>
                <w:sz w:val="24"/>
              </w:rPr>
              <w:t xml:space="preserve"> </w:t>
            </w:r>
            <w:r>
              <w:rPr>
                <w:sz w:val="24"/>
              </w:rPr>
              <w:t>сельсовет</w:t>
            </w:r>
            <w:r>
              <w:rPr>
                <w:spacing w:val="-6"/>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p w14:paraId="7D9212C6" w14:textId="77777777" w:rsidR="00192D51" w:rsidRDefault="00460E6F">
            <w:pPr>
              <w:pStyle w:val="TableParagraph"/>
              <w:spacing w:line="256" w:lineRule="exact"/>
              <w:ind w:left="5" w:right="5"/>
              <w:jc w:val="center"/>
              <w:rPr>
                <w:sz w:val="24"/>
              </w:rPr>
            </w:pPr>
            <w:r>
              <w:rPr>
                <w:sz w:val="24"/>
              </w:rPr>
              <w:t>о</w:t>
            </w:r>
            <w:r>
              <w:rPr>
                <w:spacing w:val="-2"/>
                <w:sz w:val="24"/>
              </w:rPr>
              <w:t xml:space="preserve"> </w:t>
            </w:r>
            <w:r>
              <w:rPr>
                <w:sz w:val="24"/>
              </w:rPr>
              <w:t>приеме</w:t>
            </w:r>
            <w:r>
              <w:rPr>
                <w:spacing w:val="-3"/>
                <w:sz w:val="24"/>
              </w:rPr>
              <w:t xml:space="preserve"> </w:t>
            </w:r>
            <w:r>
              <w:rPr>
                <w:sz w:val="24"/>
              </w:rPr>
              <w:t>образцов</w:t>
            </w:r>
            <w:r>
              <w:rPr>
                <w:spacing w:val="-2"/>
                <w:sz w:val="24"/>
              </w:rPr>
              <w:t xml:space="preserve"> подписей</w:t>
            </w:r>
          </w:p>
        </w:tc>
      </w:tr>
    </w:tbl>
    <w:p w14:paraId="2A70DAFB" w14:textId="77777777" w:rsidR="00192D51" w:rsidRDefault="00192D51">
      <w:pPr>
        <w:pStyle w:val="a3"/>
        <w:ind w:left="0"/>
        <w:jc w:val="left"/>
        <w:rPr>
          <w:sz w:val="20"/>
        </w:rPr>
      </w:pPr>
    </w:p>
    <w:p w14:paraId="468DA367"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544"/>
        <w:gridCol w:w="338"/>
        <w:gridCol w:w="3007"/>
      </w:tblGrid>
      <w:tr w:rsidR="00192D51" w14:paraId="68C03D93" w14:textId="77777777">
        <w:trPr>
          <w:trHeight w:val="929"/>
        </w:trPr>
        <w:tc>
          <w:tcPr>
            <w:tcW w:w="5544" w:type="dxa"/>
          </w:tcPr>
          <w:p w14:paraId="42C2868D" w14:textId="77777777" w:rsidR="00192D51" w:rsidRDefault="00460E6F">
            <w:pPr>
              <w:pStyle w:val="TableParagraph"/>
              <w:tabs>
                <w:tab w:val="left" w:pos="1982"/>
              </w:tabs>
              <w:ind w:left="50" w:right="2556" w:firstLine="708"/>
              <w:rPr>
                <w:sz w:val="24"/>
              </w:rPr>
            </w:pPr>
            <w:r>
              <w:rPr>
                <w:spacing w:val="-2"/>
                <w:sz w:val="24"/>
              </w:rPr>
              <w:t>Глава</w:t>
            </w:r>
            <w:r>
              <w:rPr>
                <w:sz w:val="24"/>
              </w:rPr>
              <w:tab/>
            </w:r>
            <w:r>
              <w:rPr>
                <w:spacing w:val="-2"/>
                <w:sz w:val="24"/>
              </w:rPr>
              <w:t xml:space="preserve">сельского </w:t>
            </w:r>
            <w:r>
              <w:rPr>
                <w:sz w:val="24"/>
              </w:rPr>
              <w:t>поселения (или иное</w:t>
            </w:r>
          </w:p>
          <w:p w14:paraId="3BB0AAC9"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38" w:type="dxa"/>
          </w:tcPr>
          <w:p w14:paraId="0394B984" w14:textId="77777777" w:rsidR="00192D51" w:rsidRDefault="00192D51">
            <w:pPr>
              <w:pStyle w:val="TableParagraph"/>
              <w:rPr>
                <w:sz w:val="24"/>
              </w:rPr>
            </w:pPr>
          </w:p>
        </w:tc>
        <w:tc>
          <w:tcPr>
            <w:tcW w:w="3007" w:type="dxa"/>
            <w:tcBorders>
              <w:bottom w:val="single" w:sz="4" w:space="0" w:color="000000"/>
            </w:tcBorders>
          </w:tcPr>
          <w:p w14:paraId="7B9D9DEB" w14:textId="77777777" w:rsidR="00192D51" w:rsidRDefault="00192D51">
            <w:pPr>
              <w:pStyle w:val="TableParagraph"/>
              <w:rPr>
                <w:sz w:val="24"/>
              </w:rPr>
            </w:pPr>
          </w:p>
        </w:tc>
      </w:tr>
      <w:tr w:rsidR="00192D51" w14:paraId="74541434" w14:textId="77777777">
        <w:trPr>
          <w:trHeight w:val="368"/>
        </w:trPr>
        <w:tc>
          <w:tcPr>
            <w:tcW w:w="5544" w:type="dxa"/>
          </w:tcPr>
          <w:p w14:paraId="32071E53" w14:textId="77777777" w:rsidR="00192D51" w:rsidRDefault="00460E6F">
            <w:pPr>
              <w:pStyle w:val="TableParagraph"/>
              <w:spacing w:line="20" w:lineRule="exact"/>
              <w:ind w:left="3388" w:right="-58"/>
              <w:rPr>
                <w:sz w:val="2"/>
              </w:rPr>
            </w:pPr>
            <w:r>
              <w:rPr>
                <w:noProof/>
                <w:sz w:val="2"/>
                <w:lang w:eastAsia="ru-RU"/>
              </w:rPr>
              <mc:AlternateContent>
                <mc:Choice Requires="wpg">
                  <w:drawing>
                    <wp:inline distT="0" distB="0" distL="0" distR="0" wp14:anchorId="5FC85C0E" wp14:editId="24806512">
                      <wp:extent cx="1369060"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9060" cy="6350"/>
                                <a:chOff x="0" y="0"/>
                                <a:chExt cx="1369060" cy="6350"/>
                              </a:xfrm>
                            </wpg:grpSpPr>
                            <wps:wsp>
                              <wps:cNvPr id="69" name="Graphic 69"/>
                              <wps:cNvSpPr/>
                              <wps:spPr>
                                <a:xfrm>
                                  <a:off x="0" y="0"/>
                                  <a:ext cx="1369060" cy="6350"/>
                                </a:xfrm>
                                <a:custGeom>
                                  <a:avLst/>
                                  <a:gdLst/>
                                  <a:ahLst/>
                                  <a:cxnLst/>
                                  <a:rect l="l" t="t" r="r" b="b"/>
                                  <a:pathLst>
                                    <a:path w="1369060" h="6350">
                                      <a:moveTo>
                                        <a:pt x="1368806" y="0"/>
                                      </a:moveTo>
                                      <a:lnTo>
                                        <a:pt x="0" y="0"/>
                                      </a:lnTo>
                                      <a:lnTo>
                                        <a:pt x="0" y="6095"/>
                                      </a:lnTo>
                                      <a:lnTo>
                                        <a:pt x="1368806" y="6095"/>
                                      </a:lnTo>
                                      <a:lnTo>
                                        <a:pt x="13688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9740DED" id="Group 68" o:spid="_x0000_s1026" style="width:107.8pt;height:.5pt;mso-position-horizontal-relative:char;mso-position-vertical-relative:line" coordsize="136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">
                      <v:shape id="Graphic 69" o:spid="_x0000_s1027" style="position:absolute;width:13690;height:63;visibility:visible;mso-wrap-style:square;v-text-anchor:top" coordsize="1369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" path="m1368806,l,,,6095r1368806,l1368806,xe" fillcolor="black" stroked="f">
                        <v:path arrowok="t"/>
                      </v:shape>
                      <w10:anchorlock/>
                    </v:group>
                  </w:pict>
                </mc:Fallback>
              </mc:AlternateContent>
            </w:r>
          </w:p>
          <w:p w14:paraId="56231B89" w14:textId="77777777" w:rsidR="00192D51" w:rsidRDefault="00460E6F">
            <w:pPr>
              <w:pStyle w:val="TableParagraph"/>
              <w:spacing w:before="72" w:line="256" w:lineRule="exact"/>
              <w:ind w:right="571"/>
              <w:jc w:val="right"/>
              <w:rPr>
                <w:sz w:val="24"/>
              </w:rPr>
            </w:pPr>
            <w:r>
              <w:rPr>
                <w:spacing w:val="-2"/>
                <w:sz w:val="24"/>
              </w:rPr>
              <w:t>(подпись)</w:t>
            </w:r>
          </w:p>
        </w:tc>
        <w:tc>
          <w:tcPr>
            <w:tcW w:w="338" w:type="dxa"/>
          </w:tcPr>
          <w:p w14:paraId="1BE43841" w14:textId="77777777" w:rsidR="00192D51" w:rsidRDefault="00192D51">
            <w:pPr>
              <w:pStyle w:val="TableParagraph"/>
              <w:rPr>
                <w:sz w:val="24"/>
              </w:rPr>
            </w:pPr>
          </w:p>
        </w:tc>
        <w:tc>
          <w:tcPr>
            <w:tcW w:w="3007" w:type="dxa"/>
            <w:tcBorders>
              <w:top w:val="single" w:sz="4" w:space="0" w:color="000000"/>
            </w:tcBorders>
          </w:tcPr>
          <w:p w14:paraId="1D4ED528" w14:textId="77777777" w:rsidR="00192D51" w:rsidRDefault="00460E6F">
            <w:pPr>
              <w:pStyle w:val="TableParagraph"/>
              <w:spacing w:before="92" w:line="256" w:lineRule="exact"/>
              <w:ind w:left="272"/>
              <w:rPr>
                <w:sz w:val="24"/>
              </w:rPr>
            </w:pPr>
            <w:r>
              <w:rPr>
                <w:sz w:val="24"/>
              </w:rPr>
              <w:t>(расшифровка</w:t>
            </w:r>
            <w:r>
              <w:rPr>
                <w:spacing w:val="-5"/>
                <w:sz w:val="24"/>
              </w:rPr>
              <w:t xml:space="preserve"> </w:t>
            </w:r>
            <w:r>
              <w:rPr>
                <w:spacing w:val="-2"/>
                <w:sz w:val="24"/>
              </w:rPr>
              <w:t>подписи)</w:t>
            </w:r>
          </w:p>
        </w:tc>
      </w:tr>
    </w:tbl>
    <w:p w14:paraId="58980354" w14:textId="77777777" w:rsidR="00192D51" w:rsidRDefault="00192D51">
      <w:pPr>
        <w:pStyle w:val="TableParagraph"/>
        <w:spacing w:line="256" w:lineRule="exact"/>
        <w:rPr>
          <w:sz w:val="24"/>
        </w:rPr>
        <w:sectPr w:rsidR="00192D51">
          <w:pgSz w:w="16840" w:h="11910" w:orient="landscape"/>
          <w:pgMar w:top="1040" w:right="1417" w:bottom="280" w:left="850" w:header="720" w:footer="720" w:gutter="0"/>
          <w:cols w:space="720"/>
        </w:sectPr>
      </w:pPr>
    </w:p>
    <w:p w14:paraId="5AC491D8" w14:textId="77777777" w:rsidR="00192D51" w:rsidRDefault="00192D51">
      <w:pPr>
        <w:pStyle w:val="a3"/>
        <w:spacing w:before="4"/>
        <w:ind w:left="0"/>
        <w:jc w:val="left"/>
        <w:rPr>
          <w:sz w:val="2"/>
        </w:rPr>
      </w:pPr>
    </w:p>
    <w:tbl>
      <w:tblPr>
        <w:tblStyle w:val="TableNormal"/>
        <w:tblW w:w="0" w:type="auto"/>
        <w:tblInd w:w="72" w:type="dxa"/>
        <w:tblLayout w:type="fixed"/>
        <w:tblLook w:val="01E0" w:firstRow="1" w:lastRow="1" w:firstColumn="1" w:lastColumn="1" w:noHBand="0" w:noVBand="0"/>
      </w:tblPr>
      <w:tblGrid>
        <w:gridCol w:w="328"/>
        <w:gridCol w:w="453"/>
        <w:gridCol w:w="341"/>
        <w:gridCol w:w="1699"/>
        <w:gridCol w:w="341"/>
        <w:gridCol w:w="106"/>
        <w:gridCol w:w="236"/>
        <w:gridCol w:w="1360"/>
        <w:gridCol w:w="342"/>
        <w:gridCol w:w="1191"/>
        <w:gridCol w:w="341"/>
        <w:gridCol w:w="2609"/>
        <w:gridCol w:w="113"/>
        <w:gridCol w:w="226"/>
        <w:gridCol w:w="1532"/>
      </w:tblGrid>
      <w:tr w:rsidR="00192D51" w14:paraId="4477EB04" w14:textId="77777777">
        <w:trPr>
          <w:trHeight w:val="374"/>
        </w:trPr>
        <w:tc>
          <w:tcPr>
            <w:tcW w:w="11218" w:type="dxa"/>
            <w:gridSpan w:val="15"/>
          </w:tcPr>
          <w:p w14:paraId="421BEDA0"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r>
      <w:tr w:rsidR="00192D51" w14:paraId="3FF4F53F" w14:textId="77777777">
        <w:trPr>
          <w:trHeight w:val="616"/>
        </w:trPr>
        <w:tc>
          <w:tcPr>
            <w:tcW w:w="328" w:type="dxa"/>
          </w:tcPr>
          <w:p w14:paraId="477FD4C4" w14:textId="77777777" w:rsidR="00192D51" w:rsidRDefault="00192D51">
            <w:pPr>
              <w:pStyle w:val="TableParagraph"/>
              <w:rPr>
                <w:sz w:val="24"/>
              </w:rPr>
            </w:pPr>
          </w:p>
        </w:tc>
        <w:tc>
          <w:tcPr>
            <w:tcW w:w="453" w:type="dxa"/>
          </w:tcPr>
          <w:p w14:paraId="0E1234A7" w14:textId="77777777" w:rsidR="00192D51" w:rsidRDefault="00192D51">
            <w:pPr>
              <w:pStyle w:val="TableParagraph"/>
              <w:rPr>
                <w:sz w:val="24"/>
              </w:rPr>
            </w:pPr>
          </w:p>
        </w:tc>
        <w:tc>
          <w:tcPr>
            <w:tcW w:w="341" w:type="dxa"/>
          </w:tcPr>
          <w:p w14:paraId="6B7AAF26" w14:textId="77777777" w:rsidR="00192D51" w:rsidRDefault="00192D51">
            <w:pPr>
              <w:pStyle w:val="TableParagraph"/>
              <w:rPr>
                <w:sz w:val="24"/>
              </w:rPr>
            </w:pPr>
          </w:p>
        </w:tc>
        <w:tc>
          <w:tcPr>
            <w:tcW w:w="1699" w:type="dxa"/>
          </w:tcPr>
          <w:p w14:paraId="5C9E45C1" w14:textId="77777777" w:rsidR="00192D51" w:rsidRDefault="00192D51">
            <w:pPr>
              <w:pStyle w:val="TableParagraph"/>
              <w:rPr>
                <w:sz w:val="24"/>
              </w:rPr>
            </w:pPr>
          </w:p>
        </w:tc>
        <w:tc>
          <w:tcPr>
            <w:tcW w:w="341" w:type="dxa"/>
          </w:tcPr>
          <w:p w14:paraId="3EE6EE2E" w14:textId="77777777" w:rsidR="00192D51" w:rsidRDefault="00192D51">
            <w:pPr>
              <w:pStyle w:val="TableParagraph"/>
              <w:rPr>
                <w:sz w:val="24"/>
              </w:rPr>
            </w:pPr>
          </w:p>
        </w:tc>
        <w:tc>
          <w:tcPr>
            <w:tcW w:w="106" w:type="dxa"/>
          </w:tcPr>
          <w:p w14:paraId="3C4C3839" w14:textId="77777777" w:rsidR="00192D51" w:rsidRDefault="00192D51">
            <w:pPr>
              <w:pStyle w:val="TableParagraph"/>
              <w:rPr>
                <w:sz w:val="24"/>
              </w:rPr>
            </w:pPr>
          </w:p>
        </w:tc>
        <w:tc>
          <w:tcPr>
            <w:tcW w:w="236" w:type="dxa"/>
            <w:tcBorders>
              <w:top w:val="single" w:sz="4" w:space="0" w:color="000000"/>
            </w:tcBorders>
          </w:tcPr>
          <w:p w14:paraId="5315B08F" w14:textId="77777777" w:rsidR="00192D51" w:rsidRDefault="00460E6F">
            <w:pPr>
              <w:pStyle w:val="TableParagraph"/>
              <w:spacing w:before="95"/>
              <w:ind w:right="-144"/>
              <w:jc w:val="right"/>
              <w:rPr>
                <w:sz w:val="24"/>
              </w:rPr>
            </w:pPr>
            <w:proofErr w:type="gramStart"/>
            <w:r>
              <w:rPr>
                <w:spacing w:val="-5"/>
                <w:sz w:val="24"/>
              </w:rPr>
              <w:t>(д</w:t>
            </w:r>
            <w:proofErr w:type="gramEnd"/>
          </w:p>
        </w:tc>
        <w:tc>
          <w:tcPr>
            <w:tcW w:w="1360" w:type="dxa"/>
            <w:tcBorders>
              <w:top w:val="single" w:sz="4" w:space="0" w:color="000000"/>
            </w:tcBorders>
          </w:tcPr>
          <w:p w14:paraId="02232D3A" w14:textId="145ECB13" w:rsidR="00192D51" w:rsidRDefault="00882AC8">
            <w:pPr>
              <w:pStyle w:val="TableParagraph"/>
              <w:spacing w:before="95"/>
              <w:ind w:left="139"/>
              <w:rPr>
                <w:sz w:val="24"/>
              </w:rPr>
            </w:pPr>
            <w:r>
              <w:rPr>
                <w:spacing w:val="-2"/>
                <w:sz w:val="24"/>
              </w:rPr>
              <w:t>д</w:t>
            </w:r>
            <w:r w:rsidR="00460E6F">
              <w:rPr>
                <w:spacing w:val="-2"/>
                <w:sz w:val="24"/>
              </w:rPr>
              <w:t>олжность)</w:t>
            </w:r>
          </w:p>
        </w:tc>
        <w:tc>
          <w:tcPr>
            <w:tcW w:w="342" w:type="dxa"/>
          </w:tcPr>
          <w:p w14:paraId="1A8AC44B" w14:textId="77777777" w:rsidR="00192D51" w:rsidRDefault="00192D51">
            <w:pPr>
              <w:pStyle w:val="TableParagraph"/>
              <w:rPr>
                <w:sz w:val="24"/>
              </w:rPr>
            </w:pPr>
          </w:p>
        </w:tc>
        <w:tc>
          <w:tcPr>
            <w:tcW w:w="1191" w:type="dxa"/>
            <w:tcBorders>
              <w:top w:val="single" w:sz="4" w:space="0" w:color="000000"/>
            </w:tcBorders>
          </w:tcPr>
          <w:p w14:paraId="589929E5" w14:textId="77777777" w:rsidR="00192D51" w:rsidRDefault="00460E6F">
            <w:pPr>
              <w:pStyle w:val="TableParagraph"/>
              <w:spacing w:before="95"/>
              <w:ind w:left="91"/>
              <w:rPr>
                <w:sz w:val="24"/>
              </w:rPr>
            </w:pPr>
            <w:r>
              <w:rPr>
                <w:spacing w:val="-2"/>
                <w:sz w:val="24"/>
              </w:rPr>
              <w:t>(подпись)</w:t>
            </w:r>
          </w:p>
        </w:tc>
        <w:tc>
          <w:tcPr>
            <w:tcW w:w="341" w:type="dxa"/>
          </w:tcPr>
          <w:p w14:paraId="06E90CF6" w14:textId="77777777" w:rsidR="00192D51" w:rsidRDefault="00192D51">
            <w:pPr>
              <w:pStyle w:val="TableParagraph"/>
              <w:rPr>
                <w:sz w:val="24"/>
              </w:rPr>
            </w:pPr>
          </w:p>
        </w:tc>
        <w:tc>
          <w:tcPr>
            <w:tcW w:w="2609" w:type="dxa"/>
            <w:tcBorders>
              <w:top w:val="single" w:sz="4" w:space="0" w:color="000000"/>
            </w:tcBorders>
          </w:tcPr>
          <w:p w14:paraId="35A2F9E2" w14:textId="77777777" w:rsidR="00192D51" w:rsidRDefault="00460E6F">
            <w:pPr>
              <w:pStyle w:val="TableParagraph"/>
              <w:spacing w:before="95"/>
              <w:ind w:left="71"/>
              <w:rPr>
                <w:sz w:val="24"/>
              </w:rPr>
            </w:pPr>
            <w:r>
              <w:rPr>
                <w:sz w:val="24"/>
              </w:rPr>
              <w:t>(расшифровка</w:t>
            </w:r>
            <w:r>
              <w:rPr>
                <w:spacing w:val="-5"/>
                <w:sz w:val="24"/>
              </w:rPr>
              <w:t xml:space="preserve"> </w:t>
            </w:r>
            <w:r>
              <w:rPr>
                <w:spacing w:val="-2"/>
                <w:sz w:val="24"/>
              </w:rPr>
              <w:t>подписи)</w:t>
            </w:r>
          </w:p>
        </w:tc>
        <w:tc>
          <w:tcPr>
            <w:tcW w:w="113" w:type="dxa"/>
          </w:tcPr>
          <w:p w14:paraId="485915A3" w14:textId="77777777" w:rsidR="00192D51" w:rsidRDefault="00192D51">
            <w:pPr>
              <w:pStyle w:val="TableParagraph"/>
              <w:rPr>
                <w:sz w:val="24"/>
              </w:rPr>
            </w:pPr>
          </w:p>
        </w:tc>
        <w:tc>
          <w:tcPr>
            <w:tcW w:w="226" w:type="dxa"/>
          </w:tcPr>
          <w:p w14:paraId="1C9FF372" w14:textId="77777777" w:rsidR="00192D51" w:rsidRDefault="00192D51">
            <w:pPr>
              <w:pStyle w:val="TableParagraph"/>
              <w:rPr>
                <w:sz w:val="24"/>
              </w:rPr>
            </w:pPr>
          </w:p>
        </w:tc>
        <w:tc>
          <w:tcPr>
            <w:tcW w:w="1532" w:type="dxa"/>
            <w:tcBorders>
              <w:top w:val="single" w:sz="4" w:space="0" w:color="000000"/>
            </w:tcBorders>
          </w:tcPr>
          <w:p w14:paraId="3F4B1F1A" w14:textId="77777777" w:rsidR="00192D51" w:rsidRDefault="00460E6F">
            <w:pPr>
              <w:pStyle w:val="TableParagraph"/>
              <w:spacing w:before="95"/>
              <w:ind w:left="260"/>
              <w:rPr>
                <w:sz w:val="24"/>
              </w:rPr>
            </w:pPr>
            <w:r>
              <w:rPr>
                <w:spacing w:val="-2"/>
                <w:sz w:val="24"/>
              </w:rPr>
              <w:t>(телефон)</w:t>
            </w:r>
          </w:p>
        </w:tc>
      </w:tr>
      <w:tr w:rsidR="00192D51" w14:paraId="7B3F5645" w14:textId="77777777">
        <w:trPr>
          <w:trHeight w:val="619"/>
        </w:trPr>
        <w:tc>
          <w:tcPr>
            <w:tcW w:w="328" w:type="dxa"/>
          </w:tcPr>
          <w:p w14:paraId="337152B2" w14:textId="77777777" w:rsidR="00192D51" w:rsidRDefault="00460E6F">
            <w:pPr>
              <w:pStyle w:val="TableParagraph"/>
              <w:spacing w:before="235"/>
              <w:ind w:left="167"/>
              <w:rPr>
                <w:sz w:val="24"/>
              </w:rPr>
            </w:pPr>
            <w:r>
              <w:rPr>
                <w:spacing w:val="-10"/>
                <w:sz w:val="24"/>
              </w:rPr>
              <w:t>"</w:t>
            </w:r>
          </w:p>
        </w:tc>
        <w:tc>
          <w:tcPr>
            <w:tcW w:w="453" w:type="dxa"/>
            <w:tcBorders>
              <w:bottom w:val="single" w:sz="4" w:space="0" w:color="000000"/>
            </w:tcBorders>
          </w:tcPr>
          <w:p w14:paraId="1D7E4438" w14:textId="77777777" w:rsidR="00192D51" w:rsidRDefault="00192D51">
            <w:pPr>
              <w:pStyle w:val="TableParagraph"/>
              <w:rPr>
                <w:sz w:val="24"/>
              </w:rPr>
            </w:pPr>
          </w:p>
        </w:tc>
        <w:tc>
          <w:tcPr>
            <w:tcW w:w="341" w:type="dxa"/>
          </w:tcPr>
          <w:p w14:paraId="100BCBBF" w14:textId="77777777" w:rsidR="00192D51" w:rsidRDefault="00460E6F">
            <w:pPr>
              <w:pStyle w:val="TableParagraph"/>
              <w:spacing w:before="235"/>
              <w:ind w:left="63"/>
              <w:rPr>
                <w:sz w:val="24"/>
              </w:rPr>
            </w:pPr>
            <w:r>
              <w:rPr>
                <w:spacing w:val="-10"/>
                <w:sz w:val="24"/>
              </w:rPr>
              <w:t>"</w:t>
            </w:r>
          </w:p>
        </w:tc>
        <w:tc>
          <w:tcPr>
            <w:tcW w:w="1699" w:type="dxa"/>
            <w:tcBorders>
              <w:bottom w:val="single" w:sz="4" w:space="0" w:color="000000"/>
            </w:tcBorders>
          </w:tcPr>
          <w:p w14:paraId="2F942917" w14:textId="77777777" w:rsidR="00192D51" w:rsidRDefault="00192D51">
            <w:pPr>
              <w:pStyle w:val="TableParagraph"/>
              <w:rPr>
                <w:sz w:val="24"/>
              </w:rPr>
            </w:pPr>
          </w:p>
        </w:tc>
        <w:tc>
          <w:tcPr>
            <w:tcW w:w="341" w:type="dxa"/>
          </w:tcPr>
          <w:p w14:paraId="61F934DD" w14:textId="77777777" w:rsidR="00192D51" w:rsidRDefault="00460E6F">
            <w:pPr>
              <w:pStyle w:val="TableParagraph"/>
              <w:spacing w:before="235"/>
              <w:ind w:left="159"/>
              <w:rPr>
                <w:sz w:val="24"/>
              </w:rPr>
            </w:pPr>
            <w:r>
              <w:rPr>
                <w:spacing w:val="-10"/>
                <w:sz w:val="24"/>
              </w:rPr>
              <w:t>2</w:t>
            </w:r>
          </w:p>
        </w:tc>
        <w:tc>
          <w:tcPr>
            <w:tcW w:w="106" w:type="dxa"/>
            <w:tcBorders>
              <w:bottom w:val="single" w:sz="4" w:space="0" w:color="000000"/>
            </w:tcBorders>
          </w:tcPr>
          <w:p w14:paraId="306DF680" w14:textId="77777777" w:rsidR="00192D51" w:rsidRDefault="00192D51">
            <w:pPr>
              <w:pStyle w:val="TableParagraph"/>
              <w:rPr>
                <w:sz w:val="24"/>
              </w:rPr>
            </w:pPr>
          </w:p>
        </w:tc>
        <w:tc>
          <w:tcPr>
            <w:tcW w:w="236" w:type="dxa"/>
            <w:tcBorders>
              <w:bottom w:val="single" w:sz="4" w:space="0" w:color="000000"/>
            </w:tcBorders>
          </w:tcPr>
          <w:p w14:paraId="05965BC7" w14:textId="77777777" w:rsidR="00192D51" w:rsidRDefault="00192D51">
            <w:pPr>
              <w:pStyle w:val="TableParagraph"/>
              <w:rPr>
                <w:sz w:val="24"/>
              </w:rPr>
            </w:pPr>
          </w:p>
        </w:tc>
        <w:tc>
          <w:tcPr>
            <w:tcW w:w="1360" w:type="dxa"/>
          </w:tcPr>
          <w:p w14:paraId="744B9B82" w14:textId="77777777" w:rsidR="00192D51" w:rsidRDefault="00460E6F">
            <w:pPr>
              <w:pStyle w:val="TableParagraph"/>
              <w:spacing w:before="235"/>
              <w:ind w:left="59"/>
              <w:rPr>
                <w:sz w:val="24"/>
              </w:rPr>
            </w:pPr>
            <w:r>
              <w:rPr>
                <w:spacing w:val="-5"/>
                <w:sz w:val="24"/>
              </w:rPr>
              <w:t>г.</w:t>
            </w:r>
          </w:p>
        </w:tc>
        <w:tc>
          <w:tcPr>
            <w:tcW w:w="342" w:type="dxa"/>
          </w:tcPr>
          <w:p w14:paraId="1399CF9A" w14:textId="77777777" w:rsidR="00192D51" w:rsidRDefault="00192D51">
            <w:pPr>
              <w:pStyle w:val="TableParagraph"/>
              <w:rPr>
                <w:sz w:val="24"/>
              </w:rPr>
            </w:pPr>
          </w:p>
        </w:tc>
        <w:tc>
          <w:tcPr>
            <w:tcW w:w="1191" w:type="dxa"/>
          </w:tcPr>
          <w:p w14:paraId="0EBE06B6" w14:textId="77777777" w:rsidR="00192D51" w:rsidRDefault="00192D51">
            <w:pPr>
              <w:pStyle w:val="TableParagraph"/>
              <w:rPr>
                <w:sz w:val="24"/>
              </w:rPr>
            </w:pPr>
          </w:p>
        </w:tc>
        <w:tc>
          <w:tcPr>
            <w:tcW w:w="341" w:type="dxa"/>
          </w:tcPr>
          <w:p w14:paraId="2B143DB3" w14:textId="77777777" w:rsidR="00192D51" w:rsidRDefault="00192D51">
            <w:pPr>
              <w:pStyle w:val="TableParagraph"/>
              <w:rPr>
                <w:sz w:val="24"/>
              </w:rPr>
            </w:pPr>
          </w:p>
        </w:tc>
        <w:tc>
          <w:tcPr>
            <w:tcW w:w="2609" w:type="dxa"/>
          </w:tcPr>
          <w:p w14:paraId="428FBDBD" w14:textId="77777777" w:rsidR="00192D51" w:rsidRDefault="00192D51">
            <w:pPr>
              <w:pStyle w:val="TableParagraph"/>
              <w:rPr>
                <w:sz w:val="24"/>
              </w:rPr>
            </w:pPr>
          </w:p>
        </w:tc>
        <w:tc>
          <w:tcPr>
            <w:tcW w:w="113" w:type="dxa"/>
          </w:tcPr>
          <w:p w14:paraId="1F6EE0F7" w14:textId="77777777" w:rsidR="00192D51" w:rsidRDefault="00192D51">
            <w:pPr>
              <w:pStyle w:val="TableParagraph"/>
              <w:rPr>
                <w:sz w:val="24"/>
              </w:rPr>
            </w:pPr>
          </w:p>
        </w:tc>
        <w:tc>
          <w:tcPr>
            <w:tcW w:w="226" w:type="dxa"/>
          </w:tcPr>
          <w:p w14:paraId="7BB92D62" w14:textId="77777777" w:rsidR="00192D51" w:rsidRDefault="00192D51">
            <w:pPr>
              <w:pStyle w:val="TableParagraph"/>
              <w:rPr>
                <w:sz w:val="24"/>
              </w:rPr>
            </w:pPr>
          </w:p>
        </w:tc>
        <w:tc>
          <w:tcPr>
            <w:tcW w:w="1532" w:type="dxa"/>
          </w:tcPr>
          <w:p w14:paraId="0A0EF7A6" w14:textId="77777777" w:rsidR="00192D51" w:rsidRDefault="00192D51">
            <w:pPr>
              <w:pStyle w:val="TableParagraph"/>
              <w:rPr>
                <w:sz w:val="24"/>
              </w:rPr>
            </w:pPr>
          </w:p>
        </w:tc>
      </w:tr>
      <w:tr w:rsidR="00192D51" w14:paraId="6458CAF5" w14:textId="77777777">
        <w:trPr>
          <w:trHeight w:val="6267"/>
        </w:trPr>
        <w:tc>
          <w:tcPr>
            <w:tcW w:w="1122" w:type="dxa"/>
            <w:gridSpan w:val="3"/>
          </w:tcPr>
          <w:p w14:paraId="47DD9365" w14:textId="77777777" w:rsidR="00192D51" w:rsidRDefault="00192D51">
            <w:pPr>
              <w:pStyle w:val="TableParagraph"/>
              <w:rPr>
                <w:sz w:val="24"/>
              </w:rPr>
            </w:pPr>
          </w:p>
          <w:p w14:paraId="1A6C6D20" w14:textId="77777777" w:rsidR="00192D51" w:rsidRDefault="00192D51">
            <w:pPr>
              <w:pStyle w:val="TableParagraph"/>
              <w:rPr>
                <w:sz w:val="24"/>
              </w:rPr>
            </w:pPr>
          </w:p>
          <w:p w14:paraId="4CA31986" w14:textId="77777777" w:rsidR="00192D51" w:rsidRDefault="00192D51">
            <w:pPr>
              <w:pStyle w:val="TableParagraph"/>
              <w:rPr>
                <w:sz w:val="24"/>
              </w:rPr>
            </w:pPr>
          </w:p>
          <w:p w14:paraId="28170CA9" w14:textId="77777777" w:rsidR="00192D51" w:rsidRDefault="00192D51">
            <w:pPr>
              <w:pStyle w:val="TableParagraph"/>
              <w:rPr>
                <w:sz w:val="24"/>
              </w:rPr>
            </w:pPr>
          </w:p>
          <w:p w14:paraId="174D8737" w14:textId="77777777" w:rsidR="00192D51" w:rsidRDefault="00192D51">
            <w:pPr>
              <w:pStyle w:val="TableParagraph"/>
              <w:rPr>
                <w:sz w:val="24"/>
              </w:rPr>
            </w:pPr>
          </w:p>
          <w:p w14:paraId="1448F7F7" w14:textId="77777777" w:rsidR="00192D51" w:rsidRDefault="00192D51">
            <w:pPr>
              <w:pStyle w:val="TableParagraph"/>
              <w:rPr>
                <w:sz w:val="24"/>
              </w:rPr>
            </w:pPr>
          </w:p>
          <w:p w14:paraId="4E5D6DEF" w14:textId="77777777" w:rsidR="00192D51" w:rsidRDefault="00192D51">
            <w:pPr>
              <w:pStyle w:val="TableParagraph"/>
              <w:rPr>
                <w:sz w:val="24"/>
              </w:rPr>
            </w:pPr>
          </w:p>
          <w:p w14:paraId="714F544B" w14:textId="77777777" w:rsidR="00192D51" w:rsidRDefault="00192D51">
            <w:pPr>
              <w:pStyle w:val="TableParagraph"/>
              <w:rPr>
                <w:sz w:val="24"/>
              </w:rPr>
            </w:pPr>
          </w:p>
          <w:p w14:paraId="0B61C5B9" w14:textId="77777777" w:rsidR="00192D51" w:rsidRDefault="00192D51">
            <w:pPr>
              <w:pStyle w:val="TableParagraph"/>
              <w:rPr>
                <w:sz w:val="24"/>
              </w:rPr>
            </w:pPr>
          </w:p>
          <w:p w14:paraId="40EB0314" w14:textId="77777777" w:rsidR="00192D51" w:rsidRDefault="00192D51">
            <w:pPr>
              <w:pStyle w:val="TableParagraph"/>
              <w:rPr>
                <w:sz w:val="24"/>
              </w:rPr>
            </w:pPr>
          </w:p>
          <w:p w14:paraId="12E1EAF0" w14:textId="77777777" w:rsidR="00192D51" w:rsidRDefault="00192D51">
            <w:pPr>
              <w:pStyle w:val="TableParagraph"/>
              <w:rPr>
                <w:sz w:val="24"/>
              </w:rPr>
            </w:pPr>
          </w:p>
          <w:p w14:paraId="7FFEB666" w14:textId="77777777" w:rsidR="00192D51" w:rsidRDefault="00192D51">
            <w:pPr>
              <w:pStyle w:val="TableParagraph"/>
              <w:rPr>
                <w:sz w:val="24"/>
              </w:rPr>
            </w:pPr>
          </w:p>
          <w:p w14:paraId="69A8769D" w14:textId="77777777" w:rsidR="00192D51" w:rsidRDefault="00192D51">
            <w:pPr>
              <w:pStyle w:val="TableParagraph"/>
              <w:rPr>
                <w:sz w:val="24"/>
              </w:rPr>
            </w:pPr>
          </w:p>
          <w:p w14:paraId="7EDB6622" w14:textId="77777777" w:rsidR="00192D51" w:rsidRDefault="00192D51">
            <w:pPr>
              <w:pStyle w:val="TableParagraph"/>
              <w:rPr>
                <w:sz w:val="24"/>
              </w:rPr>
            </w:pPr>
          </w:p>
          <w:p w14:paraId="41EA2548" w14:textId="77777777" w:rsidR="00192D51" w:rsidRDefault="00192D51">
            <w:pPr>
              <w:pStyle w:val="TableParagraph"/>
              <w:rPr>
                <w:sz w:val="24"/>
              </w:rPr>
            </w:pPr>
          </w:p>
          <w:p w14:paraId="4EA5099B" w14:textId="77777777" w:rsidR="00192D51" w:rsidRDefault="00192D51">
            <w:pPr>
              <w:pStyle w:val="TableParagraph"/>
              <w:rPr>
                <w:sz w:val="24"/>
              </w:rPr>
            </w:pPr>
          </w:p>
          <w:p w14:paraId="2C6E5FF8" w14:textId="77777777" w:rsidR="00192D51" w:rsidRDefault="00192D51">
            <w:pPr>
              <w:pStyle w:val="TableParagraph"/>
              <w:rPr>
                <w:sz w:val="24"/>
              </w:rPr>
            </w:pPr>
          </w:p>
          <w:p w14:paraId="21646CB6" w14:textId="77777777" w:rsidR="00192D51" w:rsidRDefault="00192D51">
            <w:pPr>
              <w:pStyle w:val="TableParagraph"/>
              <w:rPr>
                <w:sz w:val="24"/>
              </w:rPr>
            </w:pPr>
          </w:p>
          <w:p w14:paraId="24AB3DC3" w14:textId="77777777" w:rsidR="00192D51" w:rsidRDefault="00192D51">
            <w:pPr>
              <w:pStyle w:val="TableParagraph"/>
              <w:rPr>
                <w:sz w:val="24"/>
              </w:rPr>
            </w:pPr>
          </w:p>
          <w:p w14:paraId="586D2BCB" w14:textId="77777777" w:rsidR="00192D51" w:rsidRDefault="00192D51">
            <w:pPr>
              <w:pStyle w:val="TableParagraph"/>
              <w:rPr>
                <w:sz w:val="24"/>
              </w:rPr>
            </w:pPr>
          </w:p>
          <w:p w14:paraId="6F35EF4C" w14:textId="77777777" w:rsidR="00192D51" w:rsidRDefault="00192D51">
            <w:pPr>
              <w:pStyle w:val="TableParagraph"/>
              <w:spacing w:before="87"/>
              <w:rPr>
                <w:sz w:val="24"/>
              </w:rPr>
            </w:pPr>
          </w:p>
          <w:p w14:paraId="032A2DAD" w14:textId="77777777" w:rsidR="00192D51" w:rsidRDefault="00460E6F">
            <w:pPr>
              <w:pStyle w:val="TableParagraph"/>
              <w:ind w:left="50" w:right="-159"/>
              <w:rPr>
                <w:sz w:val="24"/>
              </w:rPr>
            </w:pPr>
            <w:r>
              <w:rPr>
                <w:sz w:val="24"/>
              </w:rPr>
              <w:t>Особые</w:t>
            </w:r>
            <w:r>
              <w:rPr>
                <w:spacing w:val="-4"/>
                <w:sz w:val="24"/>
              </w:rPr>
              <w:t xml:space="preserve"> </w:t>
            </w:r>
            <w:proofErr w:type="spellStart"/>
            <w:r>
              <w:rPr>
                <w:spacing w:val="-5"/>
                <w:sz w:val="24"/>
              </w:rPr>
              <w:t>отм</w:t>
            </w:r>
            <w:proofErr w:type="spellEnd"/>
          </w:p>
        </w:tc>
        <w:tc>
          <w:tcPr>
            <w:tcW w:w="1699" w:type="dxa"/>
            <w:tcBorders>
              <w:top w:val="single" w:sz="4" w:space="0" w:color="000000"/>
            </w:tcBorders>
          </w:tcPr>
          <w:p w14:paraId="0426EB17" w14:textId="77777777" w:rsidR="00192D51" w:rsidRDefault="00192D51">
            <w:pPr>
              <w:pStyle w:val="TableParagraph"/>
              <w:rPr>
                <w:sz w:val="24"/>
              </w:rPr>
            </w:pPr>
          </w:p>
          <w:p w14:paraId="64158F66" w14:textId="77777777" w:rsidR="00192D51" w:rsidRDefault="00192D51">
            <w:pPr>
              <w:pStyle w:val="TableParagraph"/>
              <w:rPr>
                <w:sz w:val="24"/>
              </w:rPr>
            </w:pPr>
          </w:p>
          <w:p w14:paraId="2A2B15D0" w14:textId="77777777" w:rsidR="00192D51" w:rsidRDefault="00192D51">
            <w:pPr>
              <w:pStyle w:val="TableParagraph"/>
              <w:rPr>
                <w:sz w:val="24"/>
              </w:rPr>
            </w:pPr>
          </w:p>
          <w:p w14:paraId="51F087FB" w14:textId="77777777" w:rsidR="00192D51" w:rsidRDefault="00192D51">
            <w:pPr>
              <w:pStyle w:val="TableParagraph"/>
              <w:rPr>
                <w:sz w:val="24"/>
              </w:rPr>
            </w:pPr>
          </w:p>
          <w:p w14:paraId="139D8399" w14:textId="77777777" w:rsidR="00192D51" w:rsidRDefault="00192D51">
            <w:pPr>
              <w:pStyle w:val="TableParagraph"/>
              <w:rPr>
                <w:sz w:val="24"/>
              </w:rPr>
            </w:pPr>
          </w:p>
          <w:p w14:paraId="1CCE4F23" w14:textId="77777777" w:rsidR="00192D51" w:rsidRDefault="00192D51">
            <w:pPr>
              <w:pStyle w:val="TableParagraph"/>
              <w:rPr>
                <w:sz w:val="24"/>
              </w:rPr>
            </w:pPr>
          </w:p>
          <w:p w14:paraId="31BEC14A" w14:textId="77777777" w:rsidR="00192D51" w:rsidRDefault="00192D51">
            <w:pPr>
              <w:pStyle w:val="TableParagraph"/>
              <w:rPr>
                <w:sz w:val="24"/>
              </w:rPr>
            </w:pPr>
          </w:p>
          <w:p w14:paraId="7E0A09F9" w14:textId="77777777" w:rsidR="00192D51" w:rsidRDefault="00192D51">
            <w:pPr>
              <w:pStyle w:val="TableParagraph"/>
              <w:rPr>
                <w:sz w:val="24"/>
              </w:rPr>
            </w:pPr>
          </w:p>
          <w:p w14:paraId="622D8A58" w14:textId="77777777" w:rsidR="00192D51" w:rsidRDefault="00192D51">
            <w:pPr>
              <w:pStyle w:val="TableParagraph"/>
              <w:rPr>
                <w:sz w:val="24"/>
              </w:rPr>
            </w:pPr>
          </w:p>
          <w:p w14:paraId="08213999" w14:textId="77777777" w:rsidR="00192D51" w:rsidRDefault="00192D51">
            <w:pPr>
              <w:pStyle w:val="TableParagraph"/>
              <w:rPr>
                <w:sz w:val="24"/>
              </w:rPr>
            </w:pPr>
          </w:p>
          <w:p w14:paraId="7DAB5E12" w14:textId="77777777" w:rsidR="00192D51" w:rsidRDefault="00192D51">
            <w:pPr>
              <w:pStyle w:val="TableParagraph"/>
              <w:rPr>
                <w:sz w:val="24"/>
              </w:rPr>
            </w:pPr>
          </w:p>
          <w:p w14:paraId="3244E149" w14:textId="77777777" w:rsidR="00192D51" w:rsidRDefault="00192D51">
            <w:pPr>
              <w:pStyle w:val="TableParagraph"/>
              <w:rPr>
                <w:sz w:val="24"/>
              </w:rPr>
            </w:pPr>
          </w:p>
          <w:p w14:paraId="17837408" w14:textId="77777777" w:rsidR="00192D51" w:rsidRDefault="00192D51">
            <w:pPr>
              <w:pStyle w:val="TableParagraph"/>
              <w:rPr>
                <w:sz w:val="24"/>
              </w:rPr>
            </w:pPr>
          </w:p>
          <w:p w14:paraId="29070776" w14:textId="77777777" w:rsidR="00192D51" w:rsidRDefault="00192D51">
            <w:pPr>
              <w:pStyle w:val="TableParagraph"/>
              <w:rPr>
                <w:sz w:val="24"/>
              </w:rPr>
            </w:pPr>
          </w:p>
          <w:p w14:paraId="0DB60852" w14:textId="77777777" w:rsidR="00192D51" w:rsidRDefault="00192D51">
            <w:pPr>
              <w:pStyle w:val="TableParagraph"/>
              <w:rPr>
                <w:sz w:val="24"/>
              </w:rPr>
            </w:pPr>
          </w:p>
          <w:p w14:paraId="1B69EC16" w14:textId="77777777" w:rsidR="00192D51" w:rsidRDefault="00192D51">
            <w:pPr>
              <w:pStyle w:val="TableParagraph"/>
              <w:rPr>
                <w:sz w:val="24"/>
              </w:rPr>
            </w:pPr>
          </w:p>
          <w:p w14:paraId="4992C79B" w14:textId="77777777" w:rsidR="00192D51" w:rsidRDefault="00192D51">
            <w:pPr>
              <w:pStyle w:val="TableParagraph"/>
              <w:rPr>
                <w:sz w:val="24"/>
              </w:rPr>
            </w:pPr>
          </w:p>
          <w:p w14:paraId="1F006751" w14:textId="77777777" w:rsidR="00192D51" w:rsidRDefault="00192D51">
            <w:pPr>
              <w:pStyle w:val="TableParagraph"/>
              <w:rPr>
                <w:sz w:val="24"/>
              </w:rPr>
            </w:pPr>
          </w:p>
          <w:p w14:paraId="6D885861" w14:textId="77777777" w:rsidR="00192D51" w:rsidRDefault="00192D51">
            <w:pPr>
              <w:pStyle w:val="TableParagraph"/>
              <w:rPr>
                <w:sz w:val="24"/>
              </w:rPr>
            </w:pPr>
          </w:p>
          <w:p w14:paraId="22B365CB" w14:textId="77777777" w:rsidR="00192D51" w:rsidRDefault="00192D51">
            <w:pPr>
              <w:pStyle w:val="TableParagraph"/>
              <w:rPr>
                <w:sz w:val="24"/>
              </w:rPr>
            </w:pPr>
          </w:p>
          <w:p w14:paraId="5754ED98" w14:textId="77777777" w:rsidR="00192D51" w:rsidRDefault="00192D51">
            <w:pPr>
              <w:pStyle w:val="TableParagraph"/>
              <w:spacing w:before="87"/>
              <w:rPr>
                <w:sz w:val="24"/>
              </w:rPr>
            </w:pPr>
          </w:p>
          <w:p w14:paraId="702BB9AE" w14:textId="77777777" w:rsidR="00192D51" w:rsidRDefault="00460E6F">
            <w:pPr>
              <w:pStyle w:val="TableParagraph"/>
              <w:ind w:left="152"/>
              <w:rPr>
                <w:sz w:val="24"/>
              </w:rPr>
            </w:pPr>
            <w:proofErr w:type="spellStart"/>
            <w:r>
              <w:rPr>
                <w:spacing w:val="-4"/>
                <w:sz w:val="24"/>
              </w:rPr>
              <w:t>етки</w:t>
            </w:r>
            <w:proofErr w:type="spellEnd"/>
          </w:p>
        </w:tc>
        <w:tc>
          <w:tcPr>
            <w:tcW w:w="341" w:type="dxa"/>
          </w:tcPr>
          <w:p w14:paraId="587F43C4" w14:textId="77777777" w:rsidR="00192D51" w:rsidRDefault="00192D51">
            <w:pPr>
              <w:pStyle w:val="TableParagraph"/>
              <w:rPr>
                <w:sz w:val="24"/>
              </w:rPr>
            </w:pPr>
          </w:p>
        </w:tc>
        <w:tc>
          <w:tcPr>
            <w:tcW w:w="106" w:type="dxa"/>
            <w:tcBorders>
              <w:top w:val="single" w:sz="4" w:space="0" w:color="000000"/>
            </w:tcBorders>
          </w:tcPr>
          <w:p w14:paraId="2557A446" w14:textId="77777777" w:rsidR="00192D51" w:rsidRDefault="00192D51">
            <w:pPr>
              <w:pStyle w:val="TableParagraph"/>
              <w:rPr>
                <w:sz w:val="24"/>
              </w:rPr>
            </w:pPr>
          </w:p>
        </w:tc>
        <w:tc>
          <w:tcPr>
            <w:tcW w:w="236" w:type="dxa"/>
            <w:tcBorders>
              <w:top w:val="single" w:sz="4" w:space="0" w:color="000000"/>
              <w:bottom w:val="single" w:sz="4" w:space="0" w:color="000000"/>
            </w:tcBorders>
          </w:tcPr>
          <w:p w14:paraId="2E45E4C0" w14:textId="77777777" w:rsidR="00192D51" w:rsidRDefault="00192D51">
            <w:pPr>
              <w:pStyle w:val="TableParagraph"/>
              <w:rPr>
                <w:sz w:val="24"/>
              </w:rPr>
            </w:pPr>
          </w:p>
        </w:tc>
        <w:tc>
          <w:tcPr>
            <w:tcW w:w="1360" w:type="dxa"/>
            <w:tcBorders>
              <w:bottom w:val="single" w:sz="4" w:space="0" w:color="000000"/>
            </w:tcBorders>
          </w:tcPr>
          <w:p w14:paraId="4A6572FD" w14:textId="77777777" w:rsidR="00192D51" w:rsidRDefault="00192D51">
            <w:pPr>
              <w:pStyle w:val="TableParagraph"/>
              <w:rPr>
                <w:sz w:val="24"/>
              </w:rPr>
            </w:pPr>
          </w:p>
        </w:tc>
        <w:tc>
          <w:tcPr>
            <w:tcW w:w="342" w:type="dxa"/>
            <w:tcBorders>
              <w:bottom w:val="single" w:sz="4" w:space="0" w:color="000000"/>
            </w:tcBorders>
          </w:tcPr>
          <w:p w14:paraId="30F93A90" w14:textId="77777777" w:rsidR="00192D51" w:rsidRDefault="00192D51">
            <w:pPr>
              <w:pStyle w:val="TableParagraph"/>
              <w:rPr>
                <w:sz w:val="24"/>
              </w:rPr>
            </w:pPr>
          </w:p>
        </w:tc>
        <w:tc>
          <w:tcPr>
            <w:tcW w:w="1191" w:type="dxa"/>
            <w:tcBorders>
              <w:bottom w:val="single" w:sz="4" w:space="0" w:color="000000"/>
            </w:tcBorders>
          </w:tcPr>
          <w:p w14:paraId="64487A4E" w14:textId="77777777" w:rsidR="00192D51" w:rsidRDefault="00192D51">
            <w:pPr>
              <w:pStyle w:val="TableParagraph"/>
              <w:rPr>
                <w:sz w:val="24"/>
              </w:rPr>
            </w:pPr>
          </w:p>
        </w:tc>
        <w:tc>
          <w:tcPr>
            <w:tcW w:w="341" w:type="dxa"/>
            <w:tcBorders>
              <w:bottom w:val="single" w:sz="4" w:space="0" w:color="000000"/>
            </w:tcBorders>
          </w:tcPr>
          <w:p w14:paraId="4B88F3ED" w14:textId="77777777" w:rsidR="00192D51" w:rsidRDefault="00192D51">
            <w:pPr>
              <w:pStyle w:val="TableParagraph"/>
              <w:rPr>
                <w:sz w:val="24"/>
              </w:rPr>
            </w:pPr>
          </w:p>
        </w:tc>
        <w:tc>
          <w:tcPr>
            <w:tcW w:w="2609" w:type="dxa"/>
            <w:tcBorders>
              <w:bottom w:val="single" w:sz="4" w:space="0" w:color="000000"/>
            </w:tcBorders>
          </w:tcPr>
          <w:p w14:paraId="6002B306" w14:textId="77777777" w:rsidR="00192D51" w:rsidRDefault="00192D51">
            <w:pPr>
              <w:pStyle w:val="TableParagraph"/>
              <w:rPr>
                <w:sz w:val="24"/>
              </w:rPr>
            </w:pPr>
          </w:p>
        </w:tc>
        <w:tc>
          <w:tcPr>
            <w:tcW w:w="113" w:type="dxa"/>
            <w:tcBorders>
              <w:bottom w:val="single" w:sz="4" w:space="0" w:color="000000"/>
            </w:tcBorders>
          </w:tcPr>
          <w:p w14:paraId="629AC48B" w14:textId="77777777" w:rsidR="00192D51" w:rsidRDefault="00192D51">
            <w:pPr>
              <w:pStyle w:val="TableParagraph"/>
              <w:rPr>
                <w:sz w:val="24"/>
              </w:rPr>
            </w:pPr>
          </w:p>
        </w:tc>
        <w:tc>
          <w:tcPr>
            <w:tcW w:w="226" w:type="dxa"/>
          </w:tcPr>
          <w:p w14:paraId="667300C1" w14:textId="77777777" w:rsidR="00192D51" w:rsidRDefault="00192D51">
            <w:pPr>
              <w:pStyle w:val="TableParagraph"/>
              <w:rPr>
                <w:sz w:val="24"/>
              </w:rPr>
            </w:pPr>
          </w:p>
        </w:tc>
        <w:tc>
          <w:tcPr>
            <w:tcW w:w="1532" w:type="dxa"/>
          </w:tcPr>
          <w:p w14:paraId="64F0DA68" w14:textId="77777777" w:rsidR="00192D51" w:rsidRDefault="00192D51">
            <w:pPr>
              <w:pStyle w:val="TableParagraph"/>
              <w:rPr>
                <w:sz w:val="20"/>
              </w:rPr>
            </w:pPr>
          </w:p>
          <w:p w14:paraId="06F7B003" w14:textId="77777777" w:rsidR="00192D51" w:rsidRDefault="00192D51">
            <w:pPr>
              <w:pStyle w:val="TableParagraph"/>
              <w:rPr>
                <w:sz w:val="20"/>
              </w:rPr>
            </w:pPr>
          </w:p>
          <w:p w14:paraId="6728099A" w14:textId="77777777" w:rsidR="00192D51" w:rsidRDefault="00192D51">
            <w:pPr>
              <w:pStyle w:val="TableParagraph"/>
              <w:rPr>
                <w:sz w:val="20"/>
              </w:rPr>
            </w:pPr>
          </w:p>
          <w:p w14:paraId="060540BA" w14:textId="77777777" w:rsidR="00192D51" w:rsidRDefault="00192D51">
            <w:pPr>
              <w:pStyle w:val="TableParagraph"/>
              <w:rPr>
                <w:sz w:val="20"/>
              </w:rPr>
            </w:pPr>
          </w:p>
          <w:p w14:paraId="1290C2A4" w14:textId="77777777" w:rsidR="00192D51" w:rsidRDefault="00192D51">
            <w:pPr>
              <w:pStyle w:val="TableParagraph"/>
              <w:rPr>
                <w:sz w:val="20"/>
              </w:rPr>
            </w:pPr>
          </w:p>
          <w:p w14:paraId="5687C15A" w14:textId="77777777" w:rsidR="00192D51" w:rsidRDefault="00192D51">
            <w:pPr>
              <w:pStyle w:val="TableParagraph"/>
              <w:rPr>
                <w:sz w:val="20"/>
              </w:rPr>
            </w:pPr>
          </w:p>
          <w:p w14:paraId="3111873E" w14:textId="77777777" w:rsidR="00192D51" w:rsidRDefault="00192D51">
            <w:pPr>
              <w:pStyle w:val="TableParagraph"/>
              <w:rPr>
                <w:sz w:val="20"/>
              </w:rPr>
            </w:pPr>
          </w:p>
          <w:p w14:paraId="087E1E6F" w14:textId="77777777" w:rsidR="00192D51" w:rsidRDefault="00192D51">
            <w:pPr>
              <w:pStyle w:val="TableParagraph"/>
              <w:rPr>
                <w:sz w:val="20"/>
              </w:rPr>
            </w:pPr>
          </w:p>
          <w:p w14:paraId="696231AF" w14:textId="77777777" w:rsidR="00192D51" w:rsidRDefault="00192D51">
            <w:pPr>
              <w:pStyle w:val="TableParagraph"/>
              <w:rPr>
                <w:sz w:val="20"/>
              </w:rPr>
            </w:pPr>
          </w:p>
          <w:p w14:paraId="7718EA9A" w14:textId="77777777" w:rsidR="00192D51" w:rsidRDefault="00192D51">
            <w:pPr>
              <w:pStyle w:val="TableParagraph"/>
              <w:rPr>
                <w:sz w:val="20"/>
              </w:rPr>
            </w:pPr>
          </w:p>
          <w:p w14:paraId="11ED0298" w14:textId="77777777" w:rsidR="00192D51" w:rsidRDefault="00192D51">
            <w:pPr>
              <w:pStyle w:val="TableParagraph"/>
              <w:rPr>
                <w:sz w:val="20"/>
              </w:rPr>
            </w:pPr>
          </w:p>
          <w:p w14:paraId="4C894361" w14:textId="77777777" w:rsidR="00192D51" w:rsidRDefault="00192D51">
            <w:pPr>
              <w:pStyle w:val="TableParagraph"/>
              <w:rPr>
                <w:sz w:val="20"/>
              </w:rPr>
            </w:pPr>
          </w:p>
          <w:p w14:paraId="48EAC8FD" w14:textId="77777777" w:rsidR="00192D51" w:rsidRDefault="00192D51">
            <w:pPr>
              <w:pStyle w:val="TableParagraph"/>
              <w:rPr>
                <w:sz w:val="20"/>
              </w:rPr>
            </w:pPr>
          </w:p>
          <w:p w14:paraId="722D6933" w14:textId="77777777" w:rsidR="00192D51" w:rsidRDefault="00192D51">
            <w:pPr>
              <w:pStyle w:val="TableParagraph"/>
              <w:rPr>
                <w:sz w:val="20"/>
              </w:rPr>
            </w:pPr>
          </w:p>
          <w:p w14:paraId="5329BAD1" w14:textId="77777777" w:rsidR="00192D51" w:rsidRDefault="00192D51">
            <w:pPr>
              <w:pStyle w:val="TableParagraph"/>
              <w:rPr>
                <w:sz w:val="20"/>
              </w:rPr>
            </w:pPr>
          </w:p>
          <w:p w14:paraId="02F0D658" w14:textId="77777777" w:rsidR="00192D51" w:rsidRDefault="00192D51">
            <w:pPr>
              <w:pStyle w:val="TableParagraph"/>
              <w:rPr>
                <w:sz w:val="20"/>
              </w:rPr>
            </w:pPr>
          </w:p>
          <w:p w14:paraId="6C5BAF74" w14:textId="77777777" w:rsidR="00192D51" w:rsidRDefault="00192D51">
            <w:pPr>
              <w:pStyle w:val="TableParagraph"/>
              <w:rPr>
                <w:sz w:val="20"/>
              </w:rPr>
            </w:pPr>
          </w:p>
          <w:p w14:paraId="1466EBE8" w14:textId="77777777" w:rsidR="00192D51" w:rsidRDefault="00192D51">
            <w:pPr>
              <w:pStyle w:val="TableParagraph"/>
              <w:rPr>
                <w:sz w:val="20"/>
              </w:rPr>
            </w:pPr>
          </w:p>
          <w:p w14:paraId="4B74E9F0" w14:textId="77777777" w:rsidR="00192D51" w:rsidRDefault="00192D51">
            <w:pPr>
              <w:pStyle w:val="TableParagraph"/>
              <w:rPr>
                <w:sz w:val="20"/>
              </w:rPr>
            </w:pPr>
          </w:p>
          <w:p w14:paraId="5F3F810A" w14:textId="77777777" w:rsidR="00192D51" w:rsidRDefault="00192D51">
            <w:pPr>
              <w:pStyle w:val="TableParagraph"/>
              <w:rPr>
                <w:sz w:val="20"/>
              </w:rPr>
            </w:pPr>
          </w:p>
          <w:p w14:paraId="22464935" w14:textId="77777777" w:rsidR="00192D51" w:rsidRDefault="00192D51">
            <w:pPr>
              <w:pStyle w:val="TableParagraph"/>
              <w:rPr>
                <w:sz w:val="20"/>
              </w:rPr>
            </w:pPr>
          </w:p>
          <w:p w14:paraId="7D73314B" w14:textId="77777777" w:rsidR="00192D51" w:rsidRDefault="00192D51">
            <w:pPr>
              <w:pStyle w:val="TableParagraph"/>
              <w:rPr>
                <w:sz w:val="20"/>
              </w:rPr>
            </w:pPr>
          </w:p>
          <w:p w14:paraId="47370F8B" w14:textId="77777777" w:rsidR="00192D51" w:rsidRDefault="00192D51">
            <w:pPr>
              <w:pStyle w:val="TableParagraph"/>
              <w:rPr>
                <w:sz w:val="20"/>
              </w:rPr>
            </w:pPr>
          </w:p>
          <w:p w14:paraId="265C26BB" w14:textId="77777777" w:rsidR="00192D51" w:rsidRDefault="00192D51">
            <w:pPr>
              <w:pStyle w:val="TableParagraph"/>
              <w:rPr>
                <w:sz w:val="20"/>
              </w:rPr>
            </w:pPr>
          </w:p>
          <w:p w14:paraId="3846A89A" w14:textId="77777777" w:rsidR="00192D51" w:rsidRDefault="00192D51">
            <w:pPr>
              <w:pStyle w:val="TableParagraph"/>
              <w:rPr>
                <w:sz w:val="20"/>
              </w:rPr>
            </w:pPr>
          </w:p>
          <w:p w14:paraId="09BEFF87" w14:textId="77777777" w:rsidR="00192D51" w:rsidRDefault="00192D51">
            <w:pPr>
              <w:pStyle w:val="TableParagraph"/>
              <w:rPr>
                <w:sz w:val="20"/>
              </w:rPr>
            </w:pPr>
          </w:p>
          <w:p w14:paraId="7F5DA0E0" w14:textId="77777777" w:rsidR="00192D51" w:rsidRDefault="00192D51">
            <w:pPr>
              <w:pStyle w:val="TableParagraph"/>
              <w:spacing w:before="58"/>
              <w:rPr>
                <w:sz w:val="20"/>
              </w:rPr>
            </w:pPr>
          </w:p>
          <w:p w14:paraId="45F1B27A" w14:textId="77777777" w:rsidR="00192D51" w:rsidRDefault="00460E6F">
            <w:pPr>
              <w:pStyle w:val="TableParagraph"/>
              <w:spacing w:line="20" w:lineRule="exact"/>
              <w:ind w:left="97" w:right="-58"/>
              <w:rPr>
                <w:sz w:val="2"/>
              </w:rPr>
            </w:pPr>
            <w:r>
              <w:rPr>
                <w:noProof/>
                <w:sz w:val="2"/>
                <w:lang w:eastAsia="ru-RU"/>
              </w:rPr>
              <mc:AlternateContent>
                <mc:Choice Requires="wpg">
                  <w:drawing>
                    <wp:inline distT="0" distB="0" distL="0" distR="0" wp14:anchorId="6CB2312A" wp14:editId="0B14F8FE">
                      <wp:extent cx="908685" cy="635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85" cy="6350"/>
                                <a:chOff x="0" y="0"/>
                                <a:chExt cx="908685" cy="6350"/>
                              </a:xfrm>
                            </wpg:grpSpPr>
                            <wps:wsp>
                              <wps:cNvPr id="71" name="Graphic 71"/>
                              <wps:cNvSpPr/>
                              <wps:spPr>
                                <a:xfrm>
                                  <a:off x="0" y="0"/>
                                  <a:ext cx="908685" cy="6350"/>
                                </a:xfrm>
                                <a:custGeom>
                                  <a:avLst/>
                                  <a:gdLst/>
                                  <a:ahLst/>
                                  <a:cxnLst/>
                                  <a:rect l="l" t="t" r="r" b="b"/>
                                  <a:pathLst>
                                    <a:path w="908685" h="6350">
                                      <a:moveTo>
                                        <a:pt x="908303" y="0"/>
                                      </a:moveTo>
                                      <a:lnTo>
                                        <a:pt x="0" y="0"/>
                                      </a:lnTo>
                                      <a:lnTo>
                                        <a:pt x="0" y="6095"/>
                                      </a:lnTo>
                                      <a:lnTo>
                                        <a:pt x="908303" y="6095"/>
                                      </a:lnTo>
                                      <a:lnTo>
                                        <a:pt x="9083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72E1BE8" id="Group 70" o:spid="_x0000_s1026" style="width:71.55pt;height:.5pt;mso-position-horizontal-relative:char;mso-position-vertical-relative:line" coordsize="90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">
                      <v:shape id="Graphic 71" o:spid="_x0000_s1027" style="position:absolute;width:9086;height:63;visibility:visible;mso-wrap-style:square;v-text-anchor:top" coordsize="9086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" path="m908303,l,,,6095r908303,l908303,xe" fillcolor="black" stroked="f">
                        <v:path arrowok="t"/>
                      </v:shape>
                      <w10:anchorlock/>
                    </v:group>
                  </w:pict>
                </mc:Fallback>
              </mc:AlternateContent>
            </w:r>
          </w:p>
        </w:tc>
      </w:tr>
    </w:tbl>
    <w:p w14:paraId="3D6F14A3" w14:textId="77777777" w:rsidR="00192D51" w:rsidRDefault="00460E6F">
      <w:pPr>
        <w:pStyle w:val="a3"/>
        <w:spacing w:before="190"/>
        <w:ind w:left="0"/>
        <w:jc w:val="left"/>
        <w:rPr>
          <w:sz w:val="20"/>
        </w:rPr>
      </w:pPr>
      <w:r>
        <w:rPr>
          <w:noProof/>
          <w:sz w:val="20"/>
          <w:lang w:eastAsia="ru-RU"/>
        </w:rPr>
        <mc:AlternateContent>
          <mc:Choice Requires="wps">
            <w:drawing>
              <wp:anchor distT="0" distB="0" distL="0" distR="0" simplePos="0" relativeHeight="487610368" behindDoc="1" locked="0" layoutInCell="1" allowOverlap="1" wp14:anchorId="3EA0EEEE" wp14:editId="3EFB0551">
                <wp:simplePos x="0" y="0"/>
                <wp:positionH relativeFrom="page">
                  <wp:posOffset>612648</wp:posOffset>
                </wp:positionH>
                <wp:positionV relativeFrom="paragraph">
                  <wp:posOffset>282459</wp:posOffset>
                </wp:positionV>
                <wp:extent cx="162306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060" cy="1270"/>
                        </a:xfrm>
                        <a:custGeom>
                          <a:avLst/>
                          <a:gdLst/>
                          <a:ahLst/>
                          <a:cxnLst/>
                          <a:rect l="l" t="t" r="r" b="b"/>
                          <a:pathLst>
                            <a:path w="1623060">
                              <a:moveTo>
                                <a:pt x="0" y="0"/>
                              </a:moveTo>
                              <a:lnTo>
                                <a:pt x="16226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A4CF36" id="Graphic 72" o:spid="_x0000_s1026" style="position:absolute;margin-left:48.25pt;margin-top:22.25pt;width:127.8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62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" path="m,l1622641,e" filled="f" strokeweight=".31239mm">
                <v:stroke dashstyle="dash"/>
                <v:path arrowok="t"/>
                <w10:wrap type="topAndBottom" anchorx="page"/>
              </v:shape>
            </w:pict>
          </mc:Fallback>
        </mc:AlternateContent>
      </w:r>
    </w:p>
    <w:p w14:paraId="69777FD0" w14:textId="77777777" w:rsidR="00192D51" w:rsidRDefault="00192D51">
      <w:pPr>
        <w:pStyle w:val="a3"/>
        <w:spacing w:before="61"/>
        <w:ind w:left="0"/>
        <w:jc w:val="left"/>
        <w:rPr>
          <w:sz w:val="24"/>
        </w:rPr>
      </w:pPr>
    </w:p>
    <w:p w14:paraId="286F3D29" w14:textId="77777777" w:rsidR="00192D51" w:rsidRDefault="00460E6F">
      <w:pPr>
        <w:ind w:left="114" w:right="21"/>
        <w:jc w:val="both"/>
        <w:rPr>
          <w:sz w:val="24"/>
        </w:rPr>
      </w:pPr>
      <w:bookmarkStart w:id="77" w:name="_bookmark70"/>
      <w:bookmarkEnd w:id="77"/>
      <w:r>
        <w:rPr>
          <w:sz w:val="24"/>
        </w:rPr>
        <w:t xml:space="preserve">&lt;1&gt; При нотариальном заверении заполняется в соответствии со </w:t>
      </w:r>
      <w:hyperlink r:id="rId154">
        <w:r>
          <w:rPr>
            <w:color w:val="0000FF"/>
            <w:sz w:val="24"/>
          </w:rPr>
          <w:t>статьей 51</w:t>
        </w:r>
      </w:hyperlink>
      <w:r>
        <w:rPr>
          <w:color w:val="0000FF"/>
          <w:sz w:val="24"/>
        </w:rPr>
        <w:t xml:space="preserve"> </w:t>
      </w:r>
      <w:r>
        <w:rPr>
          <w:sz w:val="24"/>
        </w:rPr>
        <w:t>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2015, N 1, ст. 10; 2016, N 1, ст. 11).</w:t>
      </w:r>
    </w:p>
    <w:p w14:paraId="4E8A0544" w14:textId="77777777" w:rsidR="00192D51" w:rsidRDefault="00192D51">
      <w:pPr>
        <w:jc w:val="both"/>
        <w:rPr>
          <w:sz w:val="24"/>
        </w:rPr>
        <w:sectPr w:rsidR="00192D51">
          <w:pgSz w:w="16840" w:h="11910" w:orient="landscape"/>
          <w:pgMar w:top="1200" w:right="1417" w:bottom="280" w:left="850" w:header="720" w:footer="720" w:gutter="0"/>
          <w:cols w:space="720"/>
        </w:sectPr>
      </w:pPr>
    </w:p>
    <w:p w14:paraId="1FF8E476" w14:textId="77777777" w:rsidR="00192D51" w:rsidRDefault="00460E6F">
      <w:pPr>
        <w:spacing w:before="78"/>
        <w:ind w:left="11399" w:right="20" w:firstLine="1384"/>
        <w:jc w:val="right"/>
        <w:rPr>
          <w:sz w:val="24"/>
        </w:rPr>
      </w:pPr>
      <w:bookmarkStart w:id="78" w:name="_bookmark71"/>
      <w:bookmarkEnd w:id="78"/>
      <w:r>
        <w:rPr>
          <w:sz w:val="24"/>
        </w:rPr>
        <w:lastRenderedPageBreak/>
        <w:t>Приложение</w:t>
      </w:r>
      <w:r>
        <w:rPr>
          <w:spacing w:val="-17"/>
          <w:sz w:val="24"/>
        </w:rPr>
        <w:t xml:space="preserve"> </w:t>
      </w:r>
      <w:r>
        <w:rPr>
          <w:sz w:val="24"/>
        </w:rPr>
        <w:t>№</w:t>
      </w:r>
      <w:r>
        <w:rPr>
          <w:spacing w:val="-15"/>
          <w:sz w:val="24"/>
        </w:rPr>
        <w:t xml:space="preserve"> </w:t>
      </w:r>
      <w:r>
        <w:rPr>
          <w:sz w:val="24"/>
        </w:rPr>
        <w:t>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A6145C8" w14:textId="5A2DCB1C" w:rsidR="00192D51" w:rsidRDefault="00460E6F">
      <w:pPr>
        <w:spacing w:after="9"/>
        <w:ind w:left="9029" w:right="20" w:hanging="159"/>
        <w:jc w:val="right"/>
        <w:rPr>
          <w:sz w:val="24"/>
        </w:rPr>
      </w:pPr>
      <w:r>
        <w:rPr>
          <w:sz w:val="24"/>
        </w:rPr>
        <w:t>лицевых</w:t>
      </w:r>
      <w:r>
        <w:rPr>
          <w:spacing w:val="-6"/>
          <w:sz w:val="24"/>
        </w:rPr>
        <w:t xml:space="preserve"> </w:t>
      </w:r>
      <w:r>
        <w:rPr>
          <w:sz w:val="24"/>
        </w:rPr>
        <w:t>счетов</w:t>
      </w:r>
      <w:r>
        <w:rPr>
          <w:spacing w:val="-8"/>
          <w:sz w:val="24"/>
        </w:rPr>
        <w:t xml:space="preserve"> </w:t>
      </w:r>
      <w:r>
        <w:rPr>
          <w:sz w:val="24"/>
        </w:rPr>
        <w:t>в</w:t>
      </w:r>
      <w:r>
        <w:rPr>
          <w:spacing w:val="-9"/>
          <w:sz w:val="24"/>
        </w:rPr>
        <w:t xml:space="preserve"> </w:t>
      </w:r>
      <w:r>
        <w:rPr>
          <w:sz w:val="24"/>
        </w:rPr>
        <w:t>Администрации</w:t>
      </w:r>
      <w:r>
        <w:rPr>
          <w:spacing w:val="-6"/>
          <w:sz w:val="24"/>
        </w:rPr>
        <w:t xml:space="preserve"> </w:t>
      </w:r>
      <w:r>
        <w:rPr>
          <w:sz w:val="24"/>
        </w:rPr>
        <w:t>сельского</w:t>
      </w:r>
      <w:r>
        <w:rPr>
          <w:spacing w:val="-8"/>
          <w:sz w:val="24"/>
        </w:rPr>
        <w:t xml:space="preserve"> </w:t>
      </w:r>
      <w:r>
        <w:rPr>
          <w:sz w:val="24"/>
        </w:rPr>
        <w:t xml:space="preserve">поселения </w:t>
      </w:r>
      <w:r w:rsidR="00882AC8">
        <w:rPr>
          <w:rFonts w:cs="Calibri"/>
          <w:sz w:val="24"/>
          <w:lang w:eastAsia="ru-RU"/>
        </w:rPr>
        <w:t>Тубинский</w:t>
      </w:r>
      <w:r w:rsidR="00882AC8">
        <w:rPr>
          <w:sz w:val="24"/>
        </w:rPr>
        <w:t xml:space="preserve"> </w:t>
      </w:r>
      <w:r>
        <w:rPr>
          <w:spacing w:val="-12"/>
          <w:sz w:val="24"/>
        </w:rPr>
        <w:t xml:space="preserve"> </w:t>
      </w:r>
      <w:r>
        <w:rPr>
          <w:sz w:val="24"/>
        </w:rPr>
        <w:t>сельсовет</w:t>
      </w:r>
      <w:r>
        <w:rPr>
          <w:spacing w:val="-12"/>
          <w:sz w:val="24"/>
        </w:rPr>
        <w:t xml:space="preserve"> </w:t>
      </w:r>
      <w:r>
        <w:rPr>
          <w:sz w:val="24"/>
        </w:rPr>
        <w:t>муниципального</w:t>
      </w:r>
      <w:r>
        <w:rPr>
          <w:spacing w:val="-14"/>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93"/>
        <w:gridCol w:w="1135"/>
        <w:gridCol w:w="999"/>
        <w:gridCol w:w="425"/>
        <w:gridCol w:w="833"/>
        <w:gridCol w:w="1810"/>
        <w:gridCol w:w="1309"/>
        <w:gridCol w:w="1441"/>
        <w:gridCol w:w="1236"/>
      </w:tblGrid>
      <w:tr w:rsidR="00192D51" w14:paraId="2E78952A" w14:textId="77777777">
        <w:trPr>
          <w:trHeight w:val="479"/>
        </w:trPr>
        <w:tc>
          <w:tcPr>
            <w:tcW w:w="10336" w:type="dxa"/>
            <w:gridSpan w:val="9"/>
            <w:tcBorders>
              <w:top w:val="nil"/>
              <w:left w:val="nil"/>
              <w:bottom w:val="nil"/>
            </w:tcBorders>
          </w:tcPr>
          <w:p w14:paraId="70BEC4FF" w14:textId="77777777" w:rsidR="00192D51" w:rsidRDefault="00460E6F">
            <w:pPr>
              <w:pStyle w:val="TableParagraph"/>
              <w:spacing w:before="95"/>
              <w:ind w:left="3934"/>
              <w:rPr>
                <w:sz w:val="24"/>
              </w:rPr>
            </w:pPr>
            <w:bookmarkStart w:id="79" w:name="_bookmark72"/>
            <w:bookmarkEnd w:id="79"/>
            <w:r>
              <w:rPr>
                <w:sz w:val="24"/>
              </w:rPr>
              <w:t>Книга</w:t>
            </w:r>
            <w:r>
              <w:rPr>
                <w:spacing w:val="-6"/>
                <w:sz w:val="24"/>
              </w:rPr>
              <w:t xml:space="preserve"> </w:t>
            </w:r>
            <w:r>
              <w:rPr>
                <w:sz w:val="24"/>
              </w:rPr>
              <w:t>регистрации</w:t>
            </w:r>
            <w:r>
              <w:rPr>
                <w:spacing w:val="-5"/>
                <w:sz w:val="24"/>
              </w:rPr>
              <w:t xml:space="preserve"> </w:t>
            </w:r>
            <w:r>
              <w:rPr>
                <w:sz w:val="24"/>
              </w:rPr>
              <w:t>лицевых</w:t>
            </w:r>
            <w:r>
              <w:rPr>
                <w:spacing w:val="-2"/>
                <w:sz w:val="24"/>
              </w:rPr>
              <w:t xml:space="preserve"> счетов</w:t>
            </w:r>
          </w:p>
        </w:tc>
        <w:tc>
          <w:tcPr>
            <w:tcW w:w="1236" w:type="dxa"/>
          </w:tcPr>
          <w:p w14:paraId="61986571" w14:textId="77777777" w:rsidR="00192D51" w:rsidRDefault="00460E6F">
            <w:pPr>
              <w:pStyle w:val="TableParagraph"/>
              <w:spacing w:before="95"/>
              <w:ind w:left="21" w:right="43"/>
              <w:jc w:val="center"/>
              <w:rPr>
                <w:sz w:val="24"/>
              </w:rPr>
            </w:pPr>
            <w:r>
              <w:rPr>
                <w:spacing w:val="-4"/>
                <w:sz w:val="24"/>
              </w:rPr>
              <w:t>Коды</w:t>
            </w:r>
          </w:p>
        </w:tc>
      </w:tr>
      <w:tr w:rsidR="00192D51" w14:paraId="43EA7C88" w14:textId="77777777">
        <w:trPr>
          <w:trHeight w:val="480"/>
        </w:trPr>
        <w:tc>
          <w:tcPr>
            <w:tcW w:w="1191" w:type="dxa"/>
            <w:tcBorders>
              <w:top w:val="nil"/>
              <w:left w:val="nil"/>
              <w:bottom w:val="nil"/>
              <w:right w:val="nil"/>
            </w:tcBorders>
          </w:tcPr>
          <w:p w14:paraId="62FF426C" w14:textId="77777777" w:rsidR="00192D51" w:rsidRDefault="00192D51">
            <w:pPr>
              <w:pStyle w:val="TableParagraph"/>
              <w:rPr>
                <w:sz w:val="24"/>
              </w:rPr>
            </w:pPr>
          </w:p>
        </w:tc>
        <w:tc>
          <w:tcPr>
            <w:tcW w:w="1193" w:type="dxa"/>
            <w:tcBorders>
              <w:top w:val="nil"/>
              <w:left w:val="nil"/>
              <w:bottom w:val="nil"/>
              <w:right w:val="nil"/>
            </w:tcBorders>
          </w:tcPr>
          <w:p w14:paraId="75A42516" w14:textId="77777777" w:rsidR="00192D51" w:rsidRDefault="00192D51">
            <w:pPr>
              <w:pStyle w:val="TableParagraph"/>
              <w:rPr>
                <w:sz w:val="24"/>
              </w:rPr>
            </w:pPr>
          </w:p>
        </w:tc>
        <w:tc>
          <w:tcPr>
            <w:tcW w:w="1135" w:type="dxa"/>
            <w:tcBorders>
              <w:top w:val="nil"/>
              <w:left w:val="nil"/>
              <w:bottom w:val="nil"/>
              <w:right w:val="nil"/>
            </w:tcBorders>
          </w:tcPr>
          <w:p w14:paraId="352FC6DC" w14:textId="77777777" w:rsidR="00192D51" w:rsidRDefault="00192D51">
            <w:pPr>
              <w:pStyle w:val="TableParagraph"/>
              <w:rPr>
                <w:sz w:val="24"/>
              </w:rPr>
            </w:pPr>
          </w:p>
        </w:tc>
        <w:tc>
          <w:tcPr>
            <w:tcW w:w="999" w:type="dxa"/>
            <w:tcBorders>
              <w:top w:val="nil"/>
              <w:left w:val="nil"/>
              <w:bottom w:val="nil"/>
              <w:right w:val="nil"/>
            </w:tcBorders>
          </w:tcPr>
          <w:p w14:paraId="04ECC828" w14:textId="77777777" w:rsidR="00192D51" w:rsidRDefault="00460E6F">
            <w:pPr>
              <w:pStyle w:val="TableParagraph"/>
              <w:spacing w:before="95"/>
              <w:ind w:left="556"/>
              <w:rPr>
                <w:sz w:val="24"/>
              </w:rPr>
            </w:pPr>
            <w:r>
              <w:rPr>
                <w:sz w:val="24"/>
              </w:rPr>
              <w:t xml:space="preserve">от </w:t>
            </w:r>
            <w:r>
              <w:rPr>
                <w:spacing w:val="-10"/>
                <w:sz w:val="24"/>
              </w:rPr>
              <w:t>"</w:t>
            </w:r>
          </w:p>
        </w:tc>
        <w:tc>
          <w:tcPr>
            <w:tcW w:w="425" w:type="dxa"/>
            <w:tcBorders>
              <w:top w:val="nil"/>
              <w:left w:val="nil"/>
              <w:right w:val="nil"/>
            </w:tcBorders>
          </w:tcPr>
          <w:p w14:paraId="0AC75F08" w14:textId="77777777" w:rsidR="00192D51" w:rsidRDefault="00192D51">
            <w:pPr>
              <w:pStyle w:val="TableParagraph"/>
              <w:rPr>
                <w:sz w:val="24"/>
              </w:rPr>
            </w:pPr>
          </w:p>
        </w:tc>
        <w:tc>
          <w:tcPr>
            <w:tcW w:w="833" w:type="dxa"/>
            <w:tcBorders>
              <w:top w:val="nil"/>
              <w:left w:val="nil"/>
              <w:bottom w:val="nil"/>
              <w:right w:val="nil"/>
            </w:tcBorders>
          </w:tcPr>
          <w:p w14:paraId="1D9567BC" w14:textId="77777777" w:rsidR="00192D51" w:rsidRDefault="00460E6F">
            <w:pPr>
              <w:pStyle w:val="TableParagraph"/>
              <w:spacing w:before="95"/>
              <w:ind w:left="66"/>
              <w:rPr>
                <w:sz w:val="24"/>
              </w:rPr>
            </w:pPr>
            <w:r>
              <w:rPr>
                <w:spacing w:val="-10"/>
                <w:sz w:val="24"/>
              </w:rPr>
              <w:t>"</w:t>
            </w:r>
          </w:p>
        </w:tc>
        <w:tc>
          <w:tcPr>
            <w:tcW w:w="1810" w:type="dxa"/>
            <w:tcBorders>
              <w:top w:val="nil"/>
              <w:left w:val="nil"/>
              <w:bottom w:val="nil"/>
              <w:right w:val="nil"/>
            </w:tcBorders>
          </w:tcPr>
          <w:p w14:paraId="07B9691F" w14:textId="77777777" w:rsidR="00192D51" w:rsidRDefault="00460E6F">
            <w:pPr>
              <w:pStyle w:val="TableParagraph"/>
              <w:spacing w:before="95"/>
              <w:ind w:left="1108"/>
              <w:rPr>
                <w:sz w:val="24"/>
              </w:rPr>
            </w:pPr>
            <w:r>
              <w:rPr>
                <w:spacing w:val="-5"/>
                <w:sz w:val="24"/>
              </w:rPr>
              <w:t>20</w:t>
            </w:r>
          </w:p>
        </w:tc>
        <w:tc>
          <w:tcPr>
            <w:tcW w:w="1309" w:type="dxa"/>
            <w:tcBorders>
              <w:top w:val="nil"/>
              <w:left w:val="nil"/>
              <w:bottom w:val="nil"/>
              <w:right w:val="nil"/>
            </w:tcBorders>
          </w:tcPr>
          <w:p w14:paraId="6F028B39" w14:textId="77777777" w:rsidR="00192D51" w:rsidRDefault="00460E6F">
            <w:pPr>
              <w:pStyle w:val="TableParagraph"/>
              <w:spacing w:before="95"/>
              <w:ind w:left="1"/>
              <w:rPr>
                <w:sz w:val="24"/>
              </w:rPr>
            </w:pPr>
            <w:r>
              <w:rPr>
                <w:spacing w:val="-5"/>
                <w:sz w:val="24"/>
              </w:rPr>
              <w:t>г.</w:t>
            </w:r>
          </w:p>
        </w:tc>
        <w:tc>
          <w:tcPr>
            <w:tcW w:w="1441" w:type="dxa"/>
            <w:tcBorders>
              <w:top w:val="nil"/>
              <w:left w:val="nil"/>
              <w:bottom w:val="nil"/>
            </w:tcBorders>
          </w:tcPr>
          <w:p w14:paraId="4FA3F60D" w14:textId="77777777" w:rsidR="00192D51" w:rsidRDefault="00460E6F">
            <w:pPr>
              <w:pStyle w:val="TableParagraph"/>
              <w:spacing w:before="95"/>
              <w:ind w:left="864"/>
              <w:rPr>
                <w:sz w:val="24"/>
              </w:rPr>
            </w:pPr>
            <w:r>
              <w:rPr>
                <w:spacing w:val="-4"/>
                <w:sz w:val="24"/>
              </w:rPr>
              <w:t>Дата</w:t>
            </w:r>
          </w:p>
        </w:tc>
        <w:tc>
          <w:tcPr>
            <w:tcW w:w="1236" w:type="dxa"/>
          </w:tcPr>
          <w:p w14:paraId="602343BC" w14:textId="77777777" w:rsidR="00192D51" w:rsidRDefault="00192D51">
            <w:pPr>
              <w:pStyle w:val="TableParagraph"/>
              <w:rPr>
                <w:sz w:val="24"/>
              </w:rPr>
            </w:pPr>
          </w:p>
        </w:tc>
      </w:tr>
      <w:tr w:rsidR="00192D51" w14:paraId="3543ECE2" w14:textId="77777777">
        <w:trPr>
          <w:trHeight w:val="482"/>
        </w:trPr>
        <w:tc>
          <w:tcPr>
            <w:tcW w:w="10336" w:type="dxa"/>
            <w:gridSpan w:val="9"/>
            <w:tcBorders>
              <w:top w:val="nil"/>
              <w:left w:val="nil"/>
              <w:bottom w:val="nil"/>
            </w:tcBorders>
          </w:tcPr>
          <w:p w14:paraId="15B84334" w14:textId="77777777" w:rsidR="00192D51" w:rsidRDefault="00460E6F">
            <w:pPr>
              <w:pStyle w:val="TableParagraph"/>
              <w:tabs>
                <w:tab w:val="left" w:pos="7186"/>
              </w:tabs>
              <w:spacing w:line="20" w:lineRule="exact"/>
              <w:ind w:left="5230"/>
              <w:rPr>
                <w:sz w:val="2"/>
              </w:rPr>
            </w:pPr>
            <w:r>
              <w:rPr>
                <w:noProof/>
                <w:sz w:val="2"/>
                <w:lang w:eastAsia="ru-RU"/>
              </w:rPr>
              <mc:AlternateContent>
                <mc:Choice Requires="wpg">
                  <w:drawing>
                    <wp:inline distT="0" distB="0" distL="0" distR="0" wp14:anchorId="3F07BAA2" wp14:editId="268FBA43">
                      <wp:extent cx="990600"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6350"/>
                                <a:chOff x="0" y="0"/>
                                <a:chExt cx="990600" cy="6350"/>
                              </a:xfrm>
                            </wpg:grpSpPr>
                            <wps:wsp>
                              <wps:cNvPr id="74" name="Graphic 74"/>
                              <wps:cNvSpPr/>
                              <wps:spPr>
                                <a:xfrm>
                                  <a:off x="0" y="0"/>
                                  <a:ext cx="990600" cy="6350"/>
                                </a:xfrm>
                                <a:custGeom>
                                  <a:avLst/>
                                  <a:gdLst/>
                                  <a:ahLst/>
                                  <a:cxnLst/>
                                  <a:rect l="l" t="t" r="r" b="b"/>
                                  <a:pathLst>
                                    <a:path w="990600" h="6350">
                                      <a:moveTo>
                                        <a:pt x="990600" y="0"/>
                                      </a:moveTo>
                                      <a:lnTo>
                                        <a:pt x="0" y="0"/>
                                      </a:lnTo>
                                      <a:lnTo>
                                        <a:pt x="0" y="6096"/>
                                      </a:lnTo>
                                      <a:lnTo>
                                        <a:pt x="990600" y="6096"/>
                                      </a:lnTo>
                                      <a:lnTo>
                                        <a:pt x="990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66064F7" id="Group 73" o:spid="_x0000_s1026" style="width:78pt;height:.5pt;mso-position-horizontal-relative:char;mso-position-vertical-relative:line" coordsize="9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">
                      <v:shape id="Graphic 74" o:spid="_x0000_s1027" style="position:absolute;width:9906;height:63;visibility:visible;mso-wrap-style:square;v-text-anchor:top" coordsize="99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" path="m990600,l,,,6096r990600,l990600,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72E954E8" wp14:editId="7C6B4DCD">
                      <wp:extent cx="21653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35" cy="6350"/>
                                <a:chOff x="0" y="0"/>
                                <a:chExt cx="216535" cy="6350"/>
                              </a:xfrm>
                            </wpg:grpSpPr>
                            <wps:wsp>
                              <wps:cNvPr id="76" name="Graphic 76"/>
                              <wps:cNvSpPr/>
                              <wps:spPr>
                                <a:xfrm>
                                  <a:off x="0" y="0"/>
                                  <a:ext cx="216535" cy="6350"/>
                                </a:xfrm>
                                <a:custGeom>
                                  <a:avLst/>
                                  <a:gdLst/>
                                  <a:ahLst/>
                                  <a:cxnLst/>
                                  <a:rect l="l" t="t" r="r" b="b"/>
                                  <a:pathLst>
                                    <a:path w="216535" h="6350">
                                      <a:moveTo>
                                        <a:pt x="216408" y="0"/>
                                      </a:moveTo>
                                      <a:lnTo>
                                        <a:pt x="0" y="0"/>
                                      </a:lnTo>
                                      <a:lnTo>
                                        <a:pt x="0" y="6096"/>
                                      </a:lnTo>
                                      <a:lnTo>
                                        <a:pt x="216408" y="6096"/>
                                      </a:lnTo>
                                      <a:lnTo>
                                        <a:pt x="2164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035FE38" id="Group 75" o:spid="_x0000_s1026" style="width:17.05pt;height:.5pt;mso-position-horizontal-relative:char;mso-position-vertical-relative:line" coordsize="216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">
                      <v:shape id="Graphic 76" o:spid="_x0000_s1027" style="position:absolute;width:216535;height:6350;visibility:visible;mso-wrap-style:square;v-text-anchor:top" coordsize="216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" path="m216408,l,,,6096r216408,l216408,xe" fillcolor="black" stroked="f">
                        <v:path arrowok="t"/>
                      </v:shape>
                      <w10:anchorlock/>
                    </v:group>
                  </w:pict>
                </mc:Fallback>
              </mc:AlternateContent>
            </w:r>
          </w:p>
          <w:p w14:paraId="58F6D48A" w14:textId="77777777" w:rsidR="00192D51" w:rsidRDefault="00460E6F">
            <w:pPr>
              <w:pStyle w:val="TableParagraph"/>
              <w:spacing w:before="75"/>
              <w:ind w:right="82"/>
              <w:jc w:val="right"/>
              <w:rPr>
                <w:sz w:val="24"/>
              </w:rPr>
            </w:pPr>
            <w:r>
              <w:rPr>
                <w:sz w:val="24"/>
              </w:rPr>
              <w:t>Дата</w:t>
            </w:r>
            <w:r>
              <w:rPr>
                <w:spacing w:val="-2"/>
                <w:sz w:val="24"/>
              </w:rPr>
              <w:t xml:space="preserve"> открытия</w:t>
            </w:r>
          </w:p>
        </w:tc>
        <w:tc>
          <w:tcPr>
            <w:tcW w:w="1236" w:type="dxa"/>
          </w:tcPr>
          <w:p w14:paraId="1044AA3F" w14:textId="77777777" w:rsidR="00192D51" w:rsidRDefault="00192D51">
            <w:pPr>
              <w:pStyle w:val="TableParagraph"/>
              <w:rPr>
                <w:sz w:val="24"/>
              </w:rPr>
            </w:pPr>
          </w:p>
        </w:tc>
      </w:tr>
      <w:tr w:rsidR="00192D51" w14:paraId="460FA50F" w14:textId="77777777">
        <w:trPr>
          <w:trHeight w:val="479"/>
        </w:trPr>
        <w:tc>
          <w:tcPr>
            <w:tcW w:w="10336" w:type="dxa"/>
            <w:gridSpan w:val="9"/>
            <w:tcBorders>
              <w:top w:val="nil"/>
              <w:left w:val="nil"/>
              <w:bottom w:val="nil"/>
            </w:tcBorders>
          </w:tcPr>
          <w:p w14:paraId="09E36436" w14:textId="77777777" w:rsidR="00192D51" w:rsidRDefault="00460E6F">
            <w:pPr>
              <w:pStyle w:val="TableParagraph"/>
              <w:spacing w:before="92"/>
              <w:ind w:right="85"/>
              <w:jc w:val="right"/>
              <w:rPr>
                <w:sz w:val="24"/>
              </w:rPr>
            </w:pPr>
            <w:r>
              <w:rPr>
                <w:sz w:val="24"/>
              </w:rPr>
              <w:t>Дата</w:t>
            </w:r>
            <w:r>
              <w:rPr>
                <w:spacing w:val="-2"/>
                <w:sz w:val="24"/>
              </w:rPr>
              <w:t xml:space="preserve"> закрытия</w:t>
            </w:r>
          </w:p>
        </w:tc>
        <w:tc>
          <w:tcPr>
            <w:tcW w:w="1236" w:type="dxa"/>
          </w:tcPr>
          <w:p w14:paraId="73881161" w14:textId="77777777" w:rsidR="00192D51" w:rsidRDefault="00192D51">
            <w:pPr>
              <w:pStyle w:val="TableParagraph"/>
              <w:rPr>
                <w:sz w:val="24"/>
              </w:rPr>
            </w:pPr>
          </w:p>
        </w:tc>
      </w:tr>
      <w:tr w:rsidR="00192D51" w14:paraId="5FA50CB1" w14:textId="77777777">
        <w:trPr>
          <w:trHeight w:val="920"/>
        </w:trPr>
        <w:tc>
          <w:tcPr>
            <w:tcW w:w="2384" w:type="dxa"/>
            <w:gridSpan w:val="2"/>
            <w:tcBorders>
              <w:top w:val="nil"/>
              <w:left w:val="nil"/>
              <w:bottom w:val="nil"/>
              <w:right w:val="nil"/>
            </w:tcBorders>
          </w:tcPr>
          <w:p w14:paraId="613BFCCD" w14:textId="77777777" w:rsidR="00192D51" w:rsidRDefault="00192D51">
            <w:pPr>
              <w:pStyle w:val="TableParagraph"/>
              <w:rPr>
                <w:sz w:val="24"/>
              </w:rPr>
            </w:pPr>
          </w:p>
        </w:tc>
        <w:tc>
          <w:tcPr>
            <w:tcW w:w="6511" w:type="dxa"/>
            <w:gridSpan w:val="6"/>
            <w:tcBorders>
              <w:top w:val="nil"/>
              <w:left w:val="nil"/>
              <w:bottom w:val="nil"/>
              <w:right w:val="nil"/>
            </w:tcBorders>
          </w:tcPr>
          <w:p w14:paraId="555E21D5" w14:textId="0E4987AF" w:rsidR="00192D51" w:rsidRDefault="00460E6F">
            <w:pPr>
              <w:pStyle w:val="TableParagraph"/>
              <w:spacing w:before="73" w:line="270" w:lineRule="atLeast"/>
              <w:ind w:left="177" w:right="534"/>
              <w:rPr>
                <w:sz w:val="24"/>
              </w:rPr>
            </w:pPr>
            <w:r>
              <w:rPr>
                <w:sz w:val="24"/>
              </w:rPr>
              <w:t>Администрация</w:t>
            </w:r>
            <w:r>
              <w:rPr>
                <w:spacing w:val="-13"/>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882AC8">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tc>
        <w:tc>
          <w:tcPr>
            <w:tcW w:w="1441" w:type="dxa"/>
            <w:tcBorders>
              <w:top w:val="nil"/>
              <w:left w:val="nil"/>
              <w:bottom w:val="nil"/>
            </w:tcBorders>
          </w:tcPr>
          <w:p w14:paraId="1744CEA9" w14:textId="77777777" w:rsidR="00192D51" w:rsidRDefault="00192D51">
            <w:pPr>
              <w:pStyle w:val="TableParagraph"/>
              <w:rPr>
                <w:sz w:val="24"/>
              </w:rPr>
            </w:pPr>
          </w:p>
        </w:tc>
        <w:tc>
          <w:tcPr>
            <w:tcW w:w="1236" w:type="dxa"/>
            <w:vMerge w:val="restart"/>
          </w:tcPr>
          <w:p w14:paraId="45B8DA8C" w14:textId="77777777" w:rsidR="00192D51" w:rsidRDefault="00192D51">
            <w:pPr>
              <w:pStyle w:val="TableParagraph"/>
              <w:rPr>
                <w:sz w:val="24"/>
              </w:rPr>
            </w:pPr>
          </w:p>
        </w:tc>
      </w:tr>
      <w:tr w:rsidR="00192D51" w14:paraId="3AAD853C" w14:textId="77777777">
        <w:trPr>
          <w:trHeight w:val="377"/>
        </w:trPr>
        <w:tc>
          <w:tcPr>
            <w:tcW w:w="2384" w:type="dxa"/>
            <w:gridSpan w:val="2"/>
            <w:tcBorders>
              <w:top w:val="nil"/>
              <w:left w:val="nil"/>
              <w:right w:val="nil"/>
            </w:tcBorders>
          </w:tcPr>
          <w:p w14:paraId="59E4C85A" w14:textId="77777777" w:rsidR="00192D51" w:rsidRDefault="00460E6F">
            <w:pPr>
              <w:pStyle w:val="TableParagraph"/>
              <w:spacing w:line="266" w:lineRule="exact"/>
              <w:ind w:left="67"/>
              <w:rPr>
                <w:sz w:val="24"/>
              </w:rPr>
            </w:pPr>
            <w:r>
              <w:rPr>
                <w:sz w:val="24"/>
              </w:rPr>
              <w:t>Финансовый</w:t>
            </w:r>
            <w:r>
              <w:rPr>
                <w:spacing w:val="-4"/>
                <w:sz w:val="24"/>
              </w:rPr>
              <w:t xml:space="preserve"> орган</w:t>
            </w:r>
          </w:p>
        </w:tc>
        <w:tc>
          <w:tcPr>
            <w:tcW w:w="6511" w:type="dxa"/>
            <w:gridSpan w:val="6"/>
            <w:tcBorders>
              <w:top w:val="nil"/>
              <w:left w:val="nil"/>
              <w:right w:val="nil"/>
            </w:tcBorders>
          </w:tcPr>
          <w:p w14:paraId="38E70DAC" w14:textId="77777777" w:rsidR="00192D51" w:rsidRDefault="00192D51">
            <w:pPr>
              <w:pStyle w:val="TableParagraph"/>
              <w:rPr>
                <w:sz w:val="24"/>
              </w:rPr>
            </w:pPr>
          </w:p>
        </w:tc>
        <w:tc>
          <w:tcPr>
            <w:tcW w:w="1441" w:type="dxa"/>
            <w:tcBorders>
              <w:top w:val="nil"/>
              <w:left w:val="nil"/>
            </w:tcBorders>
          </w:tcPr>
          <w:p w14:paraId="13044552" w14:textId="77777777" w:rsidR="00192D51" w:rsidRDefault="00192D51">
            <w:pPr>
              <w:pStyle w:val="TableParagraph"/>
              <w:rPr>
                <w:sz w:val="24"/>
              </w:rPr>
            </w:pPr>
          </w:p>
        </w:tc>
        <w:tc>
          <w:tcPr>
            <w:tcW w:w="1236" w:type="dxa"/>
            <w:vMerge/>
            <w:tcBorders>
              <w:top w:val="nil"/>
            </w:tcBorders>
          </w:tcPr>
          <w:p w14:paraId="25E4195B" w14:textId="77777777" w:rsidR="00192D51" w:rsidRDefault="00192D51">
            <w:pPr>
              <w:rPr>
                <w:sz w:val="2"/>
                <w:szCs w:val="2"/>
              </w:rPr>
            </w:pPr>
          </w:p>
        </w:tc>
      </w:tr>
      <w:tr w:rsidR="00192D51" w14:paraId="4962112C" w14:textId="77777777">
        <w:trPr>
          <w:trHeight w:val="755"/>
        </w:trPr>
        <w:tc>
          <w:tcPr>
            <w:tcW w:w="1191" w:type="dxa"/>
            <w:vMerge w:val="restart"/>
          </w:tcPr>
          <w:p w14:paraId="2DDD2C16" w14:textId="77777777" w:rsidR="00192D51" w:rsidRDefault="00192D51">
            <w:pPr>
              <w:pStyle w:val="TableParagraph"/>
              <w:rPr>
                <w:sz w:val="24"/>
              </w:rPr>
            </w:pPr>
          </w:p>
          <w:p w14:paraId="18F100F1" w14:textId="77777777" w:rsidR="00192D51" w:rsidRDefault="00192D51">
            <w:pPr>
              <w:pStyle w:val="TableParagraph"/>
              <w:spacing w:before="63"/>
              <w:rPr>
                <w:sz w:val="24"/>
              </w:rPr>
            </w:pPr>
          </w:p>
          <w:p w14:paraId="70BDD2D2" w14:textId="77777777" w:rsidR="00192D51" w:rsidRDefault="00460E6F">
            <w:pPr>
              <w:pStyle w:val="TableParagraph"/>
              <w:ind w:left="9"/>
              <w:jc w:val="center"/>
              <w:rPr>
                <w:sz w:val="24"/>
              </w:rPr>
            </w:pPr>
            <w:r>
              <w:rPr>
                <w:spacing w:val="-4"/>
                <w:sz w:val="24"/>
              </w:rPr>
              <w:t>Дата</w:t>
            </w:r>
          </w:p>
          <w:p w14:paraId="3D4DC81D" w14:textId="77777777" w:rsidR="00192D51" w:rsidRDefault="00460E6F">
            <w:pPr>
              <w:pStyle w:val="TableParagraph"/>
              <w:spacing w:before="1"/>
              <w:ind w:left="110" w:right="99"/>
              <w:jc w:val="center"/>
              <w:rPr>
                <w:sz w:val="24"/>
              </w:rPr>
            </w:pPr>
            <w:r>
              <w:rPr>
                <w:spacing w:val="-2"/>
                <w:sz w:val="24"/>
              </w:rPr>
              <w:t xml:space="preserve">открытия лицевого </w:t>
            </w:r>
            <w:r>
              <w:rPr>
                <w:spacing w:val="-4"/>
                <w:sz w:val="24"/>
              </w:rPr>
              <w:t>счета</w:t>
            </w:r>
          </w:p>
        </w:tc>
        <w:tc>
          <w:tcPr>
            <w:tcW w:w="1193" w:type="dxa"/>
            <w:vMerge w:val="restart"/>
          </w:tcPr>
          <w:p w14:paraId="6C02C3E5" w14:textId="77777777" w:rsidR="00192D51" w:rsidRDefault="00192D51">
            <w:pPr>
              <w:pStyle w:val="TableParagraph"/>
              <w:rPr>
                <w:sz w:val="24"/>
              </w:rPr>
            </w:pPr>
          </w:p>
          <w:p w14:paraId="41220D58" w14:textId="77777777" w:rsidR="00192D51" w:rsidRDefault="00192D51">
            <w:pPr>
              <w:pStyle w:val="TableParagraph"/>
              <w:spacing w:before="200"/>
              <w:rPr>
                <w:sz w:val="24"/>
              </w:rPr>
            </w:pPr>
          </w:p>
          <w:p w14:paraId="5266CB33" w14:textId="77777777" w:rsidR="00192D51" w:rsidRDefault="00460E6F">
            <w:pPr>
              <w:pStyle w:val="TableParagraph"/>
              <w:ind w:left="9"/>
              <w:jc w:val="center"/>
              <w:rPr>
                <w:sz w:val="24"/>
              </w:rPr>
            </w:pPr>
            <w:proofErr w:type="spellStart"/>
            <w:r>
              <w:rPr>
                <w:spacing w:val="-2"/>
                <w:sz w:val="24"/>
              </w:rPr>
              <w:t>Наименов</w:t>
            </w:r>
            <w:proofErr w:type="spellEnd"/>
            <w:r>
              <w:rPr>
                <w:spacing w:val="-2"/>
                <w:sz w:val="24"/>
              </w:rPr>
              <w:t xml:space="preserve"> </w:t>
            </w:r>
            <w:proofErr w:type="spellStart"/>
            <w:r>
              <w:rPr>
                <w:spacing w:val="-4"/>
                <w:sz w:val="24"/>
              </w:rPr>
              <w:t>ание</w:t>
            </w:r>
            <w:proofErr w:type="spellEnd"/>
            <w:r>
              <w:rPr>
                <w:spacing w:val="-4"/>
                <w:sz w:val="24"/>
              </w:rPr>
              <w:t xml:space="preserve"> </w:t>
            </w:r>
            <w:r>
              <w:rPr>
                <w:spacing w:val="-2"/>
                <w:sz w:val="24"/>
              </w:rPr>
              <w:t>клиента</w:t>
            </w:r>
          </w:p>
        </w:tc>
        <w:tc>
          <w:tcPr>
            <w:tcW w:w="1135" w:type="dxa"/>
            <w:vMerge w:val="restart"/>
          </w:tcPr>
          <w:p w14:paraId="4C8E4263" w14:textId="77777777" w:rsidR="00192D51" w:rsidRDefault="00192D51">
            <w:pPr>
              <w:pStyle w:val="TableParagraph"/>
              <w:rPr>
                <w:sz w:val="24"/>
              </w:rPr>
            </w:pPr>
          </w:p>
          <w:p w14:paraId="0895A829" w14:textId="77777777" w:rsidR="00192D51" w:rsidRDefault="00192D51">
            <w:pPr>
              <w:pStyle w:val="TableParagraph"/>
              <w:spacing w:before="200"/>
              <w:rPr>
                <w:sz w:val="24"/>
              </w:rPr>
            </w:pPr>
          </w:p>
          <w:p w14:paraId="7060D85A" w14:textId="77777777" w:rsidR="00192D51" w:rsidRDefault="00460E6F">
            <w:pPr>
              <w:pStyle w:val="TableParagraph"/>
              <w:ind w:left="95" w:right="91" w:firstLine="2"/>
              <w:jc w:val="center"/>
              <w:rPr>
                <w:sz w:val="24"/>
              </w:rPr>
            </w:pPr>
            <w:r>
              <w:rPr>
                <w:spacing w:val="-2"/>
                <w:sz w:val="24"/>
              </w:rPr>
              <w:t xml:space="preserve">Номер лицевого </w:t>
            </w:r>
            <w:r>
              <w:rPr>
                <w:spacing w:val="-4"/>
                <w:sz w:val="24"/>
              </w:rPr>
              <w:t>счета</w:t>
            </w:r>
          </w:p>
        </w:tc>
        <w:tc>
          <w:tcPr>
            <w:tcW w:w="4067" w:type="dxa"/>
            <w:gridSpan w:val="4"/>
          </w:tcPr>
          <w:p w14:paraId="4E58DC05" w14:textId="77777777" w:rsidR="00192D51" w:rsidRDefault="00460E6F">
            <w:pPr>
              <w:pStyle w:val="TableParagraph"/>
              <w:spacing w:before="92"/>
              <w:ind w:left="1694" w:right="254" w:hanging="1431"/>
              <w:rPr>
                <w:sz w:val="24"/>
              </w:rPr>
            </w:pPr>
            <w:r>
              <w:rPr>
                <w:sz w:val="24"/>
              </w:rPr>
              <w:t>Номер</w:t>
            </w:r>
            <w:r>
              <w:rPr>
                <w:spacing w:val="-10"/>
                <w:sz w:val="24"/>
              </w:rPr>
              <w:t xml:space="preserve"> </w:t>
            </w:r>
            <w:r>
              <w:rPr>
                <w:sz w:val="24"/>
              </w:rPr>
              <w:t>и</w:t>
            </w:r>
            <w:r>
              <w:rPr>
                <w:spacing w:val="-10"/>
                <w:sz w:val="24"/>
              </w:rPr>
              <w:t xml:space="preserve"> </w:t>
            </w:r>
            <w:r>
              <w:rPr>
                <w:sz w:val="24"/>
              </w:rPr>
              <w:t>дата</w:t>
            </w:r>
            <w:r>
              <w:rPr>
                <w:spacing w:val="-10"/>
                <w:sz w:val="24"/>
              </w:rPr>
              <w:t xml:space="preserve"> </w:t>
            </w:r>
            <w:r>
              <w:rPr>
                <w:sz w:val="24"/>
              </w:rPr>
              <w:t>письма</w:t>
            </w:r>
            <w:r>
              <w:rPr>
                <w:spacing w:val="-10"/>
                <w:sz w:val="24"/>
              </w:rPr>
              <w:t xml:space="preserve"> </w:t>
            </w:r>
            <w:r>
              <w:rPr>
                <w:sz w:val="24"/>
              </w:rPr>
              <w:t xml:space="preserve">финансового </w:t>
            </w:r>
            <w:r>
              <w:rPr>
                <w:spacing w:val="-2"/>
                <w:sz w:val="24"/>
              </w:rPr>
              <w:t>органа</w:t>
            </w:r>
          </w:p>
        </w:tc>
        <w:tc>
          <w:tcPr>
            <w:tcW w:w="1309" w:type="dxa"/>
            <w:vMerge w:val="restart"/>
          </w:tcPr>
          <w:p w14:paraId="41FD983D" w14:textId="77777777" w:rsidR="00192D51" w:rsidRDefault="00192D51">
            <w:pPr>
              <w:pStyle w:val="TableParagraph"/>
              <w:rPr>
                <w:sz w:val="24"/>
              </w:rPr>
            </w:pPr>
          </w:p>
          <w:p w14:paraId="38C62FA2" w14:textId="77777777" w:rsidR="00192D51" w:rsidRDefault="00192D51">
            <w:pPr>
              <w:pStyle w:val="TableParagraph"/>
              <w:spacing w:before="63"/>
              <w:rPr>
                <w:sz w:val="24"/>
              </w:rPr>
            </w:pPr>
          </w:p>
          <w:p w14:paraId="261E1AAB" w14:textId="77777777" w:rsidR="00192D51" w:rsidRDefault="00460E6F">
            <w:pPr>
              <w:pStyle w:val="TableParagraph"/>
              <w:ind w:left="181" w:right="171" w:firstLine="2"/>
              <w:jc w:val="center"/>
              <w:rPr>
                <w:sz w:val="24"/>
              </w:rPr>
            </w:pPr>
            <w:r>
              <w:rPr>
                <w:spacing w:val="-4"/>
                <w:sz w:val="24"/>
              </w:rPr>
              <w:t xml:space="preserve">Дата </w:t>
            </w:r>
            <w:r>
              <w:rPr>
                <w:spacing w:val="-2"/>
                <w:sz w:val="24"/>
              </w:rPr>
              <w:t xml:space="preserve">закрытия лицевого </w:t>
            </w:r>
            <w:r>
              <w:rPr>
                <w:spacing w:val="-4"/>
                <w:sz w:val="24"/>
              </w:rPr>
              <w:t>счета</w:t>
            </w:r>
          </w:p>
        </w:tc>
        <w:tc>
          <w:tcPr>
            <w:tcW w:w="1441" w:type="dxa"/>
            <w:vMerge w:val="restart"/>
          </w:tcPr>
          <w:p w14:paraId="6BF1CA2A" w14:textId="77777777" w:rsidR="00192D51" w:rsidRDefault="00192D51">
            <w:pPr>
              <w:pStyle w:val="TableParagraph"/>
              <w:spacing w:before="200"/>
              <w:rPr>
                <w:sz w:val="24"/>
              </w:rPr>
            </w:pPr>
          </w:p>
          <w:p w14:paraId="35E5A85E" w14:textId="77777777" w:rsidR="00192D51" w:rsidRDefault="00460E6F">
            <w:pPr>
              <w:pStyle w:val="TableParagraph"/>
              <w:ind w:left="108" w:firstLine="384"/>
              <w:rPr>
                <w:sz w:val="24"/>
              </w:rPr>
            </w:pPr>
            <w:r>
              <w:rPr>
                <w:spacing w:val="-4"/>
                <w:sz w:val="24"/>
              </w:rPr>
              <w:t xml:space="preserve">Дата </w:t>
            </w:r>
            <w:proofErr w:type="spellStart"/>
            <w:r>
              <w:rPr>
                <w:spacing w:val="-2"/>
                <w:sz w:val="24"/>
              </w:rPr>
              <w:t>переоформл</w:t>
            </w:r>
            <w:proofErr w:type="spellEnd"/>
          </w:p>
          <w:p w14:paraId="4678E268" w14:textId="77777777" w:rsidR="00192D51" w:rsidRDefault="00460E6F">
            <w:pPr>
              <w:pStyle w:val="TableParagraph"/>
              <w:ind w:left="264" w:right="228" w:hanging="1"/>
              <w:jc w:val="center"/>
              <w:rPr>
                <w:sz w:val="24"/>
              </w:rPr>
            </w:pPr>
            <w:proofErr w:type="spellStart"/>
            <w:r>
              <w:rPr>
                <w:spacing w:val="-4"/>
                <w:sz w:val="24"/>
              </w:rPr>
              <w:t>ения</w:t>
            </w:r>
            <w:proofErr w:type="spellEnd"/>
            <w:r>
              <w:rPr>
                <w:spacing w:val="-4"/>
                <w:sz w:val="24"/>
              </w:rPr>
              <w:t xml:space="preserve"> </w:t>
            </w:r>
            <w:r>
              <w:rPr>
                <w:spacing w:val="-2"/>
                <w:sz w:val="24"/>
              </w:rPr>
              <w:t xml:space="preserve">лицевого </w:t>
            </w:r>
            <w:r>
              <w:rPr>
                <w:spacing w:val="-4"/>
                <w:sz w:val="24"/>
              </w:rPr>
              <w:t>счета</w:t>
            </w:r>
          </w:p>
        </w:tc>
        <w:tc>
          <w:tcPr>
            <w:tcW w:w="1236" w:type="dxa"/>
            <w:vMerge w:val="restart"/>
          </w:tcPr>
          <w:p w14:paraId="26929BD4" w14:textId="77777777" w:rsidR="00192D51" w:rsidRDefault="00192D51">
            <w:pPr>
              <w:pStyle w:val="TableParagraph"/>
              <w:rPr>
                <w:sz w:val="24"/>
              </w:rPr>
            </w:pPr>
          </w:p>
          <w:p w14:paraId="6170EB01" w14:textId="77777777" w:rsidR="00192D51" w:rsidRDefault="00192D51">
            <w:pPr>
              <w:pStyle w:val="TableParagraph"/>
              <w:rPr>
                <w:sz w:val="24"/>
              </w:rPr>
            </w:pPr>
          </w:p>
          <w:p w14:paraId="43F48125" w14:textId="77777777" w:rsidR="00192D51" w:rsidRDefault="00192D51">
            <w:pPr>
              <w:pStyle w:val="TableParagraph"/>
              <w:spacing w:before="63"/>
              <w:rPr>
                <w:sz w:val="24"/>
              </w:rPr>
            </w:pPr>
          </w:p>
          <w:p w14:paraId="160B44FB" w14:textId="77777777" w:rsidR="00192D51" w:rsidRDefault="00460E6F">
            <w:pPr>
              <w:pStyle w:val="TableParagraph"/>
              <w:spacing w:before="1"/>
              <w:ind w:left="506" w:right="85" w:hanging="401"/>
              <w:rPr>
                <w:sz w:val="24"/>
              </w:rPr>
            </w:pPr>
            <w:proofErr w:type="spellStart"/>
            <w:r>
              <w:rPr>
                <w:spacing w:val="-2"/>
                <w:sz w:val="24"/>
              </w:rPr>
              <w:t>Примечан</w:t>
            </w:r>
            <w:proofErr w:type="spellEnd"/>
            <w:r>
              <w:rPr>
                <w:spacing w:val="-2"/>
                <w:sz w:val="24"/>
              </w:rPr>
              <w:t xml:space="preserve"> </w:t>
            </w:r>
            <w:proofErr w:type="spellStart"/>
            <w:r>
              <w:rPr>
                <w:spacing w:val="-6"/>
                <w:sz w:val="24"/>
              </w:rPr>
              <w:t>ие</w:t>
            </w:r>
            <w:proofErr w:type="spellEnd"/>
          </w:p>
        </w:tc>
      </w:tr>
      <w:tr w:rsidR="00192D51" w14:paraId="454C1AB1" w14:textId="77777777">
        <w:trPr>
          <w:trHeight w:val="1584"/>
        </w:trPr>
        <w:tc>
          <w:tcPr>
            <w:tcW w:w="1191" w:type="dxa"/>
            <w:vMerge/>
            <w:tcBorders>
              <w:top w:val="nil"/>
            </w:tcBorders>
          </w:tcPr>
          <w:p w14:paraId="5239A378" w14:textId="77777777" w:rsidR="00192D51" w:rsidRDefault="00192D51">
            <w:pPr>
              <w:rPr>
                <w:sz w:val="2"/>
                <w:szCs w:val="2"/>
              </w:rPr>
            </w:pPr>
          </w:p>
        </w:tc>
        <w:tc>
          <w:tcPr>
            <w:tcW w:w="1193" w:type="dxa"/>
            <w:vMerge/>
            <w:tcBorders>
              <w:top w:val="nil"/>
            </w:tcBorders>
          </w:tcPr>
          <w:p w14:paraId="08410E4F" w14:textId="77777777" w:rsidR="00192D51" w:rsidRDefault="00192D51">
            <w:pPr>
              <w:rPr>
                <w:sz w:val="2"/>
                <w:szCs w:val="2"/>
              </w:rPr>
            </w:pPr>
          </w:p>
        </w:tc>
        <w:tc>
          <w:tcPr>
            <w:tcW w:w="1135" w:type="dxa"/>
            <w:vMerge/>
            <w:tcBorders>
              <w:top w:val="nil"/>
            </w:tcBorders>
          </w:tcPr>
          <w:p w14:paraId="42CEACC3" w14:textId="77777777" w:rsidR="00192D51" w:rsidRDefault="00192D51">
            <w:pPr>
              <w:rPr>
                <w:sz w:val="2"/>
                <w:szCs w:val="2"/>
              </w:rPr>
            </w:pPr>
          </w:p>
        </w:tc>
        <w:tc>
          <w:tcPr>
            <w:tcW w:w="2257" w:type="dxa"/>
            <w:gridSpan w:val="3"/>
          </w:tcPr>
          <w:p w14:paraId="0DC69A4C" w14:textId="77777777" w:rsidR="00192D51" w:rsidRDefault="00460E6F">
            <w:pPr>
              <w:pStyle w:val="TableParagraph"/>
              <w:spacing w:before="95"/>
              <w:ind w:left="58" w:right="49"/>
              <w:jc w:val="center"/>
              <w:rPr>
                <w:sz w:val="24"/>
              </w:rPr>
            </w:pPr>
            <w:r>
              <w:rPr>
                <w:sz w:val="24"/>
              </w:rPr>
              <w:t>налоговому</w:t>
            </w:r>
            <w:r>
              <w:rPr>
                <w:spacing w:val="-15"/>
                <w:sz w:val="24"/>
              </w:rPr>
              <w:t xml:space="preserve"> </w:t>
            </w:r>
            <w:r>
              <w:rPr>
                <w:sz w:val="24"/>
              </w:rPr>
              <w:t>органу об открытии</w:t>
            </w:r>
          </w:p>
          <w:p w14:paraId="171A06D7" w14:textId="77777777" w:rsidR="00192D51" w:rsidRDefault="00460E6F">
            <w:pPr>
              <w:pStyle w:val="TableParagraph"/>
              <w:ind w:left="58" w:right="54"/>
              <w:jc w:val="center"/>
              <w:rPr>
                <w:sz w:val="24"/>
              </w:rPr>
            </w:pPr>
            <w:r>
              <w:rPr>
                <w:spacing w:val="-2"/>
                <w:sz w:val="24"/>
              </w:rPr>
              <w:t xml:space="preserve">(переоформлении, </w:t>
            </w:r>
            <w:r>
              <w:rPr>
                <w:sz w:val="24"/>
              </w:rPr>
              <w:t>закрытии)</w:t>
            </w:r>
            <w:r>
              <w:rPr>
                <w:spacing w:val="-15"/>
                <w:sz w:val="24"/>
              </w:rPr>
              <w:t xml:space="preserve"> </w:t>
            </w:r>
            <w:r>
              <w:rPr>
                <w:sz w:val="24"/>
              </w:rPr>
              <w:t xml:space="preserve">лицевых </w:t>
            </w:r>
            <w:r>
              <w:rPr>
                <w:spacing w:val="-2"/>
                <w:sz w:val="24"/>
              </w:rPr>
              <w:t>счетов</w:t>
            </w:r>
          </w:p>
        </w:tc>
        <w:tc>
          <w:tcPr>
            <w:tcW w:w="1810" w:type="dxa"/>
          </w:tcPr>
          <w:p w14:paraId="5C85268B" w14:textId="77777777" w:rsidR="00192D51" w:rsidRDefault="00460E6F">
            <w:pPr>
              <w:pStyle w:val="TableParagraph"/>
              <w:spacing w:before="231"/>
              <w:ind w:left="340" w:right="332" w:hanging="2"/>
              <w:jc w:val="center"/>
              <w:rPr>
                <w:sz w:val="24"/>
              </w:rPr>
            </w:pPr>
            <w:r>
              <w:rPr>
                <w:sz w:val="24"/>
              </w:rPr>
              <w:t>клиенту</w:t>
            </w:r>
            <w:r>
              <w:rPr>
                <w:spacing w:val="-15"/>
                <w:sz w:val="24"/>
              </w:rPr>
              <w:t xml:space="preserve"> </w:t>
            </w:r>
            <w:r>
              <w:rPr>
                <w:sz w:val="24"/>
              </w:rPr>
              <w:t xml:space="preserve">об </w:t>
            </w:r>
            <w:r>
              <w:rPr>
                <w:spacing w:val="-2"/>
                <w:sz w:val="24"/>
              </w:rPr>
              <w:t>открытии (закрытии)</w:t>
            </w:r>
          </w:p>
          <w:p w14:paraId="7B24846D" w14:textId="77777777" w:rsidR="00192D51" w:rsidRDefault="00460E6F">
            <w:pPr>
              <w:pStyle w:val="TableParagraph"/>
              <w:spacing w:before="1"/>
              <w:ind w:left="11" w:right="6"/>
              <w:jc w:val="center"/>
              <w:rPr>
                <w:sz w:val="24"/>
              </w:rPr>
            </w:pPr>
            <w:r>
              <w:rPr>
                <w:sz w:val="24"/>
              </w:rPr>
              <w:t>лицевого</w:t>
            </w:r>
            <w:r>
              <w:rPr>
                <w:spacing w:val="-1"/>
                <w:sz w:val="24"/>
              </w:rPr>
              <w:t xml:space="preserve"> </w:t>
            </w:r>
            <w:r>
              <w:rPr>
                <w:spacing w:val="-2"/>
                <w:sz w:val="24"/>
              </w:rPr>
              <w:t>счета</w:t>
            </w:r>
          </w:p>
        </w:tc>
        <w:tc>
          <w:tcPr>
            <w:tcW w:w="1309" w:type="dxa"/>
            <w:vMerge/>
            <w:tcBorders>
              <w:top w:val="nil"/>
            </w:tcBorders>
          </w:tcPr>
          <w:p w14:paraId="42F932F2" w14:textId="77777777" w:rsidR="00192D51" w:rsidRDefault="00192D51">
            <w:pPr>
              <w:rPr>
                <w:sz w:val="2"/>
                <w:szCs w:val="2"/>
              </w:rPr>
            </w:pPr>
          </w:p>
        </w:tc>
        <w:tc>
          <w:tcPr>
            <w:tcW w:w="1441" w:type="dxa"/>
            <w:vMerge/>
            <w:tcBorders>
              <w:top w:val="nil"/>
            </w:tcBorders>
          </w:tcPr>
          <w:p w14:paraId="6D2456BC" w14:textId="77777777" w:rsidR="00192D51" w:rsidRDefault="00192D51">
            <w:pPr>
              <w:rPr>
                <w:sz w:val="2"/>
                <w:szCs w:val="2"/>
              </w:rPr>
            </w:pPr>
          </w:p>
        </w:tc>
        <w:tc>
          <w:tcPr>
            <w:tcW w:w="1236" w:type="dxa"/>
            <w:vMerge/>
            <w:tcBorders>
              <w:top w:val="nil"/>
            </w:tcBorders>
          </w:tcPr>
          <w:p w14:paraId="26206EEC" w14:textId="77777777" w:rsidR="00192D51" w:rsidRDefault="00192D51">
            <w:pPr>
              <w:rPr>
                <w:sz w:val="2"/>
                <w:szCs w:val="2"/>
              </w:rPr>
            </w:pPr>
          </w:p>
        </w:tc>
      </w:tr>
      <w:tr w:rsidR="00192D51" w14:paraId="3FDCDF7C" w14:textId="77777777">
        <w:trPr>
          <w:trHeight w:val="479"/>
        </w:trPr>
        <w:tc>
          <w:tcPr>
            <w:tcW w:w="1191" w:type="dxa"/>
          </w:tcPr>
          <w:p w14:paraId="13A8D2AB" w14:textId="77777777" w:rsidR="00192D51" w:rsidRDefault="00460E6F">
            <w:pPr>
              <w:pStyle w:val="TableParagraph"/>
              <w:spacing w:before="95"/>
              <w:ind w:left="9"/>
              <w:jc w:val="center"/>
              <w:rPr>
                <w:sz w:val="24"/>
              </w:rPr>
            </w:pPr>
            <w:r>
              <w:rPr>
                <w:spacing w:val="-10"/>
                <w:sz w:val="24"/>
              </w:rPr>
              <w:t>1</w:t>
            </w:r>
          </w:p>
        </w:tc>
        <w:tc>
          <w:tcPr>
            <w:tcW w:w="1193" w:type="dxa"/>
          </w:tcPr>
          <w:p w14:paraId="4EA69FD8" w14:textId="77777777" w:rsidR="00192D51" w:rsidRDefault="00460E6F">
            <w:pPr>
              <w:pStyle w:val="TableParagraph"/>
              <w:spacing w:before="95"/>
              <w:ind w:left="9" w:right="3"/>
              <w:jc w:val="center"/>
              <w:rPr>
                <w:sz w:val="24"/>
              </w:rPr>
            </w:pPr>
            <w:r>
              <w:rPr>
                <w:spacing w:val="-10"/>
                <w:sz w:val="24"/>
              </w:rPr>
              <w:t>2</w:t>
            </w:r>
          </w:p>
        </w:tc>
        <w:tc>
          <w:tcPr>
            <w:tcW w:w="1135" w:type="dxa"/>
          </w:tcPr>
          <w:p w14:paraId="694F045F" w14:textId="77777777" w:rsidR="00192D51" w:rsidRDefault="00460E6F">
            <w:pPr>
              <w:pStyle w:val="TableParagraph"/>
              <w:spacing w:before="95"/>
              <w:ind w:left="19" w:right="18"/>
              <w:jc w:val="center"/>
              <w:rPr>
                <w:sz w:val="24"/>
              </w:rPr>
            </w:pPr>
            <w:r>
              <w:rPr>
                <w:spacing w:val="-10"/>
                <w:sz w:val="24"/>
              </w:rPr>
              <w:t>3</w:t>
            </w:r>
          </w:p>
        </w:tc>
        <w:tc>
          <w:tcPr>
            <w:tcW w:w="2257" w:type="dxa"/>
            <w:gridSpan w:val="3"/>
          </w:tcPr>
          <w:p w14:paraId="1767A7BA" w14:textId="77777777" w:rsidR="00192D51" w:rsidRDefault="00460E6F">
            <w:pPr>
              <w:pStyle w:val="TableParagraph"/>
              <w:spacing w:before="95"/>
              <w:ind w:left="58" w:right="54"/>
              <w:jc w:val="center"/>
              <w:rPr>
                <w:sz w:val="24"/>
              </w:rPr>
            </w:pPr>
            <w:r>
              <w:rPr>
                <w:spacing w:val="-10"/>
                <w:sz w:val="24"/>
              </w:rPr>
              <w:t>4</w:t>
            </w:r>
          </w:p>
        </w:tc>
        <w:tc>
          <w:tcPr>
            <w:tcW w:w="1810" w:type="dxa"/>
          </w:tcPr>
          <w:p w14:paraId="7E9A3DAB" w14:textId="77777777" w:rsidR="00192D51" w:rsidRDefault="00460E6F">
            <w:pPr>
              <w:pStyle w:val="TableParagraph"/>
              <w:spacing w:before="95"/>
              <w:ind w:left="11" w:right="3"/>
              <w:jc w:val="center"/>
              <w:rPr>
                <w:sz w:val="24"/>
              </w:rPr>
            </w:pPr>
            <w:r>
              <w:rPr>
                <w:spacing w:val="-10"/>
                <w:sz w:val="24"/>
              </w:rPr>
              <w:t>5</w:t>
            </w:r>
          </w:p>
        </w:tc>
        <w:tc>
          <w:tcPr>
            <w:tcW w:w="1309" w:type="dxa"/>
          </w:tcPr>
          <w:p w14:paraId="7E3CC4AD" w14:textId="77777777" w:rsidR="00192D51" w:rsidRDefault="00460E6F">
            <w:pPr>
              <w:pStyle w:val="TableParagraph"/>
              <w:spacing w:before="95"/>
              <w:ind w:left="9"/>
              <w:jc w:val="center"/>
              <w:rPr>
                <w:sz w:val="24"/>
              </w:rPr>
            </w:pPr>
            <w:r>
              <w:rPr>
                <w:spacing w:val="-10"/>
                <w:sz w:val="24"/>
              </w:rPr>
              <w:t>6</w:t>
            </w:r>
          </w:p>
        </w:tc>
        <w:tc>
          <w:tcPr>
            <w:tcW w:w="1441" w:type="dxa"/>
          </w:tcPr>
          <w:p w14:paraId="7C520EEA" w14:textId="77777777" w:rsidR="00192D51" w:rsidRDefault="00460E6F">
            <w:pPr>
              <w:pStyle w:val="TableParagraph"/>
              <w:spacing w:before="95"/>
              <w:ind w:left="34"/>
              <w:jc w:val="center"/>
              <w:rPr>
                <w:sz w:val="24"/>
              </w:rPr>
            </w:pPr>
            <w:r>
              <w:rPr>
                <w:spacing w:val="-10"/>
                <w:sz w:val="24"/>
              </w:rPr>
              <w:t>7</w:t>
            </w:r>
          </w:p>
        </w:tc>
        <w:tc>
          <w:tcPr>
            <w:tcW w:w="1236" w:type="dxa"/>
          </w:tcPr>
          <w:p w14:paraId="731320C3" w14:textId="77777777" w:rsidR="00192D51" w:rsidRDefault="00460E6F">
            <w:pPr>
              <w:pStyle w:val="TableParagraph"/>
              <w:spacing w:before="95"/>
              <w:ind w:left="43" w:right="22"/>
              <w:jc w:val="center"/>
              <w:rPr>
                <w:sz w:val="24"/>
              </w:rPr>
            </w:pPr>
            <w:r>
              <w:rPr>
                <w:spacing w:val="-10"/>
                <w:sz w:val="24"/>
              </w:rPr>
              <w:t>8</w:t>
            </w:r>
          </w:p>
        </w:tc>
      </w:tr>
      <w:tr w:rsidR="00192D51" w14:paraId="30BF7932" w14:textId="77777777">
        <w:trPr>
          <w:trHeight w:val="479"/>
        </w:trPr>
        <w:tc>
          <w:tcPr>
            <w:tcW w:w="1191" w:type="dxa"/>
          </w:tcPr>
          <w:p w14:paraId="177681A0" w14:textId="77777777" w:rsidR="00192D51" w:rsidRDefault="00192D51">
            <w:pPr>
              <w:pStyle w:val="TableParagraph"/>
              <w:rPr>
                <w:sz w:val="24"/>
              </w:rPr>
            </w:pPr>
          </w:p>
        </w:tc>
        <w:tc>
          <w:tcPr>
            <w:tcW w:w="1193" w:type="dxa"/>
          </w:tcPr>
          <w:p w14:paraId="385787FB" w14:textId="77777777" w:rsidR="00192D51" w:rsidRDefault="00192D51">
            <w:pPr>
              <w:pStyle w:val="TableParagraph"/>
              <w:rPr>
                <w:sz w:val="24"/>
              </w:rPr>
            </w:pPr>
          </w:p>
        </w:tc>
        <w:tc>
          <w:tcPr>
            <w:tcW w:w="1135" w:type="dxa"/>
          </w:tcPr>
          <w:p w14:paraId="11086C26" w14:textId="77777777" w:rsidR="00192D51" w:rsidRDefault="00192D51">
            <w:pPr>
              <w:pStyle w:val="TableParagraph"/>
              <w:rPr>
                <w:sz w:val="24"/>
              </w:rPr>
            </w:pPr>
          </w:p>
        </w:tc>
        <w:tc>
          <w:tcPr>
            <w:tcW w:w="2257" w:type="dxa"/>
            <w:gridSpan w:val="3"/>
          </w:tcPr>
          <w:p w14:paraId="0B29979E" w14:textId="77777777" w:rsidR="00192D51" w:rsidRDefault="00192D51">
            <w:pPr>
              <w:pStyle w:val="TableParagraph"/>
              <w:rPr>
                <w:sz w:val="24"/>
              </w:rPr>
            </w:pPr>
          </w:p>
        </w:tc>
        <w:tc>
          <w:tcPr>
            <w:tcW w:w="1810" w:type="dxa"/>
          </w:tcPr>
          <w:p w14:paraId="55AA4983" w14:textId="77777777" w:rsidR="00192D51" w:rsidRDefault="00192D51">
            <w:pPr>
              <w:pStyle w:val="TableParagraph"/>
              <w:rPr>
                <w:sz w:val="24"/>
              </w:rPr>
            </w:pPr>
          </w:p>
        </w:tc>
        <w:tc>
          <w:tcPr>
            <w:tcW w:w="1309" w:type="dxa"/>
          </w:tcPr>
          <w:p w14:paraId="00D2FA84" w14:textId="77777777" w:rsidR="00192D51" w:rsidRDefault="00192D51">
            <w:pPr>
              <w:pStyle w:val="TableParagraph"/>
              <w:rPr>
                <w:sz w:val="24"/>
              </w:rPr>
            </w:pPr>
          </w:p>
        </w:tc>
        <w:tc>
          <w:tcPr>
            <w:tcW w:w="1441" w:type="dxa"/>
          </w:tcPr>
          <w:p w14:paraId="38E137DA" w14:textId="77777777" w:rsidR="00192D51" w:rsidRDefault="00192D51">
            <w:pPr>
              <w:pStyle w:val="TableParagraph"/>
              <w:rPr>
                <w:sz w:val="24"/>
              </w:rPr>
            </w:pPr>
          </w:p>
        </w:tc>
        <w:tc>
          <w:tcPr>
            <w:tcW w:w="1236" w:type="dxa"/>
          </w:tcPr>
          <w:p w14:paraId="33286BE2" w14:textId="77777777" w:rsidR="00192D51" w:rsidRDefault="00192D51">
            <w:pPr>
              <w:pStyle w:val="TableParagraph"/>
              <w:rPr>
                <w:sz w:val="24"/>
              </w:rPr>
            </w:pPr>
          </w:p>
        </w:tc>
      </w:tr>
      <w:tr w:rsidR="00192D51" w14:paraId="7B89079C" w14:textId="77777777">
        <w:trPr>
          <w:trHeight w:val="481"/>
        </w:trPr>
        <w:tc>
          <w:tcPr>
            <w:tcW w:w="1191" w:type="dxa"/>
          </w:tcPr>
          <w:p w14:paraId="3C994091" w14:textId="77777777" w:rsidR="00192D51" w:rsidRDefault="00192D51">
            <w:pPr>
              <w:pStyle w:val="TableParagraph"/>
              <w:rPr>
                <w:sz w:val="24"/>
              </w:rPr>
            </w:pPr>
          </w:p>
        </w:tc>
        <w:tc>
          <w:tcPr>
            <w:tcW w:w="1193" w:type="dxa"/>
          </w:tcPr>
          <w:p w14:paraId="5E4EC680" w14:textId="77777777" w:rsidR="00192D51" w:rsidRDefault="00192D51">
            <w:pPr>
              <w:pStyle w:val="TableParagraph"/>
              <w:rPr>
                <w:sz w:val="24"/>
              </w:rPr>
            </w:pPr>
          </w:p>
        </w:tc>
        <w:tc>
          <w:tcPr>
            <w:tcW w:w="1135" w:type="dxa"/>
          </w:tcPr>
          <w:p w14:paraId="0F2215D0" w14:textId="77777777" w:rsidR="00192D51" w:rsidRDefault="00192D51">
            <w:pPr>
              <w:pStyle w:val="TableParagraph"/>
              <w:rPr>
                <w:sz w:val="24"/>
              </w:rPr>
            </w:pPr>
          </w:p>
        </w:tc>
        <w:tc>
          <w:tcPr>
            <w:tcW w:w="2257" w:type="dxa"/>
            <w:gridSpan w:val="3"/>
          </w:tcPr>
          <w:p w14:paraId="29AB82F6" w14:textId="77777777" w:rsidR="00192D51" w:rsidRDefault="00192D51">
            <w:pPr>
              <w:pStyle w:val="TableParagraph"/>
              <w:rPr>
                <w:sz w:val="24"/>
              </w:rPr>
            </w:pPr>
          </w:p>
        </w:tc>
        <w:tc>
          <w:tcPr>
            <w:tcW w:w="1810" w:type="dxa"/>
          </w:tcPr>
          <w:p w14:paraId="33CBEC43" w14:textId="77777777" w:rsidR="00192D51" w:rsidRDefault="00192D51">
            <w:pPr>
              <w:pStyle w:val="TableParagraph"/>
              <w:rPr>
                <w:sz w:val="24"/>
              </w:rPr>
            </w:pPr>
          </w:p>
        </w:tc>
        <w:tc>
          <w:tcPr>
            <w:tcW w:w="1309" w:type="dxa"/>
          </w:tcPr>
          <w:p w14:paraId="31339876" w14:textId="77777777" w:rsidR="00192D51" w:rsidRDefault="00192D51">
            <w:pPr>
              <w:pStyle w:val="TableParagraph"/>
              <w:rPr>
                <w:sz w:val="24"/>
              </w:rPr>
            </w:pPr>
          </w:p>
        </w:tc>
        <w:tc>
          <w:tcPr>
            <w:tcW w:w="1441" w:type="dxa"/>
          </w:tcPr>
          <w:p w14:paraId="236CC3B5" w14:textId="77777777" w:rsidR="00192D51" w:rsidRDefault="00192D51">
            <w:pPr>
              <w:pStyle w:val="TableParagraph"/>
              <w:rPr>
                <w:sz w:val="24"/>
              </w:rPr>
            </w:pPr>
          </w:p>
        </w:tc>
        <w:tc>
          <w:tcPr>
            <w:tcW w:w="1236" w:type="dxa"/>
          </w:tcPr>
          <w:p w14:paraId="1E9CAC41" w14:textId="77777777" w:rsidR="00192D51" w:rsidRDefault="00192D51">
            <w:pPr>
              <w:pStyle w:val="TableParagraph"/>
              <w:rPr>
                <w:sz w:val="24"/>
              </w:rPr>
            </w:pPr>
          </w:p>
        </w:tc>
      </w:tr>
    </w:tbl>
    <w:p w14:paraId="52F5EF3F" w14:textId="77777777" w:rsidR="00192D51" w:rsidRDefault="00460E6F">
      <w:pPr>
        <w:spacing w:before="88"/>
        <w:ind w:left="114"/>
        <w:rPr>
          <w:sz w:val="24"/>
        </w:rPr>
      </w:pPr>
      <w:r>
        <w:rPr>
          <w:sz w:val="24"/>
        </w:rPr>
        <w:t>Ответственный</w:t>
      </w:r>
      <w:r>
        <w:rPr>
          <w:spacing w:val="-4"/>
          <w:sz w:val="24"/>
        </w:rPr>
        <w:t xml:space="preserve"> </w:t>
      </w:r>
      <w:r>
        <w:rPr>
          <w:spacing w:val="-2"/>
          <w:sz w:val="24"/>
        </w:rPr>
        <w:t>исполнитель</w:t>
      </w:r>
    </w:p>
    <w:p w14:paraId="3FE81C3A"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1904" behindDoc="1" locked="0" layoutInCell="1" allowOverlap="1" wp14:anchorId="3B94A5B0" wp14:editId="50A52049">
                <wp:simplePos x="0" y="0"/>
                <wp:positionH relativeFrom="page">
                  <wp:posOffset>2624582</wp:posOffset>
                </wp:positionH>
                <wp:positionV relativeFrom="paragraph">
                  <wp:posOffset>71008</wp:posOffset>
                </wp:positionV>
                <wp:extent cx="1152525" cy="635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6350"/>
                        </a:xfrm>
                        <a:custGeom>
                          <a:avLst/>
                          <a:gdLst/>
                          <a:ahLst/>
                          <a:cxnLst/>
                          <a:rect l="l" t="t" r="r" b="b"/>
                          <a:pathLst>
                            <a:path w="1152525" h="6350">
                              <a:moveTo>
                                <a:pt x="1152448" y="0"/>
                              </a:moveTo>
                              <a:lnTo>
                                <a:pt x="0" y="0"/>
                              </a:lnTo>
                              <a:lnTo>
                                <a:pt x="0" y="6095"/>
                              </a:lnTo>
                              <a:lnTo>
                                <a:pt x="1152448" y="6095"/>
                              </a:lnTo>
                              <a:lnTo>
                                <a:pt x="1152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1919F0" id="Graphic 77" o:spid="_x0000_s1026" style="position:absolute;margin-left:206.65pt;margin-top:5.6pt;width:90.7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1152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" path="m1152448,l,,,6095r1152448,l1152448,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416" behindDoc="1" locked="0" layoutInCell="1" allowOverlap="1" wp14:anchorId="69D47811" wp14:editId="170F256E">
                <wp:simplePos x="0" y="0"/>
                <wp:positionH relativeFrom="page">
                  <wp:posOffset>3993515</wp:posOffset>
                </wp:positionH>
                <wp:positionV relativeFrom="paragraph">
                  <wp:posOffset>71008</wp:posOffset>
                </wp:positionV>
                <wp:extent cx="899160" cy="635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350"/>
                        </a:xfrm>
                        <a:custGeom>
                          <a:avLst/>
                          <a:gdLst/>
                          <a:ahLst/>
                          <a:cxnLst/>
                          <a:rect l="l" t="t" r="r" b="b"/>
                          <a:pathLst>
                            <a:path w="899160" h="6350">
                              <a:moveTo>
                                <a:pt x="899160" y="0"/>
                              </a:moveTo>
                              <a:lnTo>
                                <a:pt x="0" y="0"/>
                              </a:lnTo>
                              <a:lnTo>
                                <a:pt x="0" y="6095"/>
                              </a:lnTo>
                              <a:lnTo>
                                <a:pt x="899160" y="6095"/>
                              </a:lnTo>
                              <a:lnTo>
                                <a:pt x="899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76DF200" id="Graphic 78" o:spid="_x0000_s1026" style="position:absolute;margin-left:314.45pt;margin-top:5.6pt;width:70.8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899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" path="m899160,l,,,6095r899160,l8991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928" behindDoc="1" locked="0" layoutInCell="1" allowOverlap="1" wp14:anchorId="3B1BAD1A" wp14:editId="2FCC8481">
                <wp:simplePos x="0" y="0"/>
                <wp:positionH relativeFrom="page">
                  <wp:posOffset>5109083</wp:posOffset>
                </wp:positionH>
                <wp:positionV relativeFrom="paragraph">
                  <wp:posOffset>71008</wp:posOffset>
                </wp:positionV>
                <wp:extent cx="172847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6350"/>
                        </a:xfrm>
                        <a:custGeom>
                          <a:avLst/>
                          <a:gdLst/>
                          <a:ahLst/>
                          <a:cxnLst/>
                          <a:rect l="l" t="t" r="r" b="b"/>
                          <a:pathLst>
                            <a:path w="1728470" h="6350">
                              <a:moveTo>
                                <a:pt x="1728469" y="0"/>
                              </a:moveTo>
                              <a:lnTo>
                                <a:pt x="0" y="0"/>
                              </a:lnTo>
                              <a:lnTo>
                                <a:pt x="0" y="6095"/>
                              </a:lnTo>
                              <a:lnTo>
                                <a:pt x="1728469" y="6095"/>
                              </a:lnTo>
                              <a:lnTo>
                                <a:pt x="172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B715B2" id="Graphic 79" o:spid="_x0000_s1026" style="position:absolute;margin-left:402.3pt;margin-top:5.6pt;width:136.1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1728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" path="m1728469,l,,,6095r1728469,l1728469,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3440" behindDoc="1" locked="0" layoutInCell="1" allowOverlap="1" wp14:anchorId="54041C55" wp14:editId="3CBFD00E">
                <wp:simplePos x="0" y="0"/>
                <wp:positionH relativeFrom="page">
                  <wp:posOffset>7052436</wp:posOffset>
                </wp:positionH>
                <wp:positionV relativeFrom="paragraph">
                  <wp:posOffset>71008</wp:posOffset>
                </wp:positionV>
                <wp:extent cx="866140" cy="635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140" cy="6350"/>
                        </a:xfrm>
                        <a:custGeom>
                          <a:avLst/>
                          <a:gdLst/>
                          <a:ahLst/>
                          <a:cxnLst/>
                          <a:rect l="l" t="t" r="r" b="b"/>
                          <a:pathLst>
                            <a:path w="866140" h="6350">
                              <a:moveTo>
                                <a:pt x="865936" y="0"/>
                              </a:moveTo>
                              <a:lnTo>
                                <a:pt x="0" y="0"/>
                              </a:lnTo>
                              <a:lnTo>
                                <a:pt x="0" y="6095"/>
                              </a:lnTo>
                              <a:lnTo>
                                <a:pt x="865936" y="6095"/>
                              </a:lnTo>
                              <a:lnTo>
                                <a:pt x="865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A342FE4" id="Graphic 80" o:spid="_x0000_s1026" style="position:absolute;margin-left:555.3pt;margin-top:5.6pt;width:68.2pt;height:.5pt;z-index:-15703040;visibility:visible;mso-wrap-style:square;mso-wrap-distance-left:0;mso-wrap-distance-top:0;mso-wrap-distance-right:0;mso-wrap-distance-bottom:0;mso-position-horizontal:absolute;mso-position-horizontal-relative:page;mso-position-vertical:absolute;mso-position-vertical-relative:text;v-text-anchor:top" coordsize="866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" path="m865936,l,,,6095r865936,l865936,xe" fillcolor="black" stroked="f">
                <v:path arrowok="t"/>
                <w10:wrap type="topAndBottom" anchorx="page"/>
              </v:shape>
            </w:pict>
          </mc:Fallback>
        </mc:AlternateContent>
      </w:r>
    </w:p>
    <w:p w14:paraId="468FBCD4" w14:textId="77777777" w:rsidR="00192D51" w:rsidRDefault="00460E6F">
      <w:pPr>
        <w:tabs>
          <w:tab w:val="left" w:pos="2509"/>
          <w:tab w:val="left" w:pos="4191"/>
          <w:tab w:val="left" w:pos="7302"/>
        </w:tabs>
        <w:spacing w:before="92"/>
        <w:ind w:left="427"/>
        <w:jc w:val="center"/>
        <w:rPr>
          <w:sz w:val="24"/>
        </w:rPr>
      </w:pPr>
      <w:r>
        <w:rPr>
          <w:spacing w:val="-2"/>
          <w:sz w:val="24"/>
        </w:rPr>
        <w:t>(должность)</w:t>
      </w:r>
      <w:r>
        <w:rPr>
          <w:sz w:val="24"/>
        </w:rPr>
        <w:tab/>
      </w:r>
      <w:r>
        <w:rPr>
          <w:spacing w:val="-2"/>
          <w:sz w:val="24"/>
        </w:rPr>
        <w:t>(подпись)</w:t>
      </w:r>
      <w:r>
        <w:rPr>
          <w:sz w:val="24"/>
        </w:rPr>
        <w:tab/>
        <w:t>(расшифровка</w:t>
      </w:r>
      <w:r>
        <w:rPr>
          <w:spacing w:val="-7"/>
          <w:sz w:val="24"/>
        </w:rPr>
        <w:t xml:space="preserve"> </w:t>
      </w:r>
      <w:r>
        <w:rPr>
          <w:spacing w:val="-2"/>
          <w:sz w:val="24"/>
        </w:rPr>
        <w:t>подписи)</w:t>
      </w:r>
      <w:r>
        <w:rPr>
          <w:sz w:val="24"/>
        </w:rPr>
        <w:tab/>
      </w:r>
      <w:r>
        <w:rPr>
          <w:spacing w:val="-2"/>
          <w:sz w:val="24"/>
        </w:rPr>
        <w:t>(телефон)</w:t>
      </w:r>
    </w:p>
    <w:p w14:paraId="134BF01A" w14:textId="77777777" w:rsidR="00192D51" w:rsidRDefault="00460E6F">
      <w:pPr>
        <w:tabs>
          <w:tab w:val="left" w:pos="964"/>
          <w:tab w:val="left" w:pos="3011"/>
          <w:tab w:val="left" w:pos="3772"/>
        </w:tabs>
        <w:spacing w:before="204"/>
        <w:ind w:left="232"/>
        <w:rPr>
          <w:sz w:val="24"/>
        </w:rPr>
      </w:pPr>
      <w:r>
        <w:rPr>
          <w:spacing w:val="-10"/>
          <w:sz w:val="24"/>
        </w:rPr>
        <w:t>"</w:t>
      </w:r>
      <w:r>
        <w:rPr>
          <w:sz w:val="24"/>
        </w:rPr>
        <w:tab/>
      </w:r>
      <w:r>
        <w:rPr>
          <w:spacing w:val="-10"/>
          <w:sz w:val="24"/>
        </w:rPr>
        <w:t>"</w:t>
      </w:r>
      <w:r>
        <w:rPr>
          <w:sz w:val="24"/>
        </w:rPr>
        <w:tab/>
      </w:r>
      <w:r>
        <w:rPr>
          <w:spacing w:val="-5"/>
          <w:sz w:val="24"/>
        </w:rPr>
        <w:t>20</w:t>
      </w:r>
      <w:r>
        <w:rPr>
          <w:sz w:val="24"/>
        </w:rPr>
        <w:tab/>
      </w:r>
      <w:r>
        <w:rPr>
          <w:spacing w:val="-5"/>
          <w:sz w:val="24"/>
        </w:rPr>
        <w:t>г.</w:t>
      </w:r>
    </w:p>
    <w:p w14:paraId="6346DC2D"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3952" behindDoc="1" locked="0" layoutInCell="1" allowOverlap="1" wp14:anchorId="259D877F" wp14:editId="2763E7E2">
                <wp:simplePos x="0" y="0"/>
                <wp:positionH relativeFrom="page">
                  <wp:posOffset>780287</wp:posOffset>
                </wp:positionH>
                <wp:positionV relativeFrom="paragraph">
                  <wp:posOffset>70798</wp:posOffset>
                </wp:positionV>
                <wp:extent cx="332740"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7C284E" id="Graphic 81" o:spid="_x0000_s1026" style="position:absolute;margin-left:61.45pt;margin-top:5.55pt;width:26.2pt;height:.5pt;z-index:-15702528;visibility:visible;mso-wrap-style:square;mso-wrap-distance-left:0;mso-wrap-distance-top:0;mso-wrap-distance-right:0;mso-wrap-distance-bottom:0;mso-position-horizontal:absolute;mso-position-horizontal-relative:page;mso-position-vertical:absolute;mso-position-vertical-relative:text;v-text-anchor:top"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" path="m332536,l,,,6096r332536,l332536,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464" behindDoc="1" locked="0" layoutInCell="1" allowOverlap="1" wp14:anchorId="3EC38D49" wp14:editId="6F100E98">
                <wp:simplePos x="0" y="0"/>
                <wp:positionH relativeFrom="page">
                  <wp:posOffset>1320038</wp:posOffset>
                </wp:positionH>
                <wp:positionV relativeFrom="paragraph">
                  <wp:posOffset>70798</wp:posOffset>
                </wp:positionV>
                <wp:extent cx="1089660"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9B4E04" id="Graphic 82" o:spid="_x0000_s1026" style="position:absolute;margin-left:103.95pt;margin-top:5.55pt;width:85.8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1089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" path="m1089660,l,,,6096r1089660,l10896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976" behindDoc="1" locked="0" layoutInCell="1" allowOverlap="1" wp14:anchorId="560CDEB2" wp14:editId="46C827B5">
                <wp:simplePos x="0" y="0"/>
                <wp:positionH relativeFrom="page">
                  <wp:posOffset>2635250</wp:posOffset>
                </wp:positionH>
                <wp:positionV relativeFrom="paragraph">
                  <wp:posOffset>70798</wp:posOffset>
                </wp:positionV>
                <wp:extent cx="260985"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6350"/>
                        </a:xfrm>
                        <a:custGeom>
                          <a:avLst/>
                          <a:gdLst/>
                          <a:ahLst/>
                          <a:cxnLst/>
                          <a:rect l="l" t="t" r="r" b="b"/>
                          <a:pathLst>
                            <a:path w="260985" h="6350">
                              <a:moveTo>
                                <a:pt x="260604" y="0"/>
                              </a:moveTo>
                              <a:lnTo>
                                <a:pt x="0" y="0"/>
                              </a:lnTo>
                              <a:lnTo>
                                <a:pt x="0" y="6096"/>
                              </a:lnTo>
                              <a:lnTo>
                                <a:pt x="260604" y="6096"/>
                              </a:lnTo>
                              <a:lnTo>
                                <a:pt x="260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69F57D" id="Graphic 83" o:spid="_x0000_s1026" style="position:absolute;margin-left:207.5pt;margin-top:5.55pt;width:20.55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2609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" path="m260604,l,,,6096r260604,l260604,xe" fillcolor="black" stroked="f">
                <v:path arrowok="t"/>
                <w10:wrap type="topAndBottom" anchorx="page"/>
              </v:shape>
            </w:pict>
          </mc:Fallback>
        </mc:AlternateContent>
      </w:r>
    </w:p>
    <w:p w14:paraId="3079962C" w14:textId="77777777" w:rsidR="00192D51" w:rsidRDefault="00192D51">
      <w:pPr>
        <w:pStyle w:val="a3"/>
        <w:jc w:val="left"/>
        <w:rPr>
          <w:sz w:val="7"/>
        </w:rPr>
        <w:sectPr w:rsidR="00192D51">
          <w:pgSz w:w="16840" w:h="11910" w:orient="landscape"/>
          <w:pgMar w:top="1040" w:right="1417" w:bottom="280" w:left="850" w:header="720" w:footer="720" w:gutter="0"/>
          <w:cols w:space="720"/>
        </w:sectPr>
      </w:pPr>
    </w:p>
    <w:p w14:paraId="4382D812" w14:textId="77777777" w:rsidR="00192D51" w:rsidRDefault="00192D51">
      <w:pPr>
        <w:pStyle w:val="a3"/>
        <w:spacing w:before="2"/>
        <w:ind w:left="0"/>
        <w:jc w:val="left"/>
        <w:rPr>
          <w:sz w:val="14"/>
        </w:rPr>
      </w:pPr>
    </w:p>
    <w:tbl>
      <w:tblPr>
        <w:tblStyle w:val="TableNormal"/>
        <w:tblW w:w="0" w:type="auto"/>
        <w:tblInd w:w="8948" w:type="dxa"/>
        <w:tblLayout w:type="fixed"/>
        <w:tblLook w:val="01E0" w:firstRow="1" w:lastRow="1" w:firstColumn="1" w:lastColumn="1" w:noHBand="0" w:noVBand="0"/>
      </w:tblPr>
      <w:tblGrid>
        <w:gridCol w:w="1821"/>
        <w:gridCol w:w="857"/>
      </w:tblGrid>
      <w:tr w:rsidR="00192D51" w14:paraId="6C827271" w14:textId="77777777">
        <w:trPr>
          <w:trHeight w:val="374"/>
        </w:trPr>
        <w:tc>
          <w:tcPr>
            <w:tcW w:w="1821" w:type="dxa"/>
          </w:tcPr>
          <w:p w14:paraId="0DA80C53" w14:textId="77777777" w:rsidR="00192D51" w:rsidRDefault="00460E6F">
            <w:pPr>
              <w:pStyle w:val="TableParagraph"/>
              <w:spacing w:line="266" w:lineRule="exact"/>
              <w:ind w:right="53"/>
              <w:jc w:val="right"/>
              <w:rPr>
                <w:sz w:val="24"/>
              </w:rPr>
            </w:pPr>
            <w:r>
              <w:rPr>
                <w:sz w:val="24"/>
              </w:rPr>
              <w:t>Номер</w:t>
            </w:r>
            <w:r>
              <w:rPr>
                <w:spacing w:val="-5"/>
                <w:sz w:val="24"/>
              </w:rPr>
              <w:t xml:space="preserve"> </w:t>
            </w:r>
            <w:r>
              <w:rPr>
                <w:spacing w:val="-2"/>
                <w:sz w:val="24"/>
              </w:rPr>
              <w:t>страницы</w:t>
            </w:r>
          </w:p>
        </w:tc>
        <w:tc>
          <w:tcPr>
            <w:tcW w:w="857" w:type="dxa"/>
            <w:tcBorders>
              <w:bottom w:val="single" w:sz="4" w:space="0" w:color="000000"/>
            </w:tcBorders>
          </w:tcPr>
          <w:p w14:paraId="02ED8135" w14:textId="77777777" w:rsidR="00192D51" w:rsidRDefault="00192D51">
            <w:pPr>
              <w:pStyle w:val="TableParagraph"/>
              <w:rPr>
                <w:sz w:val="24"/>
              </w:rPr>
            </w:pPr>
          </w:p>
        </w:tc>
      </w:tr>
      <w:tr w:rsidR="00192D51" w14:paraId="7DDA4B0D" w14:textId="77777777">
        <w:trPr>
          <w:trHeight w:val="479"/>
        </w:trPr>
        <w:tc>
          <w:tcPr>
            <w:tcW w:w="1821" w:type="dxa"/>
          </w:tcPr>
          <w:p w14:paraId="636D4EFD" w14:textId="77777777" w:rsidR="00192D51" w:rsidRDefault="00460E6F">
            <w:pPr>
              <w:pStyle w:val="TableParagraph"/>
              <w:spacing w:before="95"/>
              <w:ind w:right="55"/>
              <w:jc w:val="right"/>
              <w:rPr>
                <w:sz w:val="24"/>
              </w:rPr>
            </w:pPr>
            <w:r>
              <w:rPr>
                <w:sz w:val="24"/>
              </w:rPr>
              <w:t>Всего</w:t>
            </w:r>
            <w:r>
              <w:rPr>
                <w:spacing w:val="-2"/>
                <w:sz w:val="24"/>
              </w:rPr>
              <w:t xml:space="preserve"> страниц</w:t>
            </w:r>
          </w:p>
        </w:tc>
        <w:tc>
          <w:tcPr>
            <w:tcW w:w="857" w:type="dxa"/>
            <w:tcBorders>
              <w:top w:val="single" w:sz="4" w:space="0" w:color="000000"/>
              <w:bottom w:val="single" w:sz="4" w:space="0" w:color="000000"/>
            </w:tcBorders>
          </w:tcPr>
          <w:p w14:paraId="737C2D14" w14:textId="77777777" w:rsidR="00192D51" w:rsidRDefault="00192D51">
            <w:pPr>
              <w:pStyle w:val="TableParagraph"/>
              <w:rPr>
                <w:sz w:val="24"/>
              </w:rPr>
            </w:pPr>
          </w:p>
        </w:tc>
      </w:tr>
    </w:tbl>
    <w:p w14:paraId="3A7E3C6A" w14:textId="77777777" w:rsidR="00192D51" w:rsidRDefault="00192D51">
      <w:pPr>
        <w:pStyle w:val="TableParagraph"/>
        <w:rPr>
          <w:sz w:val="24"/>
        </w:rPr>
        <w:sectPr w:rsidR="00192D51">
          <w:pgSz w:w="16840" w:h="11910" w:orient="landscape"/>
          <w:pgMar w:top="1340" w:right="1417" w:bottom="280" w:left="850" w:header="720" w:footer="720" w:gutter="0"/>
          <w:cols w:space="720"/>
        </w:sectPr>
      </w:pPr>
    </w:p>
    <w:p w14:paraId="17E090BE"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D1D8186" w14:textId="251DBE27"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882AC8">
        <w:rPr>
          <w:rFonts w:cs="Calibri"/>
          <w:sz w:val="24"/>
          <w:lang w:eastAsia="ru-RU"/>
        </w:rPr>
        <w:t>Тубинский</w:t>
      </w:r>
      <w:r w:rsidR="00882AC8">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0FFEA383" w14:textId="77777777" w:rsidR="00192D51" w:rsidRDefault="00192D51">
      <w:pPr>
        <w:pStyle w:val="a3"/>
        <w:ind w:left="0"/>
        <w:jc w:val="left"/>
        <w:rPr>
          <w:sz w:val="20"/>
        </w:rPr>
      </w:pPr>
    </w:p>
    <w:p w14:paraId="36D3840D"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15488" behindDoc="1" locked="0" layoutInCell="1" allowOverlap="1" wp14:anchorId="07A82AD1" wp14:editId="597F4228">
                <wp:simplePos x="0" y="0"/>
                <wp:positionH relativeFrom="page">
                  <wp:posOffset>4271136</wp:posOffset>
                </wp:positionH>
                <wp:positionV relativeFrom="paragraph">
                  <wp:posOffset>174676</wp:posOffset>
                </wp:positionV>
                <wp:extent cx="20574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597FBA6" id="Graphic 84" o:spid="_x0000_s1026" style="position:absolute;margin-left:336.3pt;margin-top:13.75pt;width:16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000" behindDoc="1" locked="0" layoutInCell="1" allowOverlap="1" wp14:anchorId="0219D526" wp14:editId="3412B366">
                <wp:simplePos x="0" y="0"/>
                <wp:positionH relativeFrom="page">
                  <wp:posOffset>4271136</wp:posOffset>
                </wp:positionH>
                <wp:positionV relativeFrom="paragraph">
                  <wp:posOffset>317932</wp:posOffset>
                </wp:positionV>
                <wp:extent cx="20574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38F546F" id="Graphic 85" o:spid="_x0000_s1026" style="position:absolute;margin-left:336.3pt;margin-top:25.05pt;width:16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512" behindDoc="1" locked="0" layoutInCell="1" allowOverlap="1" wp14:anchorId="4C792A6C" wp14:editId="5F5D3DF6">
                <wp:simplePos x="0" y="0"/>
                <wp:positionH relativeFrom="page">
                  <wp:posOffset>4271136</wp:posOffset>
                </wp:positionH>
                <wp:positionV relativeFrom="paragraph">
                  <wp:posOffset>462712</wp:posOffset>
                </wp:positionV>
                <wp:extent cx="20574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C25B25" id="Graphic 86" o:spid="_x0000_s1026" style="position:absolute;margin-left:336.3pt;margin-top:36.45pt;width:162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" path="m,l2057400,e" filled="f" strokeweight=".14406mm">
                <v:path arrowok="t"/>
                <w10:wrap type="topAndBottom" anchorx="page"/>
              </v:shape>
            </w:pict>
          </mc:Fallback>
        </mc:AlternateContent>
      </w:r>
    </w:p>
    <w:p w14:paraId="6B7DA7AF" w14:textId="77777777" w:rsidR="00192D51" w:rsidRDefault="00192D51">
      <w:pPr>
        <w:pStyle w:val="a3"/>
        <w:spacing w:before="2"/>
        <w:ind w:left="0"/>
        <w:jc w:val="left"/>
        <w:rPr>
          <w:sz w:val="17"/>
        </w:rPr>
      </w:pPr>
    </w:p>
    <w:p w14:paraId="4E96D0EC" w14:textId="77777777" w:rsidR="00192D51" w:rsidRDefault="00192D51">
      <w:pPr>
        <w:pStyle w:val="a3"/>
        <w:spacing w:before="4"/>
        <w:ind w:left="0"/>
        <w:jc w:val="left"/>
        <w:rPr>
          <w:sz w:val="17"/>
        </w:rPr>
      </w:pPr>
    </w:p>
    <w:p w14:paraId="0AD9BA64" w14:textId="77777777" w:rsidR="00192D51" w:rsidRDefault="00460E6F">
      <w:pPr>
        <w:spacing w:before="4"/>
        <w:ind w:left="6236"/>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5DD03AD6" w14:textId="77777777" w:rsidR="00192D51" w:rsidRDefault="00192D51">
      <w:pPr>
        <w:pStyle w:val="a3"/>
        <w:ind w:left="0"/>
        <w:jc w:val="left"/>
        <w:rPr>
          <w:rFonts w:ascii="Courier New"/>
          <w:sz w:val="20"/>
        </w:rPr>
      </w:pPr>
    </w:p>
    <w:p w14:paraId="186DF98A" w14:textId="77777777" w:rsidR="00192D51" w:rsidRDefault="00460E6F">
      <w:pPr>
        <w:spacing w:before="1" w:line="226" w:lineRule="exact"/>
        <w:ind w:left="2197" w:right="3594"/>
        <w:jc w:val="center"/>
        <w:rPr>
          <w:rFonts w:ascii="Courier New" w:hAnsi="Courier New"/>
          <w:sz w:val="20"/>
        </w:rPr>
      </w:pPr>
      <w:bookmarkStart w:id="80" w:name="_bookmark73"/>
      <w:bookmarkEnd w:id="80"/>
      <w:r>
        <w:rPr>
          <w:rFonts w:ascii="Courier New" w:hAnsi="Courier New"/>
          <w:spacing w:val="-2"/>
          <w:sz w:val="20"/>
        </w:rPr>
        <w:t>Извещение</w:t>
      </w:r>
    </w:p>
    <w:p w14:paraId="4E0AD5C9" w14:textId="77777777" w:rsidR="00192D51" w:rsidRDefault="00460E6F">
      <w:pPr>
        <w:spacing w:line="242" w:lineRule="auto"/>
        <w:ind w:left="2076" w:right="3594"/>
        <w:jc w:val="center"/>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(о</w:t>
      </w:r>
      <w:r>
        <w:rPr>
          <w:rFonts w:ascii="Courier New" w:hAnsi="Courier New"/>
          <w:spacing w:val="-9"/>
          <w:sz w:val="20"/>
        </w:rPr>
        <w:t xml:space="preserve"> </w:t>
      </w:r>
      <w:r>
        <w:rPr>
          <w:rFonts w:ascii="Courier New" w:hAnsi="Courier New"/>
          <w:sz w:val="20"/>
        </w:rPr>
        <w:t>резервировании)</w:t>
      </w:r>
      <w:r>
        <w:rPr>
          <w:rFonts w:ascii="Courier New" w:hAnsi="Courier New"/>
          <w:spacing w:val="-9"/>
          <w:sz w:val="20"/>
        </w:rPr>
        <w:t xml:space="preserve"> </w:t>
      </w:r>
      <w:hyperlink w:anchor="_bookmark74" w:history="1">
        <w:r>
          <w:rPr>
            <w:rFonts w:ascii="Courier New" w:hAnsi="Courier New"/>
            <w:color w:val="0000FF"/>
            <w:sz w:val="20"/>
          </w:rPr>
          <w:t>&lt;*&gt;</w:t>
        </w:r>
      </w:hyperlink>
      <w:r>
        <w:rPr>
          <w:rFonts w:ascii="Courier New" w:hAnsi="Courier New"/>
          <w:color w:val="0000FF"/>
          <w:sz w:val="20"/>
        </w:rPr>
        <w:t xml:space="preserve"> </w:t>
      </w:r>
      <w:r>
        <w:rPr>
          <w:rFonts w:ascii="Courier New" w:hAnsi="Courier New"/>
          <w:sz w:val="20"/>
        </w:rPr>
        <w:t>лицевого счета</w:t>
      </w:r>
    </w:p>
    <w:p w14:paraId="10B851C5" w14:textId="77777777" w:rsidR="00192D51" w:rsidRDefault="00460E6F">
      <w:pPr>
        <w:tabs>
          <w:tab w:val="left" w:pos="839"/>
          <w:tab w:val="left" w:pos="2564"/>
          <w:tab w:val="left" w:pos="3284"/>
        </w:tabs>
        <w:spacing w:line="223" w:lineRule="exact"/>
        <w:ind w:right="1277"/>
        <w:jc w:val="center"/>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A25AC91" w14:textId="0EDEE4B3" w:rsidR="00192D51" w:rsidRDefault="00460E6F">
      <w:pPr>
        <w:tabs>
          <w:tab w:val="left" w:pos="5396"/>
          <w:tab w:val="left" w:pos="6956"/>
        </w:tabs>
        <w:spacing w:before="226"/>
        <w:ind w:left="114" w:right="143"/>
        <w:rPr>
          <w:rFonts w:ascii="Courier New" w:hAnsi="Courier New"/>
          <w:sz w:val="20"/>
        </w:rPr>
      </w:pPr>
      <w:r>
        <w:rPr>
          <w:rFonts w:ascii="Courier New" w:hAnsi="Courier New"/>
          <w:sz w:val="20"/>
        </w:rPr>
        <w:t>Администрация</w:t>
      </w:r>
      <w:r>
        <w:rPr>
          <w:rFonts w:ascii="Courier New" w:hAnsi="Courier New"/>
          <w:spacing w:val="80"/>
          <w:sz w:val="20"/>
        </w:rPr>
        <w:t xml:space="preserve"> </w:t>
      </w:r>
      <w:r>
        <w:rPr>
          <w:rFonts w:ascii="Courier New" w:hAnsi="Courier New"/>
          <w:sz w:val="20"/>
        </w:rPr>
        <w:t>сельского</w:t>
      </w:r>
      <w:r>
        <w:rPr>
          <w:rFonts w:ascii="Courier New" w:hAnsi="Courier New"/>
          <w:spacing w:val="80"/>
          <w:sz w:val="20"/>
        </w:rPr>
        <w:t xml:space="preserve"> </w:t>
      </w:r>
      <w:r>
        <w:rPr>
          <w:rFonts w:ascii="Courier New" w:hAnsi="Courier New"/>
          <w:sz w:val="20"/>
        </w:rPr>
        <w:t>поселения</w:t>
      </w:r>
      <w:r>
        <w:rPr>
          <w:rFonts w:ascii="Courier New" w:hAnsi="Courier New"/>
          <w:spacing w:val="80"/>
          <w:sz w:val="20"/>
        </w:rPr>
        <w:t xml:space="preserve"> </w:t>
      </w:r>
      <w:r w:rsidR="00882AC8">
        <w:rPr>
          <w:rFonts w:cs="Calibri"/>
          <w:sz w:val="24"/>
          <w:lang w:eastAsia="ru-RU"/>
        </w:rPr>
        <w:t>Тубинский</w:t>
      </w:r>
      <w:r>
        <w:rPr>
          <w:rFonts w:ascii="Courier New" w:hAnsi="Courier New"/>
          <w:spacing w:val="80"/>
          <w:sz w:val="20"/>
        </w:rPr>
        <w:t xml:space="preserve"> </w:t>
      </w:r>
      <w:r>
        <w:rPr>
          <w:rFonts w:ascii="Courier New" w:hAnsi="Courier New"/>
          <w:sz w:val="20"/>
        </w:rPr>
        <w:t>сельсовет</w:t>
      </w:r>
      <w:r>
        <w:rPr>
          <w:rFonts w:ascii="Courier New" w:hAnsi="Courier New"/>
          <w:spacing w:val="80"/>
          <w:sz w:val="20"/>
        </w:rPr>
        <w:t xml:space="preserve"> </w:t>
      </w:r>
      <w:r>
        <w:rPr>
          <w:rFonts w:ascii="Courier New" w:hAnsi="Courier New"/>
          <w:sz w:val="20"/>
        </w:rPr>
        <w:t>муниципального</w:t>
      </w:r>
      <w:r>
        <w:rPr>
          <w:rFonts w:ascii="Courier New" w:hAnsi="Courier New"/>
          <w:spacing w:val="80"/>
          <w:sz w:val="20"/>
        </w:rPr>
        <w:t xml:space="preserve"> </w:t>
      </w:r>
      <w:r>
        <w:rPr>
          <w:rFonts w:ascii="Courier New" w:hAnsi="Courier New"/>
          <w:sz w:val="20"/>
        </w:rPr>
        <w:t xml:space="preserve">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6259DA6A" w14:textId="77777777" w:rsidR="00192D51" w:rsidRDefault="00460E6F">
      <w:pPr>
        <w:pStyle w:val="a3"/>
        <w:spacing w:before="1"/>
        <w:ind w:left="0"/>
        <w:jc w:val="left"/>
        <w:rPr>
          <w:rFonts w:ascii="Courier New"/>
          <w:sz w:val="17"/>
        </w:rPr>
      </w:pPr>
      <w:r>
        <w:rPr>
          <w:rFonts w:ascii="Courier New"/>
          <w:noProof/>
          <w:sz w:val="17"/>
          <w:lang w:eastAsia="ru-RU"/>
        </w:rPr>
        <mc:AlternateContent>
          <mc:Choice Requires="wps">
            <w:drawing>
              <wp:anchor distT="0" distB="0" distL="0" distR="0" simplePos="0" relativeHeight="487617024" behindDoc="1" locked="0" layoutInCell="1" allowOverlap="1" wp14:anchorId="171EE036" wp14:editId="168C22EE">
                <wp:simplePos x="0" y="0"/>
                <wp:positionH relativeFrom="page">
                  <wp:posOffset>612648</wp:posOffset>
                </wp:positionH>
                <wp:positionV relativeFrom="paragraph">
                  <wp:posOffset>138443</wp:posOffset>
                </wp:positionV>
                <wp:extent cx="57150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80C5A4" id="Graphic 87" o:spid="_x0000_s1026" style="position:absolute;margin-left:48.25pt;margin-top:10.9pt;width:450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x1DgIAAFs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" path="m,l5715000,e" filled="f" strokeweight=".14406mm">
                <v:path arrowok="t"/>
                <w10:wrap type="topAndBottom" anchorx="page"/>
              </v:shape>
            </w:pict>
          </mc:Fallback>
        </mc:AlternateContent>
      </w:r>
    </w:p>
    <w:p w14:paraId="2C1D0700" w14:textId="77777777" w:rsidR="00192D51" w:rsidRDefault="00460E6F">
      <w:pPr>
        <w:spacing w:before="4"/>
        <w:ind w:left="3235"/>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70A25374" w14:textId="77777777" w:rsidR="00192D51" w:rsidRDefault="00460E6F">
      <w:pPr>
        <w:tabs>
          <w:tab w:val="left" w:pos="594"/>
          <w:tab w:val="left" w:pos="2439"/>
          <w:tab w:val="left" w:pos="3159"/>
          <w:tab w:val="left" w:pos="8636"/>
        </w:tabs>
        <w:spacing w:before="2" w:line="226" w:lineRule="exact"/>
        <w:ind w:left="114"/>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5"/>
          <w:sz w:val="20"/>
        </w:rPr>
        <w:t xml:space="preserve"> </w:t>
      </w:r>
      <w:r>
        <w:rPr>
          <w:rFonts w:ascii="Courier New" w:hAnsi="Courier New"/>
          <w:sz w:val="20"/>
        </w:rPr>
        <w:t>г.</w:t>
      </w:r>
      <w:r>
        <w:rPr>
          <w:rFonts w:ascii="Courier New" w:hAnsi="Courier New"/>
          <w:spacing w:val="60"/>
          <w:w w:val="150"/>
          <w:sz w:val="20"/>
        </w:rPr>
        <w:t xml:space="preserve"> </w:t>
      </w:r>
      <w:r>
        <w:rPr>
          <w:rFonts w:ascii="Courier New" w:hAnsi="Courier New"/>
          <w:sz w:val="20"/>
        </w:rPr>
        <w:t>открыт</w:t>
      </w:r>
      <w:r>
        <w:rPr>
          <w:rFonts w:ascii="Courier New" w:hAnsi="Courier New"/>
          <w:spacing w:val="60"/>
          <w:w w:val="150"/>
          <w:sz w:val="20"/>
        </w:rPr>
        <w:t xml:space="preserve"> </w:t>
      </w:r>
      <w:r>
        <w:rPr>
          <w:rFonts w:ascii="Courier New" w:hAnsi="Courier New"/>
          <w:sz w:val="20"/>
        </w:rPr>
        <w:t>(зарезервирован)</w:t>
      </w:r>
      <w:r>
        <w:rPr>
          <w:rFonts w:ascii="Courier New" w:hAnsi="Courier New"/>
          <w:spacing w:val="61"/>
          <w:w w:val="150"/>
          <w:sz w:val="20"/>
        </w:rPr>
        <w:t xml:space="preserve"> </w:t>
      </w:r>
      <w:hyperlink w:anchor="_bookmark74" w:history="1">
        <w:r>
          <w:rPr>
            <w:rFonts w:ascii="Courier New" w:hAnsi="Courier New"/>
            <w:color w:val="0000FF"/>
            <w:sz w:val="20"/>
          </w:rPr>
          <w:t>&lt;*&gt;</w:t>
        </w:r>
      </w:hyperlink>
      <w:r>
        <w:rPr>
          <w:rFonts w:ascii="Courier New" w:hAnsi="Courier New"/>
          <w:color w:val="0000FF"/>
          <w:spacing w:val="61"/>
          <w:w w:val="150"/>
          <w:sz w:val="20"/>
        </w:rPr>
        <w:t xml:space="preserve"> </w:t>
      </w:r>
      <w:r>
        <w:rPr>
          <w:rFonts w:ascii="Courier New" w:hAnsi="Courier New"/>
          <w:sz w:val="20"/>
        </w:rPr>
        <w:t>лицевой</w:t>
      </w:r>
      <w:r>
        <w:rPr>
          <w:rFonts w:ascii="Courier New" w:hAnsi="Courier New"/>
          <w:sz w:val="20"/>
        </w:rPr>
        <w:tab/>
      </w:r>
      <w:r>
        <w:rPr>
          <w:rFonts w:ascii="Courier New" w:hAnsi="Courier New"/>
          <w:spacing w:val="-4"/>
          <w:sz w:val="20"/>
        </w:rPr>
        <w:t>счет</w:t>
      </w:r>
    </w:p>
    <w:p w14:paraId="1E687BC9" w14:textId="77777777" w:rsidR="00192D51" w:rsidRDefault="00460E6F">
      <w:pPr>
        <w:tabs>
          <w:tab w:val="left" w:pos="2439"/>
          <w:tab w:val="left" w:pos="4719"/>
          <w:tab w:val="left" w:pos="8994"/>
        </w:tabs>
        <w:spacing w:line="226" w:lineRule="exact"/>
        <w:ind w:left="114"/>
        <w:rPr>
          <w:rFonts w:ascii="Courier New" w:hAnsi="Courier New"/>
          <w:sz w:val="20"/>
        </w:rPr>
      </w:pPr>
      <w:r>
        <w:rPr>
          <w:sz w:val="20"/>
          <w:u w:val="single"/>
        </w:rPr>
        <w:tab/>
      </w:r>
      <w:r>
        <w:rPr>
          <w:spacing w:val="40"/>
          <w:sz w:val="20"/>
        </w:rPr>
        <w:t xml:space="preserve"> </w:t>
      </w:r>
      <w:r>
        <w:rPr>
          <w:rFonts w:ascii="Courier New" w:hAnsi="Courier New"/>
          <w:sz w:val="20"/>
        </w:rPr>
        <w:t xml:space="preserve">N </w:t>
      </w:r>
      <w:r>
        <w:rPr>
          <w:sz w:val="20"/>
          <w:u w:val="single"/>
        </w:rPr>
        <w:tab/>
      </w:r>
      <w:r>
        <w:rPr>
          <w:spacing w:val="40"/>
          <w:sz w:val="20"/>
        </w:rPr>
        <w:t xml:space="preserve"> </w:t>
      </w:r>
      <w:r>
        <w:rPr>
          <w:rFonts w:ascii="Courier New" w:hAnsi="Courier New"/>
          <w:sz w:val="20"/>
        </w:rPr>
        <w:t xml:space="preserve">к счету </w:t>
      </w:r>
      <w:r>
        <w:rPr>
          <w:sz w:val="20"/>
          <w:u w:val="single"/>
        </w:rPr>
        <w:tab/>
      </w:r>
      <w:r>
        <w:rPr>
          <w:rFonts w:ascii="Courier New" w:hAnsi="Courier New"/>
          <w:spacing w:val="-10"/>
          <w:sz w:val="20"/>
        </w:rPr>
        <w:t>.</w:t>
      </w:r>
    </w:p>
    <w:p w14:paraId="29617E33" w14:textId="77777777" w:rsidR="00192D51" w:rsidRDefault="00460E6F">
      <w:pPr>
        <w:spacing w:before="215"/>
        <w:ind w:left="114"/>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1C333C80" w14:textId="77777777" w:rsidR="00192D51" w:rsidRDefault="00460E6F">
      <w:pPr>
        <w:tabs>
          <w:tab w:val="left" w:pos="5199"/>
          <w:tab w:val="left" w:pos="5634"/>
          <w:tab w:val="left" w:pos="9159"/>
        </w:tabs>
        <w:spacing w:before="12" w:line="226" w:lineRule="exact"/>
        <w:ind w:left="114"/>
        <w:rPr>
          <w:sz w:val="20"/>
        </w:rPr>
      </w:pPr>
      <w:r>
        <w:rPr>
          <w:rFonts w:ascii="Courier New" w:hAnsi="Courier New"/>
          <w:sz w:val="20"/>
        </w:rPr>
        <w:t xml:space="preserve">(или иное уполномоченное лицо) </w:t>
      </w:r>
      <w:r>
        <w:rPr>
          <w:sz w:val="20"/>
          <w:u w:val="single"/>
        </w:rPr>
        <w:tab/>
      </w:r>
      <w:r>
        <w:rPr>
          <w:sz w:val="20"/>
        </w:rPr>
        <w:tab/>
      </w:r>
      <w:r>
        <w:rPr>
          <w:sz w:val="20"/>
          <w:u w:val="single"/>
        </w:rPr>
        <w:tab/>
      </w:r>
    </w:p>
    <w:p w14:paraId="74A4C966" w14:textId="77777777" w:rsidR="00192D51" w:rsidRDefault="00460E6F">
      <w:pPr>
        <w:tabs>
          <w:tab w:val="left" w:pos="5875"/>
        </w:tabs>
        <w:spacing w:line="226" w:lineRule="exact"/>
        <w:ind w:left="3955"/>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0CF3228" w14:textId="77777777" w:rsidR="00192D51" w:rsidRDefault="00192D51">
      <w:pPr>
        <w:pStyle w:val="a3"/>
        <w:ind w:left="0"/>
        <w:jc w:val="left"/>
        <w:rPr>
          <w:rFonts w:ascii="Courier New"/>
          <w:sz w:val="20"/>
        </w:rPr>
      </w:pPr>
    </w:p>
    <w:p w14:paraId="57C41C25" w14:textId="77777777" w:rsidR="00192D51" w:rsidRDefault="00460E6F">
      <w:pPr>
        <w:tabs>
          <w:tab w:val="left" w:pos="3164"/>
          <w:tab w:val="left" w:pos="3599"/>
          <w:tab w:val="left" w:pos="9044"/>
        </w:tabs>
        <w:spacing w:line="226" w:lineRule="exact"/>
        <w:ind w:right="1356"/>
        <w:jc w:val="center"/>
        <w:rPr>
          <w:sz w:val="20"/>
        </w:rPr>
      </w:pPr>
      <w:r>
        <w:rPr>
          <w:rFonts w:ascii="Courier New" w:hAnsi="Courier New"/>
          <w:sz w:val="20"/>
        </w:rPr>
        <w:t xml:space="preserve">Исполнитель </w:t>
      </w:r>
      <w:r>
        <w:rPr>
          <w:sz w:val="20"/>
          <w:u w:val="single"/>
        </w:rPr>
        <w:tab/>
      </w:r>
      <w:r>
        <w:rPr>
          <w:sz w:val="20"/>
        </w:rPr>
        <w:tab/>
      </w:r>
      <w:r>
        <w:rPr>
          <w:sz w:val="20"/>
          <w:u w:val="single"/>
        </w:rPr>
        <w:tab/>
      </w:r>
    </w:p>
    <w:p w14:paraId="19789BC6" w14:textId="77777777" w:rsidR="00192D51" w:rsidRDefault="00460E6F">
      <w:pPr>
        <w:tabs>
          <w:tab w:val="left" w:pos="3239"/>
        </w:tabs>
        <w:spacing w:line="226" w:lineRule="exact"/>
        <w:ind w:right="1280"/>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2FCB6B9" w14:textId="77777777" w:rsidR="00192D51" w:rsidRDefault="00460E6F">
      <w:pPr>
        <w:pStyle w:val="a3"/>
        <w:spacing w:before="87"/>
        <w:ind w:left="0"/>
        <w:jc w:val="left"/>
        <w:rPr>
          <w:rFonts w:ascii="Courier New"/>
          <w:sz w:val="20"/>
        </w:rPr>
      </w:pPr>
      <w:r>
        <w:rPr>
          <w:rFonts w:ascii="Courier New"/>
          <w:noProof/>
          <w:sz w:val="20"/>
          <w:lang w:eastAsia="ru-RU"/>
        </w:rPr>
        <mc:AlternateContent>
          <mc:Choice Requires="wps">
            <w:drawing>
              <wp:anchor distT="0" distB="0" distL="0" distR="0" simplePos="0" relativeHeight="487617536" behindDoc="1" locked="0" layoutInCell="1" allowOverlap="1" wp14:anchorId="1924B77D" wp14:editId="30A004A3">
                <wp:simplePos x="0" y="0"/>
                <wp:positionH relativeFrom="page">
                  <wp:posOffset>917752</wp:posOffset>
                </wp:positionH>
                <wp:positionV relativeFrom="paragraph">
                  <wp:posOffset>214475</wp:posOffset>
                </wp:positionV>
                <wp:extent cx="24384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5169798" id="Graphic 88" o:spid="_x0000_s1026" style="position:absolute;margin-left:72.25pt;margin-top:16.9pt;width:192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" path="m,l2438400,e" filled="f" strokeweight=".20731mm">
                <v:stroke dashstyle="dash"/>
                <v:path arrowok="t"/>
                <w10:wrap type="topAndBottom" anchorx="page"/>
              </v:shape>
            </w:pict>
          </mc:Fallback>
        </mc:AlternateContent>
      </w:r>
    </w:p>
    <w:p w14:paraId="73FAAF18" w14:textId="77777777" w:rsidR="00192D51" w:rsidRDefault="00460E6F">
      <w:pPr>
        <w:spacing w:before="112"/>
        <w:ind w:left="114"/>
        <w:rPr>
          <w:rFonts w:ascii="Courier New" w:hAnsi="Courier New"/>
          <w:sz w:val="20"/>
        </w:rPr>
      </w:pPr>
      <w:bookmarkStart w:id="81" w:name="_bookmark74"/>
      <w:bookmarkEnd w:id="81"/>
      <w:r>
        <w:rPr>
          <w:rFonts w:ascii="Courier New" w:hAnsi="Courier New"/>
          <w:sz w:val="20"/>
        </w:rPr>
        <w:t>&lt;*&gt;</w:t>
      </w:r>
      <w:r>
        <w:rPr>
          <w:rFonts w:ascii="Courier New" w:hAnsi="Courier New"/>
          <w:spacing w:val="-8"/>
          <w:sz w:val="20"/>
        </w:rPr>
        <w:t xml:space="preserve"> </w:t>
      </w:r>
      <w:r>
        <w:rPr>
          <w:rFonts w:ascii="Courier New" w:hAnsi="Courier New"/>
          <w:sz w:val="20"/>
        </w:rPr>
        <w:t>Применительно</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hyperlink w:anchor="_bookmark40" w:history="1">
        <w:r>
          <w:rPr>
            <w:rFonts w:ascii="Courier New" w:hAnsi="Courier New"/>
            <w:color w:val="0000FF"/>
            <w:sz w:val="20"/>
          </w:rPr>
          <w:t>разделу</w:t>
        </w:r>
        <w:r>
          <w:rPr>
            <w:rFonts w:ascii="Courier New" w:hAnsi="Courier New"/>
            <w:color w:val="0000FF"/>
            <w:spacing w:val="-7"/>
            <w:sz w:val="20"/>
          </w:rPr>
          <w:t xml:space="preserve"> </w:t>
        </w:r>
        <w:r>
          <w:rPr>
            <w:rFonts w:ascii="Courier New" w:hAnsi="Courier New"/>
            <w:color w:val="0000FF"/>
            <w:sz w:val="20"/>
          </w:rPr>
          <w:t>IV</w:t>
        </w:r>
      </w:hyperlink>
      <w:r>
        <w:rPr>
          <w:rFonts w:ascii="Courier New" w:hAnsi="Courier New"/>
          <w:color w:val="0000FF"/>
          <w:spacing w:val="-7"/>
          <w:sz w:val="20"/>
        </w:rPr>
        <w:t xml:space="preserve"> </w:t>
      </w:r>
      <w:r>
        <w:rPr>
          <w:rFonts w:ascii="Courier New" w:hAnsi="Courier New"/>
          <w:sz w:val="20"/>
        </w:rPr>
        <w:t>настоящего</w:t>
      </w:r>
      <w:r>
        <w:rPr>
          <w:rFonts w:ascii="Courier New" w:hAnsi="Courier New"/>
          <w:spacing w:val="-8"/>
          <w:sz w:val="20"/>
        </w:rPr>
        <w:t xml:space="preserve"> </w:t>
      </w:r>
      <w:r>
        <w:rPr>
          <w:rFonts w:ascii="Courier New" w:hAnsi="Courier New"/>
          <w:spacing w:val="-2"/>
          <w:sz w:val="20"/>
        </w:rPr>
        <w:t>Порядка.</w:t>
      </w:r>
    </w:p>
    <w:p w14:paraId="731C2E64" w14:textId="77777777" w:rsidR="00192D51" w:rsidRDefault="00192D51">
      <w:pPr>
        <w:rPr>
          <w:rFonts w:ascii="Courier New" w:hAnsi="Courier New"/>
          <w:sz w:val="20"/>
        </w:rPr>
        <w:sectPr w:rsidR="00192D51">
          <w:pgSz w:w="11910" w:h="16840"/>
          <w:pgMar w:top="1340" w:right="425" w:bottom="280" w:left="850" w:header="720" w:footer="720" w:gutter="0"/>
          <w:cols w:space="720"/>
        </w:sectPr>
      </w:pPr>
    </w:p>
    <w:p w14:paraId="1B2CAA24"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B87EBA4" w14:textId="46536461"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882AC8">
        <w:rPr>
          <w:rFonts w:cs="Calibri"/>
          <w:sz w:val="24"/>
          <w:lang w:eastAsia="ru-RU"/>
        </w:rPr>
        <w:t>Тубинский</w:t>
      </w:r>
      <w:r w:rsidR="00882AC8">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4867ADC5" w14:textId="77777777" w:rsidR="00192D51" w:rsidRDefault="00192D51">
      <w:pPr>
        <w:jc w:val="right"/>
        <w:rPr>
          <w:sz w:val="24"/>
        </w:rPr>
        <w:sectPr w:rsidR="00192D51">
          <w:pgSz w:w="11910" w:h="16840"/>
          <w:pgMar w:top="1340" w:right="425"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3391"/>
        <w:gridCol w:w="2859"/>
        <w:gridCol w:w="372"/>
        <w:gridCol w:w="341"/>
        <w:gridCol w:w="1587"/>
        <w:gridCol w:w="2751"/>
      </w:tblGrid>
      <w:tr w:rsidR="00192D51" w14:paraId="3EFDB1A2" w14:textId="77777777">
        <w:trPr>
          <w:trHeight w:val="489"/>
        </w:trPr>
        <w:tc>
          <w:tcPr>
            <w:tcW w:w="3391" w:type="dxa"/>
          </w:tcPr>
          <w:p w14:paraId="4C824B70" w14:textId="77777777" w:rsidR="00192D51" w:rsidRDefault="00192D51">
            <w:pPr>
              <w:pStyle w:val="TableParagraph"/>
              <w:rPr>
                <w:sz w:val="24"/>
              </w:rPr>
            </w:pPr>
          </w:p>
        </w:tc>
        <w:tc>
          <w:tcPr>
            <w:tcW w:w="2859" w:type="dxa"/>
          </w:tcPr>
          <w:p w14:paraId="3D94DE9B" w14:textId="77777777" w:rsidR="00192D51" w:rsidRDefault="00460E6F">
            <w:pPr>
              <w:pStyle w:val="TableParagraph"/>
              <w:spacing w:before="100"/>
              <w:ind w:left="912"/>
              <w:rPr>
                <w:sz w:val="24"/>
              </w:rPr>
            </w:pPr>
            <w:bookmarkStart w:id="82" w:name="_bookmark75"/>
            <w:bookmarkEnd w:id="82"/>
            <w:r>
              <w:rPr>
                <w:spacing w:val="-2"/>
                <w:sz w:val="24"/>
              </w:rPr>
              <w:t>ЗАЯВЛЕНИЕ</w:t>
            </w:r>
          </w:p>
        </w:tc>
        <w:tc>
          <w:tcPr>
            <w:tcW w:w="372" w:type="dxa"/>
          </w:tcPr>
          <w:p w14:paraId="132CAEC3" w14:textId="77777777" w:rsidR="00192D51" w:rsidRDefault="00192D51">
            <w:pPr>
              <w:pStyle w:val="TableParagraph"/>
              <w:rPr>
                <w:sz w:val="24"/>
              </w:rPr>
            </w:pPr>
          </w:p>
        </w:tc>
        <w:tc>
          <w:tcPr>
            <w:tcW w:w="341" w:type="dxa"/>
          </w:tcPr>
          <w:p w14:paraId="34392923" w14:textId="77777777" w:rsidR="00192D51" w:rsidRDefault="00192D51">
            <w:pPr>
              <w:pStyle w:val="TableParagraph"/>
              <w:rPr>
                <w:sz w:val="24"/>
              </w:rPr>
            </w:pPr>
          </w:p>
        </w:tc>
        <w:tc>
          <w:tcPr>
            <w:tcW w:w="1587" w:type="dxa"/>
          </w:tcPr>
          <w:p w14:paraId="0FEBE355" w14:textId="77777777" w:rsidR="00192D51" w:rsidRDefault="00192D51">
            <w:pPr>
              <w:pStyle w:val="TableParagraph"/>
              <w:rPr>
                <w:sz w:val="24"/>
              </w:rPr>
            </w:pPr>
          </w:p>
        </w:tc>
        <w:tc>
          <w:tcPr>
            <w:tcW w:w="2751" w:type="dxa"/>
            <w:tcBorders>
              <w:right w:val="single" w:sz="4" w:space="0" w:color="000000"/>
            </w:tcBorders>
          </w:tcPr>
          <w:p w14:paraId="677CEF85" w14:textId="77777777" w:rsidR="00192D51" w:rsidRDefault="00460E6F">
            <w:pPr>
              <w:pStyle w:val="TableParagraph"/>
              <w:spacing w:before="100"/>
              <w:ind w:right="346"/>
              <w:jc w:val="right"/>
              <w:rPr>
                <w:sz w:val="24"/>
              </w:rPr>
            </w:pPr>
            <w:r>
              <w:rPr>
                <w:noProof/>
                <w:sz w:val="24"/>
                <w:lang w:eastAsia="ru-RU"/>
              </w:rPr>
              <mc:AlternateContent>
                <mc:Choice Requires="wpg">
                  <w:drawing>
                    <wp:anchor distT="0" distB="0" distL="0" distR="0" simplePos="0" relativeHeight="476459520" behindDoc="1" locked="0" layoutInCell="1" allowOverlap="1" wp14:anchorId="05DEACF9" wp14:editId="4A9E7212">
                      <wp:simplePos x="0" y="0"/>
                      <wp:positionH relativeFrom="column">
                        <wp:posOffset>932688</wp:posOffset>
                      </wp:positionH>
                      <wp:positionV relativeFrom="paragraph">
                        <wp:posOffset>-3008</wp:posOffset>
                      </wp:positionV>
                      <wp:extent cx="817244" cy="527875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278755"/>
                                <a:chOff x="0" y="0"/>
                                <a:chExt cx="817244" cy="5278755"/>
                              </a:xfrm>
                            </wpg:grpSpPr>
                            <wps:wsp>
                              <wps:cNvPr id="90" name="Graphic 90"/>
                              <wps:cNvSpPr/>
                              <wps:spPr>
                                <a:xfrm>
                                  <a:off x="0" y="0"/>
                                  <a:ext cx="817244" cy="5278755"/>
                                </a:xfrm>
                                <a:custGeom>
                                  <a:avLst/>
                                  <a:gdLst/>
                                  <a:ahLst/>
                                  <a:cxnLst/>
                                  <a:rect l="l" t="t" r="r" b="b"/>
                                  <a:pathLst>
                                    <a:path w="817244" h="5278755">
                                      <a:moveTo>
                                        <a:pt x="6083" y="5272544"/>
                                      </a:moveTo>
                                      <a:lnTo>
                                        <a:pt x="0" y="5272544"/>
                                      </a:lnTo>
                                      <a:lnTo>
                                        <a:pt x="0" y="5278628"/>
                                      </a:lnTo>
                                      <a:lnTo>
                                        <a:pt x="6083" y="5278628"/>
                                      </a:lnTo>
                                      <a:lnTo>
                                        <a:pt x="6083" y="5272544"/>
                                      </a:lnTo>
                                      <a:close/>
                                    </a:path>
                                    <a:path w="817244" h="5278755">
                                      <a:moveTo>
                                        <a:pt x="6083" y="4650752"/>
                                      </a:moveTo>
                                      <a:lnTo>
                                        <a:pt x="0" y="4650752"/>
                                      </a:lnTo>
                                      <a:lnTo>
                                        <a:pt x="0" y="4722368"/>
                                      </a:lnTo>
                                      <a:lnTo>
                                        <a:pt x="0" y="4961636"/>
                                      </a:lnTo>
                                      <a:lnTo>
                                        <a:pt x="0" y="5033264"/>
                                      </a:lnTo>
                                      <a:lnTo>
                                        <a:pt x="0" y="5272532"/>
                                      </a:lnTo>
                                      <a:lnTo>
                                        <a:pt x="6083" y="5272532"/>
                                      </a:lnTo>
                                      <a:lnTo>
                                        <a:pt x="6083" y="5033264"/>
                                      </a:lnTo>
                                      <a:lnTo>
                                        <a:pt x="6083" y="4961636"/>
                                      </a:lnTo>
                                      <a:lnTo>
                                        <a:pt x="6083" y="4722368"/>
                                      </a:lnTo>
                                      <a:lnTo>
                                        <a:pt x="6083" y="4650752"/>
                                      </a:lnTo>
                                      <a:close/>
                                    </a:path>
                                    <a:path w="817244" h="5278755">
                                      <a:moveTo>
                                        <a:pt x="6083" y="4164292"/>
                                      </a:moveTo>
                                      <a:lnTo>
                                        <a:pt x="0" y="4164292"/>
                                      </a:lnTo>
                                      <a:lnTo>
                                        <a:pt x="0" y="4236212"/>
                                      </a:lnTo>
                                      <a:lnTo>
                                        <a:pt x="0" y="4650740"/>
                                      </a:lnTo>
                                      <a:lnTo>
                                        <a:pt x="6083" y="4650740"/>
                                      </a:lnTo>
                                      <a:lnTo>
                                        <a:pt x="6083" y="4236212"/>
                                      </a:lnTo>
                                      <a:lnTo>
                                        <a:pt x="6083" y="4164292"/>
                                      </a:lnTo>
                                      <a:close/>
                                    </a:path>
                                    <a:path w="817244" h="5278755">
                                      <a:moveTo>
                                        <a:pt x="6083" y="3851795"/>
                                      </a:moveTo>
                                      <a:lnTo>
                                        <a:pt x="0" y="3851795"/>
                                      </a:lnTo>
                                      <a:lnTo>
                                        <a:pt x="0" y="3923411"/>
                                      </a:lnTo>
                                      <a:lnTo>
                                        <a:pt x="0" y="4164203"/>
                                      </a:lnTo>
                                      <a:lnTo>
                                        <a:pt x="6083" y="4164203"/>
                                      </a:lnTo>
                                      <a:lnTo>
                                        <a:pt x="6083" y="3923411"/>
                                      </a:lnTo>
                                      <a:lnTo>
                                        <a:pt x="6083" y="3851795"/>
                                      </a:lnTo>
                                      <a:close/>
                                    </a:path>
                                    <a:path w="817244" h="5278755">
                                      <a:moveTo>
                                        <a:pt x="6083" y="1628025"/>
                                      </a:moveTo>
                                      <a:lnTo>
                                        <a:pt x="0" y="1628025"/>
                                      </a:lnTo>
                                      <a:lnTo>
                                        <a:pt x="0" y="1867281"/>
                                      </a:lnTo>
                                      <a:lnTo>
                                        <a:pt x="0" y="1938909"/>
                                      </a:lnTo>
                                      <a:lnTo>
                                        <a:pt x="0" y="3851783"/>
                                      </a:lnTo>
                                      <a:lnTo>
                                        <a:pt x="6083" y="3851783"/>
                                      </a:lnTo>
                                      <a:lnTo>
                                        <a:pt x="6083" y="1867281"/>
                                      </a:lnTo>
                                      <a:lnTo>
                                        <a:pt x="6083" y="1628025"/>
                                      </a:lnTo>
                                      <a:close/>
                                    </a:path>
                                    <a:path w="817244" h="5278755">
                                      <a:moveTo>
                                        <a:pt x="6083" y="1316812"/>
                                      </a:moveTo>
                                      <a:lnTo>
                                        <a:pt x="0" y="1316812"/>
                                      </a:lnTo>
                                      <a:lnTo>
                                        <a:pt x="0" y="1556385"/>
                                      </a:lnTo>
                                      <a:lnTo>
                                        <a:pt x="0" y="1628013"/>
                                      </a:lnTo>
                                      <a:lnTo>
                                        <a:pt x="6083" y="1628013"/>
                                      </a:lnTo>
                                      <a:lnTo>
                                        <a:pt x="6083" y="1556385"/>
                                      </a:lnTo>
                                      <a:lnTo>
                                        <a:pt x="6083" y="1316812"/>
                                      </a:lnTo>
                                      <a:close/>
                                    </a:path>
                                    <a:path w="817244" h="5278755">
                                      <a:moveTo>
                                        <a:pt x="6083" y="934224"/>
                                      </a:moveTo>
                                      <a:lnTo>
                                        <a:pt x="0" y="934224"/>
                                      </a:lnTo>
                                      <a:lnTo>
                                        <a:pt x="0" y="1005840"/>
                                      </a:lnTo>
                                      <a:lnTo>
                                        <a:pt x="0" y="1245108"/>
                                      </a:lnTo>
                                      <a:lnTo>
                                        <a:pt x="0" y="1316736"/>
                                      </a:lnTo>
                                      <a:lnTo>
                                        <a:pt x="6083" y="1316736"/>
                                      </a:lnTo>
                                      <a:lnTo>
                                        <a:pt x="6083" y="1245108"/>
                                      </a:lnTo>
                                      <a:lnTo>
                                        <a:pt x="6083" y="1005840"/>
                                      </a:lnTo>
                                      <a:lnTo>
                                        <a:pt x="6083" y="934224"/>
                                      </a:lnTo>
                                      <a:close/>
                                    </a:path>
                                    <a:path w="817244" h="5278755">
                                      <a:moveTo>
                                        <a:pt x="6083" y="382536"/>
                                      </a:moveTo>
                                      <a:lnTo>
                                        <a:pt x="0" y="382536"/>
                                      </a:lnTo>
                                      <a:lnTo>
                                        <a:pt x="0" y="621792"/>
                                      </a:lnTo>
                                      <a:lnTo>
                                        <a:pt x="0" y="693420"/>
                                      </a:lnTo>
                                      <a:lnTo>
                                        <a:pt x="0" y="934212"/>
                                      </a:lnTo>
                                      <a:lnTo>
                                        <a:pt x="6083" y="934212"/>
                                      </a:lnTo>
                                      <a:lnTo>
                                        <a:pt x="6083" y="693420"/>
                                      </a:lnTo>
                                      <a:lnTo>
                                        <a:pt x="6083" y="621792"/>
                                      </a:lnTo>
                                      <a:lnTo>
                                        <a:pt x="6083" y="382536"/>
                                      </a:lnTo>
                                      <a:close/>
                                    </a:path>
                                    <a:path w="817244" h="5278755">
                                      <a:moveTo>
                                        <a:pt x="6083" y="0"/>
                                      </a:moveTo>
                                      <a:lnTo>
                                        <a:pt x="0" y="0"/>
                                      </a:lnTo>
                                      <a:lnTo>
                                        <a:pt x="0" y="6096"/>
                                      </a:lnTo>
                                      <a:lnTo>
                                        <a:pt x="0" y="71628"/>
                                      </a:lnTo>
                                      <a:lnTo>
                                        <a:pt x="0" y="310896"/>
                                      </a:lnTo>
                                      <a:lnTo>
                                        <a:pt x="0" y="382524"/>
                                      </a:lnTo>
                                      <a:lnTo>
                                        <a:pt x="6083" y="382524"/>
                                      </a:lnTo>
                                      <a:lnTo>
                                        <a:pt x="6083" y="310908"/>
                                      </a:lnTo>
                                      <a:lnTo>
                                        <a:pt x="6083" y="71628"/>
                                      </a:lnTo>
                                      <a:lnTo>
                                        <a:pt x="6083" y="6096"/>
                                      </a:lnTo>
                                      <a:lnTo>
                                        <a:pt x="6083" y="0"/>
                                      </a:lnTo>
                                      <a:close/>
                                    </a:path>
                                    <a:path w="817244" h="5278755">
                                      <a:moveTo>
                                        <a:pt x="810768" y="5272544"/>
                                      </a:moveTo>
                                      <a:lnTo>
                                        <a:pt x="6096" y="5272544"/>
                                      </a:lnTo>
                                      <a:lnTo>
                                        <a:pt x="6096" y="5278628"/>
                                      </a:lnTo>
                                      <a:lnTo>
                                        <a:pt x="810768" y="5278628"/>
                                      </a:lnTo>
                                      <a:lnTo>
                                        <a:pt x="810768" y="5272544"/>
                                      </a:lnTo>
                                      <a:close/>
                                    </a:path>
                                    <a:path w="817244" h="5278755">
                                      <a:moveTo>
                                        <a:pt x="810768" y="4650752"/>
                                      </a:moveTo>
                                      <a:lnTo>
                                        <a:pt x="6096" y="4650752"/>
                                      </a:lnTo>
                                      <a:lnTo>
                                        <a:pt x="6096" y="4656836"/>
                                      </a:lnTo>
                                      <a:lnTo>
                                        <a:pt x="810768" y="4656836"/>
                                      </a:lnTo>
                                      <a:lnTo>
                                        <a:pt x="810768" y="4650752"/>
                                      </a:lnTo>
                                      <a:close/>
                                    </a:path>
                                    <a:path w="817244" h="5278755">
                                      <a:moveTo>
                                        <a:pt x="810768" y="4164203"/>
                                      </a:moveTo>
                                      <a:lnTo>
                                        <a:pt x="6096" y="4164203"/>
                                      </a:lnTo>
                                      <a:lnTo>
                                        <a:pt x="6096" y="4170299"/>
                                      </a:lnTo>
                                      <a:lnTo>
                                        <a:pt x="810768" y="4170299"/>
                                      </a:lnTo>
                                      <a:lnTo>
                                        <a:pt x="810768" y="4164203"/>
                                      </a:lnTo>
                                      <a:close/>
                                    </a:path>
                                    <a:path w="817244" h="5278755">
                                      <a:moveTo>
                                        <a:pt x="810768" y="3851783"/>
                                      </a:moveTo>
                                      <a:lnTo>
                                        <a:pt x="6096" y="3851783"/>
                                      </a:lnTo>
                                      <a:lnTo>
                                        <a:pt x="6096" y="3857879"/>
                                      </a:lnTo>
                                      <a:lnTo>
                                        <a:pt x="810768" y="3857879"/>
                                      </a:lnTo>
                                      <a:lnTo>
                                        <a:pt x="810768" y="3851783"/>
                                      </a:lnTo>
                                      <a:close/>
                                    </a:path>
                                    <a:path w="817244" h="5278755">
                                      <a:moveTo>
                                        <a:pt x="810768" y="3015107"/>
                                      </a:moveTo>
                                      <a:lnTo>
                                        <a:pt x="6096" y="3015107"/>
                                      </a:lnTo>
                                      <a:lnTo>
                                        <a:pt x="6096" y="3021203"/>
                                      </a:lnTo>
                                      <a:lnTo>
                                        <a:pt x="810768" y="3021203"/>
                                      </a:lnTo>
                                      <a:lnTo>
                                        <a:pt x="810768" y="3015107"/>
                                      </a:lnTo>
                                      <a:close/>
                                    </a:path>
                                    <a:path w="817244" h="5278755">
                                      <a:moveTo>
                                        <a:pt x="810768" y="2703957"/>
                                      </a:moveTo>
                                      <a:lnTo>
                                        <a:pt x="6096" y="2703957"/>
                                      </a:lnTo>
                                      <a:lnTo>
                                        <a:pt x="6096" y="2710053"/>
                                      </a:lnTo>
                                      <a:lnTo>
                                        <a:pt x="810768" y="2710053"/>
                                      </a:lnTo>
                                      <a:lnTo>
                                        <a:pt x="810768" y="2703957"/>
                                      </a:lnTo>
                                      <a:close/>
                                    </a:path>
                                    <a:path w="817244" h="5278755">
                                      <a:moveTo>
                                        <a:pt x="810768" y="1867281"/>
                                      </a:moveTo>
                                      <a:lnTo>
                                        <a:pt x="6096" y="1867281"/>
                                      </a:lnTo>
                                      <a:lnTo>
                                        <a:pt x="6096" y="1873377"/>
                                      </a:lnTo>
                                      <a:lnTo>
                                        <a:pt x="810768" y="1873377"/>
                                      </a:lnTo>
                                      <a:lnTo>
                                        <a:pt x="810768" y="1867281"/>
                                      </a:lnTo>
                                      <a:close/>
                                    </a:path>
                                    <a:path w="817244" h="5278755">
                                      <a:moveTo>
                                        <a:pt x="810768" y="1556385"/>
                                      </a:moveTo>
                                      <a:lnTo>
                                        <a:pt x="6096" y="1556385"/>
                                      </a:lnTo>
                                      <a:lnTo>
                                        <a:pt x="6096" y="1562481"/>
                                      </a:lnTo>
                                      <a:lnTo>
                                        <a:pt x="810768" y="1562481"/>
                                      </a:lnTo>
                                      <a:lnTo>
                                        <a:pt x="810768" y="1556385"/>
                                      </a:lnTo>
                                      <a:close/>
                                    </a:path>
                                    <a:path w="817244" h="5278755">
                                      <a:moveTo>
                                        <a:pt x="810768" y="1245108"/>
                                      </a:moveTo>
                                      <a:lnTo>
                                        <a:pt x="6096" y="1245108"/>
                                      </a:lnTo>
                                      <a:lnTo>
                                        <a:pt x="6096" y="1251204"/>
                                      </a:lnTo>
                                      <a:lnTo>
                                        <a:pt x="810768" y="1251204"/>
                                      </a:lnTo>
                                      <a:lnTo>
                                        <a:pt x="810768" y="1245108"/>
                                      </a:lnTo>
                                      <a:close/>
                                    </a:path>
                                    <a:path w="817244" h="5278755">
                                      <a:moveTo>
                                        <a:pt x="810768" y="310896"/>
                                      </a:moveTo>
                                      <a:lnTo>
                                        <a:pt x="6096" y="310896"/>
                                      </a:lnTo>
                                      <a:lnTo>
                                        <a:pt x="6096" y="316992"/>
                                      </a:lnTo>
                                      <a:lnTo>
                                        <a:pt x="810768" y="316992"/>
                                      </a:lnTo>
                                      <a:lnTo>
                                        <a:pt x="810768" y="310896"/>
                                      </a:lnTo>
                                      <a:close/>
                                    </a:path>
                                    <a:path w="817244" h="5278755">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12C5B34" id="Group 89" o:spid="_x0000_s1026" style="position:absolute;margin-left:73.45pt;margin-top:-.25pt;width:64.35pt;height:415.65pt;z-index:-26856960;mso-wrap-distance-left:0;mso-wrap-distance-right:0" coordsize="8172,5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">
                      <v:shape id="Graphic 90" o:spid="_x0000_s1027" style="position:absolute;width:8172;height:52787;visibility:visible;mso-wrap-style:square;v-text-anchor:top" coordsize="817244,527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" path="m6083,5272544r-6083,l,5278628r6083,l6083,5272544xem6083,4650752r-6083,l,4722368r,239268l,5033264r,239268l6083,5272532r,-239268l6083,4961636r,-239268l6083,4650752xem6083,4164292r-6083,l,4236212r,414528l6083,4650740r,-414528l6083,4164292xem6083,3851795r-6083,l,3923411r,240792l6083,4164203r,-240792l6083,3851795xem6083,1628025r-6083,l,1867281r,71628l,3851783r6083,l6083,1867281r,-239256xem6083,1316812r-6083,l,1556385r,71628l6083,1628013r,-71628l6083,1316812xem6083,934224r-6083,l,1005840r,239268l,1316736r6083,l6083,1245108r,-239268l6083,934224xem6083,382536r-6083,l,621792r,71628l,934212r6083,l6083,693420r,-71628l6083,382536xem6083,l,,,6096,,71628,,310896r,71628l6083,382524r,-71616l6083,71628r,-65532l6083,xem810768,5272544r-804672,l6096,5278628r804672,l810768,5272544xem810768,4650752r-804672,l6096,4656836r804672,l810768,4650752xem810768,4164203r-804672,l6096,4170299r804672,l810768,4164203xem810768,3851783r-804672,l6096,3857879r804672,l810768,3851783xem810768,3015107r-804672,l6096,3021203r804672,l810768,3015107xem810768,2703957r-804672,l6096,2710053r804672,l810768,2703957xem810768,1867281r-804672,l6096,1873377r804672,l810768,1867281xem810768,1556385r-804672,l6096,1562481r804672,l810768,1556385xem810768,1245108r-804672,l6096,1251204r804672,l810768,1245108xem810768,310896r-804672,l6096,316992r804672,l810768,310896xem816851,r-6083,l6096,r,6096l810768,6096r6083,l816851,xe" fillcolor="black" stroked="f">
                        <v:path arrowok="t"/>
                      </v:shape>
                    </v:group>
                  </w:pict>
                </mc:Fallback>
              </mc:AlternateContent>
            </w:r>
            <w:r>
              <w:rPr>
                <w:spacing w:val="-4"/>
                <w:sz w:val="24"/>
              </w:rPr>
              <w:t>Коды</w:t>
            </w:r>
          </w:p>
        </w:tc>
      </w:tr>
      <w:tr w:rsidR="00192D51" w14:paraId="4BDBFE7B" w14:textId="77777777">
        <w:trPr>
          <w:trHeight w:val="484"/>
        </w:trPr>
        <w:tc>
          <w:tcPr>
            <w:tcW w:w="11301" w:type="dxa"/>
            <w:gridSpan w:val="6"/>
            <w:tcBorders>
              <w:right w:val="single" w:sz="4" w:space="0" w:color="000000"/>
            </w:tcBorders>
          </w:tcPr>
          <w:p w14:paraId="25947868" w14:textId="77777777" w:rsidR="00192D51" w:rsidRDefault="00460E6F">
            <w:pPr>
              <w:pStyle w:val="TableParagraph"/>
              <w:spacing w:before="100"/>
              <w:ind w:left="1214"/>
              <w:rPr>
                <w:sz w:val="24"/>
              </w:rPr>
            </w:pPr>
            <w:r>
              <w:rPr>
                <w:sz w:val="24"/>
              </w:rPr>
              <w:t>на</w:t>
            </w:r>
            <w:r>
              <w:rPr>
                <w:spacing w:val="-4"/>
                <w:sz w:val="24"/>
              </w:rPr>
              <w:t xml:space="preserve"> </w:t>
            </w:r>
            <w:r>
              <w:rPr>
                <w:sz w:val="24"/>
              </w:rPr>
              <w:t>переоформление</w:t>
            </w:r>
            <w:r>
              <w:rPr>
                <w:spacing w:val="-4"/>
                <w:sz w:val="24"/>
              </w:rPr>
              <w:t xml:space="preserve"> </w:t>
            </w:r>
            <w:r>
              <w:rPr>
                <w:sz w:val="24"/>
              </w:rPr>
              <w:t>лицевых</w:t>
            </w:r>
            <w:r>
              <w:rPr>
                <w:spacing w:val="-2"/>
                <w:sz w:val="24"/>
              </w:rPr>
              <w:t xml:space="preserve"> </w:t>
            </w:r>
            <w:r>
              <w:rPr>
                <w:sz w:val="24"/>
              </w:rPr>
              <w:t>счетов</w:t>
            </w:r>
            <w:r>
              <w:rPr>
                <w:spacing w:val="-3"/>
                <w:sz w:val="24"/>
              </w:rPr>
              <w:t xml:space="preserve"> </w:t>
            </w:r>
            <w:r>
              <w:rPr>
                <w:spacing w:val="-10"/>
                <w:sz w:val="24"/>
              </w:rPr>
              <w:t>N</w:t>
            </w:r>
          </w:p>
        </w:tc>
      </w:tr>
      <w:tr w:rsidR="00192D51" w14:paraId="7A5E75D4" w14:textId="77777777">
        <w:trPr>
          <w:trHeight w:val="482"/>
        </w:trPr>
        <w:tc>
          <w:tcPr>
            <w:tcW w:w="3391" w:type="dxa"/>
          </w:tcPr>
          <w:p w14:paraId="51BE8036" w14:textId="77777777" w:rsidR="00192D51" w:rsidRDefault="00192D51">
            <w:pPr>
              <w:pStyle w:val="TableParagraph"/>
              <w:rPr>
                <w:sz w:val="24"/>
              </w:rPr>
            </w:pPr>
          </w:p>
        </w:tc>
        <w:tc>
          <w:tcPr>
            <w:tcW w:w="2859" w:type="dxa"/>
            <w:tcBorders>
              <w:top w:val="single" w:sz="4" w:space="0" w:color="000000"/>
              <w:bottom w:val="single" w:sz="4" w:space="0" w:color="000000"/>
            </w:tcBorders>
          </w:tcPr>
          <w:p w14:paraId="1449750E" w14:textId="77777777" w:rsidR="00192D51" w:rsidRDefault="00460E6F">
            <w:pPr>
              <w:pStyle w:val="TableParagraph"/>
              <w:spacing w:before="95"/>
              <w:ind w:left="450"/>
              <w:jc w:val="center"/>
              <w:rPr>
                <w:sz w:val="24"/>
              </w:rPr>
            </w:pPr>
            <w:r>
              <w:rPr>
                <w:spacing w:val="-10"/>
                <w:sz w:val="24"/>
              </w:rPr>
              <w:t>N</w:t>
            </w:r>
          </w:p>
        </w:tc>
        <w:tc>
          <w:tcPr>
            <w:tcW w:w="372" w:type="dxa"/>
            <w:tcBorders>
              <w:top w:val="single" w:sz="4" w:space="0" w:color="000000"/>
              <w:bottom w:val="single" w:sz="4" w:space="0" w:color="000000"/>
            </w:tcBorders>
          </w:tcPr>
          <w:p w14:paraId="611C60F7" w14:textId="77777777" w:rsidR="00192D51" w:rsidRDefault="00192D51">
            <w:pPr>
              <w:pStyle w:val="TableParagraph"/>
              <w:rPr>
                <w:sz w:val="24"/>
              </w:rPr>
            </w:pPr>
          </w:p>
        </w:tc>
        <w:tc>
          <w:tcPr>
            <w:tcW w:w="341" w:type="dxa"/>
            <w:tcBorders>
              <w:top w:val="single" w:sz="4" w:space="0" w:color="000000"/>
              <w:bottom w:val="single" w:sz="4" w:space="0" w:color="000000"/>
            </w:tcBorders>
          </w:tcPr>
          <w:p w14:paraId="18C0DD7E" w14:textId="77777777" w:rsidR="00192D51" w:rsidRDefault="00192D51">
            <w:pPr>
              <w:pStyle w:val="TableParagraph"/>
              <w:rPr>
                <w:sz w:val="24"/>
              </w:rPr>
            </w:pPr>
          </w:p>
        </w:tc>
        <w:tc>
          <w:tcPr>
            <w:tcW w:w="1587" w:type="dxa"/>
            <w:tcBorders>
              <w:top w:val="single" w:sz="4" w:space="0" w:color="000000"/>
              <w:bottom w:val="single" w:sz="4" w:space="0" w:color="000000"/>
            </w:tcBorders>
          </w:tcPr>
          <w:p w14:paraId="39FDE49E" w14:textId="77777777" w:rsidR="00192D51" w:rsidRDefault="00192D51">
            <w:pPr>
              <w:pStyle w:val="TableParagraph"/>
              <w:rPr>
                <w:sz w:val="24"/>
              </w:rPr>
            </w:pPr>
          </w:p>
        </w:tc>
        <w:tc>
          <w:tcPr>
            <w:tcW w:w="2751" w:type="dxa"/>
            <w:tcBorders>
              <w:right w:val="single" w:sz="4" w:space="0" w:color="000000"/>
            </w:tcBorders>
          </w:tcPr>
          <w:p w14:paraId="5C3863EE" w14:textId="77777777" w:rsidR="00192D51" w:rsidRDefault="00192D51">
            <w:pPr>
              <w:pStyle w:val="TableParagraph"/>
              <w:rPr>
                <w:sz w:val="24"/>
              </w:rPr>
            </w:pPr>
          </w:p>
        </w:tc>
      </w:tr>
      <w:tr w:rsidR="00192D51" w14:paraId="682B013D" w14:textId="77777777">
        <w:trPr>
          <w:trHeight w:val="479"/>
        </w:trPr>
        <w:tc>
          <w:tcPr>
            <w:tcW w:w="3391" w:type="dxa"/>
          </w:tcPr>
          <w:p w14:paraId="14DB3417" w14:textId="77777777" w:rsidR="00192D51" w:rsidRDefault="00460E6F">
            <w:pPr>
              <w:pStyle w:val="TableParagraph"/>
              <w:spacing w:before="92"/>
              <w:ind w:right="56"/>
              <w:jc w:val="right"/>
              <w:rPr>
                <w:sz w:val="24"/>
              </w:rPr>
            </w:pPr>
            <w:r>
              <w:rPr>
                <w:sz w:val="24"/>
              </w:rPr>
              <w:t xml:space="preserve">от </w:t>
            </w:r>
            <w:r>
              <w:rPr>
                <w:spacing w:val="-10"/>
                <w:sz w:val="24"/>
              </w:rPr>
              <w:t>"</w:t>
            </w:r>
          </w:p>
        </w:tc>
        <w:tc>
          <w:tcPr>
            <w:tcW w:w="2859" w:type="dxa"/>
            <w:tcBorders>
              <w:top w:val="single" w:sz="4" w:space="0" w:color="000000"/>
            </w:tcBorders>
          </w:tcPr>
          <w:p w14:paraId="386A0363" w14:textId="77777777" w:rsidR="00192D51" w:rsidRDefault="00460E6F">
            <w:pPr>
              <w:pStyle w:val="TableParagraph"/>
              <w:spacing w:before="92"/>
              <w:ind w:left="559"/>
              <w:rPr>
                <w:sz w:val="24"/>
              </w:rPr>
            </w:pPr>
            <w:r>
              <w:rPr>
                <w:spacing w:val="-10"/>
                <w:sz w:val="24"/>
              </w:rPr>
              <w:t>"</w:t>
            </w:r>
          </w:p>
        </w:tc>
        <w:tc>
          <w:tcPr>
            <w:tcW w:w="372" w:type="dxa"/>
            <w:tcBorders>
              <w:top w:val="single" w:sz="4" w:space="0" w:color="000000"/>
            </w:tcBorders>
          </w:tcPr>
          <w:p w14:paraId="5610CD2C" w14:textId="77777777" w:rsidR="00192D51" w:rsidRDefault="00460E6F">
            <w:pPr>
              <w:pStyle w:val="TableParagraph"/>
              <w:spacing w:before="92"/>
              <w:ind w:left="74"/>
              <w:rPr>
                <w:sz w:val="24"/>
              </w:rPr>
            </w:pPr>
            <w:r>
              <w:rPr>
                <w:spacing w:val="-5"/>
                <w:sz w:val="24"/>
              </w:rPr>
              <w:t>20</w:t>
            </w:r>
          </w:p>
        </w:tc>
        <w:tc>
          <w:tcPr>
            <w:tcW w:w="341" w:type="dxa"/>
            <w:tcBorders>
              <w:top w:val="single" w:sz="4" w:space="0" w:color="000000"/>
              <w:bottom w:val="single" w:sz="4" w:space="0" w:color="000000"/>
            </w:tcBorders>
          </w:tcPr>
          <w:p w14:paraId="5D9BF383" w14:textId="77777777" w:rsidR="00192D51" w:rsidRDefault="00192D51">
            <w:pPr>
              <w:pStyle w:val="TableParagraph"/>
              <w:rPr>
                <w:sz w:val="24"/>
              </w:rPr>
            </w:pPr>
          </w:p>
        </w:tc>
        <w:tc>
          <w:tcPr>
            <w:tcW w:w="1587" w:type="dxa"/>
            <w:tcBorders>
              <w:top w:val="single" w:sz="4" w:space="0" w:color="000000"/>
            </w:tcBorders>
          </w:tcPr>
          <w:p w14:paraId="42D9E353" w14:textId="77777777" w:rsidR="00192D51" w:rsidRDefault="00460E6F">
            <w:pPr>
              <w:pStyle w:val="TableParagraph"/>
              <w:spacing w:before="92"/>
              <w:ind w:left="64"/>
              <w:rPr>
                <w:sz w:val="24"/>
              </w:rPr>
            </w:pPr>
            <w:r>
              <w:rPr>
                <w:spacing w:val="-5"/>
                <w:sz w:val="24"/>
              </w:rPr>
              <w:t>г.</w:t>
            </w:r>
          </w:p>
        </w:tc>
        <w:tc>
          <w:tcPr>
            <w:tcW w:w="2751" w:type="dxa"/>
            <w:tcBorders>
              <w:right w:val="single" w:sz="4" w:space="0" w:color="000000"/>
            </w:tcBorders>
          </w:tcPr>
          <w:p w14:paraId="3BF2AEDC" w14:textId="77777777" w:rsidR="00192D51" w:rsidRDefault="00460E6F">
            <w:pPr>
              <w:pStyle w:val="TableParagraph"/>
              <w:spacing w:before="92"/>
              <w:ind w:left="933"/>
              <w:rPr>
                <w:sz w:val="24"/>
              </w:rPr>
            </w:pPr>
            <w:r>
              <w:rPr>
                <w:spacing w:val="-4"/>
                <w:sz w:val="24"/>
              </w:rPr>
              <w:t>Дата</w:t>
            </w:r>
          </w:p>
        </w:tc>
      </w:tr>
      <w:tr w:rsidR="00192D51" w14:paraId="47093918" w14:textId="77777777">
        <w:trPr>
          <w:trHeight w:val="480"/>
        </w:trPr>
        <w:tc>
          <w:tcPr>
            <w:tcW w:w="3391" w:type="dxa"/>
          </w:tcPr>
          <w:p w14:paraId="54DB80C3" w14:textId="77777777" w:rsidR="00192D51" w:rsidRDefault="00460E6F">
            <w:pPr>
              <w:pStyle w:val="TableParagraph"/>
              <w:spacing w:before="93"/>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03E79F7F" w14:textId="77777777" w:rsidR="00192D51" w:rsidRDefault="00460E6F">
            <w:pPr>
              <w:pStyle w:val="TableParagraph"/>
              <w:tabs>
                <w:tab w:val="left" w:pos="837"/>
              </w:tabs>
              <w:spacing w:line="20" w:lineRule="exact"/>
              <w:ind w:left="5" w:right="-72"/>
              <w:rPr>
                <w:sz w:val="2"/>
              </w:rPr>
            </w:pPr>
            <w:r>
              <w:rPr>
                <w:noProof/>
                <w:sz w:val="2"/>
                <w:lang w:eastAsia="ru-RU"/>
              </w:rPr>
              <mc:AlternateContent>
                <mc:Choice Requires="wpg">
                  <w:drawing>
                    <wp:inline distT="0" distB="0" distL="0" distR="0" wp14:anchorId="3B8AFD6C" wp14:editId="5E28ECC1">
                      <wp:extent cx="314325"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6350"/>
                                <a:chOff x="0" y="0"/>
                                <a:chExt cx="314325" cy="6350"/>
                              </a:xfrm>
                            </wpg:grpSpPr>
                            <wps:wsp>
                              <wps:cNvPr id="92" name="Graphic 92"/>
                              <wps:cNvSpPr/>
                              <wps:spPr>
                                <a:xfrm>
                                  <a:off x="0" y="0"/>
                                  <a:ext cx="314325" cy="6350"/>
                                </a:xfrm>
                                <a:custGeom>
                                  <a:avLst/>
                                  <a:gdLst/>
                                  <a:ahLst/>
                                  <a:cxnLst/>
                                  <a:rect l="l" t="t" r="r" b="b"/>
                                  <a:pathLst>
                                    <a:path w="314325" h="6350">
                                      <a:moveTo>
                                        <a:pt x="313944" y="0"/>
                                      </a:moveTo>
                                      <a:lnTo>
                                        <a:pt x="0" y="0"/>
                                      </a:lnTo>
                                      <a:lnTo>
                                        <a:pt x="0" y="6096"/>
                                      </a:lnTo>
                                      <a:lnTo>
                                        <a:pt x="313944" y="6096"/>
                                      </a:lnTo>
                                      <a:lnTo>
                                        <a:pt x="313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D76FAD" id="Group 91" o:spid="_x0000_s1026" style="width:24.75pt;height:.5pt;mso-position-horizontal-relative:char;mso-position-vertical-relative:line" coordsize="314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">
                      <v:shape id="Graphic 92" o:spid="_x0000_s1027" style="position:absolute;width:314325;height:6350;visibility:visible;mso-wrap-style:square;v-text-anchor:top" coordsize="3143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" path="m313944,l,,,6096r313944,l313944,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630F7DC1" wp14:editId="6458468E">
                      <wp:extent cx="1286510" cy="635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6510" cy="6350"/>
                                <a:chOff x="0" y="0"/>
                                <a:chExt cx="1286510" cy="6350"/>
                              </a:xfrm>
                            </wpg:grpSpPr>
                            <wps:wsp>
                              <wps:cNvPr id="94" name="Graphic 94"/>
                              <wps:cNvSpPr/>
                              <wps:spPr>
                                <a:xfrm>
                                  <a:off x="0" y="0"/>
                                  <a:ext cx="1286510" cy="6350"/>
                                </a:xfrm>
                                <a:custGeom>
                                  <a:avLst/>
                                  <a:gdLst/>
                                  <a:ahLst/>
                                  <a:cxnLst/>
                                  <a:rect l="l" t="t" r="r" b="b"/>
                                  <a:pathLst>
                                    <a:path w="1286510" h="6350">
                                      <a:moveTo>
                                        <a:pt x="1286510" y="0"/>
                                      </a:moveTo>
                                      <a:lnTo>
                                        <a:pt x="0" y="0"/>
                                      </a:lnTo>
                                      <a:lnTo>
                                        <a:pt x="0" y="6096"/>
                                      </a:lnTo>
                                      <a:lnTo>
                                        <a:pt x="1286510" y="6096"/>
                                      </a:lnTo>
                                      <a:lnTo>
                                        <a:pt x="12865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864B834" id="Group 93" o:spid="_x0000_s1026" style="width:101.3pt;height:.5pt;mso-position-horizontal-relative:char;mso-position-vertical-relative:line" coordsize="12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">
                      <v:shape id="Graphic 94" o:spid="_x0000_s1027" style="position:absolute;width:12865;height:63;visibility:visible;mso-wrap-style:square;v-text-anchor:top" coordsize="12865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" path="m1286510,l,,,6096r1286510,l1286510,xe" fillcolor="black" stroked="f">
                        <v:path arrowok="t"/>
                      </v:shape>
                      <w10:anchorlock/>
                    </v:group>
                  </w:pict>
                </mc:Fallback>
              </mc:AlternateContent>
            </w:r>
          </w:p>
        </w:tc>
        <w:tc>
          <w:tcPr>
            <w:tcW w:w="372" w:type="dxa"/>
            <w:tcBorders>
              <w:bottom w:val="single" w:sz="4" w:space="0" w:color="000000"/>
            </w:tcBorders>
          </w:tcPr>
          <w:p w14:paraId="67DE78C4" w14:textId="77777777" w:rsidR="00192D51" w:rsidRDefault="00192D51">
            <w:pPr>
              <w:pStyle w:val="TableParagraph"/>
              <w:rPr>
                <w:sz w:val="24"/>
              </w:rPr>
            </w:pPr>
          </w:p>
        </w:tc>
        <w:tc>
          <w:tcPr>
            <w:tcW w:w="341" w:type="dxa"/>
            <w:tcBorders>
              <w:top w:val="single" w:sz="4" w:space="0" w:color="000000"/>
              <w:bottom w:val="single" w:sz="4" w:space="0" w:color="000000"/>
            </w:tcBorders>
          </w:tcPr>
          <w:p w14:paraId="5CCBE8CB" w14:textId="77777777" w:rsidR="00192D51" w:rsidRDefault="00192D51">
            <w:pPr>
              <w:pStyle w:val="TableParagraph"/>
              <w:rPr>
                <w:sz w:val="24"/>
              </w:rPr>
            </w:pPr>
          </w:p>
        </w:tc>
        <w:tc>
          <w:tcPr>
            <w:tcW w:w="1587" w:type="dxa"/>
            <w:tcBorders>
              <w:bottom w:val="single" w:sz="4" w:space="0" w:color="000000"/>
            </w:tcBorders>
          </w:tcPr>
          <w:p w14:paraId="15AE9BAD" w14:textId="77777777" w:rsidR="00192D51" w:rsidRDefault="00192D51">
            <w:pPr>
              <w:pStyle w:val="TableParagraph"/>
              <w:rPr>
                <w:sz w:val="24"/>
              </w:rPr>
            </w:pPr>
          </w:p>
        </w:tc>
        <w:tc>
          <w:tcPr>
            <w:tcW w:w="2751" w:type="dxa"/>
            <w:tcBorders>
              <w:right w:val="single" w:sz="4" w:space="0" w:color="000000"/>
            </w:tcBorders>
          </w:tcPr>
          <w:p w14:paraId="6696ECD9" w14:textId="77777777" w:rsidR="00192D51" w:rsidRDefault="00460E6F">
            <w:pPr>
              <w:pStyle w:val="TableParagraph"/>
              <w:spacing w:before="93"/>
              <w:ind w:left="897"/>
              <w:rPr>
                <w:sz w:val="24"/>
              </w:rPr>
            </w:pPr>
            <w:r>
              <w:rPr>
                <w:spacing w:val="-5"/>
                <w:sz w:val="24"/>
              </w:rPr>
              <w:t>ИНН</w:t>
            </w:r>
          </w:p>
        </w:tc>
      </w:tr>
      <w:tr w:rsidR="00192D51" w14:paraId="705F50C6" w14:textId="77777777">
        <w:trPr>
          <w:trHeight w:val="484"/>
        </w:trPr>
        <w:tc>
          <w:tcPr>
            <w:tcW w:w="3391" w:type="dxa"/>
          </w:tcPr>
          <w:p w14:paraId="47E015A6" w14:textId="77777777" w:rsidR="00192D51" w:rsidRDefault="00192D51">
            <w:pPr>
              <w:pStyle w:val="TableParagraph"/>
              <w:rPr>
                <w:sz w:val="24"/>
              </w:rPr>
            </w:pPr>
          </w:p>
        </w:tc>
        <w:tc>
          <w:tcPr>
            <w:tcW w:w="2859" w:type="dxa"/>
            <w:tcBorders>
              <w:top w:val="single" w:sz="4" w:space="0" w:color="000000"/>
            </w:tcBorders>
          </w:tcPr>
          <w:p w14:paraId="7AAB6987" w14:textId="77777777" w:rsidR="00192D51" w:rsidRDefault="00192D51">
            <w:pPr>
              <w:pStyle w:val="TableParagraph"/>
              <w:rPr>
                <w:sz w:val="24"/>
              </w:rPr>
            </w:pPr>
          </w:p>
        </w:tc>
        <w:tc>
          <w:tcPr>
            <w:tcW w:w="372" w:type="dxa"/>
            <w:tcBorders>
              <w:top w:val="single" w:sz="4" w:space="0" w:color="000000"/>
            </w:tcBorders>
          </w:tcPr>
          <w:p w14:paraId="1CFC5349" w14:textId="77777777" w:rsidR="00192D51" w:rsidRDefault="00192D51">
            <w:pPr>
              <w:pStyle w:val="TableParagraph"/>
              <w:rPr>
                <w:sz w:val="24"/>
              </w:rPr>
            </w:pPr>
          </w:p>
        </w:tc>
        <w:tc>
          <w:tcPr>
            <w:tcW w:w="341" w:type="dxa"/>
            <w:tcBorders>
              <w:top w:val="single" w:sz="4" w:space="0" w:color="000000"/>
            </w:tcBorders>
          </w:tcPr>
          <w:p w14:paraId="1713D916" w14:textId="77777777" w:rsidR="00192D51" w:rsidRDefault="00192D51">
            <w:pPr>
              <w:pStyle w:val="TableParagraph"/>
              <w:rPr>
                <w:sz w:val="24"/>
              </w:rPr>
            </w:pPr>
          </w:p>
        </w:tc>
        <w:tc>
          <w:tcPr>
            <w:tcW w:w="1587" w:type="dxa"/>
            <w:tcBorders>
              <w:top w:val="single" w:sz="4" w:space="0" w:color="000000"/>
            </w:tcBorders>
          </w:tcPr>
          <w:p w14:paraId="6F7BD1FE" w14:textId="77777777" w:rsidR="00192D51" w:rsidRDefault="00192D51">
            <w:pPr>
              <w:pStyle w:val="TableParagraph"/>
              <w:rPr>
                <w:sz w:val="24"/>
              </w:rPr>
            </w:pPr>
          </w:p>
        </w:tc>
        <w:tc>
          <w:tcPr>
            <w:tcW w:w="2751" w:type="dxa"/>
            <w:tcBorders>
              <w:right w:val="single" w:sz="4" w:space="0" w:color="000000"/>
            </w:tcBorders>
          </w:tcPr>
          <w:p w14:paraId="7C33F588" w14:textId="77777777" w:rsidR="00192D51" w:rsidRDefault="00460E6F">
            <w:pPr>
              <w:pStyle w:val="TableParagraph"/>
              <w:spacing w:before="95"/>
              <w:ind w:left="911"/>
              <w:rPr>
                <w:sz w:val="24"/>
              </w:rPr>
            </w:pPr>
            <w:r>
              <w:rPr>
                <w:spacing w:val="-5"/>
                <w:sz w:val="24"/>
              </w:rPr>
              <w:t>КПП</w:t>
            </w:r>
          </w:p>
        </w:tc>
      </w:tr>
      <w:tr w:rsidR="00192D51" w14:paraId="4E13F08E" w14:textId="77777777">
        <w:trPr>
          <w:trHeight w:val="1312"/>
        </w:trPr>
        <w:tc>
          <w:tcPr>
            <w:tcW w:w="3391" w:type="dxa"/>
          </w:tcPr>
          <w:p w14:paraId="13AAAB34" w14:textId="77777777" w:rsidR="00192D51" w:rsidRDefault="00460E6F">
            <w:pPr>
              <w:pStyle w:val="TableParagraph"/>
              <w:spacing w:before="100"/>
              <w:ind w:left="54" w:right="1519"/>
              <w:rPr>
                <w:sz w:val="24"/>
              </w:rPr>
            </w:pPr>
            <w:r>
              <w:rPr>
                <w:spacing w:val="-2"/>
                <w:sz w:val="24"/>
              </w:rPr>
              <w:t xml:space="preserve">Наименование </w:t>
            </w:r>
            <w:r>
              <w:rPr>
                <w:sz w:val="24"/>
              </w:rPr>
              <w:t>иного</w:t>
            </w:r>
            <w:r>
              <w:rPr>
                <w:spacing w:val="-15"/>
                <w:sz w:val="24"/>
              </w:rPr>
              <w:t xml:space="preserve"> </w:t>
            </w:r>
            <w:r>
              <w:rPr>
                <w:sz w:val="24"/>
              </w:rPr>
              <w:t xml:space="preserve">получателя </w:t>
            </w:r>
            <w:r>
              <w:rPr>
                <w:spacing w:val="-2"/>
                <w:sz w:val="24"/>
              </w:rPr>
              <w:t>бюджетных</w:t>
            </w:r>
          </w:p>
          <w:p w14:paraId="15769354" w14:textId="77777777" w:rsidR="00192D51" w:rsidRDefault="00460E6F">
            <w:pPr>
              <w:pStyle w:val="TableParagraph"/>
              <w:ind w:left="54"/>
              <w:rPr>
                <w:sz w:val="24"/>
              </w:rPr>
            </w:pPr>
            <w:r>
              <w:rPr>
                <w:spacing w:val="-2"/>
                <w:sz w:val="24"/>
              </w:rPr>
              <w:t>средств</w:t>
            </w:r>
          </w:p>
        </w:tc>
        <w:tc>
          <w:tcPr>
            <w:tcW w:w="2859" w:type="dxa"/>
            <w:tcBorders>
              <w:bottom w:val="single" w:sz="4" w:space="0" w:color="000000"/>
            </w:tcBorders>
          </w:tcPr>
          <w:p w14:paraId="00FEC227" w14:textId="77777777" w:rsidR="00192D51" w:rsidRDefault="00192D51">
            <w:pPr>
              <w:pStyle w:val="TableParagraph"/>
              <w:rPr>
                <w:sz w:val="24"/>
              </w:rPr>
            </w:pPr>
          </w:p>
        </w:tc>
        <w:tc>
          <w:tcPr>
            <w:tcW w:w="372" w:type="dxa"/>
            <w:tcBorders>
              <w:bottom w:val="single" w:sz="4" w:space="0" w:color="000000"/>
            </w:tcBorders>
          </w:tcPr>
          <w:p w14:paraId="486B1454" w14:textId="77777777" w:rsidR="00192D51" w:rsidRDefault="00192D51">
            <w:pPr>
              <w:pStyle w:val="TableParagraph"/>
              <w:rPr>
                <w:sz w:val="24"/>
              </w:rPr>
            </w:pPr>
          </w:p>
        </w:tc>
        <w:tc>
          <w:tcPr>
            <w:tcW w:w="341" w:type="dxa"/>
            <w:tcBorders>
              <w:bottom w:val="single" w:sz="4" w:space="0" w:color="000000"/>
            </w:tcBorders>
          </w:tcPr>
          <w:p w14:paraId="4EF7C344" w14:textId="77777777" w:rsidR="00192D51" w:rsidRDefault="00192D51">
            <w:pPr>
              <w:pStyle w:val="TableParagraph"/>
              <w:rPr>
                <w:sz w:val="24"/>
              </w:rPr>
            </w:pPr>
          </w:p>
        </w:tc>
        <w:tc>
          <w:tcPr>
            <w:tcW w:w="1587" w:type="dxa"/>
            <w:tcBorders>
              <w:bottom w:val="single" w:sz="4" w:space="0" w:color="000000"/>
            </w:tcBorders>
          </w:tcPr>
          <w:p w14:paraId="120AEA76" w14:textId="77777777" w:rsidR="00192D51" w:rsidRDefault="00192D51">
            <w:pPr>
              <w:pStyle w:val="TableParagraph"/>
              <w:rPr>
                <w:sz w:val="24"/>
              </w:rPr>
            </w:pPr>
          </w:p>
        </w:tc>
        <w:tc>
          <w:tcPr>
            <w:tcW w:w="2751" w:type="dxa"/>
            <w:tcBorders>
              <w:right w:val="single" w:sz="4" w:space="0" w:color="000000"/>
            </w:tcBorders>
          </w:tcPr>
          <w:p w14:paraId="47D173C7" w14:textId="77777777" w:rsidR="00192D51" w:rsidRDefault="00192D51">
            <w:pPr>
              <w:pStyle w:val="TableParagraph"/>
              <w:rPr>
                <w:sz w:val="24"/>
              </w:rPr>
            </w:pPr>
          </w:p>
          <w:p w14:paraId="49537B00" w14:textId="77777777" w:rsidR="00192D51" w:rsidRDefault="00192D51">
            <w:pPr>
              <w:pStyle w:val="TableParagraph"/>
              <w:rPr>
                <w:sz w:val="24"/>
              </w:rPr>
            </w:pPr>
          </w:p>
          <w:p w14:paraId="22A28372" w14:textId="77777777" w:rsidR="00192D51" w:rsidRDefault="00192D51">
            <w:pPr>
              <w:pStyle w:val="TableParagraph"/>
              <w:spacing w:before="100"/>
              <w:rPr>
                <w:sz w:val="24"/>
              </w:rPr>
            </w:pPr>
          </w:p>
          <w:p w14:paraId="4F997B17" w14:textId="77777777" w:rsidR="00192D51" w:rsidRDefault="00460E6F">
            <w:pPr>
              <w:pStyle w:val="TableParagraph"/>
              <w:ind w:left="897"/>
              <w:rPr>
                <w:sz w:val="24"/>
              </w:rPr>
            </w:pPr>
            <w:r>
              <w:rPr>
                <w:spacing w:val="-5"/>
                <w:sz w:val="24"/>
              </w:rPr>
              <w:t>ИНН</w:t>
            </w:r>
          </w:p>
        </w:tc>
      </w:tr>
      <w:tr w:rsidR="00192D51" w14:paraId="6B0722CB" w14:textId="77777777">
        <w:trPr>
          <w:trHeight w:val="485"/>
        </w:trPr>
        <w:tc>
          <w:tcPr>
            <w:tcW w:w="3391" w:type="dxa"/>
          </w:tcPr>
          <w:p w14:paraId="6E005133" w14:textId="77777777" w:rsidR="00192D51" w:rsidRDefault="00192D51">
            <w:pPr>
              <w:pStyle w:val="TableParagraph"/>
              <w:rPr>
                <w:sz w:val="24"/>
              </w:rPr>
            </w:pPr>
          </w:p>
        </w:tc>
        <w:tc>
          <w:tcPr>
            <w:tcW w:w="2859" w:type="dxa"/>
            <w:tcBorders>
              <w:top w:val="single" w:sz="4" w:space="0" w:color="000000"/>
            </w:tcBorders>
          </w:tcPr>
          <w:p w14:paraId="1D37F4A9" w14:textId="77777777" w:rsidR="00192D51" w:rsidRDefault="00192D51">
            <w:pPr>
              <w:pStyle w:val="TableParagraph"/>
              <w:rPr>
                <w:sz w:val="24"/>
              </w:rPr>
            </w:pPr>
          </w:p>
        </w:tc>
        <w:tc>
          <w:tcPr>
            <w:tcW w:w="372" w:type="dxa"/>
            <w:tcBorders>
              <w:top w:val="single" w:sz="4" w:space="0" w:color="000000"/>
            </w:tcBorders>
          </w:tcPr>
          <w:p w14:paraId="06B1B6DD" w14:textId="77777777" w:rsidR="00192D51" w:rsidRDefault="00192D51">
            <w:pPr>
              <w:pStyle w:val="TableParagraph"/>
              <w:rPr>
                <w:sz w:val="24"/>
              </w:rPr>
            </w:pPr>
          </w:p>
        </w:tc>
        <w:tc>
          <w:tcPr>
            <w:tcW w:w="341" w:type="dxa"/>
            <w:tcBorders>
              <w:top w:val="single" w:sz="4" w:space="0" w:color="000000"/>
            </w:tcBorders>
          </w:tcPr>
          <w:p w14:paraId="6AC0E9FD" w14:textId="77777777" w:rsidR="00192D51" w:rsidRDefault="00192D51">
            <w:pPr>
              <w:pStyle w:val="TableParagraph"/>
              <w:rPr>
                <w:sz w:val="24"/>
              </w:rPr>
            </w:pPr>
          </w:p>
        </w:tc>
        <w:tc>
          <w:tcPr>
            <w:tcW w:w="1587" w:type="dxa"/>
            <w:tcBorders>
              <w:top w:val="single" w:sz="4" w:space="0" w:color="000000"/>
            </w:tcBorders>
          </w:tcPr>
          <w:p w14:paraId="05DD8779" w14:textId="77777777" w:rsidR="00192D51" w:rsidRDefault="00192D51">
            <w:pPr>
              <w:pStyle w:val="TableParagraph"/>
              <w:rPr>
                <w:sz w:val="24"/>
              </w:rPr>
            </w:pPr>
          </w:p>
        </w:tc>
        <w:tc>
          <w:tcPr>
            <w:tcW w:w="2751" w:type="dxa"/>
            <w:tcBorders>
              <w:right w:val="single" w:sz="4" w:space="0" w:color="000000"/>
            </w:tcBorders>
          </w:tcPr>
          <w:p w14:paraId="1EA2EA67" w14:textId="77777777" w:rsidR="00192D51" w:rsidRDefault="00460E6F">
            <w:pPr>
              <w:pStyle w:val="TableParagraph"/>
              <w:spacing w:before="95"/>
              <w:ind w:left="911"/>
              <w:rPr>
                <w:sz w:val="24"/>
              </w:rPr>
            </w:pPr>
            <w:r>
              <w:rPr>
                <w:spacing w:val="-5"/>
                <w:sz w:val="24"/>
              </w:rPr>
              <w:t>КПП</w:t>
            </w:r>
          </w:p>
        </w:tc>
      </w:tr>
      <w:tr w:rsidR="00192D51" w14:paraId="1F478E6A" w14:textId="77777777">
        <w:trPr>
          <w:trHeight w:val="1312"/>
        </w:trPr>
        <w:tc>
          <w:tcPr>
            <w:tcW w:w="3391" w:type="dxa"/>
          </w:tcPr>
          <w:p w14:paraId="0BCEBA7D" w14:textId="77777777" w:rsidR="00192D51" w:rsidRDefault="00192D51">
            <w:pPr>
              <w:pStyle w:val="TableParagraph"/>
              <w:rPr>
                <w:sz w:val="24"/>
              </w:rPr>
            </w:pPr>
          </w:p>
          <w:p w14:paraId="14D500E4" w14:textId="77777777" w:rsidR="00192D51" w:rsidRDefault="00192D51">
            <w:pPr>
              <w:pStyle w:val="TableParagraph"/>
              <w:rPr>
                <w:sz w:val="24"/>
              </w:rPr>
            </w:pPr>
          </w:p>
          <w:p w14:paraId="4A8FD623" w14:textId="77777777" w:rsidR="00192D51" w:rsidRDefault="00192D51">
            <w:pPr>
              <w:pStyle w:val="TableParagraph"/>
              <w:spacing w:before="100"/>
              <w:rPr>
                <w:sz w:val="24"/>
              </w:rPr>
            </w:pPr>
          </w:p>
          <w:p w14:paraId="0B16D61C" w14:textId="77777777" w:rsidR="00192D51" w:rsidRDefault="00460E6F">
            <w:pPr>
              <w:pStyle w:val="TableParagraph"/>
              <w:ind w:left="54"/>
              <w:rPr>
                <w:sz w:val="24"/>
              </w:rPr>
            </w:pPr>
            <w:r>
              <w:rPr>
                <w:sz w:val="24"/>
              </w:rPr>
              <w:t>Финансовый</w:t>
            </w:r>
            <w:r>
              <w:rPr>
                <w:spacing w:val="-4"/>
                <w:sz w:val="24"/>
              </w:rPr>
              <w:t xml:space="preserve"> орган</w:t>
            </w:r>
          </w:p>
        </w:tc>
        <w:tc>
          <w:tcPr>
            <w:tcW w:w="5159" w:type="dxa"/>
            <w:gridSpan w:val="4"/>
            <w:tcBorders>
              <w:bottom w:val="single" w:sz="4" w:space="0" w:color="000000"/>
            </w:tcBorders>
          </w:tcPr>
          <w:p w14:paraId="0620980A" w14:textId="68A2003B" w:rsidR="00192D51" w:rsidRDefault="00460E6F">
            <w:pPr>
              <w:pStyle w:val="TableParagraph"/>
              <w:spacing w:before="100"/>
              <w:ind w:left="38" w:firstLine="465"/>
              <w:rPr>
                <w:sz w:val="24"/>
              </w:rPr>
            </w:pPr>
            <w:r>
              <w:rPr>
                <w:sz w:val="24"/>
              </w:rPr>
              <w:t xml:space="preserve">Администрация сельского поселения </w:t>
            </w:r>
            <w:r w:rsidR="00882AC8">
              <w:rPr>
                <w:rFonts w:cs="Calibri"/>
                <w:sz w:val="24"/>
                <w:lang w:eastAsia="ru-RU"/>
              </w:rPr>
              <w:t>Тубинский</w:t>
            </w:r>
            <w:r>
              <w:rPr>
                <w:spacing w:val="-15"/>
                <w:sz w:val="24"/>
              </w:rPr>
              <w:t xml:space="preserve"> </w:t>
            </w:r>
            <w:r>
              <w:rPr>
                <w:sz w:val="24"/>
              </w:rPr>
              <w:t>сельсовет</w:t>
            </w:r>
            <w:r>
              <w:rPr>
                <w:spacing w:val="-15"/>
                <w:sz w:val="24"/>
              </w:rPr>
              <w:t xml:space="preserve"> </w:t>
            </w:r>
            <w:r>
              <w:rPr>
                <w:sz w:val="24"/>
              </w:rPr>
              <w:t>муниципального</w:t>
            </w:r>
          </w:p>
          <w:p w14:paraId="2B755D06" w14:textId="77777777" w:rsidR="00192D51" w:rsidRDefault="00460E6F">
            <w:pPr>
              <w:pStyle w:val="TableParagraph"/>
              <w:ind w:left="1685" w:hanging="1273"/>
              <w:rPr>
                <w:sz w:val="24"/>
              </w:rPr>
            </w:pP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tc>
        <w:tc>
          <w:tcPr>
            <w:tcW w:w="2751" w:type="dxa"/>
            <w:tcBorders>
              <w:right w:val="single" w:sz="4" w:space="0" w:color="000000"/>
            </w:tcBorders>
          </w:tcPr>
          <w:p w14:paraId="507E7B28" w14:textId="77777777" w:rsidR="00192D51" w:rsidRDefault="00192D51">
            <w:pPr>
              <w:pStyle w:val="TableParagraph"/>
              <w:rPr>
                <w:sz w:val="24"/>
              </w:rPr>
            </w:pPr>
          </w:p>
        </w:tc>
      </w:tr>
      <w:tr w:rsidR="00192D51" w14:paraId="73D617F8" w14:textId="77777777">
        <w:trPr>
          <w:trHeight w:val="481"/>
        </w:trPr>
        <w:tc>
          <w:tcPr>
            <w:tcW w:w="3391" w:type="dxa"/>
          </w:tcPr>
          <w:p w14:paraId="172F4D08" w14:textId="77777777" w:rsidR="00192D51" w:rsidRDefault="00460E6F">
            <w:pPr>
              <w:pStyle w:val="TableParagraph"/>
              <w:spacing w:before="95"/>
              <w:ind w:left="54"/>
              <w:rPr>
                <w:sz w:val="24"/>
              </w:rPr>
            </w:pPr>
            <w:r>
              <w:rPr>
                <w:sz w:val="24"/>
              </w:rPr>
              <w:t>Причина</w:t>
            </w:r>
            <w:r>
              <w:rPr>
                <w:spacing w:val="-4"/>
                <w:sz w:val="24"/>
              </w:rPr>
              <w:t xml:space="preserve"> </w:t>
            </w:r>
            <w:r>
              <w:rPr>
                <w:spacing w:val="-2"/>
                <w:sz w:val="24"/>
              </w:rPr>
              <w:t>переоформления</w:t>
            </w:r>
          </w:p>
        </w:tc>
        <w:tc>
          <w:tcPr>
            <w:tcW w:w="2859" w:type="dxa"/>
            <w:tcBorders>
              <w:top w:val="single" w:sz="4" w:space="0" w:color="000000"/>
              <w:bottom w:val="single" w:sz="4" w:space="0" w:color="000000"/>
            </w:tcBorders>
          </w:tcPr>
          <w:p w14:paraId="0CAADB31" w14:textId="77777777" w:rsidR="00192D51" w:rsidRDefault="00192D51">
            <w:pPr>
              <w:pStyle w:val="TableParagraph"/>
              <w:rPr>
                <w:sz w:val="24"/>
              </w:rPr>
            </w:pPr>
          </w:p>
        </w:tc>
        <w:tc>
          <w:tcPr>
            <w:tcW w:w="372" w:type="dxa"/>
            <w:tcBorders>
              <w:top w:val="single" w:sz="4" w:space="0" w:color="000000"/>
              <w:bottom w:val="single" w:sz="4" w:space="0" w:color="000000"/>
            </w:tcBorders>
          </w:tcPr>
          <w:p w14:paraId="11A78B85" w14:textId="77777777" w:rsidR="00192D51" w:rsidRDefault="00192D51">
            <w:pPr>
              <w:pStyle w:val="TableParagraph"/>
              <w:rPr>
                <w:sz w:val="24"/>
              </w:rPr>
            </w:pPr>
          </w:p>
        </w:tc>
        <w:tc>
          <w:tcPr>
            <w:tcW w:w="341" w:type="dxa"/>
            <w:tcBorders>
              <w:top w:val="single" w:sz="4" w:space="0" w:color="000000"/>
              <w:bottom w:val="single" w:sz="4" w:space="0" w:color="000000"/>
            </w:tcBorders>
          </w:tcPr>
          <w:p w14:paraId="63A020F1" w14:textId="77777777" w:rsidR="00192D51" w:rsidRDefault="00192D51">
            <w:pPr>
              <w:pStyle w:val="TableParagraph"/>
              <w:rPr>
                <w:sz w:val="24"/>
              </w:rPr>
            </w:pPr>
          </w:p>
        </w:tc>
        <w:tc>
          <w:tcPr>
            <w:tcW w:w="1587" w:type="dxa"/>
            <w:tcBorders>
              <w:top w:val="single" w:sz="4" w:space="0" w:color="000000"/>
              <w:bottom w:val="single" w:sz="4" w:space="0" w:color="000000"/>
            </w:tcBorders>
          </w:tcPr>
          <w:p w14:paraId="111C9D2A" w14:textId="77777777" w:rsidR="00192D51" w:rsidRDefault="00192D51">
            <w:pPr>
              <w:pStyle w:val="TableParagraph"/>
              <w:rPr>
                <w:sz w:val="24"/>
              </w:rPr>
            </w:pPr>
          </w:p>
        </w:tc>
        <w:tc>
          <w:tcPr>
            <w:tcW w:w="2751" w:type="dxa"/>
            <w:tcBorders>
              <w:right w:val="single" w:sz="4" w:space="0" w:color="000000"/>
            </w:tcBorders>
          </w:tcPr>
          <w:p w14:paraId="11C5FF0C" w14:textId="77777777" w:rsidR="00192D51" w:rsidRDefault="00192D51">
            <w:pPr>
              <w:pStyle w:val="TableParagraph"/>
              <w:rPr>
                <w:sz w:val="24"/>
              </w:rPr>
            </w:pPr>
          </w:p>
        </w:tc>
      </w:tr>
      <w:tr w:rsidR="00192D51" w14:paraId="725E1775" w14:textId="77777777">
        <w:trPr>
          <w:trHeight w:val="756"/>
        </w:trPr>
        <w:tc>
          <w:tcPr>
            <w:tcW w:w="3391" w:type="dxa"/>
          </w:tcPr>
          <w:p w14:paraId="7762702A" w14:textId="77777777" w:rsidR="00192D51" w:rsidRDefault="00460E6F">
            <w:pPr>
              <w:pStyle w:val="TableParagraph"/>
              <w:spacing w:before="93"/>
              <w:ind w:left="54"/>
              <w:rPr>
                <w:sz w:val="24"/>
              </w:rPr>
            </w:pPr>
            <w:r>
              <w:rPr>
                <w:sz w:val="24"/>
              </w:rPr>
              <w:t>Документ</w:t>
            </w:r>
            <w:r>
              <w:rPr>
                <w:spacing w:val="-12"/>
                <w:sz w:val="24"/>
              </w:rPr>
              <w:t xml:space="preserve"> </w:t>
            </w:r>
            <w:r>
              <w:rPr>
                <w:sz w:val="24"/>
              </w:rPr>
              <w:t>-</w:t>
            </w:r>
            <w:r>
              <w:rPr>
                <w:spacing w:val="-14"/>
                <w:sz w:val="24"/>
              </w:rPr>
              <w:t xml:space="preserve"> </w:t>
            </w:r>
            <w:r>
              <w:rPr>
                <w:sz w:val="24"/>
              </w:rPr>
              <w:t>основание</w:t>
            </w:r>
            <w:r>
              <w:rPr>
                <w:spacing w:val="-14"/>
                <w:sz w:val="24"/>
              </w:rPr>
              <w:t xml:space="preserve"> </w:t>
            </w:r>
            <w:r>
              <w:rPr>
                <w:sz w:val="24"/>
              </w:rPr>
              <w:t xml:space="preserve">для </w:t>
            </w:r>
            <w:r>
              <w:rPr>
                <w:spacing w:val="-2"/>
                <w:sz w:val="24"/>
              </w:rPr>
              <w:t>переоформления</w:t>
            </w:r>
          </w:p>
        </w:tc>
        <w:tc>
          <w:tcPr>
            <w:tcW w:w="2859" w:type="dxa"/>
            <w:tcBorders>
              <w:top w:val="single" w:sz="4" w:space="0" w:color="000000"/>
              <w:bottom w:val="single" w:sz="4" w:space="0" w:color="000000"/>
            </w:tcBorders>
          </w:tcPr>
          <w:p w14:paraId="1675EAD4" w14:textId="77777777" w:rsidR="00192D51" w:rsidRDefault="00192D51">
            <w:pPr>
              <w:pStyle w:val="TableParagraph"/>
              <w:rPr>
                <w:sz w:val="24"/>
              </w:rPr>
            </w:pPr>
          </w:p>
        </w:tc>
        <w:tc>
          <w:tcPr>
            <w:tcW w:w="372" w:type="dxa"/>
            <w:tcBorders>
              <w:top w:val="single" w:sz="4" w:space="0" w:color="000000"/>
              <w:bottom w:val="single" w:sz="4" w:space="0" w:color="000000"/>
            </w:tcBorders>
          </w:tcPr>
          <w:p w14:paraId="44BE8C53" w14:textId="77777777" w:rsidR="00192D51" w:rsidRDefault="00192D51">
            <w:pPr>
              <w:pStyle w:val="TableParagraph"/>
              <w:rPr>
                <w:sz w:val="24"/>
              </w:rPr>
            </w:pPr>
          </w:p>
        </w:tc>
        <w:tc>
          <w:tcPr>
            <w:tcW w:w="341" w:type="dxa"/>
            <w:tcBorders>
              <w:top w:val="single" w:sz="4" w:space="0" w:color="000000"/>
              <w:bottom w:val="single" w:sz="4" w:space="0" w:color="000000"/>
            </w:tcBorders>
          </w:tcPr>
          <w:p w14:paraId="5D1A26AA" w14:textId="77777777" w:rsidR="00192D51" w:rsidRDefault="00192D51">
            <w:pPr>
              <w:pStyle w:val="TableParagraph"/>
              <w:rPr>
                <w:sz w:val="24"/>
              </w:rPr>
            </w:pPr>
          </w:p>
        </w:tc>
        <w:tc>
          <w:tcPr>
            <w:tcW w:w="1587" w:type="dxa"/>
            <w:tcBorders>
              <w:top w:val="single" w:sz="4" w:space="0" w:color="000000"/>
              <w:bottom w:val="single" w:sz="4" w:space="0" w:color="000000"/>
            </w:tcBorders>
          </w:tcPr>
          <w:p w14:paraId="4F4A31C8" w14:textId="77777777" w:rsidR="00192D51" w:rsidRDefault="00192D51">
            <w:pPr>
              <w:pStyle w:val="TableParagraph"/>
              <w:rPr>
                <w:sz w:val="24"/>
              </w:rPr>
            </w:pPr>
          </w:p>
        </w:tc>
        <w:tc>
          <w:tcPr>
            <w:tcW w:w="2751" w:type="dxa"/>
            <w:tcBorders>
              <w:right w:val="single" w:sz="4" w:space="0" w:color="000000"/>
            </w:tcBorders>
          </w:tcPr>
          <w:p w14:paraId="6C64A051" w14:textId="77777777" w:rsidR="00192D51" w:rsidRDefault="00192D51">
            <w:pPr>
              <w:pStyle w:val="TableParagraph"/>
              <w:spacing w:before="93"/>
              <w:rPr>
                <w:sz w:val="24"/>
              </w:rPr>
            </w:pPr>
          </w:p>
          <w:p w14:paraId="6B673B62" w14:textId="77777777" w:rsidR="00192D51" w:rsidRDefault="00460E6F">
            <w:pPr>
              <w:pStyle w:val="TableParagraph"/>
              <w:ind w:left="746"/>
              <w:rPr>
                <w:sz w:val="24"/>
              </w:rPr>
            </w:pPr>
            <w:r>
              <w:rPr>
                <w:spacing w:val="-2"/>
                <w:sz w:val="24"/>
              </w:rPr>
              <w:t>Номер</w:t>
            </w:r>
          </w:p>
        </w:tc>
      </w:tr>
      <w:tr w:rsidR="00192D51" w14:paraId="69392946" w14:textId="77777777">
        <w:trPr>
          <w:trHeight w:val="481"/>
        </w:trPr>
        <w:tc>
          <w:tcPr>
            <w:tcW w:w="11301" w:type="dxa"/>
            <w:gridSpan w:val="6"/>
            <w:tcBorders>
              <w:right w:val="single" w:sz="4" w:space="0" w:color="000000"/>
            </w:tcBorders>
          </w:tcPr>
          <w:p w14:paraId="1EB6E342" w14:textId="77777777" w:rsidR="00192D51" w:rsidRDefault="00460E6F">
            <w:pPr>
              <w:pStyle w:val="TableParagraph"/>
              <w:spacing w:before="92"/>
              <w:ind w:left="315"/>
              <w:jc w:val="center"/>
              <w:rPr>
                <w:sz w:val="24"/>
              </w:rPr>
            </w:pPr>
            <w:r>
              <w:rPr>
                <w:sz w:val="24"/>
              </w:rPr>
              <w:t>(наименование</w:t>
            </w:r>
            <w:r>
              <w:rPr>
                <w:spacing w:val="-6"/>
                <w:sz w:val="24"/>
              </w:rPr>
              <w:t xml:space="preserve"> </w:t>
            </w:r>
            <w:r>
              <w:rPr>
                <w:sz w:val="24"/>
              </w:rPr>
              <w:t>документа-</w:t>
            </w:r>
            <w:r>
              <w:rPr>
                <w:spacing w:val="-2"/>
                <w:sz w:val="24"/>
              </w:rPr>
              <w:t>основания)</w:t>
            </w:r>
          </w:p>
        </w:tc>
      </w:tr>
      <w:tr w:rsidR="00192D51" w14:paraId="4B466548" w14:textId="77777777">
        <w:trPr>
          <w:trHeight w:val="487"/>
        </w:trPr>
        <w:tc>
          <w:tcPr>
            <w:tcW w:w="3391" w:type="dxa"/>
          </w:tcPr>
          <w:p w14:paraId="50F15B83" w14:textId="77777777" w:rsidR="00192D51" w:rsidRDefault="00192D51">
            <w:pPr>
              <w:pStyle w:val="TableParagraph"/>
              <w:rPr>
                <w:sz w:val="24"/>
              </w:rPr>
            </w:pPr>
          </w:p>
        </w:tc>
        <w:tc>
          <w:tcPr>
            <w:tcW w:w="2859" w:type="dxa"/>
            <w:tcBorders>
              <w:bottom w:val="single" w:sz="4" w:space="0" w:color="000000"/>
            </w:tcBorders>
          </w:tcPr>
          <w:p w14:paraId="56509ECF" w14:textId="77777777" w:rsidR="00192D51" w:rsidRDefault="00192D51">
            <w:pPr>
              <w:pStyle w:val="TableParagraph"/>
              <w:rPr>
                <w:sz w:val="24"/>
              </w:rPr>
            </w:pPr>
          </w:p>
        </w:tc>
        <w:tc>
          <w:tcPr>
            <w:tcW w:w="372" w:type="dxa"/>
            <w:tcBorders>
              <w:bottom w:val="single" w:sz="4" w:space="0" w:color="000000"/>
            </w:tcBorders>
          </w:tcPr>
          <w:p w14:paraId="6DE94C74" w14:textId="77777777" w:rsidR="00192D51" w:rsidRDefault="00192D51">
            <w:pPr>
              <w:pStyle w:val="TableParagraph"/>
              <w:rPr>
                <w:sz w:val="24"/>
              </w:rPr>
            </w:pPr>
          </w:p>
        </w:tc>
        <w:tc>
          <w:tcPr>
            <w:tcW w:w="341" w:type="dxa"/>
            <w:tcBorders>
              <w:bottom w:val="single" w:sz="4" w:space="0" w:color="000000"/>
            </w:tcBorders>
          </w:tcPr>
          <w:p w14:paraId="2A26F581" w14:textId="77777777" w:rsidR="00192D51" w:rsidRDefault="00192D51">
            <w:pPr>
              <w:pStyle w:val="TableParagraph"/>
              <w:rPr>
                <w:sz w:val="24"/>
              </w:rPr>
            </w:pPr>
          </w:p>
        </w:tc>
        <w:tc>
          <w:tcPr>
            <w:tcW w:w="1587" w:type="dxa"/>
            <w:tcBorders>
              <w:bottom w:val="single" w:sz="4" w:space="0" w:color="000000"/>
            </w:tcBorders>
          </w:tcPr>
          <w:p w14:paraId="33A516FA" w14:textId="77777777" w:rsidR="00192D51" w:rsidRDefault="00192D51">
            <w:pPr>
              <w:pStyle w:val="TableParagraph"/>
              <w:rPr>
                <w:sz w:val="24"/>
              </w:rPr>
            </w:pPr>
          </w:p>
        </w:tc>
        <w:tc>
          <w:tcPr>
            <w:tcW w:w="2751" w:type="dxa"/>
            <w:tcBorders>
              <w:right w:val="single" w:sz="4" w:space="0" w:color="000000"/>
            </w:tcBorders>
          </w:tcPr>
          <w:p w14:paraId="5F6F48BD" w14:textId="77777777" w:rsidR="00192D51" w:rsidRDefault="00460E6F">
            <w:pPr>
              <w:pStyle w:val="TableParagraph"/>
              <w:spacing w:before="103"/>
              <w:ind w:left="935"/>
              <w:rPr>
                <w:sz w:val="24"/>
              </w:rPr>
            </w:pPr>
            <w:r>
              <w:rPr>
                <w:spacing w:val="-4"/>
                <w:sz w:val="24"/>
              </w:rPr>
              <w:t>Дата</w:t>
            </w:r>
          </w:p>
        </w:tc>
      </w:tr>
      <w:tr w:rsidR="00192D51" w14:paraId="658C0CE1" w14:textId="77777777">
        <w:trPr>
          <w:trHeight w:val="475"/>
        </w:trPr>
        <w:tc>
          <w:tcPr>
            <w:tcW w:w="11301" w:type="dxa"/>
            <w:gridSpan w:val="6"/>
          </w:tcPr>
          <w:p w14:paraId="66A86733" w14:textId="77777777" w:rsidR="00192D51" w:rsidRDefault="00460E6F">
            <w:pPr>
              <w:pStyle w:val="TableParagraph"/>
              <w:spacing w:before="85"/>
              <w:ind w:left="54"/>
              <w:rPr>
                <w:sz w:val="24"/>
              </w:rPr>
            </w:pPr>
            <w:r>
              <w:rPr>
                <w:sz w:val="24"/>
              </w:rPr>
              <w:t>Прошу</w:t>
            </w:r>
            <w:r>
              <w:rPr>
                <w:spacing w:val="-10"/>
                <w:sz w:val="24"/>
              </w:rPr>
              <w:t xml:space="preserve"> </w:t>
            </w:r>
            <w:r>
              <w:rPr>
                <w:sz w:val="24"/>
              </w:rPr>
              <w:t>изменить</w:t>
            </w:r>
            <w:r>
              <w:rPr>
                <w:spacing w:val="-2"/>
                <w:sz w:val="24"/>
              </w:rPr>
              <w:t xml:space="preserve"> </w:t>
            </w:r>
            <w:r>
              <w:rPr>
                <w:sz w:val="24"/>
              </w:rPr>
              <w:t>наименование</w:t>
            </w:r>
            <w:r>
              <w:rPr>
                <w:spacing w:val="-3"/>
                <w:sz w:val="24"/>
              </w:rPr>
              <w:t xml:space="preserve"> </w:t>
            </w:r>
            <w:r>
              <w:rPr>
                <w:sz w:val="24"/>
              </w:rPr>
              <w:t>клиента</w:t>
            </w:r>
            <w:r>
              <w:rPr>
                <w:spacing w:val="-3"/>
                <w:sz w:val="24"/>
              </w:rPr>
              <w:t xml:space="preserve"> </w:t>
            </w:r>
            <w:r>
              <w:rPr>
                <w:sz w:val="24"/>
              </w:rPr>
              <w:t>и</w:t>
            </w:r>
            <w:r>
              <w:rPr>
                <w:spacing w:val="-2"/>
                <w:sz w:val="24"/>
              </w:rPr>
              <w:t xml:space="preserve"> </w:t>
            </w:r>
            <w:r>
              <w:rPr>
                <w:sz w:val="24"/>
              </w:rPr>
              <w:t>(или)</w:t>
            </w:r>
            <w:r>
              <w:rPr>
                <w:spacing w:val="-3"/>
                <w:sz w:val="24"/>
              </w:rPr>
              <w:t xml:space="preserve"> </w:t>
            </w:r>
            <w:r>
              <w:rPr>
                <w:sz w:val="24"/>
              </w:rPr>
              <w:t>номера</w:t>
            </w:r>
            <w:r>
              <w:rPr>
                <w:spacing w:val="-4"/>
                <w:sz w:val="24"/>
              </w:rPr>
              <w:t xml:space="preserve"> </w:t>
            </w:r>
            <w:r>
              <w:rPr>
                <w:sz w:val="24"/>
              </w:rPr>
              <w:t>лицевых счетов</w:t>
            </w:r>
            <w:r>
              <w:rPr>
                <w:spacing w:val="-4"/>
                <w:sz w:val="24"/>
              </w:rPr>
              <w:t xml:space="preserve"> </w:t>
            </w:r>
            <w:r>
              <w:rPr>
                <w:sz w:val="24"/>
              </w:rPr>
              <w:t>на</w:t>
            </w:r>
            <w:r>
              <w:rPr>
                <w:spacing w:val="-3"/>
                <w:sz w:val="24"/>
              </w:rPr>
              <w:t xml:space="preserve"> </w:t>
            </w:r>
            <w:r>
              <w:rPr>
                <w:spacing w:val="-2"/>
                <w:sz w:val="24"/>
              </w:rPr>
              <w:t>следующие:</w:t>
            </w:r>
          </w:p>
        </w:tc>
      </w:tr>
      <w:tr w:rsidR="00192D51" w14:paraId="08538BF8" w14:textId="77777777">
        <w:trPr>
          <w:trHeight w:val="484"/>
        </w:trPr>
        <w:tc>
          <w:tcPr>
            <w:tcW w:w="3391" w:type="dxa"/>
            <w:tcBorders>
              <w:bottom w:val="single" w:sz="4" w:space="0" w:color="000000"/>
            </w:tcBorders>
          </w:tcPr>
          <w:p w14:paraId="48D70F85" w14:textId="77777777" w:rsidR="00192D51" w:rsidRDefault="00460E6F">
            <w:pPr>
              <w:pStyle w:val="TableParagraph"/>
              <w:spacing w:before="100"/>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7D7B3DD9" w14:textId="77777777" w:rsidR="00192D51" w:rsidRDefault="00192D51">
            <w:pPr>
              <w:pStyle w:val="TableParagraph"/>
              <w:rPr>
                <w:sz w:val="24"/>
              </w:rPr>
            </w:pPr>
          </w:p>
        </w:tc>
        <w:tc>
          <w:tcPr>
            <w:tcW w:w="372" w:type="dxa"/>
            <w:tcBorders>
              <w:bottom w:val="single" w:sz="4" w:space="0" w:color="000000"/>
            </w:tcBorders>
          </w:tcPr>
          <w:p w14:paraId="7C00BA8B" w14:textId="77777777" w:rsidR="00192D51" w:rsidRDefault="00192D51">
            <w:pPr>
              <w:pStyle w:val="TableParagraph"/>
              <w:rPr>
                <w:sz w:val="24"/>
              </w:rPr>
            </w:pPr>
          </w:p>
        </w:tc>
        <w:tc>
          <w:tcPr>
            <w:tcW w:w="341" w:type="dxa"/>
            <w:tcBorders>
              <w:bottom w:val="single" w:sz="4" w:space="0" w:color="000000"/>
            </w:tcBorders>
          </w:tcPr>
          <w:p w14:paraId="43016B7E" w14:textId="77777777" w:rsidR="00192D51" w:rsidRDefault="00192D51">
            <w:pPr>
              <w:pStyle w:val="TableParagraph"/>
              <w:rPr>
                <w:sz w:val="24"/>
              </w:rPr>
            </w:pPr>
          </w:p>
        </w:tc>
        <w:tc>
          <w:tcPr>
            <w:tcW w:w="1587" w:type="dxa"/>
            <w:tcBorders>
              <w:bottom w:val="single" w:sz="4" w:space="0" w:color="000000"/>
            </w:tcBorders>
          </w:tcPr>
          <w:p w14:paraId="2885AA80" w14:textId="77777777" w:rsidR="00192D51" w:rsidRDefault="00192D51">
            <w:pPr>
              <w:pStyle w:val="TableParagraph"/>
              <w:rPr>
                <w:sz w:val="24"/>
              </w:rPr>
            </w:pPr>
          </w:p>
        </w:tc>
        <w:tc>
          <w:tcPr>
            <w:tcW w:w="2751" w:type="dxa"/>
            <w:tcBorders>
              <w:right w:val="single" w:sz="4" w:space="0" w:color="000000"/>
            </w:tcBorders>
          </w:tcPr>
          <w:p w14:paraId="2AEAAF4B" w14:textId="77777777" w:rsidR="00192D51" w:rsidRDefault="00460E6F">
            <w:pPr>
              <w:pStyle w:val="TableParagraph"/>
              <w:spacing w:before="100"/>
              <w:ind w:left="897"/>
              <w:rPr>
                <w:sz w:val="24"/>
              </w:rPr>
            </w:pPr>
            <w:r>
              <w:rPr>
                <w:noProof/>
                <w:sz w:val="24"/>
                <w:lang w:eastAsia="ru-RU"/>
              </w:rPr>
              <mc:AlternateContent>
                <mc:Choice Requires="wpg">
                  <w:drawing>
                    <wp:anchor distT="0" distB="0" distL="0" distR="0" simplePos="0" relativeHeight="476460032" behindDoc="1" locked="0" layoutInCell="1" allowOverlap="1" wp14:anchorId="29978F94" wp14:editId="366BDA03">
                      <wp:simplePos x="0" y="0"/>
                      <wp:positionH relativeFrom="column">
                        <wp:posOffset>932688</wp:posOffset>
                      </wp:positionH>
                      <wp:positionV relativeFrom="paragraph">
                        <wp:posOffset>-3313</wp:posOffset>
                      </wp:positionV>
                      <wp:extent cx="817244" cy="6299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629920"/>
                                <a:chOff x="0" y="0"/>
                                <a:chExt cx="817244" cy="629920"/>
                              </a:xfrm>
                            </wpg:grpSpPr>
                            <wps:wsp>
                              <wps:cNvPr id="96" name="Graphic 96"/>
                              <wps:cNvSpPr/>
                              <wps:spPr>
                                <a:xfrm>
                                  <a:off x="0" y="0"/>
                                  <a:ext cx="817244" cy="629920"/>
                                </a:xfrm>
                                <a:custGeom>
                                  <a:avLst/>
                                  <a:gdLst/>
                                  <a:ahLst/>
                                  <a:cxnLst/>
                                  <a:rect l="l" t="t" r="r" b="b"/>
                                  <a:pathLst>
                                    <a:path w="817244" h="629920">
                                      <a:moveTo>
                                        <a:pt x="6083" y="0"/>
                                      </a:moveTo>
                                      <a:lnTo>
                                        <a:pt x="0" y="0"/>
                                      </a:lnTo>
                                      <a:lnTo>
                                        <a:pt x="0" y="6400"/>
                                      </a:lnTo>
                                      <a:lnTo>
                                        <a:pt x="0" y="71932"/>
                                      </a:lnTo>
                                      <a:lnTo>
                                        <a:pt x="0" y="311200"/>
                                      </a:lnTo>
                                      <a:lnTo>
                                        <a:pt x="0" y="382828"/>
                                      </a:lnTo>
                                      <a:lnTo>
                                        <a:pt x="0" y="623620"/>
                                      </a:lnTo>
                                      <a:lnTo>
                                        <a:pt x="0" y="629716"/>
                                      </a:lnTo>
                                      <a:lnTo>
                                        <a:pt x="6083" y="629716"/>
                                      </a:lnTo>
                                      <a:lnTo>
                                        <a:pt x="6083" y="6400"/>
                                      </a:lnTo>
                                      <a:lnTo>
                                        <a:pt x="6083" y="0"/>
                                      </a:lnTo>
                                      <a:close/>
                                    </a:path>
                                    <a:path w="817244" h="629920">
                                      <a:moveTo>
                                        <a:pt x="810768" y="623620"/>
                                      </a:moveTo>
                                      <a:lnTo>
                                        <a:pt x="6096" y="623620"/>
                                      </a:lnTo>
                                      <a:lnTo>
                                        <a:pt x="6096" y="629716"/>
                                      </a:lnTo>
                                      <a:lnTo>
                                        <a:pt x="810768" y="629716"/>
                                      </a:lnTo>
                                      <a:lnTo>
                                        <a:pt x="810768" y="623620"/>
                                      </a:lnTo>
                                      <a:close/>
                                    </a:path>
                                    <a:path w="817244" h="629920">
                                      <a:moveTo>
                                        <a:pt x="810768" y="311213"/>
                                      </a:moveTo>
                                      <a:lnTo>
                                        <a:pt x="6096" y="311213"/>
                                      </a:lnTo>
                                      <a:lnTo>
                                        <a:pt x="6096" y="317296"/>
                                      </a:lnTo>
                                      <a:lnTo>
                                        <a:pt x="810768" y="317296"/>
                                      </a:lnTo>
                                      <a:lnTo>
                                        <a:pt x="810768" y="311213"/>
                                      </a:lnTo>
                                      <a:close/>
                                    </a:path>
                                    <a:path w="817244" h="629920">
                                      <a:moveTo>
                                        <a:pt x="816851" y="0"/>
                                      </a:moveTo>
                                      <a:lnTo>
                                        <a:pt x="810768" y="0"/>
                                      </a:lnTo>
                                      <a:lnTo>
                                        <a:pt x="6096" y="0"/>
                                      </a:lnTo>
                                      <a:lnTo>
                                        <a:pt x="6096" y="6400"/>
                                      </a:lnTo>
                                      <a:lnTo>
                                        <a:pt x="810768" y="6400"/>
                                      </a:lnTo>
                                      <a:lnTo>
                                        <a:pt x="816851" y="6400"/>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78F2800" id="Group 95" o:spid="_x0000_s1026" style="position:absolute;margin-left:73.45pt;margin-top:-.25pt;width:64.35pt;height:49.6pt;z-index:-26856448;mso-wrap-distance-left:0;mso-wrap-distance-right:0" coordsize="8172,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">
                      <v:shape id="Graphic 96" o:spid="_x0000_s1027" style="position:absolute;width:8172;height:6299;visibility:visible;mso-wrap-style:square;v-text-anchor:top" coordsize="817244,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" path="m6083,l,,,6400,,71932,,311200r,71628l,623620r,6096l6083,629716r,-623316l6083,xem810768,623620r-804672,l6096,629716r804672,l810768,623620xem810768,311213r-804672,l6096,317296r804672,l810768,311213xem816851,r-6083,l6096,r,6400l810768,6400r6083,l816851,xe" fillcolor="black" stroked="f">
                        <v:path arrowok="t"/>
                      </v:shape>
                    </v:group>
                  </w:pict>
                </mc:Fallback>
              </mc:AlternateContent>
            </w:r>
            <w:r>
              <w:rPr>
                <w:spacing w:val="-5"/>
                <w:sz w:val="24"/>
              </w:rPr>
              <w:t>ИНН</w:t>
            </w:r>
          </w:p>
        </w:tc>
      </w:tr>
      <w:tr w:rsidR="00192D51" w14:paraId="0CAC6020" w14:textId="77777777">
        <w:trPr>
          <w:trHeight w:val="486"/>
        </w:trPr>
        <w:tc>
          <w:tcPr>
            <w:tcW w:w="3391" w:type="dxa"/>
            <w:tcBorders>
              <w:top w:val="single" w:sz="4" w:space="0" w:color="000000"/>
            </w:tcBorders>
          </w:tcPr>
          <w:p w14:paraId="082D53A8" w14:textId="77777777" w:rsidR="00192D51" w:rsidRDefault="00192D51">
            <w:pPr>
              <w:pStyle w:val="TableParagraph"/>
              <w:rPr>
                <w:sz w:val="24"/>
              </w:rPr>
            </w:pPr>
          </w:p>
        </w:tc>
        <w:tc>
          <w:tcPr>
            <w:tcW w:w="2859" w:type="dxa"/>
            <w:tcBorders>
              <w:top w:val="single" w:sz="4" w:space="0" w:color="000000"/>
            </w:tcBorders>
          </w:tcPr>
          <w:p w14:paraId="4DEF0E1A" w14:textId="77777777" w:rsidR="00192D51" w:rsidRDefault="00192D51">
            <w:pPr>
              <w:pStyle w:val="TableParagraph"/>
              <w:rPr>
                <w:sz w:val="24"/>
              </w:rPr>
            </w:pPr>
          </w:p>
        </w:tc>
        <w:tc>
          <w:tcPr>
            <w:tcW w:w="372" w:type="dxa"/>
            <w:tcBorders>
              <w:top w:val="single" w:sz="4" w:space="0" w:color="000000"/>
            </w:tcBorders>
          </w:tcPr>
          <w:p w14:paraId="66FCCC84" w14:textId="77777777" w:rsidR="00192D51" w:rsidRDefault="00192D51">
            <w:pPr>
              <w:pStyle w:val="TableParagraph"/>
              <w:rPr>
                <w:sz w:val="24"/>
              </w:rPr>
            </w:pPr>
          </w:p>
        </w:tc>
        <w:tc>
          <w:tcPr>
            <w:tcW w:w="341" w:type="dxa"/>
            <w:tcBorders>
              <w:top w:val="single" w:sz="4" w:space="0" w:color="000000"/>
            </w:tcBorders>
          </w:tcPr>
          <w:p w14:paraId="0B3ED253" w14:textId="77777777" w:rsidR="00192D51" w:rsidRDefault="00192D51">
            <w:pPr>
              <w:pStyle w:val="TableParagraph"/>
              <w:rPr>
                <w:sz w:val="24"/>
              </w:rPr>
            </w:pPr>
          </w:p>
        </w:tc>
        <w:tc>
          <w:tcPr>
            <w:tcW w:w="1587" w:type="dxa"/>
            <w:tcBorders>
              <w:top w:val="single" w:sz="4" w:space="0" w:color="000000"/>
            </w:tcBorders>
          </w:tcPr>
          <w:p w14:paraId="041782FD" w14:textId="77777777" w:rsidR="00192D51" w:rsidRDefault="00192D51">
            <w:pPr>
              <w:pStyle w:val="TableParagraph"/>
              <w:rPr>
                <w:sz w:val="24"/>
              </w:rPr>
            </w:pPr>
          </w:p>
        </w:tc>
        <w:tc>
          <w:tcPr>
            <w:tcW w:w="2751" w:type="dxa"/>
            <w:tcBorders>
              <w:right w:val="single" w:sz="4" w:space="0" w:color="000000"/>
            </w:tcBorders>
          </w:tcPr>
          <w:p w14:paraId="1508C64E" w14:textId="77777777" w:rsidR="00192D51" w:rsidRDefault="00460E6F">
            <w:pPr>
              <w:pStyle w:val="TableParagraph"/>
              <w:spacing w:before="95"/>
              <w:ind w:left="911"/>
              <w:rPr>
                <w:sz w:val="24"/>
              </w:rPr>
            </w:pPr>
            <w:r>
              <w:rPr>
                <w:spacing w:val="-5"/>
                <w:sz w:val="24"/>
              </w:rPr>
              <w:t>КПП</w:t>
            </w:r>
          </w:p>
        </w:tc>
      </w:tr>
    </w:tbl>
    <w:p w14:paraId="4BF07188"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2710"/>
        <w:gridCol w:w="5841"/>
        <w:gridCol w:w="2751"/>
      </w:tblGrid>
      <w:tr w:rsidR="00192D51" w14:paraId="4A0417C8" w14:textId="77777777">
        <w:trPr>
          <w:trHeight w:val="1036"/>
        </w:trPr>
        <w:tc>
          <w:tcPr>
            <w:tcW w:w="2710" w:type="dxa"/>
          </w:tcPr>
          <w:p w14:paraId="62405A4D" w14:textId="77777777" w:rsidR="00192D51" w:rsidRDefault="00460E6F">
            <w:pPr>
              <w:pStyle w:val="TableParagraph"/>
              <w:spacing w:before="100"/>
              <w:ind w:left="54" w:right="223"/>
              <w:rPr>
                <w:sz w:val="24"/>
              </w:rPr>
            </w:pPr>
            <w:r>
              <w:rPr>
                <w:sz w:val="24"/>
              </w:rPr>
              <w:lastRenderedPageBreak/>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5841" w:type="dxa"/>
            <w:tcBorders>
              <w:bottom w:val="single" w:sz="4" w:space="0" w:color="000000"/>
            </w:tcBorders>
          </w:tcPr>
          <w:p w14:paraId="59D52B64" w14:textId="77777777" w:rsidR="00192D51" w:rsidRDefault="00192D51">
            <w:pPr>
              <w:pStyle w:val="TableParagraph"/>
              <w:rPr>
                <w:sz w:val="24"/>
              </w:rPr>
            </w:pPr>
          </w:p>
        </w:tc>
        <w:tc>
          <w:tcPr>
            <w:tcW w:w="2751" w:type="dxa"/>
            <w:tcBorders>
              <w:right w:val="single" w:sz="4" w:space="0" w:color="000000"/>
            </w:tcBorders>
          </w:tcPr>
          <w:p w14:paraId="61EE78FD" w14:textId="77777777" w:rsidR="00192D51" w:rsidRDefault="00192D51">
            <w:pPr>
              <w:pStyle w:val="TableParagraph"/>
              <w:rPr>
                <w:sz w:val="24"/>
              </w:rPr>
            </w:pPr>
          </w:p>
          <w:p w14:paraId="14A45DB3" w14:textId="77777777" w:rsidR="00192D51" w:rsidRDefault="00192D51">
            <w:pPr>
              <w:pStyle w:val="TableParagraph"/>
              <w:spacing w:before="99"/>
              <w:rPr>
                <w:sz w:val="24"/>
              </w:rPr>
            </w:pPr>
          </w:p>
          <w:p w14:paraId="00AB6310" w14:textId="77777777" w:rsidR="00192D51" w:rsidRDefault="00460E6F">
            <w:pPr>
              <w:pStyle w:val="TableParagraph"/>
              <w:spacing w:before="1"/>
              <w:ind w:left="896"/>
              <w:rPr>
                <w:sz w:val="24"/>
              </w:rPr>
            </w:pPr>
            <w:r>
              <w:rPr>
                <w:noProof/>
                <w:sz w:val="24"/>
                <w:lang w:eastAsia="ru-RU"/>
              </w:rPr>
              <mc:AlternateContent>
                <mc:Choice Requires="wpg">
                  <w:drawing>
                    <wp:anchor distT="0" distB="0" distL="0" distR="0" simplePos="0" relativeHeight="476463104" behindDoc="1" locked="0" layoutInCell="1" allowOverlap="1" wp14:anchorId="6297763C" wp14:editId="679FD122">
                      <wp:simplePos x="0" y="0"/>
                      <wp:positionH relativeFrom="column">
                        <wp:posOffset>932688</wp:posOffset>
                      </wp:positionH>
                      <wp:positionV relativeFrom="paragraph">
                        <wp:posOffset>-416393</wp:posOffset>
                      </wp:positionV>
                      <wp:extent cx="817244" cy="98044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980440"/>
                                <a:chOff x="0" y="0"/>
                                <a:chExt cx="817244" cy="980440"/>
                              </a:xfrm>
                            </wpg:grpSpPr>
                            <wps:wsp>
                              <wps:cNvPr id="98" name="Graphic 98"/>
                              <wps:cNvSpPr/>
                              <wps:spPr>
                                <a:xfrm>
                                  <a:off x="0" y="0"/>
                                  <a:ext cx="817244" cy="980440"/>
                                </a:xfrm>
                                <a:custGeom>
                                  <a:avLst/>
                                  <a:gdLst/>
                                  <a:ahLst/>
                                  <a:cxnLst/>
                                  <a:rect l="l" t="t" r="r" b="b"/>
                                  <a:pathLst>
                                    <a:path w="817244" h="980440">
                                      <a:moveTo>
                                        <a:pt x="6083" y="0"/>
                                      </a:moveTo>
                                      <a:lnTo>
                                        <a:pt x="0" y="0"/>
                                      </a:lnTo>
                                      <a:lnTo>
                                        <a:pt x="0" y="6096"/>
                                      </a:lnTo>
                                      <a:lnTo>
                                        <a:pt x="0" y="71628"/>
                                      </a:lnTo>
                                      <a:lnTo>
                                        <a:pt x="0" y="661416"/>
                                      </a:lnTo>
                                      <a:lnTo>
                                        <a:pt x="0" y="733044"/>
                                      </a:lnTo>
                                      <a:lnTo>
                                        <a:pt x="0" y="973836"/>
                                      </a:lnTo>
                                      <a:lnTo>
                                        <a:pt x="0" y="979932"/>
                                      </a:lnTo>
                                      <a:lnTo>
                                        <a:pt x="6083" y="979932"/>
                                      </a:lnTo>
                                      <a:lnTo>
                                        <a:pt x="6083" y="6096"/>
                                      </a:lnTo>
                                      <a:lnTo>
                                        <a:pt x="6083" y="0"/>
                                      </a:lnTo>
                                      <a:close/>
                                    </a:path>
                                    <a:path w="817244" h="980440">
                                      <a:moveTo>
                                        <a:pt x="810768" y="973836"/>
                                      </a:moveTo>
                                      <a:lnTo>
                                        <a:pt x="6096" y="973836"/>
                                      </a:lnTo>
                                      <a:lnTo>
                                        <a:pt x="6096" y="979932"/>
                                      </a:lnTo>
                                      <a:lnTo>
                                        <a:pt x="810768" y="979932"/>
                                      </a:lnTo>
                                      <a:lnTo>
                                        <a:pt x="810768" y="973836"/>
                                      </a:lnTo>
                                      <a:close/>
                                    </a:path>
                                    <a:path w="817244" h="980440">
                                      <a:moveTo>
                                        <a:pt x="810768" y="661416"/>
                                      </a:moveTo>
                                      <a:lnTo>
                                        <a:pt x="6096" y="661416"/>
                                      </a:lnTo>
                                      <a:lnTo>
                                        <a:pt x="6096" y="667512"/>
                                      </a:lnTo>
                                      <a:lnTo>
                                        <a:pt x="810768" y="667512"/>
                                      </a:lnTo>
                                      <a:lnTo>
                                        <a:pt x="810768" y="661416"/>
                                      </a:lnTo>
                                      <a:close/>
                                    </a:path>
                                    <a:path w="817244" h="980440">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90F17BF" id="Group 97" o:spid="_x0000_s1026" style="position:absolute;margin-left:73.45pt;margin-top:-32.8pt;width:64.35pt;height:77.2pt;z-index:-26853376;mso-wrap-distance-left:0;mso-wrap-distance-right:0" coordsize="8172,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">
                      <v:shape id="Graphic 98" o:spid="_x0000_s1027" style="position:absolute;width:8172;height:9804;visibility:visible;mso-wrap-style:square;v-text-anchor:top" coordsize="817244,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" path="m6083,l,,,6096,,71628,,661416r,71628l,973836r,6096l6083,979932r,-973836l6083,xem810768,973836r-804672,l6096,979932r804672,l810768,973836xem810768,661416r-804672,l6096,667512r804672,l810768,661416xem816851,r-6083,l6096,r,6096l810768,6096r6083,l816851,xe" fillcolor="black" stroked="f">
                        <v:path arrowok="t"/>
                      </v:shape>
                    </v:group>
                  </w:pict>
                </mc:Fallback>
              </mc:AlternateContent>
            </w:r>
            <w:r>
              <w:rPr>
                <w:spacing w:val="-5"/>
                <w:sz w:val="24"/>
              </w:rPr>
              <w:t>ИНН</w:t>
            </w:r>
          </w:p>
        </w:tc>
      </w:tr>
      <w:tr w:rsidR="00192D51" w14:paraId="4D5CCB48" w14:textId="77777777">
        <w:trPr>
          <w:trHeight w:val="486"/>
        </w:trPr>
        <w:tc>
          <w:tcPr>
            <w:tcW w:w="2710" w:type="dxa"/>
          </w:tcPr>
          <w:p w14:paraId="1A112BA0" w14:textId="77777777" w:rsidR="00192D51" w:rsidRDefault="00192D51">
            <w:pPr>
              <w:pStyle w:val="TableParagraph"/>
              <w:rPr>
                <w:sz w:val="24"/>
              </w:rPr>
            </w:pPr>
          </w:p>
        </w:tc>
        <w:tc>
          <w:tcPr>
            <w:tcW w:w="5841" w:type="dxa"/>
            <w:tcBorders>
              <w:top w:val="single" w:sz="4" w:space="0" w:color="000000"/>
            </w:tcBorders>
          </w:tcPr>
          <w:p w14:paraId="1FC36182" w14:textId="77777777" w:rsidR="00192D51" w:rsidRDefault="00192D51">
            <w:pPr>
              <w:pStyle w:val="TableParagraph"/>
              <w:rPr>
                <w:sz w:val="24"/>
              </w:rPr>
            </w:pPr>
          </w:p>
        </w:tc>
        <w:tc>
          <w:tcPr>
            <w:tcW w:w="2751" w:type="dxa"/>
            <w:tcBorders>
              <w:right w:val="single" w:sz="4" w:space="0" w:color="000000"/>
            </w:tcBorders>
          </w:tcPr>
          <w:p w14:paraId="25807D8A" w14:textId="77777777" w:rsidR="00192D51" w:rsidRDefault="00460E6F">
            <w:pPr>
              <w:pStyle w:val="TableParagraph"/>
              <w:spacing w:before="95"/>
              <w:ind w:left="910"/>
              <w:rPr>
                <w:sz w:val="24"/>
              </w:rPr>
            </w:pPr>
            <w:r>
              <w:rPr>
                <w:spacing w:val="-5"/>
                <w:sz w:val="24"/>
              </w:rPr>
              <w:t>КПП</w:t>
            </w:r>
          </w:p>
        </w:tc>
      </w:tr>
    </w:tbl>
    <w:p w14:paraId="7BEF732D" w14:textId="77777777" w:rsidR="00192D51" w:rsidRDefault="00460E6F">
      <w:pPr>
        <w:pStyle w:val="a3"/>
        <w:spacing w:before="64"/>
        <w:ind w:left="0"/>
        <w:jc w:val="left"/>
        <w:rPr>
          <w:sz w:val="20"/>
        </w:rPr>
      </w:pPr>
      <w:r>
        <w:rPr>
          <w:noProof/>
          <w:sz w:val="20"/>
          <w:lang w:eastAsia="ru-RU"/>
        </w:rPr>
        <mc:AlternateContent>
          <mc:Choice Requires="wps">
            <w:drawing>
              <wp:anchor distT="0" distB="0" distL="0" distR="0" simplePos="0" relativeHeight="15763968" behindDoc="0" locked="0" layoutInCell="1" allowOverlap="1" wp14:anchorId="7926F06C" wp14:editId="65E24EBA">
                <wp:simplePos x="0" y="0"/>
                <wp:positionH relativeFrom="page">
                  <wp:posOffset>4164203</wp:posOffset>
                </wp:positionH>
                <wp:positionV relativeFrom="page">
                  <wp:posOffset>7088124</wp:posOffset>
                </wp:positionV>
                <wp:extent cx="2170430"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0430" cy="6350"/>
                        </a:xfrm>
                        <a:custGeom>
                          <a:avLst/>
                          <a:gdLst/>
                          <a:ahLst/>
                          <a:cxnLst/>
                          <a:rect l="l" t="t" r="r" b="b"/>
                          <a:pathLst>
                            <a:path w="2170430" h="6350">
                              <a:moveTo>
                                <a:pt x="2170429" y="0"/>
                              </a:moveTo>
                              <a:lnTo>
                                <a:pt x="0" y="0"/>
                              </a:lnTo>
                              <a:lnTo>
                                <a:pt x="0" y="6095"/>
                              </a:lnTo>
                              <a:lnTo>
                                <a:pt x="2170429" y="6095"/>
                              </a:lnTo>
                              <a:lnTo>
                                <a:pt x="2170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DDA775D" id="Graphic 99" o:spid="_x0000_s1026" style="position:absolute;margin-left:327.9pt;margin-top:558.1pt;width:170.9pt;height:.5pt;z-index:15763968;visibility:visible;mso-wrap-style:square;mso-wrap-distance-left:0;mso-wrap-distance-top:0;mso-wrap-distance-right:0;mso-wrap-distance-bottom:0;mso-position-horizontal:absolute;mso-position-horizontal-relative:page;mso-position-vertical:absolute;mso-position-vertical-relative:page;v-text-anchor:top" coordsize="217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M3IQ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" path="m2170429,l,,,6095r2170429,l2170429,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64480" behindDoc="0" locked="0" layoutInCell="1" allowOverlap="1" wp14:anchorId="35F31A33" wp14:editId="4A40EE31">
                <wp:simplePos x="0" y="0"/>
                <wp:positionH relativeFrom="page">
                  <wp:posOffset>6904608</wp:posOffset>
                </wp:positionH>
                <wp:positionV relativeFrom="page">
                  <wp:posOffset>1874773</wp:posOffset>
                </wp:positionV>
                <wp:extent cx="893444" cy="93853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938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19391C" w14:paraId="147B303C" w14:textId="77777777">
                              <w:trPr>
                                <w:trHeight w:val="480"/>
                              </w:trPr>
                              <w:tc>
                                <w:tcPr>
                                  <w:tcW w:w="1277" w:type="dxa"/>
                                </w:tcPr>
                                <w:p w14:paraId="567D0023" w14:textId="77777777" w:rsidR="0019391C" w:rsidRDefault="0019391C">
                                  <w:pPr>
                                    <w:pStyle w:val="TableParagraph"/>
                                    <w:rPr>
                                      <w:sz w:val="24"/>
                                    </w:rPr>
                                  </w:pPr>
                                </w:p>
                              </w:tc>
                            </w:tr>
                            <w:tr w:rsidR="0019391C" w14:paraId="02785FD2" w14:textId="77777777">
                              <w:trPr>
                                <w:trHeight w:val="479"/>
                              </w:trPr>
                              <w:tc>
                                <w:tcPr>
                                  <w:tcW w:w="1277" w:type="dxa"/>
                                </w:tcPr>
                                <w:p w14:paraId="54F62864" w14:textId="77777777" w:rsidR="0019391C" w:rsidRDefault="0019391C">
                                  <w:pPr>
                                    <w:pStyle w:val="TableParagraph"/>
                                    <w:rPr>
                                      <w:sz w:val="24"/>
                                    </w:rPr>
                                  </w:pPr>
                                </w:p>
                              </w:tc>
                            </w:tr>
                            <w:tr w:rsidR="0019391C" w14:paraId="36FE553C" w14:textId="77777777">
                              <w:trPr>
                                <w:trHeight w:val="479"/>
                              </w:trPr>
                              <w:tc>
                                <w:tcPr>
                                  <w:tcW w:w="1277" w:type="dxa"/>
                                </w:tcPr>
                                <w:p w14:paraId="5F00A672" w14:textId="77777777" w:rsidR="0019391C" w:rsidRDefault="0019391C">
                                  <w:pPr>
                                    <w:pStyle w:val="TableParagraph"/>
                                    <w:rPr>
                                      <w:sz w:val="24"/>
                                    </w:rPr>
                                  </w:pPr>
                                </w:p>
                              </w:tc>
                            </w:tr>
                          </w:tbl>
                          <w:p w14:paraId="5618A5E7" w14:textId="77777777" w:rsidR="0019391C" w:rsidRDefault="0019391C">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026" type="#_x0000_t202" style="position:absolute;margin-left:543.65pt;margin-top:147.6pt;width:70.35pt;height:73.9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19391C" w14:paraId="147B303C" w14:textId="77777777">
                        <w:trPr>
                          <w:trHeight w:val="480"/>
                        </w:trPr>
                        <w:tc>
                          <w:tcPr>
                            <w:tcW w:w="1277" w:type="dxa"/>
                          </w:tcPr>
                          <w:p w14:paraId="567D0023" w14:textId="77777777" w:rsidR="0019391C" w:rsidRDefault="0019391C">
                            <w:pPr>
                              <w:pStyle w:val="TableParagraph"/>
                              <w:rPr>
                                <w:sz w:val="24"/>
                              </w:rPr>
                            </w:pPr>
                          </w:p>
                        </w:tc>
                      </w:tr>
                      <w:tr w:rsidR="0019391C" w14:paraId="02785FD2" w14:textId="77777777">
                        <w:trPr>
                          <w:trHeight w:val="479"/>
                        </w:trPr>
                        <w:tc>
                          <w:tcPr>
                            <w:tcW w:w="1277" w:type="dxa"/>
                          </w:tcPr>
                          <w:p w14:paraId="54F62864" w14:textId="77777777" w:rsidR="0019391C" w:rsidRDefault="0019391C">
                            <w:pPr>
                              <w:pStyle w:val="TableParagraph"/>
                              <w:rPr>
                                <w:sz w:val="24"/>
                              </w:rPr>
                            </w:pPr>
                          </w:p>
                        </w:tc>
                      </w:tr>
                      <w:tr w:rsidR="0019391C" w14:paraId="36FE553C" w14:textId="77777777">
                        <w:trPr>
                          <w:trHeight w:val="479"/>
                        </w:trPr>
                        <w:tc>
                          <w:tcPr>
                            <w:tcW w:w="1277" w:type="dxa"/>
                          </w:tcPr>
                          <w:p w14:paraId="5F00A672" w14:textId="77777777" w:rsidR="0019391C" w:rsidRDefault="0019391C">
                            <w:pPr>
                              <w:pStyle w:val="TableParagraph"/>
                              <w:rPr>
                                <w:sz w:val="24"/>
                              </w:rPr>
                            </w:pPr>
                          </w:p>
                        </w:tc>
                      </w:tr>
                    </w:tbl>
                    <w:p w14:paraId="5618A5E7" w14:textId="77777777" w:rsidR="0019391C" w:rsidRDefault="0019391C">
                      <w:pPr>
                        <w:pStyle w:val="a3"/>
                        <w:ind w:left="0"/>
                        <w:jc w:val="left"/>
                      </w:pPr>
                    </w:p>
                  </w:txbxContent>
                </v:textbox>
                <w10:wrap anchorx="page" anchory="page"/>
              </v:shape>
            </w:pict>
          </mc:Fallback>
        </mc:AlternateContent>
      </w:r>
    </w:p>
    <w:tbl>
      <w:tblPr>
        <w:tblStyle w:val="TableNormal"/>
        <w:tblW w:w="0" w:type="auto"/>
        <w:tblInd w:w="72" w:type="dxa"/>
        <w:tblLayout w:type="fixed"/>
        <w:tblLook w:val="01E0" w:firstRow="1" w:lastRow="1" w:firstColumn="1" w:lastColumn="1" w:noHBand="0" w:noVBand="0"/>
      </w:tblPr>
      <w:tblGrid>
        <w:gridCol w:w="2710"/>
        <w:gridCol w:w="5841"/>
        <w:gridCol w:w="1529"/>
      </w:tblGrid>
      <w:tr w:rsidR="00192D51" w14:paraId="5B3B455D" w14:textId="77777777">
        <w:trPr>
          <w:trHeight w:val="485"/>
        </w:trPr>
        <w:tc>
          <w:tcPr>
            <w:tcW w:w="2710" w:type="dxa"/>
          </w:tcPr>
          <w:p w14:paraId="2C228660" w14:textId="77777777" w:rsidR="00192D51" w:rsidRDefault="00460E6F">
            <w:pPr>
              <w:pStyle w:val="TableParagraph"/>
              <w:spacing w:before="97"/>
              <w:ind w:left="50"/>
              <w:rPr>
                <w:sz w:val="24"/>
              </w:rPr>
            </w:pPr>
            <w:r>
              <w:rPr>
                <w:sz w:val="24"/>
              </w:rPr>
              <w:t>Вид</w:t>
            </w:r>
            <w:r>
              <w:rPr>
                <w:spacing w:val="-4"/>
                <w:sz w:val="24"/>
              </w:rPr>
              <w:t xml:space="preserve"> </w:t>
            </w:r>
            <w:r>
              <w:rPr>
                <w:sz w:val="24"/>
              </w:rPr>
              <w:t>лицевого</w:t>
            </w:r>
            <w:r>
              <w:rPr>
                <w:spacing w:val="-1"/>
                <w:sz w:val="24"/>
              </w:rPr>
              <w:t xml:space="preserve"> </w:t>
            </w:r>
            <w:r>
              <w:rPr>
                <w:spacing w:val="-2"/>
                <w:sz w:val="24"/>
              </w:rPr>
              <w:t>счета</w:t>
            </w:r>
          </w:p>
        </w:tc>
        <w:tc>
          <w:tcPr>
            <w:tcW w:w="5841" w:type="dxa"/>
            <w:tcBorders>
              <w:bottom w:val="single" w:sz="4" w:space="0" w:color="000000"/>
            </w:tcBorders>
          </w:tcPr>
          <w:p w14:paraId="4389E29F" w14:textId="77777777" w:rsidR="00192D51" w:rsidRDefault="00192D51">
            <w:pPr>
              <w:pStyle w:val="TableParagraph"/>
              <w:rPr>
                <w:sz w:val="24"/>
              </w:rPr>
            </w:pPr>
          </w:p>
        </w:tc>
        <w:tc>
          <w:tcPr>
            <w:tcW w:w="1529" w:type="dxa"/>
          </w:tcPr>
          <w:p w14:paraId="1BC7CE1F" w14:textId="77777777" w:rsidR="00192D51" w:rsidRDefault="00460E6F">
            <w:pPr>
              <w:pStyle w:val="TableParagraph"/>
              <w:spacing w:before="97"/>
              <w:ind w:left="135"/>
              <w:rPr>
                <w:sz w:val="24"/>
              </w:rPr>
            </w:pPr>
            <w:r>
              <w:rPr>
                <w:sz w:val="24"/>
              </w:rPr>
              <w:t>Номер</w:t>
            </w:r>
            <w:r>
              <w:rPr>
                <w:spacing w:val="-5"/>
                <w:sz w:val="24"/>
              </w:rPr>
              <w:t xml:space="preserve"> </w:t>
            </w:r>
            <w:r>
              <w:rPr>
                <w:spacing w:val="-2"/>
                <w:sz w:val="24"/>
              </w:rPr>
              <w:t>счета</w:t>
            </w:r>
          </w:p>
        </w:tc>
      </w:tr>
      <w:tr w:rsidR="00192D51" w14:paraId="2B519370" w14:textId="77777777">
        <w:trPr>
          <w:trHeight w:val="479"/>
        </w:trPr>
        <w:tc>
          <w:tcPr>
            <w:tcW w:w="2710" w:type="dxa"/>
          </w:tcPr>
          <w:p w14:paraId="0BE0F347"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FE1B33F" w14:textId="77777777" w:rsidR="00192D51" w:rsidRDefault="00192D51">
            <w:pPr>
              <w:pStyle w:val="TableParagraph"/>
              <w:rPr>
                <w:sz w:val="24"/>
              </w:rPr>
            </w:pPr>
          </w:p>
        </w:tc>
        <w:tc>
          <w:tcPr>
            <w:tcW w:w="1529" w:type="dxa"/>
          </w:tcPr>
          <w:p w14:paraId="20A66A87" w14:textId="77777777" w:rsidR="00192D51" w:rsidRDefault="00192D51">
            <w:pPr>
              <w:pStyle w:val="TableParagraph"/>
              <w:rPr>
                <w:sz w:val="24"/>
              </w:rPr>
            </w:pPr>
          </w:p>
        </w:tc>
      </w:tr>
      <w:tr w:rsidR="00192D51" w14:paraId="1E01981B" w14:textId="77777777">
        <w:trPr>
          <w:trHeight w:val="479"/>
        </w:trPr>
        <w:tc>
          <w:tcPr>
            <w:tcW w:w="2710" w:type="dxa"/>
          </w:tcPr>
          <w:p w14:paraId="7391F3B8"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13FD759" w14:textId="77777777" w:rsidR="00192D51" w:rsidRDefault="00192D51">
            <w:pPr>
              <w:pStyle w:val="TableParagraph"/>
              <w:rPr>
                <w:sz w:val="24"/>
              </w:rPr>
            </w:pPr>
          </w:p>
        </w:tc>
        <w:tc>
          <w:tcPr>
            <w:tcW w:w="1529" w:type="dxa"/>
          </w:tcPr>
          <w:p w14:paraId="493554C3" w14:textId="77777777" w:rsidR="00192D51" w:rsidRDefault="00192D51">
            <w:pPr>
              <w:pStyle w:val="TableParagraph"/>
              <w:rPr>
                <w:sz w:val="24"/>
              </w:rPr>
            </w:pPr>
          </w:p>
        </w:tc>
      </w:tr>
      <w:tr w:rsidR="00192D51" w14:paraId="3DF050C4" w14:textId="77777777">
        <w:trPr>
          <w:trHeight w:val="479"/>
        </w:trPr>
        <w:tc>
          <w:tcPr>
            <w:tcW w:w="2710" w:type="dxa"/>
          </w:tcPr>
          <w:p w14:paraId="3E35006D" w14:textId="77777777" w:rsidR="00192D51" w:rsidRDefault="00460E6F">
            <w:pPr>
              <w:pStyle w:val="TableParagraph"/>
              <w:spacing w:before="95"/>
              <w:ind w:left="50"/>
              <w:rPr>
                <w:sz w:val="24"/>
              </w:rPr>
            </w:pPr>
            <w:r>
              <w:rPr>
                <w:spacing w:val="-2"/>
                <w:sz w:val="24"/>
              </w:rPr>
              <w:t>Приложения:</w:t>
            </w:r>
          </w:p>
        </w:tc>
        <w:tc>
          <w:tcPr>
            <w:tcW w:w="5841" w:type="dxa"/>
            <w:tcBorders>
              <w:top w:val="single" w:sz="4" w:space="0" w:color="000000"/>
              <w:bottom w:val="single" w:sz="4" w:space="0" w:color="000000"/>
            </w:tcBorders>
          </w:tcPr>
          <w:p w14:paraId="125E2D6B" w14:textId="77777777" w:rsidR="00192D51" w:rsidRDefault="00192D51">
            <w:pPr>
              <w:pStyle w:val="TableParagraph"/>
              <w:rPr>
                <w:sz w:val="24"/>
              </w:rPr>
            </w:pPr>
          </w:p>
        </w:tc>
        <w:tc>
          <w:tcPr>
            <w:tcW w:w="1529" w:type="dxa"/>
          </w:tcPr>
          <w:p w14:paraId="420110DA" w14:textId="77777777" w:rsidR="00192D51" w:rsidRDefault="00192D51">
            <w:pPr>
              <w:pStyle w:val="TableParagraph"/>
              <w:rPr>
                <w:sz w:val="24"/>
              </w:rPr>
            </w:pPr>
          </w:p>
        </w:tc>
      </w:tr>
    </w:tbl>
    <w:p w14:paraId="47573350" w14:textId="77777777" w:rsidR="00192D51" w:rsidRDefault="00192D51">
      <w:pPr>
        <w:pStyle w:val="a3"/>
        <w:ind w:left="0"/>
        <w:jc w:val="left"/>
        <w:rPr>
          <w:sz w:val="20"/>
        </w:rPr>
      </w:pPr>
    </w:p>
    <w:p w14:paraId="7758622B" w14:textId="77777777" w:rsidR="00192D51" w:rsidRDefault="00460E6F">
      <w:pPr>
        <w:pStyle w:val="a3"/>
        <w:spacing w:before="2"/>
        <w:ind w:left="0"/>
        <w:jc w:val="left"/>
        <w:rPr>
          <w:sz w:val="20"/>
        </w:rPr>
      </w:pPr>
      <w:r>
        <w:rPr>
          <w:noProof/>
          <w:sz w:val="20"/>
          <w:lang w:eastAsia="ru-RU"/>
        </w:rPr>
        <mc:AlternateContent>
          <mc:Choice Requires="wps">
            <w:drawing>
              <wp:anchor distT="0" distB="0" distL="0" distR="0" simplePos="0" relativeHeight="487620096" behindDoc="1" locked="0" layoutInCell="1" allowOverlap="1" wp14:anchorId="37FEBB92" wp14:editId="426EADD9">
                <wp:simplePos x="0" y="0"/>
                <wp:positionH relativeFrom="page">
                  <wp:posOffset>2292350</wp:posOffset>
                </wp:positionH>
                <wp:positionV relativeFrom="paragraph">
                  <wp:posOffset>162953</wp:posOffset>
                </wp:positionV>
                <wp:extent cx="3717925"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7925" cy="6350"/>
                        </a:xfrm>
                        <a:custGeom>
                          <a:avLst/>
                          <a:gdLst/>
                          <a:ahLst/>
                          <a:cxnLst/>
                          <a:rect l="l" t="t" r="r" b="b"/>
                          <a:pathLst>
                            <a:path w="3717925" h="6350">
                              <a:moveTo>
                                <a:pt x="3717671" y="0"/>
                              </a:moveTo>
                              <a:lnTo>
                                <a:pt x="0" y="0"/>
                              </a:lnTo>
                              <a:lnTo>
                                <a:pt x="0" y="6096"/>
                              </a:lnTo>
                              <a:lnTo>
                                <a:pt x="3717671" y="6096"/>
                              </a:lnTo>
                              <a:lnTo>
                                <a:pt x="3717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095AD98" id="Graphic 101" o:spid="_x0000_s1026" style="position:absolute;margin-left:180.5pt;margin-top:12.85pt;width:292.75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3717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" path="m3717671,l,,,6096r3717671,l3717671,xe" fillcolor="black" stroked="f">
                <v:path arrowok="t"/>
                <w10:wrap type="topAndBottom" anchorx="page"/>
              </v:shape>
            </w:pict>
          </mc:Fallback>
        </mc:AlternateContent>
      </w:r>
    </w:p>
    <w:p w14:paraId="14BB1139" w14:textId="77777777" w:rsidR="00192D51" w:rsidRDefault="00192D51">
      <w:pPr>
        <w:pStyle w:val="a3"/>
        <w:spacing w:before="151"/>
        <w:ind w:left="0"/>
        <w:jc w:val="left"/>
        <w:rPr>
          <w:sz w:val="20"/>
        </w:rPr>
      </w:pPr>
    </w:p>
    <w:tbl>
      <w:tblPr>
        <w:tblStyle w:val="TableNormal"/>
        <w:tblW w:w="0" w:type="auto"/>
        <w:tblInd w:w="72" w:type="dxa"/>
        <w:tblLayout w:type="fixed"/>
        <w:tblLook w:val="01E0" w:firstRow="1" w:lastRow="1" w:firstColumn="1" w:lastColumn="1" w:noHBand="0" w:noVBand="0"/>
      </w:tblPr>
      <w:tblGrid>
        <w:gridCol w:w="4808"/>
        <w:gridCol w:w="341"/>
        <w:gridCol w:w="1246"/>
        <w:gridCol w:w="341"/>
        <w:gridCol w:w="3685"/>
      </w:tblGrid>
      <w:tr w:rsidR="00192D51" w14:paraId="5A8DEDE1" w14:textId="77777777">
        <w:trPr>
          <w:trHeight w:val="650"/>
        </w:trPr>
        <w:tc>
          <w:tcPr>
            <w:tcW w:w="4808" w:type="dxa"/>
          </w:tcPr>
          <w:p w14:paraId="67906616" w14:textId="77777777" w:rsidR="00192D51" w:rsidRDefault="00460E6F">
            <w:pPr>
              <w:pStyle w:val="TableParagraph"/>
              <w:ind w:left="50" w:right="2317"/>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9A9448B" w14:textId="77777777" w:rsidR="00192D51" w:rsidRDefault="00192D51">
            <w:pPr>
              <w:pStyle w:val="TableParagraph"/>
              <w:rPr>
                <w:sz w:val="24"/>
              </w:rPr>
            </w:pPr>
          </w:p>
        </w:tc>
        <w:tc>
          <w:tcPr>
            <w:tcW w:w="1246" w:type="dxa"/>
            <w:tcBorders>
              <w:bottom w:val="single" w:sz="4" w:space="0" w:color="000000"/>
            </w:tcBorders>
          </w:tcPr>
          <w:p w14:paraId="5DB74736" w14:textId="77777777" w:rsidR="00192D51" w:rsidRDefault="00192D51">
            <w:pPr>
              <w:pStyle w:val="TableParagraph"/>
              <w:rPr>
                <w:sz w:val="24"/>
              </w:rPr>
            </w:pPr>
          </w:p>
        </w:tc>
        <w:tc>
          <w:tcPr>
            <w:tcW w:w="341" w:type="dxa"/>
          </w:tcPr>
          <w:p w14:paraId="5B33BDBB" w14:textId="77777777" w:rsidR="00192D51" w:rsidRDefault="00192D51">
            <w:pPr>
              <w:pStyle w:val="TableParagraph"/>
              <w:rPr>
                <w:sz w:val="24"/>
              </w:rPr>
            </w:pPr>
          </w:p>
        </w:tc>
        <w:tc>
          <w:tcPr>
            <w:tcW w:w="3685" w:type="dxa"/>
            <w:tcBorders>
              <w:bottom w:val="single" w:sz="4" w:space="0" w:color="000000"/>
            </w:tcBorders>
          </w:tcPr>
          <w:p w14:paraId="6B0283FA" w14:textId="77777777" w:rsidR="00192D51" w:rsidRDefault="00192D51">
            <w:pPr>
              <w:pStyle w:val="TableParagraph"/>
              <w:rPr>
                <w:sz w:val="24"/>
              </w:rPr>
            </w:pPr>
          </w:p>
        </w:tc>
      </w:tr>
      <w:tr w:rsidR="00192D51" w14:paraId="43D2C611" w14:textId="77777777">
        <w:trPr>
          <w:trHeight w:val="478"/>
        </w:trPr>
        <w:tc>
          <w:tcPr>
            <w:tcW w:w="4808" w:type="dxa"/>
          </w:tcPr>
          <w:p w14:paraId="11EBA57C"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2B10478F" wp14:editId="2A95F7BE">
                      <wp:extent cx="1081405"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3" name="Graphic 103"/>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9A42FD4" id="Group 102"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">
                      <v:shape id="Graphic 103"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" path="m1080820,l,,,6095r1080820,l1080820,xe" fillcolor="black" stroked="f">
                        <v:path arrowok="t"/>
                      </v:shape>
                      <w10:anchorlock/>
                    </v:group>
                  </w:pict>
                </mc:Fallback>
              </mc:AlternateContent>
            </w:r>
          </w:p>
          <w:p w14:paraId="18384A3C"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2849E83" w14:textId="77777777" w:rsidR="00192D51" w:rsidRDefault="00192D51">
            <w:pPr>
              <w:pStyle w:val="TableParagraph"/>
              <w:rPr>
                <w:sz w:val="24"/>
              </w:rPr>
            </w:pPr>
          </w:p>
        </w:tc>
        <w:tc>
          <w:tcPr>
            <w:tcW w:w="1246" w:type="dxa"/>
            <w:tcBorders>
              <w:top w:val="single" w:sz="4" w:space="0" w:color="000000"/>
            </w:tcBorders>
          </w:tcPr>
          <w:p w14:paraId="74C1E2B3" w14:textId="77777777" w:rsidR="00192D51" w:rsidRDefault="00460E6F">
            <w:pPr>
              <w:pStyle w:val="TableParagraph"/>
              <w:spacing w:before="95"/>
              <w:ind w:right="1"/>
              <w:jc w:val="center"/>
              <w:rPr>
                <w:sz w:val="24"/>
              </w:rPr>
            </w:pPr>
            <w:r>
              <w:rPr>
                <w:spacing w:val="-2"/>
                <w:sz w:val="24"/>
              </w:rPr>
              <w:t>(подпись)</w:t>
            </w:r>
          </w:p>
        </w:tc>
        <w:tc>
          <w:tcPr>
            <w:tcW w:w="341" w:type="dxa"/>
          </w:tcPr>
          <w:p w14:paraId="4D22E86F" w14:textId="77777777" w:rsidR="00192D51" w:rsidRDefault="00192D51">
            <w:pPr>
              <w:pStyle w:val="TableParagraph"/>
              <w:rPr>
                <w:sz w:val="24"/>
              </w:rPr>
            </w:pPr>
          </w:p>
        </w:tc>
        <w:tc>
          <w:tcPr>
            <w:tcW w:w="3685" w:type="dxa"/>
            <w:tcBorders>
              <w:top w:val="single" w:sz="4" w:space="0" w:color="000000"/>
            </w:tcBorders>
          </w:tcPr>
          <w:p w14:paraId="4F3BCA75"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3B84F864" w14:textId="77777777">
        <w:trPr>
          <w:trHeight w:val="759"/>
        </w:trPr>
        <w:tc>
          <w:tcPr>
            <w:tcW w:w="4808" w:type="dxa"/>
          </w:tcPr>
          <w:p w14:paraId="080552AB" w14:textId="77777777" w:rsidR="00192D51" w:rsidRDefault="00460E6F">
            <w:pPr>
              <w:pStyle w:val="TableParagraph"/>
              <w:spacing w:before="97"/>
              <w:ind w:left="50" w:right="163"/>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4F413174" w14:textId="77777777" w:rsidR="00192D51" w:rsidRDefault="00192D51">
            <w:pPr>
              <w:pStyle w:val="TableParagraph"/>
              <w:rPr>
                <w:sz w:val="24"/>
              </w:rPr>
            </w:pPr>
          </w:p>
        </w:tc>
        <w:tc>
          <w:tcPr>
            <w:tcW w:w="1246" w:type="dxa"/>
            <w:tcBorders>
              <w:bottom w:val="single" w:sz="4" w:space="0" w:color="000000"/>
            </w:tcBorders>
          </w:tcPr>
          <w:p w14:paraId="131305FC" w14:textId="77777777" w:rsidR="00192D51" w:rsidRDefault="00192D51">
            <w:pPr>
              <w:pStyle w:val="TableParagraph"/>
              <w:rPr>
                <w:sz w:val="24"/>
              </w:rPr>
            </w:pPr>
          </w:p>
        </w:tc>
        <w:tc>
          <w:tcPr>
            <w:tcW w:w="341" w:type="dxa"/>
          </w:tcPr>
          <w:p w14:paraId="5BD95C07" w14:textId="77777777" w:rsidR="00192D51" w:rsidRDefault="00192D51">
            <w:pPr>
              <w:pStyle w:val="TableParagraph"/>
              <w:rPr>
                <w:sz w:val="24"/>
              </w:rPr>
            </w:pPr>
          </w:p>
        </w:tc>
        <w:tc>
          <w:tcPr>
            <w:tcW w:w="3685" w:type="dxa"/>
            <w:tcBorders>
              <w:bottom w:val="single" w:sz="4" w:space="0" w:color="000000"/>
            </w:tcBorders>
          </w:tcPr>
          <w:p w14:paraId="3CAC5D52" w14:textId="77777777" w:rsidR="00192D51" w:rsidRDefault="00192D51">
            <w:pPr>
              <w:pStyle w:val="TableParagraph"/>
              <w:rPr>
                <w:sz w:val="24"/>
              </w:rPr>
            </w:pPr>
          </w:p>
        </w:tc>
      </w:tr>
      <w:tr w:rsidR="00192D51" w14:paraId="4CC8D50F" w14:textId="77777777">
        <w:trPr>
          <w:trHeight w:val="369"/>
        </w:trPr>
        <w:tc>
          <w:tcPr>
            <w:tcW w:w="4808" w:type="dxa"/>
          </w:tcPr>
          <w:p w14:paraId="7739F9DA"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564DEFBE" wp14:editId="06F31CF3">
                      <wp:extent cx="1081405" cy="6350"/>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5" name="Graphic 105"/>
                              <wps:cNvSpPr/>
                              <wps:spPr>
                                <a:xfrm>
                                  <a:off x="0" y="0"/>
                                  <a:ext cx="1081405" cy="6350"/>
                                </a:xfrm>
                                <a:custGeom>
                                  <a:avLst/>
                                  <a:gdLst/>
                                  <a:ahLst/>
                                  <a:cxnLst/>
                                  <a:rect l="l" t="t" r="r" b="b"/>
                                  <a:pathLst>
                                    <a:path w="1081405" h="6350">
                                      <a:moveTo>
                                        <a:pt x="1080820" y="0"/>
                                      </a:moveTo>
                                      <a:lnTo>
                                        <a:pt x="0" y="0"/>
                                      </a:lnTo>
                                      <a:lnTo>
                                        <a:pt x="0" y="6096"/>
                                      </a:lnTo>
                                      <a:lnTo>
                                        <a:pt x="1080820" y="6096"/>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D87C449" id="Group 104"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">
                      <v:shape id="Graphic 105"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" path="m1080820,l,,,6096r1080820,l1080820,xe" fillcolor="black" stroked="f">
                        <v:path arrowok="t"/>
                      </v:shape>
                      <w10:anchorlock/>
                    </v:group>
                  </w:pict>
                </mc:Fallback>
              </mc:AlternateContent>
            </w:r>
          </w:p>
          <w:p w14:paraId="0633251F" w14:textId="77777777" w:rsidR="00192D51" w:rsidRDefault="00460E6F">
            <w:pPr>
              <w:pStyle w:val="TableParagraph"/>
              <w:spacing w:before="73" w:line="256" w:lineRule="exact"/>
              <w:ind w:right="221"/>
              <w:jc w:val="right"/>
              <w:rPr>
                <w:sz w:val="24"/>
              </w:rPr>
            </w:pPr>
            <w:r>
              <w:rPr>
                <w:spacing w:val="-2"/>
                <w:sz w:val="24"/>
              </w:rPr>
              <w:t>(должность)</w:t>
            </w:r>
          </w:p>
        </w:tc>
        <w:tc>
          <w:tcPr>
            <w:tcW w:w="341" w:type="dxa"/>
          </w:tcPr>
          <w:p w14:paraId="7323D2BA" w14:textId="77777777" w:rsidR="00192D51" w:rsidRDefault="00192D51">
            <w:pPr>
              <w:pStyle w:val="TableParagraph"/>
              <w:rPr>
                <w:sz w:val="24"/>
              </w:rPr>
            </w:pPr>
          </w:p>
        </w:tc>
        <w:tc>
          <w:tcPr>
            <w:tcW w:w="1246" w:type="dxa"/>
            <w:tcBorders>
              <w:top w:val="single" w:sz="4" w:space="0" w:color="000000"/>
            </w:tcBorders>
          </w:tcPr>
          <w:p w14:paraId="405819D0" w14:textId="77777777" w:rsidR="00192D51" w:rsidRDefault="00460E6F">
            <w:pPr>
              <w:pStyle w:val="TableParagraph"/>
              <w:spacing w:before="93" w:line="256" w:lineRule="exact"/>
              <w:ind w:right="1"/>
              <w:jc w:val="center"/>
              <w:rPr>
                <w:sz w:val="24"/>
              </w:rPr>
            </w:pPr>
            <w:r>
              <w:rPr>
                <w:spacing w:val="-2"/>
                <w:sz w:val="24"/>
              </w:rPr>
              <w:t>(подпись)</w:t>
            </w:r>
          </w:p>
        </w:tc>
        <w:tc>
          <w:tcPr>
            <w:tcW w:w="341" w:type="dxa"/>
          </w:tcPr>
          <w:p w14:paraId="0EE31E4D" w14:textId="77777777" w:rsidR="00192D51" w:rsidRDefault="00192D51">
            <w:pPr>
              <w:pStyle w:val="TableParagraph"/>
              <w:rPr>
                <w:sz w:val="24"/>
              </w:rPr>
            </w:pPr>
          </w:p>
        </w:tc>
        <w:tc>
          <w:tcPr>
            <w:tcW w:w="3685" w:type="dxa"/>
            <w:tcBorders>
              <w:top w:val="single" w:sz="4" w:space="0" w:color="000000"/>
            </w:tcBorders>
          </w:tcPr>
          <w:p w14:paraId="3A0E2C5E" w14:textId="77777777" w:rsidR="00192D51" w:rsidRDefault="00460E6F">
            <w:pPr>
              <w:pStyle w:val="TableParagraph"/>
              <w:spacing w:before="93" w:line="256" w:lineRule="exact"/>
              <w:ind w:right="1"/>
              <w:jc w:val="center"/>
              <w:rPr>
                <w:sz w:val="24"/>
              </w:rPr>
            </w:pPr>
            <w:r>
              <w:rPr>
                <w:sz w:val="24"/>
              </w:rPr>
              <w:t>(расшифровка</w:t>
            </w:r>
            <w:r>
              <w:rPr>
                <w:spacing w:val="-5"/>
                <w:sz w:val="24"/>
              </w:rPr>
              <w:t xml:space="preserve"> </w:t>
            </w:r>
            <w:r>
              <w:rPr>
                <w:spacing w:val="-2"/>
                <w:sz w:val="24"/>
              </w:rPr>
              <w:t>подписи)</w:t>
            </w:r>
          </w:p>
        </w:tc>
      </w:tr>
    </w:tbl>
    <w:p w14:paraId="4FA28228" w14:textId="77777777" w:rsidR="00192D51" w:rsidRDefault="00192D51">
      <w:pPr>
        <w:pStyle w:val="a3"/>
        <w:ind w:left="0"/>
        <w:jc w:val="left"/>
        <w:rPr>
          <w:sz w:val="20"/>
        </w:rPr>
      </w:pPr>
    </w:p>
    <w:p w14:paraId="28680CFA" w14:textId="77777777" w:rsidR="00192D51" w:rsidRDefault="00192D51">
      <w:pPr>
        <w:pStyle w:val="a3"/>
        <w:spacing w:before="31" w:after="1"/>
        <w:ind w:left="0"/>
        <w:jc w:val="left"/>
        <w:rPr>
          <w:sz w:val="20"/>
        </w:rPr>
      </w:pPr>
    </w:p>
    <w:tbl>
      <w:tblPr>
        <w:tblStyle w:val="TableNormal"/>
        <w:tblW w:w="0" w:type="auto"/>
        <w:tblInd w:w="59" w:type="dxa"/>
        <w:tblLayout w:type="fixed"/>
        <w:tblLook w:val="01E0" w:firstRow="1" w:lastRow="1" w:firstColumn="1" w:lastColumn="1" w:noHBand="0" w:noVBand="0"/>
      </w:tblPr>
      <w:tblGrid>
        <w:gridCol w:w="595"/>
        <w:gridCol w:w="1434"/>
        <w:gridCol w:w="1372"/>
        <w:gridCol w:w="1920"/>
        <w:gridCol w:w="5114"/>
      </w:tblGrid>
      <w:tr w:rsidR="00192D51" w14:paraId="4E6EF867" w14:textId="77777777">
        <w:trPr>
          <w:trHeight w:val="376"/>
        </w:trPr>
        <w:tc>
          <w:tcPr>
            <w:tcW w:w="595" w:type="dxa"/>
            <w:tcBorders>
              <w:bottom w:val="single" w:sz="4" w:space="0" w:color="000000"/>
            </w:tcBorders>
          </w:tcPr>
          <w:p w14:paraId="3AC6A17F" w14:textId="77777777" w:rsidR="00192D51" w:rsidRDefault="00460E6F">
            <w:pPr>
              <w:pStyle w:val="TableParagraph"/>
              <w:spacing w:line="266" w:lineRule="exact"/>
              <w:ind w:left="180"/>
              <w:rPr>
                <w:sz w:val="24"/>
              </w:rPr>
            </w:pPr>
            <w:r>
              <w:rPr>
                <w:spacing w:val="-10"/>
                <w:sz w:val="24"/>
              </w:rPr>
              <w:t>"</w:t>
            </w:r>
          </w:p>
        </w:tc>
        <w:tc>
          <w:tcPr>
            <w:tcW w:w="1434" w:type="dxa"/>
            <w:tcBorders>
              <w:bottom w:val="single" w:sz="4" w:space="0" w:color="000000"/>
            </w:tcBorders>
          </w:tcPr>
          <w:p w14:paraId="712E5455" w14:textId="77777777" w:rsidR="00192D51" w:rsidRDefault="00460E6F">
            <w:pPr>
              <w:pStyle w:val="TableParagraph"/>
              <w:spacing w:line="266" w:lineRule="exact"/>
              <w:ind w:left="317"/>
              <w:rPr>
                <w:sz w:val="24"/>
              </w:rPr>
            </w:pPr>
            <w:r>
              <w:rPr>
                <w:spacing w:val="-10"/>
                <w:sz w:val="24"/>
              </w:rPr>
              <w:t>"</w:t>
            </w:r>
          </w:p>
        </w:tc>
        <w:tc>
          <w:tcPr>
            <w:tcW w:w="1372" w:type="dxa"/>
            <w:tcBorders>
              <w:bottom w:val="single" w:sz="4" w:space="0" w:color="000000"/>
            </w:tcBorders>
          </w:tcPr>
          <w:p w14:paraId="196640DC" w14:textId="77777777" w:rsidR="00192D51" w:rsidRDefault="00460E6F">
            <w:pPr>
              <w:pStyle w:val="TableParagraph"/>
              <w:spacing w:line="266" w:lineRule="exact"/>
              <w:ind w:right="230"/>
              <w:jc w:val="right"/>
              <w:rPr>
                <w:sz w:val="24"/>
              </w:rPr>
            </w:pPr>
            <w:r>
              <w:rPr>
                <w:spacing w:val="-10"/>
                <w:sz w:val="24"/>
              </w:rPr>
              <w:t>2</w:t>
            </w:r>
          </w:p>
        </w:tc>
        <w:tc>
          <w:tcPr>
            <w:tcW w:w="1920" w:type="dxa"/>
            <w:tcBorders>
              <w:bottom w:val="single" w:sz="4" w:space="0" w:color="000000"/>
            </w:tcBorders>
          </w:tcPr>
          <w:p w14:paraId="02D2F4B1" w14:textId="77777777" w:rsidR="00192D51" w:rsidRDefault="00460E6F">
            <w:pPr>
              <w:pStyle w:val="TableParagraph"/>
              <w:spacing w:line="266" w:lineRule="exact"/>
              <w:ind w:left="233"/>
              <w:rPr>
                <w:sz w:val="24"/>
              </w:rPr>
            </w:pPr>
            <w:r>
              <w:rPr>
                <w:spacing w:val="-5"/>
                <w:sz w:val="24"/>
              </w:rPr>
              <w:t>г.</w:t>
            </w:r>
          </w:p>
        </w:tc>
        <w:tc>
          <w:tcPr>
            <w:tcW w:w="5114" w:type="dxa"/>
            <w:tcBorders>
              <w:bottom w:val="single" w:sz="4" w:space="0" w:color="000000"/>
            </w:tcBorders>
          </w:tcPr>
          <w:p w14:paraId="7201E9B0" w14:textId="77777777" w:rsidR="00192D51" w:rsidRDefault="00192D51">
            <w:pPr>
              <w:pStyle w:val="TableParagraph"/>
              <w:rPr>
                <w:sz w:val="24"/>
              </w:rPr>
            </w:pPr>
          </w:p>
        </w:tc>
      </w:tr>
      <w:tr w:rsidR="00192D51" w14:paraId="34575106" w14:textId="77777777">
        <w:trPr>
          <w:trHeight w:val="751"/>
        </w:trPr>
        <w:tc>
          <w:tcPr>
            <w:tcW w:w="10435" w:type="dxa"/>
            <w:gridSpan w:val="5"/>
            <w:tcBorders>
              <w:top w:val="single" w:sz="4" w:space="0" w:color="000000"/>
            </w:tcBorders>
          </w:tcPr>
          <w:p w14:paraId="123C74BE" w14:textId="6E4ABB40" w:rsidR="00192D51" w:rsidRDefault="00460E6F">
            <w:pPr>
              <w:pStyle w:val="TableParagraph"/>
              <w:spacing w:before="92"/>
              <w:ind w:left="2455" w:right="441" w:hanging="2017"/>
              <w:rPr>
                <w:sz w:val="24"/>
              </w:rPr>
            </w:pPr>
            <w:r>
              <w:rPr>
                <w:sz w:val="24"/>
              </w:rPr>
              <w:t>Отметка</w:t>
            </w:r>
            <w:r>
              <w:rPr>
                <w:spacing w:val="-7"/>
                <w:sz w:val="24"/>
              </w:rPr>
              <w:t xml:space="preserve"> </w:t>
            </w:r>
            <w:r>
              <w:rPr>
                <w:sz w:val="24"/>
              </w:rPr>
              <w:t>Администрация</w:t>
            </w:r>
            <w:r>
              <w:rPr>
                <w:spacing w:val="-6"/>
                <w:sz w:val="24"/>
              </w:rPr>
              <w:t xml:space="preserve"> </w:t>
            </w:r>
            <w:r>
              <w:rPr>
                <w:sz w:val="24"/>
              </w:rPr>
              <w:t>сельского</w:t>
            </w:r>
            <w:r>
              <w:rPr>
                <w:spacing w:val="-6"/>
                <w:sz w:val="24"/>
              </w:rPr>
              <w:t xml:space="preserve"> </w:t>
            </w:r>
            <w:r>
              <w:rPr>
                <w:sz w:val="24"/>
              </w:rPr>
              <w:t>поселения</w:t>
            </w:r>
            <w:r>
              <w:rPr>
                <w:spacing w:val="-6"/>
                <w:sz w:val="24"/>
              </w:rPr>
              <w:t xml:space="preserve"> </w:t>
            </w:r>
            <w:r w:rsidR="00882AC8">
              <w:rPr>
                <w:rFonts w:cs="Calibri"/>
                <w:sz w:val="24"/>
                <w:lang w:eastAsia="ru-RU"/>
              </w:rPr>
              <w:t>Тубинский</w:t>
            </w:r>
            <w:r>
              <w:rPr>
                <w:spacing w:val="-6"/>
                <w:sz w:val="24"/>
              </w:rPr>
              <w:t xml:space="preserve"> </w:t>
            </w:r>
            <w:r>
              <w:rPr>
                <w:sz w:val="24"/>
              </w:rPr>
              <w:t>сельсовет</w:t>
            </w:r>
            <w:r>
              <w:rPr>
                <w:spacing w:val="-6"/>
                <w:sz w:val="24"/>
              </w:rPr>
              <w:t xml:space="preserve"> </w:t>
            </w:r>
            <w:r>
              <w:rPr>
                <w:sz w:val="24"/>
              </w:rPr>
              <w:t xml:space="preserve">муниципального района </w:t>
            </w:r>
            <w:r w:rsidR="0092487F">
              <w:rPr>
                <w:sz w:val="24"/>
              </w:rPr>
              <w:t>Баймакский</w:t>
            </w:r>
            <w:r>
              <w:rPr>
                <w:sz w:val="24"/>
              </w:rPr>
              <w:t xml:space="preserve"> район Республики Башкортостан</w:t>
            </w:r>
          </w:p>
        </w:tc>
      </w:tr>
      <w:tr w:rsidR="00192D51" w14:paraId="7B666ADA" w14:textId="77777777">
        <w:trPr>
          <w:trHeight w:val="489"/>
        </w:trPr>
        <w:tc>
          <w:tcPr>
            <w:tcW w:w="595" w:type="dxa"/>
          </w:tcPr>
          <w:p w14:paraId="14CC2F45" w14:textId="77777777" w:rsidR="00192D51" w:rsidRDefault="00192D51">
            <w:pPr>
              <w:pStyle w:val="TableParagraph"/>
              <w:rPr>
                <w:sz w:val="24"/>
              </w:rPr>
            </w:pPr>
          </w:p>
        </w:tc>
        <w:tc>
          <w:tcPr>
            <w:tcW w:w="4726" w:type="dxa"/>
            <w:gridSpan w:val="3"/>
          </w:tcPr>
          <w:p w14:paraId="783E269B" w14:textId="77777777" w:rsidR="00192D51" w:rsidRDefault="00460E6F">
            <w:pPr>
              <w:pStyle w:val="TableParagraph"/>
              <w:spacing w:before="97"/>
              <w:ind w:left="1025"/>
              <w:rPr>
                <w:sz w:val="24"/>
              </w:rPr>
            </w:pPr>
            <w:r>
              <w:rPr>
                <w:sz w:val="24"/>
              </w:rPr>
              <w:t>о</w:t>
            </w:r>
            <w:r>
              <w:rPr>
                <w:spacing w:val="-3"/>
                <w:sz w:val="24"/>
              </w:rPr>
              <w:t xml:space="preserve"> </w:t>
            </w:r>
            <w:r>
              <w:rPr>
                <w:sz w:val="24"/>
              </w:rPr>
              <w:t>переоформлении</w:t>
            </w:r>
            <w:r>
              <w:rPr>
                <w:spacing w:val="-3"/>
                <w:sz w:val="24"/>
              </w:rPr>
              <w:t xml:space="preserve"> </w:t>
            </w:r>
            <w:r>
              <w:rPr>
                <w:sz w:val="24"/>
              </w:rPr>
              <w:t>лицевых</w:t>
            </w:r>
            <w:r>
              <w:rPr>
                <w:spacing w:val="-1"/>
                <w:sz w:val="24"/>
              </w:rPr>
              <w:t xml:space="preserve"> </w:t>
            </w:r>
            <w:r>
              <w:rPr>
                <w:spacing w:val="-2"/>
                <w:sz w:val="24"/>
              </w:rPr>
              <w:t>счетов</w:t>
            </w:r>
          </w:p>
        </w:tc>
        <w:tc>
          <w:tcPr>
            <w:tcW w:w="5114" w:type="dxa"/>
          </w:tcPr>
          <w:p w14:paraId="035BFF86" w14:textId="77777777" w:rsidR="00192D51" w:rsidRDefault="00460E6F">
            <w:pPr>
              <w:pStyle w:val="TableParagraph"/>
              <w:spacing w:before="97"/>
              <w:ind w:left="113"/>
              <w:rPr>
                <w:sz w:val="24"/>
              </w:rPr>
            </w:pPr>
            <w:r>
              <w:rPr>
                <w:spacing w:val="-10"/>
                <w:sz w:val="24"/>
              </w:rPr>
              <w:t>N</w:t>
            </w:r>
          </w:p>
        </w:tc>
      </w:tr>
      <w:tr w:rsidR="00192D51" w14:paraId="340E1DD1" w14:textId="77777777">
        <w:trPr>
          <w:trHeight w:val="489"/>
        </w:trPr>
        <w:tc>
          <w:tcPr>
            <w:tcW w:w="595" w:type="dxa"/>
          </w:tcPr>
          <w:p w14:paraId="231E2FB9" w14:textId="77777777" w:rsidR="00192D51" w:rsidRDefault="00192D51">
            <w:pPr>
              <w:pStyle w:val="TableParagraph"/>
              <w:rPr>
                <w:sz w:val="24"/>
              </w:rPr>
            </w:pPr>
          </w:p>
        </w:tc>
        <w:tc>
          <w:tcPr>
            <w:tcW w:w="4726" w:type="dxa"/>
            <w:gridSpan w:val="3"/>
          </w:tcPr>
          <w:p w14:paraId="58198FDE" w14:textId="77777777" w:rsidR="00192D51" w:rsidRDefault="00192D51">
            <w:pPr>
              <w:pStyle w:val="TableParagraph"/>
              <w:rPr>
                <w:sz w:val="24"/>
              </w:rPr>
            </w:pPr>
          </w:p>
        </w:tc>
        <w:tc>
          <w:tcPr>
            <w:tcW w:w="5114" w:type="dxa"/>
          </w:tcPr>
          <w:p w14:paraId="67B1124F"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37AA5059" wp14:editId="1BD93768">
                      <wp:extent cx="2161540"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7" name="Graphic 107"/>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2CC23F1" id="Group 106"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O5cwIAAPMFAAAOAAAAZHJzL2Uyb0RvYy54bWykVE1v2zAMvQ/YfxB0X51ka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Cp1o7lzAgAA8wUAAA4AAAAAAAAAAAAA&#10;AAAALgIAAGRycy9lMm9Eb2MueG1sUEsBAi0AFAAGAAgAAAAhAPhB4FLaAAAAAwEAAA8AAAAAAAAA&#10;AAAAAAAAzQQAAGRycy9kb3ducmV2LnhtbFBLBQYAAAAABAAEAPMAAADUBQAAAAA=&#10;">
                      <v:shape id="Graphic 107"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" path="m2161286,l,,,6096r2161286,l2161286,xe" fillcolor="black" stroked="f">
                        <v:path arrowok="t"/>
                      </v:shape>
                      <w10:anchorlock/>
                    </v:group>
                  </w:pict>
                </mc:Fallback>
              </mc:AlternateContent>
            </w:r>
          </w:p>
          <w:p w14:paraId="0F1858AA" w14:textId="77777777" w:rsidR="00192D51" w:rsidRDefault="00460E6F">
            <w:pPr>
              <w:pStyle w:val="TableParagraph"/>
              <w:spacing w:before="80"/>
              <w:ind w:left="113"/>
              <w:rPr>
                <w:sz w:val="24"/>
              </w:rPr>
            </w:pPr>
            <w:r>
              <w:rPr>
                <w:spacing w:val="-10"/>
                <w:sz w:val="24"/>
              </w:rPr>
              <w:t>N</w:t>
            </w:r>
          </w:p>
        </w:tc>
      </w:tr>
      <w:tr w:rsidR="00192D51" w14:paraId="7D0B7DAE" w14:textId="77777777">
        <w:trPr>
          <w:trHeight w:val="489"/>
        </w:trPr>
        <w:tc>
          <w:tcPr>
            <w:tcW w:w="595" w:type="dxa"/>
          </w:tcPr>
          <w:p w14:paraId="1C9AAD46" w14:textId="77777777" w:rsidR="00192D51" w:rsidRDefault="00192D51">
            <w:pPr>
              <w:pStyle w:val="TableParagraph"/>
              <w:rPr>
                <w:sz w:val="24"/>
              </w:rPr>
            </w:pPr>
          </w:p>
        </w:tc>
        <w:tc>
          <w:tcPr>
            <w:tcW w:w="4726" w:type="dxa"/>
            <w:gridSpan w:val="3"/>
          </w:tcPr>
          <w:p w14:paraId="74F621CE" w14:textId="77777777" w:rsidR="00192D51" w:rsidRDefault="00192D51">
            <w:pPr>
              <w:pStyle w:val="TableParagraph"/>
              <w:rPr>
                <w:sz w:val="24"/>
              </w:rPr>
            </w:pPr>
          </w:p>
        </w:tc>
        <w:tc>
          <w:tcPr>
            <w:tcW w:w="5114" w:type="dxa"/>
          </w:tcPr>
          <w:p w14:paraId="217BD1B3"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772F58C9" wp14:editId="6E6E0636">
                      <wp:extent cx="2161540"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9" name="Graphic 109"/>
                              <wps:cNvSpPr/>
                              <wps:spPr>
                                <a:xfrm>
                                  <a:off x="0" y="0"/>
                                  <a:ext cx="2161540" cy="6350"/>
                                </a:xfrm>
                                <a:custGeom>
                                  <a:avLst/>
                                  <a:gdLst/>
                                  <a:ahLst/>
                                  <a:cxnLst/>
                                  <a:rect l="l" t="t" r="r" b="b"/>
                                  <a:pathLst>
                                    <a:path w="2161540" h="6350">
                                      <a:moveTo>
                                        <a:pt x="2161286" y="0"/>
                                      </a:moveTo>
                                      <a:lnTo>
                                        <a:pt x="0" y="0"/>
                                      </a:lnTo>
                                      <a:lnTo>
                                        <a:pt x="0" y="6095"/>
                                      </a:lnTo>
                                      <a:lnTo>
                                        <a:pt x="2161286" y="6095"/>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25C363E" id="Group 108"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AhNVQRzAgAA8wUAAA4AAAAAAAAAAAAA&#10;AAAALgIAAGRycy9lMm9Eb2MueG1sUEsBAi0AFAAGAAgAAAAhAPhB4FLaAAAAAwEAAA8AAAAAAAAA&#10;AAAAAAAAzQQAAGRycy9kb3ducmV2LnhtbFBLBQYAAAAABAAEAPMAAADUBQAAAAA=&#10;">
                      <v:shape id="Graphic 109"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" path="m2161286,l,,,6095r2161286,l2161286,xe" fillcolor="black" stroked="f">
                        <v:path arrowok="t"/>
                      </v:shape>
                      <w10:anchorlock/>
                    </v:group>
                  </w:pict>
                </mc:Fallback>
              </mc:AlternateContent>
            </w:r>
          </w:p>
          <w:p w14:paraId="26288F3A" w14:textId="77777777" w:rsidR="00192D51" w:rsidRDefault="00460E6F">
            <w:pPr>
              <w:pStyle w:val="TableParagraph"/>
              <w:spacing w:before="80"/>
              <w:ind w:left="113"/>
              <w:rPr>
                <w:sz w:val="24"/>
              </w:rPr>
            </w:pPr>
            <w:r>
              <w:rPr>
                <w:spacing w:val="-10"/>
                <w:sz w:val="24"/>
              </w:rPr>
              <w:t>N</w:t>
            </w:r>
          </w:p>
        </w:tc>
      </w:tr>
    </w:tbl>
    <w:p w14:paraId="3CE185B4" w14:textId="77777777" w:rsidR="00192D51" w:rsidRDefault="00192D51">
      <w:pPr>
        <w:pStyle w:val="TableParagraph"/>
        <w:rPr>
          <w:sz w:val="24"/>
        </w:rPr>
        <w:sectPr w:rsidR="00192D51">
          <w:type w:val="continuous"/>
          <w:pgSz w:w="16840" w:h="11910" w:orient="landscape"/>
          <w:pgMar w:top="1120" w:right="1417" w:bottom="280" w:left="850" w:header="720" w:footer="720" w:gutter="0"/>
          <w:cols w:space="720"/>
        </w:sectPr>
      </w:pPr>
    </w:p>
    <w:p w14:paraId="32D33038"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5772"/>
        <w:gridCol w:w="396"/>
        <w:gridCol w:w="3459"/>
      </w:tblGrid>
      <w:tr w:rsidR="00192D51" w14:paraId="42BA0E8C" w14:textId="77777777">
        <w:trPr>
          <w:trHeight w:val="926"/>
        </w:trPr>
        <w:tc>
          <w:tcPr>
            <w:tcW w:w="5772" w:type="dxa"/>
          </w:tcPr>
          <w:p w14:paraId="6AEDA869" w14:textId="43FE7B10" w:rsidR="00192D51" w:rsidRDefault="00460E6F">
            <w:pPr>
              <w:pStyle w:val="TableParagraph"/>
              <w:ind w:left="50" w:right="3013"/>
              <w:rPr>
                <w:sz w:val="24"/>
              </w:rPr>
            </w:pPr>
            <w:proofErr w:type="gramStart"/>
            <w:r>
              <w:rPr>
                <w:sz w:val="24"/>
              </w:rPr>
              <w:t>Глава</w:t>
            </w:r>
            <w:r w:rsidR="00882AC8">
              <w:rPr>
                <w:sz w:val="24"/>
              </w:rPr>
              <w:t xml:space="preserve"> </w:t>
            </w:r>
            <w:r>
              <w:rPr>
                <w:sz w:val="24"/>
              </w:rPr>
              <w:t>сельского</w:t>
            </w:r>
            <w:r>
              <w:rPr>
                <w:spacing w:val="-15"/>
                <w:sz w:val="24"/>
              </w:rPr>
              <w:t xml:space="preserve"> </w:t>
            </w:r>
            <w:r>
              <w:rPr>
                <w:sz w:val="24"/>
              </w:rPr>
              <w:t>поселения (или иное</w:t>
            </w:r>
            <w:proofErr w:type="gramEnd"/>
          </w:p>
          <w:p w14:paraId="3A62BCB4"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96" w:type="dxa"/>
          </w:tcPr>
          <w:p w14:paraId="78EE2944" w14:textId="77777777" w:rsidR="00192D51" w:rsidRDefault="00192D51">
            <w:pPr>
              <w:pStyle w:val="TableParagraph"/>
              <w:rPr>
                <w:sz w:val="24"/>
              </w:rPr>
            </w:pPr>
          </w:p>
        </w:tc>
        <w:tc>
          <w:tcPr>
            <w:tcW w:w="3459" w:type="dxa"/>
            <w:tcBorders>
              <w:bottom w:val="single" w:sz="4" w:space="0" w:color="000000"/>
            </w:tcBorders>
          </w:tcPr>
          <w:p w14:paraId="63B21AC6" w14:textId="77777777" w:rsidR="00192D51" w:rsidRDefault="00192D51">
            <w:pPr>
              <w:pStyle w:val="TableParagraph"/>
              <w:rPr>
                <w:sz w:val="24"/>
              </w:rPr>
            </w:pPr>
          </w:p>
        </w:tc>
      </w:tr>
      <w:tr w:rsidR="00192D51" w14:paraId="0A16DFD6" w14:textId="77777777">
        <w:trPr>
          <w:trHeight w:val="370"/>
        </w:trPr>
        <w:tc>
          <w:tcPr>
            <w:tcW w:w="5772" w:type="dxa"/>
          </w:tcPr>
          <w:p w14:paraId="76CCEAEC" w14:textId="77777777" w:rsidR="00192D51" w:rsidRDefault="00460E6F">
            <w:pPr>
              <w:pStyle w:val="TableParagraph"/>
              <w:spacing w:line="20" w:lineRule="exact"/>
              <w:ind w:left="3391" w:right="-58"/>
              <w:rPr>
                <w:sz w:val="2"/>
              </w:rPr>
            </w:pPr>
            <w:r>
              <w:rPr>
                <w:noProof/>
                <w:sz w:val="2"/>
                <w:lang w:eastAsia="ru-RU"/>
              </w:rPr>
              <mc:AlternateContent>
                <mc:Choice Requires="wpg">
                  <w:drawing>
                    <wp:inline distT="0" distB="0" distL="0" distR="0" wp14:anchorId="0DF134BD" wp14:editId="7980F885">
                      <wp:extent cx="1512570" cy="6350"/>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6350"/>
                                <a:chOff x="0" y="0"/>
                                <a:chExt cx="1512570" cy="6350"/>
                              </a:xfrm>
                            </wpg:grpSpPr>
                            <wps:wsp>
                              <wps:cNvPr id="111" name="Graphic 111"/>
                              <wps:cNvSpPr/>
                              <wps:spPr>
                                <a:xfrm>
                                  <a:off x="0" y="0"/>
                                  <a:ext cx="1512570" cy="6350"/>
                                </a:xfrm>
                                <a:custGeom>
                                  <a:avLst/>
                                  <a:gdLst/>
                                  <a:ahLst/>
                                  <a:cxnLst/>
                                  <a:rect l="l" t="t" r="r" b="b"/>
                                  <a:pathLst>
                                    <a:path w="1512570" h="6350">
                                      <a:moveTo>
                                        <a:pt x="1512062" y="0"/>
                                      </a:moveTo>
                                      <a:lnTo>
                                        <a:pt x="0" y="0"/>
                                      </a:lnTo>
                                      <a:lnTo>
                                        <a:pt x="0" y="6096"/>
                                      </a:lnTo>
                                      <a:lnTo>
                                        <a:pt x="1512062" y="6096"/>
                                      </a:lnTo>
                                      <a:lnTo>
                                        <a:pt x="1512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33A97D4" id="Group 110" o:spid="_x0000_s1026" style="width:119.1pt;height:.5pt;mso-position-horizontal-relative:char;mso-position-vertical-relative:line" coordsize="151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">
                      <v:shape id="Graphic 111" o:spid="_x0000_s1027" style="position:absolute;width:15125;height:63;visibility:visible;mso-wrap-style:square;v-text-anchor:top" coordsize="1512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" path="m1512062,l,,,6096r1512062,l1512062,xe" fillcolor="black" stroked="f">
                        <v:path arrowok="t"/>
                      </v:shape>
                      <w10:anchorlock/>
                    </v:group>
                  </w:pict>
                </mc:Fallback>
              </mc:AlternateContent>
            </w:r>
          </w:p>
          <w:p w14:paraId="2E5D4650" w14:textId="77777777" w:rsidR="00192D51" w:rsidRDefault="00460E6F">
            <w:pPr>
              <w:pStyle w:val="TableParagraph"/>
              <w:spacing w:before="75" w:line="256" w:lineRule="exact"/>
              <w:ind w:right="683"/>
              <w:jc w:val="right"/>
              <w:rPr>
                <w:sz w:val="24"/>
              </w:rPr>
            </w:pPr>
            <w:r>
              <w:rPr>
                <w:spacing w:val="-2"/>
                <w:sz w:val="24"/>
              </w:rPr>
              <w:t>(подпись)</w:t>
            </w:r>
          </w:p>
        </w:tc>
        <w:tc>
          <w:tcPr>
            <w:tcW w:w="396" w:type="dxa"/>
          </w:tcPr>
          <w:p w14:paraId="4B5F382A" w14:textId="77777777" w:rsidR="00192D51" w:rsidRDefault="00192D51">
            <w:pPr>
              <w:pStyle w:val="TableParagraph"/>
              <w:rPr>
                <w:sz w:val="24"/>
              </w:rPr>
            </w:pPr>
          </w:p>
        </w:tc>
        <w:tc>
          <w:tcPr>
            <w:tcW w:w="3459" w:type="dxa"/>
            <w:tcBorders>
              <w:top w:val="single" w:sz="4" w:space="0" w:color="000000"/>
            </w:tcBorders>
          </w:tcPr>
          <w:p w14:paraId="1EFA7994" w14:textId="77777777" w:rsidR="00192D51" w:rsidRDefault="00460E6F">
            <w:pPr>
              <w:pStyle w:val="TableParagraph"/>
              <w:spacing w:before="95" w:line="256" w:lineRule="exact"/>
              <w:ind w:left="499"/>
              <w:rPr>
                <w:sz w:val="24"/>
              </w:rPr>
            </w:pPr>
            <w:r>
              <w:rPr>
                <w:sz w:val="24"/>
              </w:rPr>
              <w:t>(расшифровка</w:t>
            </w:r>
            <w:r>
              <w:rPr>
                <w:spacing w:val="-5"/>
                <w:sz w:val="24"/>
              </w:rPr>
              <w:t xml:space="preserve"> </w:t>
            </w:r>
            <w:r>
              <w:rPr>
                <w:spacing w:val="-2"/>
                <w:sz w:val="24"/>
              </w:rPr>
              <w:t>подписи)</w:t>
            </w:r>
          </w:p>
        </w:tc>
      </w:tr>
    </w:tbl>
    <w:p w14:paraId="2A95C9A5" w14:textId="77777777" w:rsidR="00192D51" w:rsidRDefault="00192D51">
      <w:pPr>
        <w:pStyle w:val="a3"/>
        <w:ind w:left="0"/>
        <w:jc w:val="left"/>
        <w:rPr>
          <w:sz w:val="20"/>
        </w:rPr>
      </w:pPr>
    </w:p>
    <w:p w14:paraId="4F657B8F" w14:textId="77777777" w:rsidR="00192D51" w:rsidRDefault="00192D51">
      <w:pPr>
        <w:pStyle w:val="a3"/>
        <w:spacing w:before="32"/>
        <w:ind w:left="0"/>
        <w:jc w:val="left"/>
        <w:rPr>
          <w:sz w:val="20"/>
        </w:rPr>
      </w:pPr>
    </w:p>
    <w:tbl>
      <w:tblPr>
        <w:tblStyle w:val="TableNormal"/>
        <w:tblW w:w="0" w:type="auto"/>
        <w:tblInd w:w="547" w:type="dxa"/>
        <w:tblLayout w:type="fixed"/>
        <w:tblLook w:val="01E0" w:firstRow="1" w:lastRow="1" w:firstColumn="1" w:lastColumn="1" w:noHBand="0" w:noVBand="0"/>
      </w:tblPr>
      <w:tblGrid>
        <w:gridCol w:w="4863"/>
        <w:gridCol w:w="341"/>
        <w:gridCol w:w="1303"/>
        <w:gridCol w:w="341"/>
        <w:gridCol w:w="2722"/>
        <w:gridCol w:w="341"/>
        <w:gridCol w:w="1304"/>
      </w:tblGrid>
      <w:tr w:rsidR="00192D51" w14:paraId="2F033560" w14:textId="77777777">
        <w:trPr>
          <w:trHeight w:val="374"/>
        </w:trPr>
        <w:tc>
          <w:tcPr>
            <w:tcW w:w="4863" w:type="dxa"/>
          </w:tcPr>
          <w:p w14:paraId="0341F4C5"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457D88D" w14:textId="77777777" w:rsidR="00192D51" w:rsidRDefault="00192D51">
            <w:pPr>
              <w:pStyle w:val="TableParagraph"/>
              <w:rPr>
                <w:sz w:val="24"/>
              </w:rPr>
            </w:pPr>
          </w:p>
        </w:tc>
        <w:tc>
          <w:tcPr>
            <w:tcW w:w="1303" w:type="dxa"/>
            <w:tcBorders>
              <w:bottom w:val="single" w:sz="4" w:space="0" w:color="000000"/>
            </w:tcBorders>
          </w:tcPr>
          <w:p w14:paraId="091B486F" w14:textId="77777777" w:rsidR="00192D51" w:rsidRDefault="00192D51">
            <w:pPr>
              <w:pStyle w:val="TableParagraph"/>
              <w:rPr>
                <w:sz w:val="24"/>
              </w:rPr>
            </w:pPr>
          </w:p>
        </w:tc>
        <w:tc>
          <w:tcPr>
            <w:tcW w:w="341" w:type="dxa"/>
          </w:tcPr>
          <w:p w14:paraId="76B67F12" w14:textId="77777777" w:rsidR="00192D51" w:rsidRDefault="00192D51">
            <w:pPr>
              <w:pStyle w:val="TableParagraph"/>
              <w:rPr>
                <w:sz w:val="24"/>
              </w:rPr>
            </w:pPr>
          </w:p>
        </w:tc>
        <w:tc>
          <w:tcPr>
            <w:tcW w:w="2722" w:type="dxa"/>
            <w:tcBorders>
              <w:bottom w:val="single" w:sz="4" w:space="0" w:color="000000"/>
            </w:tcBorders>
          </w:tcPr>
          <w:p w14:paraId="5235D0F2" w14:textId="77777777" w:rsidR="00192D51" w:rsidRDefault="00192D51">
            <w:pPr>
              <w:pStyle w:val="TableParagraph"/>
              <w:rPr>
                <w:sz w:val="24"/>
              </w:rPr>
            </w:pPr>
          </w:p>
        </w:tc>
        <w:tc>
          <w:tcPr>
            <w:tcW w:w="341" w:type="dxa"/>
          </w:tcPr>
          <w:p w14:paraId="759DB40B" w14:textId="77777777" w:rsidR="00192D51" w:rsidRDefault="00192D51">
            <w:pPr>
              <w:pStyle w:val="TableParagraph"/>
              <w:rPr>
                <w:sz w:val="24"/>
              </w:rPr>
            </w:pPr>
          </w:p>
        </w:tc>
        <w:tc>
          <w:tcPr>
            <w:tcW w:w="1304" w:type="dxa"/>
            <w:tcBorders>
              <w:bottom w:val="single" w:sz="4" w:space="0" w:color="000000"/>
            </w:tcBorders>
          </w:tcPr>
          <w:p w14:paraId="3E110BEC" w14:textId="77777777" w:rsidR="00192D51" w:rsidRDefault="00192D51">
            <w:pPr>
              <w:pStyle w:val="TableParagraph"/>
              <w:rPr>
                <w:sz w:val="24"/>
              </w:rPr>
            </w:pPr>
          </w:p>
        </w:tc>
      </w:tr>
      <w:tr w:rsidR="00192D51" w14:paraId="558C5237" w14:textId="77777777">
        <w:trPr>
          <w:trHeight w:val="370"/>
        </w:trPr>
        <w:tc>
          <w:tcPr>
            <w:tcW w:w="4863" w:type="dxa"/>
          </w:tcPr>
          <w:p w14:paraId="29237925" w14:textId="77777777" w:rsidR="00192D51" w:rsidRDefault="00460E6F">
            <w:pPr>
              <w:pStyle w:val="TableParagraph"/>
              <w:spacing w:line="20" w:lineRule="exact"/>
              <w:ind w:left="3446" w:right="-72"/>
              <w:rPr>
                <w:sz w:val="2"/>
              </w:rPr>
            </w:pPr>
            <w:r>
              <w:rPr>
                <w:noProof/>
                <w:sz w:val="2"/>
                <w:lang w:eastAsia="ru-RU"/>
              </w:rPr>
              <mc:AlternateContent>
                <mc:Choice Requires="wpg">
                  <w:drawing>
                    <wp:inline distT="0" distB="0" distL="0" distR="0" wp14:anchorId="63CAF98E" wp14:editId="7CD4A482">
                      <wp:extent cx="899794" cy="6350"/>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6350"/>
                                <a:chOff x="0" y="0"/>
                                <a:chExt cx="899794" cy="6350"/>
                              </a:xfrm>
                            </wpg:grpSpPr>
                            <wps:wsp>
                              <wps:cNvPr id="113" name="Graphic 113"/>
                              <wps:cNvSpPr/>
                              <wps:spPr>
                                <a:xfrm>
                                  <a:off x="0" y="0"/>
                                  <a:ext cx="899794" cy="6350"/>
                                </a:xfrm>
                                <a:custGeom>
                                  <a:avLst/>
                                  <a:gdLst/>
                                  <a:ahLst/>
                                  <a:cxnLst/>
                                  <a:rect l="l" t="t" r="r" b="b"/>
                                  <a:pathLst>
                                    <a:path w="899794" h="6350">
                                      <a:moveTo>
                                        <a:pt x="899464" y="0"/>
                                      </a:moveTo>
                                      <a:lnTo>
                                        <a:pt x="0" y="0"/>
                                      </a:lnTo>
                                      <a:lnTo>
                                        <a:pt x="0" y="6096"/>
                                      </a:lnTo>
                                      <a:lnTo>
                                        <a:pt x="899464" y="6096"/>
                                      </a:lnTo>
                                      <a:lnTo>
                                        <a:pt x="899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4EBF77" id="Group 112" o:spid="_x0000_s1026" style="width:70.85pt;height:.5pt;mso-position-horizontal-relative:char;mso-position-vertical-relative:line" coordsize="89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">
                      <v:shape id="Graphic 113" o:spid="_x0000_s1027" style="position:absolute;width:8997;height:63;visibility:visible;mso-wrap-style:square;v-text-anchor:top" coordsize="8997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" path="m899464,l,,,6096r899464,l899464,xe" fillcolor="black" stroked="f">
                        <v:path arrowok="t"/>
                      </v:shape>
                      <w10:anchorlock/>
                    </v:group>
                  </w:pict>
                </mc:Fallback>
              </mc:AlternateContent>
            </w:r>
          </w:p>
          <w:p w14:paraId="50EB4F0A" w14:textId="77777777" w:rsidR="00192D51" w:rsidRDefault="00460E6F">
            <w:pPr>
              <w:pStyle w:val="TableParagraph"/>
              <w:spacing w:before="75" w:line="256" w:lineRule="exact"/>
              <w:ind w:right="77"/>
              <w:jc w:val="right"/>
              <w:rPr>
                <w:sz w:val="24"/>
              </w:rPr>
            </w:pPr>
            <w:r>
              <w:rPr>
                <w:spacing w:val="-2"/>
                <w:sz w:val="24"/>
              </w:rPr>
              <w:t>(должность)</w:t>
            </w:r>
          </w:p>
        </w:tc>
        <w:tc>
          <w:tcPr>
            <w:tcW w:w="341" w:type="dxa"/>
          </w:tcPr>
          <w:p w14:paraId="6E442139" w14:textId="77777777" w:rsidR="00192D51" w:rsidRDefault="00192D51">
            <w:pPr>
              <w:pStyle w:val="TableParagraph"/>
              <w:rPr>
                <w:sz w:val="24"/>
              </w:rPr>
            </w:pPr>
          </w:p>
        </w:tc>
        <w:tc>
          <w:tcPr>
            <w:tcW w:w="1303" w:type="dxa"/>
            <w:tcBorders>
              <w:top w:val="single" w:sz="4" w:space="0" w:color="000000"/>
            </w:tcBorders>
          </w:tcPr>
          <w:p w14:paraId="46BB8BCE" w14:textId="77777777" w:rsidR="00192D51" w:rsidRDefault="00460E6F">
            <w:pPr>
              <w:pStyle w:val="TableParagraph"/>
              <w:spacing w:before="95" w:line="256" w:lineRule="exact"/>
              <w:ind w:left="151"/>
              <w:rPr>
                <w:sz w:val="24"/>
              </w:rPr>
            </w:pPr>
            <w:r>
              <w:rPr>
                <w:spacing w:val="-2"/>
                <w:sz w:val="24"/>
              </w:rPr>
              <w:t>(подпись)</w:t>
            </w:r>
          </w:p>
        </w:tc>
        <w:tc>
          <w:tcPr>
            <w:tcW w:w="341" w:type="dxa"/>
          </w:tcPr>
          <w:p w14:paraId="23EF40AB" w14:textId="77777777" w:rsidR="00192D51" w:rsidRDefault="00192D51">
            <w:pPr>
              <w:pStyle w:val="TableParagraph"/>
              <w:rPr>
                <w:sz w:val="24"/>
              </w:rPr>
            </w:pPr>
          </w:p>
        </w:tc>
        <w:tc>
          <w:tcPr>
            <w:tcW w:w="2722" w:type="dxa"/>
            <w:tcBorders>
              <w:top w:val="single" w:sz="4" w:space="0" w:color="000000"/>
            </w:tcBorders>
          </w:tcPr>
          <w:p w14:paraId="2C90AA00" w14:textId="77777777" w:rsidR="00192D51" w:rsidRDefault="00460E6F">
            <w:pPr>
              <w:pStyle w:val="TableParagraph"/>
              <w:spacing w:before="95" w:line="256" w:lineRule="exact"/>
              <w:ind w:left="129"/>
              <w:rPr>
                <w:sz w:val="24"/>
              </w:rPr>
            </w:pPr>
            <w:r>
              <w:rPr>
                <w:sz w:val="24"/>
              </w:rPr>
              <w:t>(расшифровка</w:t>
            </w:r>
            <w:r>
              <w:rPr>
                <w:spacing w:val="-5"/>
                <w:sz w:val="24"/>
              </w:rPr>
              <w:t xml:space="preserve"> </w:t>
            </w:r>
            <w:r>
              <w:rPr>
                <w:spacing w:val="-2"/>
                <w:sz w:val="24"/>
              </w:rPr>
              <w:t>подписи)</w:t>
            </w:r>
          </w:p>
        </w:tc>
        <w:tc>
          <w:tcPr>
            <w:tcW w:w="341" w:type="dxa"/>
          </w:tcPr>
          <w:p w14:paraId="44D69F96" w14:textId="77777777" w:rsidR="00192D51" w:rsidRDefault="00192D51">
            <w:pPr>
              <w:pStyle w:val="TableParagraph"/>
              <w:rPr>
                <w:sz w:val="24"/>
              </w:rPr>
            </w:pPr>
          </w:p>
        </w:tc>
        <w:tc>
          <w:tcPr>
            <w:tcW w:w="1304" w:type="dxa"/>
            <w:tcBorders>
              <w:top w:val="single" w:sz="4" w:space="0" w:color="000000"/>
            </w:tcBorders>
          </w:tcPr>
          <w:p w14:paraId="78B5124F" w14:textId="77777777" w:rsidR="00192D51" w:rsidRDefault="00460E6F">
            <w:pPr>
              <w:pStyle w:val="TableParagraph"/>
              <w:spacing w:before="95" w:line="256" w:lineRule="exact"/>
              <w:ind w:left="148"/>
              <w:rPr>
                <w:sz w:val="24"/>
              </w:rPr>
            </w:pPr>
            <w:r>
              <w:rPr>
                <w:spacing w:val="-2"/>
                <w:sz w:val="24"/>
              </w:rPr>
              <w:t>(телефон)</w:t>
            </w:r>
          </w:p>
        </w:tc>
      </w:tr>
    </w:tbl>
    <w:p w14:paraId="033AE904" w14:textId="77777777" w:rsidR="00192D51" w:rsidRDefault="00192D51">
      <w:pPr>
        <w:pStyle w:val="a3"/>
        <w:ind w:left="0"/>
        <w:jc w:val="left"/>
        <w:rPr>
          <w:sz w:val="20"/>
        </w:rPr>
      </w:pPr>
    </w:p>
    <w:p w14:paraId="0609FA8D" w14:textId="77777777" w:rsidR="00192D51" w:rsidRDefault="00192D51">
      <w:pPr>
        <w:pStyle w:val="a3"/>
        <w:spacing w:before="31"/>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20B00119" w14:textId="77777777">
        <w:trPr>
          <w:trHeight w:val="384"/>
        </w:trPr>
        <w:tc>
          <w:tcPr>
            <w:tcW w:w="465" w:type="dxa"/>
          </w:tcPr>
          <w:p w14:paraId="47DD9A43"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66016" behindDoc="0" locked="0" layoutInCell="1" allowOverlap="1" wp14:anchorId="04B80CF6" wp14:editId="23D5E50D">
                      <wp:simplePos x="0" y="0"/>
                      <wp:positionH relativeFrom="column">
                        <wp:posOffset>124713</wp:posOffset>
                      </wp:positionH>
                      <wp:positionV relativeFrom="paragraph">
                        <wp:posOffset>237913</wp:posOffset>
                      </wp:positionV>
                      <wp:extent cx="332740" cy="635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15" name="Graphic 115"/>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3373B5B" id="Group 114" o:spid="_x0000_s1026" style="position:absolute;margin-left:9.8pt;margin-top:18.75pt;width:26.2pt;height:.5pt;z-index:15766016;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">
                      <v:shape id="Graphic 115"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" path="m332536,l,,,6096r332536,l332536,xe" fillcolor="black" stroked="f">
                        <v:path arrowok="t"/>
                      </v:shape>
                    </v:group>
                  </w:pict>
                </mc:Fallback>
              </mc:AlternateContent>
            </w:r>
            <w:r>
              <w:rPr>
                <w:spacing w:val="-10"/>
                <w:sz w:val="24"/>
              </w:rPr>
              <w:t>"</w:t>
            </w:r>
          </w:p>
        </w:tc>
        <w:tc>
          <w:tcPr>
            <w:tcW w:w="1435" w:type="dxa"/>
          </w:tcPr>
          <w:p w14:paraId="1B73DF2A"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66528" behindDoc="0" locked="0" layoutInCell="1" allowOverlap="1" wp14:anchorId="5FC0F997" wp14:editId="0933F5D8">
                      <wp:simplePos x="0" y="0"/>
                      <wp:positionH relativeFrom="column">
                        <wp:posOffset>369071</wp:posOffset>
                      </wp:positionH>
                      <wp:positionV relativeFrom="paragraph">
                        <wp:posOffset>237913</wp:posOffset>
                      </wp:positionV>
                      <wp:extent cx="1089660" cy="63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17" name="Graphic 117"/>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5220F1E" id="Group 116" o:spid="_x0000_s1026" style="position:absolute;margin-left:29.05pt;margin-top:18.75pt;width:85.8pt;height:.5pt;z-index:15766528;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">
                      <v:shape id="Graphic 117"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" path="m1089660,l,,,6096r1089660,l1089660,xe" fillcolor="black" stroked="f">
                        <v:path arrowok="t"/>
                      </v:shape>
                    </v:group>
                  </w:pict>
                </mc:Fallback>
              </mc:AlternateContent>
            </w:r>
            <w:r>
              <w:rPr>
                <w:spacing w:val="-10"/>
                <w:sz w:val="24"/>
              </w:rPr>
              <w:t>"</w:t>
            </w:r>
          </w:p>
        </w:tc>
        <w:tc>
          <w:tcPr>
            <w:tcW w:w="1371" w:type="dxa"/>
          </w:tcPr>
          <w:p w14:paraId="474508DA"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67040" behindDoc="0" locked="0" layoutInCell="1" allowOverlap="1" wp14:anchorId="296B06BC" wp14:editId="09EE14AB">
                      <wp:simplePos x="0" y="0"/>
                      <wp:positionH relativeFrom="column">
                        <wp:posOffset>752992</wp:posOffset>
                      </wp:positionH>
                      <wp:positionV relativeFrom="paragraph">
                        <wp:posOffset>237913</wp:posOffset>
                      </wp:positionV>
                      <wp:extent cx="226060" cy="635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19" name="Graphic 119"/>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B343ADB" id="Group 118" o:spid="_x0000_s1026" style="position:absolute;margin-left:59.3pt;margin-top:18.75pt;width:17.8pt;height:.5pt;z-index:1576704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">
                      <v:shape id="Graphic 119"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" path="m225551,l,,,6096r225551,l225551,xe" fillcolor="black" stroked="f">
                        <v:path arrowok="t"/>
                      </v:shape>
                    </v:group>
                  </w:pict>
                </mc:Fallback>
              </mc:AlternateContent>
            </w:r>
            <w:r>
              <w:rPr>
                <w:spacing w:val="-10"/>
                <w:sz w:val="24"/>
              </w:rPr>
              <w:t>2</w:t>
            </w:r>
          </w:p>
        </w:tc>
        <w:tc>
          <w:tcPr>
            <w:tcW w:w="439" w:type="dxa"/>
          </w:tcPr>
          <w:p w14:paraId="3E716EAF" w14:textId="77777777" w:rsidR="00192D51" w:rsidRDefault="00460E6F">
            <w:pPr>
              <w:pStyle w:val="TableParagraph"/>
              <w:spacing w:line="266" w:lineRule="exact"/>
              <w:ind w:left="233"/>
              <w:rPr>
                <w:sz w:val="24"/>
              </w:rPr>
            </w:pPr>
            <w:r>
              <w:rPr>
                <w:spacing w:val="-5"/>
                <w:sz w:val="24"/>
              </w:rPr>
              <w:t>г.</w:t>
            </w:r>
          </w:p>
        </w:tc>
      </w:tr>
    </w:tbl>
    <w:p w14:paraId="1B26E78A"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3E8D493D" w14:textId="77777777" w:rsidR="00192D51" w:rsidRDefault="00460E6F">
      <w:pPr>
        <w:spacing w:before="78"/>
        <w:ind w:left="11399" w:right="20" w:firstLine="1384"/>
        <w:jc w:val="right"/>
        <w:rPr>
          <w:sz w:val="24"/>
        </w:rPr>
      </w:pPr>
      <w:r>
        <w:rPr>
          <w:noProof/>
          <w:sz w:val="24"/>
          <w:lang w:eastAsia="ru-RU"/>
        </w:rPr>
        <w:lastRenderedPageBreak/>
        <mc:AlternateContent>
          <mc:Choice Requires="wps">
            <w:drawing>
              <wp:anchor distT="0" distB="0" distL="0" distR="0" simplePos="0" relativeHeight="15768576" behindDoc="0" locked="0" layoutInCell="1" allowOverlap="1" wp14:anchorId="0D9BAAB5" wp14:editId="27F09947">
                <wp:simplePos x="0" y="0"/>
                <wp:positionH relativeFrom="page">
                  <wp:posOffset>2863850</wp:posOffset>
                </wp:positionH>
                <wp:positionV relativeFrom="page">
                  <wp:posOffset>7162800</wp:posOffset>
                </wp:positionV>
                <wp:extent cx="3298825"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5"/>
                              </a:lnTo>
                              <a:lnTo>
                                <a:pt x="3298571" y="6095"/>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7ABA2B4" id="Graphic 120" o:spid="_x0000_s1026" style="position:absolute;margin-left:225.5pt;margin-top:564pt;width:259.75pt;height:.5pt;z-index:15768576;visibility:visible;mso-wrap-style:square;mso-wrap-distance-left:0;mso-wrap-distance-top:0;mso-wrap-distance-right:0;mso-wrap-distance-bottom:0;mso-position-horizontal:absolute;mso-position-horizontal-relative:page;mso-position-vertical:absolute;mso-position-vertical-relative:page;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HuIgIAAL0EAAAOAAAAZHJzL2Uyb0RvYy54bWysVMFu2zAMvQ/YPwi6L05SJE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" path="m3298571,l,,,6095r3298571,l3298571,xe" fillcolor="black" stroked="f">
                <v:path arrowok="t"/>
                <w10:wrap anchorx="page" anchory="page"/>
              </v:shape>
            </w:pict>
          </mc:Fallback>
        </mc:AlternateContent>
      </w:r>
      <w:r>
        <w:rPr>
          <w:sz w:val="24"/>
        </w:rPr>
        <w:t>Приложение</w:t>
      </w:r>
      <w:r>
        <w:rPr>
          <w:spacing w:val="-17"/>
          <w:sz w:val="24"/>
        </w:rPr>
        <w:t xml:space="preserve"> </w:t>
      </w:r>
      <w:r>
        <w:rPr>
          <w:sz w:val="24"/>
        </w:rPr>
        <w:t>№</w:t>
      </w:r>
      <w:r>
        <w:rPr>
          <w:spacing w:val="-15"/>
          <w:sz w:val="24"/>
        </w:rPr>
        <w:t xml:space="preserve"> </w:t>
      </w:r>
      <w:r>
        <w:rPr>
          <w:sz w:val="24"/>
        </w:rPr>
        <w:t>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D3F742A" w14:textId="1B7CBBFD" w:rsidR="00192D51" w:rsidRDefault="00460E6F">
      <w:pPr>
        <w:ind w:left="10539" w:right="19"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882AC8">
        <w:rPr>
          <w:rFonts w:cs="Calibri"/>
          <w:sz w:val="24"/>
          <w:lang w:eastAsia="ru-RU"/>
        </w:rPr>
        <w:t>Тубинский</w:t>
      </w:r>
      <w:r w:rsidR="00882AC8">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16584248" w14:textId="77777777" w:rsidR="00192D51" w:rsidRDefault="00192D51">
      <w:pPr>
        <w:pStyle w:val="a3"/>
        <w:spacing w:before="60"/>
        <w:ind w:left="0"/>
        <w:jc w:val="left"/>
        <w:rPr>
          <w:sz w:val="20"/>
        </w:rPr>
      </w:pPr>
    </w:p>
    <w:tbl>
      <w:tblPr>
        <w:tblStyle w:val="TableNormal"/>
        <w:tblW w:w="0" w:type="auto"/>
        <w:tblInd w:w="542" w:type="dxa"/>
        <w:tblLayout w:type="fixed"/>
        <w:tblLook w:val="01E0" w:firstRow="1" w:lastRow="1" w:firstColumn="1" w:lastColumn="1" w:noHBand="0" w:noVBand="0"/>
      </w:tblPr>
      <w:tblGrid>
        <w:gridCol w:w="2993"/>
        <w:gridCol w:w="135"/>
        <w:gridCol w:w="2508"/>
        <w:gridCol w:w="372"/>
        <w:gridCol w:w="342"/>
        <w:gridCol w:w="1970"/>
        <w:gridCol w:w="2695"/>
      </w:tblGrid>
      <w:tr w:rsidR="00192D51" w14:paraId="40E9258B" w14:textId="77777777">
        <w:trPr>
          <w:trHeight w:val="489"/>
        </w:trPr>
        <w:tc>
          <w:tcPr>
            <w:tcW w:w="2993" w:type="dxa"/>
          </w:tcPr>
          <w:p w14:paraId="52F38186" w14:textId="77777777" w:rsidR="00192D51" w:rsidRDefault="00192D51">
            <w:pPr>
              <w:pStyle w:val="TableParagraph"/>
              <w:rPr>
                <w:sz w:val="24"/>
              </w:rPr>
            </w:pPr>
          </w:p>
        </w:tc>
        <w:tc>
          <w:tcPr>
            <w:tcW w:w="135" w:type="dxa"/>
          </w:tcPr>
          <w:p w14:paraId="62BCC273" w14:textId="77777777" w:rsidR="00192D51" w:rsidRDefault="00192D51">
            <w:pPr>
              <w:pStyle w:val="TableParagraph"/>
              <w:rPr>
                <w:sz w:val="24"/>
              </w:rPr>
            </w:pPr>
          </w:p>
        </w:tc>
        <w:tc>
          <w:tcPr>
            <w:tcW w:w="2508" w:type="dxa"/>
          </w:tcPr>
          <w:p w14:paraId="7E7CAEA2" w14:textId="77777777" w:rsidR="00192D51" w:rsidRDefault="00460E6F">
            <w:pPr>
              <w:pStyle w:val="TableParagraph"/>
              <w:spacing w:before="100"/>
              <w:ind w:left="1026"/>
              <w:rPr>
                <w:sz w:val="24"/>
              </w:rPr>
            </w:pPr>
            <w:bookmarkStart w:id="83" w:name="_bookmark76"/>
            <w:bookmarkEnd w:id="83"/>
            <w:r>
              <w:rPr>
                <w:spacing w:val="-2"/>
                <w:sz w:val="24"/>
              </w:rPr>
              <w:t>ЗАЯВЛЕНИЕ</w:t>
            </w:r>
          </w:p>
        </w:tc>
        <w:tc>
          <w:tcPr>
            <w:tcW w:w="372" w:type="dxa"/>
          </w:tcPr>
          <w:p w14:paraId="10447C88" w14:textId="77777777" w:rsidR="00192D51" w:rsidRDefault="00192D51">
            <w:pPr>
              <w:pStyle w:val="TableParagraph"/>
              <w:rPr>
                <w:sz w:val="24"/>
              </w:rPr>
            </w:pPr>
          </w:p>
        </w:tc>
        <w:tc>
          <w:tcPr>
            <w:tcW w:w="342" w:type="dxa"/>
          </w:tcPr>
          <w:p w14:paraId="2E6A34AA" w14:textId="77777777" w:rsidR="00192D51" w:rsidRDefault="00192D51">
            <w:pPr>
              <w:pStyle w:val="TableParagraph"/>
              <w:rPr>
                <w:sz w:val="24"/>
              </w:rPr>
            </w:pPr>
          </w:p>
        </w:tc>
        <w:tc>
          <w:tcPr>
            <w:tcW w:w="1970" w:type="dxa"/>
          </w:tcPr>
          <w:p w14:paraId="3B732DA2" w14:textId="77777777" w:rsidR="00192D51" w:rsidRDefault="00192D51">
            <w:pPr>
              <w:pStyle w:val="TableParagraph"/>
              <w:rPr>
                <w:sz w:val="24"/>
              </w:rPr>
            </w:pPr>
          </w:p>
        </w:tc>
        <w:tc>
          <w:tcPr>
            <w:tcW w:w="2695" w:type="dxa"/>
            <w:tcBorders>
              <w:right w:val="single" w:sz="4" w:space="0" w:color="000000"/>
            </w:tcBorders>
          </w:tcPr>
          <w:p w14:paraId="4CAA6B74" w14:textId="77777777" w:rsidR="00192D51" w:rsidRDefault="00460E6F">
            <w:pPr>
              <w:pStyle w:val="TableParagraph"/>
              <w:spacing w:before="100"/>
              <w:ind w:left="1770"/>
              <w:rPr>
                <w:sz w:val="24"/>
              </w:rPr>
            </w:pPr>
            <w:r>
              <w:rPr>
                <w:noProof/>
                <w:sz w:val="24"/>
                <w:lang w:eastAsia="ru-RU"/>
              </w:rPr>
              <mc:AlternateContent>
                <mc:Choice Requires="wpg">
                  <w:drawing>
                    <wp:anchor distT="0" distB="0" distL="0" distR="0" simplePos="0" relativeHeight="476467712" behindDoc="1" locked="0" layoutInCell="1" allowOverlap="1" wp14:anchorId="5435031F" wp14:editId="10C59D4C">
                      <wp:simplePos x="0" y="0"/>
                      <wp:positionH relativeFrom="column">
                        <wp:posOffset>896111</wp:posOffset>
                      </wp:positionH>
                      <wp:positionV relativeFrom="paragraph">
                        <wp:posOffset>-3008</wp:posOffset>
                      </wp:positionV>
                      <wp:extent cx="817244" cy="504698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046980"/>
                                <a:chOff x="0" y="0"/>
                                <a:chExt cx="817244" cy="5046980"/>
                              </a:xfrm>
                            </wpg:grpSpPr>
                            <wps:wsp>
                              <wps:cNvPr id="122" name="Graphic 122"/>
                              <wps:cNvSpPr/>
                              <wps:spPr>
                                <a:xfrm>
                                  <a:off x="0" y="0"/>
                                  <a:ext cx="817244" cy="5046980"/>
                                </a:xfrm>
                                <a:custGeom>
                                  <a:avLst/>
                                  <a:gdLst/>
                                  <a:ahLst/>
                                  <a:cxnLst/>
                                  <a:rect l="l" t="t" r="r" b="b"/>
                                  <a:pathLst>
                                    <a:path w="817244" h="5046980">
                                      <a:moveTo>
                                        <a:pt x="6096" y="2600274"/>
                                      </a:moveTo>
                                      <a:lnTo>
                                        <a:pt x="0" y="2600274"/>
                                      </a:lnTo>
                                      <a:lnTo>
                                        <a:pt x="0" y="3716147"/>
                                      </a:lnTo>
                                      <a:lnTo>
                                        <a:pt x="6096" y="3716147"/>
                                      </a:lnTo>
                                      <a:lnTo>
                                        <a:pt x="6096" y="2600274"/>
                                      </a:lnTo>
                                      <a:close/>
                                    </a:path>
                                    <a:path w="817244" h="5046980">
                                      <a:moveTo>
                                        <a:pt x="6096" y="382536"/>
                                      </a:moveTo>
                                      <a:lnTo>
                                        <a:pt x="0" y="382536"/>
                                      </a:lnTo>
                                      <a:lnTo>
                                        <a:pt x="0" y="621792"/>
                                      </a:lnTo>
                                      <a:lnTo>
                                        <a:pt x="0" y="693420"/>
                                      </a:lnTo>
                                      <a:lnTo>
                                        <a:pt x="0" y="932688"/>
                                      </a:lnTo>
                                      <a:lnTo>
                                        <a:pt x="6096" y="932688"/>
                                      </a:lnTo>
                                      <a:lnTo>
                                        <a:pt x="6096" y="693420"/>
                                      </a:lnTo>
                                      <a:lnTo>
                                        <a:pt x="6096" y="621792"/>
                                      </a:lnTo>
                                      <a:lnTo>
                                        <a:pt x="6096" y="382536"/>
                                      </a:lnTo>
                                      <a:close/>
                                    </a:path>
                                    <a:path w="817244" h="5046980">
                                      <a:moveTo>
                                        <a:pt x="811072" y="5040769"/>
                                      </a:moveTo>
                                      <a:lnTo>
                                        <a:pt x="6096" y="5040769"/>
                                      </a:lnTo>
                                      <a:lnTo>
                                        <a:pt x="0" y="5040769"/>
                                      </a:lnTo>
                                      <a:lnTo>
                                        <a:pt x="0" y="5046853"/>
                                      </a:lnTo>
                                      <a:lnTo>
                                        <a:pt x="6096" y="5046853"/>
                                      </a:lnTo>
                                      <a:lnTo>
                                        <a:pt x="811072" y="5046853"/>
                                      </a:lnTo>
                                      <a:lnTo>
                                        <a:pt x="811072" y="5040769"/>
                                      </a:lnTo>
                                      <a:close/>
                                    </a:path>
                                    <a:path w="817244" h="5046980">
                                      <a:moveTo>
                                        <a:pt x="811072" y="3716159"/>
                                      </a:moveTo>
                                      <a:lnTo>
                                        <a:pt x="6096" y="3716159"/>
                                      </a:lnTo>
                                      <a:lnTo>
                                        <a:pt x="0" y="3716159"/>
                                      </a:lnTo>
                                      <a:lnTo>
                                        <a:pt x="0" y="3787724"/>
                                      </a:lnTo>
                                      <a:lnTo>
                                        <a:pt x="0" y="4553077"/>
                                      </a:lnTo>
                                      <a:lnTo>
                                        <a:pt x="0" y="4624705"/>
                                      </a:lnTo>
                                      <a:lnTo>
                                        <a:pt x="0" y="5040757"/>
                                      </a:lnTo>
                                      <a:lnTo>
                                        <a:pt x="6096" y="5040757"/>
                                      </a:lnTo>
                                      <a:lnTo>
                                        <a:pt x="6096" y="4624705"/>
                                      </a:lnTo>
                                      <a:lnTo>
                                        <a:pt x="6096" y="4559173"/>
                                      </a:lnTo>
                                      <a:lnTo>
                                        <a:pt x="811072" y="4559173"/>
                                      </a:lnTo>
                                      <a:lnTo>
                                        <a:pt x="811072" y="4553077"/>
                                      </a:lnTo>
                                      <a:lnTo>
                                        <a:pt x="6096" y="4553077"/>
                                      </a:lnTo>
                                      <a:lnTo>
                                        <a:pt x="6096" y="3787787"/>
                                      </a:lnTo>
                                      <a:lnTo>
                                        <a:pt x="6096" y="3722243"/>
                                      </a:lnTo>
                                      <a:lnTo>
                                        <a:pt x="811072" y="3722243"/>
                                      </a:lnTo>
                                      <a:lnTo>
                                        <a:pt x="811072" y="3716159"/>
                                      </a:lnTo>
                                      <a:close/>
                                    </a:path>
                                    <a:path w="817244" h="5046980">
                                      <a:moveTo>
                                        <a:pt x="811072" y="2217674"/>
                                      </a:moveTo>
                                      <a:lnTo>
                                        <a:pt x="6096" y="2217674"/>
                                      </a:lnTo>
                                      <a:lnTo>
                                        <a:pt x="0" y="2217686"/>
                                      </a:lnTo>
                                      <a:lnTo>
                                        <a:pt x="0" y="2289302"/>
                                      </a:lnTo>
                                      <a:lnTo>
                                        <a:pt x="0" y="2528570"/>
                                      </a:lnTo>
                                      <a:lnTo>
                                        <a:pt x="0" y="2600198"/>
                                      </a:lnTo>
                                      <a:lnTo>
                                        <a:pt x="6096" y="2600198"/>
                                      </a:lnTo>
                                      <a:lnTo>
                                        <a:pt x="6096" y="2534666"/>
                                      </a:lnTo>
                                      <a:lnTo>
                                        <a:pt x="811072" y="2534666"/>
                                      </a:lnTo>
                                      <a:lnTo>
                                        <a:pt x="811072" y="2528582"/>
                                      </a:lnTo>
                                      <a:lnTo>
                                        <a:pt x="6096" y="2528582"/>
                                      </a:lnTo>
                                      <a:lnTo>
                                        <a:pt x="6096" y="2289302"/>
                                      </a:lnTo>
                                      <a:lnTo>
                                        <a:pt x="6096" y="2223770"/>
                                      </a:lnTo>
                                      <a:lnTo>
                                        <a:pt x="811072" y="2223770"/>
                                      </a:lnTo>
                                      <a:lnTo>
                                        <a:pt x="811072" y="2217674"/>
                                      </a:lnTo>
                                      <a:close/>
                                    </a:path>
                                    <a:path w="817244" h="5046980">
                                      <a:moveTo>
                                        <a:pt x="811072" y="932688"/>
                                      </a:moveTo>
                                      <a:lnTo>
                                        <a:pt x="6096" y="932688"/>
                                      </a:lnTo>
                                      <a:lnTo>
                                        <a:pt x="0" y="932700"/>
                                      </a:lnTo>
                                      <a:lnTo>
                                        <a:pt x="0" y="2217674"/>
                                      </a:lnTo>
                                      <a:lnTo>
                                        <a:pt x="6096" y="2217674"/>
                                      </a:lnTo>
                                      <a:lnTo>
                                        <a:pt x="6096" y="1627886"/>
                                      </a:lnTo>
                                      <a:lnTo>
                                        <a:pt x="6096" y="1562354"/>
                                      </a:lnTo>
                                      <a:lnTo>
                                        <a:pt x="811072" y="1562354"/>
                                      </a:lnTo>
                                      <a:lnTo>
                                        <a:pt x="811072" y="1556258"/>
                                      </a:lnTo>
                                      <a:lnTo>
                                        <a:pt x="6096" y="1556258"/>
                                      </a:lnTo>
                                      <a:lnTo>
                                        <a:pt x="6096" y="1316736"/>
                                      </a:lnTo>
                                      <a:lnTo>
                                        <a:pt x="6096" y="1251204"/>
                                      </a:lnTo>
                                      <a:lnTo>
                                        <a:pt x="811072" y="1251204"/>
                                      </a:lnTo>
                                      <a:lnTo>
                                        <a:pt x="811072" y="1245108"/>
                                      </a:lnTo>
                                      <a:lnTo>
                                        <a:pt x="6096" y="1245108"/>
                                      </a:lnTo>
                                      <a:lnTo>
                                        <a:pt x="6096" y="1004316"/>
                                      </a:lnTo>
                                      <a:lnTo>
                                        <a:pt x="6096" y="938784"/>
                                      </a:lnTo>
                                      <a:lnTo>
                                        <a:pt x="811072" y="938784"/>
                                      </a:lnTo>
                                      <a:lnTo>
                                        <a:pt x="811072" y="932688"/>
                                      </a:lnTo>
                                      <a:close/>
                                    </a:path>
                                    <a:path w="817244" h="5046980">
                                      <a:moveTo>
                                        <a:pt x="811072" y="0"/>
                                      </a:moveTo>
                                      <a:lnTo>
                                        <a:pt x="6096" y="0"/>
                                      </a:lnTo>
                                      <a:lnTo>
                                        <a:pt x="0" y="0"/>
                                      </a:lnTo>
                                      <a:lnTo>
                                        <a:pt x="0" y="6096"/>
                                      </a:lnTo>
                                      <a:lnTo>
                                        <a:pt x="0" y="71628"/>
                                      </a:lnTo>
                                      <a:lnTo>
                                        <a:pt x="0" y="310896"/>
                                      </a:lnTo>
                                      <a:lnTo>
                                        <a:pt x="0" y="382524"/>
                                      </a:lnTo>
                                      <a:lnTo>
                                        <a:pt x="6096" y="382524"/>
                                      </a:lnTo>
                                      <a:lnTo>
                                        <a:pt x="6096" y="316992"/>
                                      </a:lnTo>
                                      <a:lnTo>
                                        <a:pt x="811072" y="316992"/>
                                      </a:lnTo>
                                      <a:lnTo>
                                        <a:pt x="811072" y="310896"/>
                                      </a:lnTo>
                                      <a:lnTo>
                                        <a:pt x="6096" y="310896"/>
                                      </a:lnTo>
                                      <a:lnTo>
                                        <a:pt x="6096" y="71628"/>
                                      </a:lnTo>
                                      <a:lnTo>
                                        <a:pt x="6096" y="6096"/>
                                      </a:lnTo>
                                      <a:lnTo>
                                        <a:pt x="811072" y="6096"/>
                                      </a:lnTo>
                                      <a:lnTo>
                                        <a:pt x="811072" y="0"/>
                                      </a:lnTo>
                                      <a:close/>
                                    </a:path>
                                    <a:path w="817244" h="5046980">
                                      <a:moveTo>
                                        <a:pt x="817232" y="0"/>
                                      </a:moveTo>
                                      <a:lnTo>
                                        <a:pt x="811149" y="0"/>
                                      </a:lnTo>
                                      <a:lnTo>
                                        <a:pt x="811149" y="6096"/>
                                      </a:lnTo>
                                      <a:lnTo>
                                        <a:pt x="817232" y="6096"/>
                                      </a:lnTo>
                                      <a:lnTo>
                                        <a:pt x="8172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156589B" id="Group 121" o:spid="_x0000_s1026" style="position:absolute;margin-left:70.55pt;margin-top:-.25pt;width:64.35pt;height:397.4pt;z-index:-26848768;mso-wrap-distance-left:0;mso-wrap-distance-right:0" coordsize="8172,5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">
                      <v:shape id="Graphic 122" o:spid="_x0000_s1027" style="position:absolute;width:8172;height:50469;visibility:visible;mso-wrap-style:square;v-text-anchor:top" coordsize="817244,504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" path="m6096,2600274r-6096,l,3716147r6096,l6096,2600274xem6096,382536r-6096,l,621792r,71628l,932688r6096,l6096,693420r,-71628l6096,382536xem811072,5040769r-804976,l,5040769r,6084l6096,5046853r804976,l811072,5040769xem811072,3716159r-804976,l,3716159r,71565l,4553077r,71628l,5040757r6096,l6096,4624705r,-65532l811072,4559173r,-6096l6096,4553077r,-765290l6096,3722243r804976,l811072,3716159xem811072,2217674r-804976,l,2217686r,71616l,2528570r,71628l6096,2600198r,-65532l811072,2534666r,-6084l6096,2528582r,-239280l6096,2223770r804976,l811072,2217674xem811072,932688r-804976,l,932700,,2217674r6096,l6096,1627886r,-65532l811072,1562354r,-6096l6096,1556258r,-239522l6096,1251204r804976,l811072,1245108r-804976,l6096,1004316r,-65532l811072,938784r,-6096xem811072,l6096,,,,,6096,,71628,,310896r,71628l6096,382524r,-65532l811072,316992r,-6096l6096,310896r,-239268l6096,6096r804976,l811072,xem817232,r-6083,l811149,6096r6083,l817232,xe" fillcolor="black" stroked="f">
                        <v:path arrowok="t"/>
                      </v:shape>
                    </v:group>
                  </w:pict>
                </mc:Fallback>
              </mc:AlternateContent>
            </w:r>
            <w:r>
              <w:rPr>
                <w:spacing w:val="-4"/>
                <w:sz w:val="24"/>
              </w:rPr>
              <w:t>Коды</w:t>
            </w:r>
          </w:p>
        </w:tc>
      </w:tr>
      <w:tr w:rsidR="00192D51" w14:paraId="2AD35D88" w14:textId="77777777">
        <w:trPr>
          <w:trHeight w:val="484"/>
        </w:trPr>
        <w:tc>
          <w:tcPr>
            <w:tcW w:w="11015" w:type="dxa"/>
            <w:gridSpan w:val="7"/>
            <w:tcBorders>
              <w:right w:val="single" w:sz="4" w:space="0" w:color="000000"/>
            </w:tcBorders>
          </w:tcPr>
          <w:p w14:paraId="4B522E9F" w14:textId="77777777" w:rsidR="00192D51" w:rsidRDefault="00460E6F">
            <w:pPr>
              <w:pStyle w:val="TableParagraph"/>
              <w:spacing w:before="100"/>
              <w:ind w:left="1960"/>
              <w:rPr>
                <w:sz w:val="24"/>
              </w:rPr>
            </w:pPr>
            <w:r>
              <w:rPr>
                <w:sz w:val="24"/>
              </w:rPr>
              <w:t>на</w:t>
            </w:r>
            <w:r>
              <w:rPr>
                <w:spacing w:val="-4"/>
                <w:sz w:val="24"/>
              </w:rPr>
              <w:t xml:space="preserve"> </w:t>
            </w:r>
            <w:r>
              <w:rPr>
                <w:sz w:val="24"/>
              </w:rPr>
              <w:t>закрытие</w:t>
            </w:r>
            <w:r>
              <w:rPr>
                <w:spacing w:val="-3"/>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r w:rsidR="00192D51" w14:paraId="50CC7A05" w14:textId="77777777">
        <w:trPr>
          <w:trHeight w:val="479"/>
        </w:trPr>
        <w:tc>
          <w:tcPr>
            <w:tcW w:w="2993" w:type="dxa"/>
          </w:tcPr>
          <w:p w14:paraId="09B80719" w14:textId="77777777" w:rsidR="00192D51" w:rsidRDefault="00460E6F">
            <w:pPr>
              <w:pStyle w:val="TableParagraph"/>
              <w:spacing w:before="95"/>
              <w:ind w:right="56"/>
              <w:jc w:val="right"/>
              <w:rPr>
                <w:sz w:val="24"/>
              </w:rPr>
            </w:pPr>
            <w:r>
              <w:rPr>
                <w:sz w:val="24"/>
              </w:rPr>
              <w:t xml:space="preserve">от </w:t>
            </w:r>
            <w:r>
              <w:rPr>
                <w:spacing w:val="-10"/>
                <w:sz w:val="24"/>
              </w:rPr>
              <w:t>"</w:t>
            </w:r>
          </w:p>
        </w:tc>
        <w:tc>
          <w:tcPr>
            <w:tcW w:w="135" w:type="dxa"/>
            <w:tcBorders>
              <w:bottom w:val="single" w:sz="4" w:space="0" w:color="000000"/>
            </w:tcBorders>
          </w:tcPr>
          <w:p w14:paraId="73F4F1A4" w14:textId="77777777" w:rsidR="00192D51" w:rsidRDefault="00192D51">
            <w:pPr>
              <w:pStyle w:val="TableParagraph"/>
              <w:rPr>
                <w:sz w:val="24"/>
              </w:rPr>
            </w:pPr>
          </w:p>
        </w:tc>
        <w:tc>
          <w:tcPr>
            <w:tcW w:w="2508" w:type="dxa"/>
          </w:tcPr>
          <w:p w14:paraId="16E71D30" w14:textId="77777777" w:rsidR="00192D51" w:rsidRDefault="00460E6F">
            <w:pPr>
              <w:pStyle w:val="TableParagraph"/>
              <w:spacing w:before="95"/>
              <w:ind w:left="426"/>
              <w:rPr>
                <w:sz w:val="24"/>
              </w:rPr>
            </w:pPr>
            <w:r>
              <w:rPr>
                <w:spacing w:val="-10"/>
                <w:sz w:val="24"/>
              </w:rPr>
              <w:t>"</w:t>
            </w:r>
          </w:p>
        </w:tc>
        <w:tc>
          <w:tcPr>
            <w:tcW w:w="372" w:type="dxa"/>
            <w:tcBorders>
              <w:top w:val="single" w:sz="4" w:space="0" w:color="000000"/>
            </w:tcBorders>
          </w:tcPr>
          <w:p w14:paraId="3B57709C" w14:textId="77777777" w:rsidR="00192D51" w:rsidRDefault="00460E6F">
            <w:pPr>
              <w:pStyle w:val="TableParagraph"/>
              <w:spacing w:before="95"/>
              <w:ind w:left="74"/>
              <w:rPr>
                <w:sz w:val="24"/>
              </w:rPr>
            </w:pPr>
            <w:r>
              <w:rPr>
                <w:spacing w:val="-5"/>
                <w:sz w:val="24"/>
              </w:rPr>
              <w:t>20</w:t>
            </w:r>
          </w:p>
        </w:tc>
        <w:tc>
          <w:tcPr>
            <w:tcW w:w="342" w:type="dxa"/>
            <w:tcBorders>
              <w:top w:val="single" w:sz="4" w:space="0" w:color="000000"/>
              <w:bottom w:val="single" w:sz="4" w:space="0" w:color="000000"/>
            </w:tcBorders>
          </w:tcPr>
          <w:p w14:paraId="2487F707" w14:textId="77777777" w:rsidR="00192D51" w:rsidRDefault="00192D51">
            <w:pPr>
              <w:pStyle w:val="TableParagraph"/>
              <w:rPr>
                <w:sz w:val="24"/>
              </w:rPr>
            </w:pPr>
          </w:p>
        </w:tc>
        <w:tc>
          <w:tcPr>
            <w:tcW w:w="1970" w:type="dxa"/>
            <w:tcBorders>
              <w:top w:val="single" w:sz="4" w:space="0" w:color="000000"/>
            </w:tcBorders>
          </w:tcPr>
          <w:p w14:paraId="0F1C7FAB" w14:textId="77777777" w:rsidR="00192D51" w:rsidRDefault="00460E6F">
            <w:pPr>
              <w:pStyle w:val="TableParagraph"/>
              <w:spacing w:before="95"/>
              <w:ind w:left="60"/>
              <w:rPr>
                <w:sz w:val="24"/>
              </w:rPr>
            </w:pPr>
            <w:r>
              <w:rPr>
                <w:spacing w:val="-5"/>
                <w:sz w:val="24"/>
              </w:rPr>
              <w:t>г.</w:t>
            </w:r>
          </w:p>
        </w:tc>
        <w:tc>
          <w:tcPr>
            <w:tcW w:w="2695" w:type="dxa"/>
            <w:tcBorders>
              <w:right w:val="single" w:sz="4" w:space="0" w:color="000000"/>
            </w:tcBorders>
          </w:tcPr>
          <w:p w14:paraId="535A7878" w14:textId="77777777" w:rsidR="00192D51" w:rsidRDefault="00460E6F">
            <w:pPr>
              <w:pStyle w:val="TableParagraph"/>
              <w:spacing w:before="95"/>
              <w:ind w:left="870"/>
              <w:rPr>
                <w:sz w:val="24"/>
              </w:rPr>
            </w:pPr>
            <w:r>
              <w:rPr>
                <w:spacing w:val="-4"/>
                <w:sz w:val="24"/>
              </w:rPr>
              <w:t>Дата</w:t>
            </w:r>
          </w:p>
        </w:tc>
      </w:tr>
      <w:tr w:rsidR="00192D51" w14:paraId="110BE10D" w14:textId="77777777">
        <w:trPr>
          <w:trHeight w:val="481"/>
        </w:trPr>
        <w:tc>
          <w:tcPr>
            <w:tcW w:w="2993" w:type="dxa"/>
          </w:tcPr>
          <w:p w14:paraId="4F71F745"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клиента</w:t>
            </w:r>
          </w:p>
        </w:tc>
        <w:tc>
          <w:tcPr>
            <w:tcW w:w="135" w:type="dxa"/>
            <w:tcBorders>
              <w:top w:val="single" w:sz="4" w:space="0" w:color="000000"/>
            </w:tcBorders>
          </w:tcPr>
          <w:p w14:paraId="6227E9A8" w14:textId="77777777" w:rsidR="00192D51" w:rsidRDefault="00192D51">
            <w:pPr>
              <w:pStyle w:val="TableParagraph"/>
              <w:rPr>
                <w:sz w:val="24"/>
              </w:rPr>
            </w:pPr>
          </w:p>
        </w:tc>
        <w:tc>
          <w:tcPr>
            <w:tcW w:w="2508" w:type="dxa"/>
            <w:tcBorders>
              <w:bottom w:val="single" w:sz="4" w:space="0" w:color="000000"/>
            </w:tcBorders>
          </w:tcPr>
          <w:p w14:paraId="303BB8D6" w14:textId="77777777" w:rsidR="00192D51" w:rsidRDefault="00460E6F">
            <w:pPr>
              <w:pStyle w:val="TableParagraph"/>
              <w:spacing w:line="20" w:lineRule="exact"/>
              <w:ind w:left="704"/>
              <w:rPr>
                <w:sz w:val="2"/>
              </w:rPr>
            </w:pPr>
            <w:r>
              <w:rPr>
                <w:noProof/>
                <w:sz w:val="2"/>
                <w:lang w:eastAsia="ru-RU"/>
              </w:rPr>
              <mc:AlternateContent>
                <mc:Choice Requires="wpg">
                  <w:drawing>
                    <wp:inline distT="0" distB="0" distL="0" distR="0" wp14:anchorId="083028B5" wp14:editId="3A964ECB">
                      <wp:extent cx="105664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6640" cy="6350"/>
                                <a:chOff x="0" y="0"/>
                                <a:chExt cx="1056640" cy="6350"/>
                              </a:xfrm>
                            </wpg:grpSpPr>
                            <wps:wsp>
                              <wps:cNvPr id="124" name="Graphic 124"/>
                              <wps:cNvSpPr/>
                              <wps:spPr>
                                <a:xfrm>
                                  <a:off x="0" y="0"/>
                                  <a:ext cx="1056640" cy="6350"/>
                                </a:xfrm>
                                <a:custGeom>
                                  <a:avLst/>
                                  <a:gdLst/>
                                  <a:ahLst/>
                                  <a:cxnLst/>
                                  <a:rect l="l" t="t" r="r" b="b"/>
                                  <a:pathLst>
                                    <a:path w="1056640" h="6350">
                                      <a:moveTo>
                                        <a:pt x="1056436" y="0"/>
                                      </a:moveTo>
                                      <a:lnTo>
                                        <a:pt x="0" y="0"/>
                                      </a:lnTo>
                                      <a:lnTo>
                                        <a:pt x="0" y="6096"/>
                                      </a:lnTo>
                                      <a:lnTo>
                                        <a:pt x="1056436" y="6096"/>
                                      </a:lnTo>
                                      <a:lnTo>
                                        <a:pt x="10564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A8DF0CE" id="Group 123" o:spid="_x0000_s1026" style="width:83.2pt;height:.5pt;mso-position-horizontal-relative:char;mso-position-vertical-relative:line" coordsize="105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">
                      <v:shape id="Graphic 124" o:spid="_x0000_s1027" style="position:absolute;width:10566;height:63;visibility:visible;mso-wrap-style:square;v-text-anchor:top" coordsize="1056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" path="m1056436,l,,,6096r1056436,l1056436,xe" fillcolor="black" stroked="f">
                        <v:path arrowok="t"/>
                      </v:shape>
                      <w10:anchorlock/>
                    </v:group>
                  </w:pict>
                </mc:Fallback>
              </mc:AlternateContent>
            </w:r>
          </w:p>
        </w:tc>
        <w:tc>
          <w:tcPr>
            <w:tcW w:w="372" w:type="dxa"/>
            <w:tcBorders>
              <w:bottom w:val="single" w:sz="4" w:space="0" w:color="000000"/>
            </w:tcBorders>
          </w:tcPr>
          <w:p w14:paraId="7E2EA54F" w14:textId="77777777" w:rsidR="00192D51" w:rsidRDefault="00192D51">
            <w:pPr>
              <w:pStyle w:val="TableParagraph"/>
              <w:rPr>
                <w:sz w:val="24"/>
              </w:rPr>
            </w:pPr>
          </w:p>
        </w:tc>
        <w:tc>
          <w:tcPr>
            <w:tcW w:w="342" w:type="dxa"/>
            <w:tcBorders>
              <w:top w:val="single" w:sz="4" w:space="0" w:color="000000"/>
              <w:bottom w:val="single" w:sz="4" w:space="0" w:color="000000"/>
            </w:tcBorders>
          </w:tcPr>
          <w:p w14:paraId="5E88B10C" w14:textId="77777777" w:rsidR="00192D51" w:rsidRDefault="00192D51">
            <w:pPr>
              <w:pStyle w:val="TableParagraph"/>
              <w:rPr>
                <w:sz w:val="24"/>
              </w:rPr>
            </w:pPr>
          </w:p>
        </w:tc>
        <w:tc>
          <w:tcPr>
            <w:tcW w:w="1970" w:type="dxa"/>
            <w:tcBorders>
              <w:bottom w:val="single" w:sz="4" w:space="0" w:color="000000"/>
            </w:tcBorders>
          </w:tcPr>
          <w:p w14:paraId="3CFD022F" w14:textId="77777777" w:rsidR="00192D51" w:rsidRDefault="00192D51">
            <w:pPr>
              <w:pStyle w:val="TableParagraph"/>
              <w:rPr>
                <w:sz w:val="24"/>
              </w:rPr>
            </w:pPr>
          </w:p>
        </w:tc>
        <w:tc>
          <w:tcPr>
            <w:tcW w:w="2695" w:type="dxa"/>
            <w:tcBorders>
              <w:right w:val="single" w:sz="4" w:space="0" w:color="000000"/>
            </w:tcBorders>
          </w:tcPr>
          <w:p w14:paraId="5149A355" w14:textId="77777777" w:rsidR="00192D51" w:rsidRDefault="00460E6F">
            <w:pPr>
              <w:pStyle w:val="TableParagraph"/>
              <w:spacing w:before="95"/>
              <w:ind w:left="832"/>
              <w:rPr>
                <w:sz w:val="24"/>
              </w:rPr>
            </w:pPr>
            <w:r>
              <w:rPr>
                <w:spacing w:val="-5"/>
                <w:sz w:val="24"/>
              </w:rPr>
              <w:t>ИНН</w:t>
            </w:r>
          </w:p>
        </w:tc>
      </w:tr>
      <w:tr w:rsidR="00192D51" w14:paraId="76A1FD21" w14:textId="77777777">
        <w:trPr>
          <w:trHeight w:val="485"/>
        </w:trPr>
        <w:tc>
          <w:tcPr>
            <w:tcW w:w="2993" w:type="dxa"/>
          </w:tcPr>
          <w:p w14:paraId="0FC57C27" w14:textId="77777777" w:rsidR="00192D51" w:rsidRDefault="00192D51">
            <w:pPr>
              <w:pStyle w:val="TableParagraph"/>
              <w:rPr>
                <w:sz w:val="24"/>
              </w:rPr>
            </w:pPr>
          </w:p>
        </w:tc>
        <w:tc>
          <w:tcPr>
            <w:tcW w:w="135" w:type="dxa"/>
          </w:tcPr>
          <w:p w14:paraId="2638A223" w14:textId="77777777" w:rsidR="00192D51" w:rsidRDefault="00192D51">
            <w:pPr>
              <w:pStyle w:val="TableParagraph"/>
              <w:rPr>
                <w:sz w:val="24"/>
              </w:rPr>
            </w:pPr>
          </w:p>
        </w:tc>
        <w:tc>
          <w:tcPr>
            <w:tcW w:w="2508" w:type="dxa"/>
            <w:tcBorders>
              <w:top w:val="single" w:sz="4" w:space="0" w:color="000000"/>
            </w:tcBorders>
          </w:tcPr>
          <w:p w14:paraId="65B0D481" w14:textId="77777777" w:rsidR="00192D51" w:rsidRDefault="00192D51">
            <w:pPr>
              <w:pStyle w:val="TableParagraph"/>
              <w:rPr>
                <w:sz w:val="24"/>
              </w:rPr>
            </w:pPr>
          </w:p>
        </w:tc>
        <w:tc>
          <w:tcPr>
            <w:tcW w:w="372" w:type="dxa"/>
            <w:tcBorders>
              <w:top w:val="single" w:sz="4" w:space="0" w:color="000000"/>
            </w:tcBorders>
          </w:tcPr>
          <w:p w14:paraId="4BD5571E" w14:textId="77777777" w:rsidR="00192D51" w:rsidRDefault="00192D51">
            <w:pPr>
              <w:pStyle w:val="TableParagraph"/>
              <w:rPr>
                <w:sz w:val="24"/>
              </w:rPr>
            </w:pPr>
          </w:p>
        </w:tc>
        <w:tc>
          <w:tcPr>
            <w:tcW w:w="342" w:type="dxa"/>
            <w:tcBorders>
              <w:top w:val="single" w:sz="4" w:space="0" w:color="000000"/>
            </w:tcBorders>
          </w:tcPr>
          <w:p w14:paraId="527BF636" w14:textId="77777777" w:rsidR="00192D51" w:rsidRDefault="00192D51">
            <w:pPr>
              <w:pStyle w:val="TableParagraph"/>
              <w:rPr>
                <w:sz w:val="24"/>
              </w:rPr>
            </w:pPr>
          </w:p>
        </w:tc>
        <w:tc>
          <w:tcPr>
            <w:tcW w:w="1970" w:type="dxa"/>
            <w:tcBorders>
              <w:top w:val="single" w:sz="4" w:space="0" w:color="000000"/>
            </w:tcBorders>
          </w:tcPr>
          <w:p w14:paraId="78A14710" w14:textId="77777777" w:rsidR="00192D51" w:rsidRDefault="00192D51">
            <w:pPr>
              <w:pStyle w:val="TableParagraph"/>
              <w:rPr>
                <w:sz w:val="24"/>
              </w:rPr>
            </w:pPr>
          </w:p>
        </w:tc>
        <w:tc>
          <w:tcPr>
            <w:tcW w:w="2695" w:type="dxa"/>
            <w:tcBorders>
              <w:right w:val="single" w:sz="4" w:space="0" w:color="000000"/>
            </w:tcBorders>
          </w:tcPr>
          <w:p w14:paraId="5E301BA9" w14:textId="77777777" w:rsidR="00192D51" w:rsidRDefault="00460E6F">
            <w:pPr>
              <w:pStyle w:val="TableParagraph"/>
              <w:spacing w:before="93"/>
              <w:ind w:left="846"/>
              <w:rPr>
                <w:sz w:val="24"/>
              </w:rPr>
            </w:pPr>
            <w:r>
              <w:rPr>
                <w:spacing w:val="-5"/>
                <w:sz w:val="24"/>
              </w:rPr>
              <w:t>КПП</w:t>
            </w:r>
          </w:p>
        </w:tc>
      </w:tr>
      <w:tr w:rsidR="00192D51" w14:paraId="7642AB1D" w14:textId="77777777">
        <w:trPr>
          <w:trHeight w:val="1036"/>
        </w:trPr>
        <w:tc>
          <w:tcPr>
            <w:tcW w:w="2993" w:type="dxa"/>
          </w:tcPr>
          <w:p w14:paraId="3F78D9EB" w14:textId="77777777" w:rsidR="00192D51" w:rsidRDefault="00460E6F">
            <w:pPr>
              <w:pStyle w:val="TableParagraph"/>
              <w:spacing w:before="97"/>
              <w:ind w:left="54" w:right="506"/>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135" w:type="dxa"/>
          </w:tcPr>
          <w:p w14:paraId="1A4CDAD3" w14:textId="77777777" w:rsidR="00192D51" w:rsidRDefault="00192D51">
            <w:pPr>
              <w:pStyle w:val="TableParagraph"/>
              <w:rPr>
                <w:sz w:val="24"/>
              </w:rPr>
            </w:pPr>
          </w:p>
        </w:tc>
        <w:tc>
          <w:tcPr>
            <w:tcW w:w="2508" w:type="dxa"/>
            <w:tcBorders>
              <w:bottom w:val="single" w:sz="4" w:space="0" w:color="000000"/>
            </w:tcBorders>
          </w:tcPr>
          <w:p w14:paraId="11738AF3" w14:textId="77777777" w:rsidR="00192D51" w:rsidRDefault="00192D51">
            <w:pPr>
              <w:pStyle w:val="TableParagraph"/>
              <w:rPr>
                <w:sz w:val="24"/>
              </w:rPr>
            </w:pPr>
          </w:p>
        </w:tc>
        <w:tc>
          <w:tcPr>
            <w:tcW w:w="372" w:type="dxa"/>
            <w:tcBorders>
              <w:bottom w:val="single" w:sz="4" w:space="0" w:color="000000"/>
            </w:tcBorders>
          </w:tcPr>
          <w:p w14:paraId="18A64BE5" w14:textId="77777777" w:rsidR="00192D51" w:rsidRDefault="00192D51">
            <w:pPr>
              <w:pStyle w:val="TableParagraph"/>
              <w:rPr>
                <w:sz w:val="24"/>
              </w:rPr>
            </w:pPr>
          </w:p>
        </w:tc>
        <w:tc>
          <w:tcPr>
            <w:tcW w:w="342" w:type="dxa"/>
            <w:tcBorders>
              <w:bottom w:val="single" w:sz="4" w:space="0" w:color="000000"/>
            </w:tcBorders>
          </w:tcPr>
          <w:p w14:paraId="3EBA4BD6" w14:textId="77777777" w:rsidR="00192D51" w:rsidRDefault="00192D51">
            <w:pPr>
              <w:pStyle w:val="TableParagraph"/>
              <w:rPr>
                <w:sz w:val="24"/>
              </w:rPr>
            </w:pPr>
          </w:p>
        </w:tc>
        <w:tc>
          <w:tcPr>
            <w:tcW w:w="1970" w:type="dxa"/>
            <w:tcBorders>
              <w:bottom w:val="single" w:sz="4" w:space="0" w:color="000000"/>
            </w:tcBorders>
          </w:tcPr>
          <w:p w14:paraId="0BFC1AB3" w14:textId="77777777" w:rsidR="00192D51" w:rsidRDefault="00192D51">
            <w:pPr>
              <w:pStyle w:val="TableParagraph"/>
              <w:rPr>
                <w:sz w:val="24"/>
              </w:rPr>
            </w:pPr>
          </w:p>
        </w:tc>
        <w:tc>
          <w:tcPr>
            <w:tcW w:w="2695" w:type="dxa"/>
            <w:tcBorders>
              <w:right w:val="single" w:sz="4" w:space="0" w:color="000000"/>
            </w:tcBorders>
          </w:tcPr>
          <w:p w14:paraId="61990337" w14:textId="77777777" w:rsidR="00192D51" w:rsidRDefault="00192D51">
            <w:pPr>
              <w:pStyle w:val="TableParagraph"/>
              <w:rPr>
                <w:sz w:val="24"/>
              </w:rPr>
            </w:pPr>
          </w:p>
          <w:p w14:paraId="461D4C0B" w14:textId="77777777" w:rsidR="00192D51" w:rsidRDefault="00192D51">
            <w:pPr>
              <w:pStyle w:val="TableParagraph"/>
              <w:spacing w:before="97"/>
              <w:rPr>
                <w:sz w:val="24"/>
              </w:rPr>
            </w:pPr>
          </w:p>
          <w:p w14:paraId="6CFB0D85" w14:textId="77777777" w:rsidR="00192D51" w:rsidRDefault="00460E6F">
            <w:pPr>
              <w:pStyle w:val="TableParagraph"/>
              <w:ind w:left="832"/>
              <w:rPr>
                <w:sz w:val="24"/>
              </w:rPr>
            </w:pPr>
            <w:r>
              <w:rPr>
                <w:spacing w:val="-5"/>
                <w:sz w:val="24"/>
              </w:rPr>
              <w:t>ИНН</w:t>
            </w:r>
          </w:p>
        </w:tc>
      </w:tr>
      <w:tr w:rsidR="00192D51" w14:paraId="03811D5A" w14:textId="77777777">
        <w:trPr>
          <w:trHeight w:val="484"/>
        </w:trPr>
        <w:tc>
          <w:tcPr>
            <w:tcW w:w="2993" w:type="dxa"/>
          </w:tcPr>
          <w:p w14:paraId="76AB64DA" w14:textId="77777777" w:rsidR="00192D51" w:rsidRDefault="00192D51">
            <w:pPr>
              <w:pStyle w:val="TableParagraph"/>
              <w:rPr>
                <w:sz w:val="24"/>
              </w:rPr>
            </w:pPr>
          </w:p>
        </w:tc>
        <w:tc>
          <w:tcPr>
            <w:tcW w:w="135" w:type="dxa"/>
          </w:tcPr>
          <w:p w14:paraId="28490000" w14:textId="77777777" w:rsidR="00192D51" w:rsidRDefault="00192D51">
            <w:pPr>
              <w:pStyle w:val="TableParagraph"/>
              <w:rPr>
                <w:sz w:val="24"/>
              </w:rPr>
            </w:pPr>
          </w:p>
        </w:tc>
        <w:tc>
          <w:tcPr>
            <w:tcW w:w="2508" w:type="dxa"/>
            <w:tcBorders>
              <w:top w:val="single" w:sz="4" w:space="0" w:color="000000"/>
            </w:tcBorders>
          </w:tcPr>
          <w:p w14:paraId="1391BCC5" w14:textId="77777777" w:rsidR="00192D51" w:rsidRDefault="00192D51">
            <w:pPr>
              <w:pStyle w:val="TableParagraph"/>
              <w:rPr>
                <w:sz w:val="24"/>
              </w:rPr>
            </w:pPr>
          </w:p>
        </w:tc>
        <w:tc>
          <w:tcPr>
            <w:tcW w:w="372" w:type="dxa"/>
            <w:tcBorders>
              <w:top w:val="single" w:sz="4" w:space="0" w:color="000000"/>
            </w:tcBorders>
          </w:tcPr>
          <w:p w14:paraId="590390F4" w14:textId="77777777" w:rsidR="00192D51" w:rsidRDefault="00192D51">
            <w:pPr>
              <w:pStyle w:val="TableParagraph"/>
              <w:rPr>
                <w:sz w:val="24"/>
              </w:rPr>
            </w:pPr>
          </w:p>
        </w:tc>
        <w:tc>
          <w:tcPr>
            <w:tcW w:w="342" w:type="dxa"/>
            <w:tcBorders>
              <w:top w:val="single" w:sz="4" w:space="0" w:color="000000"/>
            </w:tcBorders>
          </w:tcPr>
          <w:p w14:paraId="78DCD41A" w14:textId="77777777" w:rsidR="00192D51" w:rsidRDefault="00192D51">
            <w:pPr>
              <w:pStyle w:val="TableParagraph"/>
              <w:rPr>
                <w:sz w:val="24"/>
              </w:rPr>
            </w:pPr>
          </w:p>
        </w:tc>
        <w:tc>
          <w:tcPr>
            <w:tcW w:w="1970" w:type="dxa"/>
            <w:tcBorders>
              <w:top w:val="single" w:sz="4" w:space="0" w:color="000000"/>
            </w:tcBorders>
          </w:tcPr>
          <w:p w14:paraId="4AC1E620" w14:textId="77777777" w:rsidR="00192D51" w:rsidRDefault="00192D51">
            <w:pPr>
              <w:pStyle w:val="TableParagraph"/>
              <w:rPr>
                <w:sz w:val="24"/>
              </w:rPr>
            </w:pPr>
          </w:p>
        </w:tc>
        <w:tc>
          <w:tcPr>
            <w:tcW w:w="2695" w:type="dxa"/>
            <w:tcBorders>
              <w:right w:val="single" w:sz="4" w:space="0" w:color="000000"/>
            </w:tcBorders>
          </w:tcPr>
          <w:p w14:paraId="0BA63D0F" w14:textId="77777777" w:rsidR="00192D51" w:rsidRDefault="00460E6F">
            <w:pPr>
              <w:pStyle w:val="TableParagraph"/>
              <w:spacing w:before="95"/>
              <w:ind w:left="846"/>
              <w:rPr>
                <w:sz w:val="24"/>
              </w:rPr>
            </w:pPr>
            <w:r>
              <w:rPr>
                <w:spacing w:val="-5"/>
                <w:sz w:val="24"/>
              </w:rPr>
              <w:t>КПП</w:t>
            </w:r>
          </w:p>
        </w:tc>
      </w:tr>
      <w:tr w:rsidR="00192D51" w14:paraId="69D60072" w14:textId="77777777">
        <w:trPr>
          <w:trHeight w:val="1865"/>
        </w:trPr>
        <w:tc>
          <w:tcPr>
            <w:tcW w:w="2993" w:type="dxa"/>
          </w:tcPr>
          <w:p w14:paraId="0B4FC251" w14:textId="77777777" w:rsidR="00192D51" w:rsidRDefault="00460E6F">
            <w:pPr>
              <w:pStyle w:val="TableParagraph"/>
              <w:spacing w:before="100"/>
              <w:ind w:left="54"/>
              <w:rPr>
                <w:sz w:val="24"/>
              </w:rPr>
            </w:pPr>
            <w:r>
              <w:rPr>
                <w:sz w:val="24"/>
              </w:rPr>
              <w:t>Наименование</w:t>
            </w:r>
            <w:r>
              <w:rPr>
                <w:spacing w:val="-9"/>
                <w:sz w:val="24"/>
              </w:rPr>
              <w:t xml:space="preserve"> </w:t>
            </w:r>
            <w:r>
              <w:rPr>
                <w:spacing w:val="-2"/>
                <w:sz w:val="24"/>
              </w:rPr>
              <w:t>главного</w:t>
            </w:r>
          </w:p>
          <w:p w14:paraId="0DDE4EE2" w14:textId="77777777" w:rsidR="00192D51" w:rsidRDefault="00460E6F">
            <w:pPr>
              <w:pStyle w:val="TableParagraph"/>
              <w:ind w:left="54" w:right="159"/>
              <w:rPr>
                <w:sz w:val="24"/>
              </w:rPr>
            </w:pPr>
            <w:r>
              <w:rPr>
                <w:sz w:val="24"/>
              </w:rPr>
              <w:t>распорядителя</w:t>
            </w:r>
            <w:r>
              <w:rPr>
                <w:spacing w:val="-15"/>
                <w:sz w:val="24"/>
              </w:rPr>
              <w:t xml:space="preserve"> </w:t>
            </w:r>
            <w:r>
              <w:rPr>
                <w:sz w:val="24"/>
              </w:rPr>
              <w:t>бюджетных средств, главного</w:t>
            </w:r>
          </w:p>
          <w:p w14:paraId="2484E315" w14:textId="77777777" w:rsidR="00192D51" w:rsidRDefault="00460E6F">
            <w:pPr>
              <w:pStyle w:val="TableParagraph"/>
              <w:ind w:left="54" w:right="31"/>
              <w:rPr>
                <w:sz w:val="24"/>
              </w:rPr>
            </w:pPr>
            <w:r>
              <w:rPr>
                <w:sz w:val="24"/>
              </w:rPr>
              <w:t>администратора</w:t>
            </w:r>
            <w:r>
              <w:rPr>
                <w:spacing w:val="-15"/>
                <w:sz w:val="24"/>
              </w:rPr>
              <w:t xml:space="preserve"> </w:t>
            </w:r>
            <w:r>
              <w:rPr>
                <w:sz w:val="24"/>
              </w:rPr>
              <w:t xml:space="preserve">источников финансирования дефицита </w:t>
            </w:r>
            <w:r>
              <w:rPr>
                <w:spacing w:val="-2"/>
                <w:sz w:val="24"/>
              </w:rPr>
              <w:t>бюджета</w:t>
            </w:r>
          </w:p>
        </w:tc>
        <w:tc>
          <w:tcPr>
            <w:tcW w:w="135" w:type="dxa"/>
          </w:tcPr>
          <w:p w14:paraId="19087233" w14:textId="77777777" w:rsidR="00192D51" w:rsidRDefault="00192D51">
            <w:pPr>
              <w:pStyle w:val="TableParagraph"/>
              <w:rPr>
                <w:sz w:val="24"/>
              </w:rPr>
            </w:pPr>
          </w:p>
        </w:tc>
        <w:tc>
          <w:tcPr>
            <w:tcW w:w="2508" w:type="dxa"/>
            <w:tcBorders>
              <w:bottom w:val="single" w:sz="4" w:space="0" w:color="000000"/>
            </w:tcBorders>
          </w:tcPr>
          <w:p w14:paraId="7411D2A2" w14:textId="77777777" w:rsidR="00192D51" w:rsidRDefault="00192D51">
            <w:pPr>
              <w:pStyle w:val="TableParagraph"/>
              <w:rPr>
                <w:sz w:val="24"/>
              </w:rPr>
            </w:pPr>
          </w:p>
        </w:tc>
        <w:tc>
          <w:tcPr>
            <w:tcW w:w="372" w:type="dxa"/>
            <w:tcBorders>
              <w:bottom w:val="single" w:sz="4" w:space="0" w:color="000000"/>
            </w:tcBorders>
          </w:tcPr>
          <w:p w14:paraId="6ACA9553" w14:textId="77777777" w:rsidR="00192D51" w:rsidRDefault="00192D51">
            <w:pPr>
              <w:pStyle w:val="TableParagraph"/>
              <w:rPr>
                <w:sz w:val="24"/>
              </w:rPr>
            </w:pPr>
          </w:p>
        </w:tc>
        <w:tc>
          <w:tcPr>
            <w:tcW w:w="5007" w:type="dxa"/>
            <w:gridSpan w:val="3"/>
            <w:tcBorders>
              <w:right w:val="single" w:sz="4" w:space="0" w:color="000000"/>
            </w:tcBorders>
          </w:tcPr>
          <w:p w14:paraId="78CF7062" w14:textId="77777777" w:rsidR="00192D51" w:rsidRDefault="00192D51">
            <w:pPr>
              <w:pStyle w:val="TableParagraph"/>
              <w:rPr>
                <w:sz w:val="24"/>
              </w:rPr>
            </w:pPr>
          </w:p>
          <w:p w14:paraId="49175AB5" w14:textId="77777777" w:rsidR="00192D51" w:rsidRDefault="00192D51">
            <w:pPr>
              <w:pStyle w:val="TableParagraph"/>
              <w:rPr>
                <w:sz w:val="24"/>
              </w:rPr>
            </w:pPr>
          </w:p>
          <w:p w14:paraId="1FFFBC61" w14:textId="77777777" w:rsidR="00192D51" w:rsidRDefault="00192D51">
            <w:pPr>
              <w:pStyle w:val="TableParagraph"/>
              <w:rPr>
                <w:sz w:val="24"/>
              </w:rPr>
            </w:pPr>
          </w:p>
          <w:p w14:paraId="30EA9AEC" w14:textId="77777777" w:rsidR="00192D51" w:rsidRDefault="00192D51">
            <w:pPr>
              <w:pStyle w:val="TableParagraph"/>
              <w:rPr>
                <w:sz w:val="24"/>
              </w:rPr>
            </w:pPr>
          </w:p>
          <w:p w14:paraId="334626BA" w14:textId="77777777" w:rsidR="00192D51" w:rsidRDefault="00192D51">
            <w:pPr>
              <w:pStyle w:val="TableParagraph"/>
              <w:spacing w:before="100"/>
              <w:rPr>
                <w:sz w:val="24"/>
              </w:rPr>
            </w:pPr>
          </w:p>
          <w:p w14:paraId="254882FE" w14:textId="77777777" w:rsidR="00192D51" w:rsidRDefault="00460E6F">
            <w:pPr>
              <w:pStyle w:val="TableParagraph"/>
              <w:ind w:left="2414"/>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r>
      <w:tr w:rsidR="00192D51" w14:paraId="527E22F5" w14:textId="77777777">
        <w:trPr>
          <w:trHeight w:val="1307"/>
        </w:trPr>
        <w:tc>
          <w:tcPr>
            <w:tcW w:w="2993" w:type="dxa"/>
          </w:tcPr>
          <w:p w14:paraId="51DBFBC4" w14:textId="77777777" w:rsidR="00192D51" w:rsidRDefault="00460E6F">
            <w:pPr>
              <w:pStyle w:val="TableParagraph"/>
              <w:spacing w:before="95"/>
              <w:ind w:left="54"/>
              <w:rPr>
                <w:sz w:val="24"/>
              </w:rPr>
            </w:pPr>
            <w:r>
              <w:rPr>
                <w:spacing w:val="-2"/>
                <w:sz w:val="24"/>
              </w:rPr>
              <w:t>Наименование</w:t>
            </w:r>
          </w:p>
          <w:p w14:paraId="7F566CAF" w14:textId="77777777" w:rsidR="00192D51" w:rsidRDefault="00460E6F">
            <w:pPr>
              <w:pStyle w:val="TableParagraph"/>
              <w:ind w:left="54" w:right="317"/>
              <w:rPr>
                <w:sz w:val="24"/>
              </w:rPr>
            </w:pPr>
            <w:r>
              <w:rPr>
                <w:sz w:val="24"/>
              </w:rPr>
              <w:t>вышестоящего</w:t>
            </w:r>
            <w:r>
              <w:rPr>
                <w:spacing w:val="-15"/>
                <w:sz w:val="24"/>
              </w:rPr>
              <w:t xml:space="preserve"> </w:t>
            </w:r>
            <w:r>
              <w:rPr>
                <w:sz w:val="24"/>
              </w:rPr>
              <w:t>участника бюджетного процесса</w:t>
            </w:r>
          </w:p>
          <w:p w14:paraId="319477A7" w14:textId="77777777" w:rsidR="00192D51" w:rsidRDefault="00460E6F">
            <w:pPr>
              <w:pStyle w:val="TableParagraph"/>
              <w:ind w:left="54"/>
              <w:rPr>
                <w:sz w:val="24"/>
              </w:rPr>
            </w:pPr>
            <w:r>
              <w:rPr>
                <w:sz w:val="24"/>
              </w:rPr>
              <w:t>(вышестоящей</w:t>
            </w:r>
            <w:r>
              <w:rPr>
                <w:spacing w:val="-5"/>
                <w:sz w:val="24"/>
              </w:rPr>
              <w:t xml:space="preserve"> </w:t>
            </w:r>
            <w:r>
              <w:rPr>
                <w:spacing w:val="-2"/>
                <w:sz w:val="24"/>
              </w:rPr>
              <w:t>организации)</w:t>
            </w:r>
          </w:p>
        </w:tc>
        <w:tc>
          <w:tcPr>
            <w:tcW w:w="135" w:type="dxa"/>
          </w:tcPr>
          <w:p w14:paraId="27BF01BC" w14:textId="77777777" w:rsidR="00192D51" w:rsidRDefault="00192D51">
            <w:pPr>
              <w:pStyle w:val="TableParagraph"/>
              <w:rPr>
                <w:sz w:val="24"/>
              </w:rPr>
            </w:pPr>
          </w:p>
        </w:tc>
        <w:tc>
          <w:tcPr>
            <w:tcW w:w="2508" w:type="dxa"/>
            <w:tcBorders>
              <w:top w:val="single" w:sz="4" w:space="0" w:color="000000"/>
              <w:bottom w:val="single" w:sz="4" w:space="0" w:color="000000"/>
            </w:tcBorders>
          </w:tcPr>
          <w:p w14:paraId="65B24862" w14:textId="77777777" w:rsidR="00192D51" w:rsidRDefault="00192D51">
            <w:pPr>
              <w:pStyle w:val="TableParagraph"/>
              <w:rPr>
                <w:sz w:val="24"/>
              </w:rPr>
            </w:pPr>
          </w:p>
        </w:tc>
        <w:tc>
          <w:tcPr>
            <w:tcW w:w="372" w:type="dxa"/>
            <w:tcBorders>
              <w:top w:val="single" w:sz="4" w:space="0" w:color="000000"/>
              <w:bottom w:val="single" w:sz="4" w:space="0" w:color="000000"/>
            </w:tcBorders>
          </w:tcPr>
          <w:p w14:paraId="038FD58F" w14:textId="77777777" w:rsidR="00192D51" w:rsidRDefault="00192D51">
            <w:pPr>
              <w:pStyle w:val="TableParagraph"/>
              <w:rPr>
                <w:sz w:val="24"/>
              </w:rPr>
            </w:pPr>
          </w:p>
        </w:tc>
        <w:tc>
          <w:tcPr>
            <w:tcW w:w="342" w:type="dxa"/>
            <w:tcBorders>
              <w:top w:val="single" w:sz="4" w:space="0" w:color="000000"/>
              <w:bottom w:val="single" w:sz="4" w:space="0" w:color="000000"/>
            </w:tcBorders>
          </w:tcPr>
          <w:p w14:paraId="40008F63" w14:textId="77777777" w:rsidR="00192D51" w:rsidRDefault="00192D51">
            <w:pPr>
              <w:pStyle w:val="TableParagraph"/>
              <w:rPr>
                <w:sz w:val="24"/>
              </w:rPr>
            </w:pPr>
          </w:p>
        </w:tc>
        <w:tc>
          <w:tcPr>
            <w:tcW w:w="1970" w:type="dxa"/>
            <w:tcBorders>
              <w:top w:val="single" w:sz="4" w:space="0" w:color="000000"/>
              <w:bottom w:val="single" w:sz="4" w:space="0" w:color="000000"/>
            </w:tcBorders>
          </w:tcPr>
          <w:p w14:paraId="7089AAE5" w14:textId="77777777" w:rsidR="00192D51" w:rsidRDefault="00192D51">
            <w:pPr>
              <w:pStyle w:val="TableParagraph"/>
              <w:rPr>
                <w:sz w:val="24"/>
              </w:rPr>
            </w:pPr>
          </w:p>
        </w:tc>
        <w:tc>
          <w:tcPr>
            <w:tcW w:w="2695" w:type="dxa"/>
            <w:tcBorders>
              <w:right w:val="single" w:sz="4" w:space="0" w:color="000000"/>
            </w:tcBorders>
          </w:tcPr>
          <w:p w14:paraId="6C6DFC8A" w14:textId="77777777" w:rsidR="00192D51" w:rsidRDefault="00192D51">
            <w:pPr>
              <w:pStyle w:val="TableParagraph"/>
              <w:rPr>
                <w:sz w:val="24"/>
              </w:rPr>
            </w:pPr>
          </w:p>
        </w:tc>
      </w:tr>
      <w:tr w:rsidR="00192D51" w14:paraId="35826B2F" w14:textId="77777777">
        <w:trPr>
          <w:trHeight w:val="763"/>
        </w:trPr>
        <w:tc>
          <w:tcPr>
            <w:tcW w:w="2993" w:type="dxa"/>
          </w:tcPr>
          <w:p w14:paraId="4C0FEF57" w14:textId="77777777" w:rsidR="00192D51" w:rsidRDefault="00192D51">
            <w:pPr>
              <w:pStyle w:val="TableParagraph"/>
              <w:spacing w:before="94"/>
              <w:rPr>
                <w:sz w:val="24"/>
              </w:rPr>
            </w:pPr>
          </w:p>
          <w:p w14:paraId="1A5DAA62" w14:textId="77777777" w:rsidR="00192D51" w:rsidRDefault="00460E6F">
            <w:pPr>
              <w:pStyle w:val="TableParagraph"/>
              <w:spacing w:before="1"/>
              <w:ind w:left="54"/>
              <w:rPr>
                <w:sz w:val="24"/>
              </w:rPr>
            </w:pPr>
            <w:r>
              <w:rPr>
                <w:sz w:val="24"/>
              </w:rPr>
              <w:t>Финансовый</w:t>
            </w:r>
            <w:r>
              <w:rPr>
                <w:spacing w:val="-4"/>
                <w:sz w:val="24"/>
              </w:rPr>
              <w:t xml:space="preserve"> орган</w:t>
            </w:r>
          </w:p>
        </w:tc>
        <w:tc>
          <w:tcPr>
            <w:tcW w:w="5327" w:type="dxa"/>
            <w:gridSpan w:val="5"/>
            <w:tcBorders>
              <w:top w:val="single" w:sz="4" w:space="0" w:color="000000"/>
            </w:tcBorders>
          </w:tcPr>
          <w:p w14:paraId="165E39E9" w14:textId="5F7CC285" w:rsidR="00192D51" w:rsidRDefault="00460E6F">
            <w:pPr>
              <w:pStyle w:val="TableParagraph"/>
              <w:spacing w:before="95"/>
              <w:ind w:left="357" w:right="219" w:firstLine="468"/>
              <w:rPr>
                <w:sz w:val="24"/>
              </w:rPr>
            </w:pPr>
            <w:r>
              <w:rPr>
                <w:sz w:val="24"/>
              </w:rPr>
              <w:t xml:space="preserve">Администрация сельского поселения </w:t>
            </w:r>
            <w:r w:rsidR="00882AC8" w:rsidRPr="00882AC8">
              <w:rPr>
                <w:sz w:val="24"/>
              </w:rPr>
              <w:t xml:space="preserve">Тубинский </w:t>
            </w:r>
            <w:r w:rsidR="00882AC8">
              <w:rPr>
                <w:sz w:val="24"/>
              </w:rPr>
              <w:t>с</w:t>
            </w:r>
            <w:r>
              <w:rPr>
                <w:sz w:val="24"/>
              </w:rPr>
              <w:t>ельсовет</w:t>
            </w:r>
            <w:r>
              <w:rPr>
                <w:spacing w:val="-15"/>
                <w:sz w:val="24"/>
              </w:rPr>
              <w:t xml:space="preserve"> </w:t>
            </w:r>
            <w:r>
              <w:rPr>
                <w:sz w:val="24"/>
              </w:rPr>
              <w:t>муниципального</w:t>
            </w:r>
          </w:p>
        </w:tc>
        <w:tc>
          <w:tcPr>
            <w:tcW w:w="2695" w:type="dxa"/>
            <w:tcBorders>
              <w:right w:val="single" w:sz="4" w:space="0" w:color="000000"/>
            </w:tcBorders>
          </w:tcPr>
          <w:p w14:paraId="37E05DFC" w14:textId="77777777" w:rsidR="00192D51" w:rsidRDefault="00192D51">
            <w:pPr>
              <w:pStyle w:val="TableParagraph"/>
              <w:rPr>
                <w:sz w:val="24"/>
              </w:rPr>
            </w:pPr>
          </w:p>
        </w:tc>
      </w:tr>
    </w:tbl>
    <w:p w14:paraId="6756AD5C"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0345809C" w14:textId="77777777" w:rsidR="00192D51" w:rsidRDefault="00460E6F">
      <w:pPr>
        <w:pStyle w:val="a3"/>
        <w:spacing w:line="20" w:lineRule="exact"/>
        <w:ind w:left="3674"/>
        <w:jc w:val="left"/>
        <w:rPr>
          <w:sz w:val="2"/>
        </w:rPr>
      </w:pPr>
      <w:r>
        <w:rPr>
          <w:noProof/>
          <w:sz w:val="2"/>
          <w:lang w:eastAsia="ru-RU"/>
        </w:rPr>
        <w:lastRenderedPageBreak/>
        <mc:AlternateContent>
          <mc:Choice Requires="wps">
            <w:drawing>
              <wp:anchor distT="0" distB="0" distL="0" distR="0" simplePos="0" relativeHeight="476472320" behindDoc="1" locked="0" layoutInCell="1" allowOverlap="1" wp14:anchorId="33598D93" wp14:editId="0D99135A">
                <wp:simplePos x="0" y="0"/>
                <wp:positionH relativeFrom="page">
                  <wp:posOffset>1690370</wp:posOffset>
                </wp:positionH>
                <wp:positionV relativeFrom="page">
                  <wp:posOffset>2780411</wp:posOffset>
                </wp:positionV>
                <wp:extent cx="4351655" cy="635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1655" cy="6350"/>
                        </a:xfrm>
                        <a:custGeom>
                          <a:avLst/>
                          <a:gdLst/>
                          <a:ahLst/>
                          <a:cxnLst/>
                          <a:rect l="l" t="t" r="r" b="b"/>
                          <a:pathLst>
                            <a:path w="4351655" h="6350">
                              <a:moveTo>
                                <a:pt x="4351655" y="0"/>
                              </a:moveTo>
                              <a:lnTo>
                                <a:pt x="0" y="0"/>
                              </a:lnTo>
                              <a:lnTo>
                                <a:pt x="0" y="6096"/>
                              </a:lnTo>
                              <a:lnTo>
                                <a:pt x="4351655" y="6096"/>
                              </a:lnTo>
                              <a:lnTo>
                                <a:pt x="4351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46A483" id="Graphic 125" o:spid="_x0000_s1026" style="position:absolute;margin-left:133.1pt;margin-top:218.95pt;width:342.65pt;height:.5pt;z-index:-26844160;visibility:visible;mso-wrap-style:square;mso-wrap-distance-left:0;mso-wrap-distance-top:0;mso-wrap-distance-right:0;mso-wrap-distance-bottom:0;mso-position-horizontal:absolute;mso-position-horizontal-relative:page;mso-position-vertical:absolute;mso-position-vertical-relative:page;v-text-anchor:top" coordsize="4351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" path="m4351655,l,,,6096r4351655,l4351655,xe" fillcolor="black" stroked="f">
                <v:path arrowok="t"/>
                <w10:wrap anchorx="page" anchory="page"/>
              </v:shape>
            </w:pict>
          </mc:Fallback>
        </mc:AlternateContent>
      </w:r>
      <w:r>
        <w:rPr>
          <w:noProof/>
          <w:sz w:val="2"/>
          <w:lang w:eastAsia="ru-RU"/>
        </w:rPr>
        <mc:AlternateContent>
          <mc:Choice Requires="wpg">
            <w:drawing>
              <wp:inline distT="0" distB="0" distL="0" distR="0" wp14:anchorId="44881A18" wp14:editId="345DDF9D">
                <wp:extent cx="3289935" cy="635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935" cy="6350"/>
                          <a:chOff x="0" y="0"/>
                          <a:chExt cx="3289935" cy="6350"/>
                        </a:xfrm>
                      </wpg:grpSpPr>
                      <wps:wsp>
                        <wps:cNvPr id="127" name="Graphic 127"/>
                        <wps:cNvSpPr/>
                        <wps:spPr>
                          <a:xfrm>
                            <a:off x="0" y="0"/>
                            <a:ext cx="3289935" cy="6350"/>
                          </a:xfrm>
                          <a:custGeom>
                            <a:avLst/>
                            <a:gdLst/>
                            <a:ahLst/>
                            <a:cxnLst/>
                            <a:rect l="l" t="t" r="r" b="b"/>
                            <a:pathLst>
                              <a:path w="3289935" h="6350">
                                <a:moveTo>
                                  <a:pt x="3289427" y="0"/>
                                </a:moveTo>
                                <a:lnTo>
                                  <a:pt x="0" y="0"/>
                                </a:lnTo>
                                <a:lnTo>
                                  <a:pt x="0" y="6096"/>
                                </a:lnTo>
                                <a:lnTo>
                                  <a:pt x="3289427" y="6096"/>
                                </a:lnTo>
                                <a:lnTo>
                                  <a:pt x="32894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F0F95D" id="Group 126" o:spid="_x0000_s1026" style="width:259.05pt;height:.5pt;mso-position-horizontal-relative:char;mso-position-vertical-relative:line" coordsize="328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">
                <v:shape id="Graphic 127" o:spid="_x0000_s1027" style="position:absolute;width:32899;height:63;visibility:visible;mso-wrap-style:square;v-text-anchor:top" coordsize="3289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" path="m3289427,l,,,6096r3289427,l3289427,xe" fillcolor="black" stroked="f">
                  <v:path arrowok="t"/>
                </v:shape>
                <w10:anchorlock/>
              </v:group>
            </w:pict>
          </mc:Fallback>
        </mc:AlternateContent>
      </w:r>
    </w:p>
    <w:p w14:paraId="1C63A083" w14:textId="77777777" w:rsidR="00192D51" w:rsidRDefault="00460E6F">
      <w:pPr>
        <w:spacing w:before="91"/>
        <w:ind w:left="4260" w:right="6310"/>
        <w:jc w:val="center"/>
        <w:rPr>
          <w:sz w:val="24"/>
        </w:rPr>
      </w:pPr>
      <w:r>
        <w:rPr>
          <w:noProof/>
          <w:sz w:val="24"/>
          <w:lang w:eastAsia="ru-RU"/>
        </w:rPr>
        <mc:AlternateContent>
          <mc:Choice Requires="wps">
            <w:drawing>
              <wp:anchor distT="0" distB="0" distL="0" distR="0" simplePos="0" relativeHeight="15771648" behindDoc="0" locked="0" layoutInCell="1" allowOverlap="1" wp14:anchorId="10585C29" wp14:editId="28D4475F">
                <wp:simplePos x="0" y="0"/>
                <wp:positionH relativeFrom="page">
                  <wp:posOffset>7058533</wp:posOffset>
                </wp:positionH>
                <wp:positionV relativeFrom="paragraph">
                  <wp:posOffset>-8382</wp:posOffset>
                </wp:positionV>
                <wp:extent cx="817244" cy="492759"/>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244" cy="492759"/>
                        </a:xfrm>
                        <a:custGeom>
                          <a:avLst/>
                          <a:gdLst/>
                          <a:ahLst/>
                          <a:cxnLst/>
                          <a:rect l="l" t="t" r="r" b="b"/>
                          <a:pathLst>
                            <a:path w="817244" h="492759">
                              <a:moveTo>
                                <a:pt x="811072" y="0"/>
                              </a:moveTo>
                              <a:lnTo>
                                <a:pt x="6096" y="0"/>
                              </a:lnTo>
                              <a:lnTo>
                                <a:pt x="0" y="0"/>
                              </a:lnTo>
                              <a:lnTo>
                                <a:pt x="0" y="6096"/>
                              </a:lnTo>
                              <a:lnTo>
                                <a:pt x="0" y="71628"/>
                              </a:lnTo>
                              <a:lnTo>
                                <a:pt x="0" y="486156"/>
                              </a:lnTo>
                              <a:lnTo>
                                <a:pt x="0" y="492252"/>
                              </a:lnTo>
                              <a:lnTo>
                                <a:pt x="6096" y="492252"/>
                              </a:lnTo>
                              <a:lnTo>
                                <a:pt x="811072" y="492252"/>
                              </a:lnTo>
                              <a:lnTo>
                                <a:pt x="811072" y="486156"/>
                              </a:lnTo>
                              <a:lnTo>
                                <a:pt x="6096" y="486156"/>
                              </a:lnTo>
                              <a:lnTo>
                                <a:pt x="6096" y="71628"/>
                              </a:lnTo>
                              <a:lnTo>
                                <a:pt x="6096" y="6096"/>
                              </a:lnTo>
                              <a:lnTo>
                                <a:pt x="811072" y="6096"/>
                              </a:lnTo>
                              <a:lnTo>
                                <a:pt x="811072" y="0"/>
                              </a:lnTo>
                              <a:close/>
                            </a:path>
                            <a:path w="817244" h="492759">
                              <a:moveTo>
                                <a:pt x="817232" y="0"/>
                              </a:moveTo>
                              <a:lnTo>
                                <a:pt x="811149" y="0"/>
                              </a:lnTo>
                              <a:lnTo>
                                <a:pt x="811149" y="6096"/>
                              </a:lnTo>
                              <a:lnTo>
                                <a:pt x="811149" y="71628"/>
                              </a:lnTo>
                              <a:lnTo>
                                <a:pt x="811149" y="486156"/>
                              </a:lnTo>
                              <a:lnTo>
                                <a:pt x="811149" y="492252"/>
                              </a:lnTo>
                              <a:lnTo>
                                <a:pt x="817232" y="492252"/>
                              </a:lnTo>
                              <a:lnTo>
                                <a:pt x="817232" y="486156"/>
                              </a:lnTo>
                              <a:lnTo>
                                <a:pt x="817232" y="71628"/>
                              </a:lnTo>
                              <a:lnTo>
                                <a:pt x="817232" y="6096"/>
                              </a:lnTo>
                              <a:lnTo>
                                <a:pt x="8172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E9D2520" id="Graphic 128" o:spid="_x0000_s1026" style="position:absolute;margin-left:555.8pt;margin-top:-.65pt;width:64.35pt;height:38.8pt;z-index:15771648;visibility:visible;mso-wrap-style:square;mso-wrap-distance-left:0;mso-wrap-distance-top:0;mso-wrap-distance-right:0;mso-wrap-distance-bottom:0;mso-position-horizontal:absolute;mso-position-horizontal-relative:page;mso-position-vertical:absolute;mso-position-vertical-relative:text;v-text-anchor:top" coordsize="817244,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" path="m811072,l6096,,,,,6096,,71628,,486156r,6096l6096,492252r804976,l811072,486156r-804976,l6096,71628r,-65532l811072,6096r,-6096xem817232,r-6083,l811149,6096r,65532l811149,486156r,6096l817232,492252r,-6096l817232,71628r,-65532l817232,xe" fillcolor="black" stroked="f">
                <v:path arrowok="t"/>
                <w10:wrap anchorx="page"/>
              </v:shape>
            </w:pict>
          </mc:Fallback>
        </mc:AlternateContent>
      </w:r>
      <w:r>
        <w:rPr>
          <w:noProof/>
          <w:sz w:val="24"/>
          <w:lang w:eastAsia="ru-RU"/>
        </w:rPr>
        <mc:AlternateContent>
          <mc:Choice Requires="wps">
            <w:drawing>
              <wp:anchor distT="0" distB="0" distL="0" distR="0" simplePos="0" relativeHeight="476471808" behindDoc="1" locked="0" layoutInCell="1" allowOverlap="1" wp14:anchorId="72C2BD02" wp14:editId="33D9EA17">
                <wp:simplePos x="0" y="0"/>
                <wp:positionH relativeFrom="page">
                  <wp:posOffset>2872994</wp:posOffset>
                </wp:positionH>
                <wp:positionV relativeFrom="paragraph">
                  <wp:posOffset>1436750</wp:posOffset>
                </wp:positionV>
                <wp:extent cx="3169285" cy="635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285" cy="6350"/>
                        </a:xfrm>
                        <a:custGeom>
                          <a:avLst/>
                          <a:gdLst/>
                          <a:ahLst/>
                          <a:cxnLst/>
                          <a:rect l="l" t="t" r="r" b="b"/>
                          <a:pathLst>
                            <a:path w="3169285" h="6350">
                              <a:moveTo>
                                <a:pt x="3169031" y="0"/>
                              </a:moveTo>
                              <a:lnTo>
                                <a:pt x="0" y="0"/>
                              </a:lnTo>
                              <a:lnTo>
                                <a:pt x="0" y="6096"/>
                              </a:lnTo>
                              <a:lnTo>
                                <a:pt x="3169031" y="6096"/>
                              </a:lnTo>
                              <a:lnTo>
                                <a:pt x="31690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278274" id="Graphic 129" o:spid="_x0000_s1026" style="position:absolute;margin-left:226.2pt;margin-top:113.15pt;width:249.55pt;height:.5pt;z-index:-26844672;visibility:visible;mso-wrap-style:square;mso-wrap-distance-left:0;mso-wrap-distance-top:0;mso-wrap-distance-right:0;mso-wrap-distance-bottom:0;mso-position-horizontal:absolute;mso-position-horizontal-relative:page;mso-position-vertical:absolute;mso-position-vertical-relative:text;v-text-anchor:top" coordsize="3169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" path="m3169031,l,,,6096r3169031,l3169031,xe" fillcolor="black" stroked="f">
                <v:path arrowok="t"/>
                <w10:wrap anchorx="page"/>
              </v:shape>
            </w:pict>
          </mc:Fallback>
        </mc:AlternateContent>
      </w: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p w14:paraId="35119224"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28800" behindDoc="1" locked="0" layoutInCell="1" allowOverlap="1" wp14:anchorId="49F651A4" wp14:editId="09A6DFE4">
                <wp:simplePos x="0" y="0"/>
                <wp:positionH relativeFrom="page">
                  <wp:posOffset>2863850</wp:posOffset>
                </wp:positionH>
                <wp:positionV relativeFrom="paragraph">
                  <wp:posOffset>69498</wp:posOffset>
                </wp:positionV>
                <wp:extent cx="3298825" cy="635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6"/>
                              </a:lnTo>
                              <a:lnTo>
                                <a:pt x="3298571" y="6096"/>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0F5E5F" id="Graphic 130" o:spid="_x0000_s1026" style="position:absolute;margin-left:225.5pt;margin-top:5.45pt;width:259.75pt;height:.5pt;z-index:-15687680;visibility:visible;mso-wrap-style:square;mso-wrap-distance-left:0;mso-wrap-distance-top:0;mso-wrap-distance-right:0;mso-wrap-distance-bottom:0;mso-position-horizontal:absolute;mso-position-horizontal-relative:page;mso-position-vertical:absolute;mso-position-vertical-relative:text;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h3IgIAAL0EAAAOAAAAZHJzL2Uyb0RvYy54bWysVMFu2zAMvQ/YPwi6L05SJ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" path="m3298571,l,,,6096r3298571,l3298571,xe" fillcolor="black" stroked="f">
                <v:path arrowok="t"/>
                <w10:wrap type="topAndBottom" anchorx="page"/>
              </v:shape>
            </w:pict>
          </mc:Fallback>
        </mc:AlternateContent>
      </w:r>
    </w:p>
    <w:p w14:paraId="7E2043AB" w14:textId="77777777" w:rsidR="00192D51" w:rsidRDefault="00192D51">
      <w:pPr>
        <w:pStyle w:val="a3"/>
        <w:ind w:left="0"/>
        <w:jc w:val="left"/>
        <w:rPr>
          <w:sz w:val="20"/>
        </w:rPr>
      </w:pPr>
    </w:p>
    <w:p w14:paraId="36D0FA19" w14:textId="77777777" w:rsidR="00192D51" w:rsidRDefault="00192D51">
      <w:pPr>
        <w:pStyle w:val="a3"/>
        <w:ind w:left="0"/>
        <w:jc w:val="left"/>
        <w:rPr>
          <w:sz w:val="20"/>
        </w:rPr>
      </w:pPr>
    </w:p>
    <w:p w14:paraId="0A17580B" w14:textId="77777777" w:rsidR="00192D51" w:rsidRDefault="00460E6F">
      <w:pPr>
        <w:pStyle w:val="a3"/>
        <w:spacing w:before="20"/>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61E7E31A" wp14:editId="18003BE8">
                <wp:simplePos x="0" y="0"/>
                <wp:positionH relativeFrom="page">
                  <wp:posOffset>882650</wp:posOffset>
                </wp:positionH>
                <wp:positionV relativeFrom="paragraph">
                  <wp:posOffset>247251</wp:posOffset>
                </wp:positionV>
                <wp:extent cx="5159375" cy="144653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9375" cy="144653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125"/>
                            </w:tblGrid>
                            <w:tr w:rsidR="0019391C" w14:paraId="119A4EAD" w14:textId="77777777">
                              <w:trPr>
                                <w:trHeight w:val="656"/>
                              </w:trPr>
                              <w:tc>
                                <w:tcPr>
                                  <w:tcW w:w="8125" w:type="dxa"/>
                                </w:tcPr>
                                <w:p w14:paraId="6F677330" w14:textId="77777777" w:rsidR="0019391C" w:rsidRDefault="0019391C">
                                  <w:pPr>
                                    <w:pStyle w:val="TableParagraph"/>
                                    <w:spacing w:line="266" w:lineRule="exact"/>
                                    <w:ind w:left="50"/>
                                    <w:rPr>
                                      <w:sz w:val="24"/>
                                    </w:rPr>
                                  </w:pPr>
                                  <w:r>
                                    <w:rPr>
                                      <w:spacing w:val="-2"/>
                                      <w:sz w:val="24"/>
                                    </w:rPr>
                                    <w:t>Прошу:</w:t>
                                  </w:r>
                                </w:p>
                                <w:p w14:paraId="6EBADC17" w14:textId="77777777" w:rsidR="0019391C" w:rsidRDefault="0019391C">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19391C" w14:paraId="253C8D34" w14:textId="77777777">
                              <w:trPr>
                                <w:trHeight w:val="483"/>
                              </w:trPr>
                              <w:tc>
                                <w:tcPr>
                                  <w:tcW w:w="8125" w:type="dxa"/>
                                </w:tcPr>
                                <w:p w14:paraId="67C9011C" w14:textId="77777777" w:rsidR="0019391C" w:rsidRDefault="0019391C">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19391C" w14:paraId="22E1006C" w14:textId="77777777">
                              <w:trPr>
                                <w:trHeight w:val="486"/>
                              </w:trPr>
                              <w:tc>
                                <w:tcPr>
                                  <w:tcW w:w="8125" w:type="dxa"/>
                                </w:tcPr>
                                <w:p w14:paraId="1F01CB4D" w14:textId="77777777" w:rsidR="0019391C" w:rsidRDefault="0019391C">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19391C" w14:paraId="403C965F" w14:textId="77777777">
                              <w:trPr>
                                <w:trHeight w:val="651"/>
                              </w:trPr>
                              <w:tc>
                                <w:tcPr>
                                  <w:tcW w:w="8125" w:type="dxa"/>
                                </w:tcPr>
                                <w:p w14:paraId="2CD9F299" w14:textId="77777777" w:rsidR="0019391C" w:rsidRDefault="0019391C">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19391C" w:rsidRDefault="0019391C">
                            <w:pPr>
                              <w:pStyle w:val="a3"/>
                              <w:ind w:left="0"/>
                              <w:jc w:val="left"/>
                            </w:pPr>
                          </w:p>
                        </w:txbxContent>
                      </wps:txbx>
                      <wps:bodyPr wrap="square" lIns="0" tIns="0" rIns="0" bIns="0" rtlCol="0">
                        <a:noAutofit/>
                      </wps:bodyPr>
                    </wps:wsp>
                  </a:graphicData>
                </a:graphic>
              </wp:anchor>
            </w:drawing>
          </mc:Choice>
          <mc:Fallback>
            <w:pict>
              <v:shape id="Textbox 131" o:spid="_x0000_s1027" type="#_x0000_t202" style="position:absolute;margin-left:69.5pt;margin-top:19.45pt;width:406.25pt;height:11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125"/>
                      </w:tblGrid>
                      <w:tr w:rsidR="0019391C" w14:paraId="119A4EAD" w14:textId="77777777">
                        <w:trPr>
                          <w:trHeight w:val="656"/>
                        </w:trPr>
                        <w:tc>
                          <w:tcPr>
                            <w:tcW w:w="8125" w:type="dxa"/>
                          </w:tcPr>
                          <w:p w14:paraId="6F677330" w14:textId="77777777" w:rsidR="0019391C" w:rsidRDefault="0019391C">
                            <w:pPr>
                              <w:pStyle w:val="TableParagraph"/>
                              <w:spacing w:line="266" w:lineRule="exact"/>
                              <w:ind w:left="50"/>
                              <w:rPr>
                                <w:sz w:val="24"/>
                              </w:rPr>
                            </w:pPr>
                            <w:r>
                              <w:rPr>
                                <w:spacing w:val="-2"/>
                                <w:sz w:val="24"/>
                              </w:rPr>
                              <w:t>Прошу:</w:t>
                            </w:r>
                          </w:p>
                          <w:p w14:paraId="6EBADC17" w14:textId="77777777" w:rsidR="0019391C" w:rsidRDefault="0019391C">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19391C" w14:paraId="253C8D34" w14:textId="77777777">
                        <w:trPr>
                          <w:trHeight w:val="483"/>
                        </w:trPr>
                        <w:tc>
                          <w:tcPr>
                            <w:tcW w:w="8125" w:type="dxa"/>
                          </w:tcPr>
                          <w:p w14:paraId="67C9011C" w14:textId="77777777" w:rsidR="0019391C" w:rsidRDefault="0019391C">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19391C" w14:paraId="22E1006C" w14:textId="77777777">
                        <w:trPr>
                          <w:trHeight w:val="486"/>
                        </w:trPr>
                        <w:tc>
                          <w:tcPr>
                            <w:tcW w:w="8125" w:type="dxa"/>
                          </w:tcPr>
                          <w:p w14:paraId="1F01CB4D" w14:textId="77777777" w:rsidR="0019391C" w:rsidRDefault="0019391C">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19391C" w14:paraId="403C965F" w14:textId="77777777">
                        <w:trPr>
                          <w:trHeight w:val="651"/>
                        </w:trPr>
                        <w:tc>
                          <w:tcPr>
                            <w:tcW w:w="8125" w:type="dxa"/>
                          </w:tcPr>
                          <w:p w14:paraId="2CD9F299" w14:textId="77777777" w:rsidR="0019391C" w:rsidRDefault="0019391C">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19391C" w:rsidRDefault="0019391C">
                      <w:pPr>
                        <w:pStyle w:val="a3"/>
                        <w:ind w:left="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487629312" behindDoc="1" locked="0" layoutInCell="1" allowOverlap="1" wp14:anchorId="5C06F67E" wp14:editId="122B16FE">
                <wp:simplePos x="0" y="0"/>
                <wp:positionH relativeFrom="page">
                  <wp:posOffset>6939661</wp:posOffset>
                </wp:positionH>
                <wp:positionV relativeFrom="paragraph">
                  <wp:posOffset>174268</wp:posOffset>
                </wp:positionV>
                <wp:extent cx="815340" cy="492759"/>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 cy="492759"/>
                        </a:xfrm>
                        <a:custGeom>
                          <a:avLst/>
                          <a:gdLst/>
                          <a:ahLst/>
                          <a:cxnLst/>
                          <a:rect l="l" t="t" r="r" b="b"/>
                          <a:pathLst>
                            <a:path w="815340" h="492759">
                              <a:moveTo>
                                <a:pt x="6083" y="71704"/>
                              </a:moveTo>
                              <a:lnTo>
                                <a:pt x="0" y="71704"/>
                              </a:lnTo>
                              <a:lnTo>
                                <a:pt x="0" y="486537"/>
                              </a:lnTo>
                              <a:lnTo>
                                <a:pt x="0" y="492633"/>
                              </a:lnTo>
                              <a:lnTo>
                                <a:pt x="6083" y="492633"/>
                              </a:lnTo>
                              <a:lnTo>
                                <a:pt x="6083" y="486537"/>
                              </a:lnTo>
                              <a:lnTo>
                                <a:pt x="6083" y="71704"/>
                              </a:lnTo>
                              <a:close/>
                            </a:path>
                            <a:path w="815340" h="492759">
                              <a:moveTo>
                                <a:pt x="6083" y="0"/>
                              </a:moveTo>
                              <a:lnTo>
                                <a:pt x="0" y="0"/>
                              </a:lnTo>
                              <a:lnTo>
                                <a:pt x="0" y="6096"/>
                              </a:lnTo>
                              <a:lnTo>
                                <a:pt x="0" y="71628"/>
                              </a:lnTo>
                              <a:lnTo>
                                <a:pt x="6083" y="71628"/>
                              </a:lnTo>
                              <a:lnTo>
                                <a:pt x="6083" y="6096"/>
                              </a:lnTo>
                              <a:lnTo>
                                <a:pt x="6083" y="0"/>
                              </a:lnTo>
                              <a:close/>
                            </a:path>
                            <a:path w="815340" h="492759">
                              <a:moveTo>
                                <a:pt x="815340" y="71704"/>
                              </a:moveTo>
                              <a:lnTo>
                                <a:pt x="809244" y="71704"/>
                              </a:lnTo>
                              <a:lnTo>
                                <a:pt x="809244" y="486537"/>
                              </a:lnTo>
                              <a:lnTo>
                                <a:pt x="12192" y="486537"/>
                              </a:lnTo>
                              <a:lnTo>
                                <a:pt x="6096" y="486537"/>
                              </a:lnTo>
                              <a:lnTo>
                                <a:pt x="6096" y="492633"/>
                              </a:lnTo>
                              <a:lnTo>
                                <a:pt x="12192" y="492633"/>
                              </a:lnTo>
                              <a:lnTo>
                                <a:pt x="809244" y="492633"/>
                              </a:lnTo>
                              <a:lnTo>
                                <a:pt x="815340" y="492633"/>
                              </a:lnTo>
                              <a:lnTo>
                                <a:pt x="815340" y="486537"/>
                              </a:lnTo>
                              <a:lnTo>
                                <a:pt x="815340" y="71704"/>
                              </a:lnTo>
                              <a:close/>
                            </a:path>
                            <a:path w="815340" h="492759">
                              <a:moveTo>
                                <a:pt x="815340" y="0"/>
                              </a:moveTo>
                              <a:lnTo>
                                <a:pt x="809244" y="0"/>
                              </a:lnTo>
                              <a:lnTo>
                                <a:pt x="6096" y="0"/>
                              </a:lnTo>
                              <a:lnTo>
                                <a:pt x="6096" y="6096"/>
                              </a:lnTo>
                              <a:lnTo>
                                <a:pt x="809244" y="6096"/>
                              </a:lnTo>
                              <a:lnTo>
                                <a:pt x="809244" y="71628"/>
                              </a:lnTo>
                              <a:lnTo>
                                <a:pt x="815340" y="71628"/>
                              </a:lnTo>
                              <a:lnTo>
                                <a:pt x="815340" y="6096"/>
                              </a:lnTo>
                              <a:lnTo>
                                <a:pt x="815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38CAB01" id="Graphic 132" o:spid="_x0000_s1026" style="position:absolute;margin-left:546.45pt;margin-top:13.7pt;width:64.2pt;height:38.8pt;z-index:-15687168;visibility:visible;mso-wrap-style:square;mso-wrap-distance-left:0;mso-wrap-distance-top:0;mso-wrap-distance-right:0;mso-wrap-distance-bottom:0;mso-position-horizontal:absolute;mso-position-horizontal-relative:page;mso-position-vertical:absolute;mso-position-vertical-relative:text;v-text-anchor:top" coordsize="815340,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" path="m6083,71704l,71704,,486537r,6096l6083,492633r,-6096l6083,71704xem6083,l,,,6096,,71628r6083,l6083,6096,6083,xem815340,71704r-6096,l809244,486537r-797052,l6096,486537r,6096l12192,492633r797052,l815340,492633r,-6096l815340,71704xem815340,r-6096,l6096,r,6096l809244,6096r,65532l815340,71628r,-65532l815340,xe" fillcolor="black" stroked="f">
                <v:path arrowok="t"/>
                <w10:wrap type="topAndBottom" anchorx="page"/>
              </v:shape>
            </w:pict>
          </mc:Fallback>
        </mc:AlternateContent>
      </w:r>
    </w:p>
    <w:p w14:paraId="3C9951FF" w14:textId="77777777" w:rsidR="00192D51" w:rsidRDefault="00192D51">
      <w:pPr>
        <w:pStyle w:val="a3"/>
        <w:ind w:left="0"/>
        <w:jc w:val="left"/>
        <w:rPr>
          <w:sz w:val="20"/>
        </w:rPr>
      </w:pPr>
    </w:p>
    <w:p w14:paraId="60EB7FB9" w14:textId="77777777" w:rsidR="00192D51" w:rsidRDefault="00192D51">
      <w:pPr>
        <w:pStyle w:val="a3"/>
        <w:spacing w:before="30"/>
        <w:ind w:left="0"/>
        <w:jc w:val="left"/>
        <w:rPr>
          <w:sz w:val="20"/>
        </w:rPr>
      </w:pPr>
    </w:p>
    <w:tbl>
      <w:tblPr>
        <w:tblStyle w:val="TableNormal"/>
        <w:tblW w:w="0" w:type="auto"/>
        <w:tblInd w:w="547" w:type="dxa"/>
        <w:tblLayout w:type="fixed"/>
        <w:tblLook w:val="01E0" w:firstRow="1" w:lastRow="1" w:firstColumn="1" w:lastColumn="1" w:noHBand="0" w:noVBand="0"/>
      </w:tblPr>
      <w:tblGrid>
        <w:gridCol w:w="1632"/>
        <w:gridCol w:w="7938"/>
      </w:tblGrid>
      <w:tr w:rsidR="00192D51" w14:paraId="36A38C62" w14:textId="77777777">
        <w:trPr>
          <w:trHeight w:val="381"/>
        </w:trPr>
        <w:tc>
          <w:tcPr>
            <w:tcW w:w="9570" w:type="dxa"/>
            <w:gridSpan w:val="2"/>
          </w:tcPr>
          <w:p w14:paraId="458FBF1D" w14:textId="77777777" w:rsidR="00192D51" w:rsidRDefault="00460E6F">
            <w:pPr>
              <w:pStyle w:val="TableParagraph"/>
              <w:spacing w:line="266" w:lineRule="exact"/>
              <w:ind w:left="50"/>
              <w:rPr>
                <w:sz w:val="24"/>
              </w:rPr>
            </w:pPr>
            <w:r>
              <w:rPr>
                <w:sz w:val="24"/>
              </w:rPr>
              <w:t>2.</w:t>
            </w:r>
            <w:r>
              <w:rPr>
                <w:spacing w:val="-5"/>
                <w:sz w:val="24"/>
              </w:rPr>
              <w:t xml:space="preserve"> </w:t>
            </w:r>
            <w:r>
              <w:rPr>
                <w:sz w:val="24"/>
              </w:rPr>
              <w:t>Сообщить</w:t>
            </w:r>
            <w:r>
              <w:rPr>
                <w:spacing w:val="-3"/>
                <w:sz w:val="24"/>
              </w:rPr>
              <w:t xml:space="preserve"> </w:t>
            </w:r>
            <w:r>
              <w:rPr>
                <w:sz w:val="24"/>
              </w:rPr>
              <w:t>о</w:t>
            </w:r>
            <w:r>
              <w:rPr>
                <w:spacing w:val="-2"/>
                <w:sz w:val="24"/>
              </w:rPr>
              <w:t xml:space="preserve"> </w:t>
            </w:r>
            <w:r>
              <w:rPr>
                <w:sz w:val="24"/>
              </w:rPr>
              <w:t>закрытии</w:t>
            </w:r>
            <w:r>
              <w:rPr>
                <w:spacing w:val="-3"/>
                <w:sz w:val="24"/>
              </w:rPr>
              <w:t xml:space="preserve"> </w:t>
            </w:r>
            <w:r>
              <w:rPr>
                <w:sz w:val="24"/>
              </w:rPr>
              <w:t>лицевого</w:t>
            </w:r>
            <w:r>
              <w:rPr>
                <w:spacing w:val="-2"/>
                <w:sz w:val="24"/>
              </w:rPr>
              <w:t xml:space="preserve"> </w:t>
            </w:r>
            <w:r>
              <w:rPr>
                <w:sz w:val="24"/>
              </w:rPr>
              <w:t>счета</w:t>
            </w:r>
            <w:r>
              <w:rPr>
                <w:spacing w:val="-3"/>
                <w:sz w:val="24"/>
              </w:rPr>
              <w:t xml:space="preserve"> </w:t>
            </w:r>
            <w:r>
              <w:rPr>
                <w:sz w:val="24"/>
              </w:rPr>
              <w:t>на</w:t>
            </w:r>
            <w:r>
              <w:rPr>
                <w:spacing w:val="-1"/>
                <w:sz w:val="24"/>
              </w:rPr>
              <w:t xml:space="preserve"> </w:t>
            </w:r>
            <w:r>
              <w:rPr>
                <w:sz w:val="24"/>
              </w:rPr>
              <w:t>адрес</w:t>
            </w:r>
            <w:r>
              <w:rPr>
                <w:spacing w:val="-4"/>
                <w:sz w:val="24"/>
              </w:rPr>
              <w:t xml:space="preserve"> </w:t>
            </w:r>
            <w:r>
              <w:rPr>
                <w:sz w:val="24"/>
              </w:rPr>
              <w:t>электронной</w:t>
            </w:r>
            <w:r>
              <w:rPr>
                <w:spacing w:val="-4"/>
                <w:sz w:val="24"/>
              </w:rPr>
              <w:t xml:space="preserve"> </w:t>
            </w:r>
            <w:r>
              <w:rPr>
                <w:spacing w:val="-2"/>
                <w:sz w:val="24"/>
              </w:rPr>
              <w:t>почты:</w:t>
            </w:r>
          </w:p>
        </w:tc>
      </w:tr>
      <w:tr w:rsidR="00192D51" w14:paraId="311AFF82" w14:textId="77777777">
        <w:trPr>
          <w:trHeight w:val="954"/>
        </w:trPr>
        <w:tc>
          <w:tcPr>
            <w:tcW w:w="1632" w:type="dxa"/>
          </w:tcPr>
          <w:p w14:paraId="3B4D6511" w14:textId="77777777" w:rsidR="00192D51" w:rsidRDefault="00192D51">
            <w:pPr>
              <w:pStyle w:val="TableParagraph"/>
              <w:rPr>
                <w:sz w:val="24"/>
              </w:rPr>
            </w:pPr>
          </w:p>
          <w:p w14:paraId="232B125F" w14:textId="77777777" w:rsidR="00192D51" w:rsidRDefault="00192D51">
            <w:pPr>
              <w:pStyle w:val="TableParagraph"/>
              <w:spacing w:before="15"/>
              <w:rPr>
                <w:sz w:val="24"/>
              </w:rPr>
            </w:pPr>
          </w:p>
          <w:p w14:paraId="466C8E25" w14:textId="77777777" w:rsidR="00192D51" w:rsidRDefault="00460E6F">
            <w:pPr>
              <w:pStyle w:val="TableParagraph"/>
              <w:spacing w:before="1"/>
              <w:ind w:left="50"/>
              <w:rPr>
                <w:sz w:val="24"/>
              </w:rPr>
            </w:pPr>
            <w:r>
              <w:rPr>
                <w:spacing w:val="-2"/>
                <w:sz w:val="24"/>
              </w:rPr>
              <w:t>Приложения:</w:t>
            </w:r>
          </w:p>
        </w:tc>
        <w:tc>
          <w:tcPr>
            <w:tcW w:w="7938" w:type="dxa"/>
            <w:tcBorders>
              <w:bottom w:val="single" w:sz="4" w:space="0" w:color="000000"/>
            </w:tcBorders>
          </w:tcPr>
          <w:p w14:paraId="4D95EDCB" w14:textId="77777777" w:rsidR="00192D51" w:rsidRDefault="00460E6F">
            <w:pPr>
              <w:pStyle w:val="TableParagraph"/>
              <w:spacing w:line="20" w:lineRule="exact"/>
              <w:ind w:left="5840" w:right="-58"/>
              <w:rPr>
                <w:sz w:val="2"/>
              </w:rPr>
            </w:pPr>
            <w:r>
              <w:rPr>
                <w:noProof/>
                <w:sz w:val="2"/>
                <w:lang w:eastAsia="ru-RU"/>
              </w:rPr>
              <mc:AlternateContent>
                <mc:Choice Requires="wpg">
                  <w:drawing>
                    <wp:inline distT="0" distB="0" distL="0" distR="0" wp14:anchorId="1A1DD23C" wp14:editId="051717F9">
                      <wp:extent cx="1332230" cy="635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2230" cy="6350"/>
                                <a:chOff x="0" y="0"/>
                                <a:chExt cx="1332230" cy="6350"/>
                              </a:xfrm>
                            </wpg:grpSpPr>
                            <wps:wsp>
                              <wps:cNvPr id="134" name="Graphic 134"/>
                              <wps:cNvSpPr/>
                              <wps:spPr>
                                <a:xfrm>
                                  <a:off x="0" y="0"/>
                                  <a:ext cx="1332230" cy="6350"/>
                                </a:xfrm>
                                <a:custGeom>
                                  <a:avLst/>
                                  <a:gdLst/>
                                  <a:ahLst/>
                                  <a:cxnLst/>
                                  <a:rect l="l" t="t" r="r" b="b"/>
                                  <a:pathLst>
                                    <a:path w="1332230" h="6350">
                                      <a:moveTo>
                                        <a:pt x="1331976" y="0"/>
                                      </a:moveTo>
                                      <a:lnTo>
                                        <a:pt x="0" y="0"/>
                                      </a:lnTo>
                                      <a:lnTo>
                                        <a:pt x="0" y="6095"/>
                                      </a:lnTo>
                                      <a:lnTo>
                                        <a:pt x="1331976" y="6095"/>
                                      </a:lnTo>
                                      <a:lnTo>
                                        <a:pt x="1331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65E8FAB" id="Group 133" o:spid="_x0000_s1026" style="width:104.9pt;height:.5pt;mso-position-horizontal-relative:char;mso-position-vertical-relative:line" coordsize="133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">
                      <v:shape id="Graphic 134" o:spid="_x0000_s1027" style="position:absolute;width:13322;height:63;visibility:visible;mso-wrap-style:square;v-text-anchor:top" coordsize="1332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" path="m1331976,l,,,6095r1331976,l1331976,xe" fillcolor="black" stroked="f">
                        <v:path arrowok="t"/>
                      </v:shape>
                      <w10:anchorlock/>
                    </v:group>
                  </w:pict>
                </mc:Fallback>
              </mc:AlternateContent>
            </w:r>
          </w:p>
          <w:p w14:paraId="0BD0621C" w14:textId="77777777" w:rsidR="00192D51" w:rsidRDefault="00192D51">
            <w:pPr>
              <w:pStyle w:val="TableParagraph"/>
              <w:spacing w:before="271"/>
              <w:rPr>
                <w:sz w:val="24"/>
              </w:rPr>
            </w:pPr>
          </w:p>
          <w:p w14:paraId="54508C16" w14:textId="77777777" w:rsidR="00192D51" w:rsidRDefault="00460E6F">
            <w:pPr>
              <w:pStyle w:val="TableParagraph"/>
              <w:spacing w:before="1"/>
              <w:ind w:left="62"/>
              <w:rPr>
                <w:sz w:val="24"/>
              </w:rPr>
            </w:pPr>
            <w:r>
              <w:rPr>
                <w:spacing w:val="-5"/>
                <w:sz w:val="24"/>
              </w:rPr>
              <w:t>1.</w:t>
            </w:r>
          </w:p>
        </w:tc>
      </w:tr>
      <w:tr w:rsidR="00192D51" w14:paraId="7D73F69F" w14:textId="77777777">
        <w:trPr>
          <w:trHeight w:val="484"/>
        </w:trPr>
        <w:tc>
          <w:tcPr>
            <w:tcW w:w="1632" w:type="dxa"/>
          </w:tcPr>
          <w:p w14:paraId="73C8FE0F" w14:textId="77777777" w:rsidR="00192D51" w:rsidRDefault="00192D51">
            <w:pPr>
              <w:pStyle w:val="TableParagraph"/>
              <w:rPr>
                <w:sz w:val="24"/>
              </w:rPr>
            </w:pPr>
          </w:p>
        </w:tc>
        <w:tc>
          <w:tcPr>
            <w:tcW w:w="7938" w:type="dxa"/>
            <w:tcBorders>
              <w:top w:val="single" w:sz="4" w:space="0" w:color="000000"/>
            </w:tcBorders>
          </w:tcPr>
          <w:p w14:paraId="00C76B81" w14:textId="77777777" w:rsidR="00192D51" w:rsidRDefault="00460E6F">
            <w:pPr>
              <w:pStyle w:val="TableParagraph"/>
              <w:spacing w:before="92"/>
              <w:ind w:left="62"/>
              <w:rPr>
                <w:sz w:val="24"/>
              </w:rPr>
            </w:pPr>
            <w:r>
              <w:rPr>
                <w:spacing w:val="-5"/>
                <w:sz w:val="24"/>
              </w:rPr>
              <w:t>2.</w:t>
            </w:r>
          </w:p>
        </w:tc>
      </w:tr>
      <w:tr w:rsidR="00192D51" w14:paraId="396C4DC0" w14:textId="77777777">
        <w:trPr>
          <w:trHeight w:val="363"/>
        </w:trPr>
        <w:tc>
          <w:tcPr>
            <w:tcW w:w="9570" w:type="dxa"/>
            <w:gridSpan w:val="2"/>
          </w:tcPr>
          <w:p w14:paraId="64C92BE5" w14:textId="77777777" w:rsidR="00192D51" w:rsidRDefault="00460E6F">
            <w:pPr>
              <w:pStyle w:val="TableParagraph"/>
              <w:spacing w:line="20" w:lineRule="exact"/>
              <w:ind w:left="1972" w:right="-72"/>
              <w:rPr>
                <w:sz w:val="2"/>
              </w:rPr>
            </w:pPr>
            <w:r>
              <w:rPr>
                <w:noProof/>
                <w:sz w:val="2"/>
                <w:lang w:eastAsia="ru-RU"/>
              </w:rPr>
              <mc:AlternateContent>
                <mc:Choice Requires="wpg">
                  <w:drawing>
                    <wp:inline distT="0" distB="0" distL="0" distR="0" wp14:anchorId="61FF6C91" wp14:editId="1EF4F0F6">
                      <wp:extent cx="4824095"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4095" cy="6350"/>
                                <a:chOff x="0" y="0"/>
                                <a:chExt cx="4824095" cy="6350"/>
                              </a:xfrm>
                            </wpg:grpSpPr>
                            <wps:wsp>
                              <wps:cNvPr id="136" name="Graphic 136"/>
                              <wps:cNvSpPr/>
                              <wps:spPr>
                                <a:xfrm>
                                  <a:off x="0" y="0"/>
                                  <a:ext cx="4824095" cy="6350"/>
                                </a:xfrm>
                                <a:custGeom>
                                  <a:avLst/>
                                  <a:gdLst/>
                                  <a:ahLst/>
                                  <a:cxnLst/>
                                  <a:rect l="l" t="t" r="r" b="b"/>
                                  <a:pathLst>
                                    <a:path w="4824095" h="6350">
                                      <a:moveTo>
                                        <a:pt x="4824095" y="0"/>
                                      </a:moveTo>
                                      <a:lnTo>
                                        <a:pt x="0" y="0"/>
                                      </a:lnTo>
                                      <a:lnTo>
                                        <a:pt x="0" y="6096"/>
                                      </a:lnTo>
                                      <a:lnTo>
                                        <a:pt x="4824095" y="6096"/>
                                      </a:lnTo>
                                      <a:lnTo>
                                        <a:pt x="4824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4B32038" id="Group 135" o:spid="_x0000_s1026" style="width:379.85pt;height:.5pt;mso-position-horizontal-relative:char;mso-position-vertical-relative:line" coordsize="482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">
                      <v:shape id="Graphic 136" o:spid="_x0000_s1027" style="position:absolute;width:48240;height:63;visibility:visible;mso-wrap-style:square;v-text-anchor:top" coordsize="48240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" path="m4824095,l,,,6096r4824095,l4824095,xe" fillcolor="black" stroked="f">
                        <v:path arrowok="t"/>
                      </v:shape>
                      <w10:anchorlock/>
                    </v:group>
                  </w:pict>
                </mc:Fallback>
              </mc:AlternateContent>
            </w:r>
          </w:p>
          <w:p w14:paraId="14A5D86B" w14:textId="77777777" w:rsidR="00192D51" w:rsidRDefault="00460E6F">
            <w:pPr>
              <w:pStyle w:val="TableParagraph"/>
              <w:spacing w:before="68" w:line="256" w:lineRule="exact"/>
              <w:ind w:left="945"/>
              <w:rPr>
                <w:sz w:val="24"/>
              </w:rPr>
            </w:pPr>
            <w:r>
              <w:rPr>
                <w:sz w:val="24"/>
              </w:rPr>
              <w:t>Реквизиты</w:t>
            </w:r>
            <w:r>
              <w:rPr>
                <w:spacing w:val="-6"/>
                <w:sz w:val="24"/>
              </w:rPr>
              <w:t xml:space="preserve"> </w:t>
            </w:r>
            <w:r>
              <w:rPr>
                <w:sz w:val="24"/>
              </w:rPr>
              <w:t>для</w:t>
            </w:r>
            <w:r>
              <w:rPr>
                <w:spacing w:val="-3"/>
                <w:sz w:val="24"/>
              </w:rPr>
              <w:t xml:space="preserve"> </w:t>
            </w:r>
            <w:r>
              <w:rPr>
                <w:sz w:val="24"/>
              </w:rPr>
              <w:t>перечисления</w:t>
            </w:r>
            <w:r>
              <w:rPr>
                <w:spacing w:val="-3"/>
                <w:sz w:val="24"/>
              </w:rPr>
              <w:t xml:space="preserve"> </w:t>
            </w:r>
            <w:r>
              <w:rPr>
                <w:sz w:val="24"/>
              </w:rPr>
              <w:t>средств,</w:t>
            </w:r>
            <w:r>
              <w:rPr>
                <w:spacing w:val="-3"/>
                <w:sz w:val="24"/>
              </w:rPr>
              <w:t xml:space="preserve"> </w:t>
            </w:r>
            <w:r>
              <w:rPr>
                <w:sz w:val="24"/>
              </w:rPr>
              <w:t>поступивших</w:t>
            </w:r>
            <w:r>
              <w:rPr>
                <w:spacing w:val="-4"/>
                <w:sz w:val="24"/>
              </w:rPr>
              <w:t xml:space="preserve"> </w:t>
            </w:r>
            <w:r>
              <w:rPr>
                <w:sz w:val="24"/>
              </w:rPr>
              <w:t>после</w:t>
            </w:r>
            <w:r>
              <w:rPr>
                <w:spacing w:val="-3"/>
                <w:sz w:val="24"/>
              </w:rPr>
              <w:t xml:space="preserve"> </w:t>
            </w:r>
            <w:r>
              <w:rPr>
                <w:sz w:val="24"/>
              </w:rPr>
              <w:t>закрытия</w:t>
            </w:r>
            <w:r>
              <w:rPr>
                <w:spacing w:val="-3"/>
                <w:sz w:val="24"/>
              </w:rPr>
              <w:t xml:space="preserve"> </w:t>
            </w:r>
            <w:r>
              <w:rPr>
                <w:sz w:val="24"/>
              </w:rPr>
              <w:t>лицевого</w:t>
            </w:r>
            <w:r>
              <w:rPr>
                <w:spacing w:val="-3"/>
                <w:sz w:val="24"/>
              </w:rPr>
              <w:t xml:space="preserve"> </w:t>
            </w:r>
            <w:r>
              <w:rPr>
                <w:spacing w:val="-2"/>
                <w:sz w:val="24"/>
              </w:rPr>
              <w:t>счета</w:t>
            </w:r>
          </w:p>
        </w:tc>
      </w:tr>
    </w:tbl>
    <w:p w14:paraId="0AEF802A" w14:textId="77777777" w:rsidR="00192D51" w:rsidRDefault="00192D51">
      <w:pPr>
        <w:pStyle w:val="a3"/>
        <w:spacing w:before="161"/>
        <w:ind w:left="0"/>
        <w:jc w:val="left"/>
        <w:rPr>
          <w:sz w:val="20"/>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835"/>
        <w:gridCol w:w="1757"/>
        <w:gridCol w:w="3233"/>
      </w:tblGrid>
      <w:tr w:rsidR="00192D51" w14:paraId="09E260B0" w14:textId="77777777">
        <w:trPr>
          <w:trHeight w:val="479"/>
        </w:trPr>
        <w:tc>
          <w:tcPr>
            <w:tcW w:w="2535" w:type="dxa"/>
            <w:vMerge w:val="restart"/>
            <w:tcBorders>
              <w:left w:val="nil"/>
            </w:tcBorders>
          </w:tcPr>
          <w:p w14:paraId="211494B1" w14:textId="77777777" w:rsidR="00192D51" w:rsidRDefault="00192D51">
            <w:pPr>
              <w:pStyle w:val="TableParagraph"/>
              <w:spacing w:before="61"/>
              <w:rPr>
                <w:sz w:val="24"/>
              </w:rPr>
            </w:pPr>
          </w:p>
          <w:p w14:paraId="2D98FE14" w14:textId="77777777" w:rsidR="00192D51" w:rsidRDefault="00460E6F">
            <w:pPr>
              <w:pStyle w:val="TableParagraph"/>
              <w:ind w:left="634"/>
              <w:rPr>
                <w:sz w:val="24"/>
              </w:rPr>
            </w:pPr>
            <w:r>
              <w:rPr>
                <w:sz w:val="24"/>
              </w:rPr>
              <w:t>Номер</w:t>
            </w:r>
            <w:r>
              <w:rPr>
                <w:spacing w:val="-5"/>
                <w:sz w:val="24"/>
              </w:rPr>
              <w:t xml:space="preserve"> </w:t>
            </w:r>
            <w:r>
              <w:rPr>
                <w:spacing w:val="-2"/>
                <w:sz w:val="24"/>
              </w:rPr>
              <w:t>счета</w:t>
            </w:r>
          </w:p>
        </w:tc>
        <w:tc>
          <w:tcPr>
            <w:tcW w:w="7825" w:type="dxa"/>
            <w:gridSpan w:val="3"/>
            <w:tcBorders>
              <w:right w:val="nil"/>
            </w:tcBorders>
          </w:tcPr>
          <w:p w14:paraId="61580C72" w14:textId="77777777" w:rsidR="00192D51" w:rsidRDefault="00460E6F">
            <w:pPr>
              <w:pStyle w:val="TableParagraph"/>
              <w:spacing w:before="92"/>
              <w:ind w:left="6"/>
              <w:jc w:val="center"/>
              <w:rPr>
                <w:sz w:val="24"/>
              </w:rPr>
            </w:pPr>
            <w:r>
              <w:rPr>
                <w:sz w:val="24"/>
              </w:rPr>
              <w:t>Реквизиты</w:t>
            </w:r>
            <w:r>
              <w:rPr>
                <w:spacing w:val="-4"/>
                <w:sz w:val="24"/>
              </w:rPr>
              <w:t xml:space="preserve"> банка</w:t>
            </w:r>
          </w:p>
        </w:tc>
      </w:tr>
      <w:tr w:rsidR="00192D51" w14:paraId="3C8C1B6C" w14:textId="77777777">
        <w:trPr>
          <w:trHeight w:val="479"/>
        </w:trPr>
        <w:tc>
          <w:tcPr>
            <w:tcW w:w="2535" w:type="dxa"/>
            <w:vMerge/>
            <w:tcBorders>
              <w:top w:val="nil"/>
              <w:left w:val="nil"/>
            </w:tcBorders>
          </w:tcPr>
          <w:p w14:paraId="4CA3E94C" w14:textId="77777777" w:rsidR="00192D51" w:rsidRDefault="00192D51">
            <w:pPr>
              <w:rPr>
                <w:sz w:val="2"/>
                <w:szCs w:val="2"/>
              </w:rPr>
            </w:pPr>
          </w:p>
        </w:tc>
        <w:tc>
          <w:tcPr>
            <w:tcW w:w="2835" w:type="dxa"/>
          </w:tcPr>
          <w:p w14:paraId="4739ECA3" w14:textId="77777777" w:rsidR="00192D51" w:rsidRDefault="00460E6F">
            <w:pPr>
              <w:pStyle w:val="TableParagraph"/>
              <w:spacing w:before="95"/>
              <w:ind w:left="12" w:right="2"/>
              <w:jc w:val="center"/>
              <w:rPr>
                <w:sz w:val="24"/>
              </w:rPr>
            </w:pPr>
            <w:r>
              <w:rPr>
                <w:spacing w:val="-2"/>
                <w:sz w:val="24"/>
              </w:rPr>
              <w:t>наименование</w:t>
            </w:r>
          </w:p>
        </w:tc>
        <w:tc>
          <w:tcPr>
            <w:tcW w:w="1757" w:type="dxa"/>
          </w:tcPr>
          <w:p w14:paraId="143815DD" w14:textId="77777777" w:rsidR="00192D51" w:rsidRDefault="00460E6F">
            <w:pPr>
              <w:pStyle w:val="TableParagraph"/>
              <w:spacing w:before="95"/>
              <w:ind w:left="10" w:right="2"/>
              <w:jc w:val="center"/>
              <w:rPr>
                <w:sz w:val="24"/>
              </w:rPr>
            </w:pPr>
            <w:r>
              <w:rPr>
                <w:spacing w:val="-5"/>
                <w:sz w:val="24"/>
              </w:rPr>
              <w:t>БИК</w:t>
            </w:r>
          </w:p>
        </w:tc>
        <w:tc>
          <w:tcPr>
            <w:tcW w:w="3233" w:type="dxa"/>
            <w:tcBorders>
              <w:right w:val="nil"/>
            </w:tcBorders>
          </w:tcPr>
          <w:p w14:paraId="46AB814C" w14:textId="77777777" w:rsidR="00192D51" w:rsidRDefault="00460E6F">
            <w:pPr>
              <w:pStyle w:val="TableParagraph"/>
              <w:spacing w:before="95"/>
              <w:ind w:left="2"/>
              <w:jc w:val="center"/>
              <w:rPr>
                <w:sz w:val="24"/>
              </w:rPr>
            </w:pPr>
            <w:r>
              <w:rPr>
                <w:sz w:val="24"/>
              </w:rPr>
              <w:t>корреспондентский</w:t>
            </w:r>
            <w:r>
              <w:rPr>
                <w:spacing w:val="-6"/>
                <w:sz w:val="24"/>
              </w:rPr>
              <w:t xml:space="preserve"> </w:t>
            </w:r>
            <w:r>
              <w:rPr>
                <w:spacing w:val="-4"/>
                <w:sz w:val="24"/>
              </w:rPr>
              <w:t>счет</w:t>
            </w:r>
          </w:p>
        </w:tc>
      </w:tr>
      <w:tr w:rsidR="00192D51" w14:paraId="28D84B41" w14:textId="77777777">
        <w:trPr>
          <w:trHeight w:val="479"/>
        </w:trPr>
        <w:tc>
          <w:tcPr>
            <w:tcW w:w="2535" w:type="dxa"/>
            <w:tcBorders>
              <w:left w:val="nil"/>
            </w:tcBorders>
          </w:tcPr>
          <w:p w14:paraId="6604DDC4" w14:textId="77777777" w:rsidR="00192D51" w:rsidRDefault="00460E6F">
            <w:pPr>
              <w:pStyle w:val="TableParagraph"/>
              <w:spacing w:before="95"/>
              <w:ind w:left="14"/>
              <w:jc w:val="center"/>
              <w:rPr>
                <w:sz w:val="24"/>
              </w:rPr>
            </w:pPr>
            <w:r>
              <w:rPr>
                <w:spacing w:val="-10"/>
                <w:sz w:val="24"/>
              </w:rPr>
              <w:t>1</w:t>
            </w:r>
          </w:p>
        </w:tc>
        <w:tc>
          <w:tcPr>
            <w:tcW w:w="2835" w:type="dxa"/>
          </w:tcPr>
          <w:p w14:paraId="63BC98BE" w14:textId="77777777" w:rsidR="00192D51" w:rsidRDefault="00460E6F">
            <w:pPr>
              <w:pStyle w:val="TableParagraph"/>
              <w:spacing w:before="95"/>
              <w:ind w:left="12"/>
              <w:jc w:val="center"/>
              <w:rPr>
                <w:sz w:val="24"/>
              </w:rPr>
            </w:pPr>
            <w:r>
              <w:rPr>
                <w:spacing w:val="-10"/>
                <w:sz w:val="24"/>
              </w:rPr>
              <w:t>2</w:t>
            </w:r>
          </w:p>
        </w:tc>
        <w:tc>
          <w:tcPr>
            <w:tcW w:w="1757" w:type="dxa"/>
          </w:tcPr>
          <w:p w14:paraId="553CAA7B" w14:textId="77777777" w:rsidR="00192D51" w:rsidRDefault="00460E6F">
            <w:pPr>
              <w:pStyle w:val="TableParagraph"/>
              <w:spacing w:before="95"/>
              <w:ind w:left="10" w:right="1"/>
              <w:jc w:val="center"/>
              <w:rPr>
                <w:sz w:val="24"/>
              </w:rPr>
            </w:pPr>
            <w:r>
              <w:rPr>
                <w:spacing w:val="-10"/>
                <w:sz w:val="24"/>
              </w:rPr>
              <w:t>3</w:t>
            </w:r>
          </w:p>
        </w:tc>
        <w:tc>
          <w:tcPr>
            <w:tcW w:w="3233" w:type="dxa"/>
            <w:tcBorders>
              <w:right w:val="nil"/>
            </w:tcBorders>
          </w:tcPr>
          <w:p w14:paraId="13651B62" w14:textId="77777777" w:rsidR="00192D51" w:rsidRDefault="00460E6F">
            <w:pPr>
              <w:pStyle w:val="TableParagraph"/>
              <w:spacing w:before="95"/>
              <w:ind w:left="2"/>
              <w:jc w:val="center"/>
              <w:rPr>
                <w:sz w:val="24"/>
              </w:rPr>
            </w:pPr>
            <w:r>
              <w:rPr>
                <w:spacing w:val="-10"/>
                <w:sz w:val="24"/>
              </w:rPr>
              <w:t>4</w:t>
            </w:r>
          </w:p>
        </w:tc>
      </w:tr>
      <w:tr w:rsidR="00192D51" w14:paraId="1618E917" w14:textId="77777777">
        <w:trPr>
          <w:trHeight w:val="482"/>
        </w:trPr>
        <w:tc>
          <w:tcPr>
            <w:tcW w:w="2535" w:type="dxa"/>
          </w:tcPr>
          <w:p w14:paraId="0CCBCF7D" w14:textId="77777777" w:rsidR="00192D51" w:rsidRDefault="00192D51">
            <w:pPr>
              <w:pStyle w:val="TableParagraph"/>
              <w:rPr>
                <w:sz w:val="24"/>
              </w:rPr>
            </w:pPr>
          </w:p>
        </w:tc>
        <w:tc>
          <w:tcPr>
            <w:tcW w:w="2835" w:type="dxa"/>
          </w:tcPr>
          <w:p w14:paraId="01E39DD8" w14:textId="77777777" w:rsidR="00192D51" w:rsidRDefault="00192D51">
            <w:pPr>
              <w:pStyle w:val="TableParagraph"/>
              <w:rPr>
                <w:sz w:val="24"/>
              </w:rPr>
            </w:pPr>
          </w:p>
        </w:tc>
        <w:tc>
          <w:tcPr>
            <w:tcW w:w="1757" w:type="dxa"/>
          </w:tcPr>
          <w:p w14:paraId="142B1A20" w14:textId="77777777" w:rsidR="00192D51" w:rsidRDefault="00192D51">
            <w:pPr>
              <w:pStyle w:val="TableParagraph"/>
              <w:rPr>
                <w:sz w:val="24"/>
              </w:rPr>
            </w:pPr>
          </w:p>
        </w:tc>
        <w:tc>
          <w:tcPr>
            <w:tcW w:w="3233" w:type="dxa"/>
          </w:tcPr>
          <w:p w14:paraId="5495E903" w14:textId="77777777" w:rsidR="00192D51" w:rsidRDefault="00192D51">
            <w:pPr>
              <w:pStyle w:val="TableParagraph"/>
              <w:rPr>
                <w:sz w:val="24"/>
              </w:rPr>
            </w:pPr>
          </w:p>
        </w:tc>
      </w:tr>
    </w:tbl>
    <w:p w14:paraId="54B2D864"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6C2467A4"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3230"/>
      </w:tblGrid>
      <w:tr w:rsidR="00192D51" w14:paraId="20097DB3" w14:textId="77777777">
        <w:trPr>
          <w:trHeight w:val="650"/>
        </w:trPr>
        <w:tc>
          <w:tcPr>
            <w:tcW w:w="4750" w:type="dxa"/>
          </w:tcPr>
          <w:p w14:paraId="4BA8ED52" w14:textId="77777777" w:rsidR="00192D51" w:rsidRDefault="00460E6F">
            <w:pPr>
              <w:pStyle w:val="TableParagraph"/>
              <w:ind w:left="50" w:right="2259"/>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AA54E9D" w14:textId="77777777" w:rsidR="00192D51" w:rsidRDefault="00192D51">
            <w:pPr>
              <w:pStyle w:val="TableParagraph"/>
              <w:rPr>
                <w:sz w:val="24"/>
              </w:rPr>
            </w:pPr>
          </w:p>
        </w:tc>
        <w:tc>
          <w:tcPr>
            <w:tcW w:w="1190" w:type="dxa"/>
            <w:tcBorders>
              <w:bottom w:val="single" w:sz="4" w:space="0" w:color="000000"/>
            </w:tcBorders>
          </w:tcPr>
          <w:p w14:paraId="22C59F20" w14:textId="77777777" w:rsidR="00192D51" w:rsidRDefault="00192D51">
            <w:pPr>
              <w:pStyle w:val="TableParagraph"/>
              <w:rPr>
                <w:sz w:val="24"/>
              </w:rPr>
            </w:pPr>
          </w:p>
        </w:tc>
        <w:tc>
          <w:tcPr>
            <w:tcW w:w="340" w:type="dxa"/>
          </w:tcPr>
          <w:p w14:paraId="12764A0C" w14:textId="77777777" w:rsidR="00192D51" w:rsidRDefault="00192D51">
            <w:pPr>
              <w:pStyle w:val="TableParagraph"/>
              <w:rPr>
                <w:sz w:val="24"/>
              </w:rPr>
            </w:pPr>
          </w:p>
        </w:tc>
        <w:tc>
          <w:tcPr>
            <w:tcW w:w="3230" w:type="dxa"/>
            <w:tcBorders>
              <w:bottom w:val="single" w:sz="4" w:space="0" w:color="000000"/>
            </w:tcBorders>
          </w:tcPr>
          <w:p w14:paraId="5F036368" w14:textId="77777777" w:rsidR="00192D51" w:rsidRDefault="00192D51">
            <w:pPr>
              <w:pStyle w:val="TableParagraph"/>
              <w:rPr>
                <w:sz w:val="24"/>
              </w:rPr>
            </w:pPr>
          </w:p>
        </w:tc>
      </w:tr>
      <w:tr w:rsidR="00192D51" w14:paraId="76BCB5C3" w14:textId="77777777">
        <w:trPr>
          <w:trHeight w:val="478"/>
        </w:trPr>
        <w:tc>
          <w:tcPr>
            <w:tcW w:w="4750" w:type="dxa"/>
          </w:tcPr>
          <w:p w14:paraId="27280B9A"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35CCD1A1" wp14:editId="0D92D32D">
                      <wp:extent cx="1079500" cy="635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38" name="Graphic 138"/>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749D0AD" id="Group 137"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">
                      <v:shape id="Graphic 138"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" path="m1079296,l,,,6096r1079296,l1079296,xe" fillcolor="black" stroked="f">
                        <v:path arrowok="t"/>
                      </v:shape>
                      <w10:anchorlock/>
                    </v:group>
                  </w:pict>
                </mc:Fallback>
              </mc:AlternateContent>
            </w:r>
          </w:p>
          <w:p w14:paraId="4651E90A"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F65F328" w14:textId="77777777" w:rsidR="00192D51" w:rsidRDefault="00192D51">
            <w:pPr>
              <w:pStyle w:val="TableParagraph"/>
              <w:rPr>
                <w:sz w:val="24"/>
              </w:rPr>
            </w:pPr>
          </w:p>
        </w:tc>
        <w:tc>
          <w:tcPr>
            <w:tcW w:w="1190" w:type="dxa"/>
            <w:tcBorders>
              <w:top w:val="single" w:sz="4" w:space="0" w:color="000000"/>
            </w:tcBorders>
          </w:tcPr>
          <w:p w14:paraId="152E2D29" w14:textId="77777777" w:rsidR="00192D51" w:rsidRDefault="00460E6F">
            <w:pPr>
              <w:pStyle w:val="TableParagraph"/>
              <w:spacing w:before="95"/>
              <w:ind w:left="11" w:right="9"/>
              <w:jc w:val="center"/>
              <w:rPr>
                <w:sz w:val="24"/>
              </w:rPr>
            </w:pPr>
            <w:r>
              <w:rPr>
                <w:spacing w:val="-2"/>
                <w:sz w:val="24"/>
              </w:rPr>
              <w:t>(подпись)</w:t>
            </w:r>
          </w:p>
        </w:tc>
        <w:tc>
          <w:tcPr>
            <w:tcW w:w="340" w:type="dxa"/>
          </w:tcPr>
          <w:p w14:paraId="27873964" w14:textId="77777777" w:rsidR="00192D51" w:rsidRDefault="00192D51">
            <w:pPr>
              <w:pStyle w:val="TableParagraph"/>
              <w:rPr>
                <w:sz w:val="24"/>
              </w:rPr>
            </w:pPr>
          </w:p>
        </w:tc>
        <w:tc>
          <w:tcPr>
            <w:tcW w:w="3230" w:type="dxa"/>
            <w:tcBorders>
              <w:top w:val="single" w:sz="4" w:space="0" w:color="000000"/>
            </w:tcBorders>
          </w:tcPr>
          <w:p w14:paraId="09B16D59" w14:textId="77777777" w:rsidR="00192D51" w:rsidRDefault="00460E6F">
            <w:pPr>
              <w:pStyle w:val="TableParagraph"/>
              <w:spacing w:before="95"/>
              <w:ind w:left="5" w:right="1"/>
              <w:jc w:val="center"/>
              <w:rPr>
                <w:sz w:val="24"/>
              </w:rPr>
            </w:pPr>
            <w:r>
              <w:rPr>
                <w:sz w:val="24"/>
              </w:rPr>
              <w:t>(расшифровка</w:t>
            </w:r>
            <w:r>
              <w:rPr>
                <w:spacing w:val="-5"/>
                <w:sz w:val="24"/>
              </w:rPr>
              <w:t xml:space="preserve"> </w:t>
            </w:r>
            <w:r>
              <w:rPr>
                <w:spacing w:val="-2"/>
                <w:sz w:val="24"/>
              </w:rPr>
              <w:t>подписи)</w:t>
            </w:r>
          </w:p>
        </w:tc>
      </w:tr>
      <w:tr w:rsidR="00192D51" w14:paraId="3C34DCE8" w14:textId="77777777">
        <w:trPr>
          <w:trHeight w:val="758"/>
        </w:trPr>
        <w:tc>
          <w:tcPr>
            <w:tcW w:w="4750" w:type="dxa"/>
          </w:tcPr>
          <w:p w14:paraId="4095F027" w14:textId="77777777" w:rsidR="00192D51" w:rsidRDefault="00460E6F">
            <w:pPr>
              <w:pStyle w:val="TableParagraph"/>
              <w:spacing w:before="97"/>
              <w:ind w:left="50" w:right="105"/>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532ADAD0" w14:textId="77777777" w:rsidR="00192D51" w:rsidRDefault="00192D51">
            <w:pPr>
              <w:pStyle w:val="TableParagraph"/>
              <w:rPr>
                <w:sz w:val="24"/>
              </w:rPr>
            </w:pPr>
          </w:p>
        </w:tc>
        <w:tc>
          <w:tcPr>
            <w:tcW w:w="1190" w:type="dxa"/>
            <w:tcBorders>
              <w:bottom w:val="single" w:sz="4" w:space="0" w:color="000000"/>
            </w:tcBorders>
          </w:tcPr>
          <w:p w14:paraId="2E1944D1" w14:textId="77777777" w:rsidR="00192D51" w:rsidRDefault="00192D51">
            <w:pPr>
              <w:pStyle w:val="TableParagraph"/>
              <w:rPr>
                <w:sz w:val="24"/>
              </w:rPr>
            </w:pPr>
          </w:p>
        </w:tc>
        <w:tc>
          <w:tcPr>
            <w:tcW w:w="340" w:type="dxa"/>
          </w:tcPr>
          <w:p w14:paraId="1A71C4F1" w14:textId="77777777" w:rsidR="00192D51" w:rsidRDefault="00192D51">
            <w:pPr>
              <w:pStyle w:val="TableParagraph"/>
              <w:rPr>
                <w:sz w:val="24"/>
              </w:rPr>
            </w:pPr>
          </w:p>
        </w:tc>
        <w:tc>
          <w:tcPr>
            <w:tcW w:w="3230" w:type="dxa"/>
            <w:tcBorders>
              <w:bottom w:val="single" w:sz="4" w:space="0" w:color="000000"/>
            </w:tcBorders>
          </w:tcPr>
          <w:p w14:paraId="199D222D" w14:textId="77777777" w:rsidR="00192D51" w:rsidRDefault="00192D51">
            <w:pPr>
              <w:pStyle w:val="TableParagraph"/>
              <w:rPr>
                <w:sz w:val="24"/>
              </w:rPr>
            </w:pPr>
          </w:p>
        </w:tc>
      </w:tr>
      <w:tr w:rsidR="00192D51" w14:paraId="23A10542" w14:textId="77777777">
        <w:trPr>
          <w:trHeight w:val="370"/>
        </w:trPr>
        <w:tc>
          <w:tcPr>
            <w:tcW w:w="4750" w:type="dxa"/>
          </w:tcPr>
          <w:p w14:paraId="530B91D6"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54BC15FA" wp14:editId="4EA3ED3D">
                      <wp:extent cx="1079500" cy="6350"/>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40" name="Graphic 140"/>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DA29333" id="Group 139"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">
                      <v:shape id="Graphic 140"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" path="m1079296,l,,,6096r1079296,l1079296,xe" fillcolor="black" stroked="f">
                        <v:path arrowok="t"/>
                      </v:shape>
                      <w10:anchorlock/>
                    </v:group>
                  </w:pict>
                </mc:Fallback>
              </mc:AlternateContent>
            </w:r>
          </w:p>
          <w:p w14:paraId="7DE6AB9C" w14:textId="77777777" w:rsidR="00192D51" w:rsidRDefault="00460E6F">
            <w:pPr>
              <w:pStyle w:val="TableParagraph"/>
              <w:spacing w:before="75" w:line="256" w:lineRule="exact"/>
              <w:ind w:right="221"/>
              <w:jc w:val="right"/>
              <w:rPr>
                <w:sz w:val="24"/>
              </w:rPr>
            </w:pPr>
            <w:r>
              <w:rPr>
                <w:spacing w:val="-2"/>
                <w:sz w:val="24"/>
              </w:rPr>
              <w:t>(должность)</w:t>
            </w:r>
          </w:p>
        </w:tc>
        <w:tc>
          <w:tcPr>
            <w:tcW w:w="341" w:type="dxa"/>
          </w:tcPr>
          <w:p w14:paraId="15527CF4" w14:textId="77777777" w:rsidR="00192D51" w:rsidRDefault="00192D51">
            <w:pPr>
              <w:pStyle w:val="TableParagraph"/>
              <w:rPr>
                <w:sz w:val="24"/>
              </w:rPr>
            </w:pPr>
          </w:p>
        </w:tc>
        <w:tc>
          <w:tcPr>
            <w:tcW w:w="1190" w:type="dxa"/>
            <w:tcBorders>
              <w:top w:val="single" w:sz="4" w:space="0" w:color="000000"/>
            </w:tcBorders>
          </w:tcPr>
          <w:p w14:paraId="18906B18"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77693203" w14:textId="77777777" w:rsidR="00192D51" w:rsidRDefault="00192D51">
            <w:pPr>
              <w:pStyle w:val="TableParagraph"/>
              <w:rPr>
                <w:sz w:val="24"/>
              </w:rPr>
            </w:pPr>
          </w:p>
        </w:tc>
        <w:tc>
          <w:tcPr>
            <w:tcW w:w="3230" w:type="dxa"/>
            <w:tcBorders>
              <w:top w:val="single" w:sz="4" w:space="0" w:color="000000"/>
            </w:tcBorders>
          </w:tcPr>
          <w:p w14:paraId="19B08312" w14:textId="77777777" w:rsidR="00192D51" w:rsidRDefault="00460E6F">
            <w:pPr>
              <w:pStyle w:val="TableParagraph"/>
              <w:spacing w:before="95" w:line="256" w:lineRule="exact"/>
              <w:ind w:left="5"/>
              <w:jc w:val="center"/>
              <w:rPr>
                <w:sz w:val="24"/>
              </w:rPr>
            </w:pPr>
            <w:r>
              <w:rPr>
                <w:sz w:val="24"/>
              </w:rPr>
              <w:t>(расшифровка</w:t>
            </w:r>
            <w:r>
              <w:rPr>
                <w:spacing w:val="-5"/>
                <w:sz w:val="24"/>
              </w:rPr>
              <w:t xml:space="preserve"> </w:t>
            </w:r>
            <w:r>
              <w:rPr>
                <w:spacing w:val="-2"/>
                <w:sz w:val="24"/>
              </w:rPr>
              <w:t>подписи)</w:t>
            </w:r>
          </w:p>
        </w:tc>
      </w:tr>
    </w:tbl>
    <w:p w14:paraId="735385E5" w14:textId="77777777" w:rsidR="00192D51" w:rsidRDefault="00192D51">
      <w:pPr>
        <w:pStyle w:val="a3"/>
        <w:ind w:left="0"/>
        <w:jc w:val="left"/>
        <w:rPr>
          <w:sz w:val="20"/>
        </w:rPr>
      </w:pPr>
    </w:p>
    <w:p w14:paraId="6644A8FC" w14:textId="77777777" w:rsidR="00192D51" w:rsidRDefault="00192D51">
      <w:pPr>
        <w:pStyle w:val="a3"/>
        <w:spacing w:before="31" w:after="1"/>
        <w:ind w:left="0"/>
        <w:jc w:val="left"/>
        <w:rPr>
          <w:sz w:val="20"/>
        </w:rPr>
      </w:pPr>
    </w:p>
    <w:tbl>
      <w:tblPr>
        <w:tblStyle w:val="TableNormal"/>
        <w:tblW w:w="0" w:type="auto"/>
        <w:tblInd w:w="535" w:type="dxa"/>
        <w:tblLayout w:type="fixed"/>
        <w:tblLook w:val="01E0" w:firstRow="1" w:lastRow="1" w:firstColumn="1" w:lastColumn="1" w:noHBand="0" w:noVBand="0"/>
      </w:tblPr>
      <w:tblGrid>
        <w:gridCol w:w="595"/>
        <w:gridCol w:w="1435"/>
        <w:gridCol w:w="1371"/>
        <w:gridCol w:w="7824"/>
      </w:tblGrid>
      <w:tr w:rsidR="00192D51" w14:paraId="3E23236D" w14:textId="77777777">
        <w:trPr>
          <w:trHeight w:val="374"/>
        </w:trPr>
        <w:tc>
          <w:tcPr>
            <w:tcW w:w="595" w:type="dxa"/>
            <w:tcBorders>
              <w:bottom w:val="single" w:sz="4" w:space="0" w:color="000000"/>
            </w:tcBorders>
          </w:tcPr>
          <w:p w14:paraId="7313C30E" w14:textId="77777777" w:rsidR="00192D51" w:rsidRDefault="00460E6F">
            <w:pPr>
              <w:pStyle w:val="TableParagraph"/>
              <w:spacing w:line="266" w:lineRule="exact"/>
              <w:ind w:left="180"/>
              <w:rPr>
                <w:sz w:val="24"/>
              </w:rPr>
            </w:pPr>
            <w:r>
              <w:rPr>
                <w:spacing w:val="-10"/>
                <w:sz w:val="24"/>
              </w:rPr>
              <w:t>"</w:t>
            </w:r>
          </w:p>
        </w:tc>
        <w:tc>
          <w:tcPr>
            <w:tcW w:w="1435" w:type="dxa"/>
            <w:tcBorders>
              <w:bottom w:val="single" w:sz="4" w:space="0" w:color="000000"/>
            </w:tcBorders>
          </w:tcPr>
          <w:p w14:paraId="582EE56C" w14:textId="77777777" w:rsidR="00192D51" w:rsidRDefault="00460E6F">
            <w:pPr>
              <w:pStyle w:val="TableParagraph"/>
              <w:spacing w:line="266" w:lineRule="exact"/>
              <w:ind w:left="317"/>
              <w:rPr>
                <w:sz w:val="24"/>
              </w:rPr>
            </w:pPr>
            <w:r>
              <w:rPr>
                <w:spacing w:val="-10"/>
                <w:sz w:val="24"/>
              </w:rPr>
              <w:t>"</w:t>
            </w:r>
          </w:p>
        </w:tc>
        <w:tc>
          <w:tcPr>
            <w:tcW w:w="1371" w:type="dxa"/>
            <w:tcBorders>
              <w:bottom w:val="single" w:sz="4" w:space="0" w:color="000000"/>
            </w:tcBorders>
          </w:tcPr>
          <w:p w14:paraId="1A244B76" w14:textId="77777777" w:rsidR="00192D51" w:rsidRDefault="00460E6F">
            <w:pPr>
              <w:pStyle w:val="TableParagraph"/>
              <w:spacing w:line="266" w:lineRule="exact"/>
              <w:ind w:right="228"/>
              <w:jc w:val="right"/>
              <w:rPr>
                <w:sz w:val="24"/>
              </w:rPr>
            </w:pPr>
            <w:r>
              <w:rPr>
                <w:spacing w:val="-10"/>
                <w:sz w:val="24"/>
              </w:rPr>
              <w:t>2</w:t>
            </w:r>
          </w:p>
        </w:tc>
        <w:tc>
          <w:tcPr>
            <w:tcW w:w="7824" w:type="dxa"/>
            <w:tcBorders>
              <w:bottom w:val="single" w:sz="4" w:space="0" w:color="000000"/>
            </w:tcBorders>
          </w:tcPr>
          <w:p w14:paraId="7D6F9E91" w14:textId="77777777" w:rsidR="00192D51" w:rsidRDefault="00460E6F">
            <w:pPr>
              <w:pStyle w:val="TableParagraph"/>
              <w:spacing w:line="266" w:lineRule="exact"/>
              <w:ind w:left="233"/>
              <w:rPr>
                <w:sz w:val="24"/>
              </w:rPr>
            </w:pPr>
            <w:r>
              <w:rPr>
                <w:spacing w:val="-5"/>
                <w:sz w:val="24"/>
              </w:rPr>
              <w:t>г.</w:t>
            </w:r>
          </w:p>
        </w:tc>
      </w:tr>
      <w:tr w:rsidR="00192D51" w14:paraId="20EB6AB0" w14:textId="77777777">
        <w:trPr>
          <w:trHeight w:val="760"/>
        </w:trPr>
        <w:tc>
          <w:tcPr>
            <w:tcW w:w="11225" w:type="dxa"/>
            <w:gridSpan w:val="4"/>
            <w:tcBorders>
              <w:top w:val="single" w:sz="4" w:space="0" w:color="000000"/>
            </w:tcBorders>
          </w:tcPr>
          <w:p w14:paraId="6512E516" w14:textId="26EDBDCA" w:rsidR="00192D51" w:rsidRDefault="00460E6F">
            <w:pPr>
              <w:pStyle w:val="TableParagraph"/>
              <w:spacing w:before="95"/>
              <w:ind w:left="3238" w:right="445" w:hanging="2796"/>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9"/>
                <w:sz w:val="24"/>
              </w:rPr>
              <w:t xml:space="preserve"> </w:t>
            </w:r>
            <w:r w:rsidR="00882AC8">
              <w:rPr>
                <w:rFonts w:cs="Calibri"/>
                <w:sz w:val="24"/>
                <w:lang w:eastAsia="ru-RU"/>
              </w:rPr>
              <w:t>Тубинский</w:t>
            </w:r>
            <w:r>
              <w:rPr>
                <w:spacing w:val="-6"/>
                <w:sz w:val="24"/>
              </w:rPr>
              <w:t xml:space="preserve"> </w:t>
            </w:r>
            <w:r>
              <w:rPr>
                <w:sz w:val="24"/>
              </w:rPr>
              <w:t>сельсовет</w:t>
            </w:r>
            <w:r>
              <w:rPr>
                <w:spacing w:val="-6"/>
                <w:sz w:val="24"/>
              </w:rPr>
              <w:t xml:space="preserve"> </w:t>
            </w:r>
            <w:r>
              <w:rPr>
                <w:sz w:val="24"/>
              </w:rPr>
              <w:t>муниципального</w:t>
            </w:r>
            <w:r>
              <w:rPr>
                <w:spacing w:val="-9"/>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3A1322B0" w14:textId="77777777">
        <w:trPr>
          <w:trHeight w:val="492"/>
        </w:trPr>
        <w:tc>
          <w:tcPr>
            <w:tcW w:w="595" w:type="dxa"/>
          </w:tcPr>
          <w:p w14:paraId="0268B8C9" w14:textId="77777777" w:rsidR="00192D51" w:rsidRDefault="00192D51">
            <w:pPr>
              <w:pStyle w:val="TableParagraph"/>
              <w:rPr>
                <w:sz w:val="24"/>
              </w:rPr>
            </w:pPr>
          </w:p>
        </w:tc>
        <w:tc>
          <w:tcPr>
            <w:tcW w:w="1435" w:type="dxa"/>
          </w:tcPr>
          <w:p w14:paraId="06859824" w14:textId="77777777" w:rsidR="00192D51" w:rsidRDefault="00192D51">
            <w:pPr>
              <w:pStyle w:val="TableParagraph"/>
              <w:rPr>
                <w:sz w:val="24"/>
              </w:rPr>
            </w:pPr>
          </w:p>
        </w:tc>
        <w:tc>
          <w:tcPr>
            <w:tcW w:w="1371" w:type="dxa"/>
          </w:tcPr>
          <w:p w14:paraId="4E2A5B7F" w14:textId="77777777" w:rsidR="00192D51" w:rsidRDefault="00192D51">
            <w:pPr>
              <w:pStyle w:val="TableParagraph"/>
              <w:rPr>
                <w:sz w:val="24"/>
              </w:rPr>
            </w:pPr>
          </w:p>
        </w:tc>
        <w:tc>
          <w:tcPr>
            <w:tcW w:w="7824" w:type="dxa"/>
          </w:tcPr>
          <w:p w14:paraId="4A04ED5F" w14:textId="77777777" w:rsidR="00192D51" w:rsidRDefault="00460E6F">
            <w:pPr>
              <w:pStyle w:val="TableParagraph"/>
              <w:spacing w:before="100"/>
              <w:ind w:left="307"/>
              <w:rPr>
                <w:sz w:val="24"/>
              </w:rPr>
            </w:pPr>
            <w:r>
              <w:rPr>
                <w:noProof/>
                <w:sz w:val="24"/>
                <w:lang w:eastAsia="ru-RU"/>
              </w:rPr>
              <mc:AlternateContent>
                <mc:Choice Requires="wpg">
                  <w:drawing>
                    <wp:anchor distT="0" distB="0" distL="0" distR="0" simplePos="0" relativeHeight="476474880" behindDoc="1" locked="0" layoutInCell="1" allowOverlap="1" wp14:anchorId="01D119B3" wp14:editId="4DD3A804">
                      <wp:simplePos x="0" y="0"/>
                      <wp:positionH relativeFrom="column">
                        <wp:posOffset>2121026</wp:posOffset>
                      </wp:positionH>
                      <wp:positionV relativeFrom="paragraph">
                        <wp:posOffset>-3312</wp:posOffset>
                      </wp:positionV>
                      <wp:extent cx="905510" cy="31940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319405"/>
                                <a:chOff x="0" y="0"/>
                                <a:chExt cx="905510" cy="319405"/>
                              </a:xfrm>
                            </wpg:grpSpPr>
                            <wps:wsp>
                              <wps:cNvPr id="142" name="Graphic 142"/>
                              <wps:cNvSpPr/>
                              <wps:spPr>
                                <a:xfrm>
                                  <a:off x="0" y="12"/>
                                  <a:ext cx="905510" cy="319405"/>
                                </a:xfrm>
                                <a:custGeom>
                                  <a:avLst/>
                                  <a:gdLst/>
                                  <a:ahLst/>
                                  <a:cxnLst/>
                                  <a:rect l="l" t="t" r="r" b="b"/>
                                  <a:pathLst>
                                    <a:path w="905510" h="319405">
                                      <a:moveTo>
                                        <a:pt x="905510" y="312724"/>
                                      </a:moveTo>
                                      <a:lnTo>
                                        <a:pt x="899464" y="312724"/>
                                      </a:lnTo>
                                      <a:lnTo>
                                        <a:pt x="6096" y="312724"/>
                                      </a:lnTo>
                                      <a:lnTo>
                                        <a:pt x="0" y="312724"/>
                                      </a:lnTo>
                                      <a:lnTo>
                                        <a:pt x="0" y="318808"/>
                                      </a:lnTo>
                                      <a:lnTo>
                                        <a:pt x="6096" y="318808"/>
                                      </a:lnTo>
                                      <a:lnTo>
                                        <a:pt x="899414" y="318808"/>
                                      </a:lnTo>
                                      <a:lnTo>
                                        <a:pt x="905510" y="318808"/>
                                      </a:lnTo>
                                      <a:lnTo>
                                        <a:pt x="905510" y="312724"/>
                                      </a:lnTo>
                                      <a:close/>
                                    </a:path>
                                    <a:path w="905510" h="319405">
                                      <a:moveTo>
                                        <a:pt x="905510" y="0"/>
                                      </a:moveTo>
                                      <a:lnTo>
                                        <a:pt x="899414" y="0"/>
                                      </a:lnTo>
                                      <a:lnTo>
                                        <a:pt x="6096" y="38"/>
                                      </a:lnTo>
                                      <a:lnTo>
                                        <a:pt x="0" y="0"/>
                                      </a:lnTo>
                                      <a:lnTo>
                                        <a:pt x="0" y="6134"/>
                                      </a:lnTo>
                                      <a:lnTo>
                                        <a:pt x="0" y="71920"/>
                                      </a:lnTo>
                                      <a:lnTo>
                                        <a:pt x="0" y="312712"/>
                                      </a:lnTo>
                                      <a:lnTo>
                                        <a:pt x="6096" y="312712"/>
                                      </a:lnTo>
                                      <a:lnTo>
                                        <a:pt x="6096" y="71920"/>
                                      </a:lnTo>
                                      <a:lnTo>
                                        <a:pt x="6096" y="6134"/>
                                      </a:lnTo>
                                      <a:lnTo>
                                        <a:pt x="899414" y="6134"/>
                                      </a:lnTo>
                                      <a:lnTo>
                                        <a:pt x="899414" y="71920"/>
                                      </a:lnTo>
                                      <a:lnTo>
                                        <a:pt x="899414" y="312712"/>
                                      </a:lnTo>
                                      <a:lnTo>
                                        <a:pt x="905510" y="312712"/>
                                      </a:lnTo>
                                      <a:lnTo>
                                        <a:pt x="905510" y="71920"/>
                                      </a:lnTo>
                                      <a:lnTo>
                                        <a:pt x="905510" y="6134"/>
                                      </a:lnTo>
                                      <a:lnTo>
                                        <a:pt x="905510"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3F60C22" id="Group 141" o:spid="_x0000_s1026" style="position:absolute;margin-left:167pt;margin-top:-.25pt;width:71.3pt;height:25.15pt;z-index:-26841600;mso-wrap-distance-left:0;mso-wrap-distance-right:0" coordsize="9055,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">
                      <v:shape id="Graphic 142" o:spid="_x0000_s1027" style="position:absolute;width:9055;height:3194;visibility:visible;mso-wrap-style:square;v-text-anchor:top" coordsize="905510,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" path="m905510,312724r-6046,l6096,312724r-6096,l,318808r6096,l899414,318808r6096,l905510,312724xem905510,r-6096,l6096,38,,,,6134,,71920,,312712r6096,l6096,71920r,-65786l899414,6134r,65786l899414,312712r6096,l905510,71920r,-65786l905510,38r,-38xe" fillcolor="black" stroked="f">
                        <v:path arrowok="t"/>
                      </v:shape>
                    </v:group>
                  </w:pict>
                </mc:Fallback>
              </mc:AlternateContent>
            </w:r>
            <w:r>
              <w:rPr>
                <w:sz w:val="24"/>
              </w:rPr>
              <w:t>о</w:t>
            </w:r>
            <w:r>
              <w:rPr>
                <w:spacing w:val="-3"/>
                <w:sz w:val="24"/>
              </w:rPr>
              <w:t xml:space="preserve"> </w:t>
            </w:r>
            <w:r>
              <w:rPr>
                <w:sz w:val="24"/>
              </w:rPr>
              <w:t>закрытии</w:t>
            </w:r>
            <w:r>
              <w:rPr>
                <w:spacing w:val="-2"/>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bl>
    <w:p w14:paraId="0B26973A" w14:textId="77777777" w:rsidR="00192D51" w:rsidRDefault="00192D51">
      <w:pPr>
        <w:pStyle w:val="a3"/>
        <w:spacing w:before="155"/>
        <w:ind w:left="0"/>
        <w:jc w:val="left"/>
        <w:rPr>
          <w:sz w:val="20"/>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2947"/>
        <w:gridCol w:w="340"/>
        <w:gridCol w:w="1303"/>
      </w:tblGrid>
      <w:tr w:rsidR="00192D51" w14:paraId="6544CCC0" w14:textId="77777777">
        <w:trPr>
          <w:trHeight w:val="1204"/>
        </w:trPr>
        <w:tc>
          <w:tcPr>
            <w:tcW w:w="4750" w:type="dxa"/>
          </w:tcPr>
          <w:p w14:paraId="62844504" w14:textId="77777777" w:rsidR="00192D51" w:rsidRDefault="00460E6F">
            <w:pPr>
              <w:pStyle w:val="TableParagraph"/>
              <w:ind w:left="50" w:right="2394"/>
              <w:rPr>
                <w:sz w:val="24"/>
              </w:rPr>
            </w:pPr>
            <w:r>
              <w:rPr>
                <w:sz w:val="24"/>
              </w:rPr>
              <w:t>Глава</w:t>
            </w:r>
            <w:r>
              <w:rPr>
                <w:spacing w:val="-15"/>
                <w:sz w:val="24"/>
              </w:rPr>
              <w:t xml:space="preserve"> </w:t>
            </w:r>
            <w:r>
              <w:rPr>
                <w:sz w:val="24"/>
              </w:rPr>
              <w:t>Администрации сельского поселения (или иное</w:t>
            </w:r>
          </w:p>
          <w:p w14:paraId="07588618" w14:textId="77777777" w:rsidR="00192D51" w:rsidRDefault="00460E6F">
            <w:pPr>
              <w:pStyle w:val="TableParagraph"/>
              <w:ind w:left="50"/>
              <w:rPr>
                <w:sz w:val="24"/>
              </w:rPr>
            </w:pPr>
            <w:r>
              <w:rPr>
                <w:sz w:val="24"/>
              </w:rPr>
              <w:t>уполномоченное</w:t>
            </w:r>
            <w:r>
              <w:rPr>
                <w:spacing w:val="-6"/>
                <w:sz w:val="24"/>
              </w:rPr>
              <w:t xml:space="preserve"> </w:t>
            </w:r>
            <w:r>
              <w:rPr>
                <w:spacing w:val="-4"/>
                <w:sz w:val="24"/>
              </w:rPr>
              <w:t>лицо)</w:t>
            </w:r>
          </w:p>
        </w:tc>
        <w:tc>
          <w:tcPr>
            <w:tcW w:w="341" w:type="dxa"/>
          </w:tcPr>
          <w:p w14:paraId="6A1CFFD0" w14:textId="77777777" w:rsidR="00192D51" w:rsidRDefault="00192D51">
            <w:pPr>
              <w:pStyle w:val="TableParagraph"/>
              <w:rPr>
                <w:sz w:val="24"/>
              </w:rPr>
            </w:pPr>
          </w:p>
        </w:tc>
        <w:tc>
          <w:tcPr>
            <w:tcW w:w="1190" w:type="dxa"/>
            <w:tcBorders>
              <w:bottom w:val="single" w:sz="4" w:space="0" w:color="000000"/>
            </w:tcBorders>
          </w:tcPr>
          <w:p w14:paraId="758EB822" w14:textId="77777777" w:rsidR="00192D51" w:rsidRDefault="00192D51">
            <w:pPr>
              <w:pStyle w:val="TableParagraph"/>
              <w:rPr>
                <w:sz w:val="24"/>
              </w:rPr>
            </w:pPr>
          </w:p>
        </w:tc>
        <w:tc>
          <w:tcPr>
            <w:tcW w:w="340" w:type="dxa"/>
          </w:tcPr>
          <w:p w14:paraId="7F3AEDEE" w14:textId="77777777" w:rsidR="00192D51" w:rsidRDefault="00192D51">
            <w:pPr>
              <w:pStyle w:val="TableParagraph"/>
              <w:rPr>
                <w:sz w:val="24"/>
              </w:rPr>
            </w:pPr>
          </w:p>
        </w:tc>
        <w:tc>
          <w:tcPr>
            <w:tcW w:w="2947" w:type="dxa"/>
            <w:tcBorders>
              <w:bottom w:val="single" w:sz="4" w:space="0" w:color="000000"/>
            </w:tcBorders>
          </w:tcPr>
          <w:p w14:paraId="12C6ADCA" w14:textId="77777777" w:rsidR="00192D51" w:rsidRDefault="00192D51">
            <w:pPr>
              <w:pStyle w:val="TableParagraph"/>
              <w:rPr>
                <w:sz w:val="24"/>
              </w:rPr>
            </w:pPr>
          </w:p>
        </w:tc>
        <w:tc>
          <w:tcPr>
            <w:tcW w:w="340" w:type="dxa"/>
          </w:tcPr>
          <w:p w14:paraId="6B05C844" w14:textId="77777777" w:rsidR="00192D51" w:rsidRDefault="00192D51">
            <w:pPr>
              <w:pStyle w:val="TableParagraph"/>
              <w:rPr>
                <w:sz w:val="24"/>
              </w:rPr>
            </w:pPr>
          </w:p>
        </w:tc>
        <w:tc>
          <w:tcPr>
            <w:tcW w:w="1303" w:type="dxa"/>
          </w:tcPr>
          <w:p w14:paraId="57E0C725" w14:textId="77777777" w:rsidR="00192D51" w:rsidRDefault="00192D51">
            <w:pPr>
              <w:pStyle w:val="TableParagraph"/>
              <w:rPr>
                <w:sz w:val="24"/>
              </w:rPr>
            </w:pPr>
          </w:p>
        </w:tc>
      </w:tr>
      <w:tr w:rsidR="00192D51" w14:paraId="3DE77CE2" w14:textId="77777777">
        <w:trPr>
          <w:trHeight w:val="476"/>
        </w:trPr>
        <w:tc>
          <w:tcPr>
            <w:tcW w:w="4750" w:type="dxa"/>
          </w:tcPr>
          <w:p w14:paraId="1B6FDAB0"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4BE17FF1" wp14:editId="24F60CE8">
                      <wp:extent cx="1367790" cy="63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4" name="Graphic 144"/>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637B0E" id="Group 143"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">
                      <v:shape id="Graphic 144"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" path="m1367282,l,,,6096r1367282,l1367282,xe" fillcolor="black" stroked="f">
                        <v:path arrowok="t"/>
                      </v:shape>
                      <w10:anchorlock/>
                    </v:group>
                  </w:pict>
                </mc:Fallback>
              </mc:AlternateContent>
            </w:r>
          </w:p>
        </w:tc>
        <w:tc>
          <w:tcPr>
            <w:tcW w:w="341" w:type="dxa"/>
          </w:tcPr>
          <w:p w14:paraId="2D254BDC" w14:textId="77777777" w:rsidR="00192D51" w:rsidRDefault="00192D51">
            <w:pPr>
              <w:pStyle w:val="TableParagraph"/>
              <w:rPr>
                <w:sz w:val="24"/>
              </w:rPr>
            </w:pPr>
          </w:p>
        </w:tc>
        <w:tc>
          <w:tcPr>
            <w:tcW w:w="1190" w:type="dxa"/>
            <w:tcBorders>
              <w:top w:val="single" w:sz="4" w:space="0" w:color="000000"/>
            </w:tcBorders>
          </w:tcPr>
          <w:p w14:paraId="0ADBFA10" w14:textId="77777777" w:rsidR="00192D51" w:rsidRDefault="00460E6F">
            <w:pPr>
              <w:pStyle w:val="TableParagraph"/>
              <w:spacing w:before="93"/>
              <w:ind w:left="11" w:right="9"/>
              <w:jc w:val="center"/>
              <w:rPr>
                <w:sz w:val="24"/>
              </w:rPr>
            </w:pPr>
            <w:r>
              <w:rPr>
                <w:spacing w:val="-2"/>
                <w:sz w:val="24"/>
              </w:rPr>
              <w:t>(подпись)</w:t>
            </w:r>
          </w:p>
        </w:tc>
        <w:tc>
          <w:tcPr>
            <w:tcW w:w="340" w:type="dxa"/>
          </w:tcPr>
          <w:p w14:paraId="3414E1B3" w14:textId="77777777" w:rsidR="00192D51" w:rsidRDefault="00192D51">
            <w:pPr>
              <w:pStyle w:val="TableParagraph"/>
              <w:rPr>
                <w:sz w:val="24"/>
              </w:rPr>
            </w:pPr>
          </w:p>
        </w:tc>
        <w:tc>
          <w:tcPr>
            <w:tcW w:w="2947" w:type="dxa"/>
            <w:tcBorders>
              <w:top w:val="single" w:sz="4" w:space="0" w:color="000000"/>
            </w:tcBorders>
          </w:tcPr>
          <w:p w14:paraId="2023581C" w14:textId="77777777" w:rsidR="00192D51" w:rsidRDefault="00460E6F">
            <w:pPr>
              <w:pStyle w:val="TableParagraph"/>
              <w:spacing w:before="93"/>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06F7F9F9" w14:textId="77777777" w:rsidR="00192D51" w:rsidRDefault="00192D51">
            <w:pPr>
              <w:pStyle w:val="TableParagraph"/>
              <w:rPr>
                <w:sz w:val="24"/>
              </w:rPr>
            </w:pPr>
          </w:p>
        </w:tc>
        <w:tc>
          <w:tcPr>
            <w:tcW w:w="1303" w:type="dxa"/>
          </w:tcPr>
          <w:p w14:paraId="723D8A17" w14:textId="77777777" w:rsidR="00192D51" w:rsidRDefault="00192D51">
            <w:pPr>
              <w:pStyle w:val="TableParagraph"/>
              <w:rPr>
                <w:sz w:val="24"/>
              </w:rPr>
            </w:pPr>
          </w:p>
        </w:tc>
      </w:tr>
      <w:tr w:rsidR="00192D51" w14:paraId="7A22F670" w14:textId="77777777">
        <w:trPr>
          <w:trHeight w:val="759"/>
        </w:trPr>
        <w:tc>
          <w:tcPr>
            <w:tcW w:w="4750" w:type="dxa"/>
          </w:tcPr>
          <w:p w14:paraId="74AEAC8F" w14:textId="77777777" w:rsidR="00192D51" w:rsidRDefault="00460E6F">
            <w:pPr>
              <w:pStyle w:val="TableParagraph"/>
              <w:spacing w:before="97"/>
              <w:ind w:left="50" w:right="2259"/>
              <w:rPr>
                <w:sz w:val="24"/>
              </w:rPr>
            </w:pPr>
            <w:r>
              <w:rPr>
                <w:spacing w:val="-2"/>
                <w:sz w:val="24"/>
              </w:rPr>
              <w:t>Ответственный исполнитель</w:t>
            </w:r>
          </w:p>
        </w:tc>
        <w:tc>
          <w:tcPr>
            <w:tcW w:w="341" w:type="dxa"/>
          </w:tcPr>
          <w:p w14:paraId="6C1EEE92" w14:textId="77777777" w:rsidR="00192D51" w:rsidRDefault="00192D51">
            <w:pPr>
              <w:pStyle w:val="TableParagraph"/>
              <w:rPr>
                <w:sz w:val="24"/>
              </w:rPr>
            </w:pPr>
          </w:p>
        </w:tc>
        <w:tc>
          <w:tcPr>
            <w:tcW w:w="1190" w:type="dxa"/>
            <w:tcBorders>
              <w:bottom w:val="single" w:sz="4" w:space="0" w:color="000000"/>
            </w:tcBorders>
          </w:tcPr>
          <w:p w14:paraId="79B3445B" w14:textId="77777777" w:rsidR="00192D51" w:rsidRDefault="00192D51">
            <w:pPr>
              <w:pStyle w:val="TableParagraph"/>
              <w:rPr>
                <w:sz w:val="24"/>
              </w:rPr>
            </w:pPr>
          </w:p>
        </w:tc>
        <w:tc>
          <w:tcPr>
            <w:tcW w:w="340" w:type="dxa"/>
          </w:tcPr>
          <w:p w14:paraId="6D5257DC" w14:textId="77777777" w:rsidR="00192D51" w:rsidRDefault="00192D51">
            <w:pPr>
              <w:pStyle w:val="TableParagraph"/>
              <w:rPr>
                <w:sz w:val="24"/>
              </w:rPr>
            </w:pPr>
          </w:p>
        </w:tc>
        <w:tc>
          <w:tcPr>
            <w:tcW w:w="2947" w:type="dxa"/>
            <w:tcBorders>
              <w:bottom w:val="single" w:sz="4" w:space="0" w:color="000000"/>
            </w:tcBorders>
          </w:tcPr>
          <w:p w14:paraId="0B01760E" w14:textId="77777777" w:rsidR="00192D51" w:rsidRDefault="00192D51">
            <w:pPr>
              <w:pStyle w:val="TableParagraph"/>
              <w:rPr>
                <w:sz w:val="24"/>
              </w:rPr>
            </w:pPr>
          </w:p>
        </w:tc>
        <w:tc>
          <w:tcPr>
            <w:tcW w:w="340" w:type="dxa"/>
          </w:tcPr>
          <w:p w14:paraId="521AB68D" w14:textId="77777777" w:rsidR="00192D51" w:rsidRDefault="00192D51">
            <w:pPr>
              <w:pStyle w:val="TableParagraph"/>
              <w:rPr>
                <w:sz w:val="24"/>
              </w:rPr>
            </w:pPr>
          </w:p>
        </w:tc>
        <w:tc>
          <w:tcPr>
            <w:tcW w:w="1303" w:type="dxa"/>
            <w:tcBorders>
              <w:bottom w:val="single" w:sz="4" w:space="0" w:color="000000"/>
            </w:tcBorders>
          </w:tcPr>
          <w:p w14:paraId="65DA134A" w14:textId="77777777" w:rsidR="00192D51" w:rsidRDefault="00192D51">
            <w:pPr>
              <w:pStyle w:val="TableParagraph"/>
              <w:rPr>
                <w:sz w:val="24"/>
              </w:rPr>
            </w:pPr>
          </w:p>
        </w:tc>
      </w:tr>
      <w:tr w:rsidR="00192D51" w14:paraId="2FEFFCED" w14:textId="77777777">
        <w:trPr>
          <w:trHeight w:val="370"/>
        </w:trPr>
        <w:tc>
          <w:tcPr>
            <w:tcW w:w="4750" w:type="dxa"/>
          </w:tcPr>
          <w:p w14:paraId="2A5530DB"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0E59D748" wp14:editId="27A4A512">
                      <wp:extent cx="136779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6" name="Graphic 146"/>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E49E6D1" id="Group 145"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">
                      <v:shape id="Graphic 146"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" path="m1367282,l,,,6096r1367282,l1367282,xe" fillcolor="black" stroked="f">
                        <v:path arrowok="t"/>
                      </v:shape>
                      <w10:anchorlock/>
                    </v:group>
                  </w:pict>
                </mc:Fallback>
              </mc:AlternateContent>
            </w:r>
          </w:p>
          <w:p w14:paraId="2140194D" w14:textId="77777777" w:rsidR="00192D51" w:rsidRDefault="00460E6F">
            <w:pPr>
              <w:pStyle w:val="TableParagraph"/>
              <w:spacing w:before="75" w:line="256" w:lineRule="exact"/>
              <w:ind w:left="3045"/>
              <w:rPr>
                <w:sz w:val="24"/>
              </w:rPr>
            </w:pPr>
            <w:r>
              <w:rPr>
                <w:spacing w:val="-2"/>
                <w:sz w:val="24"/>
              </w:rPr>
              <w:t>(должность)</w:t>
            </w:r>
          </w:p>
        </w:tc>
        <w:tc>
          <w:tcPr>
            <w:tcW w:w="341" w:type="dxa"/>
          </w:tcPr>
          <w:p w14:paraId="33176D59" w14:textId="77777777" w:rsidR="00192D51" w:rsidRDefault="00192D51">
            <w:pPr>
              <w:pStyle w:val="TableParagraph"/>
              <w:rPr>
                <w:sz w:val="24"/>
              </w:rPr>
            </w:pPr>
          </w:p>
        </w:tc>
        <w:tc>
          <w:tcPr>
            <w:tcW w:w="1190" w:type="dxa"/>
            <w:tcBorders>
              <w:top w:val="single" w:sz="4" w:space="0" w:color="000000"/>
            </w:tcBorders>
          </w:tcPr>
          <w:p w14:paraId="24CAC906"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128EAEEB" w14:textId="77777777" w:rsidR="00192D51" w:rsidRDefault="00192D51">
            <w:pPr>
              <w:pStyle w:val="TableParagraph"/>
              <w:rPr>
                <w:sz w:val="24"/>
              </w:rPr>
            </w:pPr>
          </w:p>
        </w:tc>
        <w:tc>
          <w:tcPr>
            <w:tcW w:w="2947" w:type="dxa"/>
            <w:tcBorders>
              <w:top w:val="single" w:sz="4" w:space="0" w:color="000000"/>
            </w:tcBorders>
          </w:tcPr>
          <w:p w14:paraId="06D928A5" w14:textId="77777777" w:rsidR="00192D51" w:rsidRDefault="00460E6F">
            <w:pPr>
              <w:pStyle w:val="TableParagraph"/>
              <w:spacing w:before="95" w:line="256" w:lineRule="exact"/>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53F8E90E" w14:textId="77777777" w:rsidR="00192D51" w:rsidRDefault="00192D51">
            <w:pPr>
              <w:pStyle w:val="TableParagraph"/>
              <w:rPr>
                <w:sz w:val="24"/>
              </w:rPr>
            </w:pPr>
          </w:p>
        </w:tc>
        <w:tc>
          <w:tcPr>
            <w:tcW w:w="1303" w:type="dxa"/>
            <w:tcBorders>
              <w:top w:val="single" w:sz="4" w:space="0" w:color="000000"/>
            </w:tcBorders>
          </w:tcPr>
          <w:p w14:paraId="0F1190E3" w14:textId="77777777" w:rsidR="00192D51" w:rsidRDefault="00460E6F">
            <w:pPr>
              <w:pStyle w:val="TableParagraph"/>
              <w:spacing w:before="95" w:line="256" w:lineRule="exact"/>
              <w:ind w:left="153"/>
              <w:rPr>
                <w:sz w:val="24"/>
              </w:rPr>
            </w:pPr>
            <w:r>
              <w:rPr>
                <w:spacing w:val="-2"/>
                <w:sz w:val="24"/>
              </w:rPr>
              <w:t>(телефон)</w:t>
            </w:r>
          </w:p>
        </w:tc>
      </w:tr>
    </w:tbl>
    <w:p w14:paraId="24C6ED3C" w14:textId="77777777" w:rsidR="00192D51" w:rsidRDefault="00192D51">
      <w:pPr>
        <w:pStyle w:val="a3"/>
        <w:ind w:left="0"/>
        <w:jc w:val="left"/>
        <w:rPr>
          <w:sz w:val="20"/>
        </w:rPr>
      </w:pPr>
    </w:p>
    <w:p w14:paraId="7E87E82A" w14:textId="77777777" w:rsidR="00192D51" w:rsidRDefault="00192D51">
      <w:pPr>
        <w:pStyle w:val="a3"/>
        <w:ind w:left="0"/>
        <w:jc w:val="left"/>
        <w:rPr>
          <w:sz w:val="20"/>
        </w:rPr>
      </w:pPr>
    </w:p>
    <w:p w14:paraId="3EE29D80" w14:textId="77777777" w:rsidR="00192D51" w:rsidRDefault="00192D51">
      <w:pPr>
        <w:pStyle w:val="a3"/>
        <w:spacing w:before="79"/>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15C4FE15" w14:textId="77777777">
        <w:trPr>
          <w:trHeight w:val="384"/>
        </w:trPr>
        <w:tc>
          <w:tcPr>
            <w:tcW w:w="465" w:type="dxa"/>
          </w:tcPr>
          <w:p w14:paraId="16C1164A"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75744" behindDoc="0" locked="0" layoutInCell="1" allowOverlap="1" wp14:anchorId="725D7B0D" wp14:editId="0746A7EC">
                      <wp:simplePos x="0" y="0"/>
                      <wp:positionH relativeFrom="column">
                        <wp:posOffset>124713</wp:posOffset>
                      </wp:positionH>
                      <wp:positionV relativeFrom="paragraph">
                        <wp:posOffset>237913</wp:posOffset>
                      </wp:positionV>
                      <wp:extent cx="332740" cy="635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48" name="Graphic 148"/>
                              <wps:cNvSpPr/>
                              <wps:spPr>
                                <a:xfrm>
                                  <a:off x="0" y="0"/>
                                  <a:ext cx="332740" cy="6350"/>
                                </a:xfrm>
                                <a:custGeom>
                                  <a:avLst/>
                                  <a:gdLst/>
                                  <a:ahLst/>
                                  <a:cxnLst/>
                                  <a:rect l="l" t="t" r="r" b="b"/>
                                  <a:pathLst>
                                    <a:path w="332740" h="6350">
                                      <a:moveTo>
                                        <a:pt x="332536" y="0"/>
                                      </a:moveTo>
                                      <a:lnTo>
                                        <a:pt x="0" y="0"/>
                                      </a:lnTo>
                                      <a:lnTo>
                                        <a:pt x="0" y="6095"/>
                                      </a:lnTo>
                                      <a:lnTo>
                                        <a:pt x="332536" y="6095"/>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6CF186" id="Group 147" o:spid="_x0000_s1026" style="position:absolute;margin-left:9.8pt;margin-top:18.75pt;width:26.2pt;height:.5pt;z-index:15775744;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">
                      <v:shape id="Graphic 148"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" path="m332536,l,,,6095r332536,l332536,xe" fillcolor="black" stroked="f">
                        <v:path arrowok="t"/>
                      </v:shape>
                    </v:group>
                  </w:pict>
                </mc:Fallback>
              </mc:AlternateContent>
            </w:r>
            <w:r>
              <w:rPr>
                <w:spacing w:val="-10"/>
                <w:sz w:val="24"/>
              </w:rPr>
              <w:t>"</w:t>
            </w:r>
          </w:p>
        </w:tc>
        <w:tc>
          <w:tcPr>
            <w:tcW w:w="1435" w:type="dxa"/>
          </w:tcPr>
          <w:p w14:paraId="0880BFBF"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76256" behindDoc="0" locked="0" layoutInCell="1" allowOverlap="1" wp14:anchorId="3CA4C880" wp14:editId="18ACA015">
                      <wp:simplePos x="0" y="0"/>
                      <wp:positionH relativeFrom="column">
                        <wp:posOffset>369071</wp:posOffset>
                      </wp:positionH>
                      <wp:positionV relativeFrom="paragraph">
                        <wp:posOffset>237913</wp:posOffset>
                      </wp:positionV>
                      <wp:extent cx="1089660" cy="635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50" name="Graphic 150"/>
                              <wps:cNvSpPr/>
                              <wps:spPr>
                                <a:xfrm>
                                  <a:off x="0" y="0"/>
                                  <a:ext cx="1089660" cy="6350"/>
                                </a:xfrm>
                                <a:custGeom>
                                  <a:avLst/>
                                  <a:gdLst/>
                                  <a:ahLst/>
                                  <a:cxnLst/>
                                  <a:rect l="l" t="t" r="r" b="b"/>
                                  <a:pathLst>
                                    <a:path w="1089660" h="6350">
                                      <a:moveTo>
                                        <a:pt x="1089660" y="0"/>
                                      </a:moveTo>
                                      <a:lnTo>
                                        <a:pt x="0" y="0"/>
                                      </a:lnTo>
                                      <a:lnTo>
                                        <a:pt x="0" y="6095"/>
                                      </a:lnTo>
                                      <a:lnTo>
                                        <a:pt x="1089660" y="6095"/>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E87D4B3" id="Group 149" o:spid="_x0000_s1026" style="position:absolute;margin-left:29.05pt;margin-top:18.75pt;width:85.8pt;height:.5pt;z-index:15776256;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">
                      <v:shape id="Graphic 150"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" path="m1089660,l,,,6095r1089660,l1089660,xe" fillcolor="black" stroked="f">
                        <v:path arrowok="t"/>
                      </v:shape>
                    </v:group>
                  </w:pict>
                </mc:Fallback>
              </mc:AlternateContent>
            </w:r>
            <w:r>
              <w:rPr>
                <w:spacing w:val="-10"/>
                <w:sz w:val="24"/>
              </w:rPr>
              <w:t>"</w:t>
            </w:r>
          </w:p>
        </w:tc>
        <w:tc>
          <w:tcPr>
            <w:tcW w:w="1371" w:type="dxa"/>
          </w:tcPr>
          <w:p w14:paraId="4E48B1F7"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76768" behindDoc="0" locked="0" layoutInCell="1" allowOverlap="1" wp14:anchorId="31860758" wp14:editId="7DD479E8">
                      <wp:simplePos x="0" y="0"/>
                      <wp:positionH relativeFrom="column">
                        <wp:posOffset>752992</wp:posOffset>
                      </wp:positionH>
                      <wp:positionV relativeFrom="paragraph">
                        <wp:posOffset>237913</wp:posOffset>
                      </wp:positionV>
                      <wp:extent cx="226060" cy="635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52" name="Graphic 152"/>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F3234C" id="Group 151" o:spid="_x0000_s1026" style="position:absolute;margin-left:59.3pt;margin-top:18.75pt;width:17.8pt;height:.5pt;z-index:15776768;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">
                      <v:shape id="Graphic 152"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" path="m225551,l,,,6095r225551,l225551,xe" fillcolor="black" stroked="f">
                        <v:path arrowok="t"/>
                      </v:shape>
                    </v:group>
                  </w:pict>
                </mc:Fallback>
              </mc:AlternateContent>
            </w:r>
            <w:r>
              <w:rPr>
                <w:spacing w:val="-10"/>
                <w:sz w:val="24"/>
              </w:rPr>
              <w:t>2</w:t>
            </w:r>
          </w:p>
        </w:tc>
        <w:tc>
          <w:tcPr>
            <w:tcW w:w="439" w:type="dxa"/>
          </w:tcPr>
          <w:p w14:paraId="55E037AE" w14:textId="77777777" w:rsidR="00192D51" w:rsidRDefault="00460E6F">
            <w:pPr>
              <w:pStyle w:val="TableParagraph"/>
              <w:spacing w:line="266" w:lineRule="exact"/>
              <w:ind w:left="233"/>
              <w:rPr>
                <w:sz w:val="24"/>
              </w:rPr>
            </w:pPr>
            <w:r>
              <w:rPr>
                <w:spacing w:val="-5"/>
                <w:sz w:val="24"/>
              </w:rPr>
              <w:t>г.</w:t>
            </w:r>
          </w:p>
        </w:tc>
      </w:tr>
    </w:tbl>
    <w:p w14:paraId="4154265F"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5450F3EF"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C4A52CB" w14:textId="2CE82CC7" w:rsidR="00192D51" w:rsidRDefault="00460E6F" w:rsidP="00882AC8">
      <w:pPr>
        <w:ind w:left="11512" w:right="19"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882AC8">
        <w:rPr>
          <w:rFonts w:cs="Calibri"/>
          <w:sz w:val="24"/>
          <w:lang w:eastAsia="ru-RU"/>
        </w:rPr>
        <w:t>Тубинский</w:t>
      </w:r>
      <w:r w:rsidR="00882AC8">
        <w:rPr>
          <w:sz w:val="24"/>
        </w:rPr>
        <w:t xml:space="preserve"> </w:t>
      </w: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4A572B88" w14:textId="77777777" w:rsidR="00192D51" w:rsidRDefault="00460E6F">
      <w:pPr>
        <w:ind w:right="20"/>
        <w:jc w:val="right"/>
        <w:rPr>
          <w:sz w:val="24"/>
        </w:rPr>
      </w:pPr>
      <w:r>
        <w:rPr>
          <w:spacing w:val="-2"/>
          <w:sz w:val="24"/>
        </w:rPr>
        <w:t>Башкортостан</w:t>
      </w:r>
    </w:p>
    <w:p w14:paraId="0D2DEEEE" w14:textId="77777777" w:rsidR="00192D51" w:rsidRDefault="00192D51">
      <w:pPr>
        <w:pStyle w:val="a3"/>
        <w:ind w:left="0"/>
        <w:jc w:val="left"/>
        <w:rPr>
          <w:sz w:val="20"/>
        </w:rPr>
      </w:pPr>
    </w:p>
    <w:p w14:paraId="3633D0DE"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36480" behindDoc="1" locked="0" layoutInCell="1" allowOverlap="1" wp14:anchorId="5B55A94C" wp14:editId="004CB7BB">
                <wp:simplePos x="0" y="0"/>
                <wp:positionH relativeFrom="page">
                  <wp:posOffset>4344034</wp:posOffset>
                </wp:positionH>
                <wp:positionV relativeFrom="paragraph">
                  <wp:posOffset>174945</wp:posOffset>
                </wp:positionV>
                <wp:extent cx="2286000"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D0070F7" id="Graphic 153" o:spid="_x0000_s1026" style="position:absolute;margin-left:342.05pt;margin-top:13.8pt;width:180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6992" behindDoc="1" locked="0" layoutInCell="1" allowOverlap="1" wp14:anchorId="1A3142B9" wp14:editId="6ED9791D">
                <wp:simplePos x="0" y="0"/>
                <wp:positionH relativeFrom="page">
                  <wp:posOffset>4344034</wp:posOffset>
                </wp:positionH>
                <wp:positionV relativeFrom="paragraph">
                  <wp:posOffset>318201</wp:posOffset>
                </wp:positionV>
                <wp:extent cx="2286000" cy="127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7C582D" id="Graphic 154" o:spid="_x0000_s1026" style="position:absolute;margin-left:342.05pt;margin-top:25.05pt;width:180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7504" behindDoc="1" locked="0" layoutInCell="1" allowOverlap="1" wp14:anchorId="280847CD" wp14:editId="60B74FAC">
                <wp:simplePos x="0" y="0"/>
                <wp:positionH relativeFrom="page">
                  <wp:posOffset>4344034</wp:posOffset>
                </wp:positionH>
                <wp:positionV relativeFrom="paragraph">
                  <wp:posOffset>462981</wp:posOffset>
                </wp:positionV>
                <wp:extent cx="2286000" cy="127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0DE172" id="Graphic 155" o:spid="_x0000_s1026" style="position:absolute;margin-left:342.05pt;margin-top:36.45pt;width:180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" path="m,l2286000,e" filled="f" strokeweight=".14406mm">
                <v:path arrowok="t"/>
                <w10:wrap type="topAndBottom" anchorx="page"/>
              </v:shape>
            </w:pict>
          </mc:Fallback>
        </mc:AlternateContent>
      </w:r>
    </w:p>
    <w:p w14:paraId="7CE09529" w14:textId="77777777" w:rsidR="00192D51" w:rsidRDefault="00192D51">
      <w:pPr>
        <w:pStyle w:val="a3"/>
        <w:spacing w:before="2"/>
        <w:ind w:left="0"/>
        <w:jc w:val="left"/>
        <w:rPr>
          <w:sz w:val="17"/>
        </w:rPr>
      </w:pPr>
    </w:p>
    <w:p w14:paraId="4EC72ECB" w14:textId="77777777" w:rsidR="00192D51" w:rsidRDefault="00192D51">
      <w:pPr>
        <w:pStyle w:val="a3"/>
        <w:spacing w:before="4"/>
        <w:ind w:left="0"/>
        <w:jc w:val="left"/>
        <w:rPr>
          <w:sz w:val="17"/>
        </w:rPr>
      </w:pPr>
    </w:p>
    <w:p w14:paraId="4A5B06F9" w14:textId="77777777" w:rsidR="00192D51" w:rsidRDefault="00460E6F">
      <w:pPr>
        <w:spacing w:before="4"/>
        <w:ind w:left="6471"/>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21276782" w14:textId="77777777" w:rsidR="00192D51" w:rsidRDefault="00192D51">
      <w:pPr>
        <w:pStyle w:val="a3"/>
        <w:spacing w:before="1"/>
        <w:ind w:left="0"/>
        <w:jc w:val="left"/>
        <w:rPr>
          <w:rFonts w:ascii="Courier New"/>
          <w:sz w:val="20"/>
        </w:rPr>
      </w:pPr>
    </w:p>
    <w:p w14:paraId="7FBAB306" w14:textId="77777777" w:rsidR="00192D51" w:rsidRDefault="00460E6F">
      <w:pPr>
        <w:spacing w:line="226" w:lineRule="exact"/>
        <w:ind w:left="4551"/>
        <w:rPr>
          <w:rFonts w:ascii="Courier New" w:hAnsi="Courier New"/>
          <w:sz w:val="20"/>
        </w:rPr>
      </w:pPr>
      <w:bookmarkStart w:id="84" w:name="_bookmark77"/>
      <w:bookmarkEnd w:id="84"/>
      <w:r>
        <w:rPr>
          <w:rFonts w:ascii="Courier New" w:hAnsi="Courier New"/>
          <w:spacing w:val="-2"/>
          <w:sz w:val="20"/>
        </w:rPr>
        <w:t>Извещение</w:t>
      </w:r>
    </w:p>
    <w:p w14:paraId="3872F45A" w14:textId="77777777" w:rsidR="00192D51" w:rsidRDefault="00460E6F">
      <w:pPr>
        <w:tabs>
          <w:tab w:val="left" w:pos="5675"/>
          <w:tab w:val="left" w:pos="6395"/>
        </w:tabs>
        <w:ind w:left="3350" w:right="7860" w:firstLine="240"/>
        <w:rPr>
          <w:rFonts w:ascii="Courier New" w:hAnsi="Courier New"/>
          <w:sz w:val="20"/>
        </w:rPr>
      </w:pPr>
      <w:r>
        <w:rPr>
          <w:rFonts w:ascii="Courier New" w:hAnsi="Courier New"/>
          <w:sz w:val="20"/>
        </w:rPr>
        <w:t>о закрытии лицевого счета от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
          <w:sz w:val="20"/>
        </w:rPr>
        <w:t xml:space="preserve"> </w:t>
      </w:r>
      <w:r>
        <w:rPr>
          <w:rFonts w:ascii="Courier New" w:hAnsi="Courier New"/>
          <w:sz w:val="20"/>
        </w:rPr>
        <w:t>г.</w:t>
      </w:r>
    </w:p>
    <w:p w14:paraId="2D14EE3F" w14:textId="77777777" w:rsidR="00192D51" w:rsidRDefault="00192D51">
      <w:pPr>
        <w:pStyle w:val="a3"/>
        <w:spacing w:before="1"/>
        <w:ind w:left="0"/>
        <w:jc w:val="left"/>
        <w:rPr>
          <w:rFonts w:ascii="Courier New"/>
          <w:sz w:val="20"/>
        </w:rPr>
      </w:pPr>
    </w:p>
    <w:p w14:paraId="1704C0A7" w14:textId="2F8984B8" w:rsidR="00192D51" w:rsidRDefault="00460E6F">
      <w:pPr>
        <w:tabs>
          <w:tab w:val="left" w:pos="2390"/>
          <w:tab w:val="left" w:pos="3830"/>
        </w:tabs>
        <w:spacing w:before="1"/>
        <w:ind w:left="590" w:right="24"/>
        <w:rPr>
          <w:rFonts w:ascii="Courier New" w:hAnsi="Courier New"/>
          <w:sz w:val="20"/>
        </w:rPr>
      </w:pPr>
      <w:r>
        <w:rPr>
          <w:rFonts w:ascii="Courier New" w:hAnsi="Courier New"/>
          <w:sz w:val="20"/>
        </w:rPr>
        <w:t>Администрация</w:t>
      </w:r>
      <w:r>
        <w:rPr>
          <w:rFonts w:ascii="Courier New" w:hAnsi="Courier New"/>
          <w:spacing w:val="79"/>
          <w:sz w:val="20"/>
        </w:rPr>
        <w:t xml:space="preserve"> </w:t>
      </w:r>
      <w:r>
        <w:rPr>
          <w:rFonts w:ascii="Courier New" w:hAnsi="Courier New"/>
          <w:sz w:val="20"/>
        </w:rPr>
        <w:t>сельского</w:t>
      </w:r>
      <w:r>
        <w:rPr>
          <w:rFonts w:ascii="Courier New" w:hAnsi="Courier New"/>
          <w:spacing w:val="79"/>
          <w:sz w:val="20"/>
        </w:rPr>
        <w:t xml:space="preserve"> </w:t>
      </w:r>
      <w:r>
        <w:rPr>
          <w:rFonts w:ascii="Courier New" w:hAnsi="Courier New"/>
          <w:sz w:val="20"/>
        </w:rPr>
        <w:t>поселения</w:t>
      </w:r>
      <w:r>
        <w:rPr>
          <w:rFonts w:ascii="Courier New" w:hAnsi="Courier New"/>
          <w:spacing w:val="79"/>
          <w:sz w:val="20"/>
        </w:rPr>
        <w:t xml:space="preserve"> </w:t>
      </w:r>
      <w:r w:rsidR="00882AC8" w:rsidRPr="00882AC8">
        <w:rPr>
          <w:rFonts w:ascii="Courier New" w:hAnsi="Courier New"/>
          <w:sz w:val="20"/>
        </w:rPr>
        <w:t>Тубинский</w:t>
      </w:r>
      <w:r>
        <w:rPr>
          <w:rFonts w:ascii="Courier New" w:hAnsi="Courier New"/>
          <w:spacing w:val="79"/>
          <w:sz w:val="20"/>
        </w:rPr>
        <w:t xml:space="preserve"> </w:t>
      </w:r>
      <w:r>
        <w:rPr>
          <w:rFonts w:ascii="Courier New" w:hAnsi="Courier New"/>
          <w:sz w:val="20"/>
        </w:rPr>
        <w:t>сельсовет</w:t>
      </w:r>
      <w:r>
        <w:rPr>
          <w:rFonts w:ascii="Courier New" w:hAnsi="Courier New"/>
          <w:spacing w:val="79"/>
          <w:sz w:val="20"/>
        </w:rPr>
        <w:t xml:space="preserve"> </w:t>
      </w:r>
      <w:r>
        <w:rPr>
          <w:rFonts w:ascii="Courier New" w:hAnsi="Courier New"/>
          <w:sz w:val="20"/>
        </w:rPr>
        <w:t>муниципального</w:t>
      </w:r>
      <w:r>
        <w:rPr>
          <w:rFonts w:ascii="Courier New" w:hAnsi="Courier New"/>
          <w:spacing w:val="79"/>
          <w:sz w:val="20"/>
        </w:rPr>
        <w:t xml:space="preserve"> </w:t>
      </w:r>
      <w:r>
        <w:rPr>
          <w:rFonts w:ascii="Courier New" w:hAnsi="Courier New"/>
          <w:sz w:val="20"/>
        </w:rPr>
        <w:t>района</w:t>
      </w:r>
      <w:r>
        <w:rPr>
          <w:rFonts w:ascii="Courier New" w:hAnsi="Courier New"/>
          <w:spacing w:val="79"/>
          <w:sz w:val="20"/>
        </w:rPr>
        <w:t xml:space="preserve"> </w:t>
      </w:r>
      <w:r w:rsidR="0092487F">
        <w:rPr>
          <w:rFonts w:ascii="Courier New" w:hAnsi="Courier New"/>
          <w:sz w:val="20"/>
        </w:rPr>
        <w:t>Баймакский</w:t>
      </w:r>
      <w:r>
        <w:rPr>
          <w:rFonts w:ascii="Courier New" w:hAnsi="Courier New"/>
          <w:spacing w:val="79"/>
          <w:sz w:val="20"/>
        </w:rPr>
        <w:t xml:space="preserve"> </w:t>
      </w:r>
      <w:r>
        <w:rPr>
          <w:rFonts w:ascii="Courier New" w:hAnsi="Courier New"/>
          <w:sz w:val="20"/>
        </w:rPr>
        <w:t>район</w:t>
      </w:r>
      <w:r>
        <w:rPr>
          <w:rFonts w:ascii="Courier New" w:hAnsi="Courier New"/>
          <w:spacing w:val="79"/>
          <w:sz w:val="20"/>
        </w:rPr>
        <w:t xml:space="preserve"> </w:t>
      </w:r>
      <w:r>
        <w:rPr>
          <w:rFonts w:ascii="Courier New" w:hAnsi="Courier New"/>
          <w:sz w:val="20"/>
        </w:rPr>
        <w:t xml:space="preserve">Республики </w:t>
      </w:r>
      <w:r>
        <w:rPr>
          <w:rFonts w:ascii="Courier New" w:hAnsi="Courier New"/>
          <w:spacing w:val="-2"/>
          <w:sz w:val="20"/>
        </w:rPr>
        <w:t>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2C5F915F" w14:textId="77777777" w:rsidR="00192D51" w:rsidRDefault="00460E6F">
      <w:pPr>
        <w:pStyle w:val="a3"/>
        <w:spacing w:before="9"/>
        <w:ind w:left="0"/>
        <w:jc w:val="left"/>
        <w:rPr>
          <w:rFonts w:ascii="Courier New"/>
          <w:sz w:val="16"/>
        </w:rPr>
      </w:pPr>
      <w:r>
        <w:rPr>
          <w:rFonts w:ascii="Courier New"/>
          <w:noProof/>
          <w:sz w:val="16"/>
          <w:lang w:eastAsia="ru-RU"/>
        </w:rPr>
        <mc:AlternateContent>
          <mc:Choice Requires="wps">
            <w:drawing>
              <wp:anchor distT="0" distB="0" distL="0" distR="0" simplePos="0" relativeHeight="487638016" behindDoc="1" locked="0" layoutInCell="1" allowOverlap="1" wp14:anchorId="73786F45" wp14:editId="6E519895">
                <wp:simplePos x="0" y="0"/>
                <wp:positionH relativeFrom="page">
                  <wp:posOffset>914400</wp:posOffset>
                </wp:positionH>
                <wp:positionV relativeFrom="paragraph">
                  <wp:posOffset>136460</wp:posOffset>
                </wp:positionV>
                <wp:extent cx="5715635"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596"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10FC765" id="Graphic 156" o:spid="_x0000_s1026" style="position:absolute;margin-left:1in;margin-top:10.75pt;width:450.05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" path="m,l5715596,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38528" behindDoc="1" locked="0" layoutInCell="1" allowOverlap="1" wp14:anchorId="4B578955" wp14:editId="783C6FCC">
                <wp:simplePos x="0" y="0"/>
                <wp:positionH relativeFrom="page">
                  <wp:posOffset>914400</wp:posOffset>
                </wp:positionH>
                <wp:positionV relativeFrom="paragraph">
                  <wp:posOffset>281240</wp:posOffset>
                </wp:positionV>
                <wp:extent cx="5715000"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8BD32F1" id="Graphic 157" o:spid="_x0000_s1026" style="position:absolute;margin-left:1in;margin-top:22.15pt;width:450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x1DgIAAFs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" path="m,l5715000,e" filled="f" strokeweight=".14406mm">
                <v:path arrowok="t"/>
                <w10:wrap type="topAndBottom" anchorx="page"/>
              </v:shape>
            </w:pict>
          </mc:Fallback>
        </mc:AlternateContent>
      </w:r>
    </w:p>
    <w:p w14:paraId="6958C705" w14:textId="77777777" w:rsidR="00192D51" w:rsidRDefault="00192D51">
      <w:pPr>
        <w:pStyle w:val="a3"/>
        <w:spacing w:before="7"/>
        <w:ind w:left="0"/>
        <w:jc w:val="left"/>
        <w:rPr>
          <w:rFonts w:ascii="Courier New"/>
          <w:sz w:val="17"/>
        </w:rPr>
      </w:pPr>
    </w:p>
    <w:p w14:paraId="0DD7FF09" w14:textId="77777777" w:rsidR="00192D51" w:rsidRDefault="00460E6F">
      <w:pPr>
        <w:spacing w:before="4"/>
        <w:ind w:left="3710"/>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325FA52E" w14:textId="77777777" w:rsidR="00192D51" w:rsidRDefault="00192D51">
      <w:pPr>
        <w:pStyle w:val="a3"/>
        <w:spacing w:before="1"/>
        <w:ind w:left="0"/>
        <w:jc w:val="left"/>
        <w:rPr>
          <w:rFonts w:ascii="Courier New"/>
          <w:sz w:val="20"/>
        </w:rPr>
      </w:pPr>
    </w:p>
    <w:p w14:paraId="1A50B64C" w14:textId="77777777" w:rsidR="00192D51" w:rsidRDefault="00460E6F">
      <w:pPr>
        <w:tabs>
          <w:tab w:val="left" w:pos="1189"/>
          <w:tab w:val="left" w:pos="2794"/>
          <w:tab w:val="left" w:pos="3394"/>
          <w:tab w:val="left" w:pos="9634"/>
        </w:tabs>
        <w:spacing w:line="226" w:lineRule="exact"/>
        <w:ind w:left="590"/>
        <w:rPr>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40"/>
          <w:sz w:val="20"/>
        </w:rPr>
        <w:t xml:space="preserve"> </w:t>
      </w:r>
      <w:r>
        <w:rPr>
          <w:rFonts w:ascii="Courier New" w:hAnsi="Courier New"/>
          <w:sz w:val="20"/>
        </w:rPr>
        <w:t xml:space="preserve">г. закрыт лицевой счет </w:t>
      </w:r>
      <w:r>
        <w:rPr>
          <w:sz w:val="20"/>
          <w:u w:val="single"/>
        </w:rPr>
        <w:tab/>
      </w:r>
    </w:p>
    <w:p w14:paraId="256E3A42" w14:textId="77777777" w:rsidR="00192D51" w:rsidRDefault="00460E6F">
      <w:pPr>
        <w:tabs>
          <w:tab w:val="left" w:pos="3949"/>
        </w:tabs>
        <w:spacing w:line="226" w:lineRule="exact"/>
        <w:ind w:left="590"/>
        <w:rPr>
          <w:rFonts w:ascii="Courier New"/>
          <w:sz w:val="20"/>
        </w:rPr>
      </w:pPr>
      <w:r>
        <w:rPr>
          <w:rFonts w:ascii="Courier New"/>
          <w:sz w:val="20"/>
        </w:rPr>
        <w:t xml:space="preserve">N </w:t>
      </w:r>
      <w:r>
        <w:rPr>
          <w:rFonts w:ascii="Courier New"/>
          <w:sz w:val="20"/>
          <w:u w:val="single"/>
        </w:rPr>
        <w:tab/>
      </w:r>
      <w:r>
        <w:rPr>
          <w:rFonts w:ascii="Courier New"/>
          <w:spacing w:val="-10"/>
          <w:sz w:val="20"/>
        </w:rPr>
        <w:t>.</w:t>
      </w:r>
    </w:p>
    <w:p w14:paraId="10BDB5BE" w14:textId="77777777" w:rsidR="00192D51" w:rsidRDefault="00192D51">
      <w:pPr>
        <w:pStyle w:val="a3"/>
        <w:spacing w:before="1"/>
        <w:ind w:left="0"/>
        <w:jc w:val="left"/>
        <w:rPr>
          <w:rFonts w:ascii="Courier New"/>
          <w:sz w:val="20"/>
        </w:rPr>
      </w:pPr>
    </w:p>
    <w:p w14:paraId="58F2039A" w14:textId="77777777" w:rsidR="00192D51" w:rsidRDefault="00460E6F">
      <w:pPr>
        <w:ind w:left="590"/>
        <w:rPr>
          <w:rFonts w:ascii="Courier New" w:hAnsi="Courier New"/>
          <w:sz w:val="20"/>
        </w:rPr>
      </w:pPr>
      <w:r>
        <w:rPr>
          <w:rFonts w:ascii="Courier New" w:hAnsi="Courier New"/>
          <w:sz w:val="20"/>
        </w:rPr>
        <w:t>Глава</w:t>
      </w:r>
      <w:r>
        <w:rPr>
          <w:rFonts w:ascii="Courier New" w:hAnsi="Courier New"/>
          <w:spacing w:val="-11"/>
          <w:sz w:val="20"/>
        </w:rPr>
        <w:t xml:space="preserve"> </w:t>
      </w:r>
      <w:r>
        <w:rPr>
          <w:rFonts w:ascii="Courier New" w:hAnsi="Courier New"/>
          <w:sz w:val="20"/>
        </w:rPr>
        <w:t>Администрации</w:t>
      </w:r>
      <w:r>
        <w:rPr>
          <w:rFonts w:ascii="Courier New" w:hAnsi="Courier New"/>
          <w:spacing w:val="-11"/>
          <w:sz w:val="20"/>
        </w:rPr>
        <w:t xml:space="preserve"> </w:t>
      </w:r>
      <w:r>
        <w:rPr>
          <w:rFonts w:ascii="Courier New" w:hAnsi="Courier New"/>
          <w:sz w:val="20"/>
        </w:rPr>
        <w:t>сельского</w:t>
      </w:r>
      <w:r>
        <w:rPr>
          <w:rFonts w:ascii="Courier New" w:hAnsi="Courier New"/>
          <w:spacing w:val="-11"/>
          <w:sz w:val="20"/>
        </w:rPr>
        <w:t xml:space="preserve"> </w:t>
      </w:r>
      <w:r>
        <w:rPr>
          <w:rFonts w:ascii="Courier New" w:hAnsi="Courier New"/>
          <w:spacing w:val="-2"/>
          <w:sz w:val="20"/>
        </w:rPr>
        <w:t>поселения</w:t>
      </w:r>
    </w:p>
    <w:p w14:paraId="57811305" w14:textId="77777777" w:rsidR="00192D51" w:rsidRDefault="00460E6F">
      <w:pPr>
        <w:tabs>
          <w:tab w:val="left" w:pos="5794"/>
          <w:tab w:val="left" w:pos="9634"/>
        </w:tabs>
        <w:spacing w:before="1" w:line="226" w:lineRule="exact"/>
        <w:ind w:left="590"/>
        <w:rPr>
          <w:sz w:val="20"/>
        </w:rPr>
      </w:pPr>
      <w:r>
        <w:rPr>
          <w:rFonts w:ascii="Courier New" w:hAnsi="Courier New"/>
          <w:sz w:val="20"/>
        </w:rPr>
        <w:t xml:space="preserve">(или иное уполномоченное лицо) </w:t>
      </w:r>
      <w:r>
        <w:rPr>
          <w:sz w:val="20"/>
          <w:u w:val="single"/>
        </w:rPr>
        <w:tab/>
      </w:r>
      <w:r>
        <w:rPr>
          <w:sz w:val="20"/>
        </w:rPr>
        <w:t xml:space="preserve"> </w:t>
      </w:r>
      <w:r>
        <w:rPr>
          <w:sz w:val="20"/>
          <w:u w:val="single"/>
        </w:rPr>
        <w:tab/>
      </w:r>
    </w:p>
    <w:p w14:paraId="0DC38C1F" w14:textId="77777777" w:rsidR="00192D51" w:rsidRDefault="00460E6F">
      <w:pPr>
        <w:tabs>
          <w:tab w:val="left" w:pos="6350"/>
        </w:tabs>
        <w:spacing w:line="226" w:lineRule="exact"/>
        <w:ind w:left="4431"/>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1E34AEB" w14:textId="77777777" w:rsidR="00192D51" w:rsidRDefault="00192D51">
      <w:pPr>
        <w:pStyle w:val="a3"/>
        <w:ind w:left="0"/>
        <w:jc w:val="left"/>
        <w:rPr>
          <w:rFonts w:ascii="Courier New"/>
          <w:sz w:val="20"/>
        </w:rPr>
      </w:pPr>
    </w:p>
    <w:p w14:paraId="27BDE20E" w14:textId="77777777" w:rsidR="00192D51" w:rsidRDefault="00460E6F">
      <w:pPr>
        <w:tabs>
          <w:tab w:val="left" w:pos="3284"/>
          <w:tab w:val="left" w:pos="9044"/>
        </w:tabs>
        <w:spacing w:before="1" w:line="226" w:lineRule="exact"/>
        <w:ind w:right="4344"/>
        <w:jc w:val="center"/>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p>
    <w:p w14:paraId="3A95EDE8" w14:textId="77777777" w:rsidR="00192D51" w:rsidRDefault="00460E6F">
      <w:pPr>
        <w:tabs>
          <w:tab w:val="left" w:pos="2999"/>
        </w:tabs>
        <w:spacing w:line="226" w:lineRule="exact"/>
        <w:ind w:right="4268"/>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4D4A750" w14:textId="77777777" w:rsidR="00192D51" w:rsidRDefault="00192D51">
      <w:pPr>
        <w:spacing w:line="226" w:lineRule="exact"/>
        <w:jc w:val="center"/>
        <w:rPr>
          <w:rFonts w:ascii="Courier New" w:hAnsi="Courier New"/>
          <w:sz w:val="20"/>
        </w:rPr>
        <w:sectPr w:rsidR="00192D51">
          <w:pgSz w:w="16840" w:h="11910" w:orient="landscape"/>
          <w:pgMar w:top="1040" w:right="1417" w:bottom="280" w:left="850" w:header="720" w:footer="720" w:gutter="0"/>
          <w:cols w:space="720"/>
        </w:sectPr>
      </w:pPr>
    </w:p>
    <w:p w14:paraId="0D236D3A"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321F049" w14:textId="165AA596" w:rsidR="00192D51" w:rsidRDefault="00460E6F">
      <w:pPr>
        <w:ind w:left="10539"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2"/>
          <w:sz w:val="24"/>
        </w:rPr>
        <w:t xml:space="preserve"> </w:t>
      </w:r>
      <w:r>
        <w:rPr>
          <w:sz w:val="24"/>
        </w:rPr>
        <w:t xml:space="preserve">поселения </w:t>
      </w:r>
      <w:r w:rsidR="00882AC8">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80BEC6B" w14:textId="77777777" w:rsidR="00192D51" w:rsidRDefault="00192D51">
      <w:pPr>
        <w:pStyle w:val="a3"/>
        <w:spacing w:before="156"/>
        <w:ind w:left="0"/>
        <w:jc w:val="left"/>
        <w:rPr>
          <w:sz w:val="20"/>
        </w:rPr>
      </w:pPr>
    </w:p>
    <w:tbl>
      <w:tblPr>
        <w:tblStyle w:val="TableNormal"/>
        <w:tblW w:w="0" w:type="auto"/>
        <w:tblInd w:w="530" w:type="dxa"/>
        <w:tblLayout w:type="fixed"/>
        <w:tblLook w:val="01E0" w:firstRow="1" w:lastRow="1" w:firstColumn="1" w:lastColumn="1" w:noHBand="0" w:noVBand="0"/>
      </w:tblPr>
      <w:tblGrid>
        <w:gridCol w:w="2892"/>
        <w:gridCol w:w="398"/>
        <w:gridCol w:w="338"/>
        <w:gridCol w:w="1702"/>
        <w:gridCol w:w="341"/>
        <w:gridCol w:w="338"/>
        <w:gridCol w:w="2438"/>
        <w:gridCol w:w="1473"/>
        <w:gridCol w:w="1248"/>
      </w:tblGrid>
      <w:tr w:rsidR="00192D51" w14:paraId="7E62B9AE" w14:textId="77777777">
        <w:trPr>
          <w:trHeight w:val="926"/>
        </w:trPr>
        <w:tc>
          <w:tcPr>
            <w:tcW w:w="11168" w:type="dxa"/>
            <w:gridSpan w:val="9"/>
          </w:tcPr>
          <w:p w14:paraId="2C79C526" w14:textId="77777777" w:rsidR="00192D51" w:rsidRDefault="00460E6F">
            <w:pPr>
              <w:pStyle w:val="TableParagraph"/>
              <w:spacing w:line="265" w:lineRule="exact"/>
              <w:ind w:left="1557" w:right="2792"/>
              <w:jc w:val="center"/>
              <w:rPr>
                <w:sz w:val="24"/>
              </w:rPr>
            </w:pPr>
            <w:bookmarkStart w:id="85" w:name="_bookmark78"/>
            <w:bookmarkEnd w:id="85"/>
            <w:r>
              <w:rPr>
                <w:sz w:val="24"/>
              </w:rPr>
              <w:t>РАЗРЕШЕНИЕ</w:t>
            </w:r>
            <w:r>
              <w:rPr>
                <w:spacing w:val="-5"/>
                <w:sz w:val="24"/>
              </w:rPr>
              <w:t xml:space="preserve"> </w:t>
            </w:r>
            <w:r>
              <w:rPr>
                <w:sz w:val="24"/>
              </w:rPr>
              <w:t>НА</w:t>
            </w:r>
            <w:r>
              <w:rPr>
                <w:spacing w:val="-3"/>
                <w:sz w:val="24"/>
              </w:rPr>
              <w:t xml:space="preserve"> </w:t>
            </w:r>
            <w:r>
              <w:rPr>
                <w:sz w:val="24"/>
              </w:rPr>
              <w:t>ОТКРЫТИЕ</w:t>
            </w:r>
            <w:r>
              <w:rPr>
                <w:spacing w:val="-2"/>
                <w:sz w:val="24"/>
              </w:rPr>
              <w:t xml:space="preserve"> СЧЕТА</w:t>
            </w:r>
          </w:p>
          <w:p w14:paraId="568D1B72" w14:textId="77777777" w:rsidR="00192D51" w:rsidRDefault="00460E6F">
            <w:pPr>
              <w:pStyle w:val="TableParagraph"/>
              <w:ind w:left="1555" w:right="2792"/>
              <w:jc w:val="center"/>
              <w:rPr>
                <w:sz w:val="24"/>
              </w:rPr>
            </w:pPr>
            <w:r>
              <w:rPr>
                <w:sz w:val="24"/>
              </w:rPr>
              <w:t>В</w:t>
            </w:r>
            <w:r>
              <w:rPr>
                <w:spacing w:val="-9"/>
                <w:sz w:val="24"/>
              </w:rPr>
              <w:t xml:space="preserve"> </w:t>
            </w:r>
            <w:r>
              <w:rPr>
                <w:sz w:val="24"/>
              </w:rPr>
              <w:t>ПОДРАЗДЕЛЕНИИ</w:t>
            </w:r>
            <w:r>
              <w:rPr>
                <w:spacing w:val="-7"/>
                <w:sz w:val="24"/>
              </w:rPr>
              <w:t xml:space="preserve"> </w:t>
            </w:r>
            <w:r>
              <w:rPr>
                <w:sz w:val="24"/>
              </w:rPr>
              <w:t>РАСЧЕТНОЙ</w:t>
            </w:r>
            <w:r>
              <w:rPr>
                <w:spacing w:val="-8"/>
                <w:sz w:val="24"/>
              </w:rPr>
              <w:t xml:space="preserve"> </w:t>
            </w:r>
            <w:r>
              <w:rPr>
                <w:sz w:val="24"/>
              </w:rPr>
              <w:t>СЕТИ</w:t>
            </w:r>
            <w:r>
              <w:rPr>
                <w:spacing w:val="-8"/>
                <w:sz w:val="24"/>
              </w:rPr>
              <w:t xml:space="preserve"> </w:t>
            </w:r>
            <w:r>
              <w:rPr>
                <w:sz w:val="24"/>
              </w:rPr>
              <w:t>БАНКА</w:t>
            </w:r>
            <w:r>
              <w:rPr>
                <w:spacing w:val="-8"/>
                <w:sz w:val="24"/>
              </w:rPr>
              <w:t xml:space="preserve"> </w:t>
            </w:r>
            <w:r>
              <w:rPr>
                <w:sz w:val="24"/>
              </w:rPr>
              <w:t>РОССИИ ИЛИ В КРЕДИТНОЙ ОРГАНИЗАЦИИ (ФИЛИАЛЕ)</w:t>
            </w:r>
          </w:p>
        </w:tc>
      </w:tr>
      <w:tr w:rsidR="00192D51" w14:paraId="6410E125" w14:textId="77777777">
        <w:trPr>
          <w:trHeight w:val="1031"/>
        </w:trPr>
        <w:tc>
          <w:tcPr>
            <w:tcW w:w="9920" w:type="dxa"/>
            <w:gridSpan w:val="8"/>
            <w:tcBorders>
              <w:right w:val="single" w:sz="4" w:space="0" w:color="000000"/>
            </w:tcBorders>
          </w:tcPr>
          <w:p w14:paraId="2C7A3D2D" w14:textId="6CC9B83C" w:rsidR="00192D51" w:rsidRDefault="00460E6F">
            <w:pPr>
              <w:pStyle w:val="TableParagraph"/>
              <w:spacing w:before="95"/>
              <w:ind w:left="74" w:right="54"/>
              <w:jc w:val="center"/>
              <w:rPr>
                <w:sz w:val="24"/>
              </w:rPr>
            </w:pPr>
            <w:r>
              <w:rPr>
                <w:sz w:val="24"/>
              </w:rPr>
              <w:t>ИНЫМ</w:t>
            </w:r>
            <w:r>
              <w:rPr>
                <w:spacing w:val="-7"/>
                <w:sz w:val="24"/>
              </w:rPr>
              <w:t xml:space="preserve"> </w:t>
            </w:r>
            <w:r>
              <w:rPr>
                <w:sz w:val="24"/>
              </w:rPr>
              <w:t>ПОЛУЧАТЕЛЕМ</w:t>
            </w:r>
            <w:r>
              <w:rPr>
                <w:spacing w:val="-6"/>
                <w:sz w:val="24"/>
              </w:rPr>
              <w:t xml:space="preserve"> </w:t>
            </w:r>
            <w:r>
              <w:rPr>
                <w:sz w:val="24"/>
              </w:rPr>
              <w:t>СРЕДСТВ</w:t>
            </w:r>
            <w:r>
              <w:rPr>
                <w:spacing w:val="-7"/>
                <w:sz w:val="24"/>
              </w:rPr>
              <w:t xml:space="preserve"> </w:t>
            </w:r>
            <w:r>
              <w:rPr>
                <w:sz w:val="24"/>
              </w:rPr>
              <w:t>БЮДЖЕТА</w:t>
            </w:r>
            <w:r>
              <w:rPr>
                <w:spacing w:val="-7"/>
                <w:sz w:val="24"/>
              </w:rPr>
              <w:t xml:space="preserve"> </w:t>
            </w:r>
            <w:r>
              <w:rPr>
                <w:sz w:val="24"/>
              </w:rPr>
              <w:t>СЕЛЬСКОГО</w:t>
            </w:r>
            <w:r>
              <w:rPr>
                <w:spacing w:val="-7"/>
                <w:sz w:val="24"/>
              </w:rPr>
              <w:t xml:space="preserve"> </w:t>
            </w:r>
            <w:r>
              <w:rPr>
                <w:sz w:val="24"/>
              </w:rPr>
              <w:t>ПОСЕЛЕНИЯ</w:t>
            </w:r>
            <w:r>
              <w:rPr>
                <w:spacing w:val="-5"/>
                <w:sz w:val="24"/>
              </w:rPr>
              <w:t xml:space="preserve"> </w:t>
            </w:r>
            <w:r w:rsidR="006057EE">
              <w:rPr>
                <w:sz w:val="24"/>
              </w:rPr>
              <w:t>ТУБИНСКИЙ</w:t>
            </w:r>
            <w:r>
              <w:rPr>
                <w:sz w:val="24"/>
              </w:rPr>
              <w:t xml:space="preserve"> СЕЛЬСОВЕТМУНИЦИПАЛЬНОГО РАЙОНА</w:t>
            </w:r>
            <w:r>
              <w:rPr>
                <w:spacing w:val="40"/>
                <w:sz w:val="24"/>
              </w:rPr>
              <w:t xml:space="preserve"> </w:t>
            </w:r>
            <w:r w:rsidR="0092487F">
              <w:rPr>
                <w:sz w:val="24"/>
              </w:rPr>
              <w:t>БАЙМАКСКИЙ</w:t>
            </w:r>
            <w:r>
              <w:rPr>
                <w:sz w:val="24"/>
              </w:rPr>
              <w:t xml:space="preserve">РАЙОНРЕСПУБЛИКИ </w:t>
            </w:r>
            <w:r>
              <w:rPr>
                <w:spacing w:val="-2"/>
                <w:sz w:val="24"/>
              </w:rPr>
              <w:t>БАШКОРТОСТАН</w:t>
            </w:r>
          </w:p>
        </w:tc>
        <w:tc>
          <w:tcPr>
            <w:tcW w:w="1248" w:type="dxa"/>
            <w:tcBorders>
              <w:top w:val="single" w:sz="4" w:space="0" w:color="000000"/>
              <w:left w:val="single" w:sz="4" w:space="0" w:color="000000"/>
              <w:bottom w:val="single" w:sz="4" w:space="0" w:color="000000"/>
              <w:right w:val="single" w:sz="4" w:space="0" w:color="000000"/>
            </w:tcBorders>
          </w:tcPr>
          <w:p w14:paraId="6889AFA7" w14:textId="77777777" w:rsidR="00192D51" w:rsidRDefault="00192D51">
            <w:pPr>
              <w:pStyle w:val="TableParagraph"/>
              <w:spacing w:before="94"/>
              <w:rPr>
                <w:sz w:val="24"/>
              </w:rPr>
            </w:pPr>
          </w:p>
          <w:p w14:paraId="05247E60" w14:textId="77777777" w:rsidR="00192D51" w:rsidRDefault="00460E6F">
            <w:pPr>
              <w:pStyle w:val="TableParagraph"/>
              <w:spacing w:before="1"/>
              <w:ind w:left="343"/>
              <w:rPr>
                <w:sz w:val="24"/>
              </w:rPr>
            </w:pPr>
            <w:r>
              <w:rPr>
                <w:spacing w:val="-4"/>
                <w:sz w:val="24"/>
              </w:rPr>
              <w:t>Коды</w:t>
            </w:r>
          </w:p>
        </w:tc>
      </w:tr>
      <w:tr w:rsidR="00192D51" w14:paraId="32ADDE70" w14:textId="77777777">
        <w:trPr>
          <w:trHeight w:val="480"/>
        </w:trPr>
        <w:tc>
          <w:tcPr>
            <w:tcW w:w="2892" w:type="dxa"/>
          </w:tcPr>
          <w:p w14:paraId="769A3216" w14:textId="77777777" w:rsidR="00192D51" w:rsidRDefault="00460E6F">
            <w:pPr>
              <w:pStyle w:val="TableParagraph"/>
              <w:spacing w:before="95"/>
              <w:ind w:right="55"/>
              <w:jc w:val="right"/>
              <w:rPr>
                <w:sz w:val="24"/>
              </w:rPr>
            </w:pPr>
            <w:r>
              <w:rPr>
                <w:sz w:val="24"/>
              </w:rPr>
              <w:t xml:space="preserve">от </w:t>
            </w:r>
            <w:r>
              <w:rPr>
                <w:spacing w:val="-10"/>
                <w:sz w:val="24"/>
              </w:rPr>
              <w:t>"</w:t>
            </w:r>
          </w:p>
        </w:tc>
        <w:tc>
          <w:tcPr>
            <w:tcW w:w="398" w:type="dxa"/>
            <w:tcBorders>
              <w:bottom w:val="single" w:sz="4" w:space="0" w:color="000000"/>
            </w:tcBorders>
          </w:tcPr>
          <w:p w14:paraId="14807A8B" w14:textId="77777777" w:rsidR="00192D51" w:rsidRDefault="00192D51">
            <w:pPr>
              <w:pStyle w:val="TableParagraph"/>
              <w:rPr>
                <w:sz w:val="24"/>
              </w:rPr>
            </w:pPr>
          </w:p>
        </w:tc>
        <w:tc>
          <w:tcPr>
            <w:tcW w:w="338" w:type="dxa"/>
          </w:tcPr>
          <w:p w14:paraId="1FE9E66A" w14:textId="77777777" w:rsidR="00192D51" w:rsidRDefault="00460E6F">
            <w:pPr>
              <w:pStyle w:val="TableParagraph"/>
              <w:spacing w:before="95"/>
              <w:ind w:left="65"/>
              <w:rPr>
                <w:sz w:val="24"/>
              </w:rPr>
            </w:pPr>
            <w:r>
              <w:rPr>
                <w:spacing w:val="-10"/>
                <w:sz w:val="24"/>
              </w:rPr>
              <w:t>"</w:t>
            </w:r>
          </w:p>
        </w:tc>
        <w:tc>
          <w:tcPr>
            <w:tcW w:w="1702" w:type="dxa"/>
            <w:tcBorders>
              <w:bottom w:val="single" w:sz="4" w:space="0" w:color="000000"/>
            </w:tcBorders>
          </w:tcPr>
          <w:p w14:paraId="6B3921A9" w14:textId="77777777" w:rsidR="00192D51" w:rsidRDefault="00192D51">
            <w:pPr>
              <w:pStyle w:val="TableParagraph"/>
              <w:rPr>
                <w:sz w:val="24"/>
              </w:rPr>
            </w:pPr>
          </w:p>
        </w:tc>
        <w:tc>
          <w:tcPr>
            <w:tcW w:w="341" w:type="dxa"/>
          </w:tcPr>
          <w:p w14:paraId="09CD303B" w14:textId="77777777" w:rsidR="00192D51" w:rsidRDefault="00460E6F">
            <w:pPr>
              <w:pStyle w:val="TableParagraph"/>
              <w:spacing w:before="95"/>
              <w:ind w:left="164"/>
              <w:rPr>
                <w:sz w:val="24"/>
              </w:rPr>
            </w:pPr>
            <w:r>
              <w:rPr>
                <w:spacing w:val="-10"/>
                <w:sz w:val="24"/>
              </w:rPr>
              <w:t>2</w:t>
            </w:r>
          </w:p>
        </w:tc>
        <w:tc>
          <w:tcPr>
            <w:tcW w:w="338" w:type="dxa"/>
            <w:tcBorders>
              <w:bottom w:val="single" w:sz="4" w:space="0" w:color="000000"/>
            </w:tcBorders>
          </w:tcPr>
          <w:p w14:paraId="1FC00733" w14:textId="77777777" w:rsidR="00192D51" w:rsidRDefault="00192D51">
            <w:pPr>
              <w:pStyle w:val="TableParagraph"/>
              <w:rPr>
                <w:sz w:val="24"/>
              </w:rPr>
            </w:pPr>
          </w:p>
        </w:tc>
        <w:tc>
          <w:tcPr>
            <w:tcW w:w="2438" w:type="dxa"/>
          </w:tcPr>
          <w:p w14:paraId="24E0F91C" w14:textId="77777777" w:rsidR="00192D51" w:rsidRDefault="00460E6F">
            <w:pPr>
              <w:pStyle w:val="TableParagraph"/>
              <w:spacing w:before="95"/>
              <w:ind w:left="68"/>
              <w:rPr>
                <w:sz w:val="24"/>
              </w:rPr>
            </w:pPr>
            <w:r>
              <w:rPr>
                <w:spacing w:val="-5"/>
                <w:sz w:val="24"/>
              </w:rPr>
              <w:t>г.</w:t>
            </w:r>
          </w:p>
        </w:tc>
        <w:tc>
          <w:tcPr>
            <w:tcW w:w="1473" w:type="dxa"/>
            <w:tcBorders>
              <w:right w:val="single" w:sz="4" w:space="0" w:color="000000"/>
            </w:tcBorders>
          </w:tcPr>
          <w:p w14:paraId="65C168E2" w14:textId="77777777" w:rsidR="00192D51" w:rsidRDefault="00460E6F">
            <w:pPr>
              <w:pStyle w:val="TableParagraph"/>
              <w:spacing w:before="95"/>
              <w:ind w:right="47"/>
              <w:jc w:val="right"/>
              <w:rPr>
                <w:sz w:val="24"/>
              </w:rPr>
            </w:pPr>
            <w:r>
              <w:rPr>
                <w:spacing w:val="-4"/>
                <w:sz w:val="24"/>
              </w:rPr>
              <w:t>Дата</w:t>
            </w:r>
          </w:p>
        </w:tc>
        <w:tc>
          <w:tcPr>
            <w:tcW w:w="1248" w:type="dxa"/>
            <w:tcBorders>
              <w:top w:val="single" w:sz="4" w:space="0" w:color="000000"/>
              <w:left w:val="single" w:sz="4" w:space="0" w:color="000000"/>
              <w:bottom w:val="single" w:sz="4" w:space="0" w:color="000000"/>
              <w:right w:val="single" w:sz="4" w:space="0" w:color="000000"/>
            </w:tcBorders>
          </w:tcPr>
          <w:p w14:paraId="47E18B68" w14:textId="77777777" w:rsidR="00192D51" w:rsidRDefault="00192D51">
            <w:pPr>
              <w:pStyle w:val="TableParagraph"/>
              <w:rPr>
                <w:sz w:val="24"/>
              </w:rPr>
            </w:pPr>
          </w:p>
        </w:tc>
      </w:tr>
      <w:tr w:rsidR="00192D51" w14:paraId="7C682E69" w14:textId="77777777">
        <w:trPr>
          <w:trHeight w:val="1720"/>
        </w:trPr>
        <w:tc>
          <w:tcPr>
            <w:tcW w:w="9920" w:type="dxa"/>
            <w:gridSpan w:val="8"/>
          </w:tcPr>
          <w:p w14:paraId="533B375E" w14:textId="77777777" w:rsidR="00192D51" w:rsidRDefault="00192D51">
            <w:pPr>
              <w:pStyle w:val="TableParagraph"/>
              <w:rPr>
                <w:sz w:val="24"/>
              </w:rPr>
            </w:pPr>
          </w:p>
          <w:p w14:paraId="21C7F255" w14:textId="77777777" w:rsidR="00192D51" w:rsidRDefault="00192D51">
            <w:pPr>
              <w:pStyle w:val="TableParagraph"/>
              <w:spacing w:before="22"/>
              <w:rPr>
                <w:sz w:val="24"/>
              </w:rPr>
            </w:pPr>
          </w:p>
          <w:p w14:paraId="0EA870E9" w14:textId="77777777" w:rsidR="00192D51" w:rsidRDefault="00460E6F">
            <w:pPr>
              <w:pStyle w:val="TableParagraph"/>
              <w:spacing w:before="1"/>
              <w:ind w:left="2093" w:right="677" w:hanging="161"/>
              <w:rPr>
                <w:sz w:val="24"/>
              </w:rPr>
            </w:pPr>
            <w:r>
              <w:rPr>
                <w:sz w:val="24"/>
              </w:rPr>
              <w:t>Разрешаю</w:t>
            </w:r>
            <w:r>
              <w:rPr>
                <w:spacing w:val="-6"/>
                <w:sz w:val="24"/>
              </w:rPr>
              <w:t xml:space="preserve"> </w:t>
            </w:r>
            <w:r>
              <w:rPr>
                <w:sz w:val="24"/>
              </w:rPr>
              <w:t>осуществлять</w:t>
            </w:r>
            <w:r>
              <w:rPr>
                <w:spacing w:val="-6"/>
                <w:sz w:val="24"/>
              </w:rPr>
              <w:t xml:space="preserve"> </w:t>
            </w:r>
            <w:r>
              <w:rPr>
                <w:sz w:val="24"/>
              </w:rPr>
              <w:t>операции</w:t>
            </w:r>
            <w:r>
              <w:rPr>
                <w:spacing w:val="-6"/>
                <w:sz w:val="24"/>
              </w:rPr>
              <w:t xml:space="preserve"> </w:t>
            </w:r>
            <w:r>
              <w:rPr>
                <w:sz w:val="24"/>
              </w:rPr>
              <w:t>на</w:t>
            </w:r>
            <w:r>
              <w:rPr>
                <w:spacing w:val="-7"/>
                <w:sz w:val="24"/>
              </w:rPr>
              <w:t xml:space="preserve"> </w:t>
            </w:r>
            <w:r>
              <w:rPr>
                <w:sz w:val="24"/>
              </w:rPr>
              <w:t>счете,</w:t>
            </w:r>
            <w:r>
              <w:rPr>
                <w:spacing w:val="-6"/>
                <w:sz w:val="24"/>
              </w:rPr>
              <w:t xml:space="preserve"> </w:t>
            </w:r>
            <w:r>
              <w:rPr>
                <w:sz w:val="24"/>
              </w:rPr>
              <w:t>открытом</w:t>
            </w:r>
            <w:r>
              <w:rPr>
                <w:spacing w:val="-6"/>
                <w:sz w:val="24"/>
              </w:rPr>
              <w:t xml:space="preserve"> </w:t>
            </w:r>
            <w:r>
              <w:rPr>
                <w:sz w:val="24"/>
              </w:rPr>
              <w:t>в</w:t>
            </w:r>
            <w:r>
              <w:rPr>
                <w:spacing w:val="-7"/>
                <w:sz w:val="24"/>
              </w:rPr>
              <w:t xml:space="preserve"> </w:t>
            </w:r>
            <w:r>
              <w:rPr>
                <w:sz w:val="24"/>
              </w:rPr>
              <w:t>подразделении расчетной сети Банка России или кредитной организации (филиале)</w:t>
            </w:r>
          </w:p>
        </w:tc>
        <w:tc>
          <w:tcPr>
            <w:tcW w:w="1248" w:type="dxa"/>
            <w:tcBorders>
              <w:top w:val="single" w:sz="4" w:space="0" w:color="000000"/>
            </w:tcBorders>
          </w:tcPr>
          <w:p w14:paraId="6F005FCD" w14:textId="77777777" w:rsidR="00192D51" w:rsidRDefault="00192D51">
            <w:pPr>
              <w:pStyle w:val="TableParagraph"/>
              <w:rPr>
                <w:sz w:val="24"/>
              </w:rPr>
            </w:pPr>
          </w:p>
        </w:tc>
      </w:tr>
      <w:tr w:rsidR="00192D51" w14:paraId="0539C3ED" w14:textId="77777777">
        <w:trPr>
          <w:trHeight w:val="1524"/>
        </w:trPr>
        <w:tc>
          <w:tcPr>
            <w:tcW w:w="9920" w:type="dxa"/>
            <w:gridSpan w:val="8"/>
          </w:tcPr>
          <w:p w14:paraId="43C9648F"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4199D0DB" wp14:editId="44EE4331">
                      <wp:extent cx="5365750" cy="6350"/>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59" name="Graphic 159"/>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E78EDF6" id="Group 158"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">
                      <v:shape id="Graphic 159"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" path="m5365369,l,,,6096r5365369,l5365369,xe" fillcolor="black" stroked="f">
                        <v:path arrowok="t"/>
                      </v:shape>
                      <w10:anchorlock/>
                    </v:group>
                  </w:pict>
                </mc:Fallback>
              </mc:AlternateContent>
            </w:r>
          </w:p>
          <w:p w14:paraId="2023A9E1" w14:textId="59B8E423" w:rsidR="00192D51" w:rsidRDefault="00460E6F">
            <w:pPr>
              <w:pStyle w:val="TableParagraph"/>
              <w:spacing w:before="80"/>
              <w:ind w:left="456" w:right="1922" w:firstLine="3"/>
              <w:jc w:val="center"/>
              <w:rPr>
                <w:sz w:val="24"/>
              </w:rPr>
            </w:pPr>
            <w:r>
              <w:rPr>
                <w:sz w:val="24"/>
              </w:rPr>
              <w:t xml:space="preserve">(наименование иного получателя средств бюджета сельского поселения </w:t>
            </w:r>
            <w:r w:rsidR="00882AC8">
              <w:rPr>
                <w:rFonts w:cs="Calibri"/>
                <w:sz w:val="24"/>
                <w:lang w:eastAsia="ru-RU"/>
              </w:rPr>
              <w:t>Тубинский</w:t>
            </w:r>
            <w:r w:rsidR="00882AC8">
              <w:rPr>
                <w:sz w:val="24"/>
              </w:rPr>
              <w:t xml:space="preserve"> </w:t>
            </w:r>
            <w:r>
              <w:rPr>
                <w:sz w:val="24"/>
              </w:rPr>
              <w:t>сельсовет</w:t>
            </w:r>
            <w:r>
              <w:rPr>
                <w:spacing w:val="-8"/>
                <w:sz w:val="24"/>
              </w:rPr>
              <w:t xml:space="preserve"> </w:t>
            </w:r>
            <w:r>
              <w:rPr>
                <w:sz w:val="24"/>
              </w:rPr>
              <w:t>муниципального</w:t>
            </w:r>
            <w:r>
              <w:rPr>
                <w:spacing w:val="-11"/>
                <w:sz w:val="24"/>
              </w:rPr>
              <w:t xml:space="preserve"> </w:t>
            </w:r>
            <w:r>
              <w:rPr>
                <w:sz w:val="24"/>
              </w:rPr>
              <w:t>района</w:t>
            </w:r>
            <w:r>
              <w:rPr>
                <w:spacing w:val="-9"/>
                <w:sz w:val="24"/>
              </w:rPr>
              <w:t xml:space="preserve"> </w:t>
            </w:r>
            <w:r w:rsidR="0092487F">
              <w:rPr>
                <w:sz w:val="24"/>
              </w:rPr>
              <w:t>Баймакский</w:t>
            </w:r>
            <w:r>
              <w:rPr>
                <w:spacing w:val="-8"/>
                <w:sz w:val="24"/>
              </w:rPr>
              <w:t xml:space="preserve"> </w:t>
            </w:r>
            <w:r>
              <w:rPr>
                <w:sz w:val="24"/>
              </w:rPr>
              <w:t>район Республики Башкортостан)</w:t>
            </w:r>
          </w:p>
        </w:tc>
        <w:tc>
          <w:tcPr>
            <w:tcW w:w="1248" w:type="dxa"/>
          </w:tcPr>
          <w:p w14:paraId="1338CDBF" w14:textId="77777777" w:rsidR="00192D51" w:rsidRDefault="00192D51">
            <w:pPr>
              <w:pStyle w:val="TableParagraph"/>
              <w:rPr>
                <w:sz w:val="24"/>
              </w:rPr>
            </w:pPr>
          </w:p>
        </w:tc>
      </w:tr>
      <w:tr w:rsidR="00192D51" w14:paraId="3354F075" w14:textId="77777777">
        <w:trPr>
          <w:trHeight w:val="489"/>
        </w:trPr>
        <w:tc>
          <w:tcPr>
            <w:tcW w:w="9920" w:type="dxa"/>
            <w:gridSpan w:val="8"/>
          </w:tcPr>
          <w:p w14:paraId="141DFCAB"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03947C48" wp14:editId="72708296">
                      <wp:extent cx="5365750" cy="635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1" name="Graphic 161"/>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009BB08" id="Group 160"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">
                      <v:shape id="Graphic 161"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" path="m5365369,l,,,6096r5365369,l5365369,xe" fillcolor="black" stroked="f">
                        <v:path arrowok="t"/>
                      </v:shape>
                      <w10:anchorlock/>
                    </v:group>
                  </w:pict>
                </mc:Fallback>
              </mc:AlternateContent>
            </w:r>
          </w:p>
          <w:p w14:paraId="5D72EDFB" w14:textId="77777777" w:rsidR="00192D51" w:rsidRDefault="00192D51">
            <w:pPr>
              <w:pStyle w:val="TableParagraph"/>
              <w:rPr>
                <w:sz w:val="20"/>
              </w:rPr>
            </w:pPr>
          </w:p>
          <w:p w14:paraId="1D20A96D" w14:textId="77777777" w:rsidR="00192D51" w:rsidRDefault="00192D51">
            <w:pPr>
              <w:pStyle w:val="TableParagraph"/>
              <w:spacing w:before="4" w:after="1"/>
              <w:rPr>
                <w:sz w:val="20"/>
              </w:rPr>
            </w:pPr>
          </w:p>
          <w:p w14:paraId="09107C04"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614EA9AE" wp14:editId="21D05559">
                      <wp:extent cx="5365750" cy="6350"/>
                      <wp:effectExtent l="0" t="0" r="0" b="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3" name="Graphic 163"/>
                              <wps:cNvSpPr/>
                              <wps:spPr>
                                <a:xfrm>
                                  <a:off x="0" y="0"/>
                                  <a:ext cx="5365750" cy="6350"/>
                                </a:xfrm>
                                <a:custGeom>
                                  <a:avLst/>
                                  <a:gdLst/>
                                  <a:ahLst/>
                                  <a:cxnLst/>
                                  <a:rect l="l" t="t" r="r" b="b"/>
                                  <a:pathLst>
                                    <a:path w="5365750" h="6350">
                                      <a:moveTo>
                                        <a:pt x="5365369" y="0"/>
                                      </a:moveTo>
                                      <a:lnTo>
                                        <a:pt x="0" y="0"/>
                                      </a:lnTo>
                                      <a:lnTo>
                                        <a:pt x="0" y="6095"/>
                                      </a:lnTo>
                                      <a:lnTo>
                                        <a:pt x="5365369" y="6095"/>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97EB278" id="Group 162"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">
                      <v:shape id="Graphic 163"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" path="m5365369,l,,,6095r5365369,l5365369,xe" fillcolor="black" stroked="f">
                        <v:path arrowok="t"/>
                      </v:shape>
                      <w10:anchorlock/>
                    </v:group>
                  </w:pict>
                </mc:Fallback>
              </mc:AlternateContent>
            </w:r>
          </w:p>
        </w:tc>
        <w:tc>
          <w:tcPr>
            <w:tcW w:w="1248" w:type="dxa"/>
          </w:tcPr>
          <w:p w14:paraId="58724885" w14:textId="77777777" w:rsidR="00192D51" w:rsidRDefault="00192D51">
            <w:pPr>
              <w:pStyle w:val="TableParagraph"/>
              <w:rPr>
                <w:sz w:val="24"/>
              </w:rPr>
            </w:pPr>
          </w:p>
        </w:tc>
      </w:tr>
      <w:tr w:rsidR="00192D51" w14:paraId="109E6D32" w14:textId="77777777">
        <w:trPr>
          <w:trHeight w:val="470"/>
        </w:trPr>
        <w:tc>
          <w:tcPr>
            <w:tcW w:w="9920" w:type="dxa"/>
            <w:gridSpan w:val="8"/>
          </w:tcPr>
          <w:p w14:paraId="5C997FAF" w14:textId="77777777" w:rsidR="00192D51" w:rsidRDefault="00192D51">
            <w:pPr>
              <w:pStyle w:val="TableParagraph"/>
              <w:rPr>
                <w:sz w:val="24"/>
              </w:rPr>
            </w:pPr>
          </w:p>
        </w:tc>
        <w:tc>
          <w:tcPr>
            <w:tcW w:w="1248" w:type="dxa"/>
            <w:tcBorders>
              <w:bottom w:val="single" w:sz="4" w:space="0" w:color="000000"/>
            </w:tcBorders>
          </w:tcPr>
          <w:p w14:paraId="07C44BD9" w14:textId="77777777" w:rsidR="00192D51" w:rsidRDefault="00192D51">
            <w:pPr>
              <w:pStyle w:val="TableParagraph"/>
              <w:rPr>
                <w:sz w:val="24"/>
              </w:rPr>
            </w:pPr>
          </w:p>
        </w:tc>
      </w:tr>
      <w:tr w:rsidR="00192D51" w14:paraId="43571EC7" w14:textId="77777777">
        <w:trPr>
          <w:trHeight w:val="479"/>
        </w:trPr>
        <w:tc>
          <w:tcPr>
            <w:tcW w:w="2892" w:type="dxa"/>
          </w:tcPr>
          <w:p w14:paraId="28CFD4D5" w14:textId="77777777" w:rsidR="00192D51" w:rsidRDefault="00460E6F">
            <w:pPr>
              <w:pStyle w:val="TableParagraph"/>
              <w:spacing w:before="95"/>
              <w:ind w:left="67"/>
              <w:rPr>
                <w:sz w:val="24"/>
              </w:rPr>
            </w:pPr>
            <w:r>
              <w:rPr>
                <w:noProof/>
                <w:sz w:val="24"/>
                <w:lang w:eastAsia="ru-RU"/>
              </w:rPr>
              <mc:AlternateContent>
                <mc:Choice Requires="wpg">
                  <w:drawing>
                    <wp:anchor distT="0" distB="0" distL="0" distR="0" simplePos="0" relativeHeight="15781376" behindDoc="0" locked="0" layoutInCell="1" allowOverlap="1" wp14:anchorId="506708B4" wp14:editId="1BC5C546">
                      <wp:simplePos x="0" y="0"/>
                      <wp:positionH relativeFrom="column">
                        <wp:posOffset>1836673</wp:posOffset>
                      </wp:positionH>
                      <wp:positionV relativeFrom="paragraph">
                        <wp:posOffset>304712</wp:posOffset>
                      </wp:positionV>
                      <wp:extent cx="3528695" cy="63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695" cy="6350"/>
                                <a:chOff x="0" y="0"/>
                                <a:chExt cx="3528695" cy="6350"/>
                              </a:xfrm>
                            </wpg:grpSpPr>
                            <wps:wsp>
                              <wps:cNvPr id="165" name="Graphic 165"/>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A092BBB" id="Group 164" o:spid="_x0000_s1026" style="position:absolute;margin-left:144.6pt;margin-top:24pt;width:277.85pt;height:.5pt;z-index:15781376;mso-wrap-distance-left:0;mso-wrap-distance-right:0" coordsize="352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">
                      <v:shape id="Graphic 165" o:spid="_x0000_s1027" style="position:absolute;width:35286;height:63;visibility:visible;mso-wrap-style:square;v-text-anchor:top" coordsize="3528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" path="m3528695,l,,,6096r3528695,l3528695,xe" fillcolor="black" stroked="f">
                        <v:path arrowok="t"/>
                      </v:shape>
                    </v:group>
                  </w:pict>
                </mc:Fallback>
              </mc:AlternateContent>
            </w:r>
            <w:r>
              <w:rPr>
                <w:sz w:val="24"/>
              </w:rPr>
              <w:t>находящемуся</w:t>
            </w:r>
            <w:r>
              <w:rPr>
                <w:spacing w:val="-3"/>
                <w:sz w:val="24"/>
              </w:rPr>
              <w:t xml:space="preserve"> </w:t>
            </w:r>
            <w:r>
              <w:rPr>
                <w:sz w:val="24"/>
              </w:rPr>
              <w:t>в</w:t>
            </w:r>
            <w:r>
              <w:rPr>
                <w:spacing w:val="-3"/>
                <w:sz w:val="24"/>
              </w:rPr>
              <w:t xml:space="preserve"> </w:t>
            </w:r>
            <w:r>
              <w:rPr>
                <w:spacing w:val="-2"/>
                <w:sz w:val="24"/>
              </w:rPr>
              <w:t>ведении</w:t>
            </w:r>
          </w:p>
        </w:tc>
        <w:tc>
          <w:tcPr>
            <w:tcW w:w="398" w:type="dxa"/>
          </w:tcPr>
          <w:p w14:paraId="4824B5A9" w14:textId="77777777" w:rsidR="00192D51" w:rsidRDefault="00192D51">
            <w:pPr>
              <w:pStyle w:val="TableParagraph"/>
              <w:rPr>
                <w:sz w:val="24"/>
              </w:rPr>
            </w:pPr>
          </w:p>
        </w:tc>
        <w:tc>
          <w:tcPr>
            <w:tcW w:w="338" w:type="dxa"/>
          </w:tcPr>
          <w:p w14:paraId="4359FCC5" w14:textId="77777777" w:rsidR="00192D51" w:rsidRDefault="00192D51">
            <w:pPr>
              <w:pStyle w:val="TableParagraph"/>
              <w:rPr>
                <w:sz w:val="24"/>
              </w:rPr>
            </w:pPr>
          </w:p>
        </w:tc>
        <w:tc>
          <w:tcPr>
            <w:tcW w:w="1702" w:type="dxa"/>
          </w:tcPr>
          <w:p w14:paraId="6E42EC61" w14:textId="77777777" w:rsidR="00192D51" w:rsidRDefault="00192D51">
            <w:pPr>
              <w:pStyle w:val="TableParagraph"/>
              <w:rPr>
                <w:sz w:val="24"/>
              </w:rPr>
            </w:pPr>
          </w:p>
        </w:tc>
        <w:tc>
          <w:tcPr>
            <w:tcW w:w="341" w:type="dxa"/>
          </w:tcPr>
          <w:p w14:paraId="187324C6" w14:textId="77777777" w:rsidR="00192D51" w:rsidRDefault="00192D51">
            <w:pPr>
              <w:pStyle w:val="TableParagraph"/>
              <w:rPr>
                <w:sz w:val="24"/>
              </w:rPr>
            </w:pPr>
          </w:p>
        </w:tc>
        <w:tc>
          <w:tcPr>
            <w:tcW w:w="338" w:type="dxa"/>
          </w:tcPr>
          <w:p w14:paraId="14568A30" w14:textId="77777777" w:rsidR="00192D51" w:rsidRDefault="00192D51">
            <w:pPr>
              <w:pStyle w:val="TableParagraph"/>
              <w:rPr>
                <w:sz w:val="24"/>
              </w:rPr>
            </w:pPr>
          </w:p>
        </w:tc>
        <w:tc>
          <w:tcPr>
            <w:tcW w:w="2438" w:type="dxa"/>
          </w:tcPr>
          <w:p w14:paraId="57000723" w14:textId="77777777" w:rsidR="00192D51" w:rsidRDefault="00192D51">
            <w:pPr>
              <w:pStyle w:val="TableParagraph"/>
              <w:rPr>
                <w:sz w:val="24"/>
              </w:rPr>
            </w:pPr>
          </w:p>
        </w:tc>
        <w:tc>
          <w:tcPr>
            <w:tcW w:w="1473" w:type="dxa"/>
            <w:tcBorders>
              <w:right w:val="single" w:sz="4" w:space="0" w:color="000000"/>
            </w:tcBorders>
          </w:tcPr>
          <w:p w14:paraId="371EB04B" w14:textId="77777777" w:rsidR="00192D51" w:rsidRDefault="00460E6F">
            <w:pPr>
              <w:pStyle w:val="TableParagraph"/>
              <w:spacing w:before="95"/>
              <w:ind w:right="46"/>
              <w:jc w:val="right"/>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c>
          <w:tcPr>
            <w:tcW w:w="1248" w:type="dxa"/>
            <w:tcBorders>
              <w:top w:val="single" w:sz="4" w:space="0" w:color="000000"/>
              <w:left w:val="single" w:sz="4" w:space="0" w:color="000000"/>
              <w:bottom w:val="single" w:sz="4" w:space="0" w:color="000000"/>
              <w:right w:val="single" w:sz="4" w:space="0" w:color="000000"/>
            </w:tcBorders>
          </w:tcPr>
          <w:p w14:paraId="2F5DFA46" w14:textId="77777777" w:rsidR="00192D51" w:rsidRDefault="00192D51">
            <w:pPr>
              <w:pStyle w:val="TableParagraph"/>
              <w:rPr>
                <w:sz w:val="24"/>
              </w:rPr>
            </w:pPr>
          </w:p>
        </w:tc>
      </w:tr>
    </w:tbl>
    <w:p w14:paraId="00449FD9"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63B4FC5B" w14:textId="77777777" w:rsidR="00192D51" w:rsidRDefault="00460E6F">
      <w:pPr>
        <w:tabs>
          <w:tab w:val="left" w:pos="10445"/>
        </w:tabs>
        <w:ind w:left="527"/>
        <w:rPr>
          <w:position w:val="189"/>
          <w:sz w:val="20"/>
        </w:rPr>
      </w:pPr>
      <w:r>
        <w:rPr>
          <w:noProof/>
          <w:position w:val="189"/>
          <w:sz w:val="20"/>
          <w:lang w:eastAsia="ru-RU"/>
        </w:rPr>
        <w:lastRenderedPageBreak/>
        <mc:AlternateContent>
          <mc:Choice Requires="wps">
            <w:drawing>
              <wp:anchor distT="0" distB="0" distL="0" distR="0" simplePos="0" relativeHeight="15782912" behindDoc="0" locked="0" layoutInCell="1" allowOverlap="1" wp14:anchorId="0D2DC6C7" wp14:editId="302F8A8C">
                <wp:simplePos x="0" y="0"/>
                <wp:positionH relativeFrom="page">
                  <wp:posOffset>2711450</wp:posOffset>
                </wp:positionH>
                <wp:positionV relativeFrom="page">
                  <wp:posOffset>719582</wp:posOffset>
                </wp:positionV>
                <wp:extent cx="3528695"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B89E7C" id="Graphic 166" o:spid="_x0000_s1026" style="position:absolute;margin-left:213.5pt;margin-top:56.65pt;width:277.85pt;height:.5pt;z-index:15782912;visibility:visible;mso-wrap-style:square;mso-wrap-distance-left:0;mso-wrap-distance-top:0;mso-wrap-distance-right:0;mso-wrap-distance-bottom:0;mso-position-horizontal:absolute;mso-position-horizontal-relative:page;mso-position-vertical:absolute;mso-position-vertical-relative:page;v-text-anchor:top" coordsize="352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" path="m3528695,l,,,6096r3528695,l3528695,xe" fillcolor="black" stroked="f">
                <v:path arrowok="t"/>
                <w10:wrap anchorx="page" anchory="page"/>
              </v:shape>
            </w:pict>
          </mc:Fallback>
        </mc:AlternateContent>
      </w:r>
      <w:r>
        <w:rPr>
          <w:noProof/>
          <w:sz w:val="20"/>
          <w:lang w:eastAsia="ru-RU"/>
        </w:rPr>
        <mc:AlternateContent>
          <mc:Choice Requires="wps">
            <w:drawing>
              <wp:inline distT="0" distB="0" distL="0" distR="0" wp14:anchorId="2AE2F6ED" wp14:editId="6027A24F">
                <wp:extent cx="5365750" cy="1516380"/>
                <wp:effectExtent l="0" t="0" r="0" b="0"/>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0" cy="151638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449"/>
                            </w:tblGrid>
                            <w:tr w:rsidR="0019391C" w14:paraId="27F3E7AA" w14:textId="77777777">
                              <w:trPr>
                                <w:trHeight w:val="1454"/>
                              </w:trPr>
                              <w:tc>
                                <w:tcPr>
                                  <w:tcW w:w="8449" w:type="dxa"/>
                                  <w:tcBorders>
                                    <w:bottom w:val="single" w:sz="4" w:space="0" w:color="000000"/>
                                  </w:tcBorders>
                                </w:tcPr>
                                <w:p w14:paraId="275FF983" w14:textId="77777777" w:rsidR="0019391C" w:rsidRDefault="0019391C">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19391C" w14:paraId="02903607" w14:textId="77777777">
                              <w:trPr>
                                <w:trHeight w:val="923"/>
                              </w:trPr>
                              <w:tc>
                                <w:tcPr>
                                  <w:tcW w:w="8449" w:type="dxa"/>
                                  <w:tcBorders>
                                    <w:top w:val="single" w:sz="4" w:space="0" w:color="000000"/>
                                  </w:tcBorders>
                                </w:tcPr>
                                <w:p w14:paraId="530B2CC3" w14:textId="5117DC70" w:rsidR="0019391C" w:rsidRDefault="0019391C">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 xml:space="preserve">сельского поселения </w:t>
                                  </w:r>
                                  <w:r w:rsidR="006057EE">
                                    <w:rPr>
                                      <w:rFonts w:cs="Calibri"/>
                                      <w:sz w:val="24"/>
                                      <w:lang w:eastAsia="ru-RU"/>
                                    </w:rPr>
                                    <w:t>Тубинский</w:t>
                                  </w:r>
                                  <w:r>
                                    <w:rPr>
                                      <w:sz w:val="24"/>
                                    </w:rPr>
                                    <w:t xml:space="preserve"> сельсовет муниципального района Баймакский район Республики</w:t>
                                  </w:r>
                                </w:p>
                                <w:p w14:paraId="6EC12408" w14:textId="77777777" w:rsidR="0019391C" w:rsidRDefault="0019391C">
                                  <w:pPr>
                                    <w:pStyle w:val="TableParagraph"/>
                                    <w:spacing w:line="256" w:lineRule="exact"/>
                                    <w:ind w:left="5" w:right="4"/>
                                    <w:jc w:val="center"/>
                                    <w:rPr>
                                      <w:sz w:val="24"/>
                                    </w:rPr>
                                  </w:pPr>
                                  <w:r>
                                    <w:rPr>
                                      <w:spacing w:val="-2"/>
                                      <w:sz w:val="24"/>
                                    </w:rPr>
                                    <w:t>Башкортостан)</w:t>
                                  </w:r>
                                </w:p>
                              </w:tc>
                            </w:tr>
                          </w:tbl>
                          <w:p w14:paraId="71756C67" w14:textId="77777777" w:rsidR="0019391C" w:rsidRDefault="0019391C">
                            <w:pPr>
                              <w:pStyle w:val="a3"/>
                              <w:ind w:left="0"/>
                              <w:jc w:val="left"/>
                            </w:pPr>
                          </w:p>
                        </w:txbxContent>
                      </wps:txbx>
                      <wps:bodyPr wrap="square" lIns="0" tIns="0" rIns="0" bIns="0" rtlCol="0">
                        <a:noAutofit/>
                      </wps:bodyPr>
                    </wps:wsp>
                  </a:graphicData>
                </a:graphic>
              </wp:inline>
            </w:drawing>
          </mc:Choice>
          <mc:Fallback>
            <w:pict>
              <v:shape id="Textbox 167" o:spid="_x0000_s1028" type="#_x0000_t202" style="width:422.5pt;height:1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449"/>
                      </w:tblGrid>
                      <w:tr w:rsidR="0019391C" w14:paraId="27F3E7AA" w14:textId="77777777">
                        <w:trPr>
                          <w:trHeight w:val="1454"/>
                        </w:trPr>
                        <w:tc>
                          <w:tcPr>
                            <w:tcW w:w="8449" w:type="dxa"/>
                            <w:tcBorders>
                              <w:bottom w:val="single" w:sz="4" w:space="0" w:color="000000"/>
                            </w:tcBorders>
                          </w:tcPr>
                          <w:p w14:paraId="275FF983" w14:textId="77777777" w:rsidR="0019391C" w:rsidRDefault="0019391C">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19391C" w14:paraId="02903607" w14:textId="77777777">
                        <w:trPr>
                          <w:trHeight w:val="923"/>
                        </w:trPr>
                        <w:tc>
                          <w:tcPr>
                            <w:tcW w:w="8449" w:type="dxa"/>
                            <w:tcBorders>
                              <w:top w:val="single" w:sz="4" w:space="0" w:color="000000"/>
                            </w:tcBorders>
                          </w:tcPr>
                          <w:p w14:paraId="530B2CC3" w14:textId="5117DC70" w:rsidR="0019391C" w:rsidRDefault="0019391C">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 xml:space="preserve">сельского поселения </w:t>
                            </w:r>
                            <w:r w:rsidR="006057EE">
                              <w:rPr>
                                <w:rFonts w:cs="Calibri"/>
                                <w:sz w:val="24"/>
                                <w:lang w:eastAsia="ru-RU"/>
                              </w:rPr>
                              <w:t>Тубинский</w:t>
                            </w:r>
                            <w:r>
                              <w:rPr>
                                <w:sz w:val="24"/>
                              </w:rPr>
                              <w:t xml:space="preserve"> сельсовет муниципального района Баймакский район Республики</w:t>
                            </w:r>
                          </w:p>
                          <w:p w14:paraId="6EC12408" w14:textId="77777777" w:rsidR="0019391C" w:rsidRDefault="0019391C">
                            <w:pPr>
                              <w:pStyle w:val="TableParagraph"/>
                              <w:spacing w:line="256" w:lineRule="exact"/>
                              <w:ind w:left="5" w:right="4"/>
                              <w:jc w:val="center"/>
                              <w:rPr>
                                <w:sz w:val="24"/>
                              </w:rPr>
                            </w:pPr>
                            <w:r>
                              <w:rPr>
                                <w:spacing w:val="-2"/>
                                <w:sz w:val="24"/>
                              </w:rPr>
                              <w:t>Башкортостан)</w:t>
                            </w:r>
                          </w:p>
                        </w:tc>
                      </w:tr>
                    </w:tbl>
                    <w:p w14:paraId="71756C67" w14:textId="77777777" w:rsidR="0019391C" w:rsidRDefault="0019391C">
                      <w:pPr>
                        <w:pStyle w:val="a3"/>
                        <w:ind w:left="0"/>
                        <w:jc w:val="left"/>
                      </w:pPr>
                    </w:p>
                  </w:txbxContent>
                </v:textbox>
                <w10:anchorlock/>
              </v:shape>
            </w:pict>
          </mc:Fallback>
        </mc:AlternateContent>
      </w:r>
      <w:r>
        <w:rPr>
          <w:sz w:val="20"/>
        </w:rPr>
        <w:tab/>
      </w:r>
      <w:r>
        <w:rPr>
          <w:noProof/>
          <w:position w:val="189"/>
          <w:sz w:val="20"/>
          <w:lang w:eastAsia="ru-RU"/>
        </w:rPr>
        <mc:AlternateContent>
          <mc:Choice Requires="wpg">
            <w:drawing>
              <wp:inline distT="0" distB="0" distL="0" distR="0" wp14:anchorId="6B8AA416" wp14:editId="40C5D5B4">
                <wp:extent cx="799465" cy="317500"/>
                <wp:effectExtent l="0" t="0" r="0" b="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 cy="317500"/>
                          <a:chOff x="0" y="0"/>
                          <a:chExt cx="799465" cy="317500"/>
                        </a:xfrm>
                      </wpg:grpSpPr>
                      <wps:wsp>
                        <wps:cNvPr id="169" name="Graphic 169"/>
                        <wps:cNvSpPr/>
                        <wps:spPr>
                          <a:xfrm>
                            <a:off x="0" y="0"/>
                            <a:ext cx="799465" cy="317500"/>
                          </a:xfrm>
                          <a:custGeom>
                            <a:avLst/>
                            <a:gdLst/>
                            <a:ahLst/>
                            <a:cxnLst/>
                            <a:rect l="l" t="t" r="r" b="b"/>
                            <a:pathLst>
                              <a:path w="799465" h="317500">
                                <a:moveTo>
                                  <a:pt x="792784" y="310896"/>
                                </a:moveTo>
                                <a:lnTo>
                                  <a:pt x="12192" y="310896"/>
                                </a:lnTo>
                                <a:lnTo>
                                  <a:pt x="12192" y="316992"/>
                                </a:lnTo>
                                <a:lnTo>
                                  <a:pt x="792784" y="316992"/>
                                </a:lnTo>
                                <a:lnTo>
                                  <a:pt x="792784" y="310896"/>
                                </a:lnTo>
                                <a:close/>
                              </a:path>
                              <a:path w="799465" h="317500">
                                <a:moveTo>
                                  <a:pt x="792784" y="0"/>
                                </a:moveTo>
                                <a:lnTo>
                                  <a:pt x="6096" y="0"/>
                                </a:lnTo>
                                <a:lnTo>
                                  <a:pt x="0" y="0"/>
                                </a:lnTo>
                                <a:lnTo>
                                  <a:pt x="0" y="6096"/>
                                </a:lnTo>
                                <a:lnTo>
                                  <a:pt x="0" y="71628"/>
                                </a:lnTo>
                                <a:lnTo>
                                  <a:pt x="0" y="310896"/>
                                </a:lnTo>
                                <a:lnTo>
                                  <a:pt x="0" y="316992"/>
                                </a:lnTo>
                                <a:lnTo>
                                  <a:pt x="6096" y="316992"/>
                                </a:lnTo>
                                <a:lnTo>
                                  <a:pt x="12179" y="316992"/>
                                </a:lnTo>
                                <a:lnTo>
                                  <a:pt x="12179" y="310896"/>
                                </a:lnTo>
                                <a:lnTo>
                                  <a:pt x="6096" y="310896"/>
                                </a:lnTo>
                                <a:lnTo>
                                  <a:pt x="6096" y="71628"/>
                                </a:lnTo>
                                <a:lnTo>
                                  <a:pt x="6096" y="6096"/>
                                </a:lnTo>
                                <a:lnTo>
                                  <a:pt x="792784" y="6096"/>
                                </a:lnTo>
                                <a:lnTo>
                                  <a:pt x="792784" y="0"/>
                                </a:lnTo>
                                <a:close/>
                              </a:path>
                              <a:path w="799465" h="317500">
                                <a:moveTo>
                                  <a:pt x="798944" y="0"/>
                                </a:moveTo>
                                <a:lnTo>
                                  <a:pt x="792861" y="0"/>
                                </a:lnTo>
                                <a:lnTo>
                                  <a:pt x="792861" y="6096"/>
                                </a:lnTo>
                                <a:lnTo>
                                  <a:pt x="792861" y="71628"/>
                                </a:lnTo>
                                <a:lnTo>
                                  <a:pt x="792861" y="310896"/>
                                </a:lnTo>
                                <a:lnTo>
                                  <a:pt x="792861" y="316992"/>
                                </a:lnTo>
                                <a:lnTo>
                                  <a:pt x="798944" y="316992"/>
                                </a:lnTo>
                                <a:lnTo>
                                  <a:pt x="798944" y="310908"/>
                                </a:lnTo>
                                <a:lnTo>
                                  <a:pt x="798944" y="71628"/>
                                </a:lnTo>
                                <a:lnTo>
                                  <a:pt x="798944" y="6096"/>
                                </a:lnTo>
                                <a:lnTo>
                                  <a:pt x="798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D3D88A" id="Group 168" o:spid="_x0000_s1026" style="width:62.95pt;height:25pt;mso-position-horizontal-relative:char;mso-position-vertical-relative:line" coordsize="799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">
                <v:shape id="Graphic 169" o:spid="_x0000_s1027" style="position:absolute;width:7994;height:3175;visibility:visible;mso-wrap-style:square;v-text-anchor:top" coordsize="7994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" path="m792784,310896r-780592,l12192,316992r780592,l792784,310896xem792784,l6096,,,,,6096,,71628,,310896r,6096l6096,316992r6083,l12179,310896r-6083,l6096,71628r,-65532l792784,6096r,-6096xem798944,r-6083,l792861,6096r,65532l792861,310896r,6096l798944,316992r,-6084l798944,71628r,-65532l798944,xe" fillcolor="black" stroked="f">
                  <v:path arrowok="t"/>
                </v:shape>
                <w10:anchorlock/>
              </v:group>
            </w:pict>
          </mc:Fallback>
        </mc:AlternateContent>
      </w:r>
    </w:p>
    <w:p w14:paraId="31421590" w14:textId="77777777" w:rsidR="00192D51" w:rsidRDefault="00192D51">
      <w:pPr>
        <w:pStyle w:val="a3"/>
        <w:ind w:left="0"/>
        <w:jc w:val="left"/>
        <w:rPr>
          <w:sz w:val="20"/>
        </w:rPr>
      </w:pPr>
    </w:p>
    <w:p w14:paraId="4F4209C2" w14:textId="77777777" w:rsidR="00192D51" w:rsidRDefault="00192D51">
      <w:pPr>
        <w:pStyle w:val="a3"/>
        <w:spacing w:before="4"/>
        <w:ind w:left="0"/>
        <w:jc w:val="left"/>
        <w:rPr>
          <w:sz w:val="20"/>
        </w:rPr>
      </w:pPr>
    </w:p>
    <w:tbl>
      <w:tblPr>
        <w:tblStyle w:val="TableNormal"/>
        <w:tblW w:w="0" w:type="auto"/>
        <w:tblInd w:w="547" w:type="dxa"/>
        <w:tblLayout w:type="fixed"/>
        <w:tblLook w:val="01E0" w:firstRow="1" w:lastRow="1" w:firstColumn="1" w:lastColumn="1" w:noHBand="0" w:noVBand="0"/>
      </w:tblPr>
      <w:tblGrid>
        <w:gridCol w:w="6396"/>
        <w:gridCol w:w="1246"/>
        <w:gridCol w:w="3516"/>
      </w:tblGrid>
      <w:tr w:rsidR="00192D51" w14:paraId="2C7ECBF9" w14:textId="77777777">
        <w:trPr>
          <w:trHeight w:val="376"/>
        </w:trPr>
        <w:tc>
          <w:tcPr>
            <w:tcW w:w="6396" w:type="dxa"/>
          </w:tcPr>
          <w:p w14:paraId="337D2627"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tc>
        <w:tc>
          <w:tcPr>
            <w:tcW w:w="1246" w:type="dxa"/>
          </w:tcPr>
          <w:p w14:paraId="632D755E" w14:textId="77777777" w:rsidR="00192D51" w:rsidRDefault="00192D51">
            <w:pPr>
              <w:pStyle w:val="TableParagraph"/>
              <w:rPr>
                <w:sz w:val="24"/>
              </w:rPr>
            </w:pPr>
          </w:p>
        </w:tc>
        <w:tc>
          <w:tcPr>
            <w:tcW w:w="3516" w:type="dxa"/>
            <w:tcBorders>
              <w:bottom w:val="single" w:sz="4" w:space="0" w:color="000000"/>
            </w:tcBorders>
          </w:tcPr>
          <w:p w14:paraId="61FC70C3" w14:textId="77777777" w:rsidR="00192D51" w:rsidRDefault="00192D51">
            <w:pPr>
              <w:pStyle w:val="TableParagraph"/>
              <w:rPr>
                <w:sz w:val="24"/>
              </w:rPr>
            </w:pPr>
          </w:p>
        </w:tc>
      </w:tr>
      <w:tr w:rsidR="00192D51" w14:paraId="377A6091" w14:textId="77777777">
        <w:trPr>
          <w:trHeight w:val="475"/>
        </w:trPr>
        <w:tc>
          <w:tcPr>
            <w:tcW w:w="6396" w:type="dxa"/>
          </w:tcPr>
          <w:p w14:paraId="1763CED9" w14:textId="77777777" w:rsidR="00192D51" w:rsidRDefault="00460E6F">
            <w:pPr>
              <w:pStyle w:val="TableParagraph"/>
              <w:spacing w:line="20" w:lineRule="exact"/>
              <w:ind w:left="2992" w:right="-58"/>
              <w:rPr>
                <w:sz w:val="2"/>
              </w:rPr>
            </w:pPr>
            <w:r>
              <w:rPr>
                <w:noProof/>
                <w:sz w:val="2"/>
                <w:lang w:eastAsia="ru-RU"/>
              </w:rPr>
              <mc:AlternateContent>
                <mc:Choice Requires="wpg">
                  <w:drawing>
                    <wp:inline distT="0" distB="0" distL="0" distR="0" wp14:anchorId="00A44205" wp14:editId="3885754F">
                      <wp:extent cx="2161540" cy="635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71" name="Graphic 171"/>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B69939" id="Group 170"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DlcwIAAPMFAAAOAAAAZHJzL2Uyb0RvYy54bWykVE1v2zAMvQ/YfxB0X51ka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LSGIOVzAgAA8wUAAA4AAAAAAAAAAAAA&#10;AAAALgIAAGRycy9lMm9Eb2MueG1sUEsBAi0AFAAGAAgAAAAhAPhB4FLaAAAAAwEAAA8AAAAAAAAA&#10;AAAAAAAAzQQAAGRycy9kb3ducmV2LnhtbFBLBQYAAAAABAAEAPMAAADUBQAAAAA=&#10;">
                      <v:shape id="Graphic 171"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" path="m2161286,l,,,6096r2161286,l2161286,xe" fillcolor="black" stroked="f">
                        <v:path arrowok="t"/>
                      </v:shape>
                      <w10:anchorlock/>
                    </v:group>
                  </w:pict>
                </mc:Fallback>
              </mc:AlternateContent>
            </w:r>
          </w:p>
          <w:p w14:paraId="6B0327EE" w14:textId="77777777" w:rsidR="00192D51" w:rsidRDefault="00460E6F">
            <w:pPr>
              <w:pStyle w:val="TableParagraph"/>
              <w:spacing w:before="72"/>
              <w:ind w:left="4193"/>
              <w:rPr>
                <w:sz w:val="24"/>
              </w:rPr>
            </w:pPr>
            <w:r>
              <w:rPr>
                <w:spacing w:val="-2"/>
                <w:sz w:val="24"/>
              </w:rPr>
              <w:t>(подпись)</w:t>
            </w:r>
          </w:p>
        </w:tc>
        <w:tc>
          <w:tcPr>
            <w:tcW w:w="1246" w:type="dxa"/>
          </w:tcPr>
          <w:p w14:paraId="731FD224" w14:textId="77777777" w:rsidR="00192D51" w:rsidRDefault="00192D51">
            <w:pPr>
              <w:pStyle w:val="TableParagraph"/>
              <w:rPr>
                <w:sz w:val="24"/>
              </w:rPr>
            </w:pPr>
          </w:p>
        </w:tc>
        <w:tc>
          <w:tcPr>
            <w:tcW w:w="3516" w:type="dxa"/>
            <w:tcBorders>
              <w:top w:val="single" w:sz="4" w:space="0" w:color="000000"/>
            </w:tcBorders>
          </w:tcPr>
          <w:p w14:paraId="26CD9283" w14:textId="77777777" w:rsidR="00192D51" w:rsidRDefault="00460E6F">
            <w:pPr>
              <w:pStyle w:val="TableParagraph"/>
              <w:spacing w:before="92"/>
              <w:ind w:left="528"/>
              <w:rPr>
                <w:sz w:val="24"/>
              </w:rPr>
            </w:pPr>
            <w:r>
              <w:rPr>
                <w:sz w:val="24"/>
              </w:rPr>
              <w:t>(расшифровка</w:t>
            </w:r>
            <w:r>
              <w:rPr>
                <w:spacing w:val="-5"/>
                <w:sz w:val="24"/>
              </w:rPr>
              <w:t xml:space="preserve"> </w:t>
            </w:r>
            <w:r>
              <w:rPr>
                <w:spacing w:val="-2"/>
                <w:sz w:val="24"/>
              </w:rPr>
              <w:t>подписи)</w:t>
            </w:r>
          </w:p>
        </w:tc>
      </w:tr>
      <w:tr w:rsidR="00192D51" w14:paraId="1D48040A" w14:textId="77777777">
        <w:trPr>
          <w:trHeight w:val="372"/>
        </w:trPr>
        <w:tc>
          <w:tcPr>
            <w:tcW w:w="11158" w:type="dxa"/>
            <w:gridSpan w:val="3"/>
          </w:tcPr>
          <w:p w14:paraId="6CD75E42" w14:textId="77777777" w:rsidR="00192D51" w:rsidRDefault="00460E6F">
            <w:pPr>
              <w:pStyle w:val="TableParagraph"/>
              <w:spacing w:before="97" w:line="256" w:lineRule="exact"/>
              <w:ind w:left="2266"/>
              <w:jc w:val="center"/>
              <w:rPr>
                <w:sz w:val="24"/>
              </w:rPr>
            </w:pPr>
            <w:r>
              <w:rPr>
                <w:spacing w:val="-4"/>
                <w:sz w:val="24"/>
              </w:rPr>
              <w:t>М.П.</w:t>
            </w:r>
          </w:p>
        </w:tc>
      </w:tr>
    </w:tbl>
    <w:p w14:paraId="6ECFA30F" w14:textId="77777777" w:rsidR="00192D51" w:rsidRDefault="00192D51">
      <w:pPr>
        <w:pStyle w:val="TableParagraph"/>
        <w:spacing w:line="256" w:lineRule="exact"/>
        <w:jc w:val="center"/>
        <w:rPr>
          <w:sz w:val="24"/>
        </w:rPr>
        <w:sectPr w:rsidR="00192D51">
          <w:pgSz w:w="16840" w:h="11910" w:orient="landscape"/>
          <w:pgMar w:top="1120" w:right="1417" w:bottom="280" w:left="850" w:header="720" w:footer="720" w:gutter="0"/>
          <w:cols w:space="720"/>
        </w:sectPr>
      </w:pPr>
    </w:p>
    <w:p w14:paraId="2EAF75D4" w14:textId="77777777" w:rsidR="00192D51" w:rsidRDefault="00460E6F">
      <w:pPr>
        <w:spacing w:before="73"/>
        <w:ind w:left="7198"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4817C4" w14:textId="4A77276D" w:rsidR="00192D51" w:rsidRDefault="00460E6F">
      <w:pPr>
        <w:spacing w:before="1"/>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4C47433" w14:textId="77777777" w:rsidR="00192D51" w:rsidRDefault="00460E6F">
      <w:pPr>
        <w:tabs>
          <w:tab w:val="left" w:pos="4079"/>
        </w:tabs>
        <w:spacing w:before="12" w:line="226" w:lineRule="exact"/>
        <w:ind w:right="1345"/>
        <w:jc w:val="right"/>
        <w:rPr>
          <w:rFonts w:ascii="Courier New" w:hAnsi="Courier New"/>
          <w:sz w:val="20"/>
        </w:rPr>
      </w:pPr>
      <w:bookmarkStart w:id="86" w:name="_bookmark79"/>
      <w:bookmarkEnd w:id="86"/>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4FAA92A1" w14:textId="77777777" w:rsidR="00192D51" w:rsidRDefault="00460E6F">
      <w:pPr>
        <w:tabs>
          <w:tab w:val="left" w:pos="623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56"/>
          <w:w w:val="150"/>
          <w:sz w:val="20"/>
        </w:rPr>
        <w:t xml:space="preserve"> </w:t>
      </w:r>
      <w:r>
        <w:rPr>
          <w:rFonts w:ascii="Courier New" w:hAnsi="Courier New"/>
          <w:sz w:val="20"/>
        </w:rPr>
        <w:t>Коды</w:t>
      </w:r>
      <w:r>
        <w:rPr>
          <w:rFonts w:ascii="Courier New" w:hAnsi="Courier New"/>
          <w:spacing w:val="-2"/>
          <w:sz w:val="20"/>
        </w:rPr>
        <w:t xml:space="preserve"> </w:t>
      </w:r>
      <w:r>
        <w:rPr>
          <w:rFonts w:ascii="Courier New" w:hAnsi="Courier New"/>
          <w:spacing w:val="-10"/>
          <w:sz w:val="20"/>
        </w:rPr>
        <w:t>│</w:t>
      </w:r>
    </w:p>
    <w:p w14:paraId="5DC81CFA" w14:textId="77777777" w:rsidR="00192D51" w:rsidRDefault="00460E6F">
      <w:pPr>
        <w:tabs>
          <w:tab w:val="left" w:pos="4025"/>
          <w:tab w:val="left" w:pos="4745"/>
          <w:tab w:val="left" w:pos="5421"/>
          <w:tab w:val="left" w:pos="7221"/>
          <w:tab w:val="left" w:pos="8061"/>
          <w:tab w:val="left" w:pos="9021"/>
        </w:tabs>
        <w:spacing w:before="1"/>
        <w:ind w:left="170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 бюджетных средств N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за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 Дата ├───────┤</w:t>
      </w:r>
    </w:p>
    <w:p w14:paraId="610C91A3" w14:textId="77777777" w:rsidR="00192D51" w:rsidRDefault="00460E6F">
      <w:pPr>
        <w:tabs>
          <w:tab w:val="left" w:pos="3839"/>
        </w:tabs>
        <w:spacing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A3C0CD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C603F4" w14:textId="77777777" w:rsidR="00192D51" w:rsidRDefault="00460E6F">
      <w:pPr>
        <w:tabs>
          <w:tab w:val="left" w:pos="2519"/>
          <w:tab w:val="left" w:pos="4964"/>
          <w:tab w:val="left" w:pos="7919"/>
          <w:tab w:val="left" w:pos="8879"/>
        </w:tabs>
        <w:spacing w:before="2"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3926BAD" w14:textId="77777777" w:rsidR="00192D51" w:rsidRDefault="00460E6F">
      <w:pPr>
        <w:tabs>
          <w:tab w:val="left" w:pos="8062"/>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6339A2FD" w14:textId="77777777" w:rsidR="00192D51" w:rsidRDefault="00460E6F">
      <w:pPr>
        <w:tabs>
          <w:tab w:val="left" w:pos="5105"/>
          <w:tab w:val="left" w:pos="6621"/>
          <w:tab w:val="left" w:pos="8061"/>
          <w:tab w:val="left" w:pos="9021"/>
        </w:tabs>
        <w:spacing w:before="1"/>
        <w:ind w:left="141" w:right="1346"/>
        <w:rPr>
          <w:rFonts w:ascii="Courier New" w:hAnsi="Courier New"/>
          <w:sz w:val="20"/>
        </w:rPr>
      </w:pPr>
      <w:r>
        <w:rPr>
          <w:rFonts w:ascii="Courier New" w:hAnsi="Courier New"/>
          <w:sz w:val="20"/>
        </w:rPr>
        <w:t xml:space="preserve">бюджетных средств </w:t>
      </w:r>
      <w:r>
        <w:rPr>
          <w:sz w:val="20"/>
          <w:u w:val="single"/>
        </w:rPr>
        <w:tab/>
      </w:r>
      <w:r>
        <w:rPr>
          <w:sz w:val="20"/>
        </w:rPr>
        <w:tab/>
      </w:r>
      <w:r>
        <w:rPr>
          <w:rFonts w:ascii="Courier New" w:hAnsi="Courier New"/>
          <w:sz w:val="20"/>
        </w:rPr>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52EA744" w14:textId="77777777" w:rsidR="00192D51" w:rsidRDefault="00460E6F">
      <w:pPr>
        <w:tabs>
          <w:tab w:val="left" w:pos="2661"/>
          <w:tab w:val="left" w:pos="4866"/>
          <w:tab w:val="left" w:pos="5105"/>
          <w:tab w:val="left" w:pos="8061"/>
          <w:tab w:val="left" w:pos="9021"/>
        </w:tabs>
        <w:ind w:left="141" w:right="1346"/>
        <w:rPr>
          <w:sz w:val="20"/>
        </w:rPr>
      </w:pPr>
      <w:r>
        <w:rPr>
          <w:rFonts w:ascii="Courier New" w:hAnsi="Courier New"/>
          <w:spacing w:val="-2"/>
          <w:sz w:val="20"/>
        </w:rPr>
        <w:t>средств</w:t>
      </w:r>
      <w:r>
        <w:rPr>
          <w:rFonts w:ascii="Courier New" w:hAnsi="Courier New"/>
          <w:sz w:val="20"/>
        </w:rPr>
        <w:tab/>
      </w:r>
      <w:r>
        <w:rPr>
          <w:sz w:val="20"/>
          <w:u w:val="single"/>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Наименование бюджета</w:t>
      </w:r>
      <w:r>
        <w:rPr>
          <w:sz w:val="20"/>
          <w:u w:val="single"/>
        </w:rPr>
        <w:tab/>
      </w:r>
      <w:r>
        <w:rPr>
          <w:sz w:val="20"/>
          <w:u w:val="single"/>
        </w:rPr>
        <w:tab/>
      </w:r>
    </w:p>
    <w:p w14:paraId="59D3AFFF" w14:textId="77777777" w:rsidR="00192D51" w:rsidRDefault="00460E6F">
      <w:pPr>
        <w:ind w:left="141"/>
        <w:rPr>
          <w:rFonts w:ascii="Courier New" w:hAnsi="Courier New"/>
          <w:sz w:val="20"/>
        </w:rPr>
      </w:pPr>
      <w:r>
        <w:rPr>
          <w:rFonts w:ascii="Courier New" w:hAnsi="Courier New"/>
          <w:spacing w:val="-2"/>
          <w:sz w:val="20"/>
        </w:rPr>
        <w:t>├───────┤</w:t>
      </w:r>
    </w:p>
    <w:p w14:paraId="2913B0BD"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3701A19"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2EA63050" w14:textId="77777777" w:rsidR="00192D51" w:rsidRDefault="00460E6F">
      <w:pPr>
        <w:spacing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5">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8983106" w14:textId="77777777" w:rsidR="00192D51" w:rsidRDefault="00460E6F">
      <w:pPr>
        <w:spacing w:before="1"/>
        <w:ind w:right="1344"/>
        <w:jc w:val="right"/>
        <w:rPr>
          <w:rFonts w:ascii="Courier New" w:hAnsi="Courier New"/>
          <w:sz w:val="20"/>
        </w:rPr>
      </w:pPr>
      <w:r>
        <w:rPr>
          <w:rFonts w:ascii="Courier New" w:hAnsi="Courier New"/>
          <w:spacing w:val="-2"/>
          <w:sz w:val="20"/>
        </w:rPr>
        <w:t>└───────┘</w:t>
      </w:r>
    </w:p>
    <w:p w14:paraId="419D835A" w14:textId="77777777" w:rsidR="00192D51" w:rsidRDefault="00192D51">
      <w:pPr>
        <w:pStyle w:val="a3"/>
        <w:spacing w:before="1"/>
        <w:ind w:left="0"/>
        <w:jc w:val="left"/>
        <w:rPr>
          <w:rFonts w:ascii="Courier New"/>
          <w:sz w:val="20"/>
        </w:rPr>
      </w:pPr>
    </w:p>
    <w:p w14:paraId="52C4FB2C" w14:textId="77777777" w:rsidR="00192D51" w:rsidRDefault="00460E6F">
      <w:pPr>
        <w:pStyle w:val="a4"/>
        <w:numPr>
          <w:ilvl w:val="1"/>
          <w:numId w:val="30"/>
        </w:numPr>
        <w:tabs>
          <w:tab w:val="left" w:pos="3380"/>
        </w:tabs>
        <w:ind w:left="338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9E49AE7"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02177A8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304"/>
        <w:gridCol w:w="966"/>
        <w:gridCol w:w="963"/>
        <w:gridCol w:w="1306"/>
        <w:gridCol w:w="908"/>
        <w:gridCol w:w="963"/>
        <w:gridCol w:w="1985"/>
      </w:tblGrid>
      <w:tr w:rsidR="00192D51" w14:paraId="04C6B6EF" w14:textId="77777777">
        <w:trPr>
          <w:trHeight w:val="755"/>
        </w:trPr>
        <w:tc>
          <w:tcPr>
            <w:tcW w:w="2156" w:type="dxa"/>
            <w:vMerge w:val="restart"/>
          </w:tcPr>
          <w:p w14:paraId="59C4EC2E" w14:textId="77777777" w:rsidR="00192D51" w:rsidRDefault="00460E6F">
            <w:pPr>
              <w:pStyle w:val="TableParagraph"/>
              <w:spacing w:before="95"/>
              <w:ind w:left="521" w:right="51" w:hanging="193"/>
              <w:rPr>
                <w:sz w:val="24"/>
              </w:rPr>
            </w:pPr>
            <w:r>
              <w:rPr>
                <w:spacing w:val="-2"/>
                <w:sz w:val="24"/>
              </w:rPr>
              <w:t>Наименование показателя</w:t>
            </w:r>
          </w:p>
        </w:tc>
        <w:tc>
          <w:tcPr>
            <w:tcW w:w="3233" w:type="dxa"/>
            <w:gridSpan w:val="3"/>
          </w:tcPr>
          <w:p w14:paraId="72A577B4" w14:textId="77777777" w:rsidR="00192D51" w:rsidRDefault="00460E6F">
            <w:pPr>
              <w:pStyle w:val="TableParagraph"/>
              <w:spacing w:before="95"/>
              <w:ind w:left="287"/>
              <w:rPr>
                <w:sz w:val="24"/>
              </w:rPr>
            </w:pPr>
            <w:r>
              <w:rPr>
                <w:sz w:val="24"/>
              </w:rPr>
              <w:t>Бюджетные</w:t>
            </w:r>
            <w:r>
              <w:rPr>
                <w:spacing w:val="-5"/>
                <w:sz w:val="24"/>
              </w:rPr>
              <w:t xml:space="preserve"> </w:t>
            </w:r>
            <w:r>
              <w:rPr>
                <w:spacing w:val="-2"/>
                <w:sz w:val="24"/>
              </w:rPr>
              <w:t>ассигнования</w:t>
            </w:r>
          </w:p>
        </w:tc>
        <w:tc>
          <w:tcPr>
            <w:tcW w:w="3177" w:type="dxa"/>
            <w:gridSpan w:val="3"/>
          </w:tcPr>
          <w:p w14:paraId="50EE20D0" w14:textId="77777777" w:rsidR="00192D51" w:rsidRDefault="00460E6F">
            <w:pPr>
              <w:pStyle w:val="TableParagraph"/>
              <w:spacing w:before="95"/>
              <w:ind w:left="923" w:right="524"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5A6D9F1B" w14:textId="77777777" w:rsidR="00192D51" w:rsidRDefault="00460E6F">
            <w:pPr>
              <w:pStyle w:val="TableParagraph"/>
              <w:spacing w:before="95"/>
              <w:ind w:left="132" w:right="130"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3A7DBCF4" w14:textId="77777777" w:rsidR="00192D51" w:rsidRDefault="00460E6F">
            <w:pPr>
              <w:pStyle w:val="TableParagraph"/>
              <w:ind w:left="10" w:right="7"/>
              <w:jc w:val="center"/>
              <w:rPr>
                <w:sz w:val="24"/>
              </w:rPr>
            </w:pPr>
            <w:r>
              <w:rPr>
                <w:sz w:val="24"/>
              </w:rPr>
              <w:t>(текущий</w:t>
            </w:r>
            <w:r>
              <w:rPr>
                <w:spacing w:val="-15"/>
                <w:sz w:val="24"/>
              </w:rPr>
              <w:t xml:space="preserve"> </w:t>
            </w:r>
            <w:r>
              <w:rPr>
                <w:sz w:val="24"/>
              </w:rPr>
              <w:t>период) (при наличии)</w:t>
            </w:r>
          </w:p>
        </w:tc>
      </w:tr>
      <w:tr w:rsidR="00192D51" w14:paraId="049B9EC6" w14:textId="77777777">
        <w:trPr>
          <w:trHeight w:val="755"/>
        </w:trPr>
        <w:tc>
          <w:tcPr>
            <w:tcW w:w="2156" w:type="dxa"/>
            <w:vMerge/>
            <w:tcBorders>
              <w:top w:val="nil"/>
            </w:tcBorders>
          </w:tcPr>
          <w:p w14:paraId="56649D94" w14:textId="77777777" w:rsidR="00192D51" w:rsidRDefault="00192D51">
            <w:pPr>
              <w:rPr>
                <w:sz w:val="2"/>
                <w:szCs w:val="2"/>
              </w:rPr>
            </w:pPr>
          </w:p>
        </w:tc>
        <w:tc>
          <w:tcPr>
            <w:tcW w:w="1304" w:type="dxa"/>
            <w:vMerge w:val="restart"/>
          </w:tcPr>
          <w:p w14:paraId="6CFE1DCA" w14:textId="77777777" w:rsidR="00192D51" w:rsidRDefault="00460E6F">
            <w:pPr>
              <w:pStyle w:val="TableParagraph"/>
              <w:spacing w:before="95"/>
              <w:ind w:left="12" w:right="1"/>
              <w:jc w:val="center"/>
              <w:rPr>
                <w:sz w:val="24"/>
              </w:rPr>
            </w:pPr>
            <w:r>
              <w:rPr>
                <w:spacing w:val="-5"/>
                <w:sz w:val="24"/>
              </w:rPr>
              <w:t>на</w:t>
            </w:r>
          </w:p>
          <w:p w14:paraId="6BC9C537" w14:textId="77777777" w:rsidR="00192D51" w:rsidRDefault="00460E6F">
            <w:pPr>
              <w:pStyle w:val="TableParagraph"/>
              <w:ind w:left="76" w:right="65"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929" w:type="dxa"/>
            <w:gridSpan w:val="2"/>
          </w:tcPr>
          <w:p w14:paraId="369FD27B" w14:textId="77777777" w:rsidR="00192D51" w:rsidRDefault="00460E6F">
            <w:pPr>
              <w:pStyle w:val="TableParagraph"/>
              <w:spacing w:before="95"/>
              <w:ind w:left="601" w:right="30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6" w:type="dxa"/>
            <w:vMerge w:val="restart"/>
          </w:tcPr>
          <w:p w14:paraId="2C5A8A22" w14:textId="77777777" w:rsidR="00192D51" w:rsidRDefault="00460E6F">
            <w:pPr>
              <w:pStyle w:val="TableParagraph"/>
              <w:spacing w:before="95"/>
              <w:ind w:left="5"/>
              <w:jc w:val="center"/>
              <w:rPr>
                <w:sz w:val="24"/>
              </w:rPr>
            </w:pPr>
            <w:r>
              <w:rPr>
                <w:spacing w:val="-5"/>
                <w:sz w:val="24"/>
              </w:rPr>
              <w:t>на</w:t>
            </w:r>
          </w:p>
          <w:p w14:paraId="2871FED6" w14:textId="77777777" w:rsidR="00192D51" w:rsidRDefault="00460E6F">
            <w:pPr>
              <w:pStyle w:val="TableParagraph"/>
              <w:ind w:left="74" w:right="69"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871" w:type="dxa"/>
            <w:gridSpan w:val="2"/>
          </w:tcPr>
          <w:p w14:paraId="384A3255" w14:textId="77777777" w:rsidR="00192D51" w:rsidRDefault="00460E6F">
            <w:pPr>
              <w:pStyle w:val="TableParagraph"/>
              <w:spacing w:before="95"/>
              <w:ind w:left="570" w:right="27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1179B183" w14:textId="77777777" w:rsidR="00192D51" w:rsidRDefault="00192D51">
            <w:pPr>
              <w:rPr>
                <w:sz w:val="2"/>
                <w:szCs w:val="2"/>
              </w:rPr>
            </w:pPr>
          </w:p>
        </w:tc>
      </w:tr>
      <w:tr w:rsidR="00192D51" w14:paraId="6750D3F2" w14:textId="77777777">
        <w:trPr>
          <w:trHeight w:val="758"/>
        </w:trPr>
        <w:tc>
          <w:tcPr>
            <w:tcW w:w="2156" w:type="dxa"/>
            <w:vMerge/>
            <w:tcBorders>
              <w:top w:val="nil"/>
            </w:tcBorders>
          </w:tcPr>
          <w:p w14:paraId="6126BD89" w14:textId="77777777" w:rsidR="00192D51" w:rsidRDefault="00192D51">
            <w:pPr>
              <w:rPr>
                <w:sz w:val="2"/>
                <w:szCs w:val="2"/>
              </w:rPr>
            </w:pPr>
          </w:p>
        </w:tc>
        <w:tc>
          <w:tcPr>
            <w:tcW w:w="1304" w:type="dxa"/>
            <w:vMerge/>
            <w:tcBorders>
              <w:top w:val="nil"/>
            </w:tcBorders>
          </w:tcPr>
          <w:p w14:paraId="26422609" w14:textId="77777777" w:rsidR="00192D51" w:rsidRDefault="00192D51">
            <w:pPr>
              <w:rPr>
                <w:sz w:val="2"/>
                <w:szCs w:val="2"/>
              </w:rPr>
            </w:pPr>
          </w:p>
        </w:tc>
        <w:tc>
          <w:tcPr>
            <w:tcW w:w="966" w:type="dxa"/>
          </w:tcPr>
          <w:p w14:paraId="52B9E502" w14:textId="77777777" w:rsidR="00192D51" w:rsidRDefault="00460E6F">
            <w:pPr>
              <w:pStyle w:val="TableParagraph"/>
              <w:spacing w:before="95"/>
              <w:ind w:left="310" w:right="89" w:hanging="209"/>
              <w:rPr>
                <w:sz w:val="24"/>
              </w:rPr>
            </w:pPr>
            <w:r>
              <w:rPr>
                <w:spacing w:val="-2"/>
                <w:sz w:val="24"/>
              </w:rPr>
              <w:t xml:space="preserve">первый </w:t>
            </w:r>
            <w:r>
              <w:rPr>
                <w:spacing w:val="-4"/>
                <w:sz w:val="24"/>
              </w:rPr>
              <w:t>год</w:t>
            </w:r>
          </w:p>
        </w:tc>
        <w:tc>
          <w:tcPr>
            <w:tcW w:w="963" w:type="dxa"/>
          </w:tcPr>
          <w:p w14:paraId="40937157" w14:textId="77777777" w:rsidR="00192D51" w:rsidRDefault="00460E6F">
            <w:pPr>
              <w:pStyle w:val="TableParagraph"/>
              <w:spacing w:before="95"/>
              <w:ind w:left="310" w:right="113" w:hanging="185"/>
              <w:rPr>
                <w:sz w:val="24"/>
              </w:rPr>
            </w:pPr>
            <w:r>
              <w:rPr>
                <w:spacing w:val="-2"/>
                <w:sz w:val="24"/>
              </w:rPr>
              <w:t xml:space="preserve">второй </w:t>
            </w:r>
            <w:r>
              <w:rPr>
                <w:spacing w:val="-4"/>
                <w:sz w:val="24"/>
              </w:rPr>
              <w:t>год</w:t>
            </w:r>
          </w:p>
        </w:tc>
        <w:tc>
          <w:tcPr>
            <w:tcW w:w="1306" w:type="dxa"/>
            <w:vMerge/>
            <w:tcBorders>
              <w:top w:val="nil"/>
            </w:tcBorders>
          </w:tcPr>
          <w:p w14:paraId="736FFADB" w14:textId="77777777" w:rsidR="00192D51" w:rsidRDefault="00192D51">
            <w:pPr>
              <w:rPr>
                <w:sz w:val="2"/>
                <w:szCs w:val="2"/>
              </w:rPr>
            </w:pPr>
          </w:p>
        </w:tc>
        <w:tc>
          <w:tcPr>
            <w:tcW w:w="908" w:type="dxa"/>
          </w:tcPr>
          <w:p w14:paraId="29F7A51C" w14:textId="77777777" w:rsidR="00192D51" w:rsidRDefault="00460E6F">
            <w:pPr>
              <w:pStyle w:val="TableParagraph"/>
              <w:spacing w:before="95"/>
              <w:ind w:left="280" w:right="61" w:hanging="209"/>
              <w:rPr>
                <w:sz w:val="24"/>
              </w:rPr>
            </w:pPr>
            <w:r>
              <w:rPr>
                <w:spacing w:val="-2"/>
                <w:sz w:val="24"/>
              </w:rPr>
              <w:t xml:space="preserve">первый </w:t>
            </w:r>
            <w:r>
              <w:rPr>
                <w:spacing w:val="-4"/>
                <w:sz w:val="24"/>
              </w:rPr>
              <w:t>год</w:t>
            </w:r>
          </w:p>
        </w:tc>
        <w:tc>
          <w:tcPr>
            <w:tcW w:w="963" w:type="dxa"/>
          </w:tcPr>
          <w:p w14:paraId="1C85FF43" w14:textId="77777777" w:rsidR="00192D51" w:rsidRDefault="00460E6F">
            <w:pPr>
              <w:pStyle w:val="TableParagraph"/>
              <w:spacing w:before="95"/>
              <w:ind w:left="306" w:right="117" w:hanging="185"/>
              <w:rPr>
                <w:sz w:val="24"/>
              </w:rPr>
            </w:pPr>
            <w:r>
              <w:rPr>
                <w:spacing w:val="-2"/>
                <w:sz w:val="24"/>
              </w:rPr>
              <w:t xml:space="preserve">второй </w:t>
            </w:r>
            <w:r>
              <w:rPr>
                <w:spacing w:val="-4"/>
                <w:sz w:val="24"/>
              </w:rPr>
              <w:t>год</w:t>
            </w:r>
          </w:p>
        </w:tc>
        <w:tc>
          <w:tcPr>
            <w:tcW w:w="1985" w:type="dxa"/>
            <w:vMerge/>
            <w:tcBorders>
              <w:top w:val="nil"/>
            </w:tcBorders>
          </w:tcPr>
          <w:p w14:paraId="5B9E69E1" w14:textId="77777777" w:rsidR="00192D51" w:rsidRDefault="00192D51">
            <w:pPr>
              <w:rPr>
                <w:sz w:val="2"/>
                <w:szCs w:val="2"/>
              </w:rPr>
            </w:pPr>
          </w:p>
        </w:tc>
      </w:tr>
      <w:tr w:rsidR="00192D51" w14:paraId="23BEBB96" w14:textId="77777777">
        <w:trPr>
          <w:trHeight w:val="479"/>
        </w:trPr>
        <w:tc>
          <w:tcPr>
            <w:tcW w:w="2156" w:type="dxa"/>
          </w:tcPr>
          <w:p w14:paraId="22DFEABE" w14:textId="77777777" w:rsidR="00192D51" w:rsidRDefault="00460E6F">
            <w:pPr>
              <w:pStyle w:val="TableParagraph"/>
              <w:spacing w:before="92"/>
              <w:ind w:left="9"/>
              <w:jc w:val="center"/>
              <w:rPr>
                <w:sz w:val="24"/>
              </w:rPr>
            </w:pPr>
            <w:r>
              <w:rPr>
                <w:spacing w:val="-10"/>
                <w:sz w:val="24"/>
              </w:rPr>
              <w:t>1</w:t>
            </w:r>
          </w:p>
        </w:tc>
        <w:tc>
          <w:tcPr>
            <w:tcW w:w="1304" w:type="dxa"/>
          </w:tcPr>
          <w:p w14:paraId="033D5039" w14:textId="77777777" w:rsidR="00192D51" w:rsidRDefault="00460E6F">
            <w:pPr>
              <w:pStyle w:val="TableParagraph"/>
              <w:spacing w:before="92"/>
              <w:ind w:left="12" w:right="2"/>
              <w:jc w:val="center"/>
              <w:rPr>
                <w:sz w:val="24"/>
              </w:rPr>
            </w:pPr>
            <w:r>
              <w:rPr>
                <w:spacing w:val="-10"/>
                <w:sz w:val="24"/>
              </w:rPr>
              <w:t>2</w:t>
            </w:r>
          </w:p>
        </w:tc>
        <w:tc>
          <w:tcPr>
            <w:tcW w:w="966" w:type="dxa"/>
          </w:tcPr>
          <w:p w14:paraId="623B3BF9" w14:textId="77777777" w:rsidR="00192D51" w:rsidRDefault="00460E6F">
            <w:pPr>
              <w:pStyle w:val="TableParagraph"/>
              <w:spacing w:before="92"/>
              <w:ind w:left="7"/>
              <w:jc w:val="center"/>
              <w:rPr>
                <w:sz w:val="24"/>
              </w:rPr>
            </w:pPr>
            <w:r>
              <w:rPr>
                <w:spacing w:val="-10"/>
                <w:sz w:val="24"/>
              </w:rPr>
              <w:t>3</w:t>
            </w:r>
          </w:p>
        </w:tc>
        <w:tc>
          <w:tcPr>
            <w:tcW w:w="963" w:type="dxa"/>
          </w:tcPr>
          <w:p w14:paraId="1578B22D" w14:textId="77777777" w:rsidR="00192D51" w:rsidRDefault="00460E6F">
            <w:pPr>
              <w:pStyle w:val="TableParagraph"/>
              <w:spacing w:before="92"/>
              <w:ind w:left="66" w:right="59"/>
              <w:jc w:val="center"/>
              <w:rPr>
                <w:sz w:val="24"/>
              </w:rPr>
            </w:pPr>
            <w:r>
              <w:rPr>
                <w:spacing w:val="-10"/>
                <w:sz w:val="24"/>
              </w:rPr>
              <w:t>4</w:t>
            </w:r>
          </w:p>
        </w:tc>
        <w:tc>
          <w:tcPr>
            <w:tcW w:w="1306" w:type="dxa"/>
          </w:tcPr>
          <w:p w14:paraId="52583659" w14:textId="77777777" w:rsidR="00192D51" w:rsidRDefault="00460E6F">
            <w:pPr>
              <w:pStyle w:val="TableParagraph"/>
              <w:spacing w:before="92"/>
              <w:ind w:left="4"/>
              <w:jc w:val="center"/>
              <w:rPr>
                <w:sz w:val="24"/>
              </w:rPr>
            </w:pPr>
            <w:r>
              <w:rPr>
                <w:spacing w:val="-10"/>
                <w:sz w:val="24"/>
              </w:rPr>
              <w:t>5</w:t>
            </w:r>
          </w:p>
        </w:tc>
        <w:tc>
          <w:tcPr>
            <w:tcW w:w="908" w:type="dxa"/>
          </w:tcPr>
          <w:p w14:paraId="1D29D18C" w14:textId="77777777" w:rsidR="00192D51" w:rsidRDefault="00460E6F">
            <w:pPr>
              <w:pStyle w:val="TableParagraph"/>
              <w:spacing w:before="92"/>
              <w:ind w:left="57" w:right="54"/>
              <w:jc w:val="center"/>
              <w:rPr>
                <w:sz w:val="24"/>
              </w:rPr>
            </w:pPr>
            <w:r>
              <w:rPr>
                <w:spacing w:val="-10"/>
                <w:sz w:val="24"/>
              </w:rPr>
              <w:t>6</w:t>
            </w:r>
          </w:p>
        </w:tc>
        <w:tc>
          <w:tcPr>
            <w:tcW w:w="963" w:type="dxa"/>
          </w:tcPr>
          <w:p w14:paraId="685899D6" w14:textId="77777777" w:rsidR="00192D51" w:rsidRDefault="00460E6F">
            <w:pPr>
              <w:pStyle w:val="TableParagraph"/>
              <w:spacing w:before="92"/>
              <w:ind w:left="66" w:right="66"/>
              <w:jc w:val="center"/>
              <w:rPr>
                <w:sz w:val="24"/>
              </w:rPr>
            </w:pPr>
            <w:r>
              <w:rPr>
                <w:spacing w:val="-10"/>
                <w:sz w:val="24"/>
              </w:rPr>
              <w:t>7</w:t>
            </w:r>
          </w:p>
        </w:tc>
        <w:tc>
          <w:tcPr>
            <w:tcW w:w="1985" w:type="dxa"/>
          </w:tcPr>
          <w:p w14:paraId="2A128681" w14:textId="77777777" w:rsidR="00192D51" w:rsidRDefault="00460E6F">
            <w:pPr>
              <w:pStyle w:val="TableParagraph"/>
              <w:spacing w:before="92"/>
              <w:ind w:left="10" w:right="10"/>
              <w:jc w:val="center"/>
              <w:rPr>
                <w:sz w:val="24"/>
              </w:rPr>
            </w:pPr>
            <w:r>
              <w:rPr>
                <w:spacing w:val="-10"/>
                <w:sz w:val="24"/>
              </w:rPr>
              <w:t>8</w:t>
            </w:r>
          </w:p>
        </w:tc>
      </w:tr>
      <w:tr w:rsidR="00192D51" w14:paraId="2297EE70" w14:textId="77777777">
        <w:trPr>
          <w:trHeight w:val="755"/>
        </w:trPr>
        <w:tc>
          <w:tcPr>
            <w:tcW w:w="2156" w:type="dxa"/>
          </w:tcPr>
          <w:p w14:paraId="672F3039" w14:textId="77777777" w:rsidR="00192D51" w:rsidRDefault="00460E6F">
            <w:pPr>
              <w:pStyle w:val="TableParagraph"/>
              <w:spacing w:before="92"/>
              <w:ind w:left="62" w:right="51"/>
              <w:rPr>
                <w:sz w:val="24"/>
              </w:rPr>
            </w:pPr>
            <w:r>
              <w:rPr>
                <w:sz w:val="24"/>
              </w:rPr>
              <w:t>остаток</w:t>
            </w:r>
            <w:r>
              <w:rPr>
                <w:spacing w:val="77"/>
                <w:sz w:val="24"/>
              </w:rPr>
              <w:t xml:space="preserve"> </w:t>
            </w:r>
            <w:r>
              <w:rPr>
                <w:sz w:val="24"/>
              </w:rPr>
              <w:t>на</w:t>
            </w:r>
            <w:r>
              <w:rPr>
                <w:spacing w:val="74"/>
                <w:sz w:val="24"/>
              </w:rPr>
              <w:t xml:space="preserve"> </w:t>
            </w:r>
            <w:r>
              <w:rPr>
                <w:sz w:val="24"/>
              </w:rPr>
              <w:t xml:space="preserve">начало </w:t>
            </w:r>
            <w:r>
              <w:rPr>
                <w:spacing w:val="-4"/>
                <w:sz w:val="24"/>
              </w:rPr>
              <w:t>дня</w:t>
            </w:r>
          </w:p>
        </w:tc>
        <w:tc>
          <w:tcPr>
            <w:tcW w:w="1304" w:type="dxa"/>
          </w:tcPr>
          <w:p w14:paraId="1859E688" w14:textId="77777777" w:rsidR="00192D51" w:rsidRDefault="00192D51">
            <w:pPr>
              <w:pStyle w:val="TableParagraph"/>
            </w:pPr>
          </w:p>
        </w:tc>
        <w:tc>
          <w:tcPr>
            <w:tcW w:w="966" w:type="dxa"/>
          </w:tcPr>
          <w:p w14:paraId="4BEDB17E" w14:textId="77777777" w:rsidR="00192D51" w:rsidRDefault="00192D51">
            <w:pPr>
              <w:pStyle w:val="TableParagraph"/>
            </w:pPr>
          </w:p>
        </w:tc>
        <w:tc>
          <w:tcPr>
            <w:tcW w:w="963" w:type="dxa"/>
          </w:tcPr>
          <w:p w14:paraId="78BF108D" w14:textId="77777777" w:rsidR="00192D51" w:rsidRDefault="00192D51">
            <w:pPr>
              <w:pStyle w:val="TableParagraph"/>
            </w:pPr>
          </w:p>
        </w:tc>
        <w:tc>
          <w:tcPr>
            <w:tcW w:w="1306" w:type="dxa"/>
          </w:tcPr>
          <w:p w14:paraId="54EAF2FF" w14:textId="77777777" w:rsidR="00192D51" w:rsidRDefault="00192D51">
            <w:pPr>
              <w:pStyle w:val="TableParagraph"/>
            </w:pPr>
          </w:p>
        </w:tc>
        <w:tc>
          <w:tcPr>
            <w:tcW w:w="908" w:type="dxa"/>
          </w:tcPr>
          <w:p w14:paraId="5479118D" w14:textId="77777777" w:rsidR="00192D51" w:rsidRDefault="00192D51">
            <w:pPr>
              <w:pStyle w:val="TableParagraph"/>
            </w:pPr>
          </w:p>
        </w:tc>
        <w:tc>
          <w:tcPr>
            <w:tcW w:w="963" w:type="dxa"/>
          </w:tcPr>
          <w:p w14:paraId="43A34429" w14:textId="77777777" w:rsidR="00192D51" w:rsidRDefault="00192D51">
            <w:pPr>
              <w:pStyle w:val="TableParagraph"/>
            </w:pPr>
          </w:p>
        </w:tc>
        <w:tc>
          <w:tcPr>
            <w:tcW w:w="1985" w:type="dxa"/>
          </w:tcPr>
          <w:p w14:paraId="697AAEFC" w14:textId="77777777" w:rsidR="00192D51" w:rsidRDefault="00192D51">
            <w:pPr>
              <w:pStyle w:val="TableParagraph"/>
            </w:pPr>
          </w:p>
        </w:tc>
      </w:tr>
      <w:tr w:rsidR="00192D51" w14:paraId="7337ABA3" w14:textId="77777777">
        <w:trPr>
          <w:trHeight w:val="755"/>
        </w:trPr>
        <w:tc>
          <w:tcPr>
            <w:tcW w:w="2156" w:type="dxa"/>
          </w:tcPr>
          <w:p w14:paraId="39A2FFF3" w14:textId="77777777" w:rsidR="00192D51" w:rsidRDefault="00460E6F">
            <w:pPr>
              <w:pStyle w:val="TableParagraph"/>
              <w:tabs>
                <w:tab w:val="left" w:pos="1050"/>
                <w:tab w:val="left" w:pos="1491"/>
              </w:tabs>
              <w:spacing w:before="97" w:line="237" w:lineRule="auto"/>
              <w:ind w:left="62" w:right="51"/>
              <w:rPr>
                <w:sz w:val="24"/>
              </w:rPr>
            </w:pPr>
            <w:r>
              <w:rPr>
                <w:spacing w:val="-2"/>
                <w:sz w:val="24"/>
              </w:rPr>
              <w:t>остаток</w:t>
            </w:r>
            <w:r>
              <w:rPr>
                <w:sz w:val="24"/>
              </w:rPr>
              <w:tab/>
            </w:r>
            <w:r>
              <w:rPr>
                <w:spacing w:val="-6"/>
                <w:sz w:val="24"/>
              </w:rPr>
              <w:t>на</w:t>
            </w:r>
            <w:r>
              <w:rPr>
                <w:sz w:val="24"/>
              </w:rPr>
              <w:tab/>
            </w:r>
            <w:r>
              <w:rPr>
                <w:spacing w:val="-4"/>
                <w:sz w:val="24"/>
              </w:rPr>
              <w:t>конец дня</w:t>
            </w:r>
          </w:p>
        </w:tc>
        <w:tc>
          <w:tcPr>
            <w:tcW w:w="1304" w:type="dxa"/>
          </w:tcPr>
          <w:p w14:paraId="3D41EF22" w14:textId="77777777" w:rsidR="00192D51" w:rsidRDefault="00192D51">
            <w:pPr>
              <w:pStyle w:val="TableParagraph"/>
            </w:pPr>
          </w:p>
        </w:tc>
        <w:tc>
          <w:tcPr>
            <w:tcW w:w="966" w:type="dxa"/>
          </w:tcPr>
          <w:p w14:paraId="257FCDBC" w14:textId="77777777" w:rsidR="00192D51" w:rsidRDefault="00192D51">
            <w:pPr>
              <w:pStyle w:val="TableParagraph"/>
            </w:pPr>
          </w:p>
        </w:tc>
        <w:tc>
          <w:tcPr>
            <w:tcW w:w="963" w:type="dxa"/>
          </w:tcPr>
          <w:p w14:paraId="33046BBB" w14:textId="77777777" w:rsidR="00192D51" w:rsidRDefault="00192D51">
            <w:pPr>
              <w:pStyle w:val="TableParagraph"/>
            </w:pPr>
          </w:p>
        </w:tc>
        <w:tc>
          <w:tcPr>
            <w:tcW w:w="1306" w:type="dxa"/>
          </w:tcPr>
          <w:p w14:paraId="4BA5B4E2" w14:textId="77777777" w:rsidR="00192D51" w:rsidRDefault="00192D51">
            <w:pPr>
              <w:pStyle w:val="TableParagraph"/>
            </w:pPr>
          </w:p>
        </w:tc>
        <w:tc>
          <w:tcPr>
            <w:tcW w:w="908" w:type="dxa"/>
          </w:tcPr>
          <w:p w14:paraId="2F1914AD" w14:textId="77777777" w:rsidR="00192D51" w:rsidRDefault="00192D51">
            <w:pPr>
              <w:pStyle w:val="TableParagraph"/>
            </w:pPr>
          </w:p>
        </w:tc>
        <w:tc>
          <w:tcPr>
            <w:tcW w:w="963" w:type="dxa"/>
          </w:tcPr>
          <w:p w14:paraId="703AEAC4" w14:textId="77777777" w:rsidR="00192D51" w:rsidRDefault="00192D51">
            <w:pPr>
              <w:pStyle w:val="TableParagraph"/>
            </w:pPr>
          </w:p>
        </w:tc>
        <w:tc>
          <w:tcPr>
            <w:tcW w:w="1985" w:type="dxa"/>
          </w:tcPr>
          <w:p w14:paraId="1F4D4AB4" w14:textId="77777777" w:rsidR="00192D51" w:rsidRDefault="00192D51">
            <w:pPr>
              <w:pStyle w:val="TableParagraph"/>
            </w:pPr>
          </w:p>
        </w:tc>
      </w:tr>
    </w:tbl>
    <w:p w14:paraId="39C07AA9" w14:textId="77777777" w:rsidR="00192D51" w:rsidRDefault="00192D51">
      <w:pPr>
        <w:pStyle w:val="a3"/>
        <w:spacing w:before="57"/>
        <w:ind w:left="0"/>
        <w:jc w:val="left"/>
        <w:rPr>
          <w:rFonts w:ascii="Courier New"/>
          <w:sz w:val="20"/>
        </w:rPr>
      </w:pPr>
    </w:p>
    <w:p w14:paraId="282E7558" w14:textId="77777777" w:rsidR="00192D51" w:rsidRDefault="00460E6F">
      <w:pPr>
        <w:tabs>
          <w:tab w:val="left" w:pos="9210"/>
        </w:tabs>
        <w:ind w:left="6166"/>
        <w:rPr>
          <w:sz w:val="20"/>
        </w:rPr>
      </w:pPr>
      <w:r>
        <w:rPr>
          <w:rFonts w:ascii="Courier New" w:hAnsi="Courier New"/>
          <w:sz w:val="20"/>
        </w:rPr>
        <w:t xml:space="preserve">Номер лицевого счета </w:t>
      </w:r>
      <w:r>
        <w:rPr>
          <w:sz w:val="20"/>
          <w:u w:val="single"/>
        </w:rPr>
        <w:tab/>
      </w:r>
    </w:p>
    <w:p w14:paraId="1958838B" w14:textId="77777777" w:rsidR="00192D51" w:rsidRDefault="00460E6F">
      <w:pPr>
        <w:tabs>
          <w:tab w:val="left" w:pos="7005"/>
          <w:tab w:val="left" w:pos="8250"/>
          <w:tab w:val="left" w:pos="8850"/>
        </w:tabs>
        <w:spacing w:before="1"/>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3BB256A" w14:textId="77777777" w:rsidR="00192D51" w:rsidRDefault="00460E6F">
      <w:pPr>
        <w:pStyle w:val="a4"/>
        <w:numPr>
          <w:ilvl w:val="1"/>
          <w:numId w:val="30"/>
        </w:numPr>
        <w:tabs>
          <w:tab w:val="left" w:pos="3164"/>
        </w:tabs>
        <w:spacing w:before="225"/>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D973D01" w14:textId="77777777" w:rsidR="00192D51" w:rsidRDefault="00192D51">
      <w:pPr>
        <w:pStyle w:val="a3"/>
        <w:ind w:left="0"/>
        <w:jc w:val="left"/>
        <w:rPr>
          <w:rFonts w:ascii="Courier New"/>
          <w:sz w:val="20"/>
        </w:rPr>
      </w:pPr>
    </w:p>
    <w:p w14:paraId="5E0C45F9" w14:textId="77777777" w:rsidR="00192D51" w:rsidRDefault="00460E6F">
      <w:pPr>
        <w:pStyle w:val="a4"/>
        <w:numPr>
          <w:ilvl w:val="2"/>
          <w:numId w:val="30"/>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17E54FFB"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044"/>
        <w:gridCol w:w="794"/>
        <w:gridCol w:w="1077"/>
        <w:gridCol w:w="965"/>
        <w:gridCol w:w="962"/>
        <w:gridCol w:w="1135"/>
        <w:gridCol w:w="963"/>
        <w:gridCol w:w="965"/>
        <w:gridCol w:w="2043"/>
      </w:tblGrid>
      <w:tr w:rsidR="00192D51" w14:paraId="74D3CF4A" w14:textId="77777777">
        <w:trPr>
          <w:trHeight w:val="756"/>
        </w:trPr>
        <w:tc>
          <w:tcPr>
            <w:tcW w:w="586" w:type="dxa"/>
            <w:vMerge w:val="restart"/>
          </w:tcPr>
          <w:p w14:paraId="533A0096" w14:textId="77777777" w:rsidR="00192D51" w:rsidRDefault="00460E6F">
            <w:pPr>
              <w:pStyle w:val="TableParagraph"/>
              <w:spacing w:before="92"/>
              <w:ind w:left="9"/>
              <w:jc w:val="center"/>
              <w:rPr>
                <w:sz w:val="24"/>
              </w:rPr>
            </w:pPr>
            <w:r>
              <w:rPr>
                <w:spacing w:val="-10"/>
                <w:sz w:val="24"/>
              </w:rPr>
              <w:t>N</w:t>
            </w:r>
          </w:p>
          <w:p w14:paraId="7335615E" w14:textId="77777777" w:rsidR="00192D51" w:rsidRDefault="00460E6F">
            <w:pPr>
              <w:pStyle w:val="TableParagraph"/>
              <w:spacing w:before="1"/>
              <w:ind w:left="9" w:right="2"/>
              <w:jc w:val="center"/>
              <w:rPr>
                <w:sz w:val="24"/>
              </w:rPr>
            </w:pPr>
            <w:r>
              <w:rPr>
                <w:spacing w:val="-5"/>
                <w:sz w:val="24"/>
              </w:rPr>
              <w:t>п/п</w:t>
            </w:r>
          </w:p>
        </w:tc>
        <w:tc>
          <w:tcPr>
            <w:tcW w:w="1838" w:type="dxa"/>
            <w:gridSpan w:val="2"/>
          </w:tcPr>
          <w:p w14:paraId="61E53C0C"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323D7D97" w14:textId="77777777" w:rsidR="00192D51" w:rsidRDefault="00460E6F">
            <w:pPr>
              <w:pStyle w:val="TableParagraph"/>
              <w:spacing w:before="92"/>
              <w:ind w:left="173"/>
              <w:rPr>
                <w:sz w:val="24"/>
              </w:rPr>
            </w:pPr>
            <w:r>
              <w:rPr>
                <w:sz w:val="24"/>
              </w:rPr>
              <w:t>Бюджетные</w:t>
            </w:r>
            <w:r>
              <w:rPr>
                <w:spacing w:val="-5"/>
                <w:sz w:val="24"/>
              </w:rPr>
              <w:t xml:space="preserve"> </w:t>
            </w:r>
            <w:r>
              <w:rPr>
                <w:spacing w:val="-2"/>
                <w:sz w:val="24"/>
              </w:rPr>
              <w:t>ассигнования</w:t>
            </w:r>
          </w:p>
        </w:tc>
        <w:tc>
          <w:tcPr>
            <w:tcW w:w="3063" w:type="dxa"/>
            <w:gridSpan w:val="3"/>
          </w:tcPr>
          <w:p w14:paraId="7C07CC8A" w14:textId="77777777" w:rsidR="00192D51" w:rsidRDefault="00460E6F">
            <w:pPr>
              <w:pStyle w:val="TableParagraph"/>
              <w:spacing w:before="92"/>
              <w:ind w:left="872" w:right="467"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43" w:type="dxa"/>
            <w:vMerge w:val="restart"/>
          </w:tcPr>
          <w:p w14:paraId="523EBD4C" w14:textId="77777777" w:rsidR="00192D51" w:rsidRDefault="00460E6F">
            <w:pPr>
              <w:pStyle w:val="TableParagraph"/>
              <w:spacing w:before="92"/>
              <w:ind w:left="167" w:right="153"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BF0ED7E" w14:textId="77777777" w:rsidR="00192D51" w:rsidRDefault="00460E6F">
            <w:pPr>
              <w:pStyle w:val="TableParagraph"/>
              <w:spacing w:before="1"/>
              <w:ind w:left="13"/>
              <w:jc w:val="center"/>
              <w:rPr>
                <w:sz w:val="24"/>
              </w:rPr>
            </w:pPr>
            <w:r>
              <w:rPr>
                <w:sz w:val="24"/>
              </w:rPr>
              <w:t>(текущий</w:t>
            </w:r>
            <w:r>
              <w:rPr>
                <w:spacing w:val="-15"/>
                <w:sz w:val="24"/>
              </w:rPr>
              <w:t xml:space="preserve"> </w:t>
            </w:r>
            <w:r>
              <w:rPr>
                <w:sz w:val="24"/>
              </w:rPr>
              <w:t>период) (при наличии)</w:t>
            </w:r>
          </w:p>
        </w:tc>
      </w:tr>
      <w:tr w:rsidR="00192D51" w14:paraId="03EC1B16" w14:textId="77777777">
        <w:trPr>
          <w:trHeight w:val="755"/>
        </w:trPr>
        <w:tc>
          <w:tcPr>
            <w:tcW w:w="586" w:type="dxa"/>
            <w:vMerge/>
            <w:tcBorders>
              <w:top w:val="nil"/>
            </w:tcBorders>
          </w:tcPr>
          <w:p w14:paraId="7CC445E3" w14:textId="77777777" w:rsidR="00192D51" w:rsidRDefault="00192D51">
            <w:pPr>
              <w:rPr>
                <w:sz w:val="2"/>
                <w:szCs w:val="2"/>
              </w:rPr>
            </w:pPr>
          </w:p>
        </w:tc>
        <w:tc>
          <w:tcPr>
            <w:tcW w:w="1044" w:type="dxa"/>
            <w:vMerge w:val="restart"/>
          </w:tcPr>
          <w:p w14:paraId="10BA06FC" w14:textId="77777777" w:rsidR="00192D51" w:rsidRDefault="00460E6F">
            <w:pPr>
              <w:pStyle w:val="TableParagraph"/>
              <w:spacing w:before="92"/>
              <w:ind w:left="208"/>
              <w:rPr>
                <w:sz w:val="24"/>
              </w:rPr>
            </w:pPr>
            <w:r>
              <w:rPr>
                <w:spacing w:val="-2"/>
                <w:sz w:val="24"/>
              </w:rPr>
              <w:t>номер</w:t>
            </w:r>
          </w:p>
        </w:tc>
        <w:tc>
          <w:tcPr>
            <w:tcW w:w="794" w:type="dxa"/>
            <w:vMerge w:val="restart"/>
          </w:tcPr>
          <w:p w14:paraId="4BAAAC37" w14:textId="77777777" w:rsidR="00192D51" w:rsidRDefault="00460E6F">
            <w:pPr>
              <w:pStyle w:val="TableParagraph"/>
              <w:spacing w:before="92"/>
              <w:ind w:left="177"/>
              <w:rPr>
                <w:sz w:val="24"/>
              </w:rPr>
            </w:pPr>
            <w:r>
              <w:rPr>
                <w:spacing w:val="-4"/>
                <w:sz w:val="24"/>
              </w:rPr>
              <w:t>дата</w:t>
            </w:r>
          </w:p>
        </w:tc>
        <w:tc>
          <w:tcPr>
            <w:tcW w:w="1077" w:type="dxa"/>
            <w:vMerge w:val="restart"/>
          </w:tcPr>
          <w:p w14:paraId="6D9D9C6F" w14:textId="77777777" w:rsidR="00192D51" w:rsidRDefault="00460E6F">
            <w:pPr>
              <w:pStyle w:val="TableParagraph"/>
              <w:spacing w:before="92"/>
              <w:ind w:left="14" w:right="5"/>
              <w:jc w:val="center"/>
              <w:rPr>
                <w:sz w:val="24"/>
              </w:rPr>
            </w:pPr>
            <w:r>
              <w:rPr>
                <w:spacing w:val="-5"/>
                <w:sz w:val="24"/>
              </w:rPr>
              <w:t>на</w:t>
            </w:r>
          </w:p>
          <w:p w14:paraId="52874216" w14:textId="77777777" w:rsidR="00192D51" w:rsidRDefault="00460E6F">
            <w:pPr>
              <w:pStyle w:val="TableParagraph"/>
              <w:ind w:left="101" w:right="82"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27" w:type="dxa"/>
            <w:gridSpan w:val="2"/>
          </w:tcPr>
          <w:p w14:paraId="29FF3842" w14:textId="77777777" w:rsidR="00192D51" w:rsidRDefault="00460E6F">
            <w:pPr>
              <w:pStyle w:val="TableParagraph"/>
              <w:spacing w:before="92"/>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3F1E15E4" w14:textId="77777777" w:rsidR="00192D51" w:rsidRDefault="00460E6F">
            <w:pPr>
              <w:pStyle w:val="TableParagraph"/>
              <w:spacing w:before="92"/>
              <w:ind w:left="19" w:right="8"/>
              <w:jc w:val="center"/>
              <w:rPr>
                <w:sz w:val="24"/>
              </w:rPr>
            </w:pPr>
            <w:r>
              <w:rPr>
                <w:spacing w:val="-5"/>
                <w:sz w:val="24"/>
              </w:rPr>
              <w:t>на</w:t>
            </w:r>
          </w:p>
          <w:p w14:paraId="003AA479" w14:textId="77777777" w:rsidR="00192D51" w:rsidRDefault="00460E6F">
            <w:pPr>
              <w:pStyle w:val="TableParagraph"/>
              <w:ind w:left="76" w:right="5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28" w:type="dxa"/>
            <w:gridSpan w:val="2"/>
          </w:tcPr>
          <w:p w14:paraId="64C464DC" w14:textId="77777777" w:rsidR="00192D51" w:rsidRDefault="00460E6F">
            <w:pPr>
              <w:pStyle w:val="TableParagraph"/>
              <w:spacing w:before="92"/>
              <w:ind w:left="604"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43" w:type="dxa"/>
            <w:vMerge/>
            <w:tcBorders>
              <w:top w:val="nil"/>
            </w:tcBorders>
          </w:tcPr>
          <w:p w14:paraId="5D5E40E3" w14:textId="77777777" w:rsidR="00192D51" w:rsidRDefault="00192D51">
            <w:pPr>
              <w:rPr>
                <w:sz w:val="2"/>
                <w:szCs w:val="2"/>
              </w:rPr>
            </w:pPr>
          </w:p>
        </w:tc>
      </w:tr>
      <w:tr w:rsidR="00192D51" w14:paraId="2A60F8E4" w14:textId="77777777">
        <w:trPr>
          <w:trHeight w:val="755"/>
        </w:trPr>
        <w:tc>
          <w:tcPr>
            <w:tcW w:w="586" w:type="dxa"/>
            <w:vMerge/>
            <w:tcBorders>
              <w:top w:val="nil"/>
            </w:tcBorders>
          </w:tcPr>
          <w:p w14:paraId="13D7CD92" w14:textId="77777777" w:rsidR="00192D51" w:rsidRDefault="00192D51">
            <w:pPr>
              <w:rPr>
                <w:sz w:val="2"/>
                <w:szCs w:val="2"/>
              </w:rPr>
            </w:pPr>
          </w:p>
        </w:tc>
        <w:tc>
          <w:tcPr>
            <w:tcW w:w="1044" w:type="dxa"/>
            <w:vMerge/>
            <w:tcBorders>
              <w:top w:val="nil"/>
            </w:tcBorders>
          </w:tcPr>
          <w:p w14:paraId="58F624D1" w14:textId="77777777" w:rsidR="00192D51" w:rsidRDefault="00192D51">
            <w:pPr>
              <w:rPr>
                <w:sz w:val="2"/>
                <w:szCs w:val="2"/>
              </w:rPr>
            </w:pPr>
          </w:p>
        </w:tc>
        <w:tc>
          <w:tcPr>
            <w:tcW w:w="794" w:type="dxa"/>
            <w:vMerge/>
            <w:tcBorders>
              <w:top w:val="nil"/>
            </w:tcBorders>
          </w:tcPr>
          <w:p w14:paraId="75EF4A67" w14:textId="77777777" w:rsidR="00192D51" w:rsidRDefault="00192D51">
            <w:pPr>
              <w:rPr>
                <w:sz w:val="2"/>
                <w:szCs w:val="2"/>
              </w:rPr>
            </w:pPr>
          </w:p>
        </w:tc>
        <w:tc>
          <w:tcPr>
            <w:tcW w:w="1077" w:type="dxa"/>
            <w:vMerge/>
            <w:tcBorders>
              <w:top w:val="nil"/>
            </w:tcBorders>
          </w:tcPr>
          <w:p w14:paraId="78064182" w14:textId="77777777" w:rsidR="00192D51" w:rsidRDefault="00192D51">
            <w:pPr>
              <w:rPr>
                <w:sz w:val="2"/>
                <w:szCs w:val="2"/>
              </w:rPr>
            </w:pPr>
          </w:p>
        </w:tc>
        <w:tc>
          <w:tcPr>
            <w:tcW w:w="965" w:type="dxa"/>
          </w:tcPr>
          <w:p w14:paraId="230C0E3E" w14:textId="77777777" w:rsidR="00192D51" w:rsidRDefault="00460E6F">
            <w:pPr>
              <w:pStyle w:val="TableParagraph"/>
              <w:spacing w:before="97" w:line="237" w:lineRule="auto"/>
              <w:ind w:left="312" w:right="86" w:hanging="209"/>
              <w:rPr>
                <w:sz w:val="24"/>
              </w:rPr>
            </w:pPr>
            <w:r>
              <w:rPr>
                <w:spacing w:val="-2"/>
                <w:sz w:val="24"/>
              </w:rPr>
              <w:t xml:space="preserve">первый </w:t>
            </w:r>
            <w:r>
              <w:rPr>
                <w:spacing w:val="-4"/>
                <w:sz w:val="24"/>
              </w:rPr>
              <w:t>год</w:t>
            </w:r>
          </w:p>
        </w:tc>
        <w:tc>
          <w:tcPr>
            <w:tcW w:w="962" w:type="dxa"/>
          </w:tcPr>
          <w:p w14:paraId="208B174C" w14:textId="77777777" w:rsidR="00192D51" w:rsidRDefault="00460E6F">
            <w:pPr>
              <w:pStyle w:val="TableParagraph"/>
              <w:spacing w:before="97" w:line="237" w:lineRule="auto"/>
              <w:ind w:left="310" w:right="112" w:hanging="185"/>
              <w:rPr>
                <w:sz w:val="24"/>
              </w:rPr>
            </w:pPr>
            <w:r>
              <w:rPr>
                <w:spacing w:val="-2"/>
                <w:sz w:val="24"/>
              </w:rPr>
              <w:t xml:space="preserve">второй </w:t>
            </w:r>
            <w:r>
              <w:rPr>
                <w:spacing w:val="-4"/>
                <w:sz w:val="24"/>
              </w:rPr>
              <w:t>год</w:t>
            </w:r>
          </w:p>
        </w:tc>
        <w:tc>
          <w:tcPr>
            <w:tcW w:w="1135" w:type="dxa"/>
            <w:vMerge/>
            <w:tcBorders>
              <w:top w:val="nil"/>
            </w:tcBorders>
          </w:tcPr>
          <w:p w14:paraId="13098FFC" w14:textId="77777777" w:rsidR="00192D51" w:rsidRDefault="00192D51">
            <w:pPr>
              <w:rPr>
                <w:sz w:val="2"/>
                <w:szCs w:val="2"/>
              </w:rPr>
            </w:pPr>
          </w:p>
        </w:tc>
        <w:tc>
          <w:tcPr>
            <w:tcW w:w="963" w:type="dxa"/>
          </w:tcPr>
          <w:p w14:paraId="70E5740F" w14:textId="77777777" w:rsidR="00192D51" w:rsidRDefault="00460E6F">
            <w:pPr>
              <w:pStyle w:val="TableParagraph"/>
              <w:spacing w:before="97" w:line="237" w:lineRule="auto"/>
              <w:ind w:left="313" w:right="83" w:hanging="209"/>
              <w:rPr>
                <w:sz w:val="24"/>
              </w:rPr>
            </w:pPr>
            <w:r>
              <w:rPr>
                <w:spacing w:val="-2"/>
                <w:sz w:val="24"/>
              </w:rPr>
              <w:t xml:space="preserve">первый </w:t>
            </w:r>
            <w:r>
              <w:rPr>
                <w:spacing w:val="-4"/>
                <w:sz w:val="24"/>
              </w:rPr>
              <w:t>год</w:t>
            </w:r>
          </w:p>
        </w:tc>
        <w:tc>
          <w:tcPr>
            <w:tcW w:w="965" w:type="dxa"/>
          </w:tcPr>
          <w:p w14:paraId="2DA26886" w14:textId="77777777" w:rsidR="00192D51" w:rsidRDefault="00460E6F">
            <w:pPr>
              <w:pStyle w:val="TableParagraph"/>
              <w:spacing w:before="97" w:line="237" w:lineRule="auto"/>
              <w:ind w:left="313" w:right="112" w:hanging="185"/>
              <w:rPr>
                <w:sz w:val="24"/>
              </w:rPr>
            </w:pPr>
            <w:r>
              <w:rPr>
                <w:spacing w:val="-2"/>
                <w:sz w:val="24"/>
              </w:rPr>
              <w:t xml:space="preserve">второй </w:t>
            </w:r>
            <w:r>
              <w:rPr>
                <w:spacing w:val="-4"/>
                <w:sz w:val="24"/>
              </w:rPr>
              <w:t>год</w:t>
            </w:r>
          </w:p>
        </w:tc>
        <w:tc>
          <w:tcPr>
            <w:tcW w:w="2043" w:type="dxa"/>
            <w:vMerge/>
            <w:tcBorders>
              <w:top w:val="nil"/>
            </w:tcBorders>
          </w:tcPr>
          <w:p w14:paraId="4A90A6EF" w14:textId="77777777" w:rsidR="00192D51" w:rsidRDefault="00192D51">
            <w:pPr>
              <w:rPr>
                <w:sz w:val="2"/>
                <w:szCs w:val="2"/>
              </w:rPr>
            </w:pPr>
          </w:p>
        </w:tc>
      </w:tr>
      <w:tr w:rsidR="00192D51" w14:paraId="7B3575DF" w14:textId="77777777">
        <w:trPr>
          <w:trHeight w:val="480"/>
        </w:trPr>
        <w:tc>
          <w:tcPr>
            <w:tcW w:w="586" w:type="dxa"/>
          </w:tcPr>
          <w:p w14:paraId="6539030A" w14:textId="77777777" w:rsidR="00192D51" w:rsidRDefault="00460E6F">
            <w:pPr>
              <w:pStyle w:val="TableParagraph"/>
              <w:spacing w:before="95"/>
              <w:ind w:left="9"/>
              <w:jc w:val="center"/>
              <w:rPr>
                <w:sz w:val="24"/>
              </w:rPr>
            </w:pPr>
            <w:r>
              <w:rPr>
                <w:spacing w:val="-10"/>
                <w:sz w:val="24"/>
              </w:rPr>
              <w:t>1</w:t>
            </w:r>
          </w:p>
        </w:tc>
        <w:tc>
          <w:tcPr>
            <w:tcW w:w="1044" w:type="dxa"/>
          </w:tcPr>
          <w:p w14:paraId="57368A05" w14:textId="77777777" w:rsidR="00192D51" w:rsidRDefault="00460E6F">
            <w:pPr>
              <w:pStyle w:val="TableParagraph"/>
              <w:spacing w:before="95"/>
              <w:ind w:left="12"/>
              <w:jc w:val="center"/>
              <w:rPr>
                <w:sz w:val="24"/>
              </w:rPr>
            </w:pPr>
            <w:r>
              <w:rPr>
                <w:spacing w:val="-10"/>
                <w:sz w:val="24"/>
              </w:rPr>
              <w:t>2</w:t>
            </w:r>
          </w:p>
        </w:tc>
        <w:tc>
          <w:tcPr>
            <w:tcW w:w="794" w:type="dxa"/>
          </w:tcPr>
          <w:p w14:paraId="6259D787" w14:textId="77777777" w:rsidR="00192D51" w:rsidRDefault="00460E6F">
            <w:pPr>
              <w:pStyle w:val="TableParagraph"/>
              <w:spacing w:before="95"/>
              <w:ind w:left="37" w:right="30"/>
              <w:jc w:val="center"/>
              <w:rPr>
                <w:sz w:val="24"/>
              </w:rPr>
            </w:pPr>
            <w:r>
              <w:rPr>
                <w:spacing w:val="-10"/>
                <w:sz w:val="24"/>
              </w:rPr>
              <w:t>3</w:t>
            </w:r>
          </w:p>
        </w:tc>
        <w:tc>
          <w:tcPr>
            <w:tcW w:w="1077" w:type="dxa"/>
          </w:tcPr>
          <w:p w14:paraId="2BAE3D98" w14:textId="77777777" w:rsidR="00192D51" w:rsidRDefault="00460E6F">
            <w:pPr>
              <w:pStyle w:val="TableParagraph"/>
              <w:spacing w:before="95"/>
              <w:ind w:left="14" w:right="6"/>
              <w:jc w:val="center"/>
              <w:rPr>
                <w:sz w:val="24"/>
              </w:rPr>
            </w:pPr>
            <w:r>
              <w:rPr>
                <w:spacing w:val="-10"/>
                <w:sz w:val="24"/>
              </w:rPr>
              <w:t>4</w:t>
            </w:r>
          </w:p>
        </w:tc>
        <w:tc>
          <w:tcPr>
            <w:tcW w:w="965" w:type="dxa"/>
          </w:tcPr>
          <w:p w14:paraId="567DCB1B" w14:textId="77777777" w:rsidR="00192D51" w:rsidRDefault="00460E6F">
            <w:pPr>
              <w:pStyle w:val="TableParagraph"/>
              <w:spacing w:before="95"/>
              <w:ind w:left="16" w:right="4"/>
              <w:jc w:val="center"/>
              <w:rPr>
                <w:sz w:val="24"/>
              </w:rPr>
            </w:pPr>
            <w:r>
              <w:rPr>
                <w:spacing w:val="-10"/>
                <w:sz w:val="24"/>
              </w:rPr>
              <w:t>5</w:t>
            </w:r>
          </w:p>
        </w:tc>
        <w:tc>
          <w:tcPr>
            <w:tcW w:w="962" w:type="dxa"/>
          </w:tcPr>
          <w:p w14:paraId="32E5B150" w14:textId="77777777" w:rsidR="00192D51" w:rsidRDefault="00460E6F">
            <w:pPr>
              <w:pStyle w:val="TableParagraph"/>
              <w:spacing w:before="95"/>
              <w:ind w:left="12" w:right="2"/>
              <w:jc w:val="center"/>
              <w:rPr>
                <w:sz w:val="24"/>
              </w:rPr>
            </w:pPr>
            <w:r>
              <w:rPr>
                <w:spacing w:val="-10"/>
                <w:sz w:val="24"/>
              </w:rPr>
              <w:t>6</w:t>
            </w:r>
          </w:p>
        </w:tc>
        <w:tc>
          <w:tcPr>
            <w:tcW w:w="1135" w:type="dxa"/>
          </w:tcPr>
          <w:p w14:paraId="30D0101F" w14:textId="77777777" w:rsidR="00192D51" w:rsidRDefault="00460E6F">
            <w:pPr>
              <w:pStyle w:val="TableParagraph"/>
              <w:spacing w:before="95"/>
              <w:ind w:left="19" w:right="8"/>
              <w:jc w:val="center"/>
              <w:rPr>
                <w:sz w:val="24"/>
              </w:rPr>
            </w:pPr>
            <w:r>
              <w:rPr>
                <w:spacing w:val="-10"/>
                <w:sz w:val="24"/>
              </w:rPr>
              <w:t>7</w:t>
            </w:r>
          </w:p>
        </w:tc>
        <w:tc>
          <w:tcPr>
            <w:tcW w:w="963" w:type="dxa"/>
          </w:tcPr>
          <w:p w14:paraId="390748BC" w14:textId="77777777" w:rsidR="00192D51" w:rsidRDefault="00460E6F">
            <w:pPr>
              <w:pStyle w:val="TableParagraph"/>
              <w:spacing w:before="95"/>
              <w:ind w:left="71" w:right="56"/>
              <w:jc w:val="center"/>
              <w:rPr>
                <w:sz w:val="24"/>
              </w:rPr>
            </w:pPr>
            <w:r>
              <w:rPr>
                <w:spacing w:val="-10"/>
                <w:sz w:val="24"/>
              </w:rPr>
              <w:t>8</w:t>
            </w:r>
          </w:p>
        </w:tc>
        <w:tc>
          <w:tcPr>
            <w:tcW w:w="965" w:type="dxa"/>
          </w:tcPr>
          <w:p w14:paraId="677E151C" w14:textId="77777777" w:rsidR="00192D51" w:rsidRDefault="00460E6F">
            <w:pPr>
              <w:pStyle w:val="TableParagraph"/>
              <w:spacing w:before="95"/>
              <w:ind w:left="16" w:right="3"/>
              <w:jc w:val="center"/>
              <w:rPr>
                <w:sz w:val="24"/>
              </w:rPr>
            </w:pPr>
            <w:r>
              <w:rPr>
                <w:spacing w:val="-10"/>
                <w:sz w:val="24"/>
              </w:rPr>
              <w:t>9</w:t>
            </w:r>
          </w:p>
        </w:tc>
        <w:tc>
          <w:tcPr>
            <w:tcW w:w="2043" w:type="dxa"/>
          </w:tcPr>
          <w:p w14:paraId="6AFCB194" w14:textId="77777777" w:rsidR="00192D51" w:rsidRDefault="00460E6F">
            <w:pPr>
              <w:pStyle w:val="TableParagraph"/>
              <w:spacing w:before="95"/>
              <w:ind w:left="13" w:right="4"/>
              <w:jc w:val="center"/>
              <w:rPr>
                <w:sz w:val="24"/>
              </w:rPr>
            </w:pPr>
            <w:r>
              <w:rPr>
                <w:spacing w:val="-5"/>
                <w:sz w:val="24"/>
              </w:rPr>
              <w:t>10</w:t>
            </w:r>
          </w:p>
        </w:tc>
      </w:tr>
      <w:tr w:rsidR="00192D51" w14:paraId="4D9176FE" w14:textId="77777777">
        <w:trPr>
          <w:trHeight w:val="479"/>
        </w:trPr>
        <w:tc>
          <w:tcPr>
            <w:tcW w:w="586" w:type="dxa"/>
          </w:tcPr>
          <w:p w14:paraId="4CF7D6A2" w14:textId="77777777" w:rsidR="00192D51" w:rsidRDefault="00192D51">
            <w:pPr>
              <w:pStyle w:val="TableParagraph"/>
            </w:pPr>
          </w:p>
        </w:tc>
        <w:tc>
          <w:tcPr>
            <w:tcW w:w="1044" w:type="dxa"/>
          </w:tcPr>
          <w:p w14:paraId="5AF1F0F9" w14:textId="77777777" w:rsidR="00192D51" w:rsidRDefault="00192D51">
            <w:pPr>
              <w:pStyle w:val="TableParagraph"/>
            </w:pPr>
          </w:p>
        </w:tc>
        <w:tc>
          <w:tcPr>
            <w:tcW w:w="794" w:type="dxa"/>
          </w:tcPr>
          <w:p w14:paraId="0EB65E6C" w14:textId="77777777" w:rsidR="00192D51" w:rsidRDefault="00192D51">
            <w:pPr>
              <w:pStyle w:val="TableParagraph"/>
            </w:pPr>
          </w:p>
        </w:tc>
        <w:tc>
          <w:tcPr>
            <w:tcW w:w="1077" w:type="dxa"/>
          </w:tcPr>
          <w:p w14:paraId="0551002C" w14:textId="77777777" w:rsidR="00192D51" w:rsidRDefault="00192D51">
            <w:pPr>
              <w:pStyle w:val="TableParagraph"/>
            </w:pPr>
          </w:p>
        </w:tc>
        <w:tc>
          <w:tcPr>
            <w:tcW w:w="965" w:type="dxa"/>
          </w:tcPr>
          <w:p w14:paraId="0F804E89" w14:textId="77777777" w:rsidR="00192D51" w:rsidRDefault="00192D51">
            <w:pPr>
              <w:pStyle w:val="TableParagraph"/>
            </w:pPr>
          </w:p>
        </w:tc>
        <w:tc>
          <w:tcPr>
            <w:tcW w:w="962" w:type="dxa"/>
          </w:tcPr>
          <w:p w14:paraId="48519A3D" w14:textId="77777777" w:rsidR="00192D51" w:rsidRDefault="00192D51">
            <w:pPr>
              <w:pStyle w:val="TableParagraph"/>
            </w:pPr>
          </w:p>
        </w:tc>
        <w:tc>
          <w:tcPr>
            <w:tcW w:w="1135" w:type="dxa"/>
          </w:tcPr>
          <w:p w14:paraId="7D96E009" w14:textId="77777777" w:rsidR="00192D51" w:rsidRDefault="00192D51">
            <w:pPr>
              <w:pStyle w:val="TableParagraph"/>
            </w:pPr>
          </w:p>
        </w:tc>
        <w:tc>
          <w:tcPr>
            <w:tcW w:w="963" w:type="dxa"/>
          </w:tcPr>
          <w:p w14:paraId="201DBD38" w14:textId="77777777" w:rsidR="00192D51" w:rsidRDefault="00192D51">
            <w:pPr>
              <w:pStyle w:val="TableParagraph"/>
            </w:pPr>
          </w:p>
        </w:tc>
        <w:tc>
          <w:tcPr>
            <w:tcW w:w="965" w:type="dxa"/>
          </w:tcPr>
          <w:p w14:paraId="2FF0E23D" w14:textId="77777777" w:rsidR="00192D51" w:rsidRDefault="00192D51">
            <w:pPr>
              <w:pStyle w:val="TableParagraph"/>
            </w:pPr>
          </w:p>
        </w:tc>
        <w:tc>
          <w:tcPr>
            <w:tcW w:w="2043" w:type="dxa"/>
          </w:tcPr>
          <w:p w14:paraId="47241048" w14:textId="77777777" w:rsidR="00192D51" w:rsidRDefault="00192D51">
            <w:pPr>
              <w:pStyle w:val="TableParagraph"/>
            </w:pPr>
          </w:p>
        </w:tc>
      </w:tr>
    </w:tbl>
    <w:p w14:paraId="608ECA22" w14:textId="77777777" w:rsidR="00192D51" w:rsidRDefault="00192D51">
      <w:pPr>
        <w:pStyle w:val="TableParagraph"/>
        <w:sectPr w:rsidR="00192D51">
          <w:pgSz w:w="16840" w:h="11910" w:orient="landscape"/>
          <w:pgMar w:top="1100" w:right="2409" w:bottom="280" w:left="1275" w:header="720" w:footer="720" w:gutter="0"/>
          <w:cols w:space="720"/>
        </w:sectPr>
      </w:pPr>
    </w:p>
    <w:p w14:paraId="60ED6EB7"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135"/>
        <w:gridCol w:w="963"/>
        <w:gridCol w:w="965"/>
        <w:gridCol w:w="2043"/>
      </w:tblGrid>
      <w:tr w:rsidR="00192D51" w14:paraId="4AD22427" w14:textId="77777777">
        <w:trPr>
          <w:trHeight w:val="479"/>
        </w:trPr>
        <w:tc>
          <w:tcPr>
            <w:tcW w:w="586" w:type="dxa"/>
          </w:tcPr>
          <w:p w14:paraId="0FBD3FB2" w14:textId="77777777" w:rsidR="00192D51" w:rsidRDefault="00192D51">
            <w:pPr>
              <w:pStyle w:val="TableParagraph"/>
            </w:pPr>
          </w:p>
        </w:tc>
        <w:tc>
          <w:tcPr>
            <w:tcW w:w="1043" w:type="dxa"/>
            <w:gridSpan w:val="2"/>
          </w:tcPr>
          <w:p w14:paraId="6A4141A4" w14:textId="77777777" w:rsidR="00192D51" w:rsidRDefault="00192D51">
            <w:pPr>
              <w:pStyle w:val="TableParagraph"/>
            </w:pPr>
          </w:p>
        </w:tc>
        <w:tc>
          <w:tcPr>
            <w:tcW w:w="794" w:type="dxa"/>
          </w:tcPr>
          <w:p w14:paraId="64801056" w14:textId="77777777" w:rsidR="00192D51" w:rsidRDefault="00192D51">
            <w:pPr>
              <w:pStyle w:val="TableParagraph"/>
            </w:pPr>
          </w:p>
        </w:tc>
        <w:tc>
          <w:tcPr>
            <w:tcW w:w="1077" w:type="dxa"/>
          </w:tcPr>
          <w:p w14:paraId="1FFF9254" w14:textId="77777777" w:rsidR="00192D51" w:rsidRDefault="00192D51">
            <w:pPr>
              <w:pStyle w:val="TableParagraph"/>
            </w:pPr>
          </w:p>
        </w:tc>
        <w:tc>
          <w:tcPr>
            <w:tcW w:w="965" w:type="dxa"/>
          </w:tcPr>
          <w:p w14:paraId="2A9D6740" w14:textId="77777777" w:rsidR="00192D51" w:rsidRDefault="00192D51">
            <w:pPr>
              <w:pStyle w:val="TableParagraph"/>
            </w:pPr>
          </w:p>
        </w:tc>
        <w:tc>
          <w:tcPr>
            <w:tcW w:w="962" w:type="dxa"/>
          </w:tcPr>
          <w:p w14:paraId="738EC7B5" w14:textId="77777777" w:rsidR="00192D51" w:rsidRDefault="00192D51">
            <w:pPr>
              <w:pStyle w:val="TableParagraph"/>
            </w:pPr>
          </w:p>
        </w:tc>
        <w:tc>
          <w:tcPr>
            <w:tcW w:w="1135" w:type="dxa"/>
          </w:tcPr>
          <w:p w14:paraId="47905334" w14:textId="77777777" w:rsidR="00192D51" w:rsidRDefault="00192D51">
            <w:pPr>
              <w:pStyle w:val="TableParagraph"/>
            </w:pPr>
          </w:p>
        </w:tc>
        <w:tc>
          <w:tcPr>
            <w:tcW w:w="963" w:type="dxa"/>
          </w:tcPr>
          <w:p w14:paraId="06D4D3D3" w14:textId="77777777" w:rsidR="00192D51" w:rsidRDefault="00192D51">
            <w:pPr>
              <w:pStyle w:val="TableParagraph"/>
            </w:pPr>
          </w:p>
        </w:tc>
        <w:tc>
          <w:tcPr>
            <w:tcW w:w="965" w:type="dxa"/>
          </w:tcPr>
          <w:p w14:paraId="2DCF08A4" w14:textId="77777777" w:rsidR="00192D51" w:rsidRDefault="00192D51">
            <w:pPr>
              <w:pStyle w:val="TableParagraph"/>
            </w:pPr>
          </w:p>
        </w:tc>
        <w:tc>
          <w:tcPr>
            <w:tcW w:w="2043" w:type="dxa"/>
          </w:tcPr>
          <w:p w14:paraId="7A8B3DE3" w14:textId="77777777" w:rsidR="00192D51" w:rsidRDefault="00192D51">
            <w:pPr>
              <w:pStyle w:val="TableParagraph"/>
            </w:pPr>
          </w:p>
        </w:tc>
      </w:tr>
      <w:tr w:rsidR="00192D51" w14:paraId="07744933" w14:textId="77777777">
        <w:trPr>
          <w:trHeight w:val="482"/>
        </w:trPr>
        <w:tc>
          <w:tcPr>
            <w:tcW w:w="1171" w:type="dxa"/>
            <w:gridSpan w:val="2"/>
            <w:tcBorders>
              <w:left w:val="nil"/>
              <w:bottom w:val="nil"/>
            </w:tcBorders>
          </w:tcPr>
          <w:p w14:paraId="7AC1BB37" w14:textId="77777777" w:rsidR="00192D51" w:rsidRDefault="00192D51">
            <w:pPr>
              <w:pStyle w:val="TableParagraph"/>
            </w:pPr>
          </w:p>
        </w:tc>
        <w:tc>
          <w:tcPr>
            <w:tcW w:w="1252" w:type="dxa"/>
            <w:gridSpan w:val="2"/>
          </w:tcPr>
          <w:p w14:paraId="75381F05" w14:textId="77777777" w:rsidR="00192D51" w:rsidRDefault="00460E6F">
            <w:pPr>
              <w:pStyle w:val="TableParagraph"/>
              <w:spacing w:before="95"/>
              <w:ind w:left="62"/>
              <w:rPr>
                <w:sz w:val="24"/>
              </w:rPr>
            </w:pPr>
            <w:r>
              <w:rPr>
                <w:spacing w:val="-2"/>
                <w:sz w:val="24"/>
              </w:rPr>
              <w:t>Итого</w:t>
            </w:r>
          </w:p>
        </w:tc>
        <w:tc>
          <w:tcPr>
            <w:tcW w:w="1077" w:type="dxa"/>
          </w:tcPr>
          <w:p w14:paraId="050AEE58" w14:textId="77777777" w:rsidR="00192D51" w:rsidRDefault="00192D51">
            <w:pPr>
              <w:pStyle w:val="TableParagraph"/>
            </w:pPr>
          </w:p>
        </w:tc>
        <w:tc>
          <w:tcPr>
            <w:tcW w:w="965" w:type="dxa"/>
          </w:tcPr>
          <w:p w14:paraId="0F664C43" w14:textId="77777777" w:rsidR="00192D51" w:rsidRDefault="00192D51">
            <w:pPr>
              <w:pStyle w:val="TableParagraph"/>
            </w:pPr>
          </w:p>
        </w:tc>
        <w:tc>
          <w:tcPr>
            <w:tcW w:w="962" w:type="dxa"/>
          </w:tcPr>
          <w:p w14:paraId="628852D8" w14:textId="77777777" w:rsidR="00192D51" w:rsidRDefault="00192D51">
            <w:pPr>
              <w:pStyle w:val="TableParagraph"/>
            </w:pPr>
          </w:p>
        </w:tc>
        <w:tc>
          <w:tcPr>
            <w:tcW w:w="1135" w:type="dxa"/>
          </w:tcPr>
          <w:p w14:paraId="22DF24A1" w14:textId="77777777" w:rsidR="00192D51" w:rsidRDefault="00192D51">
            <w:pPr>
              <w:pStyle w:val="TableParagraph"/>
            </w:pPr>
          </w:p>
        </w:tc>
        <w:tc>
          <w:tcPr>
            <w:tcW w:w="963" w:type="dxa"/>
          </w:tcPr>
          <w:p w14:paraId="658CE723" w14:textId="77777777" w:rsidR="00192D51" w:rsidRDefault="00192D51">
            <w:pPr>
              <w:pStyle w:val="TableParagraph"/>
            </w:pPr>
          </w:p>
        </w:tc>
        <w:tc>
          <w:tcPr>
            <w:tcW w:w="965" w:type="dxa"/>
          </w:tcPr>
          <w:p w14:paraId="698C21D3" w14:textId="77777777" w:rsidR="00192D51" w:rsidRDefault="00192D51">
            <w:pPr>
              <w:pStyle w:val="TableParagraph"/>
            </w:pPr>
          </w:p>
        </w:tc>
        <w:tc>
          <w:tcPr>
            <w:tcW w:w="2043" w:type="dxa"/>
          </w:tcPr>
          <w:p w14:paraId="3FFA7C03" w14:textId="77777777" w:rsidR="00192D51" w:rsidRDefault="00192D51">
            <w:pPr>
              <w:pStyle w:val="TableParagraph"/>
            </w:pPr>
          </w:p>
        </w:tc>
      </w:tr>
    </w:tbl>
    <w:p w14:paraId="1328CF4B" w14:textId="77777777" w:rsidR="00192D51" w:rsidRDefault="00192D51">
      <w:pPr>
        <w:pStyle w:val="a3"/>
        <w:spacing w:before="53"/>
        <w:ind w:left="0"/>
        <w:jc w:val="left"/>
        <w:rPr>
          <w:rFonts w:ascii="Courier New"/>
          <w:sz w:val="20"/>
        </w:rPr>
      </w:pPr>
    </w:p>
    <w:p w14:paraId="1FA538B4" w14:textId="77777777" w:rsidR="00192D51" w:rsidRDefault="00460E6F">
      <w:pPr>
        <w:pStyle w:val="a4"/>
        <w:numPr>
          <w:ilvl w:val="1"/>
          <w:numId w:val="30"/>
        </w:numPr>
        <w:tabs>
          <w:tab w:val="left" w:pos="2924"/>
        </w:tabs>
        <w:ind w:left="2924"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207D1DAB" w14:textId="77777777" w:rsidR="00192D51" w:rsidRDefault="00460E6F">
      <w:pPr>
        <w:pStyle w:val="a4"/>
        <w:numPr>
          <w:ilvl w:val="2"/>
          <w:numId w:val="30"/>
        </w:numPr>
        <w:tabs>
          <w:tab w:val="left" w:pos="4003"/>
        </w:tabs>
        <w:spacing w:before="225"/>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AE7FF83"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077"/>
        <w:gridCol w:w="1020"/>
        <w:gridCol w:w="964"/>
        <w:gridCol w:w="2039"/>
      </w:tblGrid>
      <w:tr w:rsidR="00192D51" w14:paraId="6D4BC64E" w14:textId="77777777">
        <w:trPr>
          <w:trHeight w:val="755"/>
        </w:trPr>
        <w:tc>
          <w:tcPr>
            <w:tcW w:w="586" w:type="dxa"/>
            <w:vMerge w:val="restart"/>
          </w:tcPr>
          <w:p w14:paraId="31422EFD" w14:textId="77777777" w:rsidR="00192D51" w:rsidRDefault="00460E6F">
            <w:pPr>
              <w:pStyle w:val="TableParagraph"/>
              <w:spacing w:before="92"/>
              <w:ind w:left="9"/>
              <w:jc w:val="center"/>
              <w:rPr>
                <w:sz w:val="24"/>
              </w:rPr>
            </w:pPr>
            <w:r>
              <w:rPr>
                <w:spacing w:val="-10"/>
                <w:sz w:val="24"/>
              </w:rPr>
              <w:t>N</w:t>
            </w:r>
          </w:p>
          <w:p w14:paraId="5311770D" w14:textId="77777777" w:rsidR="00192D51" w:rsidRDefault="00460E6F">
            <w:pPr>
              <w:pStyle w:val="TableParagraph"/>
              <w:ind w:left="9" w:right="2"/>
              <w:jc w:val="center"/>
              <w:rPr>
                <w:sz w:val="24"/>
              </w:rPr>
            </w:pPr>
            <w:r>
              <w:rPr>
                <w:spacing w:val="-5"/>
                <w:sz w:val="24"/>
              </w:rPr>
              <w:t>п/п</w:t>
            </w:r>
          </w:p>
        </w:tc>
        <w:tc>
          <w:tcPr>
            <w:tcW w:w="1837" w:type="dxa"/>
            <w:gridSpan w:val="3"/>
          </w:tcPr>
          <w:p w14:paraId="60111113"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09C90090" w14:textId="77777777" w:rsidR="00192D51" w:rsidRDefault="00460E6F">
            <w:pPr>
              <w:pStyle w:val="TableParagraph"/>
              <w:spacing w:before="92"/>
              <w:ind w:left="174"/>
              <w:rPr>
                <w:sz w:val="24"/>
              </w:rPr>
            </w:pPr>
            <w:r>
              <w:rPr>
                <w:sz w:val="24"/>
              </w:rPr>
              <w:t>Бюджетные</w:t>
            </w:r>
            <w:r>
              <w:rPr>
                <w:spacing w:val="-4"/>
                <w:sz w:val="24"/>
              </w:rPr>
              <w:t xml:space="preserve"> </w:t>
            </w:r>
            <w:r>
              <w:rPr>
                <w:spacing w:val="-2"/>
                <w:sz w:val="24"/>
              </w:rPr>
              <w:t>ассигнования</w:t>
            </w:r>
          </w:p>
        </w:tc>
        <w:tc>
          <w:tcPr>
            <w:tcW w:w="3061" w:type="dxa"/>
            <w:gridSpan w:val="3"/>
          </w:tcPr>
          <w:p w14:paraId="7F27550C" w14:textId="77777777" w:rsidR="00192D51" w:rsidRDefault="00460E6F">
            <w:pPr>
              <w:pStyle w:val="TableParagraph"/>
              <w:spacing w:before="92"/>
              <w:ind w:left="873" w:right="464"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39" w:type="dxa"/>
            <w:vMerge w:val="restart"/>
          </w:tcPr>
          <w:p w14:paraId="22F6AB2B" w14:textId="77777777" w:rsidR="00192D51" w:rsidRDefault="00460E6F">
            <w:pPr>
              <w:pStyle w:val="TableParagraph"/>
              <w:spacing w:before="92"/>
              <w:ind w:left="169" w:right="146" w:hanging="1"/>
              <w:jc w:val="center"/>
              <w:rPr>
                <w:sz w:val="24"/>
              </w:rPr>
            </w:pPr>
            <w:r>
              <w:rPr>
                <w:spacing w:val="-2"/>
                <w:sz w:val="24"/>
              </w:rPr>
              <w:t xml:space="preserve">Предельные объемы финансирования </w:t>
            </w:r>
            <w:r>
              <w:rPr>
                <w:sz w:val="24"/>
              </w:rPr>
              <w:t>на текущий финансовый</w:t>
            </w:r>
            <w:r>
              <w:rPr>
                <w:spacing w:val="-4"/>
                <w:sz w:val="24"/>
              </w:rPr>
              <w:t xml:space="preserve"> </w:t>
            </w:r>
            <w:r>
              <w:rPr>
                <w:sz w:val="24"/>
              </w:rPr>
              <w:t>год</w:t>
            </w:r>
          </w:p>
          <w:p w14:paraId="6C114332" w14:textId="77777777" w:rsidR="00192D51" w:rsidRDefault="00460E6F">
            <w:pPr>
              <w:pStyle w:val="TableParagraph"/>
              <w:ind w:left="107" w:right="84"/>
              <w:jc w:val="center"/>
              <w:rPr>
                <w:sz w:val="24"/>
              </w:rPr>
            </w:pPr>
            <w:r>
              <w:rPr>
                <w:sz w:val="24"/>
              </w:rPr>
              <w:t>(текущий</w:t>
            </w:r>
            <w:r>
              <w:rPr>
                <w:spacing w:val="-15"/>
                <w:sz w:val="24"/>
              </w:rPr>
              <w:t xml:space="preserve"> </w:t>
            </w:r>
            <w:r>
              <w:rPr>
                <w:sz w:val="24"/>
              </w:rPr>
              <w:t>период) (при наличии)</w:t>
            </w:r>
          </w:p>
        </w:tc>
      </w:tr>
      <w:tr w:rsidR="00192D51" w14:paraId="069829A8" w14:textId="77777777">
        <w:trPr>
          <w:trHeight w:val="755"/>
        </w:trPr>
        <w:tc>
          <w:tcPr>
            <w:tcW w:w="586" w:type="dxa"/>
            <w:vMerge/>
            <w:tcBorders>
              <w:top w:val="nil"/>
            </w:tcBorders>
          </w:tcPr>
          <w:p w14:paraId="0F0382F8" w14:textId="77777777" w:rsidR="00192D51" w:rsidRDefault="00192D51">
            <w:pPr>
              <w:rPr>
                <w:sz w:val="2"/>
                <w:szCs w:val="2"/>
              </w:rPr>
            </w:pPr>
          </w:p>
        </w:tc>
        <w:tc>
          <w:tcPr>
            <w:tcW w:w="1043" w:type="dxa"/>
            <w:gridSpan w:val="2"/>
            <w:vMerge w:val="restart"/>
          </w:tcPr>
          <w:p w14:paraId="14C41579" w14:textId="77777777" w:rsidR="00192D51" w:rsidRDefault="00460E6F">
            <w:pPr>
              <w:pStyle w:val="TableParagraph"/>
              <w:spacing w:before="95"/>
              <w:ind w:left="208"/>
              <w:rPr>
                <w:sz w:val="24"/>
              </w:rPr>
            </w:pPr>
            <w:r>
              <w:rPr>
                <w:spacing w:val="-2"/>
                <w:sz w:val="24"/>
              </w:rPr>
              <w:t>номер</w:t>
            </w:r>
          </w:p>
        </w:tc>
        <w:tc>
          <w:tcPr>
            <w:tcW w:w="794" w:type="dxa"/>
            <w:vMerge w:val="restart"/>
          </w:tcPr>
          <w:p w14:paraId="41789155" w14:textId="77777777" w:rsidR="00192D51" w:rsidRDefault="00460E6F">
            <w:pPr>
              <w:pStyle w:val="TableParagraph"/>
              <w:spacing w:before="95"/>
              <w:ind w:left="178"/>
              <w:rPr>
                <w:sz w:val="24"/>
              </w:rPr>
            </w:pPr>
            <w:r>
              <w:rPr>
                <w:spacing w:val="-4"/>
                <w:sz w:val="24"/>
              </w:rPr>
              <w:t>дата</w:t>
            </w:r>
          </w:p>
        </w:tc>
        <w:tc>
          <w:tcPr>
            <w:tcW w:w="1077" w:type="dxa"/>
            <w:vMerge w:val="restart"/>
          </w:tcPr>
          <w:p w14:paraId="496C4391" w14:textId="77777777" w:rsidR="00192D51" w:rsidRDefault="00460E6F">
            <w:pPr>
              <w:pStyle w:val="TableParagraph"/>
              <w:spacing w:before="95"/>
              <w:ind w:left="14" w:right="3"/>
              <w:jc w:val="center"/>
              <w:rPr>
                <w:sz w:val="24"/>
              </w:rPr>
            </w:pPr>
            <w:r>
              <w:rPr>
                <w:spacing w:val="-5"/>
                <w:sz w:val="24"/>
              </w:rPr>
              <w:t>на</w:t>
            </w:r>
          </w:p>
          <w:p w14:paraId="5968FBC6" w14:textId="77777777" w:rsidR="00192D51" w:rsidRDefault="00460E6F">
            <w:pPr>
              <w:pStyle w:val="TableParagraph"/>
              <w:ind w:left="102" w:right="81"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27" w:type="dxa"/>
            <w:gridSpan w:val="2"/>
          </w:tcPr>
          <w:p w14:paraId="2B8FBC90" w14:textId="77777777" w:rsidR="00192D51" w:rsidRDefault="00460E6F">
            <w:pPr>
              <w:pStyle w:val="TableParagraph"/>
              <w:spacing w:before="95"/>
              <w:ind w:left="604" w:right="29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7" w:type="dxa"/>
            <w:vMerge w:val="restart"/>
          </w:tcPr>
          <w:p w14:paraId="4441ADCA" w14:textId="77777777" w:rsidR="00192D51" w:rsidRDefault="00460E6F">
            <w:pPr>
              <w:pStyle w:val="TableParagraph"/>
              <w:spacing w:before="95"/>
              <w:ind w:left="14"/>
              <w:jc w:val="center"/>
              <w:rPr>
                <w:sz w:val="24"/>
              </w:rPr>
            </w:pPr>
            <w:r>
              <w:rPr>
                <w:spacing w:val="-5"/>
                <w:sz w:val="24"/>
              </w:rPr>
              <w:t>на</w:t>
            </w:r>
          </w:p>
          <w:p w14:paraId="26B4F12E" w14:textId="77777777" w:rsidR="00192D51" w:rsidRDefault="00460E6F">
            <w:pPr>
              <w:pStyle w:val="TableParagraph"/>
              <w:ind w:left="103" w:right="80"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84" w:type="dxa"/>
            <w:gridSpan w:val="2"/>
          </w:tcPr>
          <w:p w14:paraId="0695408A" w14:textId="77777777" w:rsidR="00192D51" w:rsidRDefault="00460E6F">
            <w:pPr>
              <w:pStyle w:val="TableParagraph"/>
              <w:spacing w:before="95"/>
              <w:ind w:left="631" w:right="32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39" w:type="dxa"/>
            <w:vMerge/>
            <w:tcBorders>
              <w:top w:val="nil"/>
            </w:tcBorders>
          </w:tcPr>
          <w:p w14:paraId="26D9A4E8" w14:textId="77777777" w:rsidR="00192D51" w:rsidRDefault="00192D51">
            <w:pPr>
              <w:rPr>
                <w:sz w:val="2"/>
                <w:szCs w:val="2"/>
              </w:rPr>
            </w:pPr>
          </w:p>
        </w:tc>
      </w:tr>
      <w:tr w:rsidR="00192D51" w14:paraId="71D429D9" w14:textId="77777777">
        <w:trPr>
          <w:trHeight w:val="756"/>
        </w:trPr>
        <w:tc>
          <w:tcPr>
            <w:tcW w:w="586" w:type="dxa"/>
            <w:vMerge/>
            <w:tcBorders>
              <w:top w:val="nil"/>
            </w:tcBorders>
          </w:tcPr>
          <w:p w14:paraId="1682CF8D" w14:textId="77777777" w:rsidR="00192D51" w:rsidRDefault="00192D51">
            <w:pPr>
              <w:rPr>
                <w:sz w:val="2"/>
                <w:szCs w:val="2"/>
              </w:rPr>
            </w:pPr>
          </w:p>
        </w:tc>
        <w:tc>
          <w:tcPr>
            <w:tcW w:w="1043" w:type="dxa"/>
            <w:gridSpan w:val="2"/>
            <w:vMerge/>
            <w:tcBorders>
              <w:top w:val="nil"/>
            </w:tcBorders>
          </w:tcPr>
          <w:p w14:paraId="33610C92" w14:textId="77777777" w:rsidR="00192D51" w:rsidRDefault="00192D51">
            <w:pPr>
              <w:rPr>
                <w:sz w:val="2"/>
                <w:szCs w:val="2"/>
              </w:rPr>
            </w:pPr>
          </w:p>
        </w:tc>
        <w:tc>
          <w:tcPr>
            <w:tcW w:w="794" w:type="dxa"/>
            <w:vMerge/>
            <w:tcBorders>
              <w:top w:val="nil"/>
            </w:tcBorders>
          </w:tcPr>
          <w:p w14:paraId="2D2C074B" w14:textId="77777777" w:rsidR="00192D51" w:rsidRDefault="00192D51">
            <w:pPr>
              <w:rPr>
                <w:sz w:val="2"/>
                <w:szCs w:val="2"/>
              </w:rPr>
            </w:pPr>
          </w:p>
        </w:tc>
        <w:tc>
          <w:tcPr>
            <w:tcW w:w="1077" w:type="dxa"/>
            <w:vMerge/>
            <w:tcBorders>
              <w:top w:val="nil"/>
            </w:tcBorders>
          </w:tcPr>
          <w:p w14:paraId="0D20A250" w14:textId="77777777" w:rsidR="00192D51" w:rsidRDefault="00192D51">
            <w:pPr>
              <w:rPr>
                <w:sz w:val="2"/>
                <w:szCs w:val="2"/>
              </w:rPr>
            </w:pPr>
          </w:p>
        </w:tc>
        <w:tc>
          <w:tcPr>
            <w:tcW w:w="965" w:type="dxa"/>
          </w:tcPr>
          <w:p w14:paraId="37FF9747" w14:textId="77777777" w:rsidR="00192D51" w:rsidRDefault="00460E6F">
            <w:pPr>
              <w:pStyle w:val="TableParagraph"/>
              <w:spacing w:before="95"/>
              <w:ind w:left="313" w:right="85" w:hanging="209"/>
              <w:rPr>
                <w:sz w:val="24"/>
              </w:rPr>
            </w:pPr>
            <w:r>
              <w:rPr>
                <w:spacing w:val="-2"/>
                <w:sz w:val="24"/>
              </w:rPr>
              <w:t xml:space="preserve">первый </w:t>
            </w:r>
            <w:r>
              <w:rPr>
                <w:spacing w:val="-4"/>
                <w:sz w:val="24"/>
              </w:rPr>
              <w:t>год</w:t>
            </w:r>
          </w:p>
        </w:tc>
        <w:tc>
          <w:tcPr>
            <w:tcW w:w="962" w:type="dxa"/>
          </w:tcPr>
          <w:p w14:paraId="635B4BD1" w14:textId="77777777" w:rsidR="00192D51" w:rsidRDefault="00460E6F">
            <w:pPr>
              <w:pStyle w:val="TableParagraph"/>
              <w:spacing w:before="95"/>
              <w:ind w:left="311" w:right="116" w:hanging="185"/>
              <w:rPr>
                <w:sz w:val="24"/>
              </w:rPr>
            </w:pPr>
            <w:r>
              <w:rPr>
                <w:spacing w:val="-2"/>
                <w:sz w:val="24"/>
              </w:rPr>
              <w:t xml:space="preserve">второй </w:t>
            </w:r>
            <w:r>
              <w:rPr>
                <w:spacing w:val="-4"/>
                <w:sz w:val="24"/>
              </w:rPr>
              <w:t>год</w:t>
            </w:r>
          </w:p>
        </w:tc>
        <w:tc>
          <w:tcPr>
            <w:tcW w:w="1077" w:type="dxa"/>
            <w:vMerge/>
            <w:tcBorders>
              <w:top w:val="nil"/>
            </w:tcBorders>
          </w:tcPr>
          <w:p w14:paraId="407886A3" w14:textId="77777777" w:rsidR="00192D51" w:rsidRDefault="00192D51">
            <w:pPr>
              <w:rPr>
                <w:sz w:val="2"/>
                <w:szCs w:val="2"/>
              </w:rPr>
            </w:pPr>
          </w:p>
        </w:tc>
        <w:tc>
          <w:tcPr>
            <w:tcW w:w="1020" w:type="dxa"/>
          </w:tcPr>
          <w:p w14:paraId="6AD202C3" w14:textId="77777777" w:rsidR="00192D51" w:rsidRDefault="00460E6F">
            <w:pPr>
              <w:pStyle w:val="TableParagraph"/>
              <w:spacing w:before="95"/>
              <w:ind w:left="341" w:right="112" w:hanging="209"/>
              <w:rPr>
                <w:sz w:val="24"/>
              </w:rPr>
            </w:pPr>
            <w:r>
              <w:rPr>
                <w:spacing w:val="-2"/>
                <w:sz w:val="24"/>
              </w:rPr>
              <w:t xml:space="preserve">первый </w:t>
            </w:r>
            <w:r>
              <w:rPr>
                <w:spacing w:val="-4"/>
                <w:sz w:val="24"/>
              </w:rPr>
              <w:t>год</w:t>
            </w:r>
          </w:p>
        </w:tc>
        <w:tc>
          <w:tcPr>
            <w:tcW w:w="964" w:type="dxa"/>
          </w:tcPr>
          <w:p w14:paraId="15C0F418" w14:textId="77777777" w:rsidR="00192D51" w:rsidRDefault="00460E6F">
            <w:pPr>
              <w:pStyle w:val="TableParagraph"/>
              <w:spacing w:before="95"/>
              <w:ind w:left="315" w:right="109" w:hanging="185"/>
              <w:rPr>
                <w:sz w:val="24"/>
              </w:rPr>
            </w:pPr>
            <w:r>
              <w:rPr>
                <w:spacing w:val="-2"/>
                <w:sz w:val="24"/>
              </w:rPr>
              <w:t xml:space="preserve">второй </w:t>
            </w:r>
            <w:r>
              <w:rPr>
                <w:spacing w:val="-4"/>
                <w:sz w:val="24"/>
              </w:rPr>
              <w:t>год</w:t>
            </w:r>
          </w:p>
        </w:tc>
        <w:tc>
          <w:tcPr>
            <w:tcW w:w="2039" w:type="dxa"/>
            <w:vMerge/>
            <w:tcBorders>
              <w:top w:val="nil"/>
            </w:tcBorders>
          </w:tcPr>
          <w:p w14:paraId="2660FCEF" w14:textId="77777777" w:rsidR="00192D51" w:rsidRDefault="00192D51">
            <w:pPr>
              <w:rPr>
                <w:sz w:val="2"/>
                <w:szCs w:val="2"/>
              </w:rPr>
            </w:pPr>
          </w:p>
        </w:tc>
      </w:tr>
      <w:tr w:rsidR="00192D51" w14:paraId="623758F1" w14:textId="77777777">
        <w:trPr>
          <w:trHeight w:val="479"/>
        </w:trPr>
        <w:tc>
          <w:tcPr>
            <w:tcW w:w="586" w:type="dxa"/>
          </w:tcPr>
          <w:p w14:paraId="73565F8B" w14:textId="77777777" w:rsidR="00192D51" w:rsidRDefault="00460E6F">
            <w:pPr>
              <w:pStyle w:val="TableParagraph"/>
              <w:spacing w:before="95"/>
              <w:ind w:left="9"/>
              <w:jc w:val="center"/>
              <w:rPr>
                <w:sz w:val="24"/>
              </w:rPr>
            </w:pPr>
            <w:r>
              <w:rPr>
                <w:spacing w:val="-10"/>
                <w:sz w:val="24"/>
              </w:rPr>
              <w:t>1</w:t>
            </w:r>
          </w:p>
        </w:tc>
        <w:tc>
          <w:tcPr>
            <w:tcW w:w="1043" w:type="dxa"/>
            <w:gridSpan w:val="2"/>
          </w:tcPr>
          <w:p w14:paraId="539C3F1F" w14:textId="77777777" w:rsidR="00192D51" w:rsidRDefault="00460E6F">
            <w:pPr>
              <w:pStyle w:val="TableParagraph"/>
              <w:spacing w:before="95"/>
              <w:ind w:left="13"/>
              <w:jc w:val="center"/>
              <w:rPr>
                <w:sz w:val="24"/>
              </w:rPr>
            </w:pPr>
            <w:r>
              <w:rPr>
                <w:spacing w:val="-10"/>
                <w:sz w:val="24"/>
              </w:rPr>
              <w:t>2</w:t>
            </w:r>
          </w:p>
        </w:tc>
        <w:tc>
          <w:tcPr>
            <w:tcW w:w="794" w:type="dxa"/>
          </w:tcPr>
          <w:p w14:paraId="2C2E6A32" w14:textId="77777777" w:rsidR="00192D51" w:rsidRDefault="00460E6F">
            <w:pPr>
              <w:pStyle w:val="TableParagraph"/>
              <w:spacing w:before="95"/>
              <w:ind w:left="37" w:right="28"/>
              <w:jc w:val="center"/>
              <w:rPr>
                <w:sz w:val="24"/>
              </w:rPr>
            </w:pPr>
            <w:r>
              <w:rPr>
                <w:spacing w:val="-10"/>
                <w:sz w:val="24"/>
              </w:rPr>
              <w:t>3</w:t>
            </w:r>
          </w:p>
        </w:tc>
        <w:tc>
          <w:tcPr>
            <w:tcW w:w="1077" w:type="dxa"/>
          </w:tcPr>
          <w:p w14:paraId="0BACC327" w14:textId="77777777" w:rsidR="00192D51" w:rsidRDefault="00460E6F">
            <w:pPr>
              <w:pStyle w:val="TableParagraph"/>
              <w:spacing w:before="95"/>
              <w:ind w:left="14" w:right="4"/>
              <w:jc w:val="center"/>
              <w:rPr>
                <w:sz w:val="24"/>
              </w:rPr>
            </w:pPr>
            <w:r>
              <w:rPr>
                <w:spacing w:val="-10"/>
                <w:sz w:val="24"/>
              </w:rPr>
              <w:t>4</w:t>
            </w:r>
          </w:p>
        </w:tc>
        <w:tc>
          <w:tcPr>
            <w:tcW w:w="965" w:type="dxa"/>
          </w:tcPr>
          <w:p w14:paraId="7DC7717A" w14:textId="77777777" w:rsidR="00192D51" w:rsidRDefault="00460E6F">
            <w:pPr>
              <w:pStyle w:val="TableParagraph"/>
              <w:spacing w:before="95"/>
              <w:ind w:left="16" w:right="2"/>
              <w:jc w:val="center"/>
              <w:rPr>
                <w:sz w:val="24"/>
              </w:rPr>
            </w:pPr>
            <w:r>
              <w:rPr>
                <w:spacing w:val="-10"/>
                <w:sz w:val="24"/>
              </w:rPr>
              <w:t>5</w:t>
            </w:r>
          </w:p>
        </w:tc>
        <w:tc>
          <w:tcPr>
            <w:tcW w:w="962" w:type="dxa"/>
          </w:tcPr>
          <w:p w14:paraId="67594C01" w14:textId="77777777" w:rsidR="00192D51" w:rsidRDefault="00460E6F">
            <w:pPr>
              <w:pStyle w:val="TableParagraph"/>
              <w:spacing w:before="95"/>
              <w:ind w:left="12"/>
              <w:jc w:val="center"/>
              <w:rPr>
                <w:sz w:val="24"/>
              </w:rPr>
            </w:pPr>
            <w:r>
              <w:rPr>
                <w:spacing w:val="-10"/>
                <w:sz w:val="24"/>
              </w:rPr>
              <w:t>6</w:t>
            </w:r>
          </w:p>
        </w:tc>
        <w:tc>
          <w:tcPr>
            <w:tcW w:w="1077" w:type="dxa"/>
          </w:tcPr>
          <w:p w14:paraId="67C5B7C6" w14:textId="77777777" w:rsidR="00192D51" w:rsidRDefault="00460E6F">
            <w:pPr>
              <w:pStyle w:val="TableParagraph"/>
              <w:spacing w:before="95"/>
              <w:ind w:left="14" w:right="1"/>
              <w:jc w:val="center"/>
              <w:rPr>
                <w:sz w:val="24"/>
              </w:rPr>
            </w:pPr>
            <w:r>
              <w:rPr>
                <w:spacing w:val="-10"/>
                <w:sz w:val="24"/>
              </w:rPr>
              <w:t>7</w:t>
            </w:r>
          </w:p>
        </w:tc>
        <w:tc>
          <w:tcPr>
            <w:tcW w:w="1020" w:type="dxa"/>
          </w:tcPr>
          <w:p w14:paraId="272818F9" w14:textId="77777777" w:rsidR="00192D51" w:rsidRDefault="00460E6F">
            <w:pPr>
              <w:pStyle w:val="TableParagraph"/>
              <w:spacing w:before="95"/>
              <w:ind w:left="15" w:right="1"/>
              <w:jc w:val="center"/>
              <w:rPr>
                <w:sz w:val="24"/>
              </w:rPr>
            </w:pPr>
            <w:r>
              <w:rPr>
                <w:spacing w:val="-10"/>
                <w:sz w:val="24"/>
              </w:rPr>
              <w:t>8</w:t>
            </w:r>
          </w:p>
        </w:tc>
        <w:tc>
          <w:tcPr>
            <w:tcW w:w="964" w:type="dxa"/>
          </w:tcPr>
          <w:p w14:paraId="4852CD77" w14:textId="77777777" w:rsidR="00192D51" w:rsidRDefault="00460E6F">
            <w:pPr>
              <w:pStyle w:val="TableParagraph"/>
              <w:spacing w:before="95"/>
              <w:ind w:left="24" w:right="6"/>
              <w:jc w:val="center"/>
              <w:rPr>
                <w:sz w:val="24"/>
              </w:rPr>
            </w:pPr>
            <w:r>
              <w:rPr>
                <w:spacing w:val="-10"/>
                <w:sz w:val="24"/>
              </w:rPr>
              <w:t>9</w:t>
            </w:r>
          </w:p>
        </w:tc>
        <w:tc>
          <w:tcPr>
            <w:tcW w:w="2039" w:type="dxa"/>
          </w:tcPr>
          <w:p w14:paraId="2BA1333C" w14:textId="77777777" w:rsidR="00192D51" w:rsidRDefault="00460E6F">
            <w:pPr>
              <w:pStyle w:val="TableParagraph"/>
              <w:spacing w:before="95"/>
              <w:ind w:left="19"/>
              <w:jc w:val="center"/>
              <w:rPr>
                <w:sz w:val="24"/>
              </w:rPr>
            </w:pPr>
            <w:r>
              <w:rPr>
                <w:spacing w:val="-5"/>
                <w:sz w:val="24"/>
              </w:rPr>
              <w:t>10</w:t>
            </w:r>
          </w:p>
        </w:tc>
      </w:tr>
      <w:tr w:rsidR="00192D51" w14:paraId="50E7F708" w14:textId="77777777">
        <w:trPr>
          <w:trHeight w:val="482"/>
        </w:trPr>
        <w:tc>
          <w:tcPr>
            <w:tcW w:w="586" w:type="dxa"/>
          </w:tcPr>
          <w:p w14:paraId="005BEEB8" w14:textId="77777777" w:rsidR="00192D51" w:rsidRDefault="00192D51">
            <w:pPr>
              <w:pStyle w:val="TableParagraph"/>
            </w:pPr>
          </w:p>
        </w:tc>
        <w:tc>
          <w:tcPr>
            <w:tcW w:w="1043" w:type="dxa"/>
            <w:gridSpan w:val="2"/>
          </w:tcPr>
          <w:p w14:paraId="61E1C22A" w14:textId="77777777" w:rsidR="00192D51" w:rsidRDefault="00192D51">
            <w:pPr>
              <w:pStyle w:val="TableParagraph"/>
            </w:pPr>
          </w:p>
        </w:tc>
        <w:tc>
          <w:tcPr>
            <w:tcW w:w="794" w:type="dxa"/>
          </w:tcPr>
          <w:p w14:paraId="2CE29D60" w14:textId="77777777" w:rsidR="00192D51" w:rsidRDefault="00192D51">
            <w:pPr>
              <w:pStyle w:val="TableParagraph"/>
            </w:pPr>
          </w:p>
        </w:tc>
        <w:tc>
          <w:tcPr>
            <w:tcW w:w="1077" w:type="dxa"/>
          </w:tcPr>
          <w:p w14:paraId="0CBC451E" w14:textId="77777777" w:rsidR="00192D51" w:rsidRDefault="00192D51">
            <w:pPr>
              <w:pStyle w:val="TableParagraph"/>
            </w:pPr>
          </w:p>
        </w:tc>
        <w:tc>
          <w:tcPr>
            <w:tcW w:w="965" w:type="dxa"/>
          </w:tcPr>
          <w:p w14:paraId="2DB45030" w14:textId="77777777" w:rsidR="00192D51" w:rsidRDefault="00192D51">
            <w:pPr>
              <w:pStyle w:val="TableParagraph"/>
            </w:pPr>
          </w:p>
        </w:tc>
        <w:tc>
          <w:tcPr>
            <w:tcW w:w="962" w:type="dxa"/>
          </w:tcPr>
          <w:p w14:paraId="7975156E" w14:textId="77777777" w:rsidR="00192D51" w:rsidRDefault="00192D51">
            <w:pPr>
              <w:pStyle w:val="TableParagraph"/>
            </w:pPr>
          </w:p>
        </w:tc>
        <w:tc>
          <w:tcPr>
            <w:tcW w:w="1077" w:type="dxa"/>
          </w:tcPr>
          <w:p w14:paraId="1BC40E8E" w14:textId="77777777" w:rsidR="00192D51" w:rsidRDefault="00192D51">
            <w:pPr>
              <w:pStyle w:val="TableParagraph"/>
            </w:pPr>
          </w:p>
        </w:tc>
        <w:tc>
          <w:tcPr>
            <w:tcW w:w="1020" w:type="dxa"/>
          </w:tcPr>
          <w:p w14:paraId="4B6F1F26" w14:textId="77777777" w:rsidR="00192D51" w:rsidRDefault="00192D51">
            <w:pPr>
              <w:pStyle w:val="TableParagraph"/>
            </w:pPr>
          </w:p>
        </w:tc>
        <w:tc>
          <w:tcPr>
            <w:tcW w:w="964" w:type="dxa"/>
          </w:tcPr>
          <w:p w14:paraId="010ACC2D" w14:textId="77777777" w:rsidR="00192D51" w:rsidRDefault="00192D51">
            <w:pPr>
              <w:pStyle w:val="TableParagraph"/>
            </w:pPr>
          </w:p>
        </w:tc>
        <w:tc>
          <w:tcPr>
            <w:tcW w:w="2039" w:type="dxa"/>
          </w:tcPr>
          <w:p w14:paraId="164785E2" w14:textId="77777777" w:rsidR="00192D51" w:rsidRDefault="00192D51">
            <w:pPr>
              <w:pStyle w:val="TableParagraph"/>
            </w:pPr>
          </w:p>
        </w:tc>
      </w:tr>
      <w:tr w:rsidR="00192D51" w14:paraId="46CEF0E8" w14:textId="77777777">
        <w:trPr>
          <w:trHeight w:val="479"/>
        </w:trPr>
        <w:tc>
          <w:tcPr>
            <w:tcW w:w="586" w:type="dxa"/>
          </w:tcPr>
          <w:p w14:paraId="6DFCE1A1" w14:textId="77777777" w:rsidR="00192D51" w:rsidRDefault="00192D51">
            <w:pPr>
              <w:pStyle w:val="TableParagraph"/>
            </w:pPr>
          </w:p>
        </w:tc>
        <w:tc>
          <w:tcPr>
            <w:tcW w:w="1043" w:type="dxa"/>
            <w:gridSpan w:val="2"/>
          </w:tcPr>
          <w:p w14:paraId="1968DF6B" w14:textId="77777777" w:rsidR="00192D51" w:rsidRDefault="00192D51">
            <w:pPr>
              <w:pStyle w:val="TableParagraph"/>
            </w:pPr>
          </w:p>
        </w:tc>
        <w:tc>
          <w:tcPr>
            <w:tcW w:w="794" w:type="dxa"/>
          </w:tcPr>
          <w:p w14:paraId="674FBE25" w14:textId="77777777" w:rsidR="00192D51" w:rsidRDefault="00192D51">
            <w:pPr>
              <w:pStyle w:val="TableParagraph"/>
            </w:pPr>
          </w:p>
        </w:tc>
        <w:tc>
          <w:tcPr>
            <w:tcW w:w="1077" w:type="dxa"/>
          </w:tcPr>
          <w:p w14:paraId="793E8D12" w14:textId="77777777" w:rsidR="00192D51" w:rsidRDefault="00192D51">
            <w:pPr>
              <w:pStyle w:val="TableParagraph"/>
            </w:pPr>
          </w:p>
        </w:tc>
        <w:tc>
          <w:tcPr>
            <w:tcW w:w="965" w:type="dxa"/>
          </w:tcPr>
          <w:p w14:paraId="6FB6E080" w14:textId="77777777" w:rsidR="00192D51" w:rsidRDefault="00192D51">
            <w:pPr>
              <w:pStyle w:val="TableParagraph"/>
            </w:pPr>
          </w:p>
        </w:tc>
        <w:tc>
          <w:tcPr>
            <w:tcW w:w="962" w:type="dxa"/>
          </w:tcPr>
          <w:p w14:paraId="55CF7D2B" w14:textId="77777777" w:rsidR="00192D51" w:rsidRDefault="00192D51">
            <w:pPr>
              <w:pStyle w:val="TableParagraph"/>
            </w:pPr>
          </w:p>
        </w:tc>
        <w:tc>
          <w:tcPr>
            <w:tcW w:w="1077" w:type="dxa"/>
          </w:tcPr>
          <w:p w14:paraId="1401BF67" w14:textId="77777777" w:rsidR="00192D51" w:rsidRDefault="00192D51">
            <w:pPr>
              <w:pStyle w:val="TableParagraph"/>
            </w:pPr>
          </w:p>
        </w:tc>
        <w:tc>
          <w:tcPr>
            <w:tcW w:w="1020" w:type="dxa"/>
          </w:tcPr>
          <w:p w14:paraId="221891A9" w14:textId="77777777" w:rsidR="00192D51" w:rsidRDefault="00192D51">
            <w:pPr>
              <w:pStyle w:val="TableParagraph"/>
            </w:pPr>
          </w:p>
        </w:tc>
        <w:tc>
          <w:tcPr>
            <w:tcW w:w="964" w:type="dxa"/>
          </w:tcPr>
          <w:p w14:paraId="2398BF90" w14:textId="77777777" w:rsidR="00192D51" w:rsidRDefault="00192D51">
            <w:pPr>
              <w:pStyle w:val="TableParagraph"/>
            </w:pPr>
          </w:p>
        </w:tc>
        <w:tc>
          <w:tcPr>
            <w:tcW w:w="2039" w:type="dxa"/>
          </w:tcPr>
          <w:p w14:paraId="35F9AF82" w14:textId="77777777" w:rsidR="00192D51" w:rsidRDefault="00192D51">
            <w:pPr>
              <w:pStyle w:val="TableParagraph"/>
            </w:pPr>
          </w:p>
        </w:tc>
      </w:tr>
      <w:tr w:rsidR="00192D51" w14:paraId="2941A63F" w14:textId="77777777">
        <w:trPr>
          <w:trHeight w:val="479"/>
        </w:trPr>
        <w:tc>
          <w:tcPr>
            <w:tcW w:w="586" w:type="dxa"/>
          </w:tcPr>
          <w:p w14:paraId="0BFCD697" w14:textId="77777777" w:rsidR="00192D51" w:rsidRDefault="00192D51">
            <w:pPr>
              <w:pStyle w:val="TableParagraph"/>
            </w:pPr>
          </w:p>
        </w:tc>
        <w:tc>
          <w:tcPr>
            <w:tcW w:w="1043" w:type="dxa"/>
            <w:gridSpan w:val="2"/>
          </w:tcPr>
          <w:p w14:paraId="7DC11E51" w14:textId="77777777" w:rsidR="00192D51" w:rsidRDefault="00192D51">
            <w:pPr>
              <w:pStyle w:val="TableParagraph"/>
            </w:pPr>
          </w:p>
        </w:tc>
        <w:tc>
          <w:tcPr>
            <w:tcW w:w="794" w:type="dxa"/>
          </w:tcPr>
          <w:p w14:paraId="74B503DB" w14:textId="77777777" w:rsidR="00192D51" w:rsidRDefault="00192D51">
            <w:pPr>
              <w:pStyle w:val="TableParagraph"/>
            </w:pPr>
          </w:p>
        </w:tc>
        <w:tc>
          <w:tcPr>
            <w:tcW w:w="1077" w:type="dxa"/>
          </w:tcPr>
          <w:p w14:paraId="5F61E144" w14:textId="77777777" w:rsidR="00192D51" w:rsidRDefault="00192D51">
            <w:pPr>
              <w:pStyle w:val="TableParagraph"/>
            </w:pPr>
          </w:p>
        </w:tc>
        <w:tc>
          <w:tcPr>
            <w:tcW w:w="965" w:type="dxa"/>
          </w:tcPr>
          <w:p w14:paraId="490BDF85" w14:textId="77777777" w:rsidR="00192D51" w:rsidRDefault="00192D51">
            <w:pPr>
              <w:pStyle w:val="TableParagraph"/>
            </w:pPr>
          </w:p>
        </w:tc>
        <w:tc>
          <w:tcPr>
            <w:tcW w:w="962" w:type="dxa"/>
          </w:tcPr>
          <w:p w14:paraId="678AC7C8" w14:textId="77777777" w:rsidR="00192D51" w:rsidRDefault="00192D51">
            <w:pPr>
              <w:pStyle w:val="TableParagraph"/>
            </w:pPr>
          </w:p>
        </w:tc>
        <w:tc>
          <w:tcPr>
            <w:tcW w:w="1077" w:type="dxa"/>
          </w:tcPr>
          <w:p w14:paraId="521F3506" w14:textId="77777777" w:rsidR="00192D51" w:rsidRDefault="00192D51">
            <w:pPr>
              <w:pStyle w:val="TableParagraph"/>
            </w:pPr>
          </w:p>
        </w:tc>
        <w:tc>
          <w:tcPr>
            <w:tcW w:w="1020" w:type="dxa"/>
          </w:tcPr>
          <w:p w14:paraId="1241FA34" w14:textId="77777777" w:rsidR="00192D51" w:rsidRDefault="00192D51">
            <w:pPr>
              <w:pStyle w:val="TableParagraph"/>
            </w:pPr>
          </w:p>
        </w:tc>
        <w:tc>
          <w:tcPr>
            <w:tcW w:w="964" w:type="dxa"/>
          </w:tcPr>
          <w:p w14:paraId="08285A43" w14:textId="77777777" w:rsidR="00192D51" w:rsidRDefault="00192D51">
            <w:pPr>
              <w:pStyle w:val="TableParagraph"/>
            </w:pPr>
          </w:p>
        </w:tc>
        <w:tc>
          <w:tcPr>
            <w:tcW w:w="2039" w:type="dxa"/>
          </w:tcPr>
          <w:p w14:paraId="0F1B66C1" w14:textId="77777777" w:rsidR="00192D51" w:rsidRDefault="00192D51">
            <w:pPr>
              <w:pStyle w:val="TableParagraph"/>
            </w:pPr>
          </w:p>
        </w:tc>
      </w:tr>
      <w:tr w:rsidR="00192D51" w14:paraId="214D6802" w14:textId="77777777">
        <w:trPr>
          <w:trHeight w:val="480"/>
        </w:trPr>
        <w:tc>
          <w:tcPr>
            <w:tcW w:w="586" w:type="dxa"/>
          </w:tcPr>
          <w:p w14:paraId="56939833" w14:textId="77777777" w:rsidR="00192D51" w:rsidRDefault="00192D51">
            <w:pPr>
              <w:pStyle w:val="TableParagraph"/>
            </w:pPr>
          </w:p>
        </w:tc>
        <w:tc>
          <w:tcPr>
            <w:tcW w:w="1043" w:type="dxa"/>
            <w:gridSpan w:val="2"/>
          </w:tcPr>
          <w:p w14:paraId="7742CA25" w14:textId="77777777" w:rsidR="00192D51" w:rsidRDefault="00192D51">
            <w:pPr>
              <w:pStyle w:val="TableParagraph"/>
            </w:pPr>
          </w:p>
        </w:tc>
        <w:tc>
          <w:tcPr>
            <w:tcW w:w="794" w:type="dxa"/>
          </w:tcPr>
          <w:p w14:paraId="5851E3AD" w14:textId="77777777" w:rsidR="00192D51" w:rsidRDefault="00192D51">
            <w:pPr>
              <w:pStyle w:val="TableParagraph"/>
            </w:pPr>
          </w:p>
        </w:tc>
        <w:tc>
          <w:tcPr>
            <w:tcW w:w="1077" w:type="dxa"/>
          </w:tcPr>
          <w:p w14:paraId="589855F6" w14:textId="77777777" w:rsidR="00192D51" w:rsidRDefault="00192D51">
            <w:pPr>
              <w:pStyle w:val="TableParagraph"/>
            </w:pPr>
          </w:p>
        </w:tc>
        <w:tc>
          <w:tcPr>
            <w:tcW w:w="965" w:type="dxa"/>
          </w:tcPr>
          <w:p w14:paraId="6726B0B5" w14:textId="77777777" w:rsidR="00192D51" w:rsidRDefault="00192D51">
            <w:pPr>
              <w:pStyle w:val="TableParagraph"/>
            </w:pPr>
          </w:p>
        </w:tc>
        <w:tc>
          <w:tcPr>
            <w:tcW w:w="962" w:type="dxa"/>
          </w:tcPr>
          <w:p w14:paraId="5255F0A3" w14:textId="77777777" w:rsidR="00192D51" w:rsidRDefault="00192D51">
            <w:pPr>
              <w:pStyle w:val="TableParagraph"/>
            </w:pPr>
          </w:p>
        </w:tc>
        <w:tc>
          <w:tcPr>
            <w:tcW w:w="1077" w:type="dxa"/>
          </w:tcPr>
          <w:p w14:paraId="45FD71BC" w14:textId="77777777" w:rsidR="00192D51" w:rsidRDefault="00192D51">
            <w:pPr>
              <w:pStyle w:val="TableParagraph"/>
            </w:pPr>
          </w:p>
        </w:tc>
        <w:tc>
          <w:tcPr>
            <w:tcW w:w="1020" w:type="dxa"/>
          </w:tcPr>
          <w:p w14:paraId="27010EF1" w14:textId="77777777" w:rsidR="00192D51" w:rsidRDefault="00192D51">
            <w:pPr>
              <w:pStyle w:val="TableParagraph"/>
            </w:pPr>
          </w:p>
        </w:tc>
        <w:tc>
          <w:tcPr>
            <w:tcW w:w="964" w:type="dxa"/>
          </w:tcPr>
          <w:p w14:paraId="6EA6FEA0" w14:textId="77777777" w:rsidR="00192D51" w:rsidRDefault="00192D51">
            <w:pPr>
              <w:pStyle w:val="TableParagraph"/>
            </w:pPr>
          </w:p>
        </w:tc>
        <w:tc>
          <w:tcPr>
            <w:tcW w:w="2039" w:type="dxa"/>
          </w:tcPr>
          <w:p w14:paraId="1783407B" w14:textId="77777777" w:rsidR="00192D51" w:rsidRDefault="00192D51">
            <w:pPr>
              <w:pStyle w:val="TableParagraph"/>
            </w:pPr>
          </w:p>
        </w:tc>
      </w:tr>
      <w:tr w:rsidR="00192D51" w14:paraId="5F1A4AC8" w14:textId="77777777">
        <w:trPr>
          <w:trHeight w:val="479"/>
        </w:trPr>
        <w:tc>
          <w:tcPr>
            <w:tcW w:w="1171" w:type="dxa"/>
            <w:gridSpan w:val="2"/>
            <w:tcBorders>
              <w:left w:val="nil"/>
              <w:bottom w:val="nil"/>
            </w:tcBorders>
          </w:tcPr>
          <w:p w14:paraId="319BC67B" w14:textId="77777777" w:rsidR="00192D51" w:rsidRDefault="00192D51">
            <w:pPr>
              <w:pStyle w:val="TableParagraph"/>
            </w:pPr>
          </w:p>
        </w:tc>
        <w:tc>
          <w:tcPr>
            <w:tcW w:w="1252" w:type="dxa"/>
            <w:gridSpan w:val="2"/>
          </w:tcPr>
          <w:p w14:paraId="401A278A" w14:textId="77777777" w:rsidR="00192D51" w:rsidRDefault="00460E6F">
            <w:pPr>
              <w:pStyle w:val="TableParagraph"/>
              <w:spacing w:before="95"/>
              <w:ind w:left="62"/>
              <w:rPr>
                <w:sz w:val="24"/>
              </w:rPr>
            </w:pPr>
            <w:r>
              <w:rPr>
                <w:spacing w:val="-2"/>
                <w:sz w:val="24"/>
              </w:rPr>
              <w:t>Итого</w:t>
            </w:r>
          </w:p>
        </w:tc>
        <w:tc>
          <w:tcPr>
            <w:tcW w:w="1077" w:type="dxa"/>
          </w:tcPr>
          <w:p w14:paraId="466B9E37" w14:textId="77777777" w:rsidR="00192D51" w:rsidRDefault="00192D51">
            <w:pPr>
              <w:pStyle w:val="TableParagraph"/>
            </w:pPr>
          </w:p>
        </w:tc>
        <w:tc>
          <w:tcPr>
            <w:tcW w:w="965" w:type="dxa"/>
          </w:tcPr>
          <w:p w14:paraId="29A18FF4" w14:textId="77777777" w:rsidR="00192D51" w:rsidRDefault="00192D51">
            <w:pPr>
              <w:pStyle w:val="TableParagraph"/>
            </w:pPr>
          </w:p>
        </w:tc>
        <w:tc>
          <w:tcPr>
            <w:tcW w:w="962" w:type="dxa"/>
          </w:tcPr>
          <w:p w14:paraId="361C53AA" w14:textId="77777777" w:rsidR="00192D51" w:rsidRDefault="00192D51">
            <w:pPr>
              <w:pStyle w:val="TableParagraph"/>
            </w:pPr>
          </w:p>
        </w:tc>
        <w:tc>
          <w:tcPr>
            <w:tcW w:w="1077" w:type="dxa"/>
          </w:tcPr>
          <w:p w14:paraId="77C27A4B" w14:textId="77777777" w:rsidR="00192D51" w:rsidRDefault="00192D51">
            <w:pPr>
              <w:pStyle w:val="TableParagraph"/>
            </w:pPr>
          </w:p>
        </w:tc>
        <w:tc>
          <w:tcPr>
            <w:tcW w:w="1020" w:type="dxa"/>
          </w:tcPr>
          <w:p w14:paraId="7ADA91C5" w14:textId="77777777" w:rsidR="00192D51" w:rsidRDefault="00192D51">
            <w:pPr>
              <w:pStyle w:val="TableParagraph"/>
            </w:pPr>
          </w:p>
        </w:tc>
        <w:tc>
          <w:tcPr>
            <w:tcW w:w="964" w:type="dxa"/>
          </w:tcPr>
          <w:p w14:paraId="2E171C97" w14:textId="77777777" w:rsidR="00192D51" w:rsidRDefault="00192D51">
            <w:pPr>
              <w:pStyle w:val="TableParagraph"/>
            </w:pPr>
          </w:p>
        </w:tc>
        <w:tc>
          <w:tcPr>
            <w:tcW w:w="2039" w:type="dxa"/>
          </w:tcPr>
          <w:p w14:paraId="47B0A798" w14:textId="77777777" w:rsidR="00192D51" w:rsidRDefault="00192D51">
            <w:pPr>
              <w:pStyle w:val="TableParagraph"/>
            </w:pPr>
          </w:p>
        </w:tc>
      </w:tr>
    </w:tbl>
    <w:p w14:paraId="0EB3CF53" w14:textId="77777777" w:rsidR="00192D51" w:rsidRDefault="00192D51">
      <w:pPr>
        <w:pStyle w:val="a3"/>
        <w:spacing w:before="56"/>
        <w:ind w:left="0"/>
        <w:jc w:val="left"/>
        <w:rPr>
          <w:rFonts w:ascii="Courier New"/>
          <w:sz w:val="20"/>
        </w:rPr>
      </w:pPr>
    </w:p>
    <w:p w14:paraId="23254F83" w14:textId="77777777" w:rsidR="00192D51" w:rsidRDefault="00460E6F">
      <w:pPr>
        <w:tabs>
          <w:tab w:val="left" w:pos="4484"/>
          <w:tab w:val="left" w:pos="5684"/>
          <w:tab w:val="left" w:pos="7364"/>
          <w:tab w:val="left" w:pos="8564"/>
        </w:tabs>
        <w:ind w:right="442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681C72" w14:textId="77777777" w:rsidR="00192D51" w:rsidRDefault="00460E6F">
      <w:pPr>
        <w:spacing w:before="2" w:line="226" w:lineRule="exact"/>
        <w:ind w:right="4468"/>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5A1822AB" w14:textId="77777777" w:rsidR="00192D51" w:rsidRDefault="00460E6F">
      <w:pPr>
        <w:spacing w:line="217" w:lineRule="exact"/>
        <w:ind w:left="3913" w:right="3776"/>
        <w:jc w:val="center"/>
        <w:rPr>
          <w:rFonts w:ascii="Courier New" w:hAnsi="Courier New"/>
          <w:sz w:val="20"/>
        </w:rPr>
      </w:pPr>
      <w:r>
        <w:rPr>
          <w:rFonts w:ascii="Courier New" w:hAnsi="Courier New"/>
          <w:spacing w:val="-2"/>
          <w:sz w:val="20"/>
        </w:rPr>
        <w:t>подписи)</w:t>
      </w:r>
    </w:p>
    <w:p w14:paraId="6AF6F17B" w14:textId="77777777" w:rsidR="00192D51" w:rsidRDefault="00460E6F">
      <w:pPr>
        <w:tabs>
          <w:tab w:val="left" w:pos="2009"/>
          <w:tab w:val="left" w:pos="260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E9AE316" w14:textId="77777777" w:rsidR="00192D51" w:rsidRDefault="00460E6F">
      <w:pPr>
        <w:tabs>
          <w:tab w:val="left" w:pos="9090"/>
        </w:tabs>
        <w:spacing w:before="225"/>
        <w:ind w:left="6526"/>
        <w:rPr>
          <w:sz w:val="20"/>
        </w:rPr>
      </w:pPr>
      <w:r>
        <w:rPr>
          <w:rFonts w:ascii="Courier New" w:hAnsi="Courier New"/>
          <w:sz w:val="20"/>
        </w:rPr>
        <w:t xml:space="preserve">Номер страницы </w:t>
      </w:r>
      <w:r>
        <w:rPr>
          <w:sz w:val="20"/>
          <w:u w:val="single"/>
        </w:rPr>
        <w:tab/>
      </w:r>
    </w:p>
    <w:p w14:paraId="37068FF2" w14:textId="77777777" w:rsidR="00192D51" w:rsidRDefault="00460E6F">
      <w:pPr>
        <w:tabs>
          <w:tab w:val="left" w:pos="9090"/>
        </w:tabs>
        <w:spacing w:before="1"/>
        <w:ind w:left="6526"/>
        <w:rPr>
          <w:sz w:val="20"/>
        </w:rPr>
      </w:pPr>
      <w:r>
        <w:rPr>
          <w:rFonts w:ascii="Courier New" w:hAnsi="Courier New"/>
          <w:sz w:val="20"/>
        </w:rPr>
        <w:t xml:space="preserve">Всего страниц </w:t>
      </w:r>
      <w:r>
        <w:rPr>
          <w:sz w:val="20"/>
          <w:u w:val="single"/>
        </w:rPr>
        <w:tab/>
      </w:r>
    </w:p>
    <w:p w14:paraId="11CCFF4C" w14:textId="77777777" w:rsidR="00192D51" w:rsidRDefault="00192D51">
      <w:pPr>
        <w:rPr>
          <w:sz w:val="20"/>
        </w:rPr>
        <w:sectPr w:rsidR="00192D51">
          <w:pgSz w:w="16840" w:h="11910" w:orient="landscape"/>
          <w:pgMar w:top="1100" w:right="2409" w:bottom="280" w:left="1275" w:header="720" w:footer="720" w:gutter="0"/>
          <w:cols w:space="720"/>
        </w:sectPr>
      </w:pPr>
    </w:p>
    <w:p w14:paraId="006ACBEC"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1DD0E3" w14:textId="53E49705" w:rsidR="00192D51" w:rsidRDefault="00460E6F">
      <w:pPr>
        <w:spacing w:before="1"/>
        <w:ind w:left="6339"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EE35820" w14:textId="77777777" w:rsidR="00192D51" w:rsidRDefault="00192D51">
      <w:pPr>
        <w:pStyle w:val="a3"/>
        <w:spacing w:before="9"/>
        <w:ind w:left="0"/>
        <w:jc w:val="left"/>
        <w:rPr>
          <w:sz w:val="24"/>
        </w:rPr>
      </w:pPr>
    </w:p>
    <w:p w14:paraId="32B8A9CA" w14:textId="77777777" w:rsidR="00192D51" w:rsidRDefault="00460E6F">
      <w:pPr>
        <w:tabs>
          <w:tab w:val="left" w:pos="9213"/>
        </w:tabs>
        <w:ind w:left="3705"/>
        <w:rPr>
          <w:rFonts w:ascii="Courier New" w:hAnsi="Courier New"/>
          <w:sz w:val="18"/>
        </w:rPr>
      </w:pPr>
      <w:bookmarkStart w:id="87" w:name="_bookmark80"/>
      <w:bookmarkEnd w:id="87"/>
      <w:r>
        <w:rPr>
          <w:rFonts w:ascii="Courier New" w:hAnsi="Courier New"/>
          <w:spacing w:val="-2"/>
          <w:sz w:val="18"/>
        </w:rPr>
        <w:t>ВЫПИСКА</w:t>
      </w:r>
      <w:r>
        <w:rPr>
          <w:rFonts w:ascii="Courier New" w:hAnsi="Courier New"/>
          <w:sz w:val="18"/>
        </w:rPr>
        <w:tab/>
      </w:r>
      <w:r>
        <w:rPr>
          <w:rFonts w:ascii="Courier New" w:hAnsi="Courier New"/>
          <w:spacing w:val="-2"/>
          <w:sz w:val="18"/>
        </w:rPr>
        <w:t>┌───────┐</w:t>
      </w:r>
    </w:p>
    <w:p w14:paraId="71568A97" w14:textId="77777777" w:rsidR="00192D51" w:rsidRDefault="00460E6F">
      <w:pPr>
        <w:tabs>
          <w:tab w:val="left" w:pos="3131"/>
        </w:tabs>
        <w:ind w:right="301"/>
        <w:jc w:val="right"/>
        <w:rPr>
          <w:rFonts w:ascii="Courier New" w:hAnsi="Courier New"/>
          <w:sz w:val="18"/>
        </w:rPr>
      </w:pPr>
      <w:r>
        <w:rPr>
          <w:rFonts w:ascii="Courier New" w:hAnsi="Courier New"/>
          <w:spacing w:val="-2"/>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Коды</w:t>
      </w:r>
      <w:r>
        <w:rPr>
          <w:rFonts w:ascii="Courier New" w:hAnsi="Courier New"/>
          <w:spacing w:val="51"/>
          <w:w w:val="150"/>
          <w:sz w:val="18"/>
        </w:rPr>
        <w:t xml:space="preserve"> </w:t>
      </w:r>
      <w:r>
        <w:rPr>
          <w:rFonts w:ascii="Courier New" w:hAnsi="Courier New"/>
          <w:spacing w:val="-10"/>
          <w:sz w:val="18"/>
        </w:rPr>
        <w:t>│</w:t>
      </w:r>
    </w:p>
    <w:p w14:paraId="200FA563" w14:textId="77777777" w:rsidR="00192D51" w:rsidRDefault="00460E6F">
      <w:pPr>
        <w:tabs>
          <w:tab w:val="left" w:pos="6264"/>
          <w:tab w:val="left" w:pos="8424"/>
        </w:tabs>
        <w:ind w:right="301"/>
        <w:jc w:val="right"/>
        <w:rPr>
          <w:rFonts w:ascii="Courier New" w:hAnsi="Courier New"/>
          <w:sz w:val="18"/>
        </w:rPr>
      </w:pPr>
      <w:r>
        <w:rPr>
          <w:rFonts w:ascii="Courier New" w:hAnsi="Courier New"/>
          <w:sz w:val="18"/>
        </w:rPr>
        <w:t>из</w:t>
      </w:r>
      <w:r>
        <w:rPr>
          <w:rFonts w:ascii="Courier New" w:hAnsi="Courier New"/>
          <w:spacing w:val="-6"/>
          <w:sz w:val="18"/>
        </w:rPr>
        <w:t xml:space="preserve"> </w:t>
      </w:r>
      <w:r>
        <w:rPr>
          <w:rFonts w:ascii="Courier New" w:hAnsi="Courier New"/>
          <w:sz w:val="18"/>
        </w:rPr>
        <w:t>лицевого</w:t>
      </w:r>
      <w:r>
        <w:rPr>
          <w:rFonts w:ascii="Courier New" w:hAnsi="Courier New"/>
          <w:spacing w:val="-6"/>
          <w:sz w:val="18"/>
        </w:rPr>
        <w:t xml:space="preserve"> </w:t>
      </w:r>
      <w:r>
        <w:rPr>
          <w:rFonts w:ascii="Courier New" w:hAnsi="Courier New"/>
          <w:sz w:val="18"/>
        </w:rPr>
        <w:t>счета</w:t>
      </w:r>
      <w:r>
        <w:rPr>
          <w:rFonts w:ascii="Courier New" w:hAnsi="Courier New"/>
          <w:spacing w:val="-6"/>
          <w:sz w:val="18"/>
        </w:rPr>
        <w:t xml:space="preserve"> </w:t>
      </w:r>
      <w:r>
        <w:rPr>
          <w:rFonts w:ascii="Courier New" w:hAnsi="Courier New"/>
          <w:sz w:val="18"/>
        </w:rPr>
        <w:t>получателя</w:t>
      </w:r>
      <w:r>
        <w:rPr>
          <w:rFonts w:ascii="Courier New" w:hAnsi="Courier New"/>
          <w:spacing w:val="-6"/>
          <w:sz w:val="18"/>
        </w:rPr>
        <w:t xml:space="preserve"> </w:t>
      </w:r>
      <w:r>
        <w:rPr>
          <w:rFonts w:ascii="Courier New" w:hAnsi="Courier New"/>
          <w:sz w:val="18"/>
        </w:rPr>
        <w:t>бюджетных</w:t>
      </w:r>
      <w:r>
        <w:rPr>
          <w:rFonts w:ascii="Courier New" w:hAnsi="Courier New"/>
          <w:spacing w:val="-6"/>
          <w:sz w:val="18"/>
        </w:rPr>
        <w:t xml:space="preserve"> </w:t>
      </w:r>
      <w:r>
        <w:rPr>
          <w:rFonts w:ascii="Courier New" w:hAnsi="Courier New"/>
          <w:sz w:val="18"/>
        </w:rPr>
        <w:t>средств</w:t>
      </w:r>
      <w:r>
        <w:rPr>
          <w:rFonts w:ascii="Courier New" w:hAnsi="Courier New"/>
          <w:spacing w:val="-6"/>
          <w:sz w:val="18"/>
        </w:rPr>
        <w:t xml:space="preserve"> </w:t>
      </w:r>
      <w:r>
        <w:rPr>
          <w:rFonts w:ascii="Courier New" w:hAnsi="Courier New"/>
          <w:sz w:val="18"/>
        </w:rPr>
        <w:t>N</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w:t>
      </w:r>
    </w:p>
    <w:p w14:paraId="13489B69" w14:textId="77777777" w:rsidR="00192D51" w:rsidRDefault="00460E6F">
      <w:pPr>
        <w:tabs>
          <w:tab w:val="left" w:pos="3131"/>
          <w:tab w:val="left" w:pos="3995"/>
        </w:tabs>
        <w:spacing w:before="1"/>
        <w:ind w:right="301"/>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37ED9D1" w14:textId="77777777" w:rsidR="00192D51" w:rsidRDefault="00460E6F">
      <w:pPr>
        <w:ind w:right="300"/>
        <w:jc w:val="right"/>
        <w:rPr>
          <w:rFonts w:ascii="Courier New" w:hAnsi="Courier New"/>
          <w:sz w:val="18"/>
        </w:rPr>
      </w:pPr>
      <w:r>
        <w:rPr>
          <w:rFonts w:ascii="Courier New" w:hAnsi="Courier New"/>
          <w:spacing w:val="-2"/>
          <w:sz w:val="18"/>
        </w:rPr>
        <w:t>├───────┤</w:t>
      </w:r>
    </w:p>
    <w:p w14:paraId="14771C7E" w14:textId="77777777" w:rsidR="00192D51" w:rsidRDefault="00460E6F">
      <w:pPr>
        <w:tabs>
          <w:tab w:val="left" w:pos="755"/>
          <w:tab w:val="left" w:pos="2415"/>
          <w:tab w:val="left" w:pos="3063"/>
          <w:tab w:val="left" w:pos="7775"/>
          <w:tab w:val="left" w:pos="9179"/>
        </w:tabs>
        <w:ind w:right="302"/>
        <w:jc w:val="right"/>
        <w:rPr>
          <w:rFonts w:ascii="Courier New" w:hAnsi="Courier New"/>
          <w:sz w:val="18"/>
        </w:rPr>
      </w:pPr>
      <w:r>
        <w:rPr>
          <w:rFonts w:ascii="Courier New" w:hAnsi="Courier New"/>
          <w:sz w:val="18"/>
        </w:rPr>
        <w:t>за</w:t>
      </w:r>
      <w:r>
        <w:rPr>
          <w:rFonts w:ascii="Courier New" w:hAnsi="Courier New"/>
          <w:spacing w:val="-2"/>
          <w:sz w:val="18"/>
        </w:rPr>
        <w:t xml:space="preserve"> </w:t>
      </w:r>
      <w:r>
        <w:rPr>
          <w:rFonts w:ascii="Courier New" w:hAnsi="Courier New"/>
          <w:spacing w:val="-10"/>
          <w:sz w:val="18"/>
        </w:rPr>
        <w:t>"</w:t>
      </w:r>
      <w:r>
        <w:rPr>
          <w:sz w:val="18"/>
          <w:u w:val="single"/>
        </w:rPr>
        <w:tab/>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88CC106" w14:textId="77777777" w:rsidR="00192D51" w:rsidRDefault="00460E6F">
      <w:pPr>
        <w:ind w:right="300"/>
        <w:jc w:val="right"/>
        <w:rPr>
          <w:rFonts w:ascii="Courier New" w:hAnsi="Courier New"/>
          <w:sz w:val="18"/>
        </w:rPr>
      </w:pPr>
      <w:r>
        <w:rPr>
          <w:rFonts w:ascii="Courier New" w:hAnsi="Courier New"/>
          <w:spacing w:val="-2"/>
          <w:sz w:val="18"/>
        </w:rPr>
        <w:t>├───────┤</w:t>
      </w:r>
    </w:p>
    <w:p w14:paraId="0AD5E650" w14:textId="77777777" w:rsidR="00192D51" w:rsidRDefault="00460E6F">
      <w:pPr>
        <w:tabs>
          <w:tab w:val="left" w:pos="2591"/>
        </w:tabs>
        <w:ind w:right="300"/>
        <w:jc w:val="right"/>
        <w:rPr>
          <w:rFonts w:ascii="Courier New" w:hAnsi="Courier New"/>
          <w:sz w:val="18"/>
        </w:rPr>
      </w:pPr>
      <w:r>
        <w:rPr>
          <w:rFonts w:ascii="Courier New" w:hAnsi="Courier New"/>
          <w:sz w:val="18"/>
        </w:rPr>
        <w:t>Дата</w:t>
      </w:r>
      <w:r>
        <w:rPr>
          <w:rFonts w:ascii="Courier New" w:hAnsi="Courier New"/>
          <w:spacing w:val="-7"/>
          <w:sz w:val="18"/>
        </w:rPr>
        <w:t xml:space="preserve"> </w:t>
      </w:r>
      <w:r>
        <w:rPr>
          <w:rFonts w:ascii="Courier New" w:hAnsi="Courier New"/>
          <w:sz w:val="18"/>
        </w:rPr>
        <w:t>предыдущей</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AF14A74" w14:textId="77777777" w:rsidR="00192D51" w:rsidRDefault="00460E6F">
      <w:pPr>
        <w:tabs>
          <w:tab w:val="left" w:pos="7309"/>
          <w:tab w:val="left" w:pos="9213"/>
          <w:tab w:val="left" w:pos="10077"/>
        </w:tabs>
        <w:spacing w:before="1"/>
        <w:ind w:left="141" w:right="300" w:firstLine="8209"/>
        <w:jc w:val="right"/>
        <w:rPr>
          <w:rFonts w:ascii="Courier New" w:hAnsi="Courier New"/>
          <w:sz w:val="18"/>
        </w:rPr>
      </w:pPr>
      <w:r>
        <w:rPr>
          <w:rFonts w:ascii="Courier New" w:hAnsi="Courier New"/>
          <w:sz w:val="18"/>
        </w:rPr>
        <w:t>выписки</w:t>
      </w:r>
      <w:r>
        <w:rPr>
          <w:rFonts w:ascii="Courier New" w:hAnsi="Courier New"/>
          <w:spacing w:val="-29"/>
          <w:sz w:val="18"/>
        </w:rPr>
        <w:t xml:space="preserve"> </w:t>
      </w:r>
      <w:r>
        <w:rPr>
          <w:rFonts w:ascii="Courier New" w:hAnsi="Courier New"/>
          <w:sz w:val="18"/>
        </w:rPr>
        <w:t xml:space="preserve">├───────┤ Финансовый орган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5C2113E" w14:textId="77777777" w:rsidR="00192D51" w:rsidRDefault="00460E6F">
      <w:pPr>
        <w:tabs>
          <w:tab w:val="left" w:pos="7309"/>
          <w:tab w:val="left" w:pos="9213"/>
          <w:tab w:val="left" w:pos="10077"/>
        </w:tabs>
        <w:spacing w:before="1" w:line="237" w:lineRule="auto"/>
        <w:ind w:left="141" w:right="300" w:firstLine="9073"/>
        <w:jc w:val="right"/>
        <w:rPr>
          <w:rFonts w:ascii="Courier New" w:hAnsi="Courier New"/>
          <w:sz w:val="18"/>
        </w:rPr>
      </w:pP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C4DD8" w14:textId="77777777" w:rsidR="00192D51" w:rsidRDefault="00460E6F">
      <w:pPr>
        <w:tabs>
          <w:tab w:val="left" w:pos="7309"/>
          <w:tab w:val="left" w:pos="7917"/>
          <w:tab w:val="left" w:pos="10077"/>
        </w:tabs>
        <w:spacing w:before="1"/>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Главный распорядитель бюджетных средств </w:t>
      </w:r>
      <w:r>
        <w:rPr>
          <w:sz w:val="18"/>
          <w:u w:val="single"/>
        </w:rPr>
        <w:tab/>
      </w:r>
      <w:r>
        <w:rPr>
          <w:sz w:val="18"/>
        </w:rPr>
        <w:tab/>
      </w:r>
      <w:r>
        <w:rPr>
          <w:rFonts w:ascii="Courier New" w:hAnsi="Courier New"/>
          <w:sz w:val="18"/>
        </w:rPr>
        <w:t>Глава</w:t>
      </w:r>
      <w:r>
        <w:rPr>
          <w:rFonts w:ascii="Courier New" w:hAnsi="Courier New"/>
          <w:spacing w:val="-5"/>
          <w:sz w:val="18"/>
        </w:rPr>
        <w:t xml:space="preserve"> </w:t>
      </w:r>
      <w:r>
        <w:rPr>
          <w:rFonts w:ascii="Courier New" w:hAnsi="Courier New"/>
          <w:sz w:val="18"/>
        </w:rPr>
        <w:t>по</w:t>
      </w:r>
      <w:r>
        <w:rPr>
          <w:rFonts w:ascii="Courier New" w:hAnsi="Courier New"/>
          <w:spacing w:val="-3"/>
          <w:sz w:val="18"/>
        </w:rPr>
        <w:t xml:space="preserve"> </w:t>
      </w:r>
      <w:r>
        <w:rPr>
          <w:rFonts w:ascii="Courier New" w:hAnsi="Courier New"/>
          <w:sz w:val="18"/>
        </w:rPr>
        <w:t>БК</w:t>
      </w:r>
      <w:r>
        <w:rPr>
          <w:rFonts w:ascii="Courier New" w:hAnsi="Courier New"/>
          <w:spacing w:val="-3"/>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5E31489" w14:textId="77777777" w:rsidR="00192D51" w:rsidRDefault="00460E6F">
      <w:pPr>
        <w:tabs>
          <w:tab w:val="left" w:pos="6877"/>
          <w:tab w:val="left" w:pos="8781"/>
          <w:tab w:val="left" w:pos="964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0397A709" w14:textId="77777777" w:rsidR="00192D51" w:rsidRDefault="00460E6F">
      <w:pPr>
        <w:tabs>
          <w:tab w:val="left" w:pos="7309"/>
          <w:tab w:val="left" w:pos="9213"/>
          <w:tab w:val="left" w:pos="1007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BEFC0E2" w14:textId="77777777" w:rsidR="00192D51" w:rsidRDefault="00460E6F">
      <w:pPr>
        <w:ind w:left="9215"/>
        <w:rPr>
          <w:rFonts w:ascii="Courier New" w:hAnsi="Courier New"/>
          <w:sz w:val="18"/>
        </w:rPr>
      </w:pPr>
      <w:r>
        <w:rPr>
          <w:rFonts w:ascii="Courier New" w:hAnsi="Courier New"/>
          <w:spacing w:val="-2"/>
          <w:sz w:val="18"/>
        </w:rPr>
        <w:t>├───────┤</w:t>
      </w:r>
    </w:p>
    <w:p w14:paraId="67C79C47" w14:textId="77777777" w:rsidR="00192D51" w:rsidRDefault="00460E6F">
      <w:pPr>
        <w:tabs>
          <w:tab w:val="left" w:pos="8349"/>
        </w:tabs>
        <w:ind w:left="141"/>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2"/>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52"/>
          <w:w w:val="150"/>
          <w:sz w:val="18"/>
        </w:rPr>
        <w:t xml:space="preserve"> </w:t>
      </w:r>
      <w:hyperlink r:id="rId156">
        <w:r>
          <w:rPr>
            <w:rFonts w:ascii="Courier New" w:hAnsi="Courier New"/>
            <w:color w:val="0000FF"/>
            <w:sz w:val="18"/>
          </w:rPr>
          <w:t>383</w:t>
        </w:r>
      </w:hyperlink>
      <w:r>
        <w:rPr>
          <w:rFonts w:ascii="Courier New" w:hAnsi="Courier New"/>
          <w:color w:val="0000FF"/>
          <w:spacing w:val="51"/>
          <w:w w:val="150"/>
          <w:sz w:val="18"/>
        </w:rPr>
        <w:t xml:space="preserve"> </w:t>
      </w:r>
      <w:r>
        <w:rPr>
          <w:rFonts w:ascii="Courier New" w:hAnsi="Courier New"/>
          <w:spacing w:val="-10"/>
          <w:sz w:val="18"/>
        </w:rPr>
        <w:t>│</w:t>
      </w:r>
    </w:p>
    <w:p w14:paraId="6FC34B7F" w14:textId="77777777" w:rsidR="00192D51" w:rsidRDefault="00460E6F">
      <w:pPr>
        <w:ind w:left="9215"/>
        <w:rPr>
          <w:rFonts w:ascii="Courier New" w:hAnsi="Courier New"/>
          <w:sz w:val="18"/>
        </w:rPr>
      </w:pPr>
      <w:r>
        <w:rPr>
          <w:rFonts w:ascii="Courier New" w:hAnsi="Courier New"/>
          <w:spacing w:val="-2"/>
          <w:sz w:val="18"/>
        </w:rPr>
        <w:t>└───────┘</w:t>
      </w:r>
    </w:p>
    <w:p w14:paraId="32344312" w14:textId="77777777" w:rsidR="00192D51" w:rsidRDefault="00460E6F">
      <w:pPr>
        <w:pStyle w:val="a4"/>
        <w:numPr>
          <w:ilvl w:val="0"/>
          <w:numId w:val="29"/>
        </w:numPr>
        <w:tabs>
          <w:tab w:val="left" w:pos="3020"/>
        </w:tabs>
        <w:spacing w:before="207"/>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9FDCDCD" w14:textId="77777777" w:rsidR="00192D51" w:rsidRDefault="00192D51">
      <w:pPr>
        <w:pStyle w:val="a3"/>
        <w:spacing w:before="1"/>
        <w:ind w:left="0"/>
        <w:jc w:val="left"/>
        <w:rPr>
          <w:rFonts w:ascii="Courier New"/>
          <w:sz w:val="20"/>
        </w:rPr>
      </w:pPr>
    </w:p>
    <w:p w14:paraId="38CCF728" w14:textId="77777777" w:rsidR="00192D51" w:rsidRDefault="00460E6F">
      <w:pPr>
        <w:pStyle w:val="a4"/>
        <w:numPr>
          <w:ilvl w:val="1"/>
          <w:numId w:val="29"/>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2A32908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70DF3A18"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9"/>
        <w:gridCol w:w="1133"/>
        <w:gridCol w:w="966"/>
        <w:gridCol w:w="908"/>
        <w:gridCol w:w="1249"/>
        <w:gridCol w:w="906"/>
        <w:gridCol w:w="853"/>
        <w:gridCol w:w="2211"/>
      </w:tblGrid>
      <w:tr w:rsidR="00192D51" w14:paraId="7F66685A" w14:textId="77777777">
        <w:trPr>
          <w:trHeight w:val="755"/>
        </w:trPr>
        <w:tc>
          <w:tcPr>
            <w:tcW w:w="2609" w:type="dxa"/>
            <w:vMerge w:val="restart"/>
          </w:tcPr>
          <w:p w14:paraId="3EC4AD9E" w14:textId="77777777" w:rsidR="00192D51" w:rsidRDefault="00460E6F">
            <w:pPr>
              <w:pStyle w:val="TableParagraph"/>
              <w:spacing w:before="95"/>
              <w:ind w:left="62"/>
              <w:rPr>
                <w:sz w:val="24"/>
              </w:rPr>
            </w:pPr>
            <w:r>
              <w:rPr>
                <w:spacing w:val="-2"/>
                <w:sz w:val="24"/>
              </w:rPr>
              <w:t>Наименование показателя</w:t>
            </w:r>
          </w:p>
        </w:tc>
        <w:tc>
          <w:tcPr>
            <w:tcW w:w="3007" w:type="dxa"/>
            <w:gridSpan w:val="3"/>
          </w:tcPr>
          <w:p w14:paraId="1A456CD4"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008" w:type="dxa"/>
            <w:gridSpan w:val="3"/>
          </w:tcPr>
          <w:p w14:paraId="746CC01A" w14:textId="77777777" w:rsidR="00192D51" w:rsidRDefault="00460E6F">
            <w:pPr>
              <w:pStyle w:val="TableParagraph"/>
              <w:spacing w:before="95"/>
              <w:ind w:left="60" w:right="828"/>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0B12A367" w14:textId="77777777" w:rsidR="00192D51" w:rsidRDefault="00460E6F">
            <w:pPr>
              <w:pStyle w:val="TableParagraph"/>
              <w:spacing w:before="95"/>
              <w:ind w:left="55" w:right="305"/>
              <w:rPr>
                <w:sz w:val="24"/>
              </w:rPr>
            </w:pPr>
            <w:r>
              <w:rPr>
                <w:spacing w:val="-2"/>
                <w:sz w:val="24"/>
              </w:rPr>
              <w:t>Предельные объемы</w:t>
            </w:r>
          </w:p>
          <w:p w14:paraId="651366EE" w14:textId="77777777" w:rsidR="00192D51" w:rsidRDefault="00460E6F">
            <w:pPr>
              <w:pStyle w:val="TableParagraph"/>
              <w:ind w:left="55" w:right="136"/>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3460A15D" w14:textId="77777777" w:rsidR="00192D51" w:rsidRDefault="00460E6F">
            <w:pPr>
              <w:pStyle w:val="TableParagraph"/>
              <w:ind w:left="55"/>
              <w:rPr>
                <w:sz w:val="24"/>
              </w:rPr>
            </w:pPr>
            <w:r>
              <w:rPr>
                <w:sz w:val="24"/>
              </w:rPr>
              <w:t>финансовый</w:t>
            </w:r>
            <w:r>
              <w:rPr>
                <w:spacing w:val="-3"/>
                <w:sz w:val="24"/>
              </w:rPr>
              <w:t xml:space="preserve"> </w:t>
            </w:r>
            <w:r>
              <w:rPr>
                <w:spacing w:val="-5"/>
                <w:sz w:val="24"/>
              </w:rPr>
              <w:t>год</w:t>
            </w:r>
          </w:p>
          <w:p w14:paraId="7A1B2BA6" w14:textId="77777777" w:rsidR="00192D51" w:rsidRDefault="00460E6F">
            <w:pPr>
              <w:pStyle w:val="TableParagraph"/>
              <w:ind w:left="55" w:right="305"/>
              <w:rPr>
                <w:sz w:val="24"/>
              </w:rPr>
            </w:pPr>
            <w:r>
              <w:rPr>
                <w:sz w:val="24"/>
              </w:rPr>
              <w:t>(текущий</w:t>
            </w:r>
            <w:r>
              <w:rPr>
                <w:spacing w:val="-15"/>
                <w:sz w:val="24"/>
              </w:rPr>
              <w:t xml:space="preserve"> </w:t>
            </w:r>
            <w:r>
              <w:rPr>
                <w:sz w:val="24"/>
              </w:rPr>
              <w:t>период) (при наличии)</w:t>
            </w:r>
          </w:p>
        </w:tc>
      </w:tr>
      <w:tr w:rsidR="00192D51" w14:paraId="07124824" w14:textId="77777777">
        <w:trPr>
          <w:trHeight w:val="755"/>
        </w:trPr>
        <w:tc>
          <w:tcPr>
            <w:tcW w:w="2609" w:type="dxa"/>
            <w:vMerge/>
            <w:tcBorders>
              <w:top w:val="nil"/>
            </w:tcBorders>
          </w:tcPr>
          <w:p w14:paraId="16BE3803" w14:textId="77777777" w:rsidR="00192D51" w:rsidRDefault="00192D51">
            <w:pPr>
              <w:rPr>
                <w:sz w:val="2"/>
                <w:szCs w:val="2"/>
              </w:rPr>
            </w:pPr>
          </w:p>
        </w:tc>
        <w:tc>
          <w:tcPr>
            <w:tcW w:w="1133" w:type="dxa"/>
            <w:vMerge w:val="restart"/>
          </w:tcPr>
          <w:p w14:paraId="1A77938C" w14:textId="77777777" w:rsidR="00192D51" w:rsidRDefault="00460E6F">
            <w:pPr>
              <w:pStyle w:val="TableParagraph"/>
              <w:spacing w:before="95"/>
              <w:ind w:left="62"/>
              <w:rPr>
                <w:sz w:val="24"/>
              </w:rPr>
            </w:pPr>
            <w:r>
              <w:rPr>
                <w:spacing w:val="-5"/>
                <w:sz w:val="24"/>
              </w:rPr>
              <w:t>на</w:t>
            </w:r>
          </w:p>
          <w:p w14:paraId="78642E22" w14:textId="77777777" w:rsidR="00192D51" w:rsidRDefault="00460E6F">
            <w:pPr>
              <w:pStyle w:val="TableParagraph"/>
              <w:ind w:left="62" w:right="69"/>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4" w:type="dxa"/>
            <w:gridSpan w:val="2"/>
          </w:tcPr>
          <w:p w14:paraId="364ACB1C" w14:textId="77777777" w:rsidR="00192D51" w:rsidRDefault="00460E6F">
            <w:pPr>
              <w:pStyle w:val="TableParagraph"/>
              <w:spacing w:before="95"/>
              <w:ind w:left="62" w:right="49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6E5EB547" w14:textId="77777777" w:rsidR="00192D51" w:rsidRDefault="00460E6F">
            <w:pPr>
              <w:pStyle w:val="TableParagraph"/>
              <w:spacing w:before="95"/>
              <w:ind w:left="60"/>
              <w:rPr>
                <w:sz w:val="24"/>
              </w:rPr>
            </w:pPr>
            <w:r>
              <w:rPr>
                <w:spacing w:val="-5"/>
                <w:sz w:val="24"/>
              </w:rPr>
              <w:t>на</w:t>
            </w:r>
          </w:p>
          <w:p w14:paraId="425D6944" w14:textId="77777777" w:rsidR="00192D51" w:rsidRDefault="00460E6F">
            <w:pPr>
              <w:pStyle w:val="TableParagraph"/>
              <w:ind w:left="60"/>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759" w:type="dxa"/>
            <w:gridSpan w:val="2"/>
          </w:tcPr>
          <w:p w14:paraId="149C34F1" w14:textId="77777777" w:rsidR="00192D51" w:rsidRDefault="00460E6F">
            <w:pPr>
              <w:pStyle w:val="TableParagraph"/>
              <w:spacing w:before="95"/>
              <w:ind w:left="57" w:right="3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47A7AFDB" w14:textId="77777777" w:rsidR="00192D51" w:rsidRDefault="00192D51">
            <w:pPr>
              <w:rPr>
                <w:sz w:val="2"/>
                <w:szCs w:val="2"/>
              </w:rPr>
            </w:pPr>
          </w:p>
        </w:tc>
      </w:tr>
      <w:tr w:rsidR="00192D51" w14:paraId="5D933248" w14:textId="77777777">
        <w:trPr>
          <w:trHeight w:val="758"/>
        </w:trPr>
        <w:tc>
          <w:tcPr>
            <w:tcW w:w="2609" w:type="dxa"/>
            <w:vMerge/>
            <w:tcBorders>
              <w:top w:val="nil"/>
            </w:tcBorders>
          </w:tcPr>
          <w:p w14:paraId="63664FEA" w14:textId="77777777" w:rsidR="00192D51" w:rsidRDefault="00192D51">
            <w:pPr>
              <w:rPr>
                <w:sz w:val="2"/>
                <w:szCs w:val="2"/>
              </w:rPr>
            </w:pPr>
          </w:p>
        </w:tc>
        <w:tc>
          <w:tcPr>
            <w:tcW w:w="1133" w:type="dxa"/>
            <w:vMerge/>
            <w:tcBorders>
              <w:top w:val="nil"/>
            </w:tcBorders>
          </w:tcPr>
          <w:p w14:paraId="67149EBE" w14:textId="77777777" w:rsidR="00192D51" w:rsidRDefault="00192D51">
            <w:pPr>
              <w:rPr>
                <w:sz w:val="2"/>
                <w:szCs w:val="2"/>
              </w:rPr>
            </w:pPr>
          </w:p>
        </w:tc>
        <w:tc>
          <w:tcPr>
            <w:tcW w:w="966" w:type="dxa"/>
          </w:tcPr>
          <w:p w14:paraId="1D1ADDF4" w14:textId="77777777" w:rsidR="00192D51" w:rsidRDefault="00460E6F">
            <w:pPr>
              <w:pStyle w:val="TableParagraph"/>
              <w:spacing w:before="95"/>
              <w:ind w:left="62" w:right="128"/>
              <w:rPr>
                <w:sz w:val="24"/>
              </w:rPr>
            </w:pPr>
            <w:r>
              <w:rPr>
                <w:spacing w:val="-2"/>
                <w:sz w:val="24"/>
              </w:rPr>
              <w:t xml:space="preserve">первый </w:t>
            </w:r>
            <w:r>
              <w:rPr>
                <w:spacing w:val="-4"/>
                <w:sz w:val="24"/>
              </w:rPr>
              <w:t>год</w:t>
            </w:r>
          </w:p>
        </w:tc>
        <w:tc>
          <w:tcPr>
            <w:tcW w:w="908" w:type="dxa"/>
          </w:tcPr>
          <w:p w14:paraId="2AC1A7F1" w14:textId="77777777" w:rsidR="00192D51" w:rsidRDefault="00460E6F">
            <w:pPr>
              <w:pStyle w:val="TableParagraph"/>
              <w:spacing w:before="95"/>
              <w:ind w:left="61" w:right="122"/>
              <w:rPr>
                <w:sz w:val="24"/>
              </w:rPr>
            </w:pPr>
            <w:r>
              <w:rPr>
                <w:spacing w:val="-2"/>
                <w:sz w:val="24"/>
              </w:rPr>
              <w:t xml:space="preserve">второй </w:t>
            </w:r>
            <w:r>
              <w:rPr>
                <w:spacing w:val="-4"/>
                <w:sz w:val="24"/>
              </w:rPr>
              <w:t>год</w:t>
            </w:r>
          </w:p>
        </w:tc>
        <w:tc>
          <w:tcPr>
            <w:tcW w:w="1249" w:type="dxa"/>
            <w:vMerge/>
            <w:tcBorders>
              <w:top w:val="nil"/>
            </w:tcBorders>
          </w:tcPr>
          <w:p w14:paraId="62549B45" w14:textId="77777777" w:rsidR="00192D51" w:rsidRDefault="00192D51">
            <w:pPr>
              <w:rPr>
                <w:sz w:val="2"/>
                <w:szCs w:val="2"/>
              </w:rPr>
            </w:pPr>
          </w:p>
        </w:tc>
        <w:tc>
          <w:tcPr>
            <w:tcW w:w="906" w:type="dxa"/>
          </w:tcPr>
          <w:p w14:paraId="62D59449" w14:textId="77777777" w:rsidR="00192D51" w:rsidRDefault="00460E6F">
            <w:pPr>
              <w:pStyle w:val="TableParagraph"/>
              <w:spacing w:before="95"/>
              <w:ind w:left="57" w:right="73"/>
              <w:rPr>
                <w:sz w:val="24"/>
              </w:rPr>
            </w:pPr>
            <w:r>
              <w:rPr>
                <w:spacing w:val="-2"/>
                <w:sz w:val="24"/>
              </w:rPr>
              <w:t xml:space="preserve">первый </w:t>
            </w:r>
            <w:r>
              <w:rPr>
                <w:spacing w:val="-4"/>
                <w:sz w:val="24"/>
              </w:rPr>
              <w:t>год</w:t>
            </w:r>
          </w:p>
        </w:tc>
        <w:tc>
          <w:tcPr>
            <w:tcW w:w="853" w:type="dxa"/>
          </w:tcPr>
          <w:p w14:paraId="36A695C7" w14:textId="77777777" w:rsidR="00192D51" w:rsidRDefault="00460E6F">
            <w:pPr>
              <w:pStyle w:val="TableParagraph"/>
              <w:spacing w:before="95"/>
              <w:ind w:left="59" w:right="69"/>
              <w:rPr>
                <w:sz w:val="24"/>
              </w:rPr>
            </w:pPr>
            <w:r>
              <w:rPr>
                <w:spacing w:val="-2"/>
                <w:sz w:val="24"/>
              </w:rPr>
              <w:t xml:space="preserve">второй </w:t>
            </w:r>
            <w:r>
              <w:rPr>
                <w:spacing w:val="-4"/>
                <w:sz w:val="24"/>
              </w:rPr>
              <w:t>год</w:t>
            </w:r>
          </w:p>
        </w:tc>
        <w:tc>
          <w:tcPr>
            <w:tcW w:w="2211" w:type="dxa"/>
            <w:vMerge/>
            <w:tcBorders>
              <w:top w:val="nil"/>
            </w:tcBorders>
          </w:tcPr>
          <w:p w14:paraId="2FCCC44B" w14:textId="77777777" w:rsidR="00192D51" w:rsidRDefault="00192D51">
            <w:pPr>
              <w:rPr>
                <w:sz w:val="2"/>
                <w:szCs w:val="2"/>
              </w:rPr>
            </w:pPr>
          </w:p>
        </w:tc>
      </w:tr>
      <w:tr w:rsidR="00192D51" w14:paraId="256F7046" w14:textId="77777777">
        <w:trPr>
          <w:trHeight w:val="479"/>
        </w:trPr>
        <w:tc>
          <w:tcPr>
            <w:tcW w:w="2609" w:type="dxa"/>
          </w:tcPr>
          <w:p w14:paraId="72FCE778" w14:textId="77777777" w:rsidR="00192D51" w:rsidRDefault="00460E6F">
            <w:pPr>
              <w:pStyle w:val="TableParagraph"/>
              <w:spacing w:before="92"/>
              <w:ind w:left="62"/>
              <w:rPr>
                <w:sz w:val="24"/>
              </w:rPr>
            </w:pPr>
            <w:r>
              <w:rPr>
                <w:spacing w:val="-10"/>
                <w:sz w:val="24"/>
              </w:rPr>
              <w:t>1</w:t>
            </w:r>
          </w:p>
        </w:tc>
        <w:tc>
          <w:tcPr>
            <w:tcW w:w="1133" w:type="dxa"/>
          </w:tcPr>
          <w:p w14:paraId="6B48D556" w14:textId="77777777" w:rsidR="00192D51" w:rsidRDefault="00460E6F">
            <w:pPr>
              <w:pStyle w:val="TableParagraph"/>
              <w:spacing w:before="92"/>
              <w:ind w:left="62"/>
              <w:rPr>
                <w:sz w:val="24"/>
              </w:rPr>
            </w:pPr>
            <w:r>
              <w:rPr>
                <w:spacing w:val="-10"/>
                <w:sz w:val="24"/>
              </w:rPr>
              <w:t>2</w:t>
            </w:r>
          </w:p>
        </w:tc>
        <w:tc>
          <w:tcPr>
            <w:tcW w:w="966" w:type="dxa"/>
          </w:tcPr>
          <w:p w14:paraId="642D3010" w14:textId="77777777" w:rsidR="00192D51" w:rsidRDefault="00460E6F">
            <w:pPr>
              <w:pStyle w:val="TableParagraph"/>
              <w:spacing w:before="92"/>
              <w:ind w:left="62"/>
              <w:rPr>
                <w:sz w:val="24"/>
              </w:rPr>
            </w:pPr>
            <w:r>
              <w:rPr>
                <w:spacing w:val="-10"/>
                <w:sz w:val="24"/>
              </w:rPr>
              <w:t>3</w:t>
            </w:r>
          </w:p>
        </w:tc>
        <w:tc>
          <w:tcPr>
            <w:tcW w:w="908" w:type="dxa"/>
          </w:tcPr>
          <w:p w14:paraId="3499BE57" w14:textId="77777777" w:rsidR="00192D51" w:rsidRDefault="00460E6F">
            <w:pPr>
              <w:pStyle w:val="TableParagraph"/>
              <w:spacing w:before="92"/>
              <w:ind w:left="61"/>
              <w:rPr>
                <w:sz w:val="24"/>
              </w:rPr>
            </w:pPr>
            <w:r>
              <w:rPr>
                <w:spacing w:val="-10"/>
                <w:sz w:val="24"/>
              </w:rPr>
              <w:t>4</w:t>
            </w:r>
          </w:p>
        </w:tc>
        <w:tc>
          <w:tcPr>
            <w:tcW w:w="1249" w:type="dxa"/>
          </w:tcPr>
          <w:p w14:paraId="0927D1FF" w14:textId="77777777" w:rsidR="00192D51" w:rsidRDefault="00460E6F">
            <w:pPr>
              <w:pStyle w:val="TableParagraph"/>
              <w:spacing w:before="92"/>
              <w:ind w:left="60"/>
              <w:rPr>
                <w:sz w:val="24"/>
              </w:rPr>
            </w:pPr>
            <w:r>
              <w:rPr>
                <w:spacing w:val="-10"/>
                <w:sz w:val="24"/>
              </w:rPr>
              <w:t>5</w:t>
            </w:r>
          </w:p>
        </w:tc>
        <w:tc>
          <w:tcPr>
            <w:tcW w:w="906" w:type="dxa"/>
          </w:tcPr>
          <w:p w14:paraId="57AFD490" w14:textId="77777777" w:rsidR="00192D51" w:rsidRDefault="00460E6F">
            <w:pPr>
              <w:pStyle w:val="TableParagraph"/>
              <w:spacing w:before="92"/>
              <w:ind w:left="57"/>
              <w:rPr>
                <w:sz w:val="24"/>
              </w:rPr>
            </w:pPr>
            <w:r>
              <w:rPr>
                <w:spacing w:val="-10"/>
                <w:sz w:val="24"/>
              </w:rPr>
              <w:t>6</w:t>
            </w:r>
          </w:p>
        </w:tc>
        <w:tc>
          <w:tcPr>
            <w:tcW w:w="853" w:type="dxa"/>
          </w:tcPr>
          <w:p w14:paraId="0F7A899B" w14:textId="77777777" w:rsidR="00192D51" w:rsidRDefault="00460E6F">
            <w:pPr>
              <w:pStyle w:val="TableParagraph"/>
              <w:spacing w:before="92"/>
              <w:ind w:left="59"/>
              <w:rPr>
                <w:sz w:val="24"/>
              </w:rPr>
            </w:pPr>
            <w:r>
              <w:rPr>
                <w:spacing w:val="-10"/>
                <w:sz w:val="24"/>
              </w:rPr>
              <w:t>7</w:t>
            </w:r>
          </w:p>
        </w:tc>
        <w:tc>
          <w:tcPr>
            <w:tcW w:w="2211" w:type="dxa"/>
          </w:tcPr>
          <w:p w14:paraId="6AFDCB5C" w14:textId="77777777" w:rsidR="00192D51" w:rsidRDefault="00460E6F">
            <w:pPr>
              <w:pStyle w:val="TableParagraph"/>
              <w:spacing w:before="92"/>
              <w:ind w:left="55"/>
              <w:rPr>
                <w:sz w:val="24"/>
              </w:rPr>
            </w:pPr>
            <w:r>
              <w:rPr>
                <w:spacing w:val="-10"/>
                <w:sz w:val="24"/>
              </w:rPr>
              <w:t>8</w:t>
            </w:r>
          </w:p>
        </w:tc>
      </w:tr>
      <w:tr w:rsidR="00192D51" w14:paraId="50423FE3" w14:textId="77777777">
        <w:trPr>
          <w:trHeight w:val="479"/>
        </w:trPr>
        <w:tc>
          <w:tcPr>
            <w:tcW w:w="2609" w:type="dxa"/>
          </w:tcPr>
          <w:p w14:paraId="3F32FDFA"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1133" w:type="dxa"/>
          </w:tcPr>
          <w:p w14:paraId="224643C7" w14:textId="77777777" w:rsidR="00192D51" w:rsidRDefault="00192D51">
            <w:pPr>
              <w:pStyle w:val="TableParagraph"/>
            </w:pPr>
          </w:p>
        </w:tc>
        <w:tc>
          <w:tcPr>
            <w:tcW w:w="966" w:type="dxa"/>
          </w:tcPr>
          <w:p w14:paraId="7CA2E89B" w14:textId="77777777" w:rsidR="00192D51" w:rsidRDefault="00192D51">
            <w:pPr>
              <w:pStyle w:val="TableParagraph"/>
            </w:pPr>
          </w:p>
        </w:tc>
        <w:tc>
          <w:tcPr>
            <w:tcW w:w="908" w:type="dxa"/>
          </w:tcPr>
          <w:p w14:paraId="10C26ECF" w14:textId="77777777" w:rsidR="00192D51" w:rsidRDefault="00192D51">
            <w:pPr>
              <w:pStyle w:val="TableParagraph"/>
            </w:pPr>
          </w:p>
        </w:tc>
        <w:tc>
          <w:tcPr>
            <w:tcW w:w="1249" w:type="dxa"/>
          </w:tcPr>
          <w:p w14:paraId="0E21AF47" w14:textId="77777777" w:rsidR="00192D51" w:rsidRDefault="00192D51">
            <w:pPr>
              <w:pStyle w:val="TableParagraph"/>
            </w:pPr>
          </w:p>
        </w:tc>
        <w:tc>
          <w:tcPr>
            <w:tcW w:w="906" w:type="dxa"/>
          </w:tcPr>
          <w:p w14:paraId="3D4DF37C" w14:textId="77777777" w:rsidR="00192D51" w:rsidRDefault="00192D51">
            <w:pPr>
              <w:pStyle w:val="TableParagraph"/>
            </w:pPr>
          </w:p>
        </w:tc>
        <w:tc>
          <w:tcPr>
            <w:tcW w:w="853" w:type="dxa"/>
          </w:tcPr>
          <w:p w14:paraId="7282BAD4" w14:textId="77777777" w:rsidR="00192D51" w:rsidRDefault="00192D51">
            <w:pPr>
              <w:pStyle w:val="TableParagraph"/>
            </w:pPr>
          </w:p>
        </w:tc>
        <w:tc>
          <w:tcPr>
            <w:tcW w:w="2211" w:type="dxa"/>
          </w:tcPr>
          <w:p w14:paraId="1C464E9B" w14:textId="77777777" w:rsidR="00192D51" w:rsidRDefault="00192D51">
            <w:pPr>
              <w:pStyle w:val="TableParagraph"/>
            </w:pPr>
          </w:p>
        </w:tc>
      </w:tr>
      <w:tr w:rsidR="00192D51" w14:paraId="6F763D19" w14:textId="77777777">
        <w:trPr>
          <w:trHeight w:val="479"/>
        </w:trPr>
        <w:tc>
          <w:tcPr>
            <w:tcW w:w="2609" w:type="dxa"/>
          </w:tcPr>
          <w:p w14:paraId="1899CE6B"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1133" w:type="dxa"/>
          </w:tcPr>
          <w:p w14:paraId="5F90A860" w14:textId="77777777" w:rsidR="00192D51" w:rsidRDefault="00192D51">
            <w:pPr>
              <w:pStyle w:val="TableParagraph"/>
            </w:pPr>
          </w:p>
        </w:tc>
        <w:tc>
          <w:tcPr>
            <w:tcW w:w="966" w:type="dxa"/>
          </w:tcPr>
          <w:p w14:paraId="4B984BFB" w14:textId="77777777" w:rsidR="00192D51" w:rsidRDefault="00192D51">
            <w:pPr>
              <w:pStyle w:val="TableParagraph"/>
            </w:pPr>
          </w:p>
        </w:tc>
        <w:tc>
          <w:tcPr>
            <w:tcW w:w="908" w:type="dxa"/>
          </w:tcPr>
          <w:p w14:paraId="2CA7C59C" w14:textId="77777777" w:rsidR="00192D51" w:rsidRDefault="00192D51">
            <w:pPr>
              <w:pStyle w:val="TableParagraph"/>
            </w:pPr>
          </w:p>
        </w:tc>
        <w:tc>
          <w:tcPr>
            <w:tcW w:w="1249" w:type="dxa"/>
          </w:tcPr>
          <w:p w14:paraId="3B54BAF4" w14:textId="77777777" w:rsidR="00192D51" w:rsidRDefault="00192D51">
            <w:pPr>
              <w:pStyle w:val="TableParagraph"/>
            </w:pPr>
          </w:p>
        </w:tc>
        <w:tc>
          <w:tcPr>
            <w:tcW w:w="906" w:type="dxa"/>
          </w:tcPr>
          <w:p w14:paraId="3C94EED8" w14:textId="77777777" w:rsidR="00192D51" w:rsidRDefault="00192D51">
            <w:pPr>
              <w:pStyle w:val="TableParagraph"/>
            </w:pPr>
          </w:p>
        </w:tc>
        <w:tc>
          <w:tcPr>
            <w:tcW w:w="853" w:type="dxa"/>
          </w:tcPr>
          <w:p w14:paraId="389BA3E5" w14:textId="77777777" w:rsidR="00192D51" w:rsidRDefault="00192D51">
            <w:pPr>
              <w:pStyle w:val="TableParagraph"/>
            </w:pPr>
          </w:p>
        </w:tc>
        <w:tc>
          <w:tcPr>
            <w:tcW w:w="2211" w:type="dxa"/>
          </w:tcPr>
          <w:p w14:paraId="45EB5059" w14:textId="77777777" w:rsidR="00192D51" w:rsidRDefault="00192D51">
            <w:pPr>
              <w:pStyle w:val="TableParagraph"/>
            </w:pPr>
          </w:p>
        </w:tc>
      </w:tr>
    </w:tbl>
    <w:p w14:paraId="2612CEF6" w14:textId="77777777" w:rsidR="00192D51" w:rsidRDefault="00192D51">
      <w:pPr>
        <w:pStyle w:val="a3"/>
        <w:spacing w:before="56"/>
        <w:ind w:left="0"/>
        <w:jc w:val="left"/>
        <w:rPr>
          <w:rFonts w:ascii="Courier New"/>
          <w:sz w:val="20"/>
        </w:rPr>
      </w:pPr>
    </w:p>
    <w:p w14:paraId="3A9A75FB" w14:textId="77777777" w:rsidR="00192D51" w:rsidRDefault="00460E6F">
      <w:pPr>
        <w:tabs>
          <w:tab w:val="left" w:pos="8370"/>
        </w:tabs>
        <w:ind w:left="5686"/>
        <w:rPr>
          <w:sz w:val="20"/>
        </w:rPr>
      </w:pPr>
      <w:r>
        <w:rPr>
          <w:rFonts w:ascii="Courier New" w:hAnsi="Courier New"/>
          <w:sz w:val="20"/>
        </w:rPr>
        <w:t xml:space="preserve">Номер страницы </w:t>
      </w:r>
      <w:r>
        <w:rPr>
          <w:sz w:val="20"/>
          <w:u w:val="single"/>
        </w:rPr>
        <w:tab/>
      </w:r>
    </w:p>
    <w:p w14:paraId="52ACE404" w14:textId="77777777" w:rsidR="00192D51" w:rsidRDefault="00460E6F">
      <w:pPr>
        <w:tabs>
          <w:tab w:val="left" w:pos="8370"/>
        </w:tabs>
        <w:spacing w:before="2" w:line="226" w:lineRule="exact"/>
        <w:ind w:left="5686"/>
        <w:rPr>
          <w:sz w:val="20"/>
        </w:rPr>
      </w:pPr>
      <w:r>
        <w:rPr>
          <w:rFonts w:ascii="Courier New" w:hAnsi="Courier New"/>
          <w:sz w:val="20"/>
        </w:rPr>
        <w:t xml:space="preserve">Всего страниц </w:t>
      </w:r>
      <w:r>
        <w:rPr>
          <w:sz w:val="20"/>
          <w:u w:val="single"/>
        </w:rPr>
        <w:tab/>
      </w:r>
    </w:p>
    <w:p w14:paraId="4DB45262"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9C946C8" w14:textId="77777777" w:rsidR="00192D51" w:rsidRDefault="00460E6F">
      <w:pPr>
        <w:tabs>
          <w:tab w:val="left" w:pos="6525"/>
          <w:tab w:val="left" w:pos="8250"/>
          <w:tab w:val="left" w:pos="8850"/>
        </w:tabs>
        <w:spacing w:line="226" w:lineRule="exact"/>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9AD1D94" w14:textId="77777777" w:rsidR="00192D51" w:rsidRDefault="00192D51">
      <w:pPr>
        <w:pStyle w:val="a3"/>
        <w:spacing w:before="1"/>
        <w:ind w:left="0"/>
        <w:jc w:val="left"/>
        <w:rPr>
          <w:rFonts w:ascii="Courier New"/>
          <w:sz w:val="20"/>
        </w:rPr>
      </w:pPr>
    </w:p>
    <w:p w14:paraId="61549613" w14:textId="77777777" w:rsidR="00192D51" w:rsidRDefault="00460E6F">
      <w:pPr>
        <w:pStyle w:val="a4"/>
        <w:numPr>
          <w:ilvl w:val="1"/>
          <w:numId w:val="29"/>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50E328B" w14:textId="77777777" w:rsidR="00192D51" w:rsidRDefault="00192D51">
      <w:pPr>
        <w:pStyle w:val="a3"/>
        <w:ind w:left="0"/>
        <w:jc w:val="left"/>
        <w:rPr>
          <w:rFonts w:ascii="Courier New"/>
          <w:sz w:val="20"/>
        </w:rPr>
      </w:pPr>
    </w:p>
    <w:p w14:paraId="0CB5B798" w14:textId="77777777" w:rsidR="00192D51" w:rsidRDefault="00460E6F">
      <w:pPr>
        <w:pStyle w:val="a4"/>
        <w:numPr>
          <w:ilvl w:val="2"/>
          <w:numId w:val="29"/>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251056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32"/>
        <w:gridCol w:w="1303"/>
        <w:gridCol w:w="965"/>
        <w:gridCol w:w="907"/>
        <w:gridCol w:w="1361"/>
        <w:gridCol w:w="963"/>
        <w:gridCol w:w="965"/>
        <w:gridCol w:w="2211"/>
      </w:tblGrid>
      <w:tr w:rsidR="00192D51" w14:paraId="575CDAC8" w14:textId="77777777">
        <w:trPr>
          <w:trHeight w:val="758"/>
        </w:trPr>
        <w:tc>
          <w:tcPr>
            <w:tcW w:w="2100" w:type="dxa"/>
            <w:gridSpan w:val="2"/>
            <w:vMerge w:val="restart"/>
          </w:tcPr>
          <w:p w14:paraId="694A242D" w14:textId="77777777" w:rsidR="00192D51" w:rsidRDefault="00460E6F">
            <w:pPr>
              <w:pStyle w:val="TableParagraph"/>
              <w:spacing w:before="95"/>
              <w:ind w:left="62"/>
              <w:rPr>
                <w:sz w:val="24"/>
              </w:rPr>
            </w:pPr>
            <w:r>
              <w:rPr>
                <w:spacing w:val="-2"/>
                <w:sz w:val="24"/>
              </w:rPr>
              <w:t>Документ</w:t>
            </w:r>
          </w:p>
        </w:tc>
        <w:tc>
          <w:tcPr>
            <w:tcW w:w="3175" w:type="dxa"/>
            <w:gridSpan w:val="3"/>
          </w:tcPr>
          <w:p w14:paraId="5C5ABCAB"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289" w:type="dxa"/>
            <w:gridSpan w:val="3"/>
          </w:tcPr>
          <w:p w14:paraId="2004E2A9" w14:textId="77777777" w:rsidR="00192D51" w:rsidRDefault="00460E6F">
            <w:pPr>
              <w:pStyle w:val="TableParagraph"/>
              <w:spacing w:before="95"/>
              <w:ind w:left="63" w:right="110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76782E81" w14:textId="77777777" w:rsidR="00192D51" w:rsidRDefault="00460E6F">
            <w:pPr>
              <w:pStyle w:val="TableParagraph"/>
              <w:spacing w:before="95"/>
              <w:ind w:left="62" w:right="375"/>
              <w:rPr>
                <w:sz w:val="24"/>
              </w:rPr>
            </w:pPr>
            <w:r>
              <w:rPr>
                <w:spacing w:val="-2"/>
                <w:sz w:val="24"/>
              </w:rPr>
              <w:t>Предельные объемы</w:t>
            </w:r>
          </w:p>
          <w:p w14:paraId="7B9D0525" w14:textId="77777777" w:rsidR="00192D51" w:rsidRDefault="00460E6F">
            <w:pPr>
              <w:pStyle w:val="TableParagraph"/>
              <w:ind w:left="62" w:right="129"/>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51DB4710"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p w14:paraId="64421CEF" w14:textId="77777777" w:rsidR="00192D51" w:rsidRDefault="00460E6F">
            <w:pPr>
              <w:pStyle w:val="TableParagraph"/>
              <w:ind w:left="62" w:right="298"/>
              <w:rPr>
                <w:sz w:val="24"/>
              </w:rPr>
            </w:pPr>
            <w:r>
              <w:rPr>
                <w:sz w:val="24"/>
              </w:rPr>
              <w:t>(текущий</w:t>
            </w:r>
            <w:r>
              <w:rPr>
                <w:spacing w:val="-15"/>
                <w:sz w:val="24"/>
              </w:rPr>
              <w:t xml:space="preserve"> </w:t>
            </w:r>
            <w:r>
              <w:rPr>
                <w:sz w:val="24"/>
              </w:rPr>
              <w:t>период) (при наличии)</w:t>
            </w:r>
          </w:p>
        </w:tc>
      </w:tr>
      <w:tr w:rsidR="00192D51" w14:paraId="279C9439" w14:textId="77777777">
        <w:trPr>
          <w:trHeight w:val="755"/>
        </w:trPr>
        <w:tc>
          <w:tcPr>
            <w:tcW w:w="2100" w:type="dxa"/>
            <w:gridSpan w:val="2"/>
            <w:vMerge/>
            <w:tcBorders>
              <w:top w:val="nil"/>
            </w:tcBorders>
          </w:tcPr>
          <w:p w14:paraId="20422252" w14:textId="77777777" w:rsidR="00192D51" w:rsidRDefault="00192D51">
            <w:pPr>
              <w:rPr>
                <w:sz w:val="2"/>
                <w:szCs w:val="2"/>
              </w:rPr>
            </w:pPr>
          </w:p>
        </w:tc>
        <w:tc>
          <w:tcPr>
            <w:tcW w:w="1303" w:type="dxa"/>
            <w:vMerge w:val="restart"/>
          </w:tcPr>
          <w:p w14:paraId="242B5A57" w14:textId="77777777" w:rsidR="00192D51" w:rsidRDefault="00460E6F">
            <w:pPr>
              <w:pStyle w:val="TableParagraph"/>
              <w:spacing w:before="92"/>
              <w:ind w:left="62"/>
              <w:rPr>
                <w:sz w:val="24"/>
              </w:rPr>
            </w:pPr>
            <w:r>
              <w:rPr>
                <w:spacing w:val="-5"/>
                <w:sz w:val="24"/>
              </w:rPr>
              <w:t>на</w:t>
            </w:r>
          </w:p>
          <w:p w14:paraId="2E357813" w14:textId="77777777" w:rsidR="00192D51" w:rsidRDefault="00460E6F">
            <w:pPr>
              <w:pStyle w:val="TableParagraph"/>
              <w:ind w:left="62"/>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872" w:type="dxa"/>
            <w:gridSpan w:val="2"/>
          </w:tcPr>
          <w:p w14:paraId="544C3AC8" w14:textId="77777777" w:rsidR="00192D51" w:rsidRDefault="00460E6F">
            <w:pPr>
              <w:pStyle w:val="TableParagraph"/>
              <w:spacing w:before="92"/>
              <w:ind w:left="62" w:right="493"/>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61" w:type="dxa"/>
            <w:vMerge w:val="restart"/>
          </w:tcPr>
          <w:p w14:paraId="0B77E83F" w14:textId="77777777" w:rsidR="00192D51" w:rsidRDefault="00460E6F">
            <w:pPr>
              <w:pStyle w:val="TableParagraph"/>
              <w:spacing w:before="92"/>
              <w:ind w:left="63" w:right="101"/>
              <w:jc w:val="both"/>
              <w:rPr>
                <w:sz w:val="24"/>
              </w:rPr>
            </w:pPr>
            <w:r>
              <w:rPr>
                <w:sz w:val="24"/>
              </w:rPr>
              <w:t>на</w:t>
            </w:r>
            <w:r>
              <w:rPr>
                <w:spacing w:val="-15"/>
                <w:sz w:val="24"/>
              </w:rPr>
              <w:t xml:space="preserve"> </w:t>
            </w:r>
            <w:r>
              <w:rPr>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928" w:type="dxa"/>
            <w:gridSpan w:val="2"/>
          </w:tcPr>
          <w:p w14:paraId="12156758" w14:textId="77777777" w:rsidR="00192D51" w:rsidRDefault="00460E6F">
            <w:pPr>
              <w:pStyle w:val="TableParagraph"/>
              <w:spacing w:before="92"/>
              <w:ind w:left="63" w:right="54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5A2A661F" w14:textId="77777777" w:rsidR="00192D51" w:rsidRDefault="00192D51">
            <w:pPr>
              <w:rPr>
                <w:sz w:val="2"/>
                <w:szCs w:val="2"/>
              </w:rPr>
            </w:pPr>
          </w:p>
        </w:tc>
      </w:tr>
      <w:tr w:rsidR="00192D51" w14:paraId="0D9029D9" w14:textId="77777777">
        <w:trPr>
          <w:trHeight w:val="755"/>
        </w:trPr>
        <w:tc>
          <w:tcPr>
            <w:tcW w:w="1068" w:type="dxa"/>
          </w:tcPr>
          <w:p w14:paraId="3CEF03D5" w14:textId="77777777" w:rsidR="00192D51" w:rsidRDefault="00460E6F">
            <w:pPr>
              <w:pStyle w:val="TableParagraph"/>
              <w:spacing w:before="92"/>
              <w:ind w:left="62"/>
              <w:rPr>
                <w:sz w:val="24"/>
              </w:rPr>
            </w:pPr>
            <w:r>
              <w:rPr>
                <w:spacing w:val="-2"/>
                <w:sz w:val="24"/>
              </w:rPr>
              <w:t>номер</w:t>
            </w:r>
          </w:p>
        </w:tc>
        <w:tc>
          <w:tcPr>
            <w:tcW w:w="1032" w:type="dxa"/>
          </w:tcPr>
          <w:p w14:paraId="3872D3E7" w14:textId="77777777" w:rsidR="00192D51" w:rsidRDefault="00460E6F">
            <w:pPr>
              <w:pStyle w:val="TableParagraph"/>
              <w:spacing w:before="92"/>
              <w:ind w:left="62"/>
              <w:rPr>
                <w:sz w:val="24"/>
              </w:rPr>
            </w:pPr>
            <w:r>
              <w:rPr>
                <w:spacing w:val="-4"/>
                <w:sz w:val="24"/>
              </w:rPr>
              <w:t>дата</w:t>
            </w:r>
          </w:p>
        </w:tc>
        <w:tc>
          <w:tcPr>
            <w:tcW w:w="1303" w:type="dxa"/>
            <w:vMerge/>
            <w:tcBorders>
              <w:top w:val="nil"/>
            </w:tcBorders>
          </w:tcPr>
          <w:p w14:paraId="2838105F" w14:textId="77777777" w:rsidR="00192D51" w:rsidRDefault="00192D51">
            <w:pPr>
              <w:rPr>
                <w:sz w:val="2"/>
                <w:szCs w:val="2"/>
              </w:rPr>
            </w:pPr>
          </w:p>
        </w:tc>
        <w:tc>
          <w:tcPr>
            <w:tcW w:w="965" w:type="dxa"/>
          </w:tcPr>
          <w:p w14:paraId="09D8E2FC" w14:textId="77777777" w:rsidR="00192D51" w:rsidRDefault="00460E6F">
            <w:pPr>
              <w:pStyle w:val="TableParagraph"/>
              <w:spacing w:before="92"/>
              <w:ind w:left="62" w:right="127"/>
              <w:rPr>
                <w:sz w:val="24"/>
              </w:rPr>
            </w:pPr>
            <w:r>
              <w:rPr>
                <w:spacing w:val="-2"/>
                <w:sz w:val="24"/>
              </w:rPr>
              <w:t xml:space="preserve">первый </w:t>
            </w:r>
            <w:r>
              <w:rPr>
                <w:spacing w:val="-4"/>
                <w:sz w:val="24"/>
              </w:rPr>
              <w:t>год</w:t>
            </w:r>
          </w:p>
        </w:tc>
        <w:tc>
          <w:tcPr>
            <w:tcW w:w="907" w:type="dxa"/>
          </w:tcPr>
          <w:p w14:paraId="6088822F" w14:textId="77777777" w:rsidR="00192D51" w:rsidRDefault="00460E6F">
            <w:pPr>
              <w:pStyle w:val="TableParagraph"/>
              <w:spacing w:before="92"/>
              <w:ind w:left="63" w:right="119"/>
              <w:rPr>
                <w:sz w:val="24"/>
              </w:rPr>
            </w:pPr>
            <w:r>
              <w:rPr>
                <w:spacing w:val="-2"/>
                <w:sz w:val="24"/>
              </w:rPr>
              <w:t xml:space="preserve">второй </w:t>
            </w:r>
            <w:r>
              <w:rPr>
                <w:spacing w:val="-4"/>
                <w:sz w:val="24"/>
              </w:rPr>
              <w:t>год</w:t>
            </w:r>
          </w:p>
        </w:tc>
        <w:tc>
          <w:tcPr>
            <w:tcW w:w="1361" w:type="dxa"/>
            <w:vMerge/>
            <w:tcBorders>
              <w:top w:val="nil"/>
            </w:tcBorders>
          </w:tcPr>
          <w:p w14:paraId="6FF73E75" w14:textId="77777777" w:rsidR="00192D51" w:rsidRDefault="00192D51">
            <w:pPr>
              <w:rPr>
                <w:sz w:val="2"/>
                <w:szCs w:val="2"/>
              </w:rPr>
            </w:pPr>
          </w:p>
        </w:tc>
        <w:tc>
          <w:tcPr>
            <w:tcW w:w="963" w:type="dxa"/>
          </w:tcPr>
          <w:p w14:paraId="7B23F23B" w14:textId="77777777" w:rsidR="00192D51" w:rsidRDefault="00460E6F">
            <w:pPr>
              <w:pStyle w:val="TableParagraph"/>
              <w:spacing w:before="92"/>
              <w:ind w:left="63" w:right="124"/>
              <w:rPr>
                <w:sz w:val="24"/>
              </w:rPr>
            </w:pPr>
            <w:r>
              <w:rPr>
                <w:spacing w:val="-2"/>
                <w:sz w:val="24"/>
              </w:rPr>
              <w:t xml:space="preserve">первый </w:t>
            </w:r>
            <w:r>
              <w:rPr>
                <w:spacing w:val="-4"/>
                <w:sz w:val="24"/>
              </w:rPr>
              <w:t>год</w:t>
            </w:r>
          </w:p>
        </w:tc>
        <w:tc>
          <w:tcPr>
            <w:tcW w:w="965" w:type="dxa"/>
          </w:tcPr>
          <w:p w14:paraId="2D10B8A5" w14:textId="77777777" w:rsidR="00192D51" w:rsidRDefault="00460E6F">
            <w:pPr>
              <w:pStyle w:val="TableParagraph"/>
              <w:spacing w:before="92"/>
              <w:ind w:left="63" w:right="177"/>
              <w:rPr>
                <w:sz w:val="24"/>
              </w:rPr>
            </w:pPr>
            <w:r>
              <w:rPr>
                <w:spacing w:val="-2"/>
                <w:sz w:val="24"/>
              </w:rPr>
              <w:t xml:space="preserve">второй </w:t>
            </w:r>
            <w:r>
              <w:rPr>
                <w:spacing w:val="-4"/>
                <w:sz w:val="24"/>
              </w:rPr>
              <w:t>год</w:t>
            </w:r>
          </w:p>
        </w:tc>
        <w:tc>
          <w:tcPr>
            <w:tcW w:w="2211" w:type="dxa"/>
            <w:vMerge/>
            <w:tcBorders>
              <w:top w:val="nil"/>
            </w:tcBorders>
          </w:tcPr>
          <w:p w14:paraId="75886B7A" w14:textId="77777777" w:rsidR="00192D51" w:rsidRDefault="00192D51">
            <w:pPr>
              <w:rPr>
                <w:sz w:val="2"/>
                <w:szCs w:val="2"/>
              </w:rPr>
            </w:pPr>
          </w:p>
        </w:tc>
      </w:tr>
      <w:tr w:rsidR="00192D51" w14:paraId="0F2CD6AE" w14:textId="77777777">
        <w:trPr>
          <w:trHeight w:val="480"/>
        </w:trPr>
        <w:tc>
          <w:tcPr>
            <w:tcW w:w="1068" w:type="dxa"/>
          </w:tcPr>
          <w:p w14:paraId="6EA22D7D" w14:textId="77777777" w:rsidR="00192D51" w:rsidRDefault="00460E6F">
            <w:pPr>
              <w:pStyle w:val="TableParagraph"/>
              <w:spacing w:before="92"/>
              <w:ind w:left="62"/>
              <w:rPr>
                <w:sz w:val="24"/>
              </w:rPr>
            </w:pPr>
            <w:r>
              <w:rPr>
                <w:spacing w:val="-10"/>
                <w:sz w:val="24"/>
              </w:rPr>
              <w:t>1</w:t>
            </w:r>
          </w:p>
        </w:tc>
        <w:tc>
          <w:tcPr>
            <w:tcW w:w="1032" w:type="dxa"/>
          </w:tcPr>
          <w:p w14:paraId="5EB8156F" w14:textId="77777777" w:rsidR="00192D51" w:rsidRDefault="00460E6F">
            <w:pPr>
              <w:pStyle w:val="TableParagraph"/>
              <w:spacing w:before="92"/>
              <w:ind w:left="62"/>
              <w:rPr>
                <w:sz w:val="24"/>
              </w:rPr>
            </w:pPr>
            <w:r>
              <w:rPr>
                <w:spacing w:val="-10"/>
                <w:sz w:val="24"/>
              </w:rPr>
              <w:t>2</w:t>
            </w:r>
          </w:p>
        </w:tc>
        <w:tc>
          <w:tcPr>
            <w:tcW w:w="1303" w:type="dxa"/>
          </w:tcPr>
          <w:p w14:paraId="571B3B6F" w14:textId="77777777" w:rsidR="00192D51" w:rsidRDefault="00460E6F">
            <w:pPr>
              <w:pStyle w:val="TableParagraph"/>
              <w:spacing w:before="92"/>
              <w:ind w:left="62"/>
              <w:rPr>
                <w:sz w:val="24"/>
              </w:rPr>
            </w:pPr>
            <w:r>
              <w:rPr>
                <w:spacing w:val="-10"/>
                <w:sz w:val="24"/>
              </w:rPr>
              <w:t>3</w:t>
            </w:r>
          </w:p>
        </w:tc>
        <w:tc>
          <w:tcPr>
            <w:tcW w:w="965" w:type="dxa"/>
          </w:tcPr>
          <w:p w14:paraId="4AC3F1AF" w14:textId="77777777" w:rsidR="00192D51" w:rsidRDefault="00460E6F">
            <w:pPr>
              <w:pStyle w:val="TableParagraph"/>
              <w:spacing w:before="92"/>
              <w:ind w:left="62"/>
              <w:rPr>
                <w:sz w:val="24"/>
              </w:rPr>
            </w:pPr>
            <w:r>
              <w:rPr>
                <w:spacing w:val="-10"/>
                <w:sz w:val="24"/>
              </w:rPr>
              <w:t>4</w:t>
            </w:r>
          </w:p>
        </w:tc>
        <w:tc>
          <w:tcPr>
            <w:tcW w:w="907" w:type="dxa"/>
          </w:tcPr>
          <w:p w14:paraId="5A1B90AD" w14:textId="77777777" w:rsidR="00192D51" w:rsidRDefault="00460E6F">
            <w:pPr>
              <w:pStyle w:val="TableParagraph"/>
              <w:spacing w:before="92"/>
              <w:ind w:left="63"/>
              <w:rPr>
                <w:sz w:val="24"/>
              </w:rPr>
            </w:pPr>
            <w:r>
              <w:rPr>
                <w:spacing w:val="-10"/>
                <w:sz w:val="24"/>
              </w:rPr>
              <w:t>5</w:t>
            </w:r>
          </w:p>
        </w:tc>
        <w:tc>
          <w:tcPr>
            <w:tcW w:w="1361" w:type="dxa"/>
          </w:tcPr>
          <w:p w14:paraId="6E8A2F56" w14:textId="77777777" w:rsidR="00192D51" w:rsidRDefault="00460E6F">
            <w:pPr>
              <w:pStyle w:val="TableParagraph"/>
              <w:spacing w:before="92"/>
              <w:ind w:left="63"/>
              <w:rPr>
                <w:sz w:val="24"/>
              </w:rPr>
            </w:pPr>
            <w:r>
              <w:rPr>
                <w:spacing w:val="-10"/>
                <w:sz w:val="24"/>
              </w:rPr>
              <w:t>6</w:t>
            </w:r>
          </w:p>
        </w:tc>
        <w:tc>
          <w:tcPr>
            <w:tcW w:w="963" w:type="dxa"/>
          </w:tcPr>
          <w:p w14:paraId="4646E510" w14:textId="77777777" w:rsidR="00192D51" w:rsidRDefault="00460E6F">
            <w:pPr>
              <w:pStyle w:val="TableParagraph"/>
              <w:spacing w:before="92"/>
              <w:ind w:left="63"/>
              <w:rPr>
                <w:sz w:val="24"/>
              </w:rPr>
            </w:pPr>
            <w:r>
              <w:rPr>
                <w:spacing w:val="-10"/>
                <w:sz w:val="24"/>
              </w:rPr>
              <w:t>7</w:t>
            </w:r>
          </w:p>
        </w:tc>
        <w:tc>
          <w:tcPr>
            <w:tcW w:w="965" w:type="dxa"/>
          </w:tcPr>
          <w:p w14:paraId="28CE632B" w14:textId="77777777" w:rsidR="00192D51" w:rsidRDefault="00460E6F">
            <w:pPr>
              <w:pStyle w:val="TableParagraph"/>
              <w:spacing w:before="92"/>
              <w:ind w:left="63"/>
              <w:rPr>
                <w:sz w:val="24"/>
              </w:rPr>
            </w:pPr>
            <w:r>
              <w:rPr>
                <w:spacing w:val="-10"/>
                <w:sz w:val="24"/>
              </w:rPr>
              <w:t>8</w:t>
            </w:r>
          </w:p>
        </w:tc>
        <w:tc>
          <w:tcPr>
            <w:tcW w:w="2211" w:type="dxa"/>
          </w:tcPr>
          <w:p w14:paraId="10BF1F9F" w14:textId="77777777" w:rsidR="00192D51" w:rsidRDefault="00460E6F">
            <w:pPr>
              <w:pStyle w:val="TableParagraph"/>
              <w:spacing w:before="92"/>
              <w:ind w:left="62"/>
              <w:rPr>
                <w:sz w:val="24"/>
              </w:rPr>
            </w:pPr>
            <w:r>
              <w:rPr>
                <w:spacing w:val="-10"/>
                <w:sz w:val="24"/>
              </w:rPr>
              <w:t>9</w:t>
            </w:r>
          </w:p>
        </w:tc>
      </w:tr>
      <w:tr w:rsidR="00192D51" w14:paraId="3480BBBF" w14:textId="77777777">
        <w:trPr>
          <w:trHeight w:val="479"/>
        </w:trPr>
        <w:tc>
          <w:tcPr>
            <w:tcW w:w="1068" w:type="dxa"/>
          </w:tcPr>
          <w:p w14:paraId="4634825D" w14:textId="77777777" w:rsidR="00192D51" w:rsidRDefault="00192D51">
            <w:pPr>
              <w:pStyle w:val="TableParagraph"/>
            </w:pPr>
          </w:p>
        </w:tc>
        <w:tc>
          <w:tcPr>
            <w:tcW w:w="1032" w:type="dxa"/>
          </w:tcPr>
          <w:p w14:paraId="677A099E" w14:textId="77777777" w:rsidR="00192D51" w:rsidRDefault="00192D51">
            <w:pPr>
              <w:pStyle w:val="TableParagraph"/>
            </w:pPr>
          </w:p>
        </w:tc>
        <w:tc>
          <w:tcPr>
            <w:tcW w:w="1303" w:type="dxa"/>
          </w:tcPr>
          <w:p w14:paraId="4FCFD873" w14:textId="77777777" w:rsidR="00192D51" w:rsidRDefault="00192D51">
            <w:pPr>
              <w:pStyle w:val="TableParagraph"/>
            </w:pPr>
          </w:p>
        </w:tc>
        <w:tc>
          <w:tcPr>
            <w:tcW w:w="965" w:type="dxa"/>
          </w:tcPr>
          <w:p w14:paraId="73AF9CC0" w14:textId="77777777" w:rsidR="00192D51" w:rsidRDefault="00192D51">
            <w:pPr>
              <w:pStyle w:val="TableParagraph"/>
            </w:pPr>
          </w:p>
        </w:tc>
        <w:tc>
          <w:tcPr>
            <w:tcW w:w="907" w:type="dxa"/>
          </w:tcPr>
          <w:p w14:paraId="331D5DF3" w14:textId="77777777" w:rsidR="00192D51" w:rsidRDefault="00192D51">
            <w:pPr>
              <w:pStyle w:val="TableParagraph"/>
            </w:pPr>
          </w:p>
        </w:tc>
        <w:tc>
          <w:tcPr>
            <w:tcW w:w="1361" w:type="dxa"/>
          </w:tcPr>
          <w:p w14:paraId="08A9F1D9" w14:textId="77777777" w:rsidR="00192D51" w:rsidRDefault="00192D51">
            <w:pPr>
              <w:pStyle w:val="TableParagraph"/>
            </w:pPr>
          </w:p>
        </w:tc>
        <w:tc>
          <w:tcPr>
            <w:tcW w:w="963" w:type="dxa"/>
          </w:tcPr>
          <w:p w14:paraId="7AAFB8A4" w14:textId="77777777" w:rsidR="00192D51" w:rsidRDefault="00192D51">
            <w:pPr>
              <w:pStyle w:val="TableParagraph"/>
            </w:pPr>
          </w:p>
        </w:tc>
        <w:tc>
          <w:tcPr>
            <w:tcW w:w="965" w:type="dxa"/>
          </w:tcPr>
          <w:p w14:paraId="424B6F3A" w14:textId="77777777" w:rsidR="00192D51" w:rsidRDefault="00192D51">
            <w:pPr>
              <w:pStyle w:val="TableParagraph"/>
            </w:pPr>
          </w:p>
        </w:tc>
        <w:tc>
          <w:tcPr>
            <w:tcW w:w="2211" w:type="dxa"/>
          </w:tcPr>
          <w:p w14:paraId="62F6E374" w14:textId="77777777" w:rsidR="00192D51" w:rsidRDefault="00192D51">
            <w:pPr>
              <w:pStyle w:val="TableParagraph"/>
            </w:pPr>
          </w:p>
        </w:tc>
      </w:tr>
      <w:tr w:rsidR="00192D51" w14:paraId="326942E9" w14:textId="77777777">
        <w:trPr>
          <w:trHeight w:val="479"/>
        </w:trPr>
        <w:tc>
          <w:tcPr>
            <w:tcW w:w="1068" w:type="dxa"/>
            <w:tcBorders>
              <w:left w:val="nil"/>
              <w:bottom w:val="nil"/>
            </w:tcBorders>
          </w:tcPr>
          <w:p w14:paraId="49AF69B9" w14:textId="77777777" w:rsidR="00192D51" w:rsidRDefault="00192D51">
            <w:pPr>
              <w:pStyle w:val="TableParagraph"/>
            </w:pPr>
          </w:p>
        </w:tc>
        <w:tc>
          <w:tcPr>
            <w:tcW w:w="1032" w:type="dxa"/>
          </w:tcPr>
          <w:p w14:paraId="6977C827" w14:textId="77777777" w:rsidR="00192D51" w:rsidRDefault="00460E6F">
            <w:pPr>
              <w:pStyle w:val="TableParagraph"/>
              <w:spacing w:before="95"/>
              <w:ind w:left="62"/>
              <w:rPr>
                <w:sz w:val="24"/>
              </w:rPr>
            </w:pPr>
            <w:r>
              <w:rPr>
                <w:spacing w:val="-2"/>
                <w:sz w:val="24"/>
              </w:rPr>
              <w:t>Итого</w:t>
            </w:r>
          </w:p>
        </w:tc>
        <w:tc>
          <w:tcPr>
            <w:tcW w:w="1303" w:type="dxa"/>
          </w:tcPr>
          <w:p w14:paraId="33467A3A" w14:textId="77777777" w:rsidR="00192D51" w:rsidRDefault="00192D51">
            <w:pPr>
              <w:pStyle w:val="TableParagraph"/>
            </w:pPr>
          </w:p>
        </w:tc>
        <w:tc>
          <w:tcPr>
            <w:tcW w:w="965" w:type="dxa"/>
          </w:tcPr>
          <w:p w14:paraId="31CBD8CA" w14:textId="77777777" w:rsidR="00192D51" w:rsidRDefault="00192D51">
            <w:pPr>
              <w:pStyle w:val="TableParagraph"/>
            </w:pPr>
          </w:p>
        </w:tc>
        <w:tc>
          <w:tcPr>
            <w:tcW w:w="907" w:type="dxa"/>
          </w:tcPr>
          <w:p w14:paraId="74488F6D" w14:textId="77777777" w:rsidR="00192D51" w:rsidRDefault="00192D51">
            <w:pPr>
              <w:pStyle w:val="TableParagraph"/>
            </w:pPr>
          </w:p>
        </w:tc>
        <w:tc>
          <w:tcPr>
            <w:tcW w:w="1361" w:type="dxa"/>
          </w:tcPr>
          <w:p w14:paraId="1EB344D5" w14:textId="77777777" w:rsidR="00192D51" w:rsidRDefault="00192D51">
            <w:pPr>
              <w:pStyle w:val="TableParagraph"/>
            </w:pPr>
          </w:p>
        </w:tc>
        <w:tc>
          <w:tcPr>
            <w:tcW w:w="963" w:type="dxa"/>
          </w:tcPr>
          <w:p w14:paraId="5E645926" w14:textId="77777777" w:rsidR="00192D51" w:rsidRDefault="00192D51">
            <w:pPr>
              <w:pStyle w:val="TableParagraph"/>
            </w:pPr>
          </w:p>
        </w:tc>
        <w:tc>
          <w:tcPr>
            <w:tcW w:w="965" w:type="dxa"/>
          </w:tcPr>
          <w:p w14:paraId="4ABCE25E" w14:textId="77777777" w:rsidR="00192D51" w:rsidRDefault="00192D51">
            <w:pPr>
              <w:pStyle w:val="TableParagraph"/>
            </w:pPr>
          </w:p>
        </w:tc>
        <w:tc>
          <w:tcPr>
            <w:tcW w:w="2211" w:type="dxa"/>
          </w:tcPr>
          <w:p w14:paraId="4B4508A3" w14:textId="77777777" w:rsidR="00192D51" w:rsidRDefault="00192D51">
            <w:pPr>
              <w:pStyle w:val="TableParagraph"/>
            </w:pPr>
          </w:p>
        </w:tc>
      </w:tr>
    </w:tbl>
    <w:p w14:paraId="0B38BB7D" w14:textId="77777777" w:rsidR="00192D51" w:rsidRDefault="00192D51">
      <w:pPr>
        <w:pStyle w:val="TableParagraph"/>
        <w:sectPr w:rsidR="00192D51">
          <w:pgSz w:w="16840" w:h="11910" w:orient="landscape"/>
          <w:pgMar w:top="1100" w:right="1417" w:bottom="280" w:left="1275" w:header="720" w:footer="720" w:gutter="0"/>
          <w:cols w:space="720"/>
        </w:sectPr>
      </w:pPr>
    </w:p>
    <w:p w14:paraId="1A7D71E5" w14:textId="77777777" w:rsidR="00192D51" w:rsidRDefault="00460E6F">
      <w:pPr>
        <w:pStyle w:val="a4"/>
        <w:numPr>
          <w:ilvl w:val="0"/>
          <w:numId w:val="29"/>
        </w:numPr>
        <w:tabs>
          <w:tab w:val="left" w:pos="2924"/>
        </w:tabs>
        <w:spacing w:before="70"/>
        <w:ind w:left="292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9871C9B" w14:textId="77777777" w:rsidR="00192D51" w:rsidRDefault="00192D51">
      <w:pPr>
        <w:pStyle w:val="a3"/>
        <w:spacing w:before="1"/>
        <w:ind w:left="0"/>
        <w:jc w:val="left"/>
        <w:rPr>
          <w:rFonts w:ascii="Courier New"/>
          <w:sz w:val="20"/>
        </w:rPr>
      </w:pPr>
    </w:p>
    <w:p w14:paraId="2F614BEA" w14:textId="77777777" w:rsidR="00192D51" w:rsidRDefault="00460E6F">
      <w:pPr>
        <w:pStyle w:val="a4"/>
        <w:numPr>
          <w:ilvl w:val="1"/>
          <w:numId w:val="29"/>
        </w:numPr>
        <w:tabs>
          <w:tab w:val="left" w:pos="2803"/>
        </w:tabs>
        <w:ind w:left="2803" w:hanging="598"/>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42AA0F2C"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476"/>
        <w:gridCol w:w="1133"/>
        <w:gridCol w:w="1077"/>
        <w:gridCol w:w="1019"/>
        <w:gridCol w:w="1303"/>
        <w:gridCol w:w="1360"/>
        <w:gridCol w:w="1418"/>
      </w:tblGrid>
      <w:tr w:rsidR="00192D51" w14:paraId="71533773" w14:textId="77777777">
        <w:trPr>
          <w:trHeight w:val="1584"/>
        </w:trPr>
        <w:tc>
          <w:tcPr>
            <w:tcW w:w="2014" w:type="dxa"/>
            <w:vMerge w:val="restart"/>
          </w:tcPr>
          <w:p w14:paraId="1114E98C" w14:textId="77777777" w:rsidR="00192D51" w:rsidRDefault="00460E6F">
            <w:pPr>
              <w:pStyle w:val="TableParagraph"/>
              <w:spacing w:before="95"/>
              <w:ind w:left="62" w:right="442"/>
              <w:rPr>
                <w:sz w:val="24"/>
              </w:rPr>
            </w:pPr>
            <w:r>
              <w:rPr>
                <w:spacing w:val="-2"/>
                <w:sz w:val="24"/>
              </w:rPr>
              <w:t>Наименование показателя</w:t>
            </w:r>
          </w:p>
        </w:tc>
        <w:tc>
          <w:tcPr>
            <w:tcW w:w="6008" w:type="dxa"/>
            <w:gridSpan w:val="5"/>
          </w:tcPr>
          <w:p w14:paraId="6A505C2D" w14:textId="77777777" w:rsidR="00192D51" w:rsidRDefault="00460E6F">
            <w:pPr>
              <w:pStyle w:val="TableParagraph"/>
              <w:spacing w:before="95"/>
              <w:ind w:left="62"/>
              <w:rPr>
                <w:sz w:val="24"/>
              </w:rPr>
            </w:pPr>
            <w:r>
              <w:rPr>
                <w:sz w:val="24"/>
              </w:rPr>
              <w:t>Поставленные</w:t>
            </w:r>
            <w:r>
              <w:rPr>
                <w:spacing w:val="-6"/>
                <w:sz w:val="24"/>
              </w:rPr>
              <w:t xml:space="preserve"> </w:t>
            </w:r>
            <w:r>
              <w:rPr>
                <w:sz w:val="24"/>
              </w:rPr>
              <w:t>на</w:t>
            </w:r>
            <w:r>
              <w:rPr>
                <w:spacing w:val="-1"/>
                <w:sz w:val="24"/>
              </w:rPr>
              <w:t xml:space="preserve"> </w:t>
            </w:r>
            <w:r>
              <w:rPr>
                <w:sz w:val="24"/>
              </w:rPr>
              <w:t>учет</w:t>
            </w:r>
            <w:r>
              <w:rPr>
                <w:spacing w:val="-2"/>
                <w:sz w:val="24"/>
              </w:rPr>
              <w:t xml:space="preserve"> </w:t>
            </w:r>
            <w:r>
              <w:rPr>
                <w:sz w:val="24"/>
              </w:rPr>
              <w:t>бюджетные</w:t>
            </w:r>
            <w:r>
              <w:rPr>
                <w:spacing w:val="-5"/>
                <w:sz w:val="24"/>
              </w:rPr>
              <w:t xml:space="preserve"> </w:t>
            </w:r>
            <w:r>
              <w:rPr>
                <w:spacing w:val="-2"/>
                <w:sz w:val="24"/>
              </w:rPr>
              <w:t>обязательства</w:t>
            </w:r>
          </w:p>
        </w:tc>
        <w:tc>
          <w:tcPr>
            <w:tcW w:w="1360" w:type="dxa"/>
          </w:tcPr>
          <w:p w14:paraId="27ED0CA8" w14:textId="77777777" w:rsidR="00192D51" w:rsidRDefault="00460E6F">
            <w:pPr>
              <w:pStyle w:val="TableParagraph"/>
              <w:spacing w:before="95"/>
              <w:ind w:left="64"/>
              <w:rPr>
                <w:sz w:val="24"/>
              </w:rPr>
            </w:pPr>
            <w:proofErr w:type="spellStart"/>
            <w:r>
              <w:rPr>
                <w:spacing w:val="-2"/>
                <w:sz w:val="24"/>
              </w:rPr>
              <w:t>Поступлени</w:t>
            </w:r>
            <w:proofErr w:type="spellEnd"/>
            <w:r>
              <w:rPr>
                <w:spacing w:val="-2"/>
                <w:sz w:val="24"/>
              </w:rPr>
              <w:t xml:space="preserve"> </w:t>
            </w:r>
            <w:r>
              <w:rPr>
                <w:sz w:val="24"/>
              </w:rPr>
              <w:t xml:space="preserve">я (с начала </w:t>
            </w:r>
            <w:r>
              <w:rPr>
                <w:spacing w:val="-2"/>
                <w:sz w:val="24"/>
              </w:rPr>
              <w:t xml:space="preserve">текущего </w:t>
            </w:r>
            <w:proofErr w:type="spellStart"/>
            <w:r>
              <w:rPr>
                <w:spacing w:val="-2"/>
                <w:sz w:val="24"/>
              </w:rPr>
              <w:t>финансовог</w:t>
            </w:r>
            <w:proofErr w:type="spellEnd"/>
            <w:r>
              <w:rPr>
                <w:spacing w:val="-2"/>
                <w:sz w:val="24"/>
              </w:rPr>
              <w:t xml:space="preserve"> </w:t>
            </w:r>
            <w:r>
              <w:rPr>
                <w:sz w:val="24"/>
              </w:rPr>
              <w:t>о года)</w:t>
            </w:r>
          </w:p>
        </w:tc>
        <w:tc>
          <w:tcPr>
            <w:tcW w:w="1418" w:type="dxa"/>
          </w:tcPr>
          <w:p w14:paraId="4C0B487F" w14:textId="77777777" w:rsidR="00192D51" w:rsidRDefault="00460E6F">
            <w:pPr>
              <w:pStyle w:val="TableParagraph"/>
              <w:spacing w:before="95"/>
              <w:ind w:left="65" w:right="149"/>
              <w:rPr>
                <w:sz w:val="24"/>
              </w:rPr>
            </w:pPr>
            <w:r>
              <w:rPr>
                <w:sz w:val="24"/>
              </w:rPr>
              <w:t>Выплаты</w:t>
            </w:r>
            <w:r>
              <w:rPr>
                <w:spacing w:val="-15"/>
                <w:sz w:val="24"/>
              </w:rPr>
              <w:t xml:space="preserve"> </w:t>
            </w:r>
            <w:r>
              <w:rPr>
                <w:sz w:val="24"/>
              </w:rPr>
              <w:t xml:space="preserve">(с </w:t>
            </w:r>
            <w:r>
              <w:rPr>
                <w:spacing w:val="-2"/>
                <w:sz w:val="24"/>
              </w:rPr>
              <w:t>начала</w:t>
            </w:r>
          </w:p>
          <w:p w14:paraId="67E90434" w14:textId="77777777" w:rsidR="00192D51" w:rsidRDefault="00460E6F">
            <w:pPr>
              <w:pStyle w:val="TableParagraph"/>
              <w:ind w:left="65" w:right="57"/>
              <w:rPr>
                <w:sz w:val="24"/>
              </w:rPr>
            </w:pPr>
            <w:r>
              <w:rPr>
                <w:spacing w:val="-2"/>
                <w:sz w:val="24"/>
              </w:rPr>
              <w:t xml:space="preserve">текущего </w:t>
            </w:r>
            <w:proofErr w:type="spellStart"/>
            <w:r>
              <w:rPr>
                <w:spacing w:val="-2"/>
                <w:sz w:val="24"/>
              </w:rPr>
              <w:t>финансовог</w:t>
            </w:r>
            <w:proofErr w:type="spellEnd"/>
            <w:r>
              <w:rPr>
                <w:spacing w:val="-2"/>
                <w:sz w:val="24"/>
              </w:rPr>
              <w:t xml:space="preserve"> </w:t>
            </w:r>
            <w:r>
              <w:rPr>
                <w:sz w:val="24"/>
              </w:rPr>
              <w:t>о года)</w:t>
            </w:r>
          </w:p>
        </w:tc>
      </w:tr>
      <w:tr w:rsidR="00192D51" w14:paraId="3D6B21D6" w14:textId="77777777">
        <w:trPr>
          <w:trHeight w:val="481"/>
        </w:trPr>
        <w:tc>
          <w:tcPr>
            <w:tcW w:w="2014" w:type="dxa"/>
            <w:vMerge/>
            <w:tcBorders>
              <w:top w:val="nil"/>
            </w:tcBorders>
          </w:tcPr>
          <w:p w14:paraId="20831A96" w14:textId="77777777" w:rsidR="00192D51" w:rsidRDefault="00192D51">
            <w:pPr>
              <w:rPr>
                <w:sz w:val="2"/>
                <w:szCs w:val="2"/>
              </w:rPr>
            </w:pPr>
          </w:p>
        </w:tc>
        <w:tc>
          <w:tcPr>
            <w:tcW w:w="1476" w:type="dxa"/>
            <w:vMerge w:val="restart"/>
          </w:tcPr>
          <w:p w14:paraId="609F9DDE" w14:textId="77777777" w:rsidR="00192D51" w:rsidRDefault="00460E6F">
            <w:pPr>
              <w:pStyle w:val="TableParagraph"/>
              <w:spacing w:before="95"/>
              <w:ind w:left="62"/>
              <w:rPr>
                <w:sz w:val="24"/>
              </w:rPr>
            </w:pPr>
            <w:r>
              <w:rPr>
                <w:sz w:val="24"/>
              </w:rPr>
              <w:t xml:space="preserve">на текущий </w:t>
            </w:r>
            <w:r>
              <w:rPr>
                <w:spacing w:val="-2"/>
                <w:sz w:val="24"/>
              </w:rPr>
              <w:t xml:space="preserve">финансовый </w:t>
            </w:r>
            <w:r>
              <w:rPr>
                <w:spacing w:val="-4"/>
                <w:sz w:val="24"/>
              </w:rPr>
              <w:t>год</w:t>
            </w:r>
          </w:p>
        </w:tc>
        <w:tc>
          <w:tcPr>
            <w:tcW w:w="4532" w:type="dxa"/>
            <w:gridSpan w:val="4"/>
          </w:tcPr>
          <w:p w14:paraId="66784262" w14:textId="77777777" w:rsidR="00192D51" w:rsidRDefault="00460E6F">
            <w:pPr>
              <w:pStyle w:val="TableParagraph"/>
              <w:spacing w:before="95"/>
              <w:ind w:left="12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0" w:type="dxa"/>
            <w:vMerge w:val="restart"/>
          </w:tcPr>
          <w:p w14:paraId="2E97A9A8" w14:textId="77777777" w:rsidR="00192D51" w:rsidRDefault="00192D51">
            <w:pPr>
              <w:pStyle w:val="TableParagraph"/>
            </w:pPr>
          </w:p>
        </w:tc>
        <w:tc>
          <w:tcPr>
            <w:tcW w:w="1418" w:type="dxa"/>
            <w:vMerge w:val="restart"/>
          </w:tcPr>
          <w:p w14:paraId="0B5455C5" w14:textId="77777777" w:rsidR="00192D51" w:rsidRDefault="00192D51">
            <w:pPr>
              <w:pStyle w:val="TableParagraph"/>
            </w:pPr>
          </w:p>
        </w:tc>
      </w:tr>
      <w:tr w:rsidR="00192D51" w14:paraId="6DE4A57D" w14:textId="77777777">
        <w:trPr>
          <w:trHeight w:val="755"/>
        </w:trPr>
        <w:tc>
          <w:tcPr>
            <w:tcW w:w="2014" w:type="dxa"/>
            <w:vMerge/>
            <w:tcBorders>
              <w:top w:val="nil"/>
            </w:tcBorders>
          </w:tcPr>
          <w:p w14:paraId="51FDDC38" w14:textId="77777777" w:rsidR="00192D51" w:rsidRDefault="00192D51">
            <w:pPr>
              <w:rPr>
                <w:sz w:val="2"/>
                <w:szCs w:val="2"/>
              </w:rPr>
            </w:pPr>
          </w:p>
        </w:tc>
        <w:tc>
          <w:tcPr>
            <w:tcW w:w="1476" w:type="dxa"/>
            <w:vMerge/>
            <w:tcBorders>
              <w:top w:val="nil"/>
            </w:tcBorders>
          </w:tcPr>
          <w:p w14:paraId="12F62325" w14:textId="77777777" w:rsidR="00192D51" w:rsidRDefault="00192D51">
            <w:pPr>
              <w:rPr>
                <w:sz w:val="2"/>
                <w:szCs w:val="2"/>
              </w:rPr>
            </w:pPr>
          </w:p>
        </w:tc>
        <w:tc>
          <w:tcPr>
            <w:tcW w:w="1133" w:type="dxa"/>
          </w:tcPr>
          <w:p w14:paraId="07AEEAE8" w14:textId="77777777" w:rsidR="00192D51" w:rsidRDefault="00460E6F">
            <w:pPr>
              <w:pStyle w:val="TableParagraph"/>
              <w:spacing w:before="92"/>
              <w:ind w:left="59" w:right="298"/>
              <w:rPr>
                <w:sz w:val="24"/>
              </w:rPr>
            </w:pPr>
            <w:r>
              <w:rPr>
                <w:spacing w:val="-2"/>
                <w:sz w:val="24"/>
              </w:rPr>
              <w:t xml:space="preserve">первый </w:t>
            </w:r>
            <w:r>
              <w:rPr>
                <w:spacing w:val="-4"/>
                <w:sz w:val="24"/>
              </w:rPr>
              <w:t>год</w:t>
            </w:r>
          </w:p>
        </w:tc>
        <w:tc>
          <w:tcPr>
            <w:tcW w:w="1077" w:type="dxa"/>
          </w:tcPr>
          <w:p w14:paraId="5C767D0D" w14:textId="77777777" w:rsidR="00192D51" w:rsidRDefault="00460E6F">
            <w:pPr>
              <w:pStyle w:val="TableParagraph"/>
              <w:spacing w:before="92"/>
              <w:ind w:left="62" w:right="290"/>
              <w:rPr>
                <w:sz w:val="24"/>
              </w:rPr>
            </w:pPr>
            <w:r>
              <w:rPr>
                <w:spacing w:val="-2"/>
                <w:sz w:val="24"/>
              </w:rPr>
              <w:t xml:space="preserve">второй </w:t>
            </w:r>
            <w:r>
              <w:rPr>
                <w:spacing w:val="-4"/>
                <w:sz w:val="24"/>
              </w:rPr>
              <w:t>год</w:t>
            </w:r>
          </w:p>
        </w:tc>
        <w:tc>
          <w:tcPr>
            <w:tcW w:w="1019" w:type="dxa"/>
          </w:tcPr>
          <w:p w14:paraId="48A85375" w14:textId="77777777" w:rsidR="00192D51" w:rsidRDefault="00460E6F">
            <w:pPr>
              <w:pStyle w:val="TableParagraph"/>
              <w:spacing w:before="92"/>
              <w:ind w:left="63" w:right="244"/>
              <w:rPr>
                <w:sz w:val="24"/>
              </w:rPr>
            </w:pPr>
            <w:r>
              <w:rPr>
                <w:spacing w:val="-2"/>
                <w:sz w:val="24"/>
              </w:rPr>
              <w:t xml:space="preserve">третий </w:t>
            </w:r>
            <w:r>
              <w:rPr>
                <w:spacing w:val="-4"/>
                <w:sz w:val="24"/>
              </w:rPr>
              <w:t>год</w:t>
            </w:r>
          </w:p>
        </w:tc>
        <w:tc>
          <w:tcPr>
            <w:tcW w:w="1303" w:type="dxa"/>
          </w:tcPr>
          <w:p w14:paraId="7C969361" w14:textId="77777777" w:rsidR="00192D51" w:rsidRDefault="00460E6F">
            <w:pPr>
              <w:pStyle w:val="TableParagraph"/>
              <w:spacing w:before="92"/>
              <w:ind w:left="64" w:right="160"/>
              <w:rPr>
                <w:sz w:val="24"/>
              </w:rPr>
            </w:pPr>
            <w:r>
              <w:rPr>
                <w:spacing w:val="-2"/>
                <w:sz w:val="24"/>
              </w:rPr>
              <w:t xml:space="preserve">четвертый </w:t>
            </w:r>
            <w:r>
              <w:rPr>
                <w:spacing w:val="-4"/>
                <w:sz w:val="24"/>
              </w:rPr>
              <w:t>год</w:t>
            </w:r>
          </w:p>
        </w:tc>
        <w:tc>
          <w:tcPr>
            <w:tcW w:w="1360" w:type="dxa"/>
            <w:vMerge/>
            <w:tcBorders>
              <w:top w:val="nil"/>
            </w:tcBorders>
          </w:tcPr>
          <w:p w14:paraId="37A0F550" w14:textId="77777777" w:rsidR="00192D51" w:rsidRDefault="00192D51">
            <w:pPr>
              <w:rPr>
                <w:sz w:val="2"/>
                <w:szCs w:val="2"/>
              </w:rPr>
            </w:pPr>
          </w:p>
        </w:tc>
        <w:tc>
          <w:tcPr>
            <w:tcW w:w="1418" w:type="dxa"/>
            <w:vMerge/>
            <w:tcBorders>
              <w:top w:val="nil"/>
            </w:tcBorders>
          </w:tcPr>
          <w:p w14:paraId="34EFC851" w14:textId="77777777" w:rsidR="00192D51" w:rsidRDefault="00192D51">
            <w:pPr>
              <w:rPr>
                <w:sz w:val="2"/>
                <w:szCs w:val="2"/>
              </w:rPr>
            </w:pPr>
          </w:p>
        </w:tc>
      </w:tr>
      <w:tr w:rsidR="00192D51" w14:paraId="39F835D1" w14:textId="77777777">
        <w:trPr>
          <w:trHeight w:val="479"/>
        </w:trPr>
        <w:tc>
          <w:tcPr>
            <w:tcW w:w="2014" w:type="dxa"/>
          </w:tcPr>
          <w:p w14:paraId="77AD92FC" w14:textId="77777777" w:rsidR="00192D51" w:rsidRDefault="00460E6F">
            <w:pPr>
              <w:pStyle w:val="TableParagraph"/>
              <w:spacing w:before="92"/>
              <w:ind w:left="62"/>
              <w:rPr>
                <w:sz w:val="24"/>
              </w:rPr>
            </w:pPr>
            <w:r>
              <w:rPr>
                <w:spacing w:val="-10"/>
                <w:sz w:val="24"/>
              </w:rPr>
              <w:t>1</w:t>
            </w:r>
          </w:p>
        </w:tc>
        <w:tc>
          <w:tcPr>
            <w:tcW w:w="1476" w:type="dxa"/>
          </w:tcPr>
          <w:p w14:paraId="58ECC103" w14:textId="77777777" w:rsidR="00192D51" w:rsidRDefault="00460E6F">
            <w:pPr>
              <w:pStyle w:val="TableParagraph"/>
              <w:spacing w:before="92"/>
              <w:ind w:left="62"/>
              <w:rPr>
                <w:sz w:val="24"/>
              </w:rPr>
            </w:pPr>
            <w:r>
              <w:rPr>
                <w:spacing w:val="-10"/>
                <w:sz w:val="24"/>
              </w:rPr>
              <w:t>2</w:t>
            </w:r>
          </w:p>
        </w:tc>
        <w:tc>
          <w:tcPr>
            <w:tcW w:w="1133" w:type="dxa"/>
          </w:tcPr>
          <w:p w14:paraId="0DB5667C" w14:textId="77777777" w:rsidR="00192D51" w:rsidRDefault="00460E6F">
            <w:pPr>
              <w:pStyle w:val="TableParagraph"/>
              <w:spacing w:before="92"/>
              <w:ind w:left="59"/>
              <w:rPr>
                <w:sz w:val="24"/>
              </w:rPr>
            </w:pPr>
            <w:r>
              <w:rPr>
                <w:spacing w:val="-10"/>
                <w:sz w:val="24"/>
              </w:rPr>
              <w:t>3</w:t>
            </w:r>
          </w:p>
        </w:tc>
        <w:tc>
          <w:tcPr>
            <w:tcW w:w="1077" w:type="dxa"/>
          </w:tcPr>
          <w:p w14:paraId="03296716" w14:textId="77777777" w:rsidR="00192D51" w:rsidRDefault="00460E6F">
            <w:pPr>
              <w:pStyle w:val="TableParagraph"/>
              <w:spacing w:before="92"/>
              <w:ind w:left="62"/>
              <w:rPr>
                <w:sz w:val="24"/>
              </w:rPr>
            </w:pPr>
            <w:r>
              <w:rPr>
                <w:spacing w:val="-10"/>
                <w:sz w:val="24"/>
              </w:rPr>
              <w:t>4</w:t>
            </w:r>
          </w:p>
        </w:tc>
        <w:tc>
          <w:tcPr>
            <w:tcW w:w="1019" w:type="dxa"/>
          </w:tcPr>
          <w:p w14:paraId="666467C5" w14:textId="77777777" w:rsidR="00192D51" w:rsidRDefault="00460E6F">
            <w:pPr>
              <w:pStyle w:val="TableParagraph"/>
              <w:spacing w:before="92"/>
              <w:ind w:left="63"/>
              <w:rPr>
                <w:sz w:val="24"/>
              </w:rPr>
            </w:pPr>
            <w:r>
              <w:rPr>
                <w:spacing w:val="-10"/>
                <w:sz w:val="24"/>
              </w:rPr>
              <w:t>5</w:t>
            </w:r>
          </w:p>
        </w:tc>
        <w:tc>
          <w:tcPr>
            <w:tcW w:w="1303" w:type="dxa"/>
          </w:tcPr>
          <w:p w14:paraId="34EDD3ED" w14:textId="77777777" w:rsidR="00192D51" w:rsidRDefault="00460E6F">
            <w:pPr>
              <w:pStyle w:val="TableParagraph"/>
              <w:spacing w:before="92"/>
              <w:ind w:left="64"/>
              <w:rPr>
                <w:sz w:val="24"/>
              </w:rPr>
            </w:pPr>
            <w:r>
              <w:rPr>
                <w:spacing w:val="-10"/>
                <w:sz w:val="24"/>
              </w:rPr>
              <w:t>6</w:t>
            </w:r>
          </w:p>
        </w:tc>
        <w:tc>
          <w:tcPr>
            <w:tcW w:w="1360" w:type="dxa"/>
          </w:tcPr>
          <w:p w14:paraId="22E7F009" w14:textId="77777777" w:rsidR="00192D51" w:rsidRDefault="00460E6F">
            <w:pPr>
              <w:pStyle w:val="TableParagraph"/>
              <w:spacing w:before="92"/>
              <w:ind w:left="64"/>
              <w:rPr>
                <w:sz w:val="24"/>
              </w:rPr>
            </w:pPr>
            <w:r>
              <w:rPr>
                <w:spacing w:val="-10"/>
                <w:sz w:val="24"/>
              </w:rPr>
              <w:t>7</w:t>
            </w:r>
          </w:p>
        </w:tc>
        <w:tc>
          <w:tcPr>
            <w:tcW w:w="1418" w:type="dxa"/>
          </w:tcPr>
          <w:p w14:paraId="36F040F1" w14:textId="77777777" w:rsidR="00192D51" w:rsidRDefault="00460E6F">
            <w:pPr>
              <w:pStyle w:val="TableParagraph"/>
              <w:spacing w:before="92"/>
              <w:ind w:left="65"/>
              <w:rPr>
                <w:sz w:val="24"/>
              </w:rPr>
            </w:pPr>
            <w:r>
              <w:rPr>
                <w:spacing w:val="-10"/>
                <w:sz w:val="24"/>
              </w:rPr>
              <w:t>8</w:t>
            </w:r>
          </w:p>
        </w:tc>
      </w:tr>
      <w:tr w:rsidR="00192D51" w14:paraId="75BC0E2A" w14:textId="77777777">
        <w:trPr>
          <w:trHeight w:val="480"/>
        </w:trPr>
        <w:tc>
          <w:tcPr>
            <w:tcW w:w="2014" w:type="dxa"/>
          </w:tcPr>
          <w:p w14:paraId="02356BB8"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476" w:type="dxa"/>
          </w:tcPr>
          <w:p w14:paraId="56722EAF" w14:textId="77777777" w:rsidR="00192D51" w:rsidRDefault="00192D51">
            <w:pPr>
              <w:pStyle w:val="TableParagraph"/>
            </w:pPr>
          </w:p>
        </w:tc>
        <w:tc>
          <w:tcPr>
            <w:tcW w:w="1133" w:type="dxa"/>
          </w:tcPr>
          <w:p w14:paraId="7575DC4B" w14:textId="77777777" w:rsidR="00192D51" w:rsidRDefault="00192D51">
            <w:pPr>
              <w:pStyle w:val="TableParagraph"/>
            </w:pPr>
          </w:p>
        </w:tc>
        <w:tc>
          <w:tcPr>
            <w:tcW w:w="1077" w:type="dxa"/>
          </w:tcPr>
          <w:p w14:paraId="45912F98" w14:textId="77777777" w:rsidR="00192D51" w:rsidRDefault="00192D51">
            <w:pPr>
              <w:pStyle w:val="TableParagraph"/>
            </w:pPr>
          </w:p>
        </w:tc>
        <w:tc>
          <w:tcPr>
            <w:tcW w:w="1019" w:type="dxa"/>
          </w:tcPr>
          <w:p w14:paraId="6DDBA7EB" w14:textId="77777777" w:rsidR="00192D51" w:rsidRDefault="00192D51">
            <w:pPr>
              <w:pStyle w:val="TableParagraph"/>
            </w:pPr>
          </w:p>
        </w:tc>
        <w:tc>
          <w:tcPr>
            <w:tcW w:w="1303" w:type="dxa"/>
          </w:tcPr>
          <w:p w14:paraId="1EC5CA13" w14:textId="77777777" w:rsidR="00192D51" w:rsidRDefault="00192D51">
            <w:pPr>
              <w:pStyle w:val="TableParagraph"/>
            </w:pPr>
          </w:p>
        </w:tc>
        <w:tc>
          <w:tcPr>
            <w:tcW w:w="1360" w:type="dxa"/>
          </w:tcPr>
          <w:p w14:paraId="24E5FD5E" w14:textId="77777777" w:rsidR="00192D51" w:rsidRDefault="00192D51">
            <w:pPr>
              <w:pStyle w:val="TableParagraph"/>
            </w:pPr>
          </w:p>
        </w:tc>
        <w:tc>
          <w:tcPr>
            <w:tcW w:w="1418" w:type="dxa"/>
          </w:tcPr>
          <w:p w14:paraId="2635B70C" w14:textId="77777777" w:rsidR="00192D51" w:rsidRDefault="00192D51">
            <w:pPr>
              <w:pStyle w:val="TableParagraph"/>
            </w:pPr>
          </w:p>
        </w:tc>
      </w:tr>
      <w:tr w:rsidR="00192D51" w14:paraId="790CF1D2" w14:textId="77777777">
        <w:trPr>
          <w:trHeight w:val="479"/>
        </w:trPr>
        <w:tc>
          <w:tcPr>
            <w:tcW w:w="2014" w:type="dxa"/>
          </w:tcPr>
          <w:p w14:paraId="4A78540C"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476" w:type="dxa"/>
          </w:tcPr>
          <w:p w14:paraId="053D34B1" w14:textId="77777777" w:rsidR="00192D51" w:rsidRDefault="00192D51">
            <w:pPr>
              <w:pStyle w:val="TableParagraph"/>
            </w:pPr>
          </w:p>
        </w:tc>
        <w:tc>
          <w:tcPr>
            <w:tcW w:w="1133" w:type="dxa"/>
          </w:tcPr>
          <w:p w14:paraId="181B2619" w14:textId="77777777" w:rsidR="00192D51" w:rsidRDefault="00192D51">
            <w:pPr>
              <w:pStyle w:val="TableParagraph"/>
            </w:pPr>
          </w:p>
        </w:tc>
        <w:tc>
          <w:tcPr>
            <w:tcW w:w="1077" w:type="dxa"/>
          </w:tcPr>
          <w:p w14:paraId="64913E9C" w14:textId="77777777" w:rsidR="00192D51" w:rsidRDefault="00192D51">
            <w:pPr>
              <w:pStyle w:val="TableParagraph"/>
            </w:pPr>
          </w:p>
        </w:tc>
        <w:tc>
          <w:tcPr>
            <w:tcW w:w="1019" w:type="dxa"/>
          </w:tcPr>
          <w:p w14:paraId="331BC2FC" w14:textId="77777777" w:rsidR="00192D51" w:rsidRDefault="00192D51">
            <w:pPr>
              <w:pStyle w:val="TableParagraph"/>
            </w:pPr>
          </w:p>
        </w:tc>
        <w:tc>
          <w:tcPr>
            <w:tcW w:w="1303" w:type="dxa"/>
          </w:tcPr>
          <w:p w14:paraId="4B140EFE" w14:textId="77777777" w:rsidR="00192D51" w:rsidRDefault="00192D51">
            <w:pPr>
              <w:pStyle w:val="TableParagraph"/>
            </w:pPr>
          </w:p>
        </w:tc>
        <w:tc>
          <w:tcPr>
            <w:tcW w:w="1360" w:type="dxa"/>
          </w:tcPr>
          <w:p w14:paraId="5B90111F" w14:textId="77777777" w:rsidR="00192D51" w:rsidRDefault="00192D51">
            <w:pPr>
              <w:pStyle w:val="TableParagraph"/>
            </w:pPr>
          </w:p>
        </w:tc>
        <w:tc>
          <w:tcPr>
            <w:tcW w:w="1418" w:type="dxa"/>
          </w:tcPr>
          <w:p w14:paraId="40EDACDA" w14:textId="77777777" w:rsidR="00192D51" w:rsidRDefault="00192D51">
            <w:pPr>
              <w:pStyle w:val="TableParagraph"/>
            </w:pPr>
          </w:p>
        </w:tc>
      </w:tr>
    </w:tbl>
    <w:p w14:paraId="00A60233" w14:textId="77777777" w:rsidR="00192D51" w:rsidRDefault="00192D51">
      <w:pPr>
        <w:pStyle w:val="a3"/>
        <w:spacing w:before="55"/>
        <w:ind w:left="0"/>
        <w:jc w:val="left"/>
        <w:rPr>
          <w:rFonts w:ascii="Courier New"/>
          <w:sz w:val="20"/>
        </w:rPr>
      </w:pPr>
    </w:p>
    <w:p w14:paraId="7BAF0A35" w14:textId="77777777" w:rsidR="00192D51" w:rsidRDefault="00460E6F">
      <w:pPr>
        <w:tabs>
          <w:tab w:val="left" w:pos="8370"/>
        </w:tabs>
        <w:spacing w:before="1"/>
        <w:ind w:left="5686"/>
        <w:rPr>
          <w:sz w:val="20"/>
        </w:rPr>
      </w:pPr>
      <w:r>
        <w:rPr>
          <w:rFonts w:ascii="Courier New" w:hAnsi="Courier New"/>
          <w:sz w:val="20"/>
        </w:rPr>
        <w:t xml:space="preserve">Номер страницы </w:t>
      </w:r>
      <w:r>
        <w:rPr>
          <w:sz w:val="20"/>
          <w:u w:val="single"/>
        </w:rPr>
        <w:tab/>
      </w:r>
    </w:p>
    <w:p w14:paraId="05278F7D" w14:textId="77777777" w:rsidR="00192D51" w:rsidRDefault="00460E6F">
      <w:pPr>
        <w:tabs>
          <w:tab w:val="left" w:pos="8370"/>
        </w:tabs>
        <w:spacing w:before="1" w:line="226" w:lineRule="exact"/>
        <w:ind w:left="5686"/>
        <w:rPr>
          <w:sz w:val="20"/>
        </w:rPr>
      </w:pPr>
      <w:r>
        <w:rPr>
          <w:rFonts w:ascii="Courier New" w:hAnsi="Courier New"/>
          <w:sz w:val="20"/>
        </w:rPr>
        <w:t xml:space="preserve">Всего страниц </w:t>
      </w:r>
      <w:r>
        <w:rPr>
          <w:sz w:val="20"/>
          <w:u w:val="single"/>
        </w:rPr>
        <w:tab/>
      </w:r>
    </w:p>
    <w:p w14:paraId="59B87391"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436749E" w14:textId="77777777" w:rsidR="00192D51" w:rsidRDefault="00460E6F">
      <w:pPr>
        <w:tabs>
          <w:tab w:val="left" w:pos="6525"/>
          <w:tab w:val="left" w:pos="8250"/>
          <w:tab w:val="left" w:pos="8850"/>
        </w:tabs>
        <w:spacing w:before="2"/>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249D4E" w14:textId="77777777" w:rsidR="00192D51" w:rsidRDefault="00460E6F">
      <w:pPr>
        <w:pStyle w:val="a4"/>
        <w:numPr>
          <w:ilvl w:val="1"/>
          <w:numId w:val="29"/>
        </w:numPr>
        <w:tabs>
          <w:tab w:val="left" w:pos="4244"/>
        </w:tabs>
        <w:spacing w:before="225"/>
        <w:ind w:left="4244" w:hanging="599"/>
        <w:jc w:val="left"/>
        <w:rPr>
          <w:rFonts w:ascii="Courier New" w:hAnsi="Courier New"/>
          <w:sz w:val="20"/>
        </w:rPr>
      </w:pPr>
      <w:r>
        <w:rPr>
          <w:rFonts w:ascii="Courier New" w:hAnsi="Courier New"/>
          <w:spacing w:val="-2"/>
          <w:sz w:val="20"/>
        </w:rPr>
        <w:t>Поступления</w:t>
      </w:r>
    </w:p>
    <w:p w14:paraId="7FB36CE2"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74700BBC" w14:textId="77777777">
        <w:trPr>
          <w:trHeight w:val="479"/>
        </w:trPr>
        <w:tc>
          <w:tcPr>
            <w:tcW w:w="3516" w:type="dxa"/>
            <w:gridSpan w:val="2"/>
          </w:tcPr>
          <w:p w14:paraId="2165191B" w14:textId="77777777" w:rsidR="00192D51" w:rsidRDefault="00460E6F">
            <w:pPr>
              <w:pStyle w:val="TableParagraph"/>
              <w:spacing w:before="92"/>
              <w:ind w:left="62"/>
              <w:rPr>
                <w:sz w:val="24"/>
              </w:rPr>
            </w:pPr>
            <w:r>
              <w:rPr>
                <w:spacing w:val="-2"/>
                <w:sz w:val="24"/>
              </w:rPr>
              <w:t>Документ</w:t>
            </w:r>
          </w:p>
        </w:tc>
        <w:tc>
          <w:tcPr>
            <w:tcW w:w="7259" w:type="dxa"/>
            <w:vMerge w:val="restart"/>
          </w:tcPr>
          <w:p w14:paraId="3E80F627" w14:textId="77777777" w:rsidR="00192D51" w:rsidRDefault="00460E6F">
            <w:pPr>
              <w:pStyle w:val="TableParagraph"/>
              <w:spacing w:before="92"/>
              <w:ind w:left="62"/>
              <w:rPr>
                <w:sz w:val="24"/>
              </w:rPr>
            </w:pPr>
            <w:r>
              <w:rPr>
                <w:spacing w:val="-2"/>
                <w:sz w:val="24"/>
              </w:rPr>
              <w:t>Сумма</w:t>
            </w:r>
          </w:p>
        </w:tc>
      </w:tr>
      <w:tr w:rsidR="00192D51" w14:paraId="6BF8A430" w14:textId="77777777">
        <w:trPr>
          <w:trHeight w:val="479"/>
        </w:trPr>
        <w:tc>
          <w:tcPr>
            <w:tcW w:w="1644" w:type="dxa"/>
          </w:tcPr>
          <w:p w14:paraId="097F15C6" w14:textId="77777777" w:rsidR="00192D51" w:rsidRDefault="00460E6F">
            <w:pPr>
              <w:pStyle w:val="TableParagraph"/>
              <w:spacing w:before="95"/>
              <w:ind w:left="62"/>
              <w:rPr>
                <w:sz w:val="24"/>
              </w:rPr>
            </w:pPr>
            <w:r>
              <w:rPr>
                <w:spacing w:val="-2"/>
                <w:sz w:val="24"/>
              </w:rPr>
              <w:t>номер</w:t>
            </w:r>
          </w:p>
        </w:tc>
        <w:tc>
          <w:tcPr>
            <w:tcW w:w="1872" w:type="dxa"/>
          </w:tcPr>
          <w:p w14:paraId="6B7304C0" w14:textId="77777777" w:rsidR="00192D51" w:rsidRDefault="00460E6F">
            <w:pPr>
              <w:pStyle w:val="TableParagraph"/>
              <w:spacing w:before="95"/>
              <w:ind w:left="62"/>
              <w:rPr>
                <w:sz w:val="24"/>
              </w:rPr>
            </w:pPr>
            <w:r>
              <w:rPr>
                <w:spacing w:val="-4"/>
                <w:sz w:val="24"/>
              </w:rPr>
              <w:t>дата</w:t>
            </w:r>
          </w:p>
        </w:tc>
        <w:tc>
          <w:tcPr>
            <w:tcW w:w="7259" w:type="dxa"/>
            <w:vMerge/>
            <w:tcBorders>
              <w:top w:val="nil"/>
            </w:tcBorders>
          </w:tcPr>
          <w:p w14:paraId="368A1FF4" w14:textId="77777777" w:rsidR="00192D51" w:rsidRDefault="00192D51">
            <w:pPr>
              <w:rPr>
                <w:sz w:val="2"/>
                <w:szCs w:val="2"/>
              </w:rPr>
            </w:pPr>
          </w:p>
        </w:tc>
      </w:tr>
      <w:tr w:rsidR="00192D51" w14:paraId="6FAAEF24" w14:textId="77777777">
        <w:trPr>
          <w:trHeight w:val="479"/>
        </w:trPr>
        <w:tc>
          <w:tcPr>
            <w:tcW w:w="1644" w:type="dxa"/>
          </w:tcPr>
          <w:p w14:paraId="3CBFA964" w14:textId="77777777" w:rsidR="00192D51" w:rsidRDefault="00460E6F">
            <w:pPr>
              <w:pStyle w:val="TableParagraph"/>
              <w:spacing w:before="95"/>
              <w:ind w:left="62"/>
              <w:rPr>
                <w:sz w:val="24"/>
              </w:rPr>
            </w:pPr>
            <w:r>
              <w:rPr>
                <w:spacing w:val="-10"/>
                <w:sz w:val="24"/>
              </w:rPr>
              <w:t>1</w:t>
            </w:r>
          </w:p>
        </w:tc>
        <w:tc>
          <w:tcPr>
            <w:tcW w:w="1872" w:type="dxa"/>
          </w:tcPr>
          <w:p w14:paraId="1FD24728" w14:textId="77777777" w:rsidR="00192D51" w:rsidRDefault="00460E6F">
            <w:pPr>
              <w:pStyle w:val="TableParagraph"/>
              <w:spacing w:before="95"/>
              <w:ind w:left="62"/>
              <w:rPr>
                <w:sz w:val="24"/>
              </w:rPr>
            </w:pPr>
            <w:r>
              <w:rPr>
                <w:spacing w:val="-10"/>
                <w:sz w:val="24"/>
              </w:rPr>
              <w:t>2</w:t>
            </w:r>
          </w:p>
        </w:tc>
        <w:tc>
          <w:tcPr>
            <w:tcW w:w="7259" w:type="dxa"/>
          </w:tcPr>
          <w:p w14:paraId="61009D99" w14:textId="77777777" w:rsidR="00192D51" w:rsidRDefault="00460E6F">
            <w:pPr>
              <w:pStyle w:val="TableParagraph"/>
              <w:spacing w:before="95"/>
              <w:ind w:left="62"/>
              <w:rPr>
                <w:sz w:val="24"/>
              </w:rPr>
            </w:pPr>
            <w:r>
              <w:rPr>
                <w:spacing w:val="-10"/>
                <w:sz w:val="24"/>
              </w:rPr>
              <w:t>3</w:t>
            </w:r>
          </w:p>
        </w:tc>
      </w:tr>
      <w:tr w:rsidR="00192D51" w14:paraId="05BCD829" w14:textId="77777777">
        <w:trPr>
          <w:trHeight w:val="480"/>
        </w:trPr>
        <w:tc>
          <w:tcPr>
            <w:tcW w:w="1644" w:type="dxa"/>
          </w:tcPr>
          <w:p w14:paraId="0BA51BE3" w14:textId="77777777" w:rsidR="00192D51" w:rsidRDefault="00192D51">
            <w:pPr>
              <w:pStyle w:val="TableParagraph"/>
            </w:pPr>
          </w:p>
        </w:tc>
        <w:tc>
          <w:tcPr>
            <w:tcW w:w="1872" w:type="dxa"/>
          </w:tcPr>
          <w:p w14:paraId="582B84D7" w14:textId="77777777" w:rsidR="00192D51" w:rsidRDefault="00192D51">
            <w:pPr>
              <w:pStyle w:val="TableParagraph"/>
            </w:pPr>
          </w:p>
        </w:tc>
        <w:tc>
          <w:tcPr>
            <w:tcW w:w="7259" w:type="dxa"/>
          </w:tcPr>
          <w:p w14:paraId="189420D9" w14:textId="77777777" w:rsidR="00192D51" w:rsidRDefault="00192D51">
            <w:pPr>
              <w:pStyle w:val="TableParagraph"/>
            </w:pPr>
          </w:p>
        </w:tc>
      </w:tr>
      <w:tr w:rsidR="00192D51" w14:paraId="56A70174" w14:textId="77777777">
        <w:trPr>
          <w:trHeight w:val="482"/>
        </w:trPr>
        <w:tc>
          <w:tcPr>
            <w:tcW w:w="1644" w:type="dxa"/>
          </w:tcPr>
          <w:p w14:paraId="38BD60A1" w14:textId="77777777" w:rsidR="00192D51" w:rsidRDefault="00192D51">
            <w:pPr>
              <w:pStyle w:val="TableParagraph"/>
            </w:pPr>
          </w:p>
        </w:tc>
        <w:tc>
          <w:tcPr>
            <w:tcW w:w="1872" w:type="dxa"/>
          </w:tcPr>
          <w:p w14:paraId="5430E21E" w14:textId="77777777" w:rsidR="00192D51" w:rsidRDefault="00192D51">
            <w:pPr>
              <w:pStyle w:val="TableParagraph"/>
            </w:pPr>
          </w:p>
        </w:tc>
        <w:tc>
          <w:tcPr>
            <w:tcW w:w="7259" w:type="dxa"/>
          </w:tcPr>
          <w:p w14:paraId="725F8CBC" w14:textId="77777777" w:rsidR="00192D51" w:rsidRDefault="00192D51">
            <w:pPr>
              <w:pStyle w:val="TableParagraph"/>
            </w:pPr>
          </w:p>
        </w:tc>
      </w:tr>
      <w:tr w:rsidR="00192D51" w14:paraId="775AFAB6" w14:textId="77777777">
        <w:trPr>
          <w:trHeight w:val="479"/>
        </w:trPr>
        <w:tc>
          <w:tcPr>
            <w:tcW w:w="1644" w:type="dxa"/>
          </w:tcPr>
          <w:p w14:paraId="5FEFB467" w14:textId="77777777" w:rsidR="00192D51" w:rsidRDefault="00192D51">
            <w:pPr>
              <w:pStyle w:val="TableParagraph"/>
            </w:pPr>
          </w:p>
        </w:tc>
        <w:tc>
          <w:tcPr>
            <w:tcW w:w="1872" w:type="dxa"/>
          </w:tcPr>
          <w:p w14:paraId="09E8B787" w14:textId="77777777" w:rsidR="00192D51" w:rsidRDefault="00192D51">
            <w:pPr>
              <w:pStyle w:val="TableParagraph"/>
            </w:pPr>
          </w:p>
        </w:tc>
        <w:tc>
          <w:tcPr>
            <w:tcW w:w="7259" w:type="dxa"/>
          </w:tcPr>
          <w:p w14:paraId="3FD55CEE" w14:textId="77777777" w:rsidR="00192D51" w:rsidRDefault="00192D51">
            <w:pPr>
              <w:pStyle w:val="TableParagraph"/>
            </w:pPr>
          </w:p>
        </w:tc>
      </w:tr>
    </w:tbl>
    <w:p w14:paraId="785119AA" w14:textId="77777777" w:rsidR="00192D51" w:rsidRDefault="00192D51">
      <w:pPr>
        <w:pStyle w:val="TableParagraph"/>
        <w:sectPr w:rsidR="00192D51">
          <w:pgSz w:w="16840" w:h="11910" w:orient="landscape"/>
          <w:pgMar w:top="1060" w:right="1417" w:bottom="280" w:left="1275" w:header="720" w:footer="720" w:gutter="0"/>
          <w:cols w:space="720"/>
        </w:sectPr>
      </w:pPr>
    </w:p>
    <w:p w14:paraId="5A529135" w14:textId="77777777" w:rsidR="00192D51" w:rsidRDefault="00192D51">
      <w:pPr>
        <w:pStyle w:val="a3"/>
        <w:spacing w:before="4"/>
        <w:ind w:left="0"/>
        <w:jc w:val="left"/>
        <w:rPr>
          <w:rFonts w:ascii="Courier New"/>
          <w:sz w:val="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49258CCE" w14:textId="77777777">
        <w:trPr>
          <w:trHeight w:val="479"/>
        </w:trPr>
        <w:tc>
          <w:tcPr>
            <w:tcW w:w="1644" w:type="dxa"/>
            <w:tcBorders>
              <w:left w:val="nil"/>
              <w:bottom w:val="nil"/>
            </w:tcBorders>
          </w:tcPr>
          <w:p w14:paraId="2C99813C" w14:textId="77777777" w:rsidR="00192D51" w:rsidRDefault="00192D51">
            <w:pPr>
              <w:pStyle w:val="TableParagraph"/>
            </w:pPr>
          </w:p>
        </w:tc>
        <w:tc>
          <w:tcPr>
            <w:tcW w:w="1872" w:type="dxa"/>
          </w:tcPr>
          <w:p w14:paraId="17FFB29E" w14:textId="77777777" w:rsidR="00192D51" w:rsidRDefault="00460E6F">
            <w:pPr>
              <w:pStyle w:val="TableParagraph"/>
              <w:spacing w:before="95"/>
              <w:ind w:left="62"/>
              <w:rPr>
                <w:sz w:val="24"/>
              </w:rPr>
            </w:pPr>
            <w:r>
              <w:rPr>
                <w:spacing w:val="-2"/>
                <w:sz w:val="24"/>
              </w:rPr>
              <w:t>Итого</w:t>
            </w:r>
          </w:p>
        </w:tc>
        <w:tc>
          <w:tcPr>
            <w:tcW w:w="7259" w:type="dxa"/>
          </w:tcPr>
          <w:p w14:paraId="47740661" w14:textId="77777777" w:rsidR="00192D51" w:rsidRDefault="00192D51">
            <w:pPr>
              <w:pStyle w:val="TableParagraph"/>
            </w:pPr>
          </w:p>
        </w:tc>
      </w:tr>
    </w:tbl>
    <w:p w14:paraId="4097A54F" w14:textId="77777777" w:rsidR="00192D51" w:rsidRDefault="00192D51">
      <w:pPr>
        <w:pStyle w:val="a3"/>
        <w:spacing w:before="53"/>
        <w:ind w:left="0"/>
        <w:jc w:val="left"/>
        <w:rPr>
          <w:rFonts w:ascii="Courier New"/>
          <w:sz w:val="20"/>
        </w:rPr>
      </w:pPr>
    </w:p>
    <w:p w14:paraId="14ADA5D0" w14:textId="77777777" w:rsidR="00192D51" w:rsidRDefault="00460E6F">
      <w:pPr>
        <w:pStyle w:val="a4"/>
        <w:numPr>
          <w:ilvl w:val="1"/>
          <w:numId w:val="28"/>
        </w:numPr>
        <w:tabs>
          <w:tab w:val="left" w:pos="4483"/>
        </w:tabs>
        <w:ind w:left="4483" w:hanging="598"/>
        <w:jc w:val="left"/>
        <w:rPr>
          <w:rFonts w:ascii="Courier New" w:hAnsi="Courier New"/>
          <w:sz w:val="20"/>
        </w:rPr>
      </w:pPr>
      <w:r>
        <w:rPr>
          <w:rFonts w:ascii="Courier New" w:hAnsi="Courier New"/>
          <w:spacing w:val="-2"/>
          <w:sz w:val="20"/>
        </w:rPr>
        <w:t>Выплаты</w:t>
      </w:r>
    </w:p>
    <w:p w14:paraId="64BED56E"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1985"/>
        <w:gridCol w:w="1984"/>
        <w:gridCol w:w="1536"/>
        <w:gridCol w:w="2776"/>
      </w:tblGrid>
      <w:tr w:rsidR="00192D51" w14:paraId="794CBF6D" w14:textId="77777777">
        <w:trPr>
          <w:trHeight w:val="755"/>
        </w:trPr>
        <w:tc>
          <w:tcPr>
            <w:tcW w:w="4479" w:type="dxa"/>
            <w:gridSpan w:val="2"/>
          </w:tcPr>
          <w:p w14:paraId="080ED7FF" w14:textId="77777777" w:rsidR="00192D51" w:rsidRDefault="00460E6F">
            <w:pPr>
              <w:pStyle w:val="TableParagraph"/>
              <w:spacing w:before="92"/>
              <w:ind w:left="62" w:right="201"/>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3520" w:type="dxa"/>
            <w:gridSpan w:val="2"/>
          </w:tcPr>
          <w:p w14:paraId="3C810EDB" w14:textId="77777777" w:rsidR="00192D51" w:rsidRDefault="00460E6F">
            <w:pPr>
              <w:pStyle w:val="TableParagraph"/>
              <w:spacing w:before="92"/>
              <w:ind w:left="62" w:right="1219"/>
              <w:rPr>
                <w:sz w:val="24"/>
              </w:rPr>
            </w:pPr>
            <w:r>
              <w:rPr>
                <w:sz w:val="24"/>
              </w:rPr>
              <w:t>Документ</w:t>
            </w:r>
            <w:r>
              <w:rPr>
                <w:spacing w:val="-15"/>
                <w:sz w:val="24"/>
              </w:rPr>
              <w:t xml:space="preserve"> </w:t>
            </w:r>
            <w:r>
              <w:rPr>
                <w:sz w:val="24"/>
              </w:rPr>
              <w:t>получателя бюджетных средств</w:t>
            </w:r>
          </w:p>
        </w:tc>
        <w:tc>
          <w:tcPr>
            <w:tcW w:w="2776" w:type="dxa"/>
            <w:vMerge w:val="restart"/>
          </w:tcPr>
          <w:p w14:paraId="3E23AA65" w14:textId="77777777" w:rsidR="00192D51" w:rsidRDefault="00460E6F">
            <w:pPr>
              <w:pStyle w:val="TableParagraph"/>
              <w:spacing w:before="92"/>
              <w:ind w:left="63"/>
              <w:rPr>
                <w:sz w:val="24"/>
              </w:rPr>
            </w:pPr>
            <w:r>
              <w:rPr>
                <w:spacing w:val="-2"/>
                <w:sz w:val="24"/>
              </w:rPr>
              <w:t>Сумма</w:t>
            </w:r>
          </w:p>
        </w:tc>
      </w:tr>
      <w:tr w:rsidR="00192D51" w14:paraId="0E02D41F" w14:textId="77777777">
        <w:trPr>
          <w:trHeight w:val="480"/>
        </w:trPr>
        <w:tc>
          <w:tcPr>
            <w:tcW w:w="2494" w:type="dxa"/>
          </w:tcPr>
          <w:p w14:paraId="1058B788" w14:textId="77777777" w:rsidR="00192D51" w:rsidRDefault="00460E6F">
            <w:pPr>
              <w:pStyle w:val="TableParagraph"/>
              <w:spacing w:before="95"/>
              <w:ind w:left="62"/>
              <w:rPr>
                <w:sz w:val="24"/>
              </w:rPr>
            </w:pPr>
            <w:r>
              <w:rPr>
                <w:spacing w:val="-2"/>
                <w:sz w:val="24"/>
              </w:rPr>
              <w:t>номер</w:t>
            </w:r>
          </w:p>
        </w:tc>
        <w:tc>
          <w:tcPr>
            <w:tcW w:w="1985" w:type="dxa"/>
          </w:tcPr>
          <w:p w14:paraId="3685847E" w14:textId="77777777" w:rsidR="00192D51" w:rsidRDefault="00460E6F">
            <w:pPr>
              <w:pStyle w:val="TableParagraph"/>
              <w:spacing w:before="95"/>
              <w:ind w:left="62"/>
              <w:rPr>
                <w:sz w:val="24"/>
              </w:rPr>
            </w:pPr>
            <w:r>
              <w:rPr>
                <w:spacing w:val="-4"/>
                <w:sz w:val="24"/>
              </w:rPr>
              <w:t>дата</w:t>
            </w:r>
          </w:p>
        </w:tc>
        <w:tc>
          <w:tcPr>
            <w:tcW w:w="1984" w:type="dxa"/>
          </w:tcPr>
          <w:p w14:paraId="3B38B66E" w14:textId="77777777" w:rsidR="00192D51" w:rsidRDefault="00460E6F">
            <w:pPr>
              <w:pStyle w:val="TableParagraph"/>
              <w:spacing w:before="95"/>
              <w:ind w:left="62"/>
              <w:rPr>
                <w:sz w:val="24"/>
              </w:rPr>
            </w:pPr>
            <w:r>
              <w:rPr>
                <w:spacing w:val="-2"/>
                <w:sz w:val="24"/>
              </w:rPr>
              <w:t>номер</w:t>
            </w:r>
          </w:p>
        </w:tc>
        <w:tc>
          <w:tcPr>
            <w:tcW w:w="1536" w:type="dxa"/>
          </w:tcPr>
          <w:p w14:paraId="09BB7FF1" w14:textId="77777777" w:rsidR="00192D51" w:rsidRDefault="00460E6F">
            <w:pPr>
              <w:pStyle w:val="TableParagraph"/>
              <w:spacing w:before="95"/>
              <w:ind w:left="63"/>
              <w:rPr>
                <w:sz w:val="24"/>
              </w:rPr>
            </w:pPr>
            <w:r>
              <w:rPr>
                <w:spacing w:val="-4"/>
                <w:sz w:val="24"/>
              </w:rPr>
              <w:t>дата</w:t>
            </w:r>
          </w:p>
        </w:tc>
        <w:tc>
          <w:tcPr>
            <w:tcW w:w="2776" w:type="dxa"/>
            <w:vMerge/>
            <w:tcBorders>
              <w:top w:val="nil"/>
            </w:tcBorders>
          </w:tcPr>
          <w:p w14:paraId="7927FC31" w14:textId="77777777" w:rsidR="00192D51" w:rsidRDefault="00192D51">
            <w:pPr>
              <w:rPr>
                <w:sz w:val="2"/>
                <w:szCs w:val="2"/>
              </w:rPr>
            </w:pPr>
          </w:p>
        </w:tc>
      </w:tr>
      <w:tr w:rsidR="00192D51" w14:paraId="7F183E80" w14:textId="77777777">
        <w:trPr>
          <w:trHeight w:val="479"/>
        </w:trPr>
        <w:tc>
          <w:tcPr>
            <w:tcW w:w="2494" w:type="dxa"/>
          </w:tcPr>
          <w:p w14:paraId="1D906788" w14:textId="77777777" w:rsidR="00192D51" w:rsidRDefault="00460E6F">
            <w:pPr>
              <w:pStyle w:val="TableParagraph"/>
              <w:spacing w:before="95"/>
              <w:ind w:left="62"/>
              <w:rPr>
                <w:sz w:val="24"/>
              </w:rPr>
            </w:pPr>
            <w:r>
              <w:rPr>
                <w:spacing w:val="-10"/>
                <w:sz w:val="24"/>
              </w:rPr>
              <w:t>1</w:t>
            </w:r>
          </w:p>
        </w:tc>
        <w:tc>
          <w:tcPr>
            <w:tcW w:w="1985" w:type="dxa"/>
          </w:tcPr>
          <w:p w14:paraId="47E07DB5" w14:textId="77777777" w:rsidR="00192D51" w:rsidRDefault="00460E6F">
            <w:pPr>
              <w:pStyle w:val="TableParagraph"/>
              <w:spacing w:before="95"/>
              <w:ind w:left="62"/>
              <w:rPr>
                <w:sz w:val="24"/>
              </w:rPr>
            </w:pPr>
            <w:r>
              <w:rPr>
                <w:spacing w:val="-10"/>
                <w:sz w:val="24"/>
              </w:rPr>
              <w:t>2</w:t>
            </w:r>
          </w:p>
        </w:tc>
        <w:tc>
          <w:tcPr>
            <w:tcW w:w="1984" w:type="dxa"/>
          </w:tcPr>
          <w:p w14:paraId="0A437687" w14:textId="77777777" w:rsidR="00192D51" w:rsidRDefault="00460E6F">
            <w:pPr>
              <w:pStyle w:val="TableParagraph"/>
              <w:spacing w:before="95"/>
              <w:ind w:left="62"/>
              <w:rPr>
                <w:sz w:val="24"/>
              </w:rPr>
            </w:pPr>
            <w:r>
              <w:rPr>
                <w:spacing w:val="-10"/>
                <w:sz w:val="24"/>
              </w:rPr>
              <w:t>3</w:t>
            </w:r>
          </w:p>
        </w:tc>
        <w:tc>
          <w:tcPr>
            <w:tcW w:w="1536" w:type="dxa"/>
          </w:tcPr>
          <w:p w14:paraId="5926D07D" w14:textId="77777777" w:rsidR="00192D51" w:rsidRDefault="00460E6F">
            <w:pPr>
              <w:pStyle w:val="TableParagraph"/>
              <w:spacing w:before="95"/>
              <w:ind w:left="63"/>
              <w:rPr>
                <w:sz w:val="24"/>
              </w:rPr>
            </w:pPr>
            <w:r>
              <w:rPr>
                <w:spacing w:val="-10"/>
                <w:sz w:val="24"/>
              </w:rPr>
              <w:t>4</w:t>
            </w:r>
          </w:p>
        </w:tc>
        <w:tc>
          <w:tcPr>
            <w:tcW w:w="2776" w:type="dxa"/>
          </w:tcPr>
          <w:p w14:paraId="41193522" w14:textId="77777777" w:rsidR="00192D51" w:rsidRDefault="00460E6F">
            <w:pPr>
              <w:pStyle w:val="TableParagraph"/>
              <w:spacing w:before="95"/>
              <w:ind w:left="63"/>
              <w:rPr>
                <w:sz w:val="24"/>
              </w:rPr>
            </w:pPr>
            <w:r>
              <w:rPr>
                <w:spacing w:val="-10"/>
                <w:sz w:val="24"/>
              </w:rPr>
              <w:t>5</w:t>
            </w:r>
          </w:p>
        </w:tc>
      </w:tr>
      <w:tr w:rsidR="00192D51" w14:paraId="031B06BA" w14:textId="77777777">
        <w:trPr>
          <w:trHeight w:val="479"/>
        </w:trPr>
        <w:tc>
          <w:tcPr>
            <w:tcW w:w="2494" w:type="dxa"/>
          </w:tcPr>
          <w:p w14:paraId="6022BCF1" w14:textId="77777777" w:rsidR="00192D51" w:rsidRDefault="00192D51">
            <w:pPr>
              <w:pStyle w:val="TableParagraph"/>
            </w:pPr>
          </w:p>
        </w:tc>
        <w:tc>
          <w:tcPr>
            <w:tcW w:w="1985" w:type="dxa"/>
          </w:tcPr>
          <w:p w14:paraId="2FB760EA" w14:textId="77777777" w:rsidR="00192D51" w:rsidRDefault="00192D51">
            <w:pPr>
              <w:pStyle w:val="TableParagraph"/>
            </w:pPr>
          </w:p>
        </w:tc>
        <w:tc>
          <w:tcPr>
            <w:tcW w:w="1984" w:type="dxa"/>
          </w:tcPr>
          <w:p w14:paraId="290DB20C" w14:textId="77777777" w:rsidR="00192D51" w:rsidRDefault="00192D51">
            <w:pPr>
              <w:pStyle w:val="TableParagraph"/>
            </w:pPr>
          </w:p>
        </w:tc>
        <w:tc>
          <w:tcPr>
            <w:tcW w:w="1536" w:type="dxa"/>
          </w:tcPr>
          <w:p w14:paraId="0D744350" w14:textId="77777777" w:rsidR="00192D51" w:rsidRDefault="00192D51">
            <w:pPr>
              <w:pStyle w:val="TableParagraph"/>
            </w:pPr>
          </w:p>
        </w:tc>
        <w:tc>
          <w:tcPr>
            <w:tcW w:w="2776" w:type="dxa"/>
          </w:tcPr>
          <w:p w14:paraId="40471C72" w14:textId="77777777" w:rsidR="00192D51" w:rsidRDefault="00192D51">
            <w:pPr>
              <w:pStyle w:val="TableParagraph"/>
            </w:pPr>
          </w:p>
        </w:tc>
      </w:tr>
      <w:tr w:rsidR="00192D51" w14:paraId="2CB10586" w14:textId="77777777">
        <w:trPr>
          <w:trHeight w:val="482"/>
        </w:trPr>
        <w:tc>
          <w:tcPr>
            <w:tcW w:w="2494" w:type="dxa"/>
          </w:tcPr>
          <w:p w14:paraId="3EDDC1B9" w14:textId="77777777" w:rsidR="00192D51" w:rsidRDefault="00192D51">
            <w:pPr>
              <w:pStyle w:val="TableParagraph"/>
            </w:pPr>
          </w:p>
        </w:tc>
        <w:tc>
          <w:tcPr>
            <w:tcW w:w="1985" w:type="dxa"/>
          </w:tcPr>
          <w:p w14:paraId="5C5D99DE" w14:textId="77777777" w:rsidR="00192D51" w:rsidRDefault="00192D51">
            <w:pPr>
              <w:pStyle w:val="TableParagraph"/>
            </w:pPr>
          </w:p>
        </w:tc>
        <w:tc>
          <w:tcPr>
            <w:tcW w:w="1984" w:type="dxa"/>
          </w:tcPr>
          <w:p w14:paraId="0DE4CB51" w14:textId="77777777" w:rsidR="00192D51" w:rsidRDefault="00192D51">
            <w:pPr>
              <w:pStyle w:val="TableParagraph"/>
            </w:pPr>
          </w:p>
        </w:tc>
        <w:tc>
          <w:tcPr>
            <w:tcW w:w="1536" w:type="dxa"/>
          </w:tcPr>
          <w:p w14:paraId="1D58AAF5" w14:textId="77777777" w:rsidR="00192D51" w:rsidRDefault="00192D51">
            <w:pPr>
              <w:pStyle w:val="TableParagraph"/>
            </w:pPr>
          </w:p>
        </w:tc>
        <w:tc>
          <w:tcPr>
            <w:tcW w:w="2776" w:type="dxa"/>
          </w:tcPr>
          <w:p w14:paraId="6DA34C3F" w14:textId="77777777" w:rsidR="00192D51" w:rsidRDefault="00192D51">
            <w:pPr>
              <w:pStyle w:val="TableParagraph"/>
            </w:pPr>
          </w:p>
        </w:tc>
      </w:tr>
      <w:tr w:rsidR="00192D51" w14:paraId="064FB5B5" w14:textId="77777777">
        <w:trPr>
          <w:trHeight w:val="480"/>
        </w:trPr>
        <w:tc>
          <w:tcPr>
            <w:tcW w:w="2494" w:type="dxa"/>
          </w:tcPr>
          <w:p w14:paraId="1E2DAA3E" w14:textId="77777777" w:rsidR="00192D51" w:rsidRDefault="00192D51">
            <w:pPr>
              <w:pStyle w:val="TableParagraph"/>
            </w:pPr>
          </w:p>
        </w:tc>
        <w:tc>
          <w:tcPr>
            <w:tcW w:w="1985" w:type="dxa"/>
          </w:tcPr>
          <w:p w14:paraId="58E8C7B7" w14:textId="77777777" w:rsidR="00192D51" w:rsidRDefault="00192D51">
            <w:pPr>
              <w:pStyle w:val="TableParagraph"/>
            </w:pPr>
          </w:p>
        </w:tc>
        <w:tc>
          <w:tcPr>
            <w:tcW w:w="1984" w:type="dxa"/>
          </w:tcPr>
          <w:p w14:paraId="7542A459" w14:textId="77777777" w:rsidR="00192D51" w:rsidRDefault="00192D51">
            <w:pPr>
              <w:pStyle w:val="TableParagraph"/>
            </w:pPr>
          </w:p>
        </w:tc>
        <w:tc>
          <w:tcPr>
            <w:tcW w:w="1536" w:type="dxa"/>
          </w:tcPr>
          <w:p w14:paraId="18A7E79D" w14:textId="77777777" w:rsidR="00192D51" w:rsidRDefault="00192D51">
            <w:pPr>
              <w:pStyle w:val="TableParagraph"/>
            </w:pPr>
          </w:p>
        </w:tc>
        <w:tc>
          <w:tcPr>
            <w:tcW w:w="2776" w:type="dxa"/>
          </w:tcPr>
          <w:p w14:paraId="7C6D407B" w14:textId="77777777" w:rsidR="00192D51" w:rsidRDefault="00192D51">
            <w:pPr>
              <w:pStyle w:val="TableParagraph"/>
            </w:pPr>
          </w:p>
        </w:tc>
      </w:tr>
      <w:tr w:rsidR="00192D51" w14:paraId="4E649A01" w14:textId="77777777">
        <w:trPr>
          <w:trHeight w:val="479"/>
        </w:trPr>
        <w:tc>
          <w:tcPr>
            <w:tcW w:w="6463" w:type="dxa"/>
            <w:gridSpan w:val="3"/>
            <w:tcBorders>
              <w:left w:val="nil"/>
              <w:bottom w:val="nil"/>
            </w:tcBorders>
          </w:tcPr>
          <w:p w14:paraId="3AFAA085" w14:textId="77777777" w:rsidR="00192D51" w:rsidRDefault="00192D51">
            <w:pPr>
              <w:pStyle w:val="TableParagraph"/>
            </w:pPr>
          </w:p>
        </w:tc>
        <w:tc>
          <w:tcPr>
            <w:tcW w:w="1536" w:type="dxa"/>
          </w:tcPr>
          <w:p w14:paraId="3BECD7E6" w14:textId="77777777" w:rsidR="00192D51" w:rsidRDefault="00460E6F">
            <w:pPr>
              <w:pStyle w:val="TableParagraph"/>
              <w:spacing w:before="92"/>
              <w:ind w:left="63"/>
              <w:rPr>
                <w:sz w:val="24"/>
              </w:rPr>
            </w:pPr>
            <w:r>
              <w:rPr>
                <w:spacing w:val="-2"/>
                <w:sz w:val="24"/>
              </w:rPr>
              <w:t>Итого</w:t>
            </w:r>
          </w:p>
        </w:tc>
        <w:tc>
          <w:tcPr>
            <w:tcW w:w="2776" w:type="dxa"/>
          </w:tcPr>
          <w:p w14:paraId="08235445" w14:textId="77777777" w:rsidR="00192D51" w:rsidRDefault="00192D51">
            <w:pPr>
              <w:pStyle w:val="TableParagraph"/>
            </w:pPr>
          </w:p>
        </w:tc>
      </w:tr>
    </w:tbl>
    <w:p w14:paraId="04750863" w14:textId="77777777" w:rsidR="00192D51" w:rsidRDefault="00192D51">
      <w:pPr>
        <w:pStyle w:val="a3"/>
        <w:spacing w:before="55"/>
        <w:ind w:left="0"/>
        <w:jc w:val="left"/>
        <w:rPr>
          <w:rFonts w:ascii="Courier New"/>
          <w:sz w:val="20"/>
        </w:rPr>
      </w:pPr>
    </w:p>
    <w:p w14:paraId="18CF6049" w14:textId="77777777" w:rsidR="00192D51" w:rsidRDefault="00460E6F">
      <w:pPr>
        <w:pStyle w:val="a4"/>
        <w:numPr>
          <w:ilvl w:val="1"/>
          <w:numId w:val="28"/>
        </w:numPr>
        <w:tabs>
          <w:tab w:val="left" w:pos="2323"/>
        </w:tabs>
        <w:ind w:left="2323" w:hanging="598"/>
        <w:jc w:val="left"/>
        <w:rPr>
          <w:rFonts w:ascii="Courier New" w:hAnsi="Courier New"/>
          <w:sz w:val="20"/>
        </w:rPr>
      </w:pPr>
      <w:r>
        <w:rPr>
          <w:rFonts w:ascii="Courier New" w:hAnsi="Courier New"/>
          <w:sz w:val="20"/>
        </w:rPr>
        <w:t>Поставленные</w:t>
      </w:r>
      <w:r>
        <w:rPr>
          <w:rFonts w:ascii="Courier New" w:hAnsi="Courier New"/>
          <w:spacing w:val="-9"/>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учет</w:t>
      </w:r>
      <w:r>
        <w:rPr>
          <w:rFonts w:ascii="Courier New" w:hAnsi="Courier New"/>
          <w:spacing w:val="-8"/>
          <w:sz w:val="20"/>
        </w:rPr>
        <w:t xml:space="preserve"> </w:t>
      </w:r>
      <w:r>
        <w:rPr>
          <w:rFonts w:ascii="Courier New" w:hAnsi="Courier New"/>
          <w:sz w:val="20"/>
        </w:rPr>
        <w:t>бюджетные</w:t>
      </w:r>
      <w:r>
        <w:rPr>
          <w:rFonts w:ascii="Courier New" w:hAnsi="Courier New"/>
          <w:spacing w:val="-8"/>
          <w:sz w:val="20"/>
        </w:rPr>
        <w:t xml:space="preserve"> </w:t>
      </w:r>
      <w:r>
        <w:rPr>
          <w:rFonts w:ascii="Courier New" w:hAnsi="Courier New"/>
          <w:spacing w:val="-2"/>
          <w:sz w:val="20"/>
        </w:rPr>
        <w:t>обязательства</w:t>
      </w:r>
    </w:p>
    <w:p w14:paraId="66AD8B56"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1248"/>
        <w:gridCol w:w="1190"/>
        <w:gridCol w:w="1930"/>
        <w:gridCol w:w="1361"/>
        <w:gridCol w:w="1191"/>
        <w:gridCol w:w="1191"/>
        <w:gridCol w:w="1306"/>
      </w:tblGrid>
      <w:tr w:rsidR="00192D51" w14:paraId="1370AB4A" w14:textId="77777777">
        <w:trPr>
          <w:trHeight w:val="481"/>
        </w:trPr>
        <w:tc>
          <w:tcPr>
            <w:tcW w:w="2607" w:type="dxa"/>
            <w:gridSpan w:val="2"/>
          </w:tcPr>
          <w:p w14:paraId="2AC752A3" w14:textId="77777777" w:rsidR="00192D51" w:rsidRDefault="00460E6F">
            <w:pPr>
              <w:pStyle w:val="TableParagraph"/>
              <w:spacing w:before="95"/>
              <w:ind w:left="62"/>
              <w:rPr>
                <w:sz w:val="24"/>
              </w:rPr>
            </w:pPr>
            <w:r>
              <w:rPr>
                <w:spacing w:val="-2"/>
                <w:sz w:val="24"/>
              </w:rPr>
              <w:t>Документ</w:t>
            </w:r>
          </w:p>
        </w:tc>
        <w:tc>
          <w:tcPr>
            <w:tcW w:w="1190" w:type="dxa"/>
            <w:vMerge w:val="restart"/>
          </w:tcPr>
          <w:p w14:paraId="3BB9FC60" w14:textId="77777777" w:rsidR="00192D51" w:rsidRDefault="00460E6F">
            <w:pPr>
              <w:pStyle w:val="TableParagraph"/>
              <w:spacing w:before="95"/>
              <w:ind w:left="62" w:right="191"/>
              <w:rPr>
                <w:sz w:val="24"/>
              </w:rPr>
            </w:pPr>
            <w:r>
              <w:rPr>
                <w:spacing w:val="-2"/>
                <w:sz w:val="24"/>
              </w:rPr>
              <w:t>Учетный номер</w:t>
            </w:r>
          </w:p>
        </w:tc>
        <w:tc>
          <w:tcPr>
            <w:tcW w:w="1930" w:type="dxa"/>
            <w:vMerge w:val="restart"/>
          </w:tcPr>
          <w:p w14:paraId="6913BB73" w14:textId="77777777" w:rsidR="00192D51" w:rsidRDefault="00460E6F">
            <w:pPr>
              <w:pStyle w:val="TableParagraph"/>
              <w:spacing w:before="95"/>
              <w:ind w:left="62" w:right="867"/>
              <w:rPr>
                <w:sz w:val="24"/>
              </w:rPr>
            </w:pPr>
            <w:r>
              <w:rPr>
                <w:sz w:val="24"/>
              </w:rPr>
              <w:t>Сумма</w:t>
            </w:r>
            <w:r>
              <w:rPr>
                <w:spacing w:val="-15"/>
                <w:sz w:val="24"/>
              </w:rPr>
              <w:t xml:space="preserve"> </w:t>
            </w:r>
            <w:r>
              <w:rPr>
                <w:sz w:val="24"/>
              </w:rPr>
              <w:t xml:space="preserve">на </w:t>
            </w:r>
            <w:r>
              <w:rPr>
                <w:spacing w:val="-2"/>
                <w:sz w:val="24"/>
              </w:rPr>
              <w:t>текущий</w:t>
            </w:r>
          </w:p>
          <w:p w14:paraId="350B1D0B"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tc>
        <w:tc>
          <w:tcPr>
            <w:tcW w:w="5049" w:type="dxa"/>
            <w:gridSpan w:val="4"/>
          </w:tcPr>
          <w:p w14:paraId="066608EA" w14:textId="77777777" w:rsidR="00192D51" w:rsidRDefault="00460E6F">
            <w:pPr>
              <w:pStyle w:val="TableParagraph"/>
              <w:spacing w:before="95"/>
              <w:ind w:left="6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932545D" w14:textId="77777777">
        <w:trPr>
          <w:trHeight w:val="756"/>
        </w:trPr>
        <w:tc>
          <w:tcPr>
            <w:tcW w:w="1359" w:type="dxa"/>
          </w:tcPr>
          <w:p w14:paraId="6467E4C9" w14:textId="77777777" w:rsidR="00192D51" w:rsidRDefault="00460E6F">
            <w:pPr>
              <w:pStyle w:val="TableParagraph"/>
              <w:spacing w:before="93"/>
              <w:ind w:left="62"/>
              <w:rPr>
                <w:sz w:val="24"/>
              </w:rPr>
            </w:pPr>
            <w:r>
              <w:rPr>
                <w:spacing w:val="-2"/>
                <w:sz w:val="24"/>
              </w:rPr>
              <w:t>номер</w:t>
            </w:r>
          </w:p>
        </w:tc>
        <w:tc>
          <w:tcPr>
            <w:tcW w:w="1248" w:type="dxa"/>
          </w:tcPr>
          <w:p w14:paraId="00C0E7FD" w14:textId="77777777" w:rsidR="00192D51" w:rsidRDefault="00460E6F">
            <w:pPr>
              <w:pStyle w:val="TableParagraph"/>
              <w:spacing w:before="93"/>
              <w:ind w:left="62"/>
              <w:rPr>
                <w:sz w:val="24"/>
              </w:rPr>
            </w:pPr>
            <w:r>
              <w:rPr>
                <w:spacing w:val="-4"/>
                <w:sz w:val="24"/>
              </w:rPr>
              <w:t>дата</w:t>
            </w:r>
          </w:p>
        </w:tc>
        <w:tc>
          <w:tcPr>
            <w:tcW w:w="1190" w:type="dxa"/>
            <w:vMerge/>
            <w:tcBorders>
              <w:top w:val="nil"/>
            </w:tcBorders>
          </w:tcPr>
          <w:p w14:paraId="039076C8" w14:textId="77777777" w:rsidR="00192D51" w:rsidRDefault="00192D51">
            <w:pPr>
              <w:rPr>
                <w:sz w:val="2"/>
                <w:szCs w:val="2"/>
              </w:rPr>
            </w:pPr>
          </w:p>
        </w:tc>
        <w:tc>
          <w:tcPr>
            <w:tcW w:w="1930" w:type="dxa"/>
            <w:vMerge/>
            <w:tcBorders>
              <w:top w:val="nil"/>
            </w:tcBorders>
          </w:tcPr>
          <w:p w14:paraId="58298E07" w14:textId="77777777" w:rsidR="00192D51" w:rsidRDefault="00192D51">
            <w:pPr>
              <w:rPr>
                <w:sz w:val="2"/>
                <w:szCs w:val="2"/>
              </w:rPr>
            </w:pPr>
          </w:p>
        </w:tc>
        <w:tc>
          <w:tcPr>
            <w:tcW w:w="1361" w:type="dxa"/>
          </w:tcPr>
          <w:p w14:paraId="4D3A90CB" w14:textId="77777777" w:rsidR="00192D51" w:rsidRDefault="00460E6F">
            <w:pPr>
              <w:pStyle w:val="TableParagraph"/>
              <w:spacing w:before="93"/>
              <w:ind w:left="60"/>
              <w:rPr>
                <w:sz w:val="24"/>
              </w:rPr>
            </w:pPr>
            <w:r>
              <w:rPr>
                <w:sz w:val="24"/>
              </w:rPr>
              <w:t>первый</w:t>
            </w:r>
            <w:r>
              <w:rPr>
                <w:spacing w:val="-2"/>
                <w:sz w:val="24"/>
              </w:rPr>
              <w:t xml:space="preserve"> </w:t>
            </w:r>
            <w:r>
              <w:rPr>
                <w:spacing w:val="-5"/>
                <w:sz w:val="24"/>
              </w:rPr>
              <w:t>год</w:t>
            </w:r>
          </w:p>
        </w:tc>
        <w:tc>
          <w:tcPr>
            <w:tcW w:w="1191" w:type="dxa"/>
          </w:tcPr>
          <w:p w14:paraId="5AD1AC10" w14:textId="77777777" w:rsidR="00192D51" w:rsidRDefault="00460E6F">
            <w:pPr>
              <w:pStyle w:val="TableParagraph"/>
              <w:spacing w:before="93"/>
              <w:ind w:left="62" w:right="404"/>
              <w:rPr>
                <w:sz w:val="24"/>
              </w:rPr>
            </w:pPr>
            <w:r>
              <w:rPr>
                <w:spacing w:val="-2"/>
                <w:sz w:val="24"/>
              </w:rPr>
              <w:t xml:space="preserve">второй </w:t>
            </w:r>
            <w:r>
              <w:rPr>
                <w:spacing w:val="-4"/>
                <w:sz w:val="24"/>
              </w:rPr>
              <w:t>год</w:t>
            </w:r>
          </w:p>
        </w:tc>
        <w:tc>
          <w:tcPr>
            <w:tcW w:w="1191" w:type="dxa"/>
          </w:tcPr>
          <w:p w14:paraId="38C2C65E" w14:textId="77777777" w:rsidR="00192D51" w:rsidRDefault="00460E6F">
            <w:pPr>
              <w:pStyle w:val="TableParagraph"/>
              <w:spacing w:before="93"/>
              <w:ind w:left="62" w:right="417"/>
              <w:rPr>
                <w:sz w:val="24"/>
              </w:rPr>
            </w:pPr>
            <w:r>
              <w:rPr>
                <w:spacing w:val="-2"/>
                <w:sz w:val="24"/>
              </w:rPr>
              <w:t xml:space="preserve">третий </w:t>
            </w:r>
            <w:r>
              <w:rPr>
                <w:spacing w:val="-4"/>
                <w:sz w:val="24"/>
              </w:rPr>
              <w:t>год</w:t>
            </w:r>
          </w:p>
        </w:tc>
        <w:tc>
          <w:tcPr>
            <w:tcW w:w="1306" w:type="dxa"/>
          </w:tcPr>
          <w:p w14:paraId="2340D4D9" w14:textId="77777777" w:rsidR="00192D51" w:rsidRDefault="00460E6F">
            <w:pPr>
              <w:pStyle w:val="TableParagraph"/>
              <w:spacing w:before="93"/>
              <w:ind w:left="61" w:right="166"/>
              <w:rPr>
                <w:sz w:val="24"/>
              </w:rPr>
            </w:pPr>
            <w:r>
              <w:rPr>
                <w:spacing w:val="-2"/>
                <w:sz w:val="24"/>
              </w:rPr>
              <w:t xml:space="preserve">четвертый </w:t>
            </w:r>
            <w:r>
              <w:rPr>
                <w:spacing w:val="-4"/>
                <w:sz w:val="24"/>
              </w:rPr>
              <w:t>год</w:t>
            </w:r>
          </w:p>
        </w:tc>
      </w:tr>
      <w:tr w:rsidR="00192D51" w14:paraId="0C8E20D6" w14:textId="77777777">
        <w:trPr>
          <w:trHeight w:val="479"/>
        </w:trPr>
        <w:tc>
          <w:tcPr>
            <w:tcW w:w="1359" w:type="dxa"/>
          </w:tcPr>
          <w:p w14:paraId="6ADB2ADB" w14:textId="77777777" w:rsidR="00192D51" w:rsidRDefault="00460E6F">
            <w:pPr>
              <w:pStyle w:val="TableParagraph"/>
              <w:spacing w:before="92"/>
              <w:ind w:left="62"/>
              <w:rPr>
                <w:sz w:val="24"/>
              </w:rPr>
            </w:pPr>
            <w:r>
              <w:rPr>
                <w:spacing w:val="-10"/>
                <w:sz w:val="24"/>
              </w:rPr>
              <w:t>1</w:t>
            </w:r>
          </w:p>
        </w:tc>
        <w:tc>
          <w:tcPr>
            <w:tcW w:w="1248" w:type="dxa"/>
          </w:tcPr>
          <w:p w14:paraId="750800CD" w14:textId="77777777" w:rsidR="00192D51" w:rsidRDefault="00460E6F">
            <w:pPr>
              <w:pStyle w:val="TableParagraph"/>
              <w:spacing w:before="92"/>
              <w:ind w:left="62"/>
              <w:rPr>
                <w:sz w:val="24"/>
              </w:rPr>
            </w:pPr>
            <w:r>
              <w:rPr>
                <w:spacing w:val="-10"/>
                <w:sz w:val="24"/>
              </w:rPr>
              <w:t>2</w:t>
            </w:r>
          </w:p>
        </w:tc>
        <w:tc>
          <w:tcPr>
            <w:tcW w:w="1190" w:type="dxa"/>
          </w:tcPr>
          <w:p w14:paraId="4F13B261" w14:textId="77777777" w:rsidR="00192D51" w:rsidRDefault="00460E6F">
            <w:pPr>
              <w:pStyle w:val="TableParagraph"/>
              <w:spacing w:before="92"/>
              <w:ind w:left="62"/>
              <w:rPr>
                <w:sz w:val="24"/>
              </w:rPr>
            </w:pPr>
            <w:r>
              <w:rPr>
                <w:spacing w:val="-10"/>
                <w:sz w:val="24"/>
              </w:rPr>
              <w:t>3</w:t>
            </w:r>
          </w:p>
        </w:tc>
        <w:tc>
          <w:tcPr>
            <w:tcW w:w="1930" w:type="dxa"/>
          </w:tcPr>
          <w:p w14:paraId="41AF2175" w14:textId="77777777" w:rsidR="00192D51" w:rsidRDefault="00460E6F">
            <w:pPr>
              <w:pStyle w:val="TableParagraph"/>
              <w:spacing w:before="92"/>
              <w:ind w:left="62"/>
              <w:rPr>
                <w:sz w:val="24"/>
              </w:rPr>
            </w:pPr>
            <w:r>
              <w:rPr>
                <w:spacing w:val="-10"/>
                <w:sz w:val="24"/>
              </w:rPr>
              <w:t>4</w:t>
            </w:r>
          </w:p>
        </w:tc>
        <w:tc>
          <w:tcPr>
            <w:tcW w:w="1361" w:type="dxa"/>
          </w:tcPr>
          <w:p w14:paraId="76A366C2" w14:textId="77777777" w:rsidR="00192D51" w:rsidRDefault="00460E6F">
            <w:pPr>
              <w:pStyle w:val="TableParagraph"/>
              <w:spacing w:before="92"/>
              <w:ind w:left="60"/>
              <w:rPr>
                <w:sz w:val="24"/>
              </w:rPr>
            </w:pPr>
            <w:r>
              <w:rPr>
                <w:spacing w:val="-10"/>
                <w:sz w:val="24"/>
              </w:rPr>
              <w:t>5</w:t>
            </w:r>
          </w:p>
        </w:tc>
        <w:tc>
          <w:tcPr>
            <w:tcW w:w="1191" w:type="dxa"/>
          </w:tcPr>
          <w:p w14:paraId="75AA17D6" w14:textId="77777777" w:rsidR="00192D51" w:rsidRDefault="00460E6F">
            <w:pPr>
              <w:pStyle w:val="TableParagraph"/>
              <w:spacing w:before="92"/>
              <w:ind w:left="62"/>
              <w:rPr>
                <w:sz w:val="24"/>
              </w:rPr>
            </w:pPr>
            <w:r>
              <w:rPr>
                <w:spacing w:val="-10"/>
                <w:sz w:val="24"/>
              </w:rPr>
              <w:t>6</w:t>
            </w:r>
          </w:p>
        </w:tc>
        <w:tc>
          <w:tcPr>
            <w:tcW w:w="1191" w:type="dxa"/>
          </w:tcPr>
          <w:p w14:paraId="19615439" w14:textId="77777777" w:rsidR="00192D51" w:rsidRDefault="00460E6F">
            <w:pPr>
              <w:pStyle w:val="TableParagraph"/>
              <w:spacing w:before="92"/>
              <w:ind w:left="62"/>
              <w:rPr>
                <w:sz w:val="24"/>
              </w:rPr>
            </w:pPr>
            <w:r>
              <w:rPr>
                <w:spacing w:val="-10"/>
                <w:sz w:val="24"/>
              </w:rPr>
              <w:t>7</w:t>
            </w:r>
          </w:p>
        </w:tc>
        <w:tc>
          <w:tcPr>
            <w:tcW w:w="1306" w:type="dxa"/>
          </w:tcPr>
          <w:p w14:paraId="45E8BC57" w14:textId="77777777" w:rsidR="00192D51" w:rsidRDefault="00460E6F">
            <w:pPr>
              <w:pStyle w:val="TableParagraph"/>
              <w:spacing w:before="92"/>
              <w:ind w:left="61"/>
              <w:rPr>
                <w:sz w:val="24"/>
              </w:rPr>
            </w:pPr>
            <w:r>
              <w:rPr>
                <w:spacing w:val="-10"/>
                <w:sz w:val="24"/>
              </w:rPr>
              <w:t>8</w:t>
            </w:r>
          </w:p>
        </w:tc>
      </w:tr>
      <w:tr w:rsidR="00192D51" w14:paraId="493D426A" w14:textId="77777777">
        <w:trPr>
          <w:trHeight w:val="479"/>
        </w:trPr>
        <w:tc>
          <w:tcPr>
            <w:tcW w:w="1359" w:type="dxa"/>
          </w:tcPr>
          <w:p w14:paraId="438E734E" w14:textId="77777777" w:rsidR="00192D51" w:rsidRDefault="00192D51">
            <w:pPr>
              <w:pStyle w:val="TableParagraph"/>
            </w:pPr>
          </w:p>
        </w:tc>
        <w:tc>
          <w:tcPr>
            <w:tcW w:w="1248" w:type="dxa"/>
          </w:tcPr>
          <w:p w14:paraId="4AEA4EB4" w14:textId="77777777" w:rsidR="00192D51" w:rsidRDefault="00192D51">
            <w:pPr>
              <w:pStyle w:val="TableParagraph"/>
            </w:pPr>
          </w:p>
        </w:tc>
        <w:tc>
          <w:tcPr>
            <w:tcW w:w="1190" w:type="dxa"/>
          </w:tcPr>
          <w:p w14:paraId="19DA214A" w14:textId="77777777" w:rsidR="00192D51" w:rsidRDefault="00192D51">
            <w:pPr>
              <w:pStyle w:val="TableParagraph"/>
            </w:pPr>
          </w:p>
        </w:tc>
        <w:tc>
          <w:tcPr>
            <w:tcW w:w="1930" w:type="dxa"/>
          </w:tcPr>
          <w:p w14:paraId="603BDBD0" w14:textId="77777777" w:rsidR="00192D51" w:rsidRDefault="00192D51">
            <w:pPr>
              <w:pStyle w:val="TableParagraph"/>
            </w:pPr>
          </w:p>
        </w:tc>
        <w:tc>
          <w:tcPr>
            <w:tcW w:w="1361" w:type="dxa"/>
          </w:tcPr>
          <w:p w14:paraId="736CA2C9" w14:textId="77777777" w:rsidR="00192D51" w:rsidRDefault="00192D51">
            <w:pPr>
              <w:pStyle w:val="TableParagraph"/>
            </w:pPr>
          </w:p>
        </w:tc>
        <w:tc>
          <w:tcPr>
            <w:tcW w:w="1191" w:type="dxa"/>
          </w:tcPr>
          <w:p w14:paraId="29ADEC43" w14:textId="77777777" w:rsidR="00192D51" w:rsidRDefault="00192D51">
            <w:pPr>
              <w:pStyle w:val="TableParagraph"/>
            </w:pPr>
          </w:p>
        </w:tc>
        <w:tc>
          <w:tcPr>
            <w:tcW w:w="1191" w:type="dxa"/>
          </w:tcPr>
          <w:p w14:paraId="104D87E8" w14:textId="77777777" w:rsidR="00192D51" w:rsidRDefault="00192D51">
            <w:pPr>
              <w:pStyle w:val="TableParagraph"/>
            </w:pPr>
          </w:p>
        </w:tc>
        <w:tc>
          <w:tcPr>
            <w:tcW w:w="1306" w:type="dxa"/>
          </w:tcPr>
          <w:p w14:paraId="0963804A" w14:textId="77777777" w:rsidR="00192D51" w:rsidRDefault="00192D51">
            <w:pPr>
              <w:pStyle w:val="TableParagraph"/>
            </w:pPr>
          </w:p>
        </w:tc>
      </w:tr>
      <w:tr w:rsidR="00192D51" w14:paraId="6F239934" w14:textId="77777777">
        <w:trPr>
          <w:trHeight w:val="479"/>
        </w:trPr>
        <w:tc>
          <w:tcPr>
            <w:tcW w:w="1359" w:type="dxa"/>
          </w:tcPr>
          <w:p w14:paraId="4E29CACD" w14:textId="77777777" w:rsidR="00192D51" w:rsidRDefault="00192D51">
            <w:pPr>
              <w:pStyle w:val="TableParagraph"/>
            </w:pPr>
          </w:p>
        </w:tc>
        <w:tc>
          <w:tcPr>
            <w:tcW w:w="1248" w:type="dxa"/>
          </w:tcPr>
          <w:p w14:paraId="345602B3" w14:textId="77777777" w:rsidR="00192D51" w:rsidRDefault="00192D51">
            <w:pPr>
              <w:pStyle w:val="TableParagraph"/>
            </w:pPr>
          </w:p>
        </w:tc>
        <w:tc>
          <w:tcPr>
            <w:tcW w:w="1190" w:type="dxa"/>
          </w:tcPr>
          <w:p w14:paraId="62B259E7" w14:textId="77777777" w:rsidR="00192D51" w:rsidRDefault="00192D51">
            <w:pPr>
              <w:pStyle w:val="TableParagraph"/>
            </w:pPr>
          </w:p>
        </w:tc>
        <w:tc>
          <w:tcPr>
            <w:tcW w:w="1930" w:type="dxa"/>
          </w:tcPr>
          <w:p w14:paraId="6F2FDAB1" w14:textId="77777777" w:rsidR="00192D51" w:rsidRDefault="00192D51">
            <w:pPr>
              <w:pStyle w:val="TableParagraph"/>
            </w:pPr>
          </w:p>
        </w:tc>
        <w:tc>
          <w:tcPr>
            <w:tcW w:w="1361" w:type="dxa"/>
          </w:tcPr>
          <w:p w14:paraId="19E5A819" w14:textId="77777777" w:rsidR="00192D51" w:rsidRDefault="00192D51">
            <w:pPr>
              <w:pStyle w:val="TableParagraph"/>
            </w:pPr>
          </w:p>
        </w:tc>
        <w:tc>
          <w:tcPr>
            <w:tcW w:w="1191" w:type="dxa"/>
          </w:tcPr>
          <w:p w14:paraId="1A6E7ADC" w14:textId="77777777" w:rsidR="00192D51" w:rsidRDefault="00192D51">
            <w:pPr>
              <w:pStyle w:val="TableParagraph"/>
            </w:pPr>
          </w:p>
        </w:tc>
        <w:tc>
          <w:tcPr>
            <w:tcW w:w="1191" w:type="dxa"/>
          </w:tcPr>
          <w:p w14:paraId="1B6C111B" w14:textId="77777777" w:rsidR="00192D51" w:rsidRDefault="00192D51">
            <w:pPr>
              <w:pStyle w:val="TableParagraph"/>
            </w:pPr>
          </w:p>
        </w:tc>
        <w:tc>
          <w:tcPr>
            <w:tcW w:w="1306" w:type="dxa"/>
          </w:tcPr>
          <w:p w14:paraId="1BD901B7" w14:textId="77777777" w:rsidR="00192D51" w:rsidRDefault="00192D51">
            <w:pPr>
              <w:pStyle w:val="TableParagraph"/>
            </w:pPr>
          </w:p>
        </w:tc>
      </w:tr>
      <w:tr w:rsidR="00192D51" w14:paraId="41AA9C88" w14:textId="77777777">
        <w:trPr>
          <w:trHeight w:val="482"/>
        </w:trPr>
        <w:tc>
          <w:tcPr>
            <w:tcW w:w="1359" w:type="dxa"/>
            <w:tcBorders>
              <w:left w:val="nil"/>
              <w:bottom w:val="nil"/>
            </w:tcBorders>
          </w:tcPr>
          <w:p w14:paraId="43B943EC" w14:textId="77777777" w:rsidR="00192D51" w:rsidRDefault="00192D51">
            <w:pPr>
              <w:pStyle w:val="TableParagraph"/>
            </w:pPr>
          </w:p>
        </w:tc>
        <w:tc>
          <w:tcPr>
            <w:tcW w:w="1248" w:type="dxa"/>
          </w:tcPr>
          <w:p w14:paraId="356F7B18" w14:textId="77777777" w:rsidR="00192D51" w:rsidRDefault="00460E6F">
            <w:pPr>
              <w:pStyle w:val="TableParagraph"/>
              <w:spacing w:before="95"/>
              <w:ind w:left="62"/>
              <w:rPr>
                <w:sz w:val="24"/>
              </w:rPr>
            </w:pPr>
            <w:r>
              <w:rPr>
                <w:spacing w:val="-2"/>
                <w:sz w:val="24"/>
              </w:rPr>
              <w:t>Итого</w:t>
            </w:r>
          </w:p>
        </w:tc>
        <w:tc>
          <w:tcPr>
            <w:tcW w:w="1190" w:type="dxa"/>
          </w:tcPr>
          <w:p w14:paraId="10D210B4" w14:textId="77777777" w:rsidR="00192D51" w:rsidRDefault="00460E6F">
            <w:pPr>
              <w:pStyle w:val="TableParagraph"/>
              <w:spacing w:before="95"/>
              <w:ind w:left="15" w:right="6"/>
              <w:jc w:val="center"/>
              <w:rPr>
                <w:sz w:val="24"/>
              </w:rPr>
            </w:pPr>
            <w:r>
              <w:rPr>
                <w:spacing w:val="-10"/>
                <w:sz w:val="24"/>
              </w:rPr>
              <w:t>x</w:t>
            </w:r>
          </w:p>
        </w:tc>
        <w:tc>
          <w:tcPr>
            <w:tcW w:w="1930" w:type="dxa"/>
          </w:tcPr>
          <w:p w14:paraId="65D779B8" w14:textId="77777777" w:rsidR="00192D51" w:rsidRDefault="00192D51">
            <w:pPr>
              <w:pStyle w:val="TableParagraph"/>
            </w:pPr>
          </w:p>
        </w:tc>
        <w:tc>
          <w:tcPr>
            <w:tcW w:w="1361" w:type="dxa"/>
          </w:tcPr>
          <w:p w14:paraId="166567C1" w14:textId="77777777" w:rsidR="00192D51" w:rsidRDefault="00192D51">
            <w:pPr>
              <w:pStyle w:val="TableParagraph"/>
            </w:pPr>
          </w:p>
        </w:tc>
        <w:tc>
          <w:tcPr>
            <w:tcW w:w="1191" w:type="dxa"/>
          </w:tcPr>
          <w:p w14:paraId="4B4A1DC5" w14:textId="77777777" w:rsidR="00192D51" w:rsidRDefault="00192D51">
            <w:pPr>
              <w:pStyle w:val="TableParagraph"/>
            </w:pPr>
          </w:p>
        </w:tc>
        <w:tc>
          <w:tcPr>
            <w:tcW w:w="1191" w:type="dxa"/>
          </w:tcPr>
          <w:p w14:paraId="7564F36B" w14:textId="77777777" w:rsidR="00192D51" w:rsidRDefault="00192D51">
            <w:pPr>
              <w:pStyle w:val="TableParagraph"/>
            </w:pPr>
          </w:p>
        </w:tc>
        <w:tc>
          <w:tcPr>
            <w:tcW w:w="1306" w:type="dxa"/>
          </w:tcPr>
          <w:p w14:paraId="3CDB3C71" w14:textId="77777777" w:rsidR="00192D51" w:rsidRDefault="00192D51">
            <w:pPr>
              <w:pStyle w:val="TableParagraph"/>
            </w:pPr>
          </w:p>
        </w:tc>
      </w:tr>
    </w:tbl>
    <w:p w14:paraId="4943F34F" w14:textId="77777777" w:rsidR="00192D51" w:rsidRDefault="00192D51">
      <w:pPr>
        <w:pStyle w:val="a3"/>
        <w:ind w:left="0"/>
        <w:jc w:val="left"/>
        <w:rPr>
          <w:rFonts w:ascii="Courier New"/>
          <w:sz w:val="20"/>
        </w:rPr>
      </w:pPr>
    </w:p>
    <w:p w14:paraId="4ED9F8BD" w14:textId="77777777" w:rsidR="00192D51" w:rsidRDefault="00192D51">
      <w:pPr>
        <w:pStyle w:val="a3"/>
        <w:ind w:left="0"/>
        <w:jc w:val="left"/>
        <w:rPr>
          <w:rFonts w:ascii="Courier New"/>
          <w:sz w:val="20"/>
        </w:rPr>
      </w:pPr>
    </w:p>
    <w:p w14:paraId="1B2838BD" w14:textId="77777777" w:rsidR="00192D51" w:rsidRDefault="00192D51">
      <w:pPr>
        <w:pStyle w:val="a3"/>
        <w:spacing w:before="59"/>
        <w:ind w:left="0"/>
        <w:jc w:val="left"/>
        <w:rPr>
          <w:rFonts w:ascii="Courier New"/>
          <w:sz w:val="20"/>
        </w:rPr>
      </w:pPr>
    </w:p>
    <w:p w14:paraId="71156879" w14:textId="77777777" w:rsidR="00192D51" w:rsidRDefault="00460E6F">
      <w:pPr>
        <w:pStyle w:val="a4"/>
        <w:numPr>
          <w:ilvl w:val="1"/>
          <w:numId w:val="28"/>
        </w:numPr>
        <w:tabs>
          <w:tab w:val="left" w:pos="2083"/>
        </w:tabs>
        <w:ind w:left="2083" w:hanging="598"/>
        <w:jc w:val="left"/>
        <w:rPr>
          <w:rFonts w:ascii="Courier New" w:hAnsi="Courier New"/>
          <w:sz w:val="20"/>
        </w:rPr>
      </w:pPr>
      <w:r>
        <w:rPr>
          <w:rFonts w:ascii="Courier New" w:hAnsi="Courier New"/>
          <w:sz w:val="20"/>
        </w:rPr>
        <w:t>Поставленные</w:t>
      </w:r>
      <w:r>
        <w:rPr>
          <w:rFonts w:ascii="Courier New" w:hAnsi="Courier New"/>
          <w:spacing w:val="-10"/>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учет</w:t>
      </w:r>
      <w:r>
        <w:rPr>
          <w:rFonts w:ascii="Courier New" w:hAnsi="Courier New"/>
          <w:spacing w:val="-10"/>
          <w:sz w:val="20"/>
        </w:rPr>
        <w:t xml:space="preserve"> </w:t>
      </w:r>
      <w:r>
        <w:rPr>
          <w:rFonts w:ascii="Courier New" w:hAnsi="Courier New"/>
          <w:sz w:val="20"/>
        </w:rPr>
        <w:t>денежные</w:t>
      </w:r>
      <w:r>
        <w:rPr>
          <w:rFonts w:ascii="Courier New" w:hAnsi="Courier New"/>
          <w:spacing w:val="-9"/>
          <w:sz w:val="20"/>
        </w:rPr>
        <w:t xml:space="preserve"> </w:t>
      </w:r>
      <w:r>
        <w:rPr>
          <w:rFonts w:ascii="Courier New" w:hAnsi="Courier New"/>
          <w:sz w:val="20"/>
        </w:rPr>
        <w:t>обязательства</w:t>
      </w:r>
      <w:r>
        <w:rPr>
          <w:rFonts w:ascii="Courier New" w:hAnsi="Courier New"/>
          <w:spacing w:val="-8"/>
          <w:sz w:val="20"/>
        </w:rPr>
        <w:t xml:space="preserve"> </w:t>
      </w:r>
      <w:hyperlink w:anchor="_bookmark81" w:history="1">
        <w:r>
          <w:rPr>
            <w:rFonts w:ascii="Courier New" w:hAnsi="Courier New"/>
            <w:color w:val="0000FF"/>
            <w:spacing w:val="-5"/>
            <w:sz w:val="20"/>
          </w:rPr>
          <w:t>&lt;*&gt;</w:t>
        </w:r>
      </w:hyperlink>
    </w:p>
    <w:p w14:paraId="5D55E48A"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432D6244" w14:textId="77777777" w:rsidR="00192D51" w:rsidRDefault="00192D51">
      <w:pPr>
        <w:pStyle w:val="a3"/>
        <w:spacing w:before="6"/>
        <w:ind w:left="0"/>
        <w:jc w:val="left"/>
        <w:rPr>
          <w:rFonts w:ascii="Courier New"/>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190"/>
        <w:gridCol w:w="2868"/>
        <w:gridCol w:w="4310"/>
      </w:tblGrid>
      <w:tr w:rsidR="00192D51" w14:paraId="38C43EFB" w14:textId="77777777">
        <w:trPr>
          <w:trHeight w:val="479"/>
        </w:trPr>
        <w:tc>
          <w:tcPr>
            <w:tcW w:w="2438" w:type="dxa"/>
            <w:gridSpan w:val="2"/>
          </w:tcPr>
          <w:p w14:paraId="3F1FA644" w14:textId="77777777" w:rsidR="00192D51" w:rsidRDefault="00460E6F">
            <w:pPr>
              <w:pStyle w:val="TableParagraph"/>
              <w:spacing w:before="95"/>
              <w:ind w:left="713"/>
              <w:rPr>
                <w:sz w:val="24"/>
              </w:rPr>
            </w:pPr>
            <w:r>
              <w:rPr>
                <w:spacing w:val="-2"/>
                <w:sz w:val="24"/>
              </w:rPr>
              <w:t>Документ</w:t>
            </w:r>
          </w:p>
        </w:tc>
        <w:tc>
          <w:tcPr>
            <w:tcW w:w="2868" w:type="dxa"/>
            <w:vMerge w:val="restart"/>
          </w:tcPr>
          <w:p w14:paraId="3C3A5732" w14:textId="77777777" w:rsidR="00192D51" w:rsidRDefault="00460E6F">
            <w:pPr>
              <w:pStyle w:val="TableParagraph"/>
              <w:spacing w:before="95"/>
              <w:ind w:left="631"/>
              <w:rPr>
                <w:sz w:val="24"/>
              </w:rPr>
            </w:pPr>
            <w:r>
              <w:rPr>
                <w:sz w:val="24"/>
              </w:rPr>
              <w:t>Учетный</w:t>
            </w:r>
            <w:r>
              <w:rPr>
                <w:spacing w:val="-3"/>
                <w:sz w:val="24"/>
              </w:rPr>
              <w:t xml:space="preserve"> </w:t>
            </w:r>
            <w:r>
              <w:rPr>
                <w:spacing w:val="-2"/>
                <w:sz w:val="24"/>
              </w:rPr>
              <w:t>номер</w:t>
            </w:r>
          </w:p>
        </w:tc>
        <w:tc>
          <w:tcPr>
            <w:tcW w:w="4310" w:type="dxa"/>
            <w:vMerge w:val="restart"/>
          </w:tcPr>
          <w:p w14:paraId="252FE07F" w14:textId="77777777" w:rsidR="00192D51" w:rsidRDefault="00460E6F">
            <w:pPr>
              <w:pStyle w:val="TableParagraph"/>
              <w:spacing w:before="95"/>
              <w:ind w:left="320"/>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r>
      <w:tr w:rsidR="00192D51" w14:paraId="0D722D32" w14:textId="77777777">
        <w:trPr>
          <w:trHeight w:val="479"/>
        </w:trPr>
        <w:tc>
          <w:tcPr>
            <w:tcW w:w="1248" w:type="dxa"/>
          </w:tcPr>
          <w:p w14:paraId="5BB0EAAA" w14:textId="77777777" w:rsidR="00192D51" w:rsidRDefault="00460E6F">
            <w:pPr>
              <w:pStyle w:val="TableParagraph"/>
              <w:spacing w:before="95"/>
              <w:ind w:left="14" w:right="7"/>
              <w:jc w:val="center"/>
              <w:rPr>
                <w:sz w:val="24"/>
              </w:rPr>
            </w:pPr>
            <w:r>
              <w:rPr>
                <w:spacing w:val="-2"/>
                <w:sz w:val="24"/>
              </w:rPr>
              <w:t>номер</w:t>
            </w:r>
          </w:p>
        </w:tc>
        <w:tc>
          <w:tcPr>
            <w:tcW w:w="1190" w:type="dxa"/>
          </w:tcPr>
          <w:p w14:paraId="2D27608A" w14:textId="77777777" w:rsidR="00192D51" w:rsidRDefault="00460E6F">
            <w:pPr>
              <w:pStyle w:val="TableParagraph"/>
              <w:spacing w:before="95"/>
              <w:ind w:left="15" w:right="2"/>
              <w:jc w:val="center"/>
              <w:rPr>
                <w:sz w:val="24"/>
              </w:rPr>
            </w:pPr>
            <w:r>
              <w:rPr>
                <w:spacing w:val="-4"/>
                <w:sz w:val="24"/>
              </w:rPr>
              <w:t>дата</w:t>
            </w:r>
          </w:p>
        </w:tc>
        <w:tc>
          <w:tcPr>
            <w:tcW w:w="2868" w:type="dxa"/>
            <w:vMerge/>
            <w:tcBorders>
              <w:top w:val="nil"/>
            </w:tcBorders>
          </w:tcPr>
          <w:p w14:paraId="5AAF4D5F" w14:textId="77777777" w:rsidR="00192D51" w:rsidRDefault="00192D51">
            <w:pPr>
              <w:rPr>
                <w:sz w:val="2"/>
                <w:szCs w:val="2"/>
              </w:rPr>
            </w:pPr>
          </w:p>
        </w:tc>
        <w:tc>
          <w:tcPr>
            <w:tcW w:w="4310" w:type="dxa"/>
            <w:vMerge/>
            <w:tcBorders>
              <w:top w:val="nil"/>
            </w:tcBorders>
          </w:tcPr>
          <w:p w14:paraId="12381B0B" w14:textId="77777777" w:rsidR="00192D51" w:rsidRDefault="00192D51">
            <w:pPr>
              <w:rPr>
                <w:sz w:val="2"/>
                <w:szCs w:val="2"/>
              </w:rPr>
            </w:pPr>
          </w:p>
        </w:tc>
      </w:tr>
      <w:tr w:rsidR="00192D51" w14:paraId="322CC022" w14:textId="77777777">
        <w:trPr>
          <w:trHeight w:val="482"/>
        </w:trPr>
        <w:tc>
          <w:tcPr>
            <w:tcW w:w="1248" w:type="dxa"/>
          </w:tcPr>
          <w:p w14:paraId="703C937B" w14:textId="77777777" w:rsidR="00192D51" w:rsidRDefault="00460E6F">
            <w:pPr>
              <w:pStyle w:val="TableParagraph"/>
              <w:spacing w:before="95"/>
              <w:ind w:left="14" w:right="4"/>
              <w:jc w:val="center"/>
              <w:rPr>
                <w:sz w:val="24"/>
              </w:rPr>
            </w:pPr>
            <w:r>
              <w:rPr>
                <w:spacing w:val="-10"/>
                <w:sz w:val="24"/>
              </w:rPr>
              <w:t>1</w:t>
            </w:r>
          </w:p>
        </w:tc>
        <w:tc>
          <w:tcPr>
            <w:tcW w:w="1190" w:type="dxa"/>
          </w:tcPr>
          <w:p w14:paraId="5EF2B7FD" w14:textId="77777777" w:rsidR="00192D51" w:rsidRDefault="00460E6F">
            <w:pPr>
              <w:pStyle w:val="TableParagraph"/>
              <w:spacing w:before="95"/>
              <w:ind w:left="15" w:right="5"/>
              <w:jc w:val="center"/>
              <w:rPr>
                <w:sz w:val="24"/>
              </w:rPr>
            </w:pPr>
            <w:r>
              <w:rPr>
                <w:spacing w:val="-10"/>
                <w:sz w:val="24"/>
              </w:rPr>
              <w:t>2</w:t>
            </w:r>
          </w:p>
        </w:tc>
        <w:tc>
          <w:tcPr>
            <w:tcW w:w="2868" w:type="dxa"/>
          </w:tcPr>
          <w:p w14:paraId="20894ABD" w14:textId="77777777" w:rsidR="00192D51" w:rsidRDefault="00460E6F">
            <w:pPr>
              <w:pStyle w:val="TableParagraph"/>
              <w:spacing w:before="95"/>
              <w:ind w:left="13"/>
              <w:jc w:val="center"/>
              <w:rPr>
                <w:sz w:val="24"/>
              </w:rPr>
            </w:pPr>
            <w:r>
              <w:rPr>
                <w:spacing w:val="-10"/>
                <w:sz w:val="24"/>
              </w:rPr>
              <w:t>3</w:t>
            </w:r>
          </w:p>
        </w:tc>
        <w:tc>
          <w:tcPr>
            <w:tcW w:w="4310" w:type="dxa"/>
          </w:tcPr>
          <w:p w14:paraId="4E0508BB" w14:textId="77777777" w:rsidR="00192D51" w:rsidRDefault="00460E6F">
            <w:pPr>
              <w:pStyle w:val="TableParagraph"/>
              <w:spacing w:before="95"/>
              <w:ind w:left="13"/>
              <w:jc w:val="center"/>
              <w:rPr>
                <w:sz w:val="24"/>
              </w:rPr>
            </w:pPr>
            <w:r>
              <w:rPr>
                <w:spacing w:val="-10"/>
                <w:sz w:val="24"/>
              </w:rPr>
              <w:t>4</w:t>
            </w:r>
          </w:p>
        </w:tc>
      </w:tr>
      <w:tr w:rsidR="00192D51" w14:paraId="57A210E4" w14:textId="77777777">
        <w:trPr>
          <w:trHeight w:val="480"/>
        </w:trPr>
        <w:tc>
          <w:tcPr>
            <w:tcW w:w="1248" w:type="dxa"/>
            <w:vMerge w:val="restart"/>
          </w:tcPr>
          <w:p w14:paraId="79D395CA" w14:textId="77777777" w:rsidR="00192D51" w:rsidRDefault="00192D51">
            <w:pPr>
              <w:pStyle w:val="TableParagraph"/>
              <w:rPr>
                <w:sz w:val="20"/>
              </w:rPr>
            </w:pPr>
          </w:p>
        </w:tc>
        <w:tc>
          <w:tcPr>
            <w:tcW w:w="1190" w:type="dxa"/>
            <w:vMerge w:val="restart"/>
          </w:tcPr>
          <w:p w14:paraId="4526647D" w14:textId="77777777" w:rsidR="00192D51" w:rsidRDefault="00192D51">
            <w:pPr>
              <w:pStyle w:val="TableParagraph"/>
              <w:rPr>
                <w:sz w:val="20"/>
              </w:rPr>
            </w:pPr>
          </w:p>
        </w:tc>
        <w:tc>
          <w:tcPr>
            <w:tcW w:w="2868" w:type="dxa"/>
            <w:vMerge w:val="restart"/>
          </w:tcPr>
          <w:p w14:paraId="6CE9DDDC" w14:textId="77777777" w:rsidR="00192D51" w:rsidRDefault="00192D51">
            <w:pPr>
              <w:pStyle w:val="TableParagraph"/>
              <w:rPr>
                <w:sz w:val="20"/>
              </w:rPr>
            </w:pPr>
          </w:p>
        </w:tc>
        <w:tc>
          <w:tcPr>
            <w:tcW w:w="4310" w:type="dxa"/>
          </w:tcPr>
          <w:p w14:paraId="62F12194" w14:textId="77777777" w:rsidR="00192D51" w:rsidRDefault="00192D51">
            <w:pPr>
              <w:pStyle w:val="TableParagraph"/>
              <w:rPr>
                <w:sz w:val="20"/>
              </w:rPr>
            </w:pPr>
          </w:p>
        </w:tc>
      </w:tr>
      <w:tr w:rsidR="00192D51" w14:paraId="45DF530C" w14:textId="77777777">
        <w:trPr>
          <w:trHeight w:val="479"/>
        </w:trPr>
        <w:tc>
          <w:tcPr>
            <w:tcW w:w="1248" w:type="dxa"/>
            <w:vMerge/>
            <w:tcBorders>
              <w:top w:val="nil"/>
            </w:tcBorders>
          </w:tcPr>
          <w:p w14:paraId="7F6EEAC4" w14:textId="77777777" w:rsidR="00192D51" w:rsidRDefault="00192D51">
            <w:pPr>
              <w:rPr>
                <w:sz w:val="2"/>
                <w:szCs w:val="2"/>
              </w:rPr>
            </w:pPr>
          </w:p>
        </w:tc>
        <w:tc>
          <w:tcPr>
            <w:tcW w:w="1190" w:type="dxa"/>
            <w:vMerge/>
            <w:tcBorders>
              <w:top w:val="nil"/>
            </w:tcBorders>
          </w:tcPr>
          <w:p w14:paraId="5D316FA4" w14:textId="77777777" w:rsidR="00192D51" w:rsidRDefault="00192D51">
            <w:pPr>
              <w:rPr>
                <w:sz w:val="2"/>
                <w:szCs w:val="2"/>
              </w:rPr>
            </w:pPr>
          </w:p>
        </w:tc>
        <w:tc>
          <w:tcPr>
            <w:tcW w:w="2868" w:type="dxa"/>
            <w:vMerge/>
            <w:tcBorders>
              <w:top w:val="nil"/>
            </w:tcBorders>
          </w:tcPr>
          <w:p w14:paraId="4C94CBF5" w14:textId="77777777" w:rsidR="00192D51" w:rsidRDefault="00192D51">
            <w:pPr>
              <w:rPr>
                <w:sz w:val="2"/>
                <w:szCs w:val="2"/>
              </w:rPr>
            </w:pPr>
          </w:p>
        </w:tc>
        <w:tc>
          <w:tcPr>
            <w:tcW w:w="4310" w:type="dxa"/>
          </w:tcPr>
          <w:p w14:paraId="036146A1" w14:textId="77777777" w:rsidR="00192D51" w:rsidRDefault="00192D51">
            <w:pPr>
              <w:pStyle w:val="TableParagraph"/>
              <w:rPr>
                <w:sz w:val="20"/>
              </w:rPr>
            </w:pPr>
          </w:p>
        </w:tc>
      </w:tr>
      <w:tr w:rsidR="00192D51" w14:paraId="019EEBA9" w14:textId="77777777">
        <w:trPr>
          <w:trHeight w:val="479"/>
        </w:trPr>
        <w:tc>
          <w:tcPr>
            <w:tcW w:w="5306" w:type="dxa"/>
            <w:gridSpan w:val="3"/>
            <w:tcBorders>
              <w:left w:val="nil"/>
              <w:bottom w:val="nil"/>
            </w:tcBorders>
          </w:tcPr>
          <w:p w14:paraId="2381D4EB" w14:textId="77777777" w:rsidR="00192D51" w:rsidRDefault="00460E6F">
            <w:pPr>
              <w:pStyle w:val="TableParagraph"/>
              <w:spacing w:before="95"/>
              <w:ind w:left="2486"/>
              <w:rPr>
                <w:sz w:val="24"/>
              </w:rPr>
            </w:pPr>
            <w:r>
              <w:rPr>
                <w:sz w:val="24"/>
              </w:rPr>
              <w:t>Итого</w:t>
            </w:r>
            <w:r>
              <w:rPr>
                <w:spacing w:val="-2"/>
                <w:sz w:val="24"/>
              </w:rPr>
              <w:t xml:space="preserve"> </w:t>
            </w:r>
            <w:r>
              <w:rPr>
                <w:sz w:val="24"/>
              </w:rPr>
              <w:t>по</w:t>
            </w:r>
            <w:r>
              <w:rPr>
                <w:spacing w:val="1"/>
                <w:sz w:val="24"/>
              </w:rPr>
              <w:t xml:space="preserve"> </w:t>
            </w:r>
            <w:r>
              <w:rPr>
                <w:sz w:val="24"/>
              </w:rPr>
              <w:t>учетному</w:t>
            </w:r>
            <w:r>
              <w:rPr>
                <w:spacing w:val="-5"/>
                <w:sz w:val="24"/>
              </w:rPr>
              <w:t xml:space="preserve"> </w:t>
            </w:r>
            <w:r>
              <w:rPr>
                <w:spacing w:val="-2"/>
                <w:sz w:val="24"/>
              </w:rPr>
              <w:t>номеру</w:t>
            </w:r>
          </w:p>
        </w:tc>
        <w:tc>
          <w:tcPr>
            <w:tcW w:w="4310" w:type="dxa"/>
          </w:tcPr>
          <w:p w14:paraId="46D201E1" w14:textId="77777777" w:rsidR="00192D51" w:rsidRDefault="00192D51">
            <w:pPr>
              <w:pStyle w:val="TableParagraph"/>
              <w:rPr>
                <w:sz w:val="20"/>
              </w:rPr>
            </w:pPr>
          </w:p>
        </w:tc>
      </w:tr>
    </w:tbl>
    <w:p w14:paraId="48C35A7B" w14:textId="77777777" w:rsidR="00192D51" w:rsidRDefault="00192D51">
      <w:pPr>
        <w:pStyle w:val="a3"/>
        <w:spacing w:before="55"/>
        <w:ind w:left="0"/>
        <w:jc w:val="left"/>
        <w:rPr>
          <w:rFonts w:ascii="Courier New"/>
          <w:sz w:val="20"/>
        </w:rPr>
      </w:pPr>
    </w:p>
    <w:p w14:paraId="09730159" w14:textId="77777777" w:rsidR="00192D51" w:rsidRDefault="00460E6F">
      <w:pPr>
        <w:tabs>
          <w:tab w:val="left" w:pos="4484"/>
          <w:tab w:val="left" w:pos="5684"/>
          <w:tab w:val="left" w:pos="784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C07580D" w14:textId="77777777" w:rsidR="00192D51" w:rsidRDefault="00460E6F">
      <w:pPr>
        <w:tabs>
          <w:tab w:val="left" w:pos="287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C99E59" w14:textId="77777777" w:rsidR="00192D51" w:rsidRDefault="00460E6F">
      <w:pPr>
        <w:spacing w:line="226" w:lineRule="exact"/>
        <w:ind w:left="1590" w:right="1962"/>
        <w:jc w:val="center"/>
        <w:rPr>
          <w:rFonts w:ascii="Courier New" w:hAnsi="Courier New"/>
          <w:sz w:val="20"/>
        </w:rPr>
      </w:pPr>
      <w:r>
        <w:rPr>
          <w:rFonts w:ascii="Courier New" w:hAnsi="Courier New"/>
          <w:spacing w:val="-2"/>
          <w:sz w:val="20"/>
        </w:rPr>
        <w:t>подписи)</w:t>
      </w:r>
    </w:p>
    <w:p w14:paraId="31CC9BF1" w14:textId="77777777" w:rsidR="00192D51" w:rsidRDefault="00192D51">
      <w:pPr>
        <w:pStyle w:val="a3"/>
        <w:spacing w:before="1"/>
        <w:ind w:left="0"/>
        <w:jc w:val="left"/>
        <w:rPr>
          <w:rFonts w:ascii="Courier New"/>
          <w:sz w:val="20"/>
        </w:rPr>
      </w:pPr>
    </w:p>
    <w:p w14:paraId="11873DB4" w14:textId="77777777" w:rsidR="00192D51" w:rsidRDefault="00460E6F">
      <w:pPr>
        <w:tabs>
          <w:tab w:val="left" w:pos="2192"/>
          <w:tab w:val="left" w:pos="2850"/>
        </w:tabs>
        <w:ind w:left="165"/>
        <w:rPr>
          <w:rFonts w:ascii="Courier New" w:hAnsi="Courier New"/>
          <w:sz w:val="20"/>
        </w:rPr>
      </w:pPr>
      <w:r>
        <w:rPr>
          <w:rFonts w:ascii="Courier New" w:hAnsi="Courier New"/>
          <w:sz w:val="20"/>
        </w:rPr>
        <w:t>"</w:t>
      </w:r>
      <w:r>
        <w:rPr>
          <w:rFonts w:ascii="Courier New" w:hAnsi="Courier New"/>
          <w:spacing w:val="80"/>
          <w:w w:val="150"/>
          <w:sz w:val="20"/>
          <w:u w:val="single"/>
        </w:rPr>
        <w:t xml:space="preserve"> </w:t>
      </w:r>
      <w:r>
        <w:rPr>
          <w:rFonts w:ascii="Courier New" w:hAnsi="Courier New"/>
          <w:sz w:val="20"/>
        </w:rPr>
        <w:t xml:space="preserve">" </w:t>
      </w:r>
      <w:r>
        <w:rPr>
          <w:rFonts w:ascii="Courier New" w:hAnsi="Courier New"/>
          <w:sz w:val="20"/>
          <w:u w:val="single"/>
        </w:rPr>
        <w:tab/>
      </w:r>
      <w:r>
        <w:rPr>
          <w:rFonts w:ascii="Courier New" w:hAnsi="Courier New"/>
          <w:spacing w:val="-5"/>
          <w:sz w:val="20"/>
        </w:rPr>
        <w:t>20</w:t>
      </w:r>
      <w:r>
        <w:rPr>
          <w:sz w:val="20"/>
          <w:u w:val="single"/>
        </w:rPr>
        <w:tab/>
      </w:r>
      <w:r>
        <w:rPr>
          <w:sz w:val="20"/>
        </w:rPr>
        <w:t xml:space="preserve"> </w:t>
      </w:r>
      <w:r>
        <w:rPr>
          <w:rFonts w:ascii="Courier New" w:hAnsi="Courier New"/>
          <w:sz w:val="20"/>
        </w:rPr>
        <w:t>г.</w:t>
      </w:r>
    </w:p>
    <w:p w14:paraId="0C56CB01" w14:textId="77777777" w:rsidR="00192D51" w:rsidRDefault="00192D51">
      <w:pPr>
        <w:pStyle w:val="a3"/>
        <w:ind w:left="0"/>
        <w:jc w:val="left"/>
        <w:rPr>
          <w:rFonts w:ascii="Courier New"/>
          <w:sz w:val="20"/>
        </w:rPr>
      </w:pPr>
    </w:p>
    <w:p w14:paraId="78B6AA12" w14:textId="77777777" w:rsidR="00192D51" w:rsidRDefault="00460E6F">
      <w:pPr>
        <w:tabs>
          <w:tab w:val="left" w:pos="4275"/>
        </w:tabs>
        <w:spacing w:line="226" w:lineRule="exact"/>
        <w:ind w:left="1590"/>
        <w:jc w:val="center"/>
        <w:rPr>
          <w:sz w:val="20"/>
        </w:rPr>
      </w:pPr>
      <w:r>
        <w:rPr>
          <w:rFonts w:ascii="Courier New" w:hAnsi="Courier New"/>
          <w:sz w:val="20"/>
        </w:rPr>
        <w:t xml:space="preserve">Номер страницы </w:t>
      </w:r>
      <w:r>
        <w:rPr>
          <w:sz w:val="20"/>
          <w:u w:val="single"/>
        </w:rPr>
        <w:tab/>
      </w:r>
    </w:p>
    <w:p w14:paraId="12A76409" w14:textId="77777777" w:rsidR="00192D51" w:rsidRDefault="00460E6F">
      <w:pPr>
        <w:tabs>
          <w:tab w:val="left" w:pos="4275"/>
        </w:tabs>
        <w:spacing w:line="226" w:lineRule="exact"/>
        <w:ind w:left="1590"/>
        <w:jc w:val="center"/>
        <w:rPr>
          <w:sz w:val="20"/>
        </w:rPr>
      </w:pPr>
      <w:r>
        <w:rPr>
          <w:rFonts w:ascii="Courier New" w:hAnsi="Courier New"/>
          <w:sz w:val="20"/>
        </w:rPr>
        <w:t xml:space="preserve">Всего страниц </w:t>
      </w:r>
      <w:r>
        <w:rPr>
          <w:sz w:val="20"/>
          <w:u w:val="single"/>
        </w:rPr>
        <w:tab/>
      </w:r>
    </w:p>
    <w:p w14:paraId="3AB56B89" w14:textId="77777777" w:rsidR="00192D51" w:rsidRDefault="00460E6F">
      <w:pPr>
        <w:pStyle w:val="a3"/>
        <w:spacing w:before="83"/>
        <w:ind w:left="0"/>
        <w:jc w:val="left"/>
        <w:rPr>
          <w:sz w:val="20"/>
        </w:rPr>
      </w:pPr>
      <w:r>
        <w:rPr>
          <w:noProof/>
          <w:sz w:val="20"/>
          <w:lang w:eastAsia="ru-RU"/>
        </w:rPr>
        <mc:AlternateContent>
          <mc:Choice Requires="wps">
            <w:drawing>
              <wp:anchor distT="0" distB="0" distL="0" distR="0" simplePos="0" relativeHeight="487642624" behindDoc="1" locked="0" layoutInCell="1" allowOverlap="1" wp14:anchorId="72F23A14" wp14:editId="51AB0986">
                <wp:simplePos x="0" y="0"/>
                <wp:positionH relativeFrom="page">
                  <wp:posOffset>1219504</wp:posOffset>
                </wp:positionH>
                <wp:positionV relativeFrom="paragraph">
                  <wp:posOffset>214470</wp:posOffset>
                </wp:positionV>
                <wp:extent cx="2438400" cy="127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140389D" id="Graphic 172" o:spid="_x0000_s1026" style="position:absolute;margin-left:96pt;margin-top:16.9pt;width:192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" path="m,l2438400,e" filled="f" strokeweight=".20731mm">
                <v:stroke dashstyle="dash"/>
                <v:path arrowok="t"/>
                <w10:wrap type="topAndBottom" anchorx="page"/>
              </v:shape>
            </w:pict>
          </mc:Fallback>
        </mc:AlternateContent>
      </w:r>
    </w:p>
    <w:p w14:paraId="5CEB3E6F" w14:textId="77777777" w:rsidR="00192D51" w:rsidRDefault="00460E6F">
      <w:pPr>
        <w:spacing w:before="109"/>
        <w:ind w:left="165"/>
        <w:rPr>
          <w:rFonts w:ascii="Courier New" w:hAnsi="Courier New"/>
          <w:sz w:val="20"/>
        </w:rPr>
      </w:pPr>
      <w:bookmarkStart w:id="88" w:name="_bookmark81"/>
      <w:bookmarkEnd w:id="88"/>
      <w:r>
        <w:rPr>
          <w:rFonts w:ascii="Courier New" w:hAnsi="Courier New"/>
          <w:sz w:val="20"/>
        </w:rPr>
        <w:t>&lt;*&gt;</w:t>
      </w:r>
      <w:r>
        <w:rPr>
          <w:rFonts w:ascii="Courier New" w:hAnsi="Courier New"/>
          <w:spacing w:val="-6"/>
          <w:sz w:val="20"/>
        </w:rPr>
        <w:t xml:space="preserve"> </w:t>
      </w:r>
      <w:r>
        <w:rPr>
          <w:rFonts w:ascii="Courier New" w:hAnsi="Courier New"/>
          <w:sz w:val="20"/>
        </w:rPr>
        <w:t>раздел</w:t>
      </w:r>
      <w:r>
        <w:rPr>
          <w:rFonts w:ascii="Courier New" w:hAnsi="Courier New"/>
          <w:spacing w:val="-5"/>
          <w:sz w:val="20"/>
        </w:rPr>
        <w:t xml:space="preserve"> </w:t>
      </w:r>
      <w:r>
        <w:rPr>
          <w:rFonts w:ascii="Courier New" w:hAnsi="Courier New"/>
          <w:sz w:val="20"/>
        </w:rPr>
        <w:t>2.5</w:t>
      </w:r>
      <w:r>
        <w:rPr>
          <w:rFonts w:ascii="Courier New" w:hAnsi="Courier New"/>
          <w:spacing w:val="-5"/>
          <w:sz w:val="20"/>
        </w:rPr>
        <w:t xml:space="preserve"> </w:t>
      </w:r>
      <w:r>
        <w:rPr>
          <w:rFonts w:ascii="Courier New" w:hAnsi="Courier New"/>
          <w:sz w:val="20"/>
        </w:rPr>
        <w:t>вступает</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действие</w:t>
      </w:r>
      <w:r>
        <w:rPr>
          <w:rFonts w:ascii="Courier New" w:hAnsi="Courier New"/>
          <w:spacing w:val="-5"/>
          <w:sz w:val="20"/>
        </w:rPr>
        <w:t xml:space="preserve"> </w:t>
      </w:r>
      <w:r>
        <w:rPr>
          <w:rFonts w:ascii="Courier New" w:hAnsi="Courier New"/>
          <w:sz w:val="20"/>
        </w:rPr>
        <w:t>с</w:t>
      </w:r>
      <w:r>
        <w:rPr>
          <w:rFonts w:ascii="Courier New" w:hAnsi="Courier New"/>
          <w:spacing w:val="-5"/>
          <w:sz w:val="20"/>
        </w:rPr>
        <w:t xml:space="preserve"> </w:t>
      </w:r>
      <w:r>
        <w:rPr>
          <w:rFonts w:ascii="Courier New" w:hAnsi="Courier New"/>
          <w:sz w:val="20"/>
        </w:rPr>
        <w:t>01</w:t>
      </w:r>
      <w:r>
        <w:rPr>
          <w:rFonts w:ascii="Courier New" w:hAnsi="Courier New"/>
          <w:spacing w:val="-4"/>
          <w:sz w:val="20"/>
        </w:rPr>
        <w:t xml:space="preserve"> </w:t>
      </w:r>
      <w:r>
        <w:rPr>
          <w:rFonts w:ascii="Courier New" w:hAnsi="Courier New"/>
          <w:sz w:val="20"/>
        </w:rPr>
        <w:t>января</w:t>
      </w:r>
      <w:r>
        <w:rPr>
          <w:rFonts w:ascii="Courier New" w:hAnsi="Courier New"/>
          <w:spacing w:val="-5"/>
          <w:sz w:val="20"/>
        </w:rPr>
        <w:t xml:space="preserve"> </w:t>
      </w:r>
      <w:r>
        <w:rPr>
          <w:rFonts w:ascii="Courier New" w:hAnsi="Courier New"/>
          <w:sz w:val="20"/>
        </w:rPr>
        <w:t>2022</w:t>
      </w:r>
      <w:r>
        <w:rPr>
          <w:rFonts w:ascii="Courier New" w:hAnsi="Courier New"/>
          <w:spacing w:val="-5"/>
          <w:sz w:val="20"/>
        </w:rPr>
        <w:t xml:space="preserve"> </w:t>
      </w:r>
      <w:r>
        <w:rPr>
          <w:rFonts w:ascii="Courier New" w:hAnsi="Courier New"/>
          <w:spacing w:val="-4"/>
          <w:sz w:val="20"/>
        </w:rPr>
        <w:t>года</w:t>
      </w:r>
    </w:p>
    <w:p w14:paraId="47C71618" w14:textId="77777777" w:rsidR="00192D51" w:rsidRDefault="00192D51">
      <w:pPr>
        <w:rPr>
          <w:rFonts w:ascii="Courier New" w:hAnsi="Courier New"/>
          <w:sz w:val="20"/>
        </w:rPr>
        <w:sectPr w:rsidR="00192D51">
          <w:pgSz w:w="16840" w:h="11910" w:orient="landscape"/>
          <w:pgMar w:top="1340" w:right="1417" w:bottom="280" w:left="1275" w:header="720" w:footer="720" w:gutter="0"/>
          <w:cols w:space="720"/>
        </w:sectPr>
      </w:pPr>
    </w:p>
    <w:p w14:paraId="3BA77488" w14:textId="77777777" w:rsidR="00192D51" w:rsidRDefault="00192D51">
      <w:pPr>
        <w:pStyle w:val="a3"/>
        <w:ind w:left="0"/>
        <w:jc w:val="left"/>
        <w:rPr>
          <w:rFonts w:ascii="Courier New"/>
          <w:sz w:val="20"/>
        </w:rPr>
      </w:pPr>
    </w:p>
    <w:p w14:paraId="222E48C5" w14:textId="77777777" w:rsidR="00192D51" w:rsidRDefault="00192D51">
      <w:pPr>
        <w:pStyle w:val="a3"/>
        <w:ind w:left="0"/>
        <w:jc w:val="left"/>
        <w:rPr>
          <w:rFonts w:ascii="Courier New"/>
          <w:sz w:val="20"/>
        </w:rPr>
      </w:pPr>
    </w:p>
    <w:p w14:paraId="64AA6C5B" w14:textId="77777777" w:rsidR="00192D51" w:rsidRDefault="00192D51">
      <w:pPr>
        <w:pStyle w:val="a3"/>
        <w:ind w:left="0"/>
        <w:jc w:val="left"/>
        <w:rPr>
          <w:rFonts w:ascii="Courier New"/>
          <w:sz w:val="20"/>
        </w:rPr>
      </w:pPr>
    </w:p>
    <w:p w14:paraId="790BC123" w14:textId="77777777" w:rsidR="00192D51" w:rsidRDefault="00192D51">
      <w:pPr>
        <w:pStyle w:val="a3"/>
        <w:ind w:left="0"/>
        <w:jc w:val="left"/>
        <w:rPr>
          <w:rFonts w:ascii="Courier New"/>
          <w:sz w:val="20"/>
        </w:rPr>
      </w:pPr>
    </w:p>
    <w:p w14:paraId="52FD5300" w14:textId="77777777" w:rsidR="00192D51" w:rsidRDefault="00192D51">
      <w:pPr>
        <w:pStyle w:val="a3"/>
        <w:ind w:left="0"/>
        <w:jc w:val="left"/>
        <w:rPr>
          <w:rFonts w:ascii="Courier New"/>
          <w:sz w:val="20"/>
        </w:rPr>
      </w:pPr>
    </w:p>
    <w:p w14:paraId="5B66076E" w14:textId="77777777" w:rsidR="00192D51" w:rsidRDefault="00192D51">
      <w:pPr>
        <w:pStyle w:val="a3"/>
        <w:ind w:left="0"/>
        <w:jc w:val="left"/>
        <w:rPr>
          <w:rFonts w:ascii="Courier New"/>
          <w:sz w:val="20"/>
        </w:rPr>
      </w:pPr>
    </w:p>
    <w:p w14:paraId="7437FE65" w14:textId="77777777" w:rsidR="00192D51" w:rsidRDefault="00192D51">
      <w:pPr>
        <w:pStyle w:val="a3"/>
        <w:ind w:left="0"/>
        <w:jc w:val="left"/>
        <w:rPr>
          <w:rFonts w:ascii="Courier New"/>
          <w:sz w:val="20"/>
        </w:rPr>
      </w:pPr>
    </w:p>
    <w:p w14:paraId="23275710" w14:textId="77777777" w:rsidR="00192D51" w:rsidRDefault="00192D51">
      <w:pPr>
        <w:pStyle w:val="a3"/>
        <w:spacing w:before="210"/>
        <w:ind w:left="0"/>
        <w:jc w:val="left"/>
        <w:rPr>
          <w:rFonts w:ascii="Courier New"/>
          <w:sz w:val="20"/>
        </w:rPr>
      </w:pPr>
    </w:p>
    <w:p w14:paraId="3743C9B8" w14:textId="77777777" w:rsidR="00192D51" w:rsidRDefault="00460E6F">
      <w:pPr>
        <w:spacing w:line="226" w:lineRule="exact"/>
        <w:ind w:right="593"/>
        <w:jc w:val="center"/>
        <w:rPr>
          <w:rFonts w:ascii="Courier New" w:hAnsi="Courier New"/>
          <w:sz w:val="20"/>
        </w:rPr>
      </w:pPr>
      <w:bookmarkStart w:id="89" w:name="_bookmark82"/>
      <w:bookmarkEnd w:id="89"/>
      <w:r>
        <w:rPr>
          <w:rFonts w:ascii="Courier New" w:hAnsi="Courier New"/>
          <w:spacing w:val="-2"/>
          <w:sz w:val="20"/>
        </w:rPr>
        <w:t>ВЫПИСКА</w:t>
      </w:r>
    </w:p>
    <w:p w14:paraId="3E9E6791" w14:textId="77777777" w:rsidR="00192D51" w:rsidRDefault="00460E6F">
      <w:pPr>
        <w:tabs>
          <w:tab w:val="left" w:pos="8085"/>
        </w:tabs>
        <w:ind w:left="1845" w:right="40" w:hanging="720"/>
        <w:jc w:val="right"/>
        <w:rPr>
          <w:rFonts w:ascii="Courier New" w:hAnsi="Courier New"/>
          <w:sz w:val="20"/>
        </w:rPr>
      </w:pPr>
      <w:r>
        <w:rPr>
          <w:rFonts w:ascii="Courier New" w:hAnsi="Courier New"/>
          <w:sz w:val="20"/>
        </w:rPr>
        <w:t>из лицевого счета для учета операций со средствами,</w:t>
      </w:r>
      <w:r>
        <w:rPr>
          <w:rFonts w:ascii="Courier New" w:hAnsi="Courier New"/>
          <w:sz w:val="20"/>
        </w:rPr>
        <w:tab/>
      </w:r>
      <w:r>
        <w:rPr>
          <w:rFonts w:ascii="Courier New" w:hAnsi="Courier New"/>
          <w:spacing w:val="-2"/>
          <w:sz w:val="20"/>
        </w:rPr>
        <w:t xml:space="preserve">┌───────┐ </w:t>
      </w:r>
      <w:r>
        <w:rPr>
          <w:rFonts w:ascii="Courier New" w:hAnsi="Courier New"/>
          <w:sz w:val="20"/>
        </w:rPr>
        <w:t>поступающими</w:t>
      </w:r>
      <w:r>
        <w:rPr>
          <w:rFonts w:ascii="Courier New" w:hAnsi="Courier New"/>
          <w:spacing w:val="-10"/>
          <w:sz w:val="20"/>
        </w:rPr>
        <w:t xml:space="preserve"> </w:t>
      </w:r>
      <w:r>
        <w:rPr>
          <w:rFonts w:ascii="Courier New" w:hAnsi="Courier New"/>
          <w:sz w:val="20"/>
        </w:rPr>
        <w:t>во</w:t>
      </w:r>
      <w:r>
        <w:rPr>
          <w:rFonts w:ascii="Courier New" w:hAnsi="Courier New"/>
          <w:spacing w:val="-9"/>
          <w:sz w:val="20"/>
        </w:rPr>
        <w:t xml:space="preserve"> </w:t>
      </w:r>
      <w:r>
        <w:rPr>
          <w:rFonts w:ascii="Courier New" w:hAnsi="Courier New"/>
          <w:sz w:val="20"/>
        </w:rPr>
        <w:t>временное</w:t>
      </w:r>
      <w:r>
        <w:rPr>
          <w:rFonts w:ascii="Courier New" w:hAnsi="Courier New"/>
          <w:spacing w:val="-9"/>
          <w:sz w:val="20"/>
        </w:rPr>
        <w:t xml:space="preserve"> </w:t>
      </w:r>
      <w:r>
        <w:rPr>
          <w:rFonts w:ascii="Courier New" w:hAnsi="Courier New"/>
          <w:spacing w:val="-2"/>
          <w:sz w:val="20"/>
        </w:rPr>
        <w:t>распоряжение</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DF809B4" w14:textId="77777777" w:rsidR="00192D51" w:rsidRDefault="00460E6F">
      <w:pPr>
        <w:tabs>
          <w:tab w:val="left" w:pos="7125"/>
          <w:tab w:val="left" w:pos="8085"/>
          <w:tab w:val="left" w:pos="9045"/>
        </w:tabs>
        <w:ind w:left="1965" w:right="38" w:firstLine="37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получателя</w:t>
      </w:r>
      <w:r>
        <w:rPr>
          <w:rFonts w:ascii="Courier New" w:hAnsi="Courier New"/>
          <w:spacing w:val="-9"/>
          <w:sz w:val="20"/>
        </w:rPr>
        <w:t xml:space="preserve"> </w:t>
      </w:r>
      <w:r>
        <w:rPr>
          <w:rFonts w:ascii="Courier New" w:hAnsi="Courier New"/>
          <w:sz w:val="20"/>
        </w:rPr>
        <w:t>бюджетных</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992B0A" w14:textId="77777777" w:rsidR="00192D51" w:rsidRDefault="00460E6F">
      <w:pPr>
        <w:tabs>
          <w:tab w:val="left" w:pos="2399"/>
        </w:tabs>
        <w:spacing w:before="1" w:line="226" w:lineRule="exact"/>
        <w:ind w:right="3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0214E0A6" w14:textId="77777777" w:rsidR="00192D51" w:rsidRDefault="00460E6F">
      <w:pPr>
        <w:tabs>
          <w:tab w:val="left" w:pos="2204"/>
          <w:tab w:val="left" w:pos="2924"/>
          <w:tab w:val="left" w:pos="4919"/>
          <w:tab w:val="left" w:pos="6479"/>
        </w:tabs>
        <w:spacing w:line="226" w:lineRule="exact"/>
        <w:ind w:right="39"/>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5FAF4C0" w14:textId="77777777" w:rsidR="00192D51" w:rsidRDefault="00460E6F">
      <w:pPr>
        <w:spacing w:before="1" w:line="226" w:lineRule="exact"/>
        <w:ind w:right="38"/>
        <w:jc w:val="right"/>
        <w:rPr>
          <w:rFonts w:ascii="Courier New" w:hAnsi="Courier New"/>
          <w:sz w:val="20"/>
        </w:rPr>
      </w:pPr>
      <w:r>
        <w:rPr>
          <w:rFonts w:ascii="Courier New" w:hAnsi="Courier New"/>
          <w:spacing w:val="-2"/>
          <w:sz w:val="20"/>
        </w:rPr>
        <w:t>├───────┤</w:t>
      </w:r>
    </w:p>
    <w:p w14:paraId="378C6FA6" w14:textId="77777777" w:rsidR="00192D51" w:rsidRDefault="00460E6F">
      <w:pPr>
        <w:tabs>
          <w:tab w:val="left" w:pos="5489"/>
          <w:tab w:val="left" w:pos="8084"/>
          <w:tab w:val="left" w:pos="9045"/>
        </w:tabs>
        <w:ind w:left="165" w:right="38" w:firstLine="5041"/>
        <w:jc w:val="right"/>
        <w:rPr>
          <w:rFonts w:ascii="Courier New" w:hAnsi="Courier New"/>
          <w:sz w:val="20"/>
        </w:rPr>
      </w:pPr>
      <w:r>
        <w:rPr>
          <w:rFonts w:ascii="Courier New" w:hAnsi="Courier New"/>
          <w:sz w:val="20"/>
        </w:rPr>
        <w:t>Дата предыдущей выписки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w:t>
      </w:r>
    </w:p>
    <w:p w14:paraId="21A4147D"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B2C971" w14:textId="77777777" w:rsidR="00192D51" w:rsidRDefault="00460E6F">
      <w:pPr>
        <w:tabs>
          <w:tab w:val="left" w:pos="5205"/>
          <w:tab w:val="left" w:pos="7920"/>
        </w:tabs>
        <w:spacing w:line="226" w:lineRule="exact"/>
        <w:ind w:right="40"/>
        <w:jc w:val="right"/>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1BE6B936" w14:textId="77777777" w:rsidR="00192D51" w:rsidRDefault="00460E6F">
      <w:pPr>
        <w:tabs>
          <w:tab w:val="left" w:pos="959"/>
        </w:tabs>
        <w:spacing w:before="2"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D5C1931" w14:textId="77777777" w:rsidR="00192D51" w:rsidRDefault="00460E6F">
      <w:pPr>
        <w:tabs>
          <w:tab w:val="left" w:pos="6404"/>
        </w:tabs>
        <w:spacing w:line="226" w:lineRule="exact"/>
        <w:ind w:right="39"/>
        <w:jc w:val="right"/>
        <w:rPr>
          <w:rFonts w:ascii="Courier New" w:hAnsi="Courier New"/>
          <w:sz w:val="20"/>
        </w:rPr>
      </w:pPr>
      <w:r>
        <w:rPr>
          <w:rFonts w:ascii="Courier New" w:hAnsi="Courier New"/>
          <w:sz w:val="20"/>
        </w:rPr>
        <w:t xml:space="preserve">Главный распорядитель бюджетных средств </w:t>
      </w:r>
      <w:r>
        <w:rPr>
          <w:sz w:val="20"/>
          <w:u w:val="single"/>
        </w:rPr>
        <w:tab/>
      </w:r>
      <w:r>
        <w:rPr>
          <w:spacing w:val="29"/>
          <w:sz w:val="20"/>
        </w:rPr>
        <w:t xml:space="preserve"> </w:t>
      </w:r>
      <w:r>
        <w:rPr>
          <w:rFonts w:ascii="Courier New" w:hAnsi="Courier New"/>
          <w:sz w:val="20"/>
        </w:rPr>
        <w:t>Глава по БК ├───────┤</w:t>
      </w:r>
    </w:p>
    <w:p w14:paraId="513F5F11" w14:textId="77777777" w:rsidR="00192D51" w:rsidRDefault="00460E6F">
      <w:pPr>
        <w:tabs>
          <w:tab w:val="left" w:pos="959"/>
        </w:tabs>
        <w:spacing w:before="1"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72EE92B" w14:textId="77777777" w:rsidR="00192D51" w:rsidRDefault="00460E6F">
      <w:pPr>
        <w:tabs>
          <w:tab w:val="left" w:pos="6405"/>
          <w:tab w:val="left" w:pos="7920"/>
        </w:tabs>
        <w:spacing w:line="226" w:lineRule="exact"/>
        <w:ind w:right="40"/>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DB3CFDE"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63A48CB" w14:textId="77777777" w:rsidR="00192D51" w:rsidRDefault="00460E6F">
      <w:pPr>
        <w:tabs>
          <w:tab w:val="left" w:pos="7921"/>
        </w:tabs>
        <w:spacing w:before="1" w:line="226" w:lineRule="exact"/>
        <w:ind w:right="38"/>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65078915" w14:textId="77777777" w:rsidR="00192D51" w:rsidRDefault="00460E6F">
      <w:pPr>
        <w:tabs>
          <w:tab w:val="left" w:pos="6959"/>
        </w:tabs>
        <w:spacing w:line="226" w:lineRule="exact"/>
        <w:ind w:right="3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7">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6D22D5B3" w14:textId="77777777" w:rsidR="00192D51" w:rsidRDefault="00460E6F">
      <w:pPr>
        <w:spacing w:before="2" w:line="226" w:lineRule="exact"/>
        <w:ind w:right="38"/>
        <w:jc w:val="right"/>
        <w:rPr>
          <w:rFonts w:ascii="Courier New" w:hAnsi="Courier New"/>
          <w:sz w:val="20"/>
        </w:rPr>
      </w:pPr>
      <w:r>
        <w:rPr>
          <w:rFonts w:ascii="Courier New" w:hAnsi="Courier New"/>
          <w:spacing w:val="-2"/>
          <w:sz w:val="20"/>
        </w:rPr>
        <w:t>└───────┘</w:t>
      </w:r>
    </w:p>
    <w:p w14:paraId="6C6D2385" w14:textId="77777777" w:rsidR="00192D51" w:rsidRDefault="00460E6F">
      <w:pPr>
        <w:tabs>
          <w:tab w:val="left" w:pos="9045"/>
        </w:tabs>
        <w:ind w:left="4486" w:right="38" w:firstLine="360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8"/>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6"/>
          <w:sz w:val="20"/>
        </w:rPr>
        <w:t xml:space="preserve"> </w:t>
      </w:r>
      <w:r>
        <w:rPr>
          <w:rFonts w:ascii="Courier New" w:hAnsi="Courier New"/>
          <w:sz w:val="20"/>
        </w:rPr>
        <w:t>дня</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889F2" w14:textId="77777777" w:rsidR="00192D51" w:rsidRDefault="00460E6F">
      <w:pPr>
        <w:tabs>
          <w:tab w:val="left" w:pos="9045"/>
        </w:tabs>
        <w:ind w:left="4606" w:right="38" w:firstLine="348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6"/>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z w:val="20"/>
        </w:rPr>
        <w:t>дня</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0E0A8" w14:textId="77777777" w:rsidR="00192D51" w:rsidRDefault="00460E6F">
      <w:pPr>
        <w:spacing w:before="1"/>
        <w:ind w:right="38"/>
        <w:jc w:val="right"/>
        <w:rPr>
          <w:rFonts w:ascii="Courier New" w:hAnsi="Courier New"/>
          <w:sz w:val="20"/>
        </w:rPr>
      </w:pPr>
      <w:r>
        <w:rPr>
          <w:rFonts w:ascii="Courier New" w:hAnsi="Courier New"/>
          <w:spacing w:val="-2"/>
          <w:sz w:val="20"/>
        </w:rPr>
        <w:t>└───────┘</w:t>
      </w:r>
    </w:p>
    <w:p w14:paraId="36475B68" w14:textId="77777777" w:rsidR="00192D51" w:rsidRDefault="00460E6F">
      <w:pPr>
        <w:spacing w:before="78"/>
        <w:ind w:left="1524" w:right="20"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A8A7E78" w14:textId="5FDC0405" w:rsidR="00192D51" w:rsidRDefault="00460E6F">
      <w:pPr>
        <w:ind w:left="16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6057EE">
        <w:rPr>
          <w:rFonts w:cs="Calibri"/>
          <w:sz w:val="24"/>
          <w:lang w:eastAsia="ru-RU"/>
        </w:rPr>
        <w:t>Тубинский</w:t>
      </w:r>
      <w:r w:rsidR="006057EE">
        <w:rPr>
          <w:sz w:val="24"/>
        </w:rPr>
        <w:t xml:space="preserve"> </w:t>
      </w:r>
      <w:r>
        <w:rPr>
          <w:sz w:val="24"/>
        </w:rPr>
        <w:t>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5E22ABB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732186EE" w14:textId="77777777" w:rsidR="00192D51" w:rsidRDefault="00192D51">
      <w:pPr>
        <w:jc w:val="right"/>
        <w:rPr>
          <w:sz w:val="24"/>
        </w:rPr>
        <w:sectPr w:rsidR="00192D51">
          <w:pgSz w:w="16840" w:h="11910" w:orient="landscape"/>
          <w:pgMar w:top="1040" w:right="1417" w:bottom="280" w:left="1275" w:header="720" w:footer="720" w:gutter="0"/>
          <w:cols w:num="2" w:space="720" w:equalWidth="0">
            <w:col w:w="9207" w:space="243"/>
            <w:col w:w="4698"/>
          </w:cols>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169"/>
        <w:gridCol w:w="1644"/>
        <w:gridCol w:w="1136"/>
      </w:tblGrid>
      <w:tr w:rsidR="00192D51" w14:paraId="04CCF580" w14:textId="77777777">
        <w:trPr>
          <w:trHeight w:val="1031"/>
        </w:trPr>
        <w:tc>
          <w:tcPr>
            <w:tcW w:w="586" w:type="dxa"/>
            <w:vMerge w:val="restart"/>
          </w:tcPr>
          <w:p w14:paraId="68424C4C" w14:textId="77777777" w:rsidR="00192D51" w:rsidRDefault="00460E6F">
            <w:pPr>
              <w:pStyle w:val="TableParagraph"/>
              <w:spacing w:before="90"/>
              <w:ind w:left="9"/>
              <w:jc w:val="center"/>
              <w:rPr>
                <w:sz w:val="24"/>
              </w:rPr>
            </w:pPr>
            <w:r>
              <w:rPr>
                <w:spacing w:val="-10"/>
                <w:sz w:val="24"/>
              </w:rPr>
              <w:lastRenderedPageBreak/>
              <w:t>N</w:t>
            </w:r>
          </w:p>
          <w:p w14:paraId="5275F8EB" w14:textId="77777777" w:rsidR="00192D51" w:rsidRDefault="00460E6F">
            <w:pPr>
              <w:pStyle w:val="TableParagraph"/>
              <w:ind w:left="9" w:right="2"/>
              <w:jc w:val="center"/>
              <w:rPr>
                <w:sz w:val="24"/>
              </w:rPr>
            </w:pPr>
            <w:r>
              <w:rPr>
                <w:spacing w:val="-5"/>
                <w:sz w:val="24"/>
              </w:rPr>
              <w:t>п/п</w:t>
            </w:r>
          </w:p>
        </w:tc>
        <w:tc>
          <w:tcPr>
            <w:tcW w:w="3534" w:type="dxa"/>
            <w:gridSpan w:val="3"/>
          </w:tcPr>
          <w:p w14:paraId="12DB2C23" w14:textId="77777777" w:rsidR="00192D51" w:rsidRDefault="00460E6F">
            <w:pPr>
              <w:pStyle w:val="TableParagraph"/>
              <w:spacing w:before="90"/>
              <w:ind w:left="662" w:right="275" w:hanging="380"/>
              <w:rPr>
                <w:sz w:val="24"/>
              </w:rPr>
            </w:pPr>
            <w:r>
              <w:rPr>
                <w:sz w:val="24"/>
              </w:rPr>
              <w:t>Документ,</w:t>
            </w:r>
            <w:r>
              <w:rPr>
                <w:spacing w:val="-15"/>
                <w:sz w:val="24"/>
              </w:rPr>
              <w:t xml:space="preserve"> </w:t>
            </w:r>
            <w:r>
              <w:rPr>
                <w:sz w:val="24"/>
              </w:rPr>
              <w:t>подтверждающий проведение операции</w:t>
            </w:r>
          </w:p>
        </w:tc>
        <w:tc>
          <w:tcPr>
            <w:tcW w:w="4001" w:type="dxa"/>
            <w:gridSpan w:val="3"/>
          </w:tcPr>
          <w:p w14:paraId="7D38E93E" w14:textId="77777777" w:rsidR="00192D51" w:rsidRDefault="00460E6F">
            <w:pPr>
              <w:pStyle w:val="TableParagraph"/>
              <w:spacing w:before="90"/>
              <w:ind w:left="9"/>
              <w:jc w:val="center"/>
              <w:rPr>
                <w:sz w:val="24"/>
              </w:rPr>
            </w:pPr>
            <w:r>
              <w:rPr>
                <w:sz w:val="24"/>
              </w:rPr>
              <w:t>Документ-основание</w:t>
            </w:r>
            <w:r>
              <w:rPr>
                <w:spacing w:val="-15"/>
                <w:sz w:val="24"/>
              </w:rPr>
              <w:t xml:space="preserve"> </w:t>
            </w:r>
            <w:r>
              <w:rPr>
                <w:sz w:val="24"/>
              </w:rPr>
              <w:t>для</w:t>
            </w:r>
            <w:r>
              <w:rPr>
                <w:spacing w:val="-15"/>
                <w:sz w:val="24"/>
              </w:rPr>
              <w:t xml:space="preserve"> </w:t>
            </w:r>
            <w:r>
              <w:rPr>
                <w:sz w:val="24"/>
              </w:rPr>
              <w:t>проведения операций со средствами во</w:t>
            </w:r>
          </w:p>
          <w:p w14:paraId="0B58E803" w14:textId="77777777" w:rsidR="00192D51" w:rsidRDefault="00460E6F">
            <w:pPr>
              <w:pStyle w:val="TableParagraph"/>
              <w:ind w:left="9" w:right="1"/>
              <w:jc w:val="center"/>
              <w:rPr>
                <w:sz w:val="24"/>
              </w:rPr>
            </w:pPr>
            <w:r>
              <w:rPr>
                <w:sz w:val="24"/>
              </w:rPr>
              <w:t>временном</w:t>
            </w:r>
            <w:r>
              <w:rPr>
                <w:spacing w:val="-5"/>
                <w:sz w:val="24"/>
              </w:rPr>
              <w:t xml:space="preserve"> </w:t>
            </w:r>
            <w:r>
              <w:rPr>
                <w:spacing w:val="-2"/>
                <w:sz w:val="24"/>
              </w:rPr>
              <w:t>распоряжении</w:t>
            </w:r>
          </w:p>
        </w:tc>
        <w:tc>
          <w:tcPr>
            <w:tcW w:w="1644" w:type="dxa"/>
            <w:vMerge w:val="restart"/>
          </w:tcPr>
          <w:p w14:paraId="6CC9718F" w14:textId="77777777" w:rsidR="00192D51" w:rsidRDefault="00460E6F">
            <w:pPr>
              <w:pStyle w:val="TableParagraph"/>
              <w:spacing w:before="90"/>
              <w:ind w:left="148"/>
              <w:rPr>
                <w:sz w:val="24"/>
              </w:rPr>
            </w:pPr>
            <w:r>
              <w:rPr>
                <w:spacing w:val="-2"/>
                <w:sz w:val="24"/>
              </w:rPr>
              <w:t>Поступления</w:t>
            </w:r>
          </w:p>
        </w:tc>
        <w:tc>
          <w:tcPr>
            <w:tcW w:w="1136" w:type="dxa"/>
            <w:vMerge w:val="restart"/>
          </w:tcPr>
          <w:p w14:paraId="07167D2E" w14:textId="77777777" w:rsidR="00192D51" w:rsidRDefault="00460E6F">
            <w:pPr>
              <w:pStyle w:val="TableParagraph"/>
              <w:spacing w:before="90"/>
              <w:ind w:left="95"/>
              <w:rPr>
                <w:sz w:val="24"/>
              </w:rPr>
            </w:pPr>
            <w:r>
              <w:rPr>
                <w:spacing w:val="-2"/>
                <w:sz w:val="24"/>
              </w:rPr>
              <w:t>Выплаты</w:t>
            </w:r>
          </w:p>
        </w:tc>
      </w:tr>
      <w:tr w:rsidR="00192D51" w14:paraId="0E0F1A92" w14:textId="77777777">
        <w:trPr>
          <w:trHeight w:val="480"/>
        </w:trPr>
        <w:tc>
          <w:tcPr>
            <w:tcW w:w="586" w:type="dxa"/>
            <w:vMerge/>
            <w:tcBorders>
              <w:top w:val="nil"/>
            </w:tcBorders>
          </w:tcPr>
          <w:p w14:paraId="45F2F449" w14:textId="77777777" w:rsidR="00192D51" w:rsidRDefault="00192D51">
            <w:pPr>
              <w:rPr>
                <w:sz w:val="2"/>
                <w:szCs w:val="2"/>
              </w:rPr>
            </w:pPr>
          </w:p>
        </w:tc>
        <w:tc>
          <w:tcPr>
            <w:tcW w:w="1757" w:type="dxa"/>
          </w:tcPr>
          <w:p w14:paraId="1492649F" w14:textId="77777777" w:rsidR="00192D51" w:rsidRDefault="00460E6F">
            <w:pPr>
              <w:pStyle w:val="TableParagraph"/>
              <w:spacing w:before="90"/>
              <w:ind w:left="10" w:right="1"/>
              <w:jc w:val="center"/>
              <w:rPr>
                <w:sz w:val="24"/>
              </w:rPr>
            </w:pPr>
            <w:r>
              <w:rPr>
                <w:spacing w:val="-2"/>
                <w:sz w:val="24"/>
              </w:rPr>
              <w:t>наименование</w:t>
            </w:r>
          </w:p>
        </w:tc>
        <w:tc>
          <w:tcPr>
            <w:tcW w:w="958" w:type="dxa"/>
          </w:tcPr>
          <w:p w14:paraId="4F2AE1E8" w14:textId="77777777" w:rsidR="00192D51" w:rsidRDefault="00460E6F">
            <w:pPr>
              <w:pStyle w:val="TableParagraph"/>
              <w:spacing w:before="90"/>
              <w:ind w:left="8"/>
              <w:jc w:val="center"/>
              <w:rPr>
                <w:sz w:val="24"/>
              </w:rPr>
            </w:pPr>
            <w:r>
              <w:rPr>
                <w:spacing w:val="-2"/>
                <w:sz w:val="24"/>
              </w:rPr>
              <w:t>номер</w:t>
            </w:r>
          </w:p>
        </w:tc>
        <w:tc>
          <w:tcPr>
            <w:tcW w:w="819" w:type="dxa"/>
          </w:tcPr>
          <w:p w14:paraId="3B295953" w14:textId="77777777" w:rsidR="00192D51" w:rsidRDefault="00460E6F">
            <w:pPr>
              <w:pStyle w:val="TableParagraph"/>
              <w:spacing w:before="90"/>
              <w:ind w:left="10" w:right="2"/>
              <w:jc w:val="center"/>
              <w:rPr>
                <w:sz w:val="24"/>
              </w:rPr>
            </w:pPr>
            <w:r>
              <w:rPr>
                <w:spacing w:val="-4"/>
                <w:sz w:val="24"/>
              </w:rPr>
              <w:t>дата</w:t>
            </w:r>
          </w:p>
        </w:tc>
        <w:tc>
          <w:tcPr>
            <w:tcW w:w="1872" w:type="dxa"/>
          </w:tcPr>
          <w:p w14:paraId="3C54890A" w14:textId="77777777" w:rsidR="00192D51" w:rsidRDefault="00460E6F">
            <w:pPr>
              <w:pStyle w:val="TableParagraph"/>
              <w:spacing w:before="90"/>
              <w:ind w:left="10" w:right="2"/>
              <w:jc w:val="center"/>
              <w:rPr>
                <w:sz w:val="24"/>
              </w:rPr>
            </w:pPr>
            <w:r>
              <w:rPr>
                <w:spacing w:val="-2"/>
                <w:sz w:val="24"/>
              </w:rPr>
              <w:t>наименование</w:t>
            </w:r>
          </w:p>
        </w:tc>
        <w:tc>
          <w:tcPr>
            <w:tcW w:w="960" w:type="dxa"/>
          </w:tcPr>
          <w:p w14:paraId="121A0DD7" w14:textId="77777777" w:rsidR="00192D51" w:rsidRDefault="00460E6F">
            <w:pPr>
              <w:pStyle w:val="TableParagraph"/>
              <w:spacing w:before="90"/>
              <w:ind w:left="3" w:right="2"/>
              <w:jc w:val="center"/>
              <w:rPr>
                <w:sz w:val="24"/>
              </w:rPr>
            </w:pPr>
            <w:r>
              <w:rPr>
                <w:spacing w:val="-2"/>
                <w:sz w:val="24"/>
              </w:rPr>
              <w:t>номер</w:t>
            </w:r>
          </w:p>
        </w:tc>
        <w:tc>
          <w:tcPr>
            <w:tcW w:w="1169" w:type="dxa"/>
          </w:tcPr>
          <w:p w14:paraId="0C91B658" w14:textId="77777777" w:rsidR="00192D51" w:rsidRDefault="00460E6F">
            <w:pPr>
              <w:pStyle w:val="TableParagraph"/>
              <w:spacing w:before="90"/>
              <w:ind w:left="6" w:right="3"/>
              <w:jc w:val="center"/>
              <w:rPr>
                <w:sz w:val="24"/>
              </w:rPr>
            </w:pPr>
            <w:r>
              <w:rPr>
                <w:spacing w:val="-4"/>
                <w:sz w:val="24"/>
              </w:rPr>
              <w:t>дата</w:t>
            </w:r>
          </w:p>
        </w:tc>
        <w:tc>
          <w:tcPr>
            <w:tcW w:w="1644" w:type="dxa"/>
            <w:vMerge/>
            <w:tcBorders>
              <w:top w:val="nil"/>
            </w:tcBorders>
          </w:tcPr>
          <w:p w14:paraId="4D0CFB26" w14:textId="77777777" w:rsidR="00192D51" w:rsidRDefault="00192D51">
            <w:pPr>
              <w:rPr>
                <w:sz w:val="2"/>
                <w:szCs w:val="2"/>
              </w:rPr>
            </w:pPr>
          </w:p>
        </w:tc>
        <w:tc>
          <w:tcPr>
            <w:tcW w:w="1136" w:type="dxa"/>
            <w:vMerge/>
            <w:tcBorders>
              <w:top w:val="nil"/>
            </w:tcBorders>
          </w:tcPr>
          <w:p w14:paraId="060BCEF4" w14:textId="77777777" w:rsidR="00192D51" w:rsidRDefault="00192D51">
            <w:pPr>
              <w:rPr>
                <w:sz w:val="2"/>
                <w:szCs w:val="2"/>
              </w:rPr>
            </w:pPr>
          </w:p>
        </w:tc>
      </w:tr>
      <w:tr w:rsidR="00192D51" w14:paraId="3B6CEB7D" w14:textId="77777777">
        <w:trPr>
          <w:trHeight w:val="479"/>
        </w:trPr>
        <w:tc>
          <w:tcPr>
            <w:tcW w:w="586" w:type="dxa"/>
          </w:tcPr>
          <w:p w14:paraId="747B01CB" w14:textId="77777777" w:rsidR="00192D51" w:rsidRDefault="00460E6F">
            <w:pPr>
              <w:pStyle w:val="TableParagraph"/>
              <w:spacing w:before="90"/>
              <w:ind w:left="9"/>
              <w:jc w:val="center"/>
              <w:rPr>
                <w:sz w:val="24"/>
              </w:rPr>
            </w:pPr>
            <w:r>
              <w:rPr>
                <w:spacing w:val="-10"/>
                <w:sz w:val="24"/>
              </w:rPr>
              <w:t>1</w:t>
            </w:r>
          </w:p>
        </w:tc>
        <w:tc>
          <w:tcPr>
            <w:tcW w:w="1757" w:type="dxa"/>
          </w:tcPr>
          <w:p w14:paraId="2E00AFC6" w14:textId="77777777" w:rsidR="00192D51" w:rsidRDefault="00460E6F">
            <w:pPr>
              <w:pStyle w:val="TableParagraph"/>
              <w:spacing w:before="90"/>
              <w:ind w:left="10" w:right="1"/>
              <w:jc w:val="center"/>
              <w:rPr>
                <w:sz w:val="24"/>
              </w:rPr>
            </w:pPr>
            <w:r>
              <w:rPr>
                <w:spacing w:val="-10"/>
                <w:sz w:val="24"/>
              </w:rPr>
              <w:t>2</w:t>
            </w:r>
          </w:p>
        </w:tc>
        <w:tc>
          <w:tcPr>
            <w:tcW w:w="958" w:type="dxa"/>
          </w:tcPr>
          <w:p w14:paraId="6B640F7A" w14:textId="77777777" w:rsidR="00192D51" w:rsidRDefault="00460E6F">
            <w:pPr>
              <w:pStyle w:val="TableParagraph"/>
              <w:spacing w:before="90"/>
              <w:ind w:left="8" w:right="2"/>
              <w:jc w:val="center"/>
              <w:rPr>
                <w:sz w:val="24"/>
              </w:rPr>
            </w:pPr>
            <w:r>
              <w:rPr>
                <w:spacing w:val="-10"/>
                <w:sz w:val="24"/>
              </w:rPr>
              <w:t>3</w:t>
            </w:r>
          </w:p>
        </w:tc>
        <w:tc>
          <w:tcPr>
            <w:tcW w:w="819" w:type="dxa"/>
          </w:tcPr>
          <w:p w14:paraId="78B29F46" w14:textId="77777777" w:rsidR="00192D51" w:rsidRDefault="00460E6F">
            <w:pPr>
              <w:pStyle w:val="TableParagraph"/>
              <w:spacing w:before="90"/>
              <w:ind w:left="10"/>
              <w:jc w:val="center"/>
              <w:rPr>
                <w:sz w:val="24"/>
              </w:rPr>
            </w:pPr>
            <w:r>
              <w:rPr>
                <w:spacing w:val="-10"/>
                <w:sz w:val="24"/>
              </w:rPr>
              <w:t>4</w:t>
            </w:r>
          </w:p>
        </w:tc>
        <w:tc>
          <w:tcPr>
            <w:tcW w:w="1872" w:type="dxa"/>
          </w:tcPr>
          <w:p w14:paraId="77952641" w14:textId="77777777" w:rsidR="00192D51" w:rsidRDefault="00460E6F">
            <w:pPr>
              <w:pStyle w:val="TableParagraph"/>
              <w:spacing w:before="90"/>
              <w:ind w:left="10" w:right="2"/>
              <w:jc w:val="center"/>
              <w:rPr>
                <w:sz w:val="24"/>
              </w:rPr>
            </w:pPr>
            <w:r>
              <w:rPr>
                <w:spacing w:val="-10"/>
                <w:sz w:val="24"/>
              </w:rPr>
              <w:t>5</w:t>
            </w:r>
          </w:p>
        </w:tc>
        <w:tc>
          <w:tcPr>
            <w:tcW w:w="960" w:type="dxa"/>
          </w:tcPr>
          <w:p w14:paraId="2FE9861F" w14:textId="77777777" w:rsidR="00192D51" w:rsidRDefault="00460E6F">
            <w:pPr>
              <w:pStyle w:val="TableParagraph"/>
              <w:spacing w:before="90"/>
              <w:ind w:left="3"/>
              <w:jc w:val="center"/>
              <w:rPr>
                <w:sz w:val="24"/>
              </w:rPr>
            </w:pPr>
            <w:r>
              <w:rPr>
                <w:spacing w:val="-10"/>
                <w:sz w:val="24"/>
              </w:rPr>
              <w:t>6</w:t>
            </w:r>
          </w:p>
        </w:tc>
        <w:tc>
          <w:tcPr>
            <w:tcW w:w="1169" w:type="dxa"/>
          </w:tcPr>
          <w:p w14:paraId="2CCB2C81" w14:textId="77777777" w:rsidR="00192D51" w:rsidRDefault="00460E6F">
            <w:pPr>
              <w:pStyle w:val="TableParagraph"/>
              <w:spacing w:before="90"/>
              <w:ind w:left="6"/>
              <w:jc w:val="center"/>
              <w:rPr>
                <w:sz w:val="24"/>
              </w:rPr>
            </w:pPr>
            <w:r>
              <w:rPr>
                <w:spacing w:val="-10"/>
                <w:sz w:val="24"/>
              </w:rPr>
              <w:t>7</w:t>
            </w:r>
          </w:p>
        </w:tc>
        <w:tc>
          <w:tcPr>
            <w:tcW w:w="1644" w:type="dxa"/>
          </w:tcPr>
          <w:p w14:paraId="09771128" w14:textId="77777777" w:rsidR="00192D51" w:rsidRDefault="00460E6F">
            <w:pPr>
              <w:pStyle w:val="TableParagraph"/>
              <w:spacing w:before="90"/>
              <w:ind w:left="70" w:right="64"/>
              <w:jc w:val="center"/>
              <w:rPr>
                <w:sz w:val="24"/>
              </w:rPr>
            </w:pPr>
            <w:r>
              <w:rPr>
                <w:spacing w:val="-10"/>
                <w:sz w:val="24"/>
              </w:rPr>
              <w:t>8</w:t>
            </w:r>
          </w:p>
        </w:tc>
        <w:tc>
          <w:tcPr>
            <w:tcW w:w="1136" w:type="dxa"/>
          </w:tcPr>
          <w:p w14:paraId="37D9D92A" w14:textId="77777777" w:rsidR="00192D51" w:rsidRDefault="00460E6F">
            <w:pPr>
              <w:pStyle w:val="TableParagraph"/>
              <w:spacing w:before="90"/>
              <w:ind w:left="12" w:right="7"/>
              <w:jc w:val="center"/>
              <w:rPr>
                <w:sz w:val="24"/>
              </w:rPr>
            </w:pPr>
            <w:r>
              <w:rPr>
                <w:spacing w:val="-10"/>
                <w:sz w:val="24"/>
              </w:rPr>
              <w:t>9</w:t>
            </w:r>
          </w:p>
        </w:tc>
      </w:tr>
      <w:tr w:rsidR="00192D51" w14:paraId="2F76CDE5" w14:textId="77777777">
        <w:trPr>
          <w:trHeight w:val="482"/>
        </w:trPr>
        <w:tc>
          <w:tcPr>
            <w:tcW w:w="586" w:type="dxa"/>
          </w:tcPr>
          <w:p w14:paraId="5C92DBF9" w14:textId="77777777" w:rsidR="00192D51" w:rsidRDefault="00192D51">
            <w:pPr>
              <w:pStyle w:val="TableParagraph"/>
              <w:rPr>
                <w:sz w:val="20"/>
              </w:rPr>
            </w:pPr>
          </w:p>
        </w:tc>
        <w:tc>
          <w:tcPr>
            <w:tcW w:w="1757" w:type="dxa"/>
          </w:tcPr>
          <w:p w14:paraId="090DB6D4" w14:textId="77777777" w:rsidR="00192D51" w:rsidRDefault="00192D51">
            <w:pPr>
              <w:pStyle w:val="TableParagraph"/>
              <w:rPr>
                <w:sz w:val="20"/>
              </w:rPr>
            </w:pPr>
          </w:p>
        </w:tc>
        <w:tc>
          <w:tcPr>
            <w:tcW w:w="958" w:type="dxa"/>
          </w:tcPr>
          <w:p w14:paraId="6E2B8E8C" w14:textId="77777777" w:rsidR="00192D51" w:rsidRDefault="00192D51">
            <w:pPr>
              <w:pStyle w:val="TableParagraph"/>
              <w:rPr>
                <w:sz w:val="20"/>
              </w:rPr>
            </w:pPr>
          </w:p>
        </w:tc>
        <w:tc>
          <w:tcPr>
            <w:tcW w:w="819" w:type="dxa"/>
          </w:tcPr>
          <w:p w14:paraId="18087F28" w14:textId="77777777" w:rsidR="00192D51" w:rsidRDefault="00192D51">
            <w:pPr>
              <w:pStyle w:val="TableParagraph"/>
              <w:rPr>
                <w:sz w:val="20"/>
              </w:rPr>
            </w:pPr>
          </w:p>
        </w:tc>
        <w:tc>
          <w:tcPr>
            <w:tcW w:w="1872" w:type="dxa"/>
          </w:tcPr>
          <w:p w14:paraId="1902E365" w14:textId="77777777" w:rsidR="00192D51" w:rsidRDefault="00192D51">
            <w:pPr>
              <w:pStyle w:val="TableParagraph"/>
              <w:rPr>
                <w:sz w:val="20"/>
              </w:rPr>
            </w:pPr>
          </w:p>
        </w:tc>
        <w:tc>
          <w:tcPr>
            <w:tcW w:w="960" w:type="dxa"/>
          </w:tcPr>
          <w:p w14:paraId="1EDA6692" w14:textId="77777777" w:rsidR="00192D51" w:rsidRDefault="00192D51">
            <w:pPr>
              <w:pStyle w:val="TableParagraph"/>
              <w:rPr>
                <w:sz w:val="20"/>
              </w:rPr>
            </w:pPr>
          </w:p>
        </w:tc>
        <w:tc>
          <w:tcPr>
            <w:tcW w:w="1169" w:type="dxa"/>
          </w:tcPr>
          <w:p w14:paraId="3B9DB074" w14:textId="77777777" w:rsidR="00192D51" w:rsidRDefault="00192D51">
            <w:pPr>
              <w:pStyle w:val="TableParagraph"/>
              <w:rPr>
                <w:sz w:val="20"/>
              </w:rPr>
            </w:pPr>
          </w:p>
        </w:tc>
        <w:tc>
          <w:tcPr>
            <w:tcW w:w="1644" w:type="dxa"/>
          </w:tcPr>
          <w:p w14:paraId="2B871B92" w14:textId="77777777" w:rsidR="00192D51" w:rsidRDefault="00192D51">
            <w:pPr>
              <w:pStyle w:val="TableParagraph"/>
              <w:rPr>
                <w:sz w:val="20"/>
              </w:rPr>
            </w:pPr>
          </w:p>
        </w:tc>
        <w:tc>
          <w:tcPr>
            <w:tcW w:w="1136" w:type="dxa"/>
          </w:tcPr>
          <w:p w14:paraId="79398A2D" w14:textId="77777777" w:rsidR="00192D51" w:rsidRDefault="00192D51">
            <w:pPr>
              <w:pStyle w:val="TableParagraph"/>
              <w:rPr>
                <w:sz w:val="20"/>
              </w:rPr>
            </w:pPr>
          </w:p>
        </w:tc>
      </w:tr>
    </w:tbl>
    <w:p w14:paraId="7BC5933E" w14:textId="77777777" w:rsidR="00192D51" w:rsidRDefault="00192D51">
      <w:pPr>
        <w:pStyle w:val="TableParagraph"/>
        <w:rPr>
          <w:sz w:val="20"/>
        </w:rPr>
        <w:sectPr w:rsidR="00192D51">
          <w:type w:val="continuous"/>
          <w:pgSz w:w="16840" w:h="11910" w:orient="landscape"/>
          <w:pgMar w:top="840" w:right="1417" w:bottom="280" w:left="1275" w:header="720" w:footer="720" w:gutter="0"/>
          <w:cols w:space="720"/>
        </w:sectPr>
      </w:pPr>
    </w:p>
    <w:p w14:paraId="65AEB58C" w14:textId="77777777" w:rsidR="00192D51" w:rsidRDefault="00192D51">
      <w:pPr>
        <w:pStyle w:val="a3"/>
        <w:spacing w:before="3"/>
        <w:ind w:left="0"/>
        <w:jc w:val="left"/>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27"/>
        <w:gridCol w:w="1042"/>
        <w:gridCol w:w="1644"/>
        <w:gridCol w:w="1136"/>
      </w:tblGrid>
      <w:tr w:rsidR="00192D51" w14:paraId="0D7F6C3D" w14:textId="77777777">
        <w:trPr>
          <w:trHeight w:val="479"/>
        </w:trPr>
        <w:tc>
          <w:tcPr>
            <w:tcW w:w="586" w:type="dxa"/>
          </w:tcPr>
          <w:p w14:paraId="7A7797CB" w14:textId="77777777" w:rsidR="00192D51" w:rsidRDefault="00192D51">
            <w:pPr>
              <w:pStyle w:val="TableParagraph"/>
              <w:rPr>
                <w:sz w:val="20"/>
              </w:rPr>
            </w:pPr>
          </w:p>
        </w:tc>
        <w:tc>
          <w:tcPr>
            <w:tcW w:w="1757" w:type="dxa"/>
          </w:tcPr>
          <w:p w14:paraId="59074214" w14:textId="77777777" w:rsidR="00192D51" w:rsidRDefault="00192D51">
            <w:pPr>
              <w:pStyle w:val="TableParagraph"/>
              <w:rPr>
                <w:sz w:val="20"/>
              </w:rPr>
            </w:pPr>
          </w:p>
        </w:tc>
        <w:tc>
          <w:tcPr>
            <w:tcW w:w="958" w:type="dxa"/>
          </w:tcPr>
          <w:p w14:paraId="067ED282" w14:textId="77777777" w:rsidR="00192D51" w:rsidRDefault="00192D51">
            <w:pPr>
              <w:pStyle w:val="TableParagraph"/>
              <w:rPr>
                <w:sz w:val="20"/>
              </w:rPr>
            </w:pPr>
          </w:p>
        </w:tc>
        <w:tc>
          <w:tcPr>
            <w:tcW w:w="819" w:type="dxa"/>
          </w:tcPr>
          <w:p w14:paraId="4A5E8584" w14:textId="77777777" w:rsidR="00192D51" w:rsidRDefault="00192D51">
            <w:pPr>
              <w:pStyle w:val="TableParagraph"/>
              <w:rPr>
                <w:sz w:val="20"/>
              </w:rPr>
            </w:pPr>
          </w:p>
        </w:tc>
        <w:tc>
          <w:tcPr>
            <w:tcW w:w="1872" w:type="dxa"/>
          </w:tcPr>
          <w:p w14:paraId="2734ECF3" w14:textId="77777777" w:rsidR="00192D51" w:rsidRDefault="00192D51">
            <w:pPr>
              <w:pStyle w:val="TableParagraph"/>
              <w:rPr>
                <w:sz w:val="20"/>
              </w:rPr>
            </w:pPr>
          </w:p>
        </w:tc>
        <w:tc>
          <w:tcPr>
            <w:tcW w:w="960" w:type="dxa"/>
          </w:tcPr>
          <w:p w14:paraId="3472F182" w14:textId="77777777" w:rsidR="00192D51" w:rsidRDefault="00192D51">
            <w:pPr>
              <w:pStyle w:val="TableParagraph"/>
              <w:rPr>
                <w:sz w:val="20"/>
              </w:rPr>
            </w:pPr>
          </w:p>
        </w:tc>
        <w:tc>
          <w:tcPr>
            <w:tcW w:w="1169" w:type="dxa"/>
            <w:gridSpan w:val="2"/>
          </w:tcPr>
          <w:p w14:paraId="38A7C9CA" w14:textId="77777777" w:rsidR="00192D51" w:rsidRDefault="00192D51">
            <w:pPr>
              <w:pStyle w:val="TableParagraph"/>
              <w:rPr>
                <w:sz w:val="20"/>
              </w:rPr>
            </w:pPr>
          </w:p>
        </w:tc>
        <w:tc>
          <w:tcPr>
            <w:tcW w:w="1644" w:type="dxa"/>
          </w:tcPr>
          <w:p w14:paraId="17F521C1" w14:textId="77777777" w:rsidR="00192D51" w:rsidRDefault="00192D51">
            <w:pPr>
              <w:pStyle w:val="TableParagraph"/>
              <w:rPr>
                <w:sz w:val="20"/>
              </w:rPr>
            </w:pPr>
          </w:p>
        </w:tc>
        <w:tc>
          <w:tcPr>
            <w:tcW w:w="1136" w:type="dxa"/>
          </w:tcPr>
          <w:p w14:paraId="321C94A6" w14:textId="77777777" w:rsidR="00192D51" w:rsidRDefault="00192D51">
            <w:pPr>
              <w:pStyle w:val="TableParagraph"/>
              <w:rPr>
                <w:sz w:val="20"/>
              </w:rPr>
            </w:pPr>
          </w:p>
        </w:tc>
      </w:tr>
      <w:tr w:rsidR="00192D51" w14:paraId="3BE7288C" w14:textId="77777777">
        <w:trPr>
          <w:trHeight w:val="479"/>
        </w:trPr>
        <w:tc>
          <w:tcPr>
            <w:tcW w:w="586" w:type="dxa"/>
          </w:tcPr>
          <w:p w14:paraId="6C682205" w14:textId="77777777" w:rsidR="00192D51" w:rsidRDefault="00192D51">
            <w:pPr>
              <w:pStyle w:val="TableParagraph"/>
              <w:rPr>
                <w:sz w:val="20"/>
              </w:rPr>
            </w:pPr>
          </w:p>
        </w:tc>
        <w:tc>
          <w:tcPr>
            <w:tcW w:w="1757" w:type="dxa"/>
          </w:tcPr>
          <w:p w14:paraId="71EE0D0E" w14:textId="77777777" w:rsidR="00192D51" w:rsidRDefault="00192D51">
            <w:pPr>
              <w:pStyle w:val="TableParagraph"/>
              <w:rPr>
                <w:sz w:val="20"/>
              </w:rPr>
            </w:pPr>
          </w:p>
        </w:tc>
        <w:tc>
          <w:tcPr>
            <w:tcW w:w="958" w:type="dxa"/>
          </w:tcPr>
          <w:p w14:paraId="5477BA03" w14:textId="77777777" w:rsidR="00192D51" w:rsidRDefault="00192D51">
            <w:pPr>
              <w:pStyle w:val="TableParagraph"/>
              <w:rPr>
                <w:sz w:val="20"/>
              </w:rPr>
            </w:pPr>
          </w:p>
        </w:tc>
        <w:tc>
          <w:tcPr>
            <w:tcW w:w="819" w:type="dxa"/>
          </w:tcPr>
          <w:p w14:paraId="1027DC89" w14:textId="77777777" w:rsidR="00192D51" w:rsidRDefault="00192D51">
            <w:pPr>
              <w:pStyle w:val="TableParagraph"/>
              <w:rPr>
                <w:sz w:val="20"/>
              </w:rPr>
            </w:pPr>
          </w:p>
        </w:tc>
        <w:tc>
          <w:tcPr>
            <w:tcW w:w="1872" w:type="dxa"/>
          </w:tcPr>
          <w:p w14:paraId="64442645" w14:textId="77777777" w:rsidR="00192D51" w:rsidRDefault="00192D51">
            <w:pPr>
              <w:pStyle w:val="TableParagraph"/>
              <w:rPr>
                <w:sz w:val="20"/>
              </w:rPr>
            </w:pPr>
          </w:p>
        </w:tc>
        <w:tc>
          <w:tcPr>
            <w:tcW w:w="960" w:type="dxa"/>
          </w:tcPr>
          <w:p w14:paraId="257D0F3E" w14:textId="77777777" w:rsidR="00192D51" w:rsidRDefault="00192D51">
            <w:pPr>
              <w:pStyle w:val="TableParagraph"/>
              <w:rPr>
                <w:sz w:val="20"/>
              </w:rPr>
            </w:pPr>
          </w:p>
        </w:tc>
        <w:tc>
          <w:tcPr>
            <w:tcW w:w="1169" w:type="dxa"/>
            <w:gridSpan w:val="2"/>
          </w:tcPr>
          <w:p w14:paraId="49BE7FC3" w14:textId="77777777" w:rsidR="00192D51" w:rsidRDefault="00192D51">
            <w:pPr>
              <w:pStyle w:val="TableParagraph"/>
              <w:rPr>
                <w:sz w:val="20"/>
              </w:rPr>
            </w:pPr>
          </w:p>
        </w:tc>
        <w:tc>
          <w:tcPr>
            <w:tcW w:w="1644" w:type="dxa"/>
          </w:tcPr>
          <w:p w14:paraId="2C382532" w14:textId="77777777" w:rsidR="00192D51" w:rsidRDefault="00192D51">
            <w:pPr>
              <w:pStyle w:val="TableParagraph"/>
              <w:rPr>
                <w:sz w:val="20"/>
              </w:rPr>
            </w:pPr>
          </w:p>
        </w:tc>
        <w:tc>
          <w:tcPr>
            <w:tcW w:w="1136" w:type="dxa"/>
          </w:tcPr>
          <w:p w14:paraId="00F7C257" w14:textId="77777777" w:rsidR="00192D51" w:rsidRDefault="00192D51">
            <w:pPr>
              <w:pStyle w:val="TableParagraph"/>
              <w:rPr>
                <w:sz w:val="20"/>
              </w:rPr>
            </w:pPr>
          </w:p>
        </w:tc>
      </w:tr>
      <w:tr w:rsidR="00192D51" w14:paraId="7F40B19C" w14:textId="77777777">
        <w:trPr>
          <w:trHeight w:val="482"/>
        </w:trPr>
        <w:tc>
          <w:tcPr>
            <w:tcW w:w="7079" w:type="dxa"/>
            <w:gridSpan w:val="7"/>
            <w:tcBorders>
              <w:left w:val="nil"/>
              <w:bottom w:val="nil"/>
            </w:tcBorders>
          </w:tcPr>
          <w:p w14:paraId="2E0B4B64" w14:textId="77777777" w:rsidR="00192D51" w:rsidRDefault="00192D51">
            <w:pPr>
              <w:pStyle w:val="TableParagraph"/>
              <w:rPr>
                <w:sz w:val="20"/>
              </w:rPr>
            </w:pPr>
          </w:p>
        </w:tc>
        <w:tc>
          <w:tcPr>
            <w:tcW w:w="1042" w:type="dxa"/>
          </w:tcPr>
          <w:p w14:paraId="02581A0B" w14:textId="77777777" w:rsidR="00192D51" w:rsidRDefault="00460E6F">
            <w:pPr>
              <w:pStyle w:val="TableParagraph"/>
              <w:spacing w:before="95"/>
              <w:ind w:left="61"/>
              <w:rPr>
                <w:sz w:val="24"/>
              </w:rPr>
            </w:pPr>
            <w:r>
              <w:rPr>
                <w:spacing w:val="-2"/>
                <w:sz w:val="24"/>
              </w:rPr>
              <w:t>Итого</w:t>
            </w:r>
          </w:p>
        </w:tc>
        <w:tc>
          <w:tcPr>
            <w:tcW w:w="1644" w:type="dxa"/>
          </w:tcPr>
          <w:p w14:paraId="08EBBBE4" w14:textId="77777777" w:rsidR="00192D51" w:rsidRDefault="00192D51">
            <w:pPr>
              <w:pStyle w:val="TableParagraph"/>
              <w:rPr>
                <w:sz w:val="20"/>
              </w:rPr>
            </w:pPr>
          </w:p>
        </w:tc>
        <w:tc>
          <w:tcPr>
            <w:tcW w:w="1136" w:type="dxa"/>
          </w:tcPr>
          <w:p w14:paraId="5693CD88" w14:textId="77777777" w:rsidR="00192D51" w:rsidRDefault="00192D51">
            <w:pPr>
              <w:pStyle w:val="TableParagraph"/>
              <w:rPr>
                <w:sz w:val="20"/>
              </w:rPr>
            </w:pPr>
          </w:p>
        </w:tc>
      </w:tr>
    </w:tbl>
    <w:p w14:paraId="6FEAAF12" w14:textId="77777777" w:rsidR="00192D51" w:rsidRDefault="00192D51">
      <w:pPr>
        <w:pStyle w:val="a3"/>
        <w:spacing w:before="51"/>
        <w:ind w:left="0"/>
        <w:jc w:val="left"/>
        <w:rPr>
          <w:sz w:val="20"/>
        </w:rPr>
      </w:pPr>
    </w:p>
    <w:p w14:paraId="194B3A0E" w14:textId="77777777" w:rsidR="00192D51" w:rsidRDefault="00460E6F">
      <w:pPr>
        <w:tabs>
          <w:tab w:val="left" w:pos="4484"/>
          <w:tab w:val="left" w:pos="5684"/>
          <w:tab w:val="left" w:pos="7844"/>
          <w:tab w:val="left" w:pos="9044"/>
        </w:tabs>
        <w:spacing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5FEEFF1" w14:textId="77777777" w:rsidR="00192D51" w:rsidRDefault="00460E6F">
      <w:pPr>
        <w:tabs>
          <w:tab w:val="left" w:pos="287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047EDFB" w14:textId="77777777" w:rsidR="00192D51" w:rsidRDefault="00460E6F">
      <w:pPr>
        <w:spacing w:before="2"/>
        <w:ind w:left="1590" w:right="1962"/>
        <w:jc w:val="center"/>
        <w:rPr>
          <w:rFonts w:ascii="Courier New" w:hAnsi="Courier New"/>
          <w:sz w:val="20"/>
        </w:rPr>
      </w:pPr>
      <w:r>
        <w:rPr>
          <w:rFonts w:ascii="Courier New" w:hAnsi="Courier New"/>
          <w:spacing w:val="-2"/>
          <w:sz w:val="20"/>
        </w:rPr>
        <w:t>подписи)</w:t>
      </w:r>
    </w:p>
    <w:p w14:paraId="728192B8" w14:textId="77777777" w:rsidR="00192D51" w:rsidRDefault="00460E6F">
      <w:pPr>
        <w:tabs>
          <w:tab w:val="left" w:pos="2129"/>
          <w:tab w:val="left" w:pos="2729"/>
        </w:tabs>
        <w:spacing w:before="225"/>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FE68331"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7943F3CC" w14:textId="77777777" w:rsidR="00192D51" w:rsidRDefault="00192D51">
      <w:pPr>
        <w:pStyle w:val="a3"/>
        <w:ind w:left="0"/>
        <w:jc w:val="left"/>
        <w:rPr>
          <w:rFonts w:ascii="Courier New"/>
          <w:sz w:val="20"/>
        </w:rPr>
      </w:pPr>
    </w:p>
    <w:p w14:paraId="3EECC2D5" w14:textId="77777777" w:rsidR="00192D51" w:rsidRDefault="00192D51">
      <w:pPr>
        <w:pStyle w:val="a3"/>
        <w:ind w:left="0"/>
        <w:jc w:val="left"/>
        <w:rPr>
          <w:rFonts w:ascii="Courier New"/>
          <w:sz w:val="20"/>
        </w:rPr>
      </w:pPr>
    </w:p>
    <w:p w14:paraId="1BFB4A9C" w14:textId="77777777" w:rsidR="00192D51" w:rsidRDefault="00192D51">
      <w:pPr>
        <w:pStyle w:val="a3"/>
        <w:ind w:left="0"/>
        <w:jc w:val="left"/>
        <w:rPr>
          <w:rFonts w:ascii="Courier New"/>
          <w:sz w:val="20"/>
        </w:rPr>
      </w:pPr>
    </w:p>
    <w:p w14:paraId="126A055C" w14:textId="77777777" w:rsidR="00192D51" w:rsidRDefault="00192D51">
      <w:pPr>
        <w:pStyle w:val="a3"/>
        <w:ind w:left="0"/>
        <w:jc w:val="left"/>
        <w:rPr>
          <w:rFonts w:ascii="Courier New"/>
          <w:sz w:val="20"/>
        </w:rPr>
      </w:pPr>
    </w:p>
    <w:p w14:paraId="085C673A" w14:textId="77777777" w:rsidR="00192D51" w:rsidRDefault="00192D51">
      <w:pPr>
        <w:pStyle w:val="a3"/>
        <w:ind w:left="0"/>
        <w:jc w:val="left"/>
        <w:rPr>
          <w:rFonts w:ascii="Courier New"/>
          <w:sz w:val="20"/>
        </w:rPr>
      </w:pPr>
    </w:p>
    <w:p w14:paraId="5BF0D683" w14:textId="77777777" w:rsidR="00192D51" w:rsidRDefault="00192D51">
      <w:pPr>
        <w:pStyle w:val="a3"/>
        <w:ind w:left="0"/>
        <w:jc w:val="left"/>
        <w:rPr>
          <w:rFonts w:ascii="Courier New"/>
          <w:sz w:val="20"/>
        </w:rPr>
      </w:pPr>
    </w:p>
    <w:p w14:paraId="41625381" w14:textId="77777777" w:rsidR="00192D51" w:rsidRDefault="00192D51">
      <w:pPr>
        <w:pStyle w:val="a3"/>
        <w:ind w:left="0"/>
        <w:jc w:val="left"/>
        <w:rPr>
          <w:rFonts w:ascii="Courier New"/>
          <w:sz w:val="20"/>
        </w:rPr>
      </w:pPr>
    </w:p>
    <w:p w14:paraId="742A55A0" w14:textId="77777777" w:rsidR="00192D51" w:rsidRDefault="00192D51">
      <w:pPr>
        <w:pStyle w:val="a3"/>
        <w:spacing w:before="205"/>
        <w:ind w:left="0"/>
        <w:jc w:val="left"/>
        <w:rPr>
          <w:rFonts w:ascii="Courier New"/>
          <w:sz w:val="20"/>
        </w:rPr>
      </w:pPr>
    </w:p>
    <w:p w14:paraId="1723CC32" w14:textId="77777777" w:rsidR="00192D51" w:rsidRDefault="00460E6F">
      <w:pPr>
        <w:spacing w:line="226" w:lineRule="exact"/>
        <w:jc w:val="right"/>
        <w:rPr>
          <w:rFonts w:ascii="Courier New" w:hAnsi="Courier New"/>
          <w:sz w:val="20"/>
        </w:rPr>
      </w:pPr>
      <w:bookmarkStart w:id="90" w:name="_bookmark83"/>
      <w:bookmarkEnd w:id="90"/>
      <w:r>
        <w:rPr>
          <w:rFonts w:ascii="Courier New" w:hAnsi="Courier New"/>
          <w:spacing w:val="-2"/>
          <w:sz w:val="20"/>
        </w:rPr>
        <w:t>ВЫПИСКА</w:t>
      </w:r>
    </w:p>
    <w:p w14:paraId="535D5163" w14:textId="77777777" w:rsidR="00192D51" w:rsidRDefault="00460E6F">
      <w:pPr>
        <w:spacing w:before="73"/>
        <w:ind w:left="257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E0817C9" w14:textId="2296B6AC" w:rsidR="00192D51" w:rsidRDefault="00460E6F">
      <w:pPr>
        <w:spacing w:before="1"/>
        <w:ind w:left="171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785452C" w14:textId="77777777" w:rsidR="00192D51" w:rsidRDefault="00192D51">
      <w:pPr>
        <w:jc w:val="right"/>
        <w:rPr>
          <w:sz w:val="24"/>
        </w:rPr>
        <w:sectPr w:rsidR="00192D51">
          <w:pgSz w:w="11910" w:h="16840"/>
          <w:pgMar w:top="1340" w:right="425" w:bottom="1609" w:left="992" w:header="720" w:footer="720" w:gutter="0"/>
          <w:cols w:num="2" w:space="720" w:equalWidth="0">
            <w:col w:w="4582" w:space="40"/>
            <w:col w:w="5871"/>
          </w:cols>
        </w:sectPr>
      </w:pPr>
    </w:p>
    <w:p w14:paraId="2EBB89F1" w14:textId="77777777" w:rsidR="00192D51" w:rsidRDefault="00460E6F">
      <w:pPr>
        <w:ind w:left="2301" w:right="2184" w:hanging="1200"/>
        <w:rPr>
          <w:rFonts w:ascii="Courier New" w:hAnsi="Courier New"/>
          <w:sz w:val="20"/>
        </w:rPr>
      </w:pPr>
      <w:r>
        <w:rPr>
          <w:rFonts w:ascii="Courier New" w:hAnsi="Courier New"/>
          <w:sz w:val="20"/>
        </w:rPr>
        <w:lastRenderedPageBreak/>
        <w:t>из</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z w:val="20"/>
        </w:rPr>
        <w:t>источников финансирования дефицита бюджета</w:t>
      </w:r>
    </w:p>
    <w:p w14:paraId="6BA7BE09" w14:textId="77777777" w:rsidR="00192D51" w:rsidRDefault="00192D51">
      <w:pPr>
        <w:pStyle w:val="a3"/>
        <w:spacing w:before="1"/>
        <w:ind w:left="0"/>
        <w:jc w:val="left"/>
        <w:rPr>
          <w:rFonts w:ascii="Courier New"/>
          <w:sz w:val="20"/>
        </w:rPr>
      </w:pPr>
    </w:p>
    <w:p w14:paraId="1D325728"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F4664FC" w14:textId="77777777" w:rsidR="00192D51" w:rsidRDefault="00460E6F">
      <w:pPr>
        <w:tabs>
          <w:tab w:val="left" w:pos="1679"/>
          <w:tab w:val="left" w:pos="251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3A9CEE04"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163DA75" w14:textId="77777777" w:rsidR="00192D51" w:rsidRDefault="00460E6F">
      <w:pPr>
        <w:tabs>
          <w:tab w:val="left" w:pos="2204"/>
          <w:tab w:val="left" w:pos="2804"/>
          <w:tab w:val="left" w:pos="5279"/>
          <w:tab w:val="left" w:pos="6839"/>
        </w:tabs>
        <w:spacing w:before="2"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C08D86" w14:textId="77777777" w:rsidR="00192D51" w:rsidRDefault="00460E6F">
      <w:pPr>
        <w:ind w:right="1344"/>
        <w:jc w:val="right"/>
        <w:rPr>
          <w:rFonts w:ascii="Courier New" w:hAnsi="Courier New"/>
          <w:sz w:val="20"/>
        </w:rPr>
      </w:pPr>
      <w:r>
        <w:rPr>
          <w:rFonts w:ascii="Courier New" w:hAnsi="Courier New"/>
          <w:spacing w:val="-2"/>
          <w:sz w:val="20"/>
        </w:rPr>
        <w:t>├───────┤</w:t>
      </w:r>
    </w:p>
    <w:p w14:paraId="1C023169"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B2E59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C3C5EDE"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31043F7" w14:textId="77777777" w:rsidR="00192D51" w:rsidRDefault="00460E6F">
      <w:pPr>
        <w:tabs>
          <w:tab w:val="left" w:pos="2759"/>
          <w:tab w:val="left" w:pos="6044"/>
          <w:tab w:val="left" w:pos="7919"/>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20C21FC" w14:textId="77777777" w:rsidR="00192D51" w:rsidRDefault="00460E6F">
      <w:pPr>
        <w:tabs>
          <w:tab w:val="left" w:pos="6186"/>
          <w:tab w:val="left" w:pos="6621"/>
          <w:tab w:val="left" w:pos="8062"/>
          <w:tab w:val="left" w:pos="9022"/>
        </w:tabs>
        <w:ind w:left="141" w:right="1345"/>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2"/>
          <w:sz w:val="20"/>
        </w:rPr>
        <w:t>├───────┤</w:t>
      </w:r>
    </w:p>
    <w:p w14:paraId="5680B6C8" w14:textId="77777777" w:rsidR="00192D51" w:rsidRDefault="00460E6F">
      <w:pPr>
        <w:tabs>
          <w:tab w:val="left" w:pos="959"/>
        </w:tabs>
        <w:spacing w:line="226" w:lineRule="exact"/>
        <w:ind w:right="1346"/>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2F108C6"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2999480D" wp14:editId="786DE38D">
                <wp:extent cx="1828800" cy="5715"/>
                <wp:effectExtent l="9525" t="0" r="0" b="381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174" name="Graphic 174"/>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B74DE2A" id="Group 173"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">
                <v:shape id="Graphic 174"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" path="m,l1828800,e" filled="f" strokeweight=".14406mm">
                  <v:path arrowok="t"/>
                </v:shape>
                <w10:anchorlock/>
              </v:group>
            </w:pict>
          </mc:Fallback>
        </mc:AlternateContent>
      </w:r>
    </w:p>
    <w:p w14:paraId="13EA5FE9" w14:textId="77777777" w:rsidR="00192D51" w:rsidRDefault="00460E6F">
      <w:pPr>
        <w:tabs>
          <w:tab w:val="left" w:pos="5445"/>
          <w:tab w:val="left" w:pos="7920"/>
        </w:tabs>
        <w:spacing w:line="206" w:lineRule="exact"/>
        <w:ind w:right="1345"/>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16E282A" w14:textId="77777777" w:rsidR="00192D51" w:rsidRDefault="00460E6F">
      <w:pPr>
        <w:tabs>
          <w:tab w:val="left" w:pos="7919"/>
          <w:tab w:val="left" w:pos="8879"/>
        </w:tabs>
        <w:spacing w:before="1"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A07A7C8" w14:textId="77777777" w:rsidR="00192D51" w:rsidRDefault="00460E6F">
      <w:pPr>
        <w:tabs>
          <w:tab w:val="left" w:pos="7919"/>
        </w:tabs>
        <w:spacing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32BC52F0" w14:textId="77777777" w:rsidR="00192D51" w:rsidRDefault="00460E6F">
      <w:pPr>
        <w:spacing w:before="2"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DC68C4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4FFE6B1" w14:textId="77777777" w:rsidR="00192D51" w:rsidRDefault="00192D51">
      <w:pPr>
        <w:pStyle w:val="a3"/>
        <w:ind w:left="0"/>
        <w:jc w:val="left"/>
        <w:rPr>
          <w:rFonts w:ascii="Courier New"/>
          <w:sz w:val="20"/>
        </w:rPr>
      </w:pPr>
    </w:p>
    <w:p w14:paraId="2841F3FC" w14:textId="77777777" w:rsidR="00192D51" w:rsidRDefault="00460E6F">
      <w:pPr>
        <w:pStyle w:val="a4"/>
        <w:numPr>
          <w:ilvl w:val="2"/>
          <w:numId w:val="28"/>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0539E2AB"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3460"/>
        <w:gridCol w:w="1700"/>
        <w:gridCol w:w="1477"/>
      </w:tblGrid>
      <w:tr w:rsidR="00192D51" w14:paraId="1CE83F0A" w14:textId="77777777">
        <w:trPr>
          <w:trHeight w:val="479"/>
        </w:trPr>
        <w:tc>
          <w:tcPr>
            <w:tcW w:w="3366" w:type="dxa"/>
            <w:vMerge w:val="restart"/>
          </w:tcPr>
          <w:p w14:paraId="18B95E9D" w14:textId="77777777" w:rsidR="00192D51" w:rsidRDefault="00460E6F">
            <w:pPr>
              <w:pStyle w:val="TableParagraph"/>
              <w:spacing w:before="95"/>
              <w:ind w:left="345"/>
              <w:rPr>
                <w:sz w:val="24"/>
              </w:rPr>
            </w:pPr>
            <w:r>
              <w:rPr>
                <w:sz w:val="24"/>
              </w:rPr>
              <w:t>Наименование</w:t>
            </w:r>
            <w:r>
              <w:rPr>
                <w:spacing w:val="-7"/>
                <w:sz w:val="24"/>
              </w:rPr>
              <w:t xml:space="preserve"> </w:t>
            </w:r>
            <w:r>
              <w:rPr>
                <w:spacing w:val="-2"/>
                <w:sz w:val="24"/>
              </w:rPr>
              <w:t>показателя</w:t>
            </w:r>
          </w:p>
        </w:tc>
        <w:tc>
          <w:tcPr>
            <w:tcW w:w="3460" w:type="dxa"/>
            <w:vMerge w:val="restart"/>
          </w:tcPr>
          <w:p w14:paraId="1A6F721F" w14:textId="77777777" w:rsidR="00192D51" w:rsidRDefault="00460E6F">
            <w:pPr>
              <w:pStyle w:val="TableParagraph"/>
              <w:spacing w:before="95"/>
              <w:ind w:left="1557" w:hanging="1465"/>
              <w:rPr>
                <w:sz w:val="24"/>
              </w:rPr>
            </w:pPr>
            <w:r>
              <w:rPr>
                <w:sz w:val="24"/>
              </w:rPr>
              <w:t>Сумма</w:t>
            </w:r>
            <w:r>
              <w:rPr>
                <w:spacing w:val="-13"/>
                <w:sz w:val="24"/>
              </w:rPr>
              <w:t xml:space="preserve"> </w:t>
            </w:r>
            <w:r>
              <w:rPr>
                <w:sz w:val="24"/>
              </w:rPr>
              <w:t>на</w:t>
            </w:r>
            <w:r>
              <w:rPr>
                <w:spacing w:val="-13"/>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177" w:type="dxa"/>
            <w:gridSpan w:val="2"/>
          </w:tcPr>
          <w:p w14:paraId="4079D4DF" w14:textId="77777777" w:rsidR="00192D51" w:rsidRDefault="00460E6F">
            <w:pPr>
              <w:pStyle w:val="TableParagraph"/>
              <w:spacing w:before="95"/>
              <w:ind w:left="166"/>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BF4216" w14:textId="77777777">
        <w:trPr>
          <w:trHeight w:val="479"/>
        </w:trPr>
        <w:tc>
          <w:tcPr>
            <w:tcW w:w="3366" w:type="dxa"/>
            <w:vMerge/>
            <w:tcBorders>
              <w:top w:val="nil"/>
            </w:tcBorders>
          </w:tcPr>
          <w:p w14:paraId="14C715D0" w14:textId="77777777" w:rsidR="00192D51" w:rsidRDefault="00192D51">
            <w:pPr>
              <w:rPr>
                <w:sz w:val="2"/>
                <w:szCs w:val="2"/>
              </w:rPr>
            </w:pPr>
          </w:p>
        </w:tc>
        <w:tc>
          <w:tcPr>
            <w:tcW w:w="3460" w:type="dxa"/>
            <w:vMerge/>
            <w:tcBorders>
              <w:top w:val="nil"/>
            </w:tcBorders>
          </w:tcPr>
          <w:p w14:paraId="349C825D" w14:textId="77777777" w:rsidR="00192D51" w:rsidRDefault="00192D51">
            <w:pPr>
              <w:rPr>
                <w:sz w:val="2"/>
                <w:szCs w:val="2"/>
              </w:rPr>
            </w:pPr>
          </w:p>
        </w:tc>
        <w:tc>
          <w:tcPr>
            <w:tcW w:w="1700" w:type="dxa"/>
          </w:tcPr>
          <w:p w14:paraId="7341ED4B" w14:textId="77777777" w:rsidR="00192D51" w:rsidRDefault="00460E6F">
            <w:pPr>
              <w:pStyle w:val="TableParagraph"/>
              <w:spacing w:before="95"/>
              <w:ind w:left="9"/>
              <w:jc w:val="center"/>
              <w:rPr>
                <w:sz w:val="24"/>
              </w:rPr>
            </w:pPr>
            <w:r>
              <w:rPr>
                <w:sz w:val="24"/>
              </w:rPr>
              <w:t>первый</w:t>
            </w:r>
            <w:r>
              <w:rPr>
                <w:spacing w:val="-2"/>
                <w:sz w:val="24"/>
              </w:rPr>
              <w:t xml:space="preserve"> </w:t>
            </w:r>
            <w:r>
              <w:rPr>
                <w:spacing w:val="-5"/>
                <w:sz w:val="24"/>
              </w:rPr>
              <w:t>год</w:t>
            </w:r>
          </w:p>
        </w:tc>
        <w:tc>
          <w:tcPr>
            <w:tcW w:w="1477" w:type="dxa"/>
          </w:tcPr>
          <w:p w14:paraId="43394956" w14:textId="77777777" w:rsidR="00192D51" w:rsidRDefault="00460E6F">
            <w:pPr>
              <w:pStyle w:val="TableParagraph"/>
              <w:spacing w:before="95"/>
              <w:ind w:left="7"/>
              <w:jc w:val="center"/>
              <w:rPr>
                <w:sz w:val="24"/>
              </w:rPr>
            </w:pPr>
            <w:r>
              <w:rPr>
                <w:sz w:val="24"/>
              </w:rPr>
              <w:t>второй</w:t>
            </w:r>
            <w:r>
              <w:rPr>
                <w:spacing w:val="-4"/>
                <w:sz w:val="24"/>
              </w:rPr>
              <w:t xml:space="preserve"> </w:t>
            </w:r>
            <w:r>
              <w:rPr>
                <w:spacing w:val="-5"/>
                <w:sz w:val="24"/>
              </w:rPr>
              <w:t>год</w:t>
            </w:r>
          </w:p>
        </w:tc>
      </w:tr>
      <w:tr w:rsidR="00192D51" w14:paraId="3D398E72" w14:textId="77777777">
        <w:trPr>
          <w:trHeight w:val="482"/>
        </w:trPr>
        <w:tc>
          <w:tcPr>
            <w:tcW w:w="3366" w:type="dxa"/>
          </w:tcPr>
          <w:p w14:paraId="4F56F14D" w14:textId="77777777" w:rsidR="00192D51" w:rsidRDefault="00460E6F">
            <w:pPr>
              <w:pStyle w:val="TableParagraph"/>
              <w:spacing w:before="95"/>
              <w:ind w:left="9"/>
              <w:jc w:val="center"/>
              <w:rPr>
                <w:sz w:val="24"/>
              </w:rPr>
            </w:pPr>
            <w:r>
              <w:rPr>
                <w:spacing w:val="-10"/>
                <w:sz w:val="24"/>
              </w:rPr>
              <w:t>1</w:t>
            </w:r>
          </w:p>
        </w:tc>
        <w:tc>
          <w:tcPr>
            <w:tcW w:w="3460" w:type="dxa"/>
          </w:tcPr>
          <w:p w14:paraId="5573F05C" w14:textId="77777777" w:rsidR="00192D51" w:rsidRDefault="00460E6F">
            <w:pPr>
              <w:pStyle w:val="TableParagraph"/>
              <w:spacing w:before="95"/>
              <w:ind w:left="6"/>
              <w:jc w:val="center"/>
              <w:rPr>
                <w:sz w:val="24"/>
              </w:rPr>
            </w:pPr>
            <w:r>
              <w:rPr>
                <w:spacing w:val="-10"/>
                <w:sz w:val="24"/>
              </w:rPr>
              <w:t>2</w:t>
            </w:r>
          </w:p>
        </w:tc>
        <w:tc>
          <w:tcPr>
            <w:tcW w:w="1700" w:type="dxa"/>
          </w:tcPr>
          <w:p w14:paraId="5BD8EE02" w14:textId="77777777" w:rsidR="00192D51" w:rsidRDefault="00460E6F">
            <w:pPr>
              <w:pStyle w:val="TableParagraph"/>
              <w:spacing w:before="95"/>
              <w:ind w:left="9" w:right="2"/>
              <w:jc w:val="center"/>
              <w:rPr>
                <w:sz w:val="24"/>
              </w:rPr>
            </w:pPr>
            <w:r>
              <w:rPr>
                <w:spacing w:val="-10"/>
                <w:sz w:val="24"/>
              </w:rPr>
              <w:t>3</w:t>
            </w:r>
          </w:p>
        </w:tc>
        <w:tc>
          <w:tcPr>
            <w:tcW w:w="1477" w:type="dxa"/>
          </w:tcPr>
          <w:p w14:paraId="2C2FB4D8" w14:textId="77777777" w:rsidR="00192D51" w:rsidRDefault="00460E6F">
            <w:pPr>
              <w:pStyle w:val="TableParagraph"/>
              <w:spacing w:before="95"/>
              <w:ind w:left="7" w:right="4"/>
              <w:jc w:val="center"/>
              <w:rPr>
                <w:sz w:val="24"/>
              </w:rPr>
            </w:pPr>
            <w:r>
              <w:rPr>
                <w:spacing w:val="-10"/>
                <w:sz w:val="24"/>
              </w:rPr>
              <w:t>4</w:t>
            </w:r>
          </w:p>
        </w:tc>
      </w:tr>
      <w:tr w:rsidR="00192D51" w14:paraId="55475473" w14:textId="77777777">
        <w:trPr>
          <w:trHeight w:val="479"/>
        </w:trPr>
        <w:tc>
          <w:tcPr>
            <w:tcW w:w="3366" w:type="dxa"/>
          </w:tcPr>
          <w:p w14:paraId="641A8C4B"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60" w:type="dxa"/>
          </w:tcPr>
          <w:p w14:paraId="69851420" w14:textId="77777777" w:rsidR="00192D51" w:rsidRDefault="00192D51">
            <w:pPr>
              <w:pStyle w:val="TableParagraph"/>
              <w:rPr>
                <w:sz w:val="20"/>
              </w:rPr>
            </w:pPr>
          </w:p>
        </w:tc>
        <w:tc>
          <w:tcPr>
            <w:tcW w:w="1700" w:type="dxa"/>
          </w:tcPr>
          <w:p w14:paraId="31620BA2" w14:textId="77777777" w:rsidR="00192D51" w:rsidRDefault="00192D51">
            <w:pPr>
              <w:pStyle w:val="TableParagraph"/>
              <w:rPr>
                <w:sz w:val="20"/>
              </w:rPr>
            </w:pPr>
          </w:p>
        </w:tc>
        <w:tc>
          <w:tcPr>
            <w:tcW w:w="1477" w:type="dxa"/>
          </w:tcPr>
          <w:p w14:paraId="196510EF" w14:textId="77777777" w:rsidR="00192D51" w:rsidRDefault="00192D51">
            <w:pPr>
              <w:pStyle w:val="TableParagraph"/>
              <w:rPr>
                <w:sz w:val="20"/>
              </w:rPr>
            </w:pPr>
          </w:p>
        </w:tc>
      </w:tr>
      <w:tr w:rsidR="00192D51" w14:paraId="1C70121B" w14:textId="77777777">
        <w:trPr>
          <w:trHeight w:val="479"/>
        </w:trPr>
        <w:tc>
          <w:tcPr>
            <w:tcW w:w="3366" w:type="dxa"/>
          </w:tcPr>
          <w:p w14:paraId="2C7F9F63"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60" w:type="dxa"/>
          </w:tcPr>
          <w:p w14:paraId="37126A1D" w14:textId="77777777" w:rsidR="00192D51" w:rsidRDefault="00192D51">
            <w:pPr>
              <w:pStyle w:val="TableParagraph"/>
              <w:rPr>
                <w:sz w:val="20"/>
              </w:rPr>
            </w:pPr>
          </w:p>
        </w:tc>
        <w:tc>
          <w:tcPr>
            <w:tcW w:w="1700" w:type="dxa"/>
          </w:tcPr>
          <w:p w14:paraId="587DA982" w14:textId="77777777" w:rsidR="00192D51" w:rsidRDefault="00192D51">
            <w:pPr>
              <w:pStyle w:val="TableParagraph"/>
              <w:rPr>
                <w:sz w:val="20"/>
              </w:rPr>
            </w:pPr>
          </w:p>
        </w:tc>
        <w:tc>
          <w:tcPr>
            <w:tcW w:w="1477" w:type="dxa"/>
          </w:tcPr>
          <w:p w14:paraId="67DCCB4C" w14:textId="77777777" w:rsidR="00192D51" w:rsidRDefault="00192D51">
            <w:pPr>
              <w:pStyle w:val="TableParagraph"/>
              <w:rPr>
                <w:sz w:val="20"/>
              </w:rPr>
            </w:pPr>
          </w:p>
        </w:tc>
      </w:tr>
    </w:tbl>
    <w:p w14:paraId="12735414" w14:textId="77777777" w:rsidR="00192D51" w:rsidRDefault="00192D51">
      <w:pPr>
        <w:pStyle w:val="a3"/>
        <w:spacing w:before="55"/>
        <w:ind w:left="0"/>
        <w:jc w:val="left"/>
        <w:rPr>
          <w:rFonts w:ascii="Courier New"/>
          <w:sz w:val="20"/>
        </w:rPr>
      </w:pPr>
    </w:p>
    <w:p w14:paraId="6D6D3491" w14:textId="77777777" w:rsidR="00192D51" w:rsidRDefault="00460E6F">
      <w:pPr>
        <w:pStyle w:val="a4"/>
        <w:numPr>
          <w:ilvl w:val="2"/>
          <w:numId w:val="28"/>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1868C73" w14:textId="77777777" w:rsidR="00192D51" w:rsidRDefault="00192D51">
      <w:pPr>
        <w:pStyle w:val="a3"/>
        <w:ind w:left="0"/>
        <w:jc w:val="left"/>
        <w:rPr>
          <w:rFonts w:ascii="Courier New"/>
          <w:sz w:val="20"/>
        </w:rPr>
      </w:pPr>
    </w:p>
    <w:p w14:paraId="71C6CF4C" w14:textId="77777777" w:rsidR="00192D51" w:rsidRDefault="00460E6F">
      <w:pPr>
        <w:pStyle w:val="a4"/>
        <w:numPr>
          <w:ilvl w:val="3"/>
          <w:numId w:val="28"/>
        </w:numPr>
        <w:tabs>
          <w:tab w:val="left" w:pos="3619"/>
        </w:tabs>
        <w:spacing w:before="1"/>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30B874C"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1003"/>
        <w:gridCol w:w="818"/>
        <w:gridCol w:w="2494"/>
        <w:gridCol w:w="1531"/>
        <w:gridCol w:w="1587"/>
      </w:tblGrid>
      <w:tr w:rsidR="00192D51" w14:paraId="6D6739F4" w14:textId="77777777">
        <w:trPr>
          <w:trHeight w:val="479"/>
        </w:trPr>
        <w:tc>
          <w:tcPr>
            <w:tcW w:w="567" w:type="dxa"/>
            <w:vMerge w:val="restart"/>
          </w:tcPr>
          <w:p w14:paraId="1C527602" w14:textId="77777777" w:rsidR="00192D51" w:rsidRDefault="00460E6F">
            <w:pPr>
              <w:pStyle w:val="TableParagraph"/>
              <w:spacing w:before="95"/>
              <w:ind w:left="12" w:right="2"/>
              <w:jc w:val="center"/>
              <w:rPr>
                <w:sz w:val="24"/>
              </w:rPr>
            </w:pPr>
            <w:r>
              <w:rPr>
                <w:spacing w:val="-10"/>
                <w:sz w:val="24"/>
              </w:rPr>
              <w:t>N</w:t>
            </w:r>
          </w:p>
          <w:p w14:paraId="2285E6E5" w14:textId="77777777" w:rsidR="00192D51" w:rsidRDefault="00460E6F">
            <w:pPr>
              <w:pStyle w:val="TableParagraph"/>
              <w:ind w:left="12"/>
              <w:jc w:val="center"/>
              <w:rPr>
                <w:sz w:val="24"/>
              </w:rPr>
            </w:pPr>
            <w:r>
              <w:rPr>
                <w:spacing w:val="-5"/>
                <w:sz w:val="24"/>
              </w:rPr>
              <w:t>п/п</w:t>
            </w:r>
          </w:p>
        </w:tc>
        <w:tc>
          <w:tcPr>
            <w:tcW w:w="3792" w:type="dxa"/>
            <w:gridSpan w:val="3"/>
          </w:tcPr>
          <w:p w14:paraId="05F7B391" w14:textId="77777777" w:rsidR="00192D51" w:rsidRDefault="00460E6F">
            <w:pPr>
              <w:pStyle w:val="TableParagraph"/>
              <w:spacing w:before="95"/>
              <w:ind w:left="5"/>
              <w:jc w:val="center"/>
              <w:rPr>
                <w:sz w:val="24"/>
              </w:rPr>
            </w:pPr>
            <w:r>
              <w:rPr>
                <w:spacing w:val="-2"/>
                <w:sz w:val="24"/>
              </w:rPr>
              <w:t>Документ</w:t>
            </w:r>
          </w:p>
        </w:tc>
        <w:tc>
          <w:tcPr>
            <w:tcW w:w="2494" w:type="dxa"/>
            <w:vMerge w:val="restart"/>
          </w:tcPr>
          <w:p w14:paraId="0AB06306" w14:textId="77777777" w:rsidR="00192D51" w:rsidRDefault="00460E6F">
            <w:pPr>
              <w:pStyle w:val="TableParagraph"/>
              <w:spacing w:before="95"/>
              <w:ind w:left="408"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18" w:type="dxa"/>
            <w:gridSpan w:val="2"/>
          </w:tcPr>
          <w:p w14:paraId="2BD38A23" w14:textId="77777777" w:rsidR="00192D51" w:rsidRDefault="00460E6F">
            <w:pPr>
              <w:pStyle w:val="TableParagraph"/>
              <w:spacing w:before="95"/>
              <w:ind w:left="14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68CB899" w14:textId="77777777">
        <w:trPr>
          <w:trHeight w:val="481"/>
        </w:trPr>
        <w:tc>
          <w:tcPr>
            <w:tcW w:w="567" w:type="dxa"/>
            <w:vMerge/>
            <w:tcBorders>
              <w:top w:val="nil"/>
            </w:tcBorders>
          </w:tcPr>
          <w:p w14:paraId="2C272C4B" w14:textId="77777777" w:rsidR="00192D51" w:rsidRDefault="00192D51">
            <w:pPr>
              <w:rPr>
                <w:sz w:val="2"/>
                <w:szCs w:val="2"/>
              </w:rPr>
            </w:pPr>
          </w:p>
        </w:tc>
        <w:tc>
          <w:tcPr>
            <w:tcW w:w="1971" w:type="dxa"/>
          </w:tcPr>
          <w:p w14:paraId="75DB0D63" w14:textId="77777777" w:rsidR="00192D51" w:rsidRDefault="00460E6F">
            <w:pPr>
              <w:pStyle w:val="TableParagraph"/>
              <w:spacing w:before="95"/>
              <w:ind w:left="6"/>
              <w:jc w:val="center"/>
              <w:rPr>
                <w:sz w:val="24"/>
              </w:rPr>
            </w:pPr>
            <w:r>
              <w:rPr>
                <w:spacing w:val="-2"/>
                <w:sz w:val="24"/>
              </w:rPr>
              <w:t>наименование</w:t>
            </w:r>
          </w:p>
        </w:tc>
        <w:tc>
          <w:tcPr>
            <w:tcW w:w="1003" w:type="dxa"/>
          </w:tcPr>
          <w:p w14:paraId="6F9D8E7D" w14:textId="77777777" w:rsidR="00192D51" w:rsidRDefault="00460E6F">
            <w:pPr>
              <w:pStyle w:val="TableParagraph"/>
              <w:spacing w:before="95"/>
              <w:ind w:left="9" w:right="3"/>
              <w:jc w:val="center"/>
              <w:rPr>
                <w:sz w:val="24"/>
              </w:rPr>
            </w:pPr>
            <w:r>
              <w:rPr>
                <w:spacing w:val="-2"/>
                <w:sz w:val="24"/>
              </w:rPr>
              <w:t>номер</w:t>
            </w:r>
          </w:p>
        </w:tc>
        <w:tc>
          <w:tcPr>
            <w:tcW w:w="818" w:type="dxa"/>
          </w:tcPr>
          <w:p w14:paraId="0A70579C" w14:textId="77777777" w:rsidR="00192D51" w:rsidRDefault="00460E6F">
            <w:pPr>
              <w:pStyle w:val="TableParagraph"/>
              <w:spacing w:before="95"/>
              <w:ind w:left="12" w:right="2"/>
              <w:jc w:val="center"/>
              <w:rPr>
                <w:sz w:val="24"/>
              </w:rPr>
            </w:pPr>
            <w:r>
              <w:rPr>
                <w:spacing w:val="-4"/>
                <w:sz w:val="24"/>
              </w:rPr>
              <w:t>дата</w:t>
            </w:r>
          </w:p>
        </w:tc>
        <w:tc>
          <w:tcPr>
            <w:tcW w:w="2494" w:type="dxa"/>
            <w:vMerge/>
            <w:tcBorders>
              <w:top w:val="nil"/>
            </w:tcBorders>
          </w:tcPr>
          <w:p w14:paraId="12DDBB70" w14:textId="77777777" w:rsidR="00192D51" w:rsidRDefault="00192D51">
            <w:pPr>
              <w:rPr>
                <w:sz w:val="2"/>
                <w:szCs w:val="2"/>
              </w:rPr>
            </w:pPr>
          </w:p>
        </w:tc>
        <w:tc>
          <w:tcPr>
            <w:tcW w:w="1531" w:type="dxa"/>
          </w:tcPr>
          <w:p w14:paraId="5F6C8144" w14:textId="77777777" w:rsidR="00192D51" w:rsidRDefault="00460E6F">
            <w:pPr>
              <w:pStyle w:val="TableParagraph"/>
              <w:spacing w:before="95"/>
              <w:ind w:left="13" w:right="5"/>
              <w:jc w:val="center"/>
              <w:rPr>
                <w:sz w:val="24"/>
              </w:rPr>
            </w:pPr>
            <w:r>
              <w:rPr>
                <w:sz w:val="24"/>
              </w:rPr>
              <w:t>первый</w:t>
            </w:r>
            <w:r>
              <w:rPr>
                <w:spacing w:val="-2"/>
                <w:sz w:val="24"/>
              </w:rPr>
              <w:t xml:space="preserve"> </w:t>
            </w:r>
            <w:r>
              <w:rPr>
                <w:spacing w:val="-5"/>
                <w:sz w:val="24"/>
              </w:rPr>
              <w:t>год</w:t>
            </w:r>
          </w:p>
        </w:tc>
        <w:tc>
          <w:tcPr>
            <w:tcW w:w="1587" w:type="dxa"/>
          </w:tcPr>
          <w:p w14:paraId="60A7F5C7" w14:textId="77777777" w:rsidR="00192D51" w:rsidRDefault="00460E6F">
            <w:pPr>
              <w:pStyle w:val="TableParagraph"/>
              <w:spacing w:before="95"/>
              <w:ind w:left="14" w:right="1"/>
              <w:jc w:val="center"/>
              <w:rPr>
                <w:sz w:val="24"/>
              </w:rPr>
            </w:pPr>
            <w:r>
              <w:rPr>
                <w:sz w:val="24"/>
              </w:rPr>
              <w:t>второй</w:t>
            </w:r>
            <w:r>
              <w:rPr>
                <w:spacing w:val="-4"/>
                <w:sz w:val="24"/>
              </w:rPr>
              <w:t xml:space="preserve"> </w:t>
            </w:r>
            <w:r>
              <w:rPr>
                <w:spacing w:val="-5"/>
                <w:sz w:val="24"/>
              </w:rPr>
              <w:t>год</w:t>
            </w:r>
          </w:p>
        </w:tc>
      </w:tr>
      <w:tr w:rsidR="00192D51" w14:paraId="4DBC33B0" w14:textId="77777777">
        <w:trPr>
          <w:trHeight w:val="479"/>
        </w:trPr>
        <w:tc>
          <w:tcPr>
            <w:tcW w:w="567" w:type="dxa"/>
          </w:tcPr>
          <w:p w14:paraId="7F928F3C" w14:textId="77777777" w:rsidR="00192D51" w:rsidRDefault="00460E6F">
            <w:pPr>
              <w:pStyle w:val="TableParagraph"/>
              <w:spacing w:before="92"/>
              <w:ind w:left="12" w:right="3"/>
              <w:jc w:val="center"/>
              <w:rPr>
                <w:sz w:val="24"/>
              </w:rPr>
            </w:pPr>
            <w:r>
              <w:rPr>
                <w:spacing w:val="-10"/>
                <w:sz w:val="24"/>
              </w:rPr>
              <w:t>1</w:t>
            </w:r>
          </w:p>
        </w:tc>
        <w:tc>
          <w:tcPr>
            <w:tcW w:w="1971" w:type="dxa"/>
          </w:tcPr>
          <w:p w14:paraId="348DDFD7" w14:textId="77777777" w:rsidR="00192D51" w:rsidRDefault="00460E6F">
            <w:pPr>
              <w:pStyle w:val="TableParagraph"/>
              <w:spacing w:before="92"/>
              <w:ind w:left="6"/>
              <w:jc w:val="center"/>
              <w:rPr>
                <w:sz w:val="24"/>
              </w:rPr>
            </w:pPr>
            <w:r>
              <w:rPr>
                <w:spacing w:val="-10"/>
                <w:sz w:val="24"/>
              </w:rPr>
              <w:t>2</w:t>
            </w:r>
          </w:p>
        </w:tc>
        <w:tc>
          <w:tcPr>
            <w:tcW w:w="1003" w:type="dxa"/>
          </w:tcPr>
          <w:p w14:paraId="41D11C70" w14:textId="77777777" w:rsidR="00192D51" w:rsidRDefault="00460E6F">
            <w:pPr>
              <w:pStyle w:val="TableParagraph"/>
              <w:spacing w:before="92"/>
              <w:ind w:left="9"/>
              <w:jc w:val="center"/>
              <w:rPr>
                <w:sz w:val="24"/>
              </w:rPr>
            </w:pPr>
            <w:r>
              <w:rPr>
                <w:spacing w:val="-10"/>
                <w:sz w:val="24"/>
              </w:rPr>
              <w:t>3</w:t>
            </w:r>
          </w:p>
        </w:tc>
        <w:tc>
          <w:tcPr>
            <w:tcW w:w="818" w:type="dxa"/>
          </w:tcPr>
          <w:p w14:paraId="0E3CCCA8" w14:textId="77777777" w:rsidR="00192D51" w:rsidRDefault="00460E6F">
            <w:pPr>
              <w:pStyle w:val="TableParagraph"/>
              <w:spacing w:before="92"/>
              <w:ind w:left="12"/>
              <w:jc w:val="center"/>
              <w:rPr>
                <w:sz w:val="24"/>
              </w:rPr>
            </w:pPr>
            <w:r>
              <w:rPr>
                <w:spacing w:val="-10"/>
                <w:sz w:val="24"/>
              </w:rPr>
              <w:t>4</w:t>
            </w:r>
          </w:p>
        </w:tc>
        <w:tc>
          <w:tcPr>
            <w:tcW w:w="2494" w:type="dxa"/>
          </w:tcPr>
          <w:p w14:paraId="4D8405F3" w14:textId="77777777" w:rsidR="00192D51" w:rsidRDefault="00460E6F">
            <w:pPr>
              <w:pStyle w:val="TableParagraph"/>
              <w:spacing w:before="92"/>
              <w:ind w:left="14" w:right="1"/>
              <w:jc w:val="center"/>
              <w:rPr>
                <w:sz w:val="24"/>
              </w:rPr>
            </w:pPr>
            <w:r>
              <w:rPr>
                <w:spacing w:val="-10"/>
                <w:sz w:val="24"/>
              </w:rPr>
              <w:t>5</w:t>
            </w:r>
          </w:p>
        </w:tc>
        <w:tc>
          <w:tcPr>
            <w:tcW w:w="1531" w:type="dxa"/>
          </w:tcPr>
          <w:p w14:paraId="5CE5089A" w14:textId="77777777" w:rsidR="00192D51" w:rsidRDefault="00460E6F">
            <w:pPr>
              <w:pStyle w:val="TableParagraph"/>
              <w:spacing w:before="92"/>
              <w:ind w:left="13" w:right="2"/>
              <w:jc w:val="center"/>
              <w:rPr>
                <w:sz w:val="24"/>
              </w:rPr>
            </w:pPr>
            <w:r>
              <w:rPr>
                <w:spacing w:val="-10"/>
                <w:sz w:val="24"/>
              </w:rPr>
              <w:t>6</w:t>
            </w:r>
          </w:p>
        </w:tc>
        <w:tc>
          <w:tcPr>
            <w:tcW w:w="1587" w:type="dxa"/>
          </w:tcPr>
          <w:p w14:paraId="5987E72B" w14:textId="77777777" w:rsidR="00192D51" w:rsidRDefault="00460E6F">
            <w:pPr>
              <w:pStyle w:val="TableParagraph"/>
              <w:spacing w:before="92"/>
              <w:ind w:left="14"/>
              <w:jc w:val="center"/>
              <w:rPr>
                <w:sz w:val="24"/>
              </w:rPr>
            </w:pPr>
            <w:r>
              <w:rPr>
                <w:spacing w:val="-10"/>
                <w:sz w:val="24"/>
              </w:rPr>
              <w:t>7</w:t>
            </w:r>
          </w:p>
        </w:tc>
      </w:tr>
      <w:tr w:rsidR="00192D51" w14:paraId="413BC802" w14:textId="77777777">
        <w:trPr>
          <w:trHeight w:val="479"/>
        </w:trPr>
        <w:tc>
          <w:tcPr>
            <w:tcW w:w="567" w:type="dxa"/>
          </w:tcPr>
          <w:p w14:paraId="4817C353" w14:textId="77777777" w:rsidR="00192D51" w:rsidRDefault="00192D51">
            <w:pPr>
              <w:pStyle w:val="TableParagraph"/>
              <w:rPr>
                <w:sz w:val="20"/>
              </w:rPr>
            </w:pPr>
          </w:p>
        </w:tc>
        <w:tc>
          <w:tcPr>
            <w:tcW w:w="1971" w:type="dxa"/>
          </w:tcPr>
          <w:p w14:paraId="52AD1F91" w14:textId="77777777" w:rsidR="00192D51" w:rsidRDefault="00192D51">
            <w:pPr>
              <w:pStyle w:val="TableParagraph"/>
              <w:rPr>
                <w:sz w:val="20"/>
              </w:rPr>
            </w:pPr>
          </w:p>
        </w:tc>
        <w:tc>
          <w:tcPr>
            <w:tcW w:w="1003" w:type="dxa"/>
          </w:tcPr>
          <w:p w14:paraId="56A0E467" w14:textId="77777777" w:rsidR="00192D51" w:rsidRDefault="00192D51">
            <w:pPr>
              <w:pStyle w:val="TableParagraph"/>
              <w:rPr>
                <w:sz w:val="20"/>
              </w:rPr>
            </w:pPr>
          </w:p>
        </w:tc>
        <w:tc>
          <w:tcPr>
            <w:tcW w:w="818" w:type="dxa"/>
          </w:tcPr>
          <w:p w14:paraId="75671E61" w14:textId="77777777" w:rsidR="00192D51" w:rsidRDefault="00192D51">
            <w:pPr>
              <w:pStyle w:val="TableParagraph"/>
              <w:rPr>
                <w:sz w:val="20"/>
              </w:rPr>
            </w:pPr>
          </w:p>
        </w:tc>
        <w:tc>
          <w:tcPr>
            <w:tcW w:w="2494" w:type="dxa"/>
          </w:tcPr>
          <w:p w14:paraId="10055CB6" w14:textId="77777777" w:rsidR="00192D51" w:rsidRDefault="00192D51">
            <w:pPr>
              <w:pStyle w:val="TableParagraph"/>
              <w:rPr>
                <w:sz w:val="20"/>
              </w:rPr>
            </w:pPr>
          </w:p>
        </w:tc>
        <w:tc>
          <w:tcPr>
            <w:tcW w:w="1531" w:type="dxa"/>
          </w:tcPr>
          <w:p w14:paraId="38C27421" w14:textId="77777777" w:rsidR="00192D51" w:rsidRDefault="00192D51">
            <w:pPr>
              <w:pStyle w:val="TableParagraph"/>
              <w:rPr>
                <w:sz w:val="20"/>
              </w:rPr>
            </w:pPr>
          </w:p>
        </w:tc>
        <w:tc>
          <w:tcPr>
            <w:tcW w:w="1587" w:type="dxa"/>
          </w:tcPr>
          <w:p w14:paraId="16EDF0CE" w14:textId="77777777" w:rsidR="00192D51" w:rsidRDefault="00192D51">
            <w:pPr>
              <w:pStyle w:val="TableParagraph"/>
              <w:rPr>
                <w:sz w:val="20"/>
              </w:rPr>
            </w:pPr>
          </w:p>
        </w:tc>
      </w:tr>
      <w:tr w:rsidR="00192D51" w14:paraId="59F7B15F" w14:textId="77777777">
        <w:trPr>
          <w:trHeight w:val="479"/>
        </w:trPr>
        <w:tc>
          <w:tcPr>
            <w:tcW w:w="567" w:type="dxa"/>
          </w:tcPr>
          <w:p w14:paraId="2D74BEE8" w14:textId="77777777" w:rsidR="00192D51" w:rsidRDefault="00192D51">
            <w:pPr>
              <w:pStyle w:val="TableParagraph"/>
              <w:rPr>
                <w:sz w:val="20"/>
              </w:rPr>
            </w:pPr>
          </w:p>
        </w:tc>
        <w:tc>
          <w:tcPr>
            <w:tcW w:w="1971" w:type="dxa"/>
          </w:tcPr>
          <w:p w14:paraId="72CC9D60" w14:textId="77777777" w:rsidR="00192D51" w:rsidRDefault="00192D51">
            <w:pPr>
              <w:pStyle w:val="TableParagraph"/>
              <w:rPr>
                <w:sz w:val="20"/>
              </w:rPr>
            </w:pPr>
          </w:p>
        </w:tc>
        <w:tc>
          <w:tcPr>
            <w:tcW w:w="1003" w:type="dxa"/>
          </w:tcPr>
          <w:p w14:paraId="2EBE5693" w14:textId="77777777" w:rsidR="00192D51" w:rsidRDefault="00192D51">
            <w:pPr>
              <w:pStyle w:val="TableParagraph"/>
              <w:rPr>
                <w:sz w:val="20"/>
              </w:rPr>
            </w:pPr>
          </w:p>
        </w:tc>
        <w:tc>
          <w:tcPr>
            <w:tcW w:w="818" w:type="dxa"/>
          </w:tcPr>
          <w:p w14:paraId="570C120E" w14:textId="77777777" w:rsidR="00192D51" w:rsidRDefault="00192D51">
            <w:pPr>
              <w:pStyle w:val="TableParagraph"/>
              <w:rPr>
                <w:sz w:val="20"/>
              </w:rPr>
            </w:pPr>
          </w:p>
        </w:tc>
        <w:tc>
          <w:tcPr>
            <w:tcW w:w="2494" w:type="dxa"/>
          </w:tcPr>
          <w:p w14:paraId="051D75F6" w14:textId="77777777" w:rsidR="00192D51" w:rsidRDefault="00192D51">
            <w:pPr>
              <w:pStyle w:val="TableParagraph"/>
              <w:rPr>
                <w:sz w:val="20"/>
              </w:rPr>
            </w:pPr>
          </w:p>
        </w:tc>
        <w:tc>
          <w:tcPr>
            <w:tcW w:w="1531" w:type="dxa"/>
          </w:tcPr>
          <w:p w14:paraId="56430DCC" w14:textId="77777777" w:rsidR="00192D51" w:rsidRDefault="00192D51">
            <w:pPr>
              <w:pStyle w:val="TableParagraph"/>
              <w:rPr>
                <w:sz w:val="20"/>
              </w:rPr>
            </w:pPr>
          </w:p>
        </w:tc>
        <w:tc>
          <w:tcPr>
            <w:tcW w:w="1587" w:type="dxa"/>
          </w:tcPr>
          <w:p w14:paraId="6575241F" w14:textId="77777777" w:rsidR="00192D51" w:rsidRDefault="00192D51">
            <w:pPr>
              <w:pStyle w:val="TableParagraph"/>
              <w:rPr>
                <w:sz w:val="20"/>
              </w:rPr>
            </w:pPr>
          </w:p>
        </w:tc>
      </w:tr>
    </w:tbl>
    <w:p w14:paraId="0E5C69DF"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662"/>
        <w:gridCol w:w="340"/>
        <w:gridCol w:w="818"/>
        <w:gridCol w:w="2494"/>
        <w:gridCol w:w="1531"/>
        <w:gridCol w:w="1587"/>
      </w:tblGrid>
      <w:tr w:rsidR="00192D51" w14:paraId="21D54870" w14:textId="77777777">
        <w:trPr>
          <w:trHeight w:val="480"/>
        </w:trPr>
        <w:tc>
          <w:tcPr>
            <w:tcW w:w="567" w:type="dxa"/>
          </w:tcPr>
          <w:p w14:paraId="0A565A1F" w14:textId="77777777" w:rsidR="00192D51" w:rsidRDefault="00192D51">
            <w:pPr>
              <w:pStyle w:val="TableParagraph"/>
              <w:rPr>
                <w:sz w:val="20"/>
              </w:rPr>
            </w:pPr>
          </w:p>
        </w:tc>
        <w:tc>
          <w:tcPr>
            <w:tcW w:w="1971" w:type="dxa"/>
          </w:tcPr>
          <w:p w14:paraId="2DCBFD07" w14:textId="77777777" w:rsidR="00192D51" w:rsidRDefault="00192D51">
            <w:pPr>
              <w:pStyle w:val="TableParagraph"/>
              <w:rPr>
                <w:sz w:val="20"/>
              </w:rPr>
            </w:pPr>
          </w:p>
        </w:tc>
        <w:tc>
          <w:tcPr>
            <w:tcW w:w="1002" w:type="dxa"/>
            <w:gridSpan w:val="2"/>
          </w:tcPr>
          <w:p w14:paraId="05B6BE01" w14:textId="77777777" w:rsidR="00192D51" w:rsidRDefault="00192D51">
            <w:pPr>
              <w:pStyle w:val="TableParagraph"/>
              <w:rPr>
                <w:sz w:val="20"/>
              </w:rPr>
            </w:pPr>
          </w:p>
        </w:tc>
        <w:tc>
          <w:tcPr>
            <w:tcW w:w="818" w:type="dxa"/>
          </w:tcPr>
          <w:p w14:paraId="4EA3D247" w14:textId="77777777" w:rsidR="00192D51" w:rsidRDefault="00192D51">
            <w:pPr>
              <w:pStyle w:val="TableParagraph"/>
              <w:rPr>
                <w:sz w:val="20"/>
              </w:rPr>
            </w:pPr>
          </w:p>
        </w:tc>
        <w:tc>
          <w:tcPr>
            <w:tcW w:w="2494" w:type="dxa"/>
          </w:tcPr>
          <w:p w14:paraId="7DC6C42F" w14:textId="77777777" w:rsidR="00192D51" w:rsidRDefault="00192D51">
            <w:pPr>
              <w:pStyle w:val="TableParagraph"/>
              <w:rPr>
                <w:sz w:val="20"/>
              </w:rPr>
            </w:pPr>
          </w:p>
        </w:tc>
        <w:tc>
          <w:tcPr>
            <w:tcW w:w="1531" w:type="dxa"/>
          </w:tcPr>
          <w:p w14:paraId="4D612979" w14:textId="77777777" w:rsidR="00192D51" w:rsidRDefault="00192D51">
            <w:pPr>
              <w:pStyle w:val="TableParagraph"/>
              <w:rPr>
                <w:sz w:val="20"/>
              </w:rPr>
            </w:pPr>
          </w:p>
        </w:tc>
        <w:tc>
          <w:tcPr>
            <w:tcW w:w="1587" w:type="dxa"/>
          </w:tcPr>
          <w:p w14:paraId="2380DE1A" w14:textId="77777777" w:rsidR="00192D51" w:rsidRDefault="00192D51">
            <w:pPr>
              <w:pStyle w:val="TableParagraph"/>
              <w:rPr>
                <w:sz w:val="20"/>
              </w:rPr>
            </w:pPr>
          </w:p>
        </w:tc>
      </w:tr>
      <w:tr w:rsidR="00192D51" w14:paraId="2C60772C" w14:textId="77777777">
        <w:trPr>
          <w:trHeight w:val="479"/>
        </w:trPr>
        <w:tc>
          <w:tcPr>
            <w:tcW w:w="567" w:type="dxa"/>
          </w:tcPr>
          <w:p w14:paraId="0E48C4FC" w14:textId="77777777" w:rsidR="00192D51" w:rsidRDefault="00192D51">
            <w:pPr>
              <w:pStyle w:val="TableParagraph"/>
              <w:rPr>
                <w:sz w:val="20"/>
              </w:rPr>
            </w:pPr>
          </w:p>
        </w:tc>
        <w:tc>
          <w:tcPr>
            <w:tcW w:w="1971" w:type="dxa"/>
          </w:tcPr>
          <w:p w14:paraId="18B9B84A" w14:textId="77777777" w:rsidR="00192D51" w:rsidRDefault="00192D51">
            <w:pPr>
              <w:pStyle w:val="TableParagraph"/>
              <w:rPr>
                <w:sz w:val="20"/>
              </w:rPr>
            </w:pPr>
          </w:p>
        </w:tc>
        <w:tc>
          <w:tcPr>
            <w:tcW w:w="1002" w:type="dxa"/>
            <w:gridSpan w:val="2"/>
          </w:tcPr>
          <w:p w14:paraId="27DF9FF6" w14:textId="77777777" w:rsidR="00192D51" w:rsidRDefault="00192D51">
            <w:pPr>
              <w:pStyle w:val="TableParagraph"/>
              <w:rPr>
                <w:sz w:val="20"/>
              </w:rPr>
            </w:pPr>
          </w:p>
        </w:tc>
        <w:tc>
          <w:tcPr>
            <w:tcW w:w="818" w:type="dxa"/>
          </w:tcPr>
          <w:p w14:paraId="4908793B" w14:textId="77777777" w:rsidR="00192D51" w:rsidRDefault="00192D51">
            <w:pPr>
              <w:pStyle w:val="TableParagraph"/>
              <w:rPr>
                <w:sz w:val="20"/>
              </w:rPr>
            </w:pPr>
          </w:p>
        </w:tc>
        <w:tc>
          <w:tcPr>
            <w:tcW w:w="2494" w:type="dxa"/>
          </w:tcPr>
          <w:p w14:paraId="651FB69B" w14:textId="77777777" w:rsidR="00192D51" w:rsidRDefault="00192D51">
            <w:pPr>
              <w:pStyle w:val="TableParagraph"/>
              <w:rPr>
                <w:sz w:val="20"/>
              </w:rPr>
            </w:pPr>
          </w:p>
        </w:tc>
        <w:tc>
          <w:tcPr>
            <w:tcW w:w="1531" w:type="dxa"/>
          </w:tcPr>
          <w:p w14:paraId="0CAD40E9" w14:textId="77777777" w:rsidR="00192D51" w:rsidRDefault="00192D51">
            <w:pPr>
              <w:pStyle w:val="TableParagraph"/>
              <w:rPr>
                <w:sz w:val="20"/>
              </w:rPr>
            </w:pPr>
          </w:p>
        </w:tc>
        <w:tc>
          <w:tcPr>
            <w:tcW w:w="1587" w:type="dxa"/>
          </w:tcPr>
          <w:p w14:paraId="6D9FF3FF" w14:textId="77777777" w:rsidR="00192D51" w:rsidRDefault="00192D51">
            <w:pPr>
              <w:pStyle w:val="TableParagraph"/>
              <w:rPr>
                <w:sz w:val="20"/>
              </w:rPr>
            </w:pPr>
          </w:p>
        </w:tc>
      </w:tr>
      <w:tr w:rsidR="00192D51" w14:paraId="2779C67B" w14:textId="77777777">
        <w:trPr>
          <w:trHeight w:val="479"/>
        </w:trPr>
        <w:tc>
          <w:tcPr>
            <w:tcW w:w="567" w:type="dxa"/>
          </w:tcPr>
          <w:p w14:paraId="0BC89E71" w14:textId="77777777" w:rsidR="00192D51" w:rsidRDefault="00192D51">
            <w:pPr>
              <w:pStyle w:val="TableParagraph"/>
              <w:rPr>
                <w:sz w:val="20"/>
              </w:rPr>
            </w:pPr>
          </w:p>
        </w:tc>
        <w:tc>
          <w:tcPr>
            <w:tcW w:w="1971" w:type="dxa"/>
          </w:tcPr>
          <w:p w14:paraId="2A730528" w14:textId="77777777" w:rsidR="00192D51" w:rsidRDefault="00192D51">
            <w:pPr>
              <w:pStyle w:val="TableParagraph"/>
              <w:rPr>
                <w:sz w:val="20"/>
              </w:rPr>
            </w:pPr>
          </w:p>
        </w:tc>
        <w:tc>
          <w:tcPr>
            <w:tcW w:w="1002" w:type="dxa"/>
            <w:gridSpan w:val="2"/>
          </w:tcPr>
          <w:p w14:paraId="19999A8A" w14:textId="77777777" w:rsidR="00192D51" w:rsidRDefault="00192D51">
            <w:pPr>
              <w:pStyle w:val="TableParagraph"/>
              <w:rPr>
                <w:sz w:val="20"/>
              </w:rPr>
            </w:pPr>
          </w:p>
        </w:tc>
        <w:tc>
          <w:tcPr>
            <w:tcW w:w="818" w:type="dxa"/>
          </w:tcPr>
          <w:p w14:paraId="34CA4CCB" w14:textId="77777777" w:rsidR="00192D51" w:rsidRDefault="00192D51">
            <w:pPr>
              <w:pStyle w:val="TableParagraph"/>
              <w:rPr>
                <w:sz w:val="20"/>
              </w:rPr>
            </w:pPr>
          </w:p>
        </w:tc>
        <w:tc>
          <w:tcPr>
            <w:tcW w:w="2494" w:type="dxa"/>
          </w:tcPr>
          <w:p w14:paraId="4FF0C51D" w14:textId="77777777" w:rsidR="00192D51" w:rsidRDefault="00192D51">
            <w:pPr>
              <w:pStyle w:val="TableParagraph"/>
              <w:rPr>
                <w:sz w:val="20"/>
              </w:rPr>
            </w:pPr>
          </w:p>
        </w:tc>
        <w:tc>
          <w:tcPr>
            <w:tcW w:w="1531" w:type="dxa"/>
          </w:tcPr>
          <w:p w14:paraId="62C6BA4E" w14:textId="77777777" w:rsidR="00192D51" w:rsidRDefault="00192D51">
            <w:pPr>
              <w:pStyle w:val="TableParagraph"/>
              <w:rPr>
                <w:sz w:val="20"/>
              </w:rPr>
            </w:pPr>
          </w:p>
        </w:tc>
        <w:tc>
          <w:tcPr>
            <w:tcW w:w="1587" w:type="dxa"/>
          </w:tcPr>
          <w:p w14:paraId="7CE63B31" w14:textId="77777777" w:rsidR="00192D51" w:rsidRDefault="00192D51">
            <w:pPr>
              <w:pStyle w:val="TableParagraph"/>
              <w:rPr>
                <w:sz w:val="20"/>
              </w:rPr>
            </w:pPr>
          </w:p>
        </w:tc>
      </w:tr>
      <w:tr w:rsidR="00192D51" w14:paraId="25587B78" w14:textId="77777777">
        <w:trPr>
          <w:trHeight w:val="481"/>
        </w:trPr>
        <w:tc>
          <w:tcPr>
            <w:tcW w:w="567" w:type="dxa"/>
          </w:tcPr>
          <w:p w14:paraId="05C023F2" w14:textId="77777777" w:rsidR="00192D51" w:rsidRDefault="00192D51">
            <w:pPr>
              <w:pStyle w:val="TableParagraph"/>
              <w:rPr>
                <w:sz w:val="20"/>
              </w:rPr>
            </w:pPr>
          </w:p>
        </w:tc>
        <w:tc>
          <w:tcPr>
            <w:tcW w:w="1971" w:type="dxa"/>
          </w:tcPr>
          <w:p w14:paraId="372FA46D" w14:textId="77777777" w:rsidR="00192D51" w:rsidRDefault="00192D51">
            <w:pPr>
              <w:pStyle w:val="TableParagraph"/>
              <w:rPr>
                <w:sz w:val="20"/>
              </w:rPr>
            </w:pPr>
          </w:p>
        </w:tc>
        <w:tc>
          <w:tcPr>
            <w:tcW w:w="1002" w:type="dxa"/>
            <w:gridSpan w:val="2"/>
          </w:tcPr>
          <w:p w14:paraId="39C3B533" w14:textId="77777777" w:rsidR="00192D51" w:rsidRDefault="00192D51">
            <w:pPr>
              <w:pStyle w:val="TableParagraph"/>
              <w:rPr>
                <w:sz w:val="20"/>
              </w:rPr>
            </w:pPr>
          </w:p>
        </w:tc>
        <w:tc>
          <w:tcPr>
            <w:tcW w:w="818" w:type="dxa"/>
          </w:tcPr>
          <w:p w14:paraId="240B49EF" w14:textId="77777777" w:rsidR="00192D51" w:rsidRDefault="00192D51">
            <w:pPr>
              <w:pStyle w:val="TableParagraph"/>
              <w:rPr>
                <w:sz w:val="20"/>
              </w:rPr>
            </w:pPr>
          </w:p>
        </w:tc>
        <w:tc>
          <w:tcPr>
            <w:tcW w:w="2494" w:type="dxa"/>
          </w:tcPr>
          <w:p w14:paraId="60201895" w14:textId="77777777" w:rsidR="00192D51" w:rsidRDefault="00192D51">
            <w:pPr>
              <w:pStyle w:val="TableParagraph"/>
              <w:rPr>
                <w:sz w:val="20"/>
              </w:rPr>
            </w:pPr>
          </w:p>
        </w:tc>
        <w:tc>
          <w:tcPr>
            <w:tcW w:w="1531" w:type="dxa"/>
          </w:tcPr>
          <w:p w14:paraId="4A5C0643" w14:textId="77777777" w:rsidR="00192D51" w:rsidRDefault="00192D51">
            <w:pPr>
              <w:pStyle w:val="TableParagraph"/>
              <w:rPr>
                <w:sz w:val="20"/>
              </w:rPr>
            </w:pPr>
          </w:p>
        </w:tc>
        <w:tc>
          <w:tcPr>
            <w:tcW w:w="1587" w:type="dxa"/>
          </w:tcPr>
          <w:p w14:paraId="47691507" w14:textId="77777777" w:rsidR="00192D51" w:rsidRDefault="00192D51">
            <w:pPr>
              <w:pStyle w:val="TableParagraph"/>
              <w:rPr>
                <w:sz w:val="20"/>
              </w:rPr>
            </w:pPr>
          </w:p>
        </w:tc>
      </w:tr>
      <w:tr w:rsidR="00192D51" w14:paraId="70F2B692" w14:textId="77777777">
        <w:trPr>
          <w:trHeight w:val="479"/>
        </w:trPr>
        <w:tc>
          <w:tcPr>
            <w:tcW w:w="567" w:type="dxa"/>
          </w:tcPr>
          <w:p w14:paraId="4E8580D6" w14:textId="77777777" w:rsidR="00192D51" w:rsidRDefault="00192D51">
            <w:pPr>
              <w:pStyle w:val="TableParagraph"/>
              <w:rPr>
                <w:sz w:val="20"/>
              </w:rPr>
            </w:pPr>
          </w:p>
        </w:tc>
        <w:tc>
          <w:tcPr>
            <w:tcW w:w="1971" w:type="dxa"/>
          </w:tcPr>
          <w:p w14:paraId="72AC6E33" w14:textId="77777777" w:rsidR="00192D51" w:rsidRDefault="00192D51">
            <w:pPr>
              <w:pStyle w:val="TableParagraph"/>
              <w:rPr>
                <w:sz w:val="20"/>
              </w:rPr>
            </w:pPr>
          </w:p>
        </w:tc>
        <w:tc>
          <w:tcPr>
            <w:tcW w:w="1002" w:type="dxa"/>
            <w:gridSpan w:val="2"/>
          </w:tcPr>
          <w:p w14:paraId="5C0CA046" w14:textId="77777777" w:rsidR="00192D51" w:rsidRDefault="00192D51">
            <w:pPr>
              <w:pStyle w:val="TableParagraph"/>
              <w:rPr>
                <w:sz w:val="20"/>
              </w:rPr>
            </w:pPr>
          </w:p>
        </w:tc>
        <w:tc>
          <w:tcPr>
            <w:tcW w:w="818" w:type="dxa"/>
          </w:tcPr>
          <w:p w14:paraId="6B6D801C" w14:textId="77777777" w:rsidR="00192D51" w:rsidRDefault="00192D51">
            <w:pPr>
              <w:pStyle w:val="TableParagraph"/>
              <w:rPr>
                <w:sz w:val="20"/>
              </w:rPr>
            </w:pPr>
          </w:p>
        </w:tc>
        <w:tc>
          <w:tcPr>
            <w:tcW w:w="2494" w:type="dxa"/>
          </w:tcPr>
          <w:p w14:paraId="62D8947A" w14:textId="77777777" w:rsidR="00192D51" w:rsidRDefault="00192D51">
            <w:pPr>
              <w:pStyle w:val="TableParagraph"/>
              <w:rPr>
                <w:sz w:val="20"/>
              </w:rPr>
            </w:pPr>
          </w:p>
        </w:tc>
        <w:tc>
          <w:tcPr>
            <w:tcW w:w="1531" w:type="dxa"/>
          </w:tcPr>
          <w:p w14:paraId="29C4F226" w14:textId="77777777" w:rsidR="00192D51" w:rsidRDefault="00192D51">
            <w:pPr>
              <w:pStyle w:val="TableParagraph"/>
              <w:rPr>
                <w:sz w:val="20"/>
              </w:rPr>
            </w:pPr>
          </w:p>
        </w:tc>
        <w:tc>
          <w:tcPr>
            <w:tcW w:w="1587" w:type="dxa"/>
          </w:tcPr>
          <w:p w14:paraId="038A6FE1" w14:textId="77777777" w:rsidR="00192D51" w:rsidRDefault="00192D51">
            <w:pPr>
              <w:pStyle w:val="TableParagraph"/>
              <w:rPr>
                <w:sz w:val="20"/>
              </w:rPr>
            </w:pPr>
          </w:p>
        </w:tc>
      </w:tr>
      <w:tr w:rsidR="00192D51" w14:paraId="0A62BBDE" w14:textId="77777777">
        <w:trPr>
          <w:trHeight w:val="479"/>
        </w:trPr>
        <w:tc>
          <w:tcPr>
            <w:tcW w:w="3200" w:type="dxa"/>
            <w:gridSpan w:val="3"/>
            <w:tcBorders>
              <w:left w:val="nil"/>
              <w:bottom w:val="nil"/>
            </w:tcBorders>
          </w:tcPr>
          <w:p w14:paraId="2A52E2D8" w14:textId="77777777" w:rsidR="00192D51" w:rsidRDefault="00192D51">
            <w:pPr>
              <w:pStyle w:val="TableParagraph"/>
              <w:rPr>
                <w:sz w:val="20"/>
              </w:rPr>
            </w:pPr>
          </w:p>
        </w:tc>
        <w:tc>
          <w:tcPr>
            <w:tcW w:w="1158" w:type="dxa"/>
            <w:gridSpan w:val="2"/>
          </w:tcPr>
          <w:p w14:paraId="48D55036" w14:textId="77777777" w:rsidR="00192D51" w:rsidRDefault="00460E6F">
            <w:pPr>
              <w:pStyle w:val="TableParagraph"/>
              <w:spacing w:before="92"/>
              <w:ind w:left="62"/>
              <w:rPr>
                <w:sz w:val="24"/>
              </w:rPr>
            </w:pPr>
            <w:r>
              <w:rPr>
                <w:spacing w:val="-2"/>
                <w:sz w:val="24"/>
              </w:rPr>
              <w:t>Итого</w:t>
            </w:r>
          </w:p>
        </w:tc>
        <w:tc>
          <w:tcPr>
            <w:tcW w:w="2494" w:type="dxa"/>
          </w:tcPr>
          <w:p w14:paraId="3A72F5FE" w14:textId="77777777" w:rsidR="00192D51" w:rsidRDefault="00192D51">
            <w:pPr>
              <w:pStyle w:val="TableParagraph"/>
              <w:rPr>
                <w:sz w:val="20"/>
              </w:rPr>
            </w:pPr>
          </w:p>
        </w:tc>
        <w:tc>
          <w:tcPr>
            <w:tcW w:w="1531" w:type="dxa"/>
          </w:tcPr>
          <w:p w14:paraId="6753EAF6" w14:textId="77777777" w:rsidR="00192D51" w:rsidRDefault="00192D51">
            <w:pPr>
              <w:pStyle w:val="TableParagraph"/>
              <w:rPr>
                <w:sz w:val="20"/>
              </w:rPr>
            </w:pPr>
          </w:p>
        </w:tc>
        <w:tc>
          <w:tcPr>
            <w:tcW w:w="1587" w:type="dxa"/>
          </w:tcPr>
          <w:p w14:paraId="1969C978" w14:textId="77777777" w:rsidR="00192D51" w:rsidRDefault="00192D51">
            <w:pPr>
              <w:pStyle w:val="TableParagraph"/>
              <w:rPr>
                <w:sz w:val="20"/>
              </w:rPr>
            </w:pPr>
          </w:p>
        </w:tc>
      </w:tr>
    </w:tbl>
    <w:p w14:paraId="08CDDAC4" w14:textId="77777777" w:rsidR="00192D51" w:rsidRDefault="00192D51">
      <w:pPr>
        <w:pStyle w:val="a3"/>
        <w:spacing w:before="77"/>
        <w:ind w:left="0"/>
        <w:jc w:val="left"/>
        <w:rPr>
          <w:rFonts w:ascii="Courier New"/>
          <w:sz w:val="20"/>
        </w:rPr>
      </w:pPr>
    </w:p>
    <w:p w14:paraId="5C4E3DA2" w14:textId="77777777" w:rsidR="00192D51" w:rsidRDefault="00460E6F">
      <w:pPr>
        <w:tabs>
          <w:tab w:val="left" w:pos="9186"/>
        </w:tabs>
        <w:spacing w:before="1"/>
        <w:ind w:left="6142"/>
        <w:rPr>
          <w:sz w:val="20"/>
        </w:rPr>
      </w:pPr>
      <w:r>
        <w:rPr>
          <w:rFonts w:ascii="Courier New" w:hAnsi="Courier New"/>
          <w:sz w:val="20"/>
        </w:rPr>
        <w:t xml:space="preserve">Номер лицевого счета </w:t>
      </w:r>
      <w:r>
        <w:rPr>
          <w:sz w:val="20"/>
          <w:u w:val="single"/>
        </w:rPr>
        <w:tab/>
      </w:r>
    </w:p>
    <w:p w14:paraId="409F650A"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DF40DC5" w14:textId="77777777" w:rsidR="00192D51" w:rsidRDefault="00460E6F">
      <w:pPr>
        <w:pStyle w:val="a4"/>
        <w:numPr>
          <w:ilvl w:val="2"/>
          <w:numId w:val="28"/>
        </w:numPr>
        <w:tabs>
          <w:tab w:val="left" w:pos="2540"/>
        </w:tabs>
        <w:spacing w:before="225"/>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56C10FF0" w14:textId="77777777" w:rsidR="00192D51" w:rsidRDefault="00192D51">
      <w:pPr>
        <w:pStyle w:val="a3"/>
        <w:spacing w:before="1"/>
        <w:ind w:left="0"/>
        <w:jc w:val="left"/>
        <w:rPr>
          <w:rFonts w:ascii="Courier New"/>
          <w:sz w:val="20"/>
        </w:rPr>
      </w:pPr>
    </w:p>
    <w:p w14:paraId="478D4E11" w14:textId="77777777" w:rsidR="00192D51" w:rsidRDefault="00460E6F">
      <w:pPr>
        <w:pStyle w:val="a4"/>
        <w:numPr>
          <w:ilvl w:val="3"/>
          <w:numId w:val="28"/>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2F8C0E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814"/>
        <w:gridCol w:w="935"/>
        <w:gridCol w:w="736"/>
        <w:gridCol w:w="2779"/>
        <w:gridCol w:w="1530"/>
        <w:gridCol w:w="1528"/>
      </w:tblGrid>
      <w:tr w:rsidR="00192D51" w14:paraId="43D20F15" w14:textId="77777777">
        <w:trPr>
          <w:trHeight w:val="479"/>
        </w:trPr>
        <w:tc>
          <w:tcPr>
            <w:tcW w:w="624" w:type="dxa"/>
            <w:vMerge w:val="restart"/>
          </w:tcPr>
          <w:p w14:paraId="6C0C8EB7" w14:textId="77777777" w:rsidR="00192D51" w:rsidRDefault="00460E6F">
            <w:pPr>
              <w:pStyle w:val="TableParagraph"/>
              <w:spacing w:before="92"/>
              <w:ind w:left="14" w:right="3"/>
              <w:jc w:val="center"/>
              <w:rPr>
                <w:sz w:val="24"/>
              </w:rPr>
            </w:pPr>
            <w:r>
              <w:rPr>
                <w:spacing w:val="-10"/>
                <w:sz w:val="24"/>
              </w:rPr>
              <w:t>N</w:t>
            </w:r>
          </w:p>
          <w:p w14:paraId="38CC02E9" w14:textId="77777777" w:rsidR="00192D51" w:rsidRDefault="00460E6F">
            <w:pPr>
              <w:pStyle w:val="TableParagraph"/>
              <w:ind w:left="14" w:right="6"/>
              <w:jc w:val="center"/>
              <w:rPr>
                <w:sz w:val="24"/>
              </w:rPr>
            </w:pPr>
            <w:r>
              <w:rPr>
                <w:spacing w:val="-5"/>
                <w:sz w:val="24"/>
              </w:rPr>
              <w:t>п/п</w:t>
            </w:r>
          </w:p>
        </w:tc>
        <w:tc>
          <w:tcPr>
            <w:tcW w:w="3485" w:type="dxa"/>
            <w:gridSpan w:val="3"/>
          </w:tcPr>
          <w:p w14:paraId="05986503" w14:textId="77777777" w:rsidR="00192D51" w:rsidRDefault="00460E6F">
            <w:pPr>
              <w:pStyle w:val="TableParagraph"/>
              <w:spacing w:before="92"/>
              <w:ind w:left="6"/>
              <w:jc w:val="center"/>
              <w:rPr>
                <w:sz w:val="24"/>
              </w:rPr>
            </w:pPr>
            <w:r>
              <w:rPr>
                <w:spacing w:val="-2"/>
                <w:sz w:val="24"/>
              </w:rPr>
              <w:t>Документ</w:t>
            </w:r>
          </w:p>
        </w:tc>
        <w:tc>
          <w:tcPr>
            <w:tcW w:w="2779" w:type="dxa"/>
            <w:vMerge w:val="restart"/>
          </w:tcPr>
          <w:p w14:paraId="4267D8B1" w14:textId="77777777" w:rsidR="00192D51" w:rsidRDefault="00460E6F">
            <w:pPr>
              <w:pStyle w:val="TableParagraph"/>
              <w:spacing w:before="92"/>
              <w:ind w:left="553" w:right="409"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058" w:type="dxa"/>
            <w:gridSpan w:val="2"/>
          </w:tcPr>
          <w:p w14:paraId="24F0C569" w14:textId="77777777" w:rsidR="00192D51" w:rsidRDefault="00460E6F">
            <w:pPr>
              <w:pStyle w:val="TableParagraph"/>
              <w:spacing w:before="92"/>
              <w:ind w:left="117"/>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CC01537" w14:textId="77777777">
        <w:trPr>
          <w:trHeight w:val="479"/>
        </w:trPr>
        <w:tc>
          <w:tcPr>
            <w:tcW w:w="624" w:type="dxa"/>
            <w:vMerge/>
            <w:tcBorders>
              <w:top w:val="nil"/>
            </w:tcBorders>
          </w:tcPr>
          <w:p w14:paraId="6C996C79" w14:textId="77777777" w:rsidR="00192D51" w:rsidRDefault="00192D51">
            <w:pPr>
              <w:rPr>
                <w:sz w:val="2"/>
                <w:szCs w:val="2"/>
              </w:rPr>
            </w:pPr>
          </w:p>
        </w:tc>
        <w:tc>
          <w:tcPr>
            <w:tcW w:w="1814" w:type="dxa"/>
          </w:tcPr>
          <w:p w14:paraId="54E3419C" w14:textId="77777777" w:rsidR="00192D51" w:rsidRDefault="00460E6F">
            <w:pPr>
              <w:pStyle w:val="TableParagraph"/>
              <w:spacing w:before="92"/>
              <w:ind w:left="33" w:right="23"/>
              <w:jc w:val="center"/>
              <w:rPr>
                <w:sz w:val="24"/>
              </w:rPr>
            </w:pPr>
            <w:r>
              <w:rPr>
                <w:spacing w:val="-2"/>
                <w:sz w:val="24"/>
              </w:rPr>
              <w:t>наименование</w:t>
            </w:r>
          </w:p>
        </w:tc>
        <w:tc>
          <w:tcPr>
            <w:tcW w:w="935" w:type="dxa"/>
          </w:tcPr>
          <w:p w14:paraId="2D58EDFE" w14:textId="77777777" w:rsidR="00192D51" w:rsidRDefault="00460E6F">
            <w:pPr>
              <w:pStyle w:val="TableParagraph"/>
              <w:spacing w:before="92"/>
              <w:ind w:left="13" w:right="3"/>
              <w:jc w:val="center"/>
              <w:rPr>
                <w:sz w:val="24"/>
              </w:rPr>
            </w:pPr>
            <w:r>
              <w:rPr>
                <w:spacing w:val="-2"/>
                <w:sz w:val="24"/>
              </w:rPr>
              <w:t>номер</w:t>
            </w:r>
          </w:p>
        </w:tc>
        <w:tc>
          <w:tcPr>
            <w:tcW w:w="736" w:type="dxa"/>
          </w:tcPr>
          <w:p w14:paraId="47AEE777" w14:textId="77777777" w:rsidR="00192D51" w:rsidRDefault="00460E6F">
            <w:pPr>
              <w:pStyle w:val="TableParagraph"/>
              <w:spacing w:before="92"/>
              <w:ind w:left="62" w:right="47"/>
              <w:jc w:val="center"/>
              <w:rPr>
                <w:sz w:val="24"/>
              </w:rPr>
            </w:pPr>
            <w:r>
              <w:rPr>
                <w:spacing w:val="-4"/>
                <w:sz w:val="24"/>
              </w:rPr>
              <w:t>дата</w:t>
            </w:r>
          </w:p>
        </w:tc>
        <w:tc>
          <w:tcPr>
            <w:tcW w:w="2779" w:type="dxa"/>
            <w:vMerge/>
            <w:tcBorders>
              <w:top w:val="nil"/>
            </w:tcBorders>
          </w:tcPr>
          <w:p w14:paraId="1BF290EE" w14:textId="77777777" w:rsidR="00192D51" w:rsidRDefault="00192D51">
            <w:pPr>
              <w:rPr>
                <w:sz w:val="2"/>
                <w:szCs w:val="2"/>
              </w:rPr>
            </w:pPr>
          </w:p>
        </w:tc>
        <w:tc>
          <w:tcPr>
            <w:tcW w:w="1530" w:type="dxa"/>
          </w:tcPr>
          <w:p w14:paraId="43AEC5FD" w14:textId="77777777" w:rsidR="00192D51" w:rsidRDefault="00460E6F">
            <w:pPr>
              <w:pStyle w:val="TableParagraph"/>
              <w:spacing w:before="92"/>
              <w:ind w:left="19" w:right="3"/>
              <w:jc w:val="center"/>
              <w:rPr>
                <w:sz w:val="24"/>
              </w:rPr>
            </w:pPr>
            <w:r>
              <w:rPr>
                <w:sz w:val="24"/>
              </w:rPr>
              <w:t>первый</w:t>
            </w:r>
            <w:r>
              <w:rPr>
                <w:spacing w:val="-2"/>
                <w:sz w:val="24"/>
              </w:rPr>
              <w:t xml:space="preserve"> </w:t>
            </w:r>
            <w:r>
              <w:rPr>
                <w:spacing w:val="-5"/>
                <w:sz w:val="24"/>
              </w:rPr>
              <w:t>год</w:t>
            </w:r>
          </w:p>
        </w:tc>
        <w:tc>
          <w:tcPr>
            <w:tcW w:w="1528" w:type="dxa"/>
          </w:tcPr>
          <w:p w14:paraId="22EE5859" w14:textId="77777777" w:rsidR="00192D51" w:rsidRDefault="00460E6F">
            <w:pPr>
              <w:pStyle w:val="TableParagraph"/>
              <w:spacing w:before="92"/>
              <w:ind w:left="20" w:right="2"/>
              <w:jc w:val="center"/>
              <w:rPr>
                <w:sz w:val="24"/>
              </w:rPr>
            </w:pPr>
            <w:r>
              <w:rPr>
                <w:sz w:val="24"/>
              </w:rPr>
              <w:t>второй</w:t>
            </w:r>
            <w:r>
              <w:rPr>
                <w:spacing w:val="-4"/>
                <w:sz w:val="24"/>
              </w:rPr>
              <w:t xml:space="preserve"> </w:t>
            </w:r>
            <w:r>
              <w:rPr>
                <w:spacing w:val="-5"/>
                <w:sz w:val="24"/>
              </w:rPr>
              <w:t>год</w:t>
            </w:r>
          </w:p>
        </w:tc>
      </w:tr>
      <w:tr w:rsidR="00192D51" w14:paraId="6C460D51" w14:textId="77777777">
        <w:trPr>
          <w:trHeight w:val="479"/>
        </w:trPr>
        <w:tc>
          <w:tcPr>
            <w:tcW w:w="624" w:type="dxa"/>
          </w:tcPr>
          <w:p w14:paraId="5FFAB260" w14:textId="77777777" w:rsidR="00192D51" w:rsidRDefault="00460E6F">
            <w:pPr>
              <w:pStyle w:val="TableParagraph"/>
              <w:spacing w:before="92"/>
              <w:ind w:left="14" w:right="4"/>
              <w:jc w:val="center"/>
              <w:rPr>
                <w:sz w:val="24"/>
              </w:rPr>
            </w:pPr>
            <w:r>
              <w:rPr>
                <w:spacing w:val="-10"/>
                <w:sz w:val="24"/>
              </w:rPr>
              <w:t>1</w:t>
            </w:r>
          </w:p>
        </w:tc>
        <w:tc>
          <w:tcPr>
            <w:tcW w:w="1814" w:type="dxa"/>
          </w:tcPr>
          <w:p w14:paraId="2F99ED16" w14:textId="77777777" w:rsidR="00192D51" w:rsidRDefault="00460E6F">
            <w:pPr>
              <w:pStyle w:val="TableParagraph"/>
              <w:spacing w:before="92"/>
              <w:ind w:left="33" w:right="23"/>
              <w:jc w:val="center"/>
              <w:rPr>
                <w:sz w:val="24"/>
              </w:rPr>
            </w:pPr>
            <w:r>
              <w:rPr>
                <w:spacing w:val="-10"/>
                <w:sz w:val="24"/>
              </w:rPr>
              <w:t>2</w:t>
            </w:r>
          </w:p>
        </w:tc>
        <w:tc>
          <w:tcPr>
            <w:tcW w:w="935" w:type="dxa"/>
          </w:tcPr>
          <w:p w14:paraId="3F292129" w14:textId="77777777" w:rsidR="00192D51" w:rsidRDefault="00460E6F">
            <w:pPr>
              <w:pStyle w:val="TableParagraph"/>
              <w:spacing w:before="92"/>
              <w:ind w:left="13"/>
              <w:jc w:val="center"/>
              <w:rPr>
                <w:sz w:val="24"/>
              </w:rPr>
            </w:pPr>
            <w:r>
              <w:rPr>
                <w:spacing w:val="-10"/>
                <w:sz w:val="24"/>
              </w:rPr>
              <w:t>3</w:t>
            </w:r>
          </w:p>
        </w:tc>
        <w:tc>
          <w:tcPr>
            <w:tcW w:w="736" w:type="dxa"/>
          </w:tcPr>
          <w:p w14:paraId="27E9F644" w14:textId="77777777" w:rsidR="00192D51" w:rsidRDefault="00460E6F">
            <w:pPr>
              <w:pStyle w:val="TableParagraph"/>
              <w:spacing w:before="92"/>
              <w:ind w:left="59" w:right="47"/>
              <w:jc w:val="center"/>
              <w:rPr>
                <w:sz w:val="24"/>
              </w:rPr>
            </w:pPr>
            <w:r>
              <w:rPr>
                <w:spacing w:val="-10"/>
                <w:sz w:val="24"/>
              </w:rPr>
              <w:t>4</w:t>
            </w:r>
          </w:p>
        </w:tc>
        <w:tc>
          <w:tcPr>
            <w:tcW w:w="2779" w:type="dxa"/>
          </w:tcPr>
          <w:p w14:paraId="55995669" w14:textId="77777777" w:rsidR="00192D51" w:rsidRDefault="00460E6F">
            <w:pPr>
              <w:pStyle w:val="TableParagraph"/>
              <w:spacing w:before="92"/>
              <w:ind w:left="17"/>
              <w:jc w:val="center"/>
              <w:rPr>
                <w:sz w:val="24"/>
              </w:rPr>
            </w:pPr>
            <w:r>
              <w:rPr>
                <w:spacing w:val="-10"/>
                <w:sz w:val="24"/>
              </w:rPr>
              <w:t>5</w:t>
            </w:r>
          </w:p>
        </w:tc>
        <w:tc>
          <w:tcPr>
            <w:tcW w:w="1530" w:type="dxa"/>
          </w:tcPr>
          <w:p w14:paraId="7694CD76" w14:textId="77777777" w:rsidR="00192D51" w:rsidRDefault="00460E6F">
            <w:pPr>
              <w:pStyle w:val="TableParagraph"/>
              <w:spacing w:before="92"/>
              <w:ind w:left="19"/>
              <w:jc w:val="center"/>
              <w:rPr>
                <w:sz w:val="24"/>
              </w:rPr>
            </w:pPr>
            <w:r>
              <w:rPr>
                <w:spacing w:val="-10"/>
                <w:sz w:val="24"/>
              </w:rPr>
              <w:t>6</w:t>
            </w:r>
          </w:p>
        </w:tc>
        <w:tc>
          <w:tcPr>
            <w:tcW w:w="1528" w:type="dxa"/>
          </w:tcPr>
          <w:p w14:paraId="459B2778" w14:textId="77777777" w:rsidR="00192D51" w:rsidRDefault="00460E6F">
            <w:pPr>
              <w:pStyle w:val="TableParagraph"/>
              <w:spacing w:before="92"/>
              <w:ind w:left="20"/>
              <w:jc w:val="center"/>
              <w:rPr>
                <w:sz w:val="24"/>
              </w:rPr>
            </w:pPr>
            <w:r>
              <w:rPr>
                <w:spacing w:val="-10"/>
                <w:sz w:val="24"/>
              </w:rPr>
              <w:t>7</w:t>
            </w:r>
          </w:p>
        </w:tc>
      </w:tr>
      <w:tr w:rsidR="00192D51" w14:paraId="029997C6" w14:textId="77777777">
        <w:trPr>
          <w:trHeight w:val="479"/>
        </w:trPr>
        <w:tc>
          <w:tcPr>
            <w:tcW w:w="624" w:type="dxa"/>
          </w:tcPr>
          <w:p w14:paraId="5679DDC0" w14:textId="77777777" w:rsidR="00192D51" w:rsidRDefault="00192D51">
            <w:pPr>
              <w:pStyle w:val="TableParagraph"/>
              <w:rPr>
                <w:sz w:val="20"/>
              </w:rPr>
            </w:pPr>
          </w:p>
        </w:tc>
        <w:tc>
          <w:tcPr>
            <w:tcW w:w="1814" w:type="dxa"/>
          </w:tcPr>
          <w:p w14:paraId="1C3CFC5F" w14:textId="77777777" w:rsidR="00192D51" w:rsidRDefault="00192D51">
            <w:pPr>
              <w:pStyle w:val="TableParagraph"/>
              <w:rPr>
                <w:sz w:val="20"/>
              </w:rPr>
            </w:pPr>
          </w:p>
        </w:tc>
        <w:tc>
          <w:tcPr>
            <w:tcW w:w="935" w:type="dxa"/>
          </w:tcPr>
          <w:p w14:paraId="6AAA9862" w14:textId="77777777" w:rsidR="00192D51" w:rsidRDefault="00192D51">
            <w:pPr>
              <w:pStyle w:val="TableParagraph"/>
              <w:rPr>
                <w:sz w:val="20"/>
              </w:rPr>
            </w:pPr>
          </w:p>
        </w:tc>
        <w:tc>
          <w:tcPr>
            <w:tcW w:w="736" w:type="dxa"/>
          </w:tcPr>
          <w:p w14:paraId="2DA4D992" w14:textId="77777777" w:rsidR="00192D51" w:rsidRDefault="00192D51">
            <w:pPr>
              <w:pStyle w:val="TableParagraph"/>
              <w:rPr>
                <w:sz w:val="20"/>
              </w:rPr>
            </w:pPr>
          </w:p>
        </w:tc>
        <w:tc>
          <w:tcPr>
            <w:tcW w:w="2779" w:type="dxa"/>
          </w:tcPr>
          <w:p w14:paraId="283B7415" w14:textId="77777777" w:rsidR="00192D51" w:rsidRDefault="00192D51">
            <w:pPr>
              <w:pStyle w:val="TableParagraph"/>
              <w:rPr>
                <w:sz w:val="20"/>
              </w:rPr>
            </w:pPr>
          </w:p>
        </w:tc>
        <w:tc>
          <w:tcPr>
            <w:tcW w:w="1530" w:type="dxa"/>
          </w:tcPr>
          <w:p w14:paraId="0BE10C65" w14:textId="77777777" w:rsidR="00192D51" w:rsidRDefault="00192D51">
            <w:pPr>
              <w:pStyle w:val="TableParagraph"/>
              <w:rPr>
                <w:sz w:val="20"/>
              </w:rPr>
            </w:pPr>
          </w:p>
        </w:tc>
        <w:tc>
          <w:tcPr>
            <w:tcW w:w="1528" w:type="dxa"/>
          </w:tcPr>
          <w:p w14:paraId="53A52C19" w14:textId="77777777" w:rsidR="00192D51" w:rsidRDefault="00192D51">
            <w:pPr>
              <w:pStyle w:val="TableParagraph"/>
              <w:rPr>
                <w:sz w:val="20"/>
              </w:rPr>
            </w:pPr>
          </w:p>
        </w:tc>
      </w:tr>
      <w:tr w:rsidR="00192D51" w14:paraId="70C0E570" w14:textId="77777777">
        <w:trPr>
          <w:trHeight w:val="480"/>
        </w:trPr>
        <w:tc>
          <w:tcPr>
            <w:tcW w:w="624" w:type="dxa"/>
          </w:tcPr>
          <w:p w14:paraId="59602E7E" w14:textId="77777777" w:rsidR="00192D51" w:rsidRDefault="00192D51">
            <w:pPr>
              <w:pStyle w:val="TableParagraph"/>
              <w:rPr>
                <w:sz w:val="20"/>
              </w:rPr>
            </w:pPr>
          </w:p>
        </w:tc>
        <w:tc>
          <w:tcPr>
            <w:tcW w:w="1814" w:type="dxa"/>
          </w:tcPr>
          <w:p w14:paraId="59E46E04" w14:textId="77777777" w:rsidR="00192D51" w:rsidRDefault="00192D51">
            <w:pPr>
              <w:pStyle w:val="TableParagraph"/>
              <w:rPr>
                <w:sz w:val="20"/>
              </w:rPr>
            </w:pPr>
          </w:p>
        </w:tc>
        <w:tc>
          <w:tcPr>
            <w:tcW w:w="935" w:type="dxa"/>
          </w:tcPr>
          <w:p w14:paraId="2B5D82EB" w14:textId="77777777" w:rsidR="00192D51" w:rsidRDefault="00192D51">
            <w:pPr>
              <w:pStyle w:val="TableParagraph"/>
              <w:rPr>
                <w:sz w:val="20"/>
              </w:rPr>
            </w:pPr>
          </w:p>
        </w:tc>
        <w:tc>
          <w:tcPr>
            <w:tcW w:w="736" w:type="dxa"/>
          </w:tcPr>
          <w:p w14:paraId="3D7447B0" w14:textId="77777777" w:rsidR="00192D51" w:rsidRDefault="00192D51">
            <w:pPr>
              <w:pStyle w:val="TableParagraph"/>
              <w:rPr>
                <w:sz w:val="20"/>
              </w:rPr>
            </w:pPr>
          </w:p>
        </w:tc>
        <w:tc>
          <w:tcPr>
            <w:tcW w:w="2779" w:type="dxa"/>
          </w:tcPr>
          <w:p w14:paraId="30EF0E5E" w14:textId="77777777" w:rsidR="00192D51" w:rsidRDefault="00192D51">
            <w:pPr>
              <w:pStyle w:val="TableParagraph"/>
              <w:rPr>
                <w:sz w:val="20"/>
              </w:rPr>
            </w:pPr>
          </w:p>
        </w:tc>
        <w:tc>
          <w:tcPr>
            <w:tcW w:w="1530" w:type="dxa"/>
          </w:tcPr>
          <w:p w14:paraId="5E070769" w14:textId="77777777" w:rsidR="00192D51" w:rsidRDefault="00192D51">
            <w:pPr>
              <w:pStyle w:val="TableParagraph"/>
              <w:rPr>
                <w:sz w:val="20"/>
              </w:rPr>
            </w:pPr>
          </w:p>
        </w:tc>
        <w:tc>
          <w:tcPr>
            <w:tcW w:w="1528" w:type="dxa"/>
          </w:tcPr>
          <w:p w14:paraId="4EB42A20" w14:textId="77777777" w:rsidR="00192D51" w:rsidRDefault="00192D51">
            <w:pPr>
              <w:pStyle w:val="TableParagraph"/>
              <w:rPr>
                <w:sz w:val="20"/>
              </w:rPr>
            </w:pPr>
          </w:p>
        </w:tc>
      </w:tr>
      <w:tr w:rsidR="00192D51" w14:paraId="655041E0" w14:textId="77777777">
        <w:trPr>
          <w:trHeight w:val="479"/>
        </w:trPr>
        <w:tc>
          <w:tcPr>
            <w:tcW w:w="624" w:type="dxa"/>
          </w:tcPr>
          <w:p w14:paraId="332EF565" w14:textId="77777777" w:rsidR="00192D51" w:rsidRDefault="00192D51">
            <w:pPr>
              <w:pStyle w:val="TableParagraph"/>
              <w:rPr>
                <w:sz w:val="20"/>
              </w:rPr>
            </w:pPr>
          </w:p>
        </w:tc>
        <w:tc>
          <w:tcPr>
            <w:tcW w:w="1814" w:type="dxa"/>
          </w:tcPr>
          <w:p w14:paraId="2B88F956" w14:textId="77777777" w:rsidR="00192D51" w:rsidRDefault="00192D51">
            <w:pPr>
              <w:pStyle w:val="TableParagraph"/>
              <w:rPr>
                <w:sz w:val="20"/>
              </w:rPr>
            </w:pPr>
          </w:p>
        </w:tc>
        <w:tc>
          <w:tcPr>
            <w:tcW w:w="935" w:type="dxa"/>
          </w:tcPr>
          <w:p w14:paraId="40D22352" w14:textId="77777777" w:rsidR="00192D51" w:rsidRDefault="00192D51">
            <w:pPr>
              <w:pStyle w:val="TableParagraph"/>
              <w:rPr>
                <w:sz w:val="20"/>
              </w:rPr>
            </w:pPr>
          </w:p>
        </w:tc>
        <w:tc>
          <w:tcPr>
            <w:tcW w:w="736" w:type="dxa"/>
          </w:tcPr>
          <w:p w14:paraId="58A1DAC7" w14:textId="77777777" w:rsidR="00192D51" w:rsidRDefault="00192D51">
            <w:pPr>
              <w:pStyle w:val="TableParagraph"/>
              <w:rPr>
                <w:sz w:val="20"/>
              </w:rPr>
            </w:pPr>
          </w:p>
        </w:tc>
        <w:tc>
          <w:tcPr>
            <w:tcW w:w="2779" w:type="dxa"/>
          </w:tcPr>
          <w:p w14:paraId="5452E3E7" w14:textId="77777777" w:rsidR="00192D51" w:rsidRDefault="00192D51">
            <w:pPr>
              <w:pStyle w:val="TableParagraph"/>
              <w:rPr>
                <w:sz w:val="20"/>
              </w:rPr>
            </w:pPr>
          </w:p>
        </w:tc>
        <w:tc>
          <w:tcPr>
            <w:tcW w:w="1530" w:type="dxa"/>
          </w:tcPr>
          <w:p w14:paraId="0AFDE612" w14:textId="77777777" w:rsidR="00192D51" w:rsidRDefault="00192D51">
            <w:pPr>
              <w:pStyle w:val="TableParagraph"/>
              <w:rPr>
                <w:sz w:val="20"/>
              </w:rPr>
            </w:pPr>
          </w:p>
        </w:tc>
        <w:tc>
          <w:tcPr>
            <w:tcW w:w="1528" w:type="dxa"/>
          </w:tcPr>
          <w:p w14:paraId="496FE926" w14:textId="77777777" w:rsidR="00192D51" w:rsidRDefault="00192D51">
            <w:pPr>
              <w:pStyle w:val="TableParagraph"/>
              <w:rPr>
                <w:sz w:val="20"/>
              </w:rPr>
            </w:pPr>
          </w:p>
        </w:tc>
      </w:tr>
      <w:tr w:rsidR="00192D51" w14:paraId="165809B3" w14:textId="77777777">
        <w:trPr>
          <w:trHeight w:val="482"/>
        </w:trPr>
        <w:tc>
          <w:tcPr>
            <w:tcW w:w="624" w:type="dxa"/>
          </w:tcPr>
          <w:p w14:paraId="52FC1DDE" w14:textId="77777777" w:rsidR="00192D51" w:rsidRDefault="00192D51">
            <w:pPr>
              <w:pStyle w:val="TableParagraph"/>
              <w:rPr>
                <w:sz w:val="20"/>
              </w:rPr>
            </w:pPr>
          </w:p>
        </w:tc>
        <w:tc>
          <w:tcPr>
            <w:tcW w:w="1814" w:type="dxa"/>
          </w:tcPr>
          <w:p w14:paraId="2D12B247" w14:textId="77777777" w:rsidR="00192D51" w:rsidRDefault="00192D51">
            <w:pPr>
              <w:pStyle w:val="TableParagraph"/>
              <w:rPr>
                <w:sz w:val="20"/>
              </w:rPr>
            </w:pPr>
          </w:p>
        </w:tc>
        <w:tc>
          <w:tcPr>
            <w:tcW w:w="935" w:type="dxa"/>
          </w:tcPr>
          <w:p w14:paraId="414E2576" w14:textId="77777777" w:rsidR="00192D51" w:rsidRDefault="00192D51">
            <w:pPr>
              <w:pStyle w:val="TableParagraph"/>
              <w:rPr>
                <w:sz w:val="20"/>
              </w:rPr>
            </w:pPr>
          </w:p>
        </w:tc>
        <w:tc>
          <w:tcPr>
            <w:tcW w:w="736" w:type="dxa"/>
          </w:tcPr>
          <w:p w14:paraId="6DFFE745" w14:textId="77777777" w:rsidR="00192D51" w:rsidRDefault="00192D51">
            <w:pPr>
              <w:pStyle w:val="TableParagraph"/>
              <w:rPr>
                <w:sz w:val="20"/>
              </w:rPr>
            </w:pPr>
          </w:p>
        </w:tc>
        <w:tc>
          <w:tcPr>
            <w:tcW w:w="2779" w:type="dxa"/>
          </w:tcPr>
          <w:p w14:paraId="0D58463E" w14:textId="77777777" w:rsidR="00192D51" w:rsidRDefault="00192D51">
            <w:pPr>
              <w:pStyle w:val="TableParagraph"/>
              <w:rPr>
                <w:sz w:val="20"/>
              </w:rPr>
            </w:pPr>
          </w:p>
        </w:tc>
        <w:tc>
          <w:tcPr>
            <w:tcW w:w="1530" w:type="dxa"/>
          </w:tcPr>
          <w:p w14:paraId="0E8B7BE3" w14:textId="77777777" w:rsidR="00192D51" w:rsidRDefault="00192D51">
            <w:pPr>
              <w:pStyle w:val="TableParagraph"/>
              <w:rPr>
                <w:sz w:val="20"/>
              </w:rPr>
            </w:pPr>
          </w:p>
        </w:tc>
        <w:tc>
          <w:tcPr>
            <w:tcW w:w="1528" w:type="dxa"/>
          </w:tcPr>
          <w:p w14:paraId="181C7242" w14:textId="77777777" w:rsidR="00192D51" w:rsidRDefault="00192D51">
            <w:pPr>
              <w:pStyle w:val="TableParagraph"/>
              <w:rPr>
                <w:sz w:val="20"/>
              </w:rPr>
            </w:pPr>
          </w:p>
        </w:tc>
      </w:tr>
      <w:tr w:rsidR="00192D51" w14:paraId="41DC4C4A" w14:textId="77777777">
        <w:trPr>
          <w:trHeight w:val="479"/>
        </w:trPr>
        <w:tc>
          <w:tcPr>
            <w:tcW w:w="624" w:type="dxa"/>
          </w:tcPr>
          <w:p w14:paraId="4A78C296" w14:textId="77777777" w:rsidR="00192D51" w:rsidRDefault="00192D51">
            <w:pPr>
              <w:pStyle w:val="TableParagraph"/>
              <w:rPr>
                <w:sz w:val="20"/>
              </w:rPr>
            </w:pPr>
          </w:p>
        </w:tc>
        <w:tc>
          <w:tcPr>
            <w:tcW w:w="1814" w:type="dxa"/>
          </w:tcPr>
          <w:p w14:paraId="15CDD4EE" w14:textId="77777777" w:rsidR="00192D51" w:rsidRDefault="00192D51">
            <w:pPr>
              <w:pStyle w:val="TableParagraph"/>
              <w:rPr>
                <w:sz w:val="20"/>
              </w:rPr>
            </w:pPr>
          </w:p>
        </w:tc>
        <w:tc>
          <w:tcPr>
            <w:tcW w:w="935" w:type="dxa"/>
          </w:tcPr>
          <w:p w14:paraId="146E592C" w14:textId="77777777" w:rsidR="00192D51" w:rsidRDefault="00192D51">
            <w:pPr>
              <w:pStyle w:val="TableParagraph"/>
              <w:rPr>
                <w:sz w:val="20"/>
              </w:rPr>
            </w:pPr>
          </w:p>
        </w:tc>
        <w:tc>
          <w:tcPr>
            <w:tcW w:w="736" w:type="dxa"/>
          </w:tcPr>
          <w:p w14:paraId="685FB4FD" w14:textId="77777777" w:rsidR="00192D51" w:rsidRDefault="00192D51">
            <w:pPr>
              <w:pStyle w:val="TableParagraph"/>
              <w:rPr>
                <w:sz w:val="20"/>
              </w:rPr>
            </w:pPr>
          </w:p>
        </w:tc>
        <w:tc>
          <w:tcPr>
            <w:tcW w:w="2779" w:type="dxa"/>
          </w:tcPr>
          <w:p w14:paraId="3AAF3D1B" w14:textId="77777777" w:rsidR="00192D51" w:rsidRDefault="00192D51">
            <w:pPr>
              <w:pStyle w:val="TableParagraph"/>
              <w:rPr>
                <w:sz w:val="20"/>
              </w:rPr>
            </w:pPr>
          </w:p>
        </w:tc>
        <w:tc>
          <w:tcPr>
            <w:tcW w:w="1530" w:type="dxa"/>
          </w:tcPr>
          <w:p w14:paraId="6FC7FD90" w14:textId="77777777" w:rsidR="00192D51" w:rsidRDefault="00192D51">
            <w:pPr>
              <w:pStyle w:val="TableParagraph"/>
              <w:rPr>
                <w:sz w:val="20"/>
              </w:rPr>
            </w:pPr>
          </w:p>
        </w:tc>
        <w:tc>
          <w:tcPr>
            <w:tcW w:w="1528" w:type="dxa"/>
          </w:tcPr>
          <w:p w14:paraId="66576576" w14:textId="77777777" w:rsidR="00192D51" w:rsidRDefault="00192D51">
            <w:pPr>
              <w:pStyle w:val="TableParagraph"/>
              <w:rPr>
                <w:sz w:val="20"/>
              </w:rPr>
            </w:pPr>
          </w:p>
        </w:tc>
      </w:tr>
      <w:tr w:rsidR="00192D51" w14:paraId="61B51E5E" w14:textId="77777777">
        <w:trPr>
          <w:trHeight w:val="479"/>
        </w:trPr>
        <w:tc>
          <w:tcPr>
            <w:tcW w:w="4109" w:type="dxa"/>
            <w:gridSpan w:val="4"/>
          </w:tcPr>
          <w:p w14:paraId="3B67865B" w14:textId="77777777" w:rsidR="00192D51" w:rsidRDefault="00460E6F">
            <w:pPr>
              <w:pStyle w:val="TableParagraph"/>
              <w:spacing w:before="92"/>
              <w:ind w:left="62"/>
              <w:rPr>
                <w:sz w:val="24"/>
              </w:rPr>
            </w:pPr>
            <w:r>
              <w:rPr>
                <w:spacing w:val="-2"/>
                <w:sz w:val="24"/>
              </w:rPr>
              <w:t>Итого</w:t>
            </w:r>
          </w:p>
        </w:tc>
        <w:tc>
          <w:tcPr>
            <w:tcW w:w="2779" w:type="dxa"/>
          </w:tcPr>
          <w:p w14:paraId="0D9A11E0" w14:textId="77777777" w:rsidR="00192D51" w:rsidRDefault="00192D51">
            <w:pPr>
              <w:pStyle w:val="TableParagraph"/>
              <w:rPr>
                <w:sz w:val="20"/>
              </w:rPr>
            </w:pPr>
          </w:p>
        </w:tc>
        <w:tc>
          <w:tcPr>
            <w:tcW w:w="1530" w:type="dxa"/>
          </w:tcPr>
          <w:p w14:paraId="6AAC766B" w14:textId="77777777" w:rsidR="00192D51" w:rsidRDefault="00192D51">
            <w:pPr>
              <w:pStyle w:val="TableParagraph"/>
              <w:rPr>
                <w:sz w:val="20"/>
              </w:rPr>
            </w:pPr>
          </w:p>
        </w:tc>
        <w:tc>
          <w:tcPr>
            <w:tcW w:w="1528" w:type="dxa"/>
          </w:tcPr>
          <w:p w14:paraId="7547E1FA" w14:textId="77777777" w:rsidR="00192D51" w:rsidRDefault="00192D51">
            <w:pPr>
              <w:pStyle w:val="TableParagraph"/>
              <w:rPr>
                <w:sz w:val="20"/>
              </w:rPr>
            </w:pPr>
          </w:p>
        </w:tc>
      </w:tr>
    </w:tbl>
    <w:p w14:paraId="7C5AE160" w14:textId="77777777" w:rsidR="00192D51" w:rsidRDefault="00192D51">
      <w:pPr>
        <w:pStyle w:val="a3"/>
        <w:spacing w:before="57"/>
        <w:ind w:left="0"/>
        <w:jc w:val="left"/>
        <w:rPr>
          <w:rFonts w:ascii="Courier New"/>
          <w:sz w:val="20"/>
        </w:rPr>
      </w:pPr>
    </w:p>
    <w:p w14:paraId="458508ED" w14:textId="77777777" w:rsidR="00192D51" w:rsidRDefault="00460E6F">
      <w:pPr>
        <w:tabs>
          <w:tab w:val="left" w:pos="4484"/>
          <w:tab w:val="left" w:pos="5684"/>
          <w:tab w:val="left" w:pos="7845"/>
          <w:tab w:val="left" w:pos="9045"/>
        </w:tabs>
        <w:spacing w:line="226" w:lineRule="exact"/>
        <w:ind w:right="130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BB4390D" w14:textId="77777777" w:rsidR="00192D51" w:rsidRDefault="00460E6F">
      <w:pPr>
        <w:tabs>
          <w:tab w:val="left" w:pos="2879"/>
          <w:tab w:val="left" w:pos="4799"/>
        </w:tabs>
        <w:spacing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BFD701A" w14:textId="77777777" w:rsidR="00192D51" w:rsidRDefault="00460E6F">
      <w:pPr>
        <w:spacing w:before="1"/>
        <w:ind w:left="6382"/>
        <w:rPr>
          <w:rFonts w:ascii="Courier New" w:hAnsi="Courier New"/>
          <w:sz w:val="20"/>
        </w:rPr>
      </w:pPr>
      <w:r>
        <w:rPr>
          <w:rFonts w:ascii="Courier New" w:hAnsi="Courier New"/>
          <w:spacing w:val="-2"/>
          <w:sz w:val="20"/>
        </w:rPr>
        <w:t>подписи)</w:t>
      </w:r>
    </w:p>
    <w:p w14:paraId="74C2811D" w14:textId="77777777" w:rsidR="00192D51" w:rsidRDefault="00192D51">
      <w:pPr>
        <w:pStyle w:val="a3"/>
        <w:spacing w:before="1"/>
        <w:ind w:left="0"/>
        <w:jc w:val="left"/>
        <w:rPr>
          <w:rFonts w:ascii="Courier New"/>
          <w:sz w:val="20"/>
        </w:rPr>
      </w:pPr>
    </w:p>
    <w:p w14:paraId="64E0367C"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97241E" w14:textId="77777777" w:rsidR="00192D51" w:rsidRDefault="00460E6F">
      <w:pPr>
        <w:tabs>
          <w:tab w:val="left" w:pos="9187"/>
        </w:tabs>
        <w:spacing w:before="225"/>
        <w:ind w:left="6502"/>
        <w:rPr>
          <w:sz w:val="20"/>
        </w:rPr>
      </w:pPr>
      <w:r>
        <w:rPr>
          <w:rFonts w:ascii="Courier New" w:hAnsi="Courier New"/>
          <w:sz w:val="20"/>
        </w:rPr>
        <w:t xml:space="preserve">Номер страницы </w:t>
      </w:r>
      <w:r>
        <w:rPr>
          <w:sz w:val="20"/>
          <w:u w:val="single"/>
        </w:rPr>
        <w:tab/>
      </w:r>
    </w:p>
    <w:p w14:paraId="29514A0C"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E927C36" w14:textId="77777777" w:rsidR="00192D51" w:rsidRDefault="00192D51">
      <w:pPr>
        <w:rPr>
          <w:sz w:val="20"/>
        </w:rPr>
        <w:sectPr w:rsidR="00192D51">
          <w:type w:val="continuous"/>
          <w:pgSz w:w="11910" w:h="16840"/>
          <w:pgMar w:top="1400" w:right="425" w:bottom="280" w:left="992" w:header="720" w:footer="720" w:gutter="0"/>
          <w:cols w:space="720"/>
        </w:sectPr>
      </w:pPr>
    </w:p>
    <w:p w14:paraId="44B3F2E4"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679F569" w14:textId="65924180"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FC89C27" w14:textId="77777777" w:rsidR="00192D51" w:rsidRDefault="00460E6F">
      <w:pPr>
        <w:tabs>
          <w:tab w:val="left" w:pos="8061"/>
        </w:tabs>
        <w:spacing w:before="12" w:line="226" w:lineRule="exact"/>
        <w:ind w:left="3501"/>
        <w:rPr>
          <w:rFonts w:ascii="Courier New" w:hAnsi="Courier New"/>
          <w:sz w:val="20"/>
        </w:rPr>
      </w:pPr>
      <w:bookmarkStart w:id="91" w:name="_bookmark84"/>
      <w:bookmarkEnd w:id="91"/>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5E1B6A4B" w14:textId="77777777" w:rsidR="00192D51" w:rsidRDefault="00460E6F">
      <w:pPr>
        <w:tabs>
          <w:tab w:val="left" w:pos="659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9"/>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CC9AF30" w14:textId="77777777" w:rsidR="00192D51" w:rsidRDefault="00460E6F">
      <w:pPr>
        <w:tabs>
          <w:tab w:val="left" w:pos="6742"/>
          <w:tab w:val="left" w:pos="8062"/>
          <w:tab w:val="left" w:pos="9022"/>
        </w:tabs>
        <w:spacing w:before="1"/>
        <w:ind w:left="1461" w:right="1344"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52AC83" w14:textId="77777777" w:rsidR="00192D51" w:rsidRDefault="00460E6F">
      <w:pPr>
        <w:tabs>
          <w:tab w:val="left" w:pos="25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EB102E5" w14:textId="77777777" w:rsidR="00192D51" w:rsidRDefault="00460E6F">
      <w:pPr>
        <w:tabs>
          <w:tab w:val="left" w:pos="2204"/>
          <w:tab w:val="left" w:pos="2804"/>
          <w:tab w:val="left" w:pos="5399"/>
          <w:tab w:val="left" w:pos="6959"/>
        </w:tabs>
        <w:spacing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7C8D4D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E9A5183"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35EFC5" w14:textId="77777777" w:rsidR="00192D51" w:rsidRDefault="00460E6F">
      <w:pPr>
        <w:ind w:right="1344"/>
        <w:jc w:val="right"/>
        <w:rPr>
          <w:rFonts w:ascii="Courier New" w:hAnsi="Courier New"/>
          <w:sz w:val="20"/>
        </w:rPr>
      </w:pPr>
      <w:r>
        <w:rPr>
          <w:rFonts w:ascii="Courier New" w:hAnsi="Courier New"/>
          <w:spacing w:val="-2"/>
          <w:sz w:val="20"/>
        </w:rPr>
        <w:t>├───────┤</w:t>
      </w:r>
    </w:p>
    <w:p w14:paraId="6D3C48F5" w14:textId="77777777" w:rsidR="00192D51" w:rsidRDefault="00460E6F">
      <w:pPr>
        <w:tabs>
          <w:tab w:val="left" w:pos="6065"/>
          <w:tab w:val="left" w:pos="8062"/>
          <w:tab w:val="left" w:pos="9022"/>
        </w:tabs>
        <w:spacing w:before="1" w:line="226" w:lineRule="exact"/>
        <w:ind w:left="141"/>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7CA8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2"/>
          <w:sz w:val="20"/>
        </w:rPr>
        <w:t>├───────┤</w:t>
      </w:r>
    </w:p>
    <w:p w14:paraId="57B169B2" w14:textId="77777777" w:rsidR="00192D51" w:rsidRDefault="00460E6F">
      <w:pPr>
        <w:tabs>
          <w:tab w:val="left" w:pos="6066"/>
          <w:tab w:val="left" w:pos="8061"/>
          <w:tab w:val="left" w:pos="9021"/>
        </w:tabs>
        <w:spacing w:line="226" w:lineRule="exact"/>
        <w:ind w:left="141"/>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30A489" w14:textId="77777777" w:rsidR="00192D51" w:rsidRDefault="00460E6F">
      <w:pPr>
        <w:tabs>
          <w:tab w:val="left" w:pos="6066"/>
          <w:tab w:val="left" w:pos="6621"/>
          <w:tab w:val="left" w:pos="8061"/>
        </w:tabs>
        <w:spacing w:before="2"/>
        <w:ind w:left="141" w:right="1345"/>
        <w:jc w:val="both"/>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4"/>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rFonts w:ascii="Courier New" w:hAnsi="Courier New"/>
          <w:spacing w:val="-2"/>
          <w:sz w:val="20"/>
        </w:rPr>
        <w:t>├───────┤</w:t>
      </w:r>
    </w:p>
    <w:p w14:paraId="0124F191"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53FA55" w14:textId="77777777" w:rsidR="00192D51" w:rsidRDefault="00460E6F">
      <w:pPr>
        <w:tabs>
          <w:tab w:val="left" w:pos="792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DB73A44" w14:textId="77777777" w:rsidR="00192D51" w:rsidRDefault="00460E6F">
      <w:pPr>
        <w:spacing w:before="1" w:line="226" w:lineRule="exact"/>
        <w:ind w:right="1344"/>
        <w:jc w:val="right"/>
        <w:rPr>
          <w:rFonts w:ascii="Courier New" w:hAnsi="Courier New"/>
          <w:sz w:val="20"/>
        </w:rPr>
      </w:pPr>
      <w:r>
        <w:rPr>
          <w:rFonts w:ascii="Courier New" w:hAnsi="Courier New"/>
          <w:sz w:val="20"/>
        </w:rPr>
        <w:t>│</w:t>
      </w:r>
      <w:r>
        <w:rPr>
          <w:rFonts w:ascii="Courier New" w:hAnsi="Courier New"/>
          <w:spacing w:val="57"/>
          <w:w w:val="150"/>
          <w:sz w:val="20"/>
        </w:rPr>
        <w:t xml:space="preserve"> </w:t>
      </w:r>
      <w:hyperlink r:id="rId159">
        <w:r>
          <w:rPr>
            <w:rFonts w:ascii="Courier New" w:hAnsi="Courier New"/>
            <w:color w:val="0000FF"/>
            <w:sz w:val="20"/>
          </w:rPr>
          <w:t>383</w:t>
        </w:r>
      </w:hyperlink>
      <w:r>
        <w:rPr>
          <w:rFonts w:ascii="Courier New" w:hAnsi="Courier New"/>
          <w:color w:val="0000FF"/>
          <w:spacing w:val="58"/>
          <w:w w:val="150"/>
          <w:sz w:val="20"/>
        </w:rPr>
        <w:t xml:space="preserve"> </w:t>
      </w:r>
      <w:r>
        <w:rPr>
          <w:rFonts w:ascii="Courier New" w:hAnsi="Courier New"/>
          <w:spacing w:val="-10"/>
          <w:sz w:val="20"/>
        </w:rPr>
        <w:t>│</w:t>
      </w:r>
    </w:p>
    <w:p w14:paraId="494308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B9E4E47" w14:textId="77777777" w:rsidR="00192D51" w:rsidRDefault="00192D51">
      <w:pPr>
        <w:pStyle w:val="a3"/>
        <w:spacing w:before="1"/>
        <w:ind w:left="0"/>
        <w:jc w:val="left"/>
        <w:rPr>
          <w:rFonts w:ascii="Courier New"/>
          <w:sz w:val="20"/>
        </w:rPr>
      </w:pPr>
    </w:p>
    <w:p w14:paraId="732DCF5C" w14:textId="77777777" w:rsidR="00192D51" w:rsidRDefault="00460E6F">
      <w:pPr>
        <w:pStyle w:val="a4"/>
        <w:numPr>
          <w:ilvl w:val="0"/>
          <w:numId w:val="27"/>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3F78E6E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402"/>
        <w:gridCol w:w="1761"/>
        <w:gridCol w:w="1814"/>
      </w:tblGrid>
      <w:tr w:rsidR="00192D51" w14:paraId="04D74485" w14:textId="77777777">
        <w:trPr>
          <w:trHeight w:val="482"/>
        </w:trPr>
        <w:tc>
          <w:tcPr>
            <w:tcW w:w="2723" w:type="dxa"/>
            <w:vMerge w:val="restart"/>
          </w:tcPr>
          <w:p w14:paraId="1C3EBD61" w14:textId="77777777" w:rsidR="00192D51" w:rsidRDefault="00460E6F">
            <w:pPr>
              <w:pStyle w:val="TableParagraph"/>
              <w:spacing w:before="95"/>
              <w:ind w:left="804" w:hanging="192"/>
              <w:rPr>
                <w:sz w:val="24"/>
              </w:rPr>
            </w:pPr>
            <w:r>
              <w:rPr>
                <w:spacing w:val="-2"/>
                <w:sz w:val="24"/>
              </w:rPr>
              <w:t>Наименование показателя</w:t>
            </w:r>
          </w:p>
        </w:tc>
        <w:tc>
          <w:tcPr>
            <w:tcW w:w="3402" w:type="dxa"/>
            <w:vMerge w:val="restart"/>
          </w:tcPr>
          <w:p w14:paraId="2DF3F214" w14:textId="77777777" w:rsidR="00192D51" w:rsidRDefault="00460E6F">
            <w:pPr>
              <w:pStyle w:val="TableParagraph"/>
              <w:spacing w:before="95"/>
              <w:ind w:left="1530" w:hanging="1467"/>
              <w:rPr>
                <w:sz w:val="24"/>
              </w:rPr>
            </w:pPr>
            <w:r>
              <w:rPr>
                <w:sz w:val="24"/>
              </w:rPr>
              <w:t>Сумма</w:t>
            </w:r>
            <w:r>
              <w:rPr>
                <w:spacing w:val="-14"/>
                <w:sz w:val="24"/>
              </w:rPr>
              <w:t xml:space="preserve"> </w:t>
            </w:r>
            <w:r>
              <w:rPr>
                <w:sz w:val="24"/>
              </w:rPr>
              <w:t>на</w:t>
            </w:r>
            <w:r>
              <w:rPr>
                <w:spacing w:val="-14"/>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575" w:type="dxa"/>
            <w:gridSpan w:val="2"/>
          </w:tcPr>
          <w:p w14:paraId="029AB9D1" w14:textId="77777777" w:rsidR="00192D51" w:rsidRDefault="00460E6F">
            <w:pPr>
              <w:pStyle w:val="TableParagraph"/>
              <w:spacing w:before="95"/>
              <w:ind w:left="365"/>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9302F3E" w14:textId="77777777">
        <w:trPr>
          <w:trHeight w:val="479"/>
        </w:trPr>
        <w:tc>
          <w:tcPr>
            <w:tcW w:w="2723" w:type="dxa"/>
            <w:vMerge/>
            <w:tcBorders>
              <w:top w:val="nil"/>
            </w:tcBorders>
          </w:tcPr>
          <w:p w14:paraId="516C61A2" w14:textId="77777777" w:rsidR="00192D51" w:rsidRDefault="00192D51">
            <w:pPr>
              <w:rPr>
                <w:sz w:val="2"/>
                <w:szCs w:val="2"/>
              </w:rPr>
            </w:pPr>
          </w:p>
        </w:tc>
        <w:tc>
          <w:tcPr>
            <w:tcW w:w="3402" w:type="dxa"/>
            <w:vMerge/>
            <w:tcBorders>
              <w:top w:val="nil"/>
            </w:tcBorders>
          </w:tcPr>
          <w:p w14:paraId="45EA60FA" w14:textId="77777777" w:rsidR="00192D51" w:rsidRDefault="00192D51">
            <w:pPr>
              <w:rPr>
                <w:sz w:val="2"/>
                <w:szCs w:val="2"/>
              </w:rPr>
            </w:pPr>
          </w:p>
        </w:tc>
        <w:tc>
          <w:tcPr>
            <w:tcW w:w="1761" w:type="dxa"/>
          </w:tcPr>
          <w:p w14:paraId="4B973F45" w14:textId="77777777" w:rsidR="00192D51" w:rsidRDefault="00460E6F">
            <w:pPr>
              <w:pStyle w:val="TableParagraph"/>
              <w:spacing w:before="92"/>
              <w:ind w:left="65" w:right="65"/>
              <w:jc w:val="center"/>
              <w:rPr>
                <w:sz w:val="24"/>
              </w:rPr>
            </w:pPr>
            <w:r>
              <w:rPr>
                <w:sz w:val="24"/>
              </w:rPr>
              <w:t>первый</w:t>
            </w:r>
            <w:r>
              <w:rPr>
                <w:spacing w:val="-2"/>
                <w:sz w:val="24"/>
              </w:rPr>
              <w:t xml:space="preserve"> </w:t>
            </w:r>
            <w:r>
              <w:rPr>
                <w:spacing w:val="-5"/>
                <w:sz w:val="24"/>
              </w:rPr>
              <w:t>год</w:t>
            </w:r>
          </w:p>
        </w:tc>
        <w:tc>
          <w:tcPr>
            <w:tcW w:w="1814" w:type="dxa"/>
          </w:tcPr>
          <w:p w14:paraId="04631BDA" w14:textId="77777777" w:rsidR="00192D51" w:rsidRDefault="00460E6F">
            <w:pPr>
              <w:pStyle w:val="TableParagraph"/>
              <w:spacing w:before="92"/>
              <w:ind w:left="33" w:right="33"/>
              <w:jc w:val="center"/>
              <w:rPr>
                <w:sz w:val="24"/>
              </w:rPr>
            </w:pPr>
            <w:r>
              <w:rPr>
                <w:sz w:val="24"/>
              </w:rPr>
              <w:t>второй</w:t>
            </w:r>
            <w:r>
              <w:rPr>
                <w:spacing w:val="-4"/>
                <w:sz w:val="24"/>
              </w:rPr>
              <w:t xml:space="preserve"> </w:t>
            </w:r>
            <w:r>
              <w:rPr>
                <w:spacing w:val="-5"/>
                <w:sz w:val="24"/>
              </w:rPr>
              <w:t>год</w:t>
            </w:r>
          </w:p>
        </w:tc>
      </w:tr>
      <w:tr w:rsidR="00192D51" w14:paraId="245BBDEE" w14:textId="77777777">
        <w:trPr>
          <w:trHeight w:val="479"/>
        </w:trPr>
        <w:tc>
          <w:tcPr>
            <w:tcW w:w="2723" w:type="dxa"/>
          </w:tcPr>
          <w:p w14:paraId="78914E70" w14:textId="77777777" w:rsidR="00192D51" w:rsidRDefault="00460E6F">
            <w:pPr>
              <w:pStyle w:val="TableParagraph"/>
              <w:spacing w:before="92"/>
              <w:ind w:left="9"/>
              <w:jc w:val="center"/>
              <w:rPr>
                <w:sz w:val="24"/>
              </w:rPr>
            </w:pPr>
            <w:r>
              <w:rPr>
                <w:spacing w:val="-10"/>
                <w:sz w:val="24"/>
              </w:rPr>
              <w:t>1</w:t>
            </w:r>
          </w:p>
        </w:tc>
        <w:tc>
          <w:tcPr>
            <w:tcW w:w="3402" w:type="dxa"/>
          </w:tcPr>
          <w:p w14:paraId="797B149F" w14:textId="77777777" w:rsidR="00192D51" w:rsidRDefault="00460E6F">
            <w:pPr>
              <w:pStyle w:val="TableParagraph"/>
              <w:spacing w:before="92"/>
              <w:ind w:left="12" w:right="2"/>
              <w:jc w:val="center"/>
              <w:rPr>
                <w:sz w:val="24"/>
              </w:rPr>
            </w:pPr>
            <w:r>
              <w:rPr>
                <w:spacing w:val="-10"/>
                <w:sz w:val="24"/>
              </w:rPr>
              <w:t>2</w:t>
            </w:r>
          </w:p>
        </w:tc>
        <w:tc>
          <w:tcPr>
            <w:tcW w:w="1761" w:type="dxa"/>
          </w:tcPr>
          <w:p w14:paraId="01D3145F" w14:textId="77777777" w:rsidR="00192D51" w:rsidRDefault="00460E6F">
            <w:pPr>
              <w:pStyle w:val="TableParagraph"/>
              <w:spacing w:before="92"/>
              <w:ind w:left="69" w:right="65"/>
              <w:jc w:val="center"/>
              <w:rPr>
                <w:sz w:val="24"/>
              </w:rPr>
            </w:pPr>
            <w:r>
              <w:rPr>
                <w:spacing w:val="-10"/>
                <w:sz w:val="24"/>
              </w:rPr>
              <w:t>3</w:t>
            </w:r>
          </w:p>
        </w:tc>
        <w:tc>
          <w:tcPr>
            <w:tcW w:w="1814" w:type="dxa"/>
          </w:tcPr>
          <w:p w14:paraId="19C136B0" w14:textId="77777777" w:rsidR="00192D51" w:rsidRDefault="00460E6F">
            <w:pPr>
              <w:pStyle w:val="TableParagraph"/>
              <w:spacing w:before="92"/>
              <w:ind w:left="33" w:right="33"/>
              <w:jc w:val="center"/>
              <w:rPr>
                <w:sz w:val="24"/>
              </w:rPr>
            </w:pPr>
            <w:r>
              <w:rPr>
                <w:spacing w:val="-10"/>
                <w:sz w:val="24"/>
              </w:rPr>
              <w:t>4</w:t>
            </w:r>
          </w:p>
        </w:tc>
      </w:tr>
      <w:tr w:rsidR="00192D51" w14:paraId="7876418E" w14:textId="77777777">
        <w:trPr>
          <w:trHeight w:val="479"/>
        </w:trPr>
        <w:tc>
          <w:tcPr>
            <w:tcW w:w="2723" w:type="dxa"/>
          </w:tcPr>
          <w:p w14:paraId="6E922295"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02" w:type="dxa"/>
          </w:tcPr>
          <w:p w14:paraId="7745A723" w14:textId="77777777" w:rsidR="00192D51" w:rsidRDefault="00192D51">
            <w:pPr>
              <w:pStyle w:val="TableParagraph"/>
              <w:rPr>
                <w:sz w:val="20"/>
              </w:rPr>
            </w:pPr>
          </w:p>
        </w:tc>
        <w:tc>
          <w:tcPr>
            <w:tcW w:w="1761" w:type="dxa"/>
          </w:tcPr>
          <w:p w14:paraId="4629D10A" w14:textId="77777777" w:rsidR="00192D51" w:rsidRDefault="00192D51">
            <w:pPr>
              <w:pStyle w:val="TableParagraph"/>
              <w:rPr>
                <w:sz w:val="20"/>
              </w:rPr>
            </w:pPr>
          </w:p>
        </w:tc>
        <w:tc>
          <w:tcPr>
            <w:tcW w:w="1814" w:type="dxa"/>
          </w:tcPr>
          <w:p w14:paraId="4D45590E" w14:textId="77777777" w:rsidR="00192D51" w:rsidRDefault="00192D51">
            <w:pPr>
              <w:pStyle w:val="TableParagraph"/>
              <w:rPr>
                <w:sz w:val="20"/>
              </w:rPr>
            </w:pPr>
          </w:p>
        </w:tc>
      </w:tr>
      <w:tr w:rsidR="00192D51" w14:paraId="3765FA55" w14:textId="77777777">
        <w:trPr>
          <w:trHeight w:val="479"/>
        </w:trPr>
        <w:tc>
          <w:tcPr>
            <w:tcW w:w="2723" w:type="dxa"/>
          </w:tcPr>
          <w:p w14:paraId="6BBDCBC3"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02" w:type="dxa"/>
          </w:tcPr>
          <w:p w14:paraId="6B3ED652" w14:textId="77777777" w:rsidR="00192D51" w:rsidRDefault="00192D51">
            <w:pPr>
              <w:pStyle w:val="TableParagraph"/>
              <w:rPr>
                <w:sz w:val="20"/>
              </w:rPr>
            </w:pPr>
          </w:p>
        </w:tc>
        <w:tc>
          <w:tcPr>
            <w:tcW w:w="1761" w:type="dxa"/>
          </w:tcPr>
          <w:p w14:paraId="64B109F0" w14:textId="77777777" w:rsidR="00192D51" w:rsidRDefault="00192D51">
            <w:pPr>
              <w:pStyle w:val="TableParagraph"/>
              <w:rPr>
                <w:sz w:val="20"/>
              </w:rPr>
            </w:pPr>
          </w:p>
        </w:tc>
        <w:tc>
          <w:tcPr>
            <w:tcW w:w="1814" w:type="dxa"/>
          </w:tcPr>
          <w:p w14:paraId="76D729A8" w14:textId="77777777" w:rsidR="00192D51" w:rsidRDefault="00192D51">
            <w:pPr>
              <w:pStyle w:val="TableParagraph"/>
              <w:rPr>
                <w:sz w:val="20"/>
              </w:rPr>
            </w:pPr>
          </w:p>
        </w:tc>
      </w:tr>
    </w:tbl>
    <w:p w14:paraId="5E4162B9" w14:textId="77777777" w:rsidR="00192D51" w:rsidRDefault="00192D51">
      <w:pPr>
        <w:pStyle w:val="a3"/>
        <w:spacing w:before="55"/>
        <w:ind w:left="0"/>
        <w:jc w:val="left"/>
        <w:rPr>
          <w:rFonts w:ascii="Courier New"/>
          <w:sz w:val="20"/>
        </w:rPr>
      </w:pPr>
    </w:p>
    <w:p w14:paraId="0D7536DD" w14:textId="77777777" w:rsidR="00192D51" w:rsidRDefault="00460E6F">
      <w:pPr>
        <w:pStyle w:val="a4"/>
        <w:numPr>
          <w:ilvl w:val="0"/>
          <w:numId w:val="27"/>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4C68616" w14:textId="77777777" w:rsidR="00192D51" w:rsidRDefault="00192D51">
      <w:pPr>
        <w:pStyle w:val="a3"/>
        <w:spacing w:before="1"/>
        <w:ind w:left="0"/>
        <w:jc w:val="left"/>
        <w:rPr>
          <w:rFonts w:ascii="Courier New"/>
          <w:sz w:val="20"/>
        </w:rPr>
      </w:pPr>
    </w:p>
    <w:p w14:paraId="2F12F6F9" w14:textId="77777777" w:rsidR="00192D51" w:rsidRDefault="00460E6F">
      <w:pPr>
        <w:pStyle w:val="a4"/>
        <w:numPr>
          <w:ilvl w:val="1"/>
          <w:numId w:val="27"/>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599876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1053"/>
        <w:gridCol w:w="947"/>
        <w:gridCol w:w="2210"/>
        <w:gridCol w:w="1473"/>
        <w:gridCol w:w="1701"/>
      </w:tblGrid>
      <w:tr w:rsidR="00192D51" w14:paraId="145E6618" w14:textId="77777777">
        <w:trPr>
          <w:trHeight w:val="482"/>
        </w:trPr>
        <w:tc>
          <w:tcPr>
            <w:tcW w:w="624" w:type="dxa"/>
            <w:vMerge w:val="restart"/>
          </w:tcPr>
          <w:p w14:paraId="6DEC1ED5" w14:textId="77777777" w:rsidR="00192D51" w:rsidRDefault="00460E6F">
            <w:pPr>
              <w:pStyle w:val="TableParagraph"/>
              <w:spacing w:before="95"/>
              <w:ind w:left="14" w:right="3"/>
              <w:jc w:val="center"/>
              <w:rPr>
                <w:sz w:val="24"/>
              </w:rPr>
            </w:pPr>
            <w:r>
              <w:rPr>
                <w:spacing w:val="-10"/>
                <w:sz w:val="24"/>
              </w:rPr>
              <w:t>N</w:t>
            </w:r>
          </w:p>
          <w:p w14:paraId="1667B5DC" w14:textId="77777777" w:rsidR="00192D51" w:rsidRDefault="00460E6F">
            <w:pPr>
              <w:pStyle w:val="TableParagraph"/>
              <w:ind w:left="14" w:right="6"/>
              <w:jc w:val="center"/>
              <w:rPr>
                <w:sz w:val="24"/>
              </w:rPr>
            </w:pPr>
            <w:r>
              <w:rPr>
                <w:spacing w:val="-5"/>
                <w:sz w:val="24"/>
              </w:rPr>
              <w:t>п/п</w:t>
            </w:r>
          </w:p>
        </w:tc>
        <w:tc>
          <w:tcPr>
            <w:tcW w:w="3702" w:type="dxa"/>
            <w:gridSpan w:val="3"/>
          </w:tcPr>
          <w:p w14:paraId="23B882BA" w14:textId="77777777" w:rsidR="00192D51" w:rsidRDefault="00460E6F">
            <w:pPr>
              <w:pStyle w:val="TableParagraph"/>
              <w:spacing w:before="95"/>
              <w:ind w:left="5"/>
              <w:jc w:val="center"/>
              <w:rPr>
                <w:sz w:val="24"/>
              </w:rPr>
            </w:pPr>
            <w:r>
              <w:rPr>
                <w:spacing w:val="-2"/>
                <w:sz w:val="24"/>
              </w:rPr>
              <w:t>Документ</w:t>
            </w:r>
          </w:p>
        </w:tc>
        <w:tc>
          <w:tcPr>
            <w:tcW w:w="2210" w:type="dxa"/>
            <w:vMerge w:val="restart"/>
          </w:tcPr>
          <w:p w14:paraId="787BF02F" w14:textId="77777777" w:rsidR="00192D51" w:rsidRDefault="00460E6F">
            <w:pPr>
              <w:pStyle w:val="TableParagraph"/>
              <w:spacing w:before="95"/>
              <w:ind w:left="268" w:right="124"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4" w:type="dxa"/>
            <w:gridSpan w:val="2"/>
          </w:tcPr>
          <w:p w14:paraId="45BA3A61" w14:textId="77777777" w:rsidR="00192D51" w:rsidRDefault="00460E6F">
            <w:pPr>
              <w:pStyle w:val="TableParagraph"/>
              <w:spacing w:before="95"/>
              <w:ind w:left="17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9BBE71" w14:textId="77777777">
        <w:trPr>
          <w:trHeight w:val="479"/>
        </w:trPr>
        <w:tc>
          <w:tcPr>
            <w:tcW w:w="624" w:type="dxa"/>
            <w:vMerge/>
            <w:tcBorders>
              <w:top w:val="nil"/>
            </w:tcBorders>
          </w:tcPr>
          <w:p w14:paraId="047F6BCE" w14:textId="77777777" w:rsidR="00192D51" w:rsidRDefault="00192D51">
            <w:pPr>
              <w:rPr>
                <w:sz w:val="2"/>
                <w:szCs w:val="2"/>
              </w:rPr>
            </w:pPr>
          </w:p>
        </w:tc>
        <w:tc>
          <w:tcPr>
            <w:tcW w:w="1702" w:type="dxa"/>
          </w:tcPr>
          <w:p w14:paraId="27578372" w14:textId="77777777" w:rsidR="00192D51" w:rsidRDefault="00460E6F">
            <w:pPr>
              <w:pStyle w:val="TableParagraph"/>
              <w:spacing w:before="92"/>
              <w:ind w:left="10" w:right="3"/>
              <w:jc w:val="center"/>
              <w:rPr>
                <w:sz w:val="24"/>
              </w:rPr>
            </w:pPr>
            <w:r>
              <w:rPr>
                <w:spacing w:val="-2"/>
                <w:sz w:val="24"/>
              </w:rPr>
              <w:t>наименование</w:t>
            </w:r>
          </w:p>
        </w:tc>
        <w:tc>
          <w:tcPr>
            <w:tcW w:w="1053" w:type="dxa"/>
          </w:tcPr>
          <w:p w14:paraId="635A7C70" w14:textId="77777777" w:rsidR="00192D51" w:rsidRDefault="00460E6F">
            <w:pPr>
              <w:pStyle w:val="TableParagraph"/>
              <w:spacing w:before="92"/>
              <w:ind w:left="11"/>
              <w:jc w:val="center"/>
              <w:rPr>
                <w:sz w:val="24"/>
              </w:rPr>
            </w:pPr>
            <w:r>
              <w:rPr>
                <w:spacing w:val="-2"/>
                <w:sz w:val="24"/>
              </w:rPr>
              <w:t>номер</w:t>
            </w:r>
          </w:p>
        </w:tc>
        <w:tc>
          <w:tcPr>
            <w:tcW w:w="947" w:type="dxa"/>
          </w:tcPr>
          <w:p w14:paraId="2164AE3B" w14:textId="77777777" w:rsidR="00192D51" w:rsidRDefault="00460E6F">
            <w:pPr>
              <w:pStyle w:val="TableParagraph"/>
              <w:spacing w:before="92"/>
              <w:ind w:left="13"/>
              <w:jc w:val="center"/>
              <w:rPr>
                <w:sz w:val="24"/>
              </w:rPr>
            </w:pPr>
            <w:r>
              <w:rPr>
                <w:spacing w:val="-4"/>
                <w:sz w:val="24"/>
              </w:rPr>
              <w:t>дата</w:t>
            </w:r>
          </w:p>
        </w:tc>
        <w:tc>
          <w:tcPr>
            <w:tcW w:w="2210" w:type="dxa"/>
            <w:vMerge/>
            <w:tcBorders>
              <w:top w:val="nil"/>
            </w:tcBorders>
          </w:tcPr>
          <w:p w14:paraId="2E7CC33C" w14:textId="77777777" w:rsidR="00192D51" w:rsidRDefault="00192D51">
            <w:pPr>
              <w:rPr>
                <w:sz w:val="2"/>
                <w:szCs w:val="2"/>
              </w:rPr>
            </w:pPr>
          </w:p>
        </w:tc>
        <w:tc>
          <w:tcPr>
            <w:tcW w:w="1473" w:type="dxa"/>
          </w:tcPr>
          <w:p w14:paraId="035A9850" w14:textId="77777777" w:rsidR="00192D51" w:rsidRDefault="00460E6F">
            <w:pPr>
              <w:pStyle w:val="TableParagraph"/>
              <w:spacing w:before="92"/>
              <w:ind w:left="19"/>
              <w:jc w:val="center"/>
              <w:rPr>
                <w:sz w:val="24"/>
              </w:rPr>
            </w:pPr>
            <w:r>
              <w:rPr>
                <w:sz w:val="24"/>
              </w:rPr>
              <w:t>первый</w:t>
            </w:r>
            <w:r>
              <w:rPr>
                <w:spacing w:val="-2"/>
                <w:sz w:val="24"/>
              </w:rPr>
              <w:t xml:space="preserve"> </w:t>
            </w:r>
            <w:r>
              <w:rPr>
                <w:spacing w:val="-5"/>
                <w:sz w:val="24"/>
              </w:rPr>
              <w:t>год</w:t>
            </w:r>
          </w:p>
        </w:tc>
        <w:tc>
          <w:tcPr>
            <w:tcW w:w="1701" w:type="dxa"/>
          </w:tcPr>
          <w:p w14:paraId="4591DB6D" w14:textId="77777777" w:rsidR="00192D51" w:rsidRDefault="00460E6F">
            <w:pPr>
              <w:pStyle w:val="TableParagraph"/>
              <w:spacing w:before="92"/>
              <w:ind w:left="106" w:right="86"/>
              <w:jc w:val="center"/>
              <w:rPr>
                <w:sz w:val="24"/>
              </w:rPr>
            </w:pPr>
            <w:r>
              <w:rPr>
                <w:sz w:val="24"/>
              </w:rPr>
              <w:t>второй</w:t>
            </w:r>
            <w:r>
              <w:rPr>
                <w:spacing w:val="-4"/>
                <w:sz w:val="24"/>
              </w:rPr>
              <w:t xml:space="preserve"> </w:t>
            </w:r>
            <w:r>
              <w:rPr>
                <w:spacing w:val="-5"/>
                <w:sz w:val="24"/>
              </w:rPr>
              <w:t>год</w:t>
            </w:r>
          </w:p>
        </w:tc>
      </w:tr>
      <w:tr w:rsidR="00192D51" w14:paraId="2D024BC5" w14:textId="77777777">
        <w:trPr>
          <w:trHeight w:val="479"/>
        </w:trPr>
        <w:tc>
          <w:tcPr>
            <w:tcW w:w="624" w:type="dxa"/>
          </w:tcPr>
          <w:p w14:paraId="7CE5A05B" w14:textId="77777777" w:rsidR="00192D51" w:rsidRDefault="00460E6F">
            <w:pPr>
              <w:pStyle w:val="TableParagraph"/>
              <w:spacing w:before="92"/>
              <w:ind w:left="14" w:right="4"/>
              <w:jc w:val="center"/>
              <w:rPr>
                <w:sz w:val="24"/>
              </w:rPr>
            </w:pPr>
            <w:r>
              <w:rPr>
                <w:spacing w:val="-10"/>
                <w:sz w:val="24"/>
              </w:rPr>
              <w:t>1</w:t>
            </w:r>
          </w:p>
        </w:tc>
        <w:tc>
          <w:tcPr>
            <w:tcW w:w="1702" w:type="dxa"/>
          </w:tcPr>
          <w:p w14:paraId="1045C2D1" w14:textId="77777777" w:rsidR="00192D51" w:rsidRDefault="00460E6F">
            <w:pPr>
              <w:pStyle w:val="TableParagraph"/>
              <w:spacing w:before="92"/>
              <w:ind w:left="10" w:right="3"/>
              <w:jc w:val="center"/>
              <w:rPr>
                <w:sz w:val="24"/>
              </w:rPr>
            </w:pPr>
            <w:r>
              <w:rPr>
                <w:spacing w:val="-10"/>
                <w:sz w:val="24"/>
              </w:rPr>
              <w:t>2</w:t>
            </w:r>
          </w:p>
        </w:tc>
        <w:tc>
          <w:tcPr>
            <w:tcW w:w="1053" w:type="dxa"/>
          </w:tcPr>
          <w:p w14:paraId="5F4F73DC" w14:textId="77777777" w:rsidR="00192D51" w:rsidRDefault="00460E6F">
            <w:pPr>
              <w:pStyle w:val="TableParagraph"/>
              <w:spacing w:before="92"/>
              <w:ind w:left="11" w:right="2"/>
              <w:jc w:val="center"/>
              <w:rPr>
                <w:sz w:val="24"/>
              </w:rPr>
            </w:pPr>
            <w:r>
              <w:rPr>
                <w:spacing w:val="-10"/>
                <w:sz w:val="24"/>
              </w:rPr>
              <w:t>3</w:t>
            </w:r>
          </w:p>
        </w:tc>
        <w:tc>
          <w:tcPr>
            <w:tcW w:w="947" w:type="dxa"/>
          </w:tcPr>
          <w:p w14:paraId="061CB803" w14:textId="77777777" w:rsidR="00192D51" w:rsidRDefault="00460E6F">
            <w:pPr>
              <w:pStyle w:val="TableParagraph"/>
              <w:spacing w:before="92"/>
              <w:ind w:left="13" w:right="3"/>
              <w:jc w:val="center"/>
              <w:rPr>
                <w:sz w:val="24"/>
              </w:rPr>
            </w:pPr>
            <w:r>
              <w:rPr>
                <w:spacing w:val="-10"/>
                <w:sz w:val="24"/>
              </w:rPr>
              <w:t>4</w:t>
            </w:r>
          </w:p>
        </w:tc>
        <w:tc>
          <w:tcPr>
            <w:tcW w:w="2210" w:type="dxa"/>
          </w:tcPr>
          <w:p w14:paraId="16CBEC96" w14:textId="77777777" w:rsidR="00192D51" w:rsidRDefault="00460E6F">
            <w:pPr>
              <w:pStyle w:val="TableParagraph"/>
              <w:spacing w:before="92"/>
              <w:ind w:left="17"/>
              <w:jc w:val="center"/>
              <w:rPr>
                <w:sz w:val="24"/>
              </w:rPr>
            </w:pPr>
            <w:r>
              <w:rPr>
                <w:spacing w:val="-10"/>
                <w:sz w:val="24"/>
              </w:rPr>
              <w:t>5</w:t>
            </w:r>
          </w:p>
        </w:tc>
        <w:tc>
          <w:tcPr>
            <w:tcW w:w="1473" w:type="dxa"/>
          </w:tcPr>
          <w:p w14:paraId="283FF163" w14:textId="77777777" w:rsidR="00192D51" w:rsidRDefault="00460E6F">
            <w:pPr>
              <w:pStyle w:val="TableParagraph"/>
              <w:spacing w:before="92"/>
              <w:ind w:left="19" w:right="2"/>
              <w:jc w:val="center"/>
              <w:rPr>
                <w:sz w:val="24"/>
              </w:rPr>
            </w:pPr>
            <w:r>
              <w:rPr>
                <w:spacing w:val="-10"/>
                <w:sz w:val="24"/>
              </w:rPr>
              <w:t>6</w:t>
            </w:r>
          </w:p>
        </w:tc>
        <w:tc>
          <w:tcPr>
            <w:tcW w:w="1701" w:type="dxa"/>
          </w:tcPr>
          <w:p w14:paraId="381C33F7" w14:textId="77777777" w:rsidR="00192D51" w:rsidRDefault="00460E6F">
            <w:pPr>
              <w:pStyle w:val="TableParagraph"/>
              <w:spacing w:before="92"/>
              <w:ind w:left="102" w:right="86"/>
              <w:jc w:val="center"/>
              <w:rPr>
                <w:sz w:val="24"/>
              </w:rPr>
            </w:pPr>
            <w:r>
              <w:rPr>
                <w:spacing w:val="-10"/>
                <w:sz w:val="24"/>
              </w:rPr>
              <w:t>7</w:t>
            </w:r>
          </w:p>
        </w:tc>
      </w:tr>
      <w:tr w:rsidR="00192D51" w14:paraId="660C153C" w14:textId="77777777">
        <w:trPr>
          <w:trHeight w:val="479"/>
        </w:trPr>
        <w:tc>
          <w:tcPr>
            <w:tcW w:w="624" w:type="dxa"/>
          </w:tcPr>
          <w:p w14:paraId="4C219184" w14:textId="77777777" w:rsidR="00192D51" w:rsidRDefault="00192D51">
            <w:pPr>
              <w:pStyle w:val="TableParagraph"/>
              <w:rPr>
                <w:sz w:val="20"/>
              </w:rPr>
            </w:pPr>
          </w:p>
        </w:tc>
        <w:tc>
          <w:tcPr>
            <w:tcW w:w="1702" w:type="dxa"/>
          </w:tcPr>
          <w:p w14:paraId="3ED863B3" w14:textId="77777777" w:rsidR="00192D51" w:rsidRDefault="00192D51">
            <w:pPr>
              <w:pStyle w:val="TableParagraph"/>
              <w:rPr>
                <w:sz w:val="20"/>
              </w:rPr>
            </w:pPr>
          </w:p>
        </w:tc>
        <w:tc>
          <w:tcPr>
            <w:tcW w:w="1053" w:type="dxa"/>
          </w:tcPr>
          <w:p w14:paraId="0E758F57" w14:textId="77777777" w:rsidR="00192D51" w:rsidRDefault="00192D51">
            <w:pPr>
              <w:pStyle w:val="TableParagraph"/>
              <w:rPr>
                <w:sz w:val="20"/>
              </w:rPr>
            </w:pPr>
          </w:p>
        </w:tc>
        <w:tc>
          <w:tcPr>
            <w:tcW w:w="947" w:type="dxa"/>
          </w:tcPr>
          <w:p w14:paraId="4F08B0C1" w14:textId="77777777" w:rsidR="00192D51" w:rsidRDefault="00192D51">
            <w:pPr>
              <w:pStyle w:val="TableParagraph"/>
              <w:rPr>
                <w:sz w:val="20"/>
              </w:rPr>
            </w:pPr>
          </w:p>
        </w:tc>
        <w:tc>
          <w:tcPr>
            <w:tcW w:w="2210" w:type="dxa"/>
          </w:tcPr>
          <w:p w14:paraId="1B71C624" w14:textId="77777777" w:rsidR="00192D51" w:rsidRDefault="00192D51">
            <w:pPr>
              <w:pStyle w:val="TableParagraph"/>
              <w:rPr>
                <w:sz w:val="20"/>
              </w:rPr>
            </w:pPr>
          </w:p>
        </w:tc>
        <w:tc>
          <w:tcPr>
            <w:tcW w:w="1473" w:type="dxa"/>
          </w:tcPr>
          <w:p w14:paraId="76CB0760" w14:textId="77777777" w:rsidR="00192D51" w:rsidRDefault="00192D51">
            <w:pPr>
              <w:pStyle w:val="TableParagraph"/>
              <w:rPr>
                <w:sz w:val="20"/>
              </w:rPr>
            </w:pPr>
          </w:p>
        </w:tc>
        <w:tc>
          <w:tcPr>
            <w:tcW w:w="1701" w:type="dxa"/>
          </w:tcPr>
          <w:p w14:paraId="65E6E5D5" w14:textId="77777777" w:rsidR="00192D51" w:rsidRDefault="00192D51">
            <w:pPr>
              <w:pStyle w:val="TableParagraph"/>
              <w:rPr>
                <w:sz w:val="20"/>
              </w:rPr>
            </w:pPr>
          </w:p>
        </w:tc>
      </w:tr>
      <w:tr w:rsidR="00192D51" w14:paraId="4A0A9838" w14:textId="77777777">
        <w:trPr>
          <w:trHeight w:val="479"/>
        </w:trPr>
        <w:tc>
          <w:tcPr>
            <w:tcW w:w="624" w:type="dxa"/>
          </w:tcPr>
          <w:p w14:paraId="78979E79" w14:textId="77777777" w:rsidR="00192D51" w:rsidRDefault="00192D51">
            <w:pPr>
              <w:pStyle w:val="TableParagraph"/>
              <w:rPr>
                <w:sz w:val="20"/>
              </w:rPr>
            </w:pPr>
          </w:p>
        </w:tc>
        <w:tc>
          <w:tcPr>
            <w:tcW w:w="1702" w:type="dxa"/>
          </w:tcPr>
          <w:p w14:paraId="6BA77593" w14:textId="77777777" w:rsidR="00192D51" w:rsidRDefault="00192D51">
            <w:pPr>
              <w:pStyle w:val="TableParagraph"/>
              <w:rPr>
                <w:sz w:val="20"/>
              </w:rPr>
            </w:pPr>
          </w:p>
        </w:tc>
        <w:tc>
          <w:tcPr>
            <w:tcW w:w="1053" w:type="dxa"/>
          </w:tcPr>
          <w:p w14:paraId="12567EB8" w14:textId="77777777" w:rsidR="00192D51" w:rsidRDefault="00192D51">
            <w:pPr>
              <w:pStyle w:val="TableParagraph"/>
              <w:rPr>
                <w:sz w:val="20"/>
              </w:rPr>
            </w:pPr>
          </w:p>
        </w:tc>
        <w:tc>
          <w:tcPr>
            <w:tcW w:w="947" w:type="dxa"/>
          </w:tcPr>
          <w:p w14:paraId="1B480521" w14:textId="77777777" w:rsidR="00192D51" w:rsidRDefault="00192D51">
            <w:pPr>
              <w:pStyle w:val="TableParagraph"/>
              <w:rPr>
                <w:sz w:val="20"/>
              </w:rPr>
            </w:pPr>
          </w:p>
        </w:tc>
        <w:tc>
          <w:tcPr>
            <w:tcW w:w="2210" w:type="dxa"/>
          </w:tcPr>
          <w:p w14:paraId="34F983E1" w14:textId="77777777" w:rsidR="00192D51" w:rsidRDefault="00192D51">
            <w:pPr>
              <w:pStyle w:val="TableParagraph"/>
              <w:rPr>
                <w:sz w:val="20"/>
              </w:rPr>
            </w:pPr>
          </w:p>
        </w:tc>
        <w:tc>
          <w:tcPr>
            <w:tcW w:w="1473" w:type="dxa"/>
          </w:tcPr>
          <w:p w14:paraId="63450DC0" w14:textId="77777777" w:rsidR="00192D51" w:rsidRDefault="00192D51">
            <w:pPr>
              <w:pStyle w:val="TableParagraph"/>
              <w:rPr>
                <w:sz w:val="20"/>
              </w:rPr>
            </w:pPr>
          </w:p>
        </w:tc>
        <w:tc>
          <w:tcPr>
            <w:tcW w:w="1701" w:type="dxa"/>
          </w:tcPr>
          <w:p w14:paraId="6B2D75BC" w14:textId="77777777" w:rsidR="00192D51" w:rsidRDefault="00192D51">
            <w:pPr>
              <w:pStyle w:val="TableParagraph"/>
              <w:rPr>
                <w:sz w:val="20"/>
              </w:rPr>
            </w:pPr>
          </w:p>
        </w:tc>
      </w:tr>
      <w:tr w:rsidR="00192D51" w14:paraId="1D4777A3" w14:textId="77777777">
        <w:trPr>
          <w:trHeight w:val="481"/>
        </w:trPr>
        <w:tc>
          <w:tcPr>
            <w:tcW w:w="624" w:type="dxa"/>
          </w:tcPr>
          <w:p w14:paraId="137E7DFA" w14:textId="77777777" w:rsidR="00192D51" w:rsidRDefault="00192D51">
            <w:pPr>
              <w:pStyle w:val="TableParagraph"/>
              <w:rPr>
                <w:sz w:val="20"/>
              </w:rPr>
            </w:pPr>
          </w:p>
        </w:tc>
        <w:tc>
          <w:tcPr>
            <w:tcW w:w="1702" w:type="dxa"/>
          </w:tcPr>
          <w:p w14:paraId="76B3AD4B" w14:textId="77777777" w:rsidR="00192D51" w:rsidRDefault="00192D51">
            <w:pPr>
              <w:pStyle w:val="TableParagraph"/>
              <w:rPr>
                <w:sz w:val="20"/>
              </w:rPr>
            </w:pPr>
          </w:p>
        </w:tc>
        <w:tc>
          <w:tcPr>
            <w:tcW w:w="1053" w:type="dxa"/>
          </w:tcPr>
          <w:p w14:paraId="660C0F67" w14:textId="77777777" w:rsidR="00192D51" w:rsidRDefault="00192D51">
            <w:pPr>
              <w:pStyle w:val="TableParagraph"/>
              <w:rPr>
                <w:sz w:val="20"/>
              </w:rPr>
            </w:pPr>
          </w:p>
        </w:tc>
        <w:tc>
          <w:tcPr>
            <w:tcW w:w="947" w:type="dxa"/>
          </w:tcPr>
          <w:p w14:paraId="77B7D7AD" w14:textId="77777777" w:rsidR="00192D51" w:rsidRDefault="00192D51">
            <w:pPr>
              <w:pStyle w:val="TableParagraph"/>
              <w:rPr>
                <w:sz w:val="20"/>
              </w:rPr>
            </w:pPr>
          </w:p>
        </w:tc>
        <w:tc>
          <w:tcPr>
            <w:tcW w:w="2210" w:type="dxa"/>
          </w:tcPr>
          <w:p w14:paraId="62DA1250" w14:textId="77777777" w:rsidR="00192D51" w:rsidRDefault="00192D51">
            <w:pPr>
              <w:pStyle w:val="TableParagraph"/>
              <w:rPr>
                <w:sz w:val="20"/>
              </w:rPr>
            </w:pPr>
          </w:p>
        </w:tc>
        <w:tc>
          <w:tcPr>
            <w:tcW w:w="1473" w:type="dxa"/>
          </w:tcPr>
          <w:p w14:paraId="62FD7AAD" w14:textId="77777777" w:rsidR="00192D51" w:rsidRDefault="00192D51">
            <w:pPr>
              <w:pStyle w:val="TableParagraph"/>
              <w:rPr>
                <w:sz w:val="20"/>
              </w:rPr>
            </w:pPr>
          </w:p>
        </w:tc>
        <w:tc>
          <w:tcPr>
            <w:tcW w:w="1701" w:type="dxa"/>
          </w:tcPr>
          <w:p w14:paraId="3158231A" w14:textId="77777777" w:rsidR="00192D51" w:rsidRDefault="00192D51">
            <w:pPr>
              <w:pStyle w:val="TableParagraph"/>
              <w:rPr>
                <w:sz w:val="20"/>
              </w:rPr>
            </w:pPr>
          </w:p>
        </w:tc>
      </w:tr>
    </w:tbl>
    <w:p w14:paraId="59C55DDD" w14:textId="77777777" w:rsidR="00192D51" w:rsidRDefault="00192D51">
      <w:pPr>
        <w:pStyle w:val="TableParagraph"/>
        <w:rPr>
          <w:sz w:val="20"/>
        </w:rPr>
        <w:sectPr w:rsidR="00192D51">
          <w:pgSz w:w="11910" w:h="16840"/>
          <w:pgMar w:top="1340" w:right="425" w:bottom="1571"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461"/>
        <w:gridCol w:w="593"/>
        <w:gridCol w:w="948"/>
        <w:gridCol w:w="2211"/>
        <w:gridCol w:w="1474"/>
        <w:gridCol w:w="1702"/>
      </w:tblGrid>
      <w:tr w:rsidR="00192D51" w14:paraId="68DC38EB" w14:textId="77777777">
        <w:trPr>
          <w:trHeight w:val="480"/>
        </w:trPr>
        <w:tc>
          <w:tcPr>
            <w:tcW w:w="624" w:type="dxa"/>
          </w:tcPr>
          <w:p w14:paraId="03AEC33A" w14:textId="77777777" w:rsidR="00192D51" w:rsidRDefault="00192D51">
            <w:pPr>
              <w:pStyle w:val="TableParagraph"/>
            </w:pPr>
          </w:p>
        </w:tc>
        <w:tc>
          <w:tcPr>
            <w:tcW w:w="1702" w:type="dxa"/>
          </w:tcPr>
          <w:p w14:paraId="628436AD" w14:textId="77777777" w:rsidR="00192D51" w:rsidRDefault="00192D51">
            <w:pPr>
              <w:pStyle w:val="TableParagraph"/>
            </w:pPr>
          </w:p>
        </w:tc>
        <w:tc>
          <w:tcPr>
            <w:tcW w:w="1054" w:type="dxa"/>
            <w:gridSpan w:val="2"/>
          </w:tcPr>
          <w:p w14:paraId="053263F1" w14:textId="77777777" w:rsidR="00192D51" w:rsidRDefault="00192D51">
            <w:pPr>
              <w:pStyle w:val="TableParagraph"/>
            </w:pPr>
          </w:p>
        </w:tc>
        <w:tc>
          <w:tcPr>
            <w:tcW w:w="948" w:type="dxa"/>
          </w:tcPr>
          <w:p w14:paraId="7930C6E6" w14:textId="77777777" w:rsidR="00192D51" w:rsidRDefault="00192D51">
            <w:pPr>
              <w:pStyle w:val="TableParagraph"/>
            </w:pPr>
          </w:p>
        </w:tc>
        <w:tc>
          <w:tcPr>
            <w:tcW w:w="2211" w:type="dxa"/>
          </w:tcPr>
          <w:p w14:paraId="5F4B6827" w14:textId="77777777" w:rsidR="00192D51" w:rsidRDefault="00192D51">
            <w:pPr>
              <w:pStyle w:val="TableParagraph"/>
            </w:pPr>
          </w:p>
        </w:tc>
        <w:tc>
          <w:tcPr>
            <w:tcW w:w="1474" w:type="dxa"/>
          </w:tcPr>
          <w:p w14:paraId="6AE79115" w14:textId="77777777" w:rsidR="00192D51" w:rsidRDefault="00192D51">
            <w:pPr>
              <w:pStyle w:val="TableParagraph"/>
            </w:pPr>
          </w:p>
        </w:tc>
        <w:tc>
          <w:tcPr>
            <w:tcW w:w="1702" w:type="dxa"/>
          </w:tcPr>
          <w:p w14:paraId="50B5C891" w14:textId="77777777" w:rsidR="00192D51" w:rsidRDefault="00192D51">
            <w:pPr>
              <w:pStyle w:val="TableParagraph"/>
            </w:pPr>
          </w:p>
        </w:tc>
      </w:tr>
      <w:tr w:rsidR="00192D51" w14:paraId="673029B8" w14:textId="77777777">
        <w:trPr>
          <w:trHeight w:val="479"/>
        </w:trPr>
        <w:tc>
          <w:tcPr>
            <w:tcW w:w="2787" w:type="dxa"/>
            <w:gridSpan w:val="3"/>
            <w:tcBorders>
              <w:left w:val="nil"/>
              <w:bottom w:val="nil"/>
            </w:tcBorders>
          </w:tcPr>
          <w:p w14:paraId="63806BD5" w14:textId="77777777" w:rsidR="00192D51" w:rsidRDefault="00192D51">
            <w:pPr>
              <w:pStyle w:val="TableParagraph"/>
            </w:pPr>
          </w:p>
        </w:tc>
        <w:tc>
          <w:tcPr>
            <w:tcW w:w="1541" w:type="dxa"/>
            <w:gridSpan w:val="2"/>
          </w:tcPr>
          <w:p w14:paraId="50B5A9C3" w14:textId="77777777" w:rsidR="00192D51" w:rsidRDefault="00460E6F">
            <w:pPr>
              <w:pStyle w:val="TableParagraph"/>
              <w:spacing w:before="95"/>
              <w:ind w:left="60"/>
              <w:rPr>
                <w:sz w:val="24"/>
              </w:rPr>
            </w:pPr>
            <w:r>
              <w:rPr>
                <w:spacing w:val="-2"/>
                <w:sz w:val="24"/>
              </w:rPr>
              <w:t>Итого</w:t>
            </w:r>
          </w:p>
        </w:tc>
        <w:tc>
          <w:tcPr>
            <w:tcW w:w="2211" w:type="dxa"/>
          </w:tcPr>
          <w:p w14:paraId="643E8072" w14:textId="77777777" w:rsidR="00192D51" w:rsidRDefault="00192D51">
            <w:pPr>
              <w:pStyle w:val="TableParagraph"/>
            </w:pPr>
          </w:p>
        </w:tc>
        <w:tc>
          <w:tcPr>
            <w:tcW w:w="1474" w:type="dxa"/>
          </w:tcPr>
          <w:p w14:paraId="4CD270C0" w14:textId="77777777" w:rsidR="00192D51" w:rsidRDefault="00192D51">
            <w:pPr>
              <w:pStyle w:val="TableParagraph"/>
            </w:pPr>
          </w:p>
        </w:tc>
        <w:tc>
          <w:tcPr>
            <w:tcW w:w="1702" w:type="dxa"/>
          </w:tcPr>
          <w:p w14:paraId="403C5FB3" w14:textId="77777777" w:rsidR="00192D51" w:rsidRDefault="00192D51">
            <w:pPr>
              <w:pStyle w:val="TableParagraph"/>
            </w:pPr>
          </w:p>
        </w:tc>
      </w:tr>
    </w:tbl>
    <w:p w14:paraId="3DBD73ED" w14:textId="77777777" w:rsidR="00192D51" w:rsidRDefault="00192D51">
      <w:pPr>
        <w:pStyle w:val="a3"/>
        <w:spacing w:before="75"/>
        <w:ind w:left="0"/>
        <w:jc w:val="left"/>
        <w:rPr>
          <w:rFonts w:ascii="Courier New"/>
          <w:sz w:val="20"/>
        </w:rPr>
      </w:pPr>
    </w:p>
    <w:p w14:paraId="28151D25"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0BEA4F"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D28B8AE" w14:textId="77777777" w:rsidR="00192D51" w:rsidRDefault="00192D51">
      <w:pPr>
        <w:pStyle w:val="a3"/>
        <w:spacing w:before="1"/>
        <w:ind w:left="0"/>
        <w:jc w:val="left"/>
        <w:rPr>
          <w:rFonts w:ascii="Courier New"/>
          <w:sz w:val="20"/>
        </w:rPr>
      </w:pPr>
    </w:p>
    <w:p w14:paraId="7E41DF32" w14:textId="77777777" w:rsidR="00192D51" w:rsidRDefault="00460E6F">
      <w:pPr>
        <w:pStyle w:val="a4"/>
        <w:numPr>
          <w:ilvl w:val="0"/>
          <w:numId w:val="27"/>
        </w:numPr>
        <w:tabs>
          <w:tab w:val="left" w:pos="1460"/>
        </w:tabs>
        <w:ind w:left="146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401C8843" w14:textId="77777777" w:rsidR="00192D51" w:rsidRDefault="00460E6F">
      <w:pPr>
        <w:pStyle w:val="a4"/>
        <w:numPr>
          <w:ilvl w:val="1"/>
          <w:numId w:val="27"/>
        </w:numPr>
        <w:tabs>
          <w:tab w:val="left" w:pos="2779"/>
        </w:tabs>
        <w:spacing w:before="224"/>
        <w:ind w:left="2779" w:hanging="598"/>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21A43900"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629"/>
        <w:gridCol w:w="3231"/>
      </w:tblGrid>
      <w:tr w:rsidR="00192D51" w14:paraId="7E05A3CA" w14:textId="77777777">
        <w:trPr>
          <w:trHeight w:val="755"/>
        </w:trPr>
        <w:tc>
          <w:tcPr>
            <w:tcW w:w="2821" w:type="dxa"/>
          </w:tcPr>
          <w:p w14:paraId="342B737E" w14:textId="77777777" w:rsidR="00192D51" w:rsidRDefault="00460E6F">
            <w:pPr>
              <w:pStyle w:val="TableParagraph"/>
              <w:spacing w:before="95"/>
              <w:ind w:left="72"/>
              <w:rPr>
                <w:sz w:val="24"/>
              </w:rPr>
            </w:pPr>
            <w:r>
              <w:rPr>
                <w:sz w:val="24"/>
              </w:rPr>
              <w:t>Наименование</w:t>
            </w:r>
            <w:r>
              <w:rPr>
                <w:spacing w:val="-7"/>
                <w:sz w:val="24"/>
              </w:rPr>
              <w:t xml:space="preserve"> </w:t>
            </w:r>
            <w:r>
              <w:rPr>
                <w:spacing w:val="-2"/>
                <w:sz w:val="24"/>
              </w:rPr>
              <w:t>показателя</w:t>
            </w:r>
          </w:p>
        </w:tc>
        <w:tc>
          <w:tcPr>
            <w:tcW w:w="3629" w:type="dxa"/>
          </w:tcPr>
          <w:p w14:paraId="01FA6EFC" w14:textId="77777777" w:rsidR="00192D51" w:rsidRDefault="00460E6F">
            <w:pPr>
              <w:pStyle w:val="TableParagraph"/>
              <w:spacing w:before="95"/>
              <w:ind w:left="856" w:right="126" w:hanging="723"/>
              <w:rPr>
                <w:sz w:val="24"/>
              </w:rPr>
            </w:pPr>
            <w:r>
              <w:rPr>
                <w:sz w:val="24"/>
              </w:rPr>
              <w:t>Поступления</w:t>
            </w:r>
            <w:r>
              <w:rPr>
                <w:spacing w:val="-13"/>
                <w:sz w:val="24"/>
              </w:rPr>
              <w:t xml:space="preserve"> </w:t>
            </w:r>
            <w:r>
              <w:rPr>
                <w:sz w:val="24"/>
              </w:rPr>
              <w:t>(с</w:t>
            </w:r>
            <w:r>
              <w:rPr>
                <w:spacing w:val="-15"/>
                <w:sz w:val="24"/>
              </w:rPr>
              <w:t xml:space="preserve"> </w:t>
            </w:r>
            <w:r>
              <w:rPr>
                <w:sz w:val="24"/>
              </w:rPr>
              <w:t>начала</w:t>
            </w:r>
            <w:r>
              <w:rPr>
                <w:spacing w:val="-13"/>
                <w:sz w:val="24"/>
              </w:rPr>
              <w:t xml:space="preserve"> </w:t>
            </w:r>
            <w:r>
              <w:rPr>
                <w:sz w:val="24"/>
              </w:rPr>
              <w:t>текущего финансового года)</w:t>
            </w:r>
          </w:p>
        </w:tc>
        <w:tc>
          <w:tcPr>
            <w:tcW w:w="3231" w:type="dxa"/>
          </w:tcPr>
          <w:p w14:paraId="7F807496" w14:textId="77777777" w:rsidR="00192D51" w:rsidRDefault="00460E6F">
            <w:pPr>
              <w:pStyle w:val="TableParagraph"/>
              <w:spacing w:before="95"/>
              <w:ind w:left="660" w:hanging="522"/>
              <w:rPr>
                <w:sz w:val="24"/>
              </w:rPr>
            </w:pPr>
            <w:r>
              <w:rPr>
                <w:sz w:val="24"/>
              </w:rPr>
              <w:t>Выплаты</w:t>
            </w:r>
            <w:r>
              <w:rPr>
                <w:spacing w:val="-12"/>
                <w:sz w:val="24"/>
              </w:rPr>
              <w:t xml:space="preserve"> </w:t>
            </w:r>
            <w:r>
              <w:rPr>
                <w:sz w:val="24"/>
              </w:rPr>
              <w:t>(с</w:t>
            </w:r>
            <w:r>
              <w:rPr>
                <w:spacing w:val="-14"/>
                <w:sz w:val="24"/>
              </w:rPr>
              <w:t xml:space="preserve"> </w:t>
            </w:r>
            <w:r>
              <w:rPr>
                <w:sz w:val="24"/>
              </w:rPr>
              <w:t>начала</w:t>
            </w:r>
            <w:r>
              <w:rPr>
                <w:spacing w:val="-13"/>
                <w:sz w:val="24"/>
              </w:rPr>
              <w:t xml:space="preserve"> </w:t>
            </w:r>
            <w:r>
              <w:rPr>
                <w:sz w:val="24"/>
              </w:rPr>
              <w:t>текущего финансового года)</w:t>
            </w:r>
          </w:p>
        </w:tc>
      </w:tr>
      <w:tr w:rsidR="00192D51" w14:paraId="4A884940" w14:textId="77777777">
        <w:trPr>
          <w:trHeight w:val="480"/>
        </w:trPr>
        <w:tc>
          <w:tcPr>
            <w:tcW w:w="2821" w:type="dxa"/>
          </w:tcPr>
          <w:p w14:paraId="3969728C" w14:textId="77777777" w:rsidR="00192D51" w:rsidRDefault="00460E6F">
            <w:pPr>
              <w:pStyle w:val="TableParagraph"/>
              <w:spacing w:before="95"/>
              <w:ind w:left="7"/>
              <w:jc w:val="center"/>
              <w:rPr>
                <w:sz w:val="24"/>
              </w:rPr>
            </w:pPr>
            <w:r>
              <w:rPr>
                <w:spacing w:val="-10"/>
                <w:sz w:val="24"/>
              </w:rPr>
              <w:t>1</w:t>
            </w:r>
          </w:p>
        </w:tc>
        <w:tc>
          <w:tcPr>
            <w:tcW w:w="3629" w:type="dxa"/>
          </w:tcPr>
          <w:p w14:paraId="1D5C2992" w14:textId="77777777" w:rsidR="00192D51" w:rsidRDefault="00460E6F">
            <w:pPr>
              <w:pStyle w:val="TableParagraph"/>
              <w:spacing w:before="95"/>
              <w:ind w:left="10"/>
              <w:jc w:val="center"/>
              <w:rPr>
                <w:sz w:val="24"/>
              </w:rPr>
            </w:pPr>
            <w:r>
              <w:rPr>
                <w:spacing w:val="-10"/>
                <w:sz w:val="24"/>
              </w:rPr>
              <w:t>2</w:t>
            </w:r>
          </w:p>
        </w:tc>
        <w:tc>
          <w:tcPr>
            <w:tcW w:w="3231" w:type="dxa"/>
          </w:tcPr>
          <w:p w14:paraId="73B38F2B" w14:textId="77777777" w:rsidR="00192D51" w:rsidRDefault="00460E6F">
            <w:pPr>
              <w:pStyle w:val="TableParagraph"/>
              <w:spacing w:before="95"/>
              <w:ind w:left="10"/>
              <w:jc w:val="center"/>
              <w:rPr>
                <w:sz w:val="24"/>
              </w:rPr>
            </w:pPr>
            <w:r>
              <w:rPr>
                <w:spacing w:val="-10"/>
                <w:sz w:val="24"/>
              </w:rPr>
              <w:t>3</w:t>
            </w:r>
          </w:p>
        </w:tc>
      </w:tr>
      <w:tr w:rsidR="00192D51" w14:paraId="22363C60" w14:textId="77777777">
        <w:trPr>
          <w:trHeight w:val="479"/>
        </w:trPr>
        <w:tc>
          <w:tcPr>
            <w:tcW w:w="2821" w:type="dxa"/>
          </w:tcPr>
          <w:p w14:paraId="696EF3FD"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3629" w:type="dxa"/>
          </w:tcPr>
          <w:p w14:paraId="609325A6" w14:textId="77777777" w:rsidR="00192D51" w:rsidRDefault="00192D51">
            <w:pPr>
              <w:pStyle w:val="TableParagraph"/>
            </w:pPr>
          </w:p>
        </w:tc>
        <w:tc>
          <w:tcPr>
            <w:tcW w:w="3231" w:type="dxa"/>
          </w:tcPr>
          <w:p w14:paraId="08182AFF" w14:textId="77777777" w:rsidR="00192D51" w:rsidRDefault="00192D51">
            <w:pPr>
              <w:pStyle w:val="TableParagraph"/>
            </w:pPr>
          </w:p>
        </w:tc>
      </w:tr>
      <w:tr w:rsidR="00192D51" w14:paraId="42C48C72" w14:textId="77777777">
        <w:trPr>
          <w:trHeight w:val="481"/>
        </w:trPr>
        <w:tc>
          <w:tcPr>
            <w:tcW w:w="2821" w:type="dxa"/>
          </w:tcPr>
          <w:p w14:paraId="15B6EA25"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3629" w:type="dxa"/>
          </w:tcPr>
          <w:p w14:paraId="25415AEB" w14:textId="77777777" w:rsidR="00192D51" w:rsidRDefault="00192D51">
            <w:pPr>
              <w:pStyle w:val="TableParagraph"/>
            </w:pPr>
          </w:p>
        </w:tc>
        <w:tc>
          <w:tcPr>
            <w:tcW w:w="3231" w:type="dxa"/>
          </w:tcPr>
          <w:p w14:paraId="5749BC2A" w14:textId="77777777" w:rsidR="00192D51" w:rsidRDefault="00192D51">
            <w:pPr>
              <w:pStyle w:val="TableParagraph"/>
            </w:pPr>
          </w:p>
        </w:tc>
      </w:tr>
    </w:tbl>
    <w:p w14:paraId="094CCE8E" w14:textId="77777777" w:rsidR="00192D51" w:rsidRDefault="00192D51">
      <w:pPr>
        <w:pStyle w:val="a3"/>
        <w:spacing w:before="55"/>
        <w:ind w:left="0"/>
        <w:jc w:val="left"/>
        <w:rPr>
          <w:rFonts w:ascii="Courier New"/>
          <w:sz w:val="20"/>
        </w:rPr>
      </w:pPr>
    </w:p>
    <w:p w14:paraId="629CC898" w14:textId="77777777" w:rsidR="00192D51" w:rsidRDefault="00460E6F">
      <w:pPr>
        <w:pStyle w:val="a4"/>
        <w:numPr>
          <w:ilvl w:val="2"/>
          <w:numId w:val="30"/>
        </w:numPr>
        <w:tabs>
          <w:tab w:val="left" w:pos="4219"/>
        </w:tabs>
        <w:ind w:left="4219" w:hanging="598"/>
        <w:rPr>
          <w:rFonts w:ascii="Courier New" w:hAnsi="Courier New"/>
          <w:sz w:val="20"/>
        </w:rPr>
      </w:pPr>
      <w:r>
        <w:rPr>
          <w:rFonts w:ascii="Courier New" w:hAnsi="Courier New"/>
          <w:spacing w:val="-2"/>
          <w:sz w:val="20"/>
        </w:rPr>
        <w:t>Поступления</w:t>
      </w:r>
    </w:p>
    <w:p w14:paraId="33C85319" w14:textId="77777777" w:rsidR="00192D51" w:rsidRDefault="00192D51">
      <w:pPr>
        <w:pStyle w:val="a3"/>
        <w:spacing w:before="44"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1997"/>
        <w:gridCol w:w="1754"/>
        <w:gridCol w:w="736"/>
        <w:gridCol w:w="906"/>
        <w:gridCol w:w="2325"/>
      </w:tblGrid>
      <w:tr w:rsidR="00192D51" w14:paraId="05CDB865" w14:textId="77777777">
        <w:trPr>
          <w:trHeight w:val="479"/>
        </w:trPr>
        <w:tc>
          <w:tcPr>
            <w:tcW w:w="831" w:type="dxa"/>
            <w:vMerge w:val="restart"/>
          </w:tcPr>
          <w:p w14:paraId="2728C4CB" w14:textId="77777777" w:rsidR="00192D51" w:rsidRDefault="00460E6F">
            <w:pPr>
              <w:pStyle w:val="TableParagraph"/>
              <w:spacing w:before="95"/>
              <w:ind w:left="137"/>
              <w:rPr>
                <w:sz w:val="24"/>
              </w:rPr>
            </w:pPr>
            <w:r>
              <w:rPr>
                <w:sz w:val="24"/>
              </w:rPr>
              <w:t>N</w:t>
            </w:r>
            <w:r>
              <w:rPr>
                <w:spacing w:val="-1"/>
                <w:sz w:val="24"/>
              </w:rPr>
              <w:t xml:space="preserve"> </w:t>
            </w:r>
            <w:r>
              <w:rPr>
                <w:spacing w:val="-5"/>
                <w:sz w:val="24"/>
              </w:rPr>
              <w:t>п/п</w:t>
            </w:r>
          </w:p>
        </w:tc>
        <w:tc>
          <w:tcPr>
            <w:tcW w:w="5393" w:type="dxa"/>
            <w:gridSpan w:val="4"/>
          </w:tcPr>
          <w:p w14:paraId="62126A00" w14:textId="77777777" w:rsidR="00192D51" w:rsidRDefault="00460E6F">
            <w:pPr>
              <w:pStyle w:val="TableParagraph"/>
              <w:spacing w:before="95"/>
              <w:ind w:left="9"/>
              <w:jc w:val="center"/>
              <w:rPr>
                <w:sz w:val="24"/>
              </w:rPr>
            </w:pPr>
            <w:r>
              <w:rPr>
                <w:spacing w:val="-2"/>
                <w:sz w:val="24"/>
              </w:rPr>
              <w:t>Документ</w:t>
            </w:r>
          </w:p>
        </w:tc>
        <w:tc>
          <w:tcPr>
            <w:tcW w:w="2325" w:type="dxa"/>
            <w:vMerge w:val="restart"/>
          </w:tcPr>
          <w:p w14:paraId="77795C10" w14:textId="77777777" w:rsidR="00192D51" w:rsidRDefault="00460E6F">
            <w:pPr>
              <w:pStyle w:val="TableParagraph"/>
              <w:spacing w:before="95"/>
              <w:ind w:left="15" w:right="2"/>
              <w:jc w:val="center"/>
              <w:rPr>
                <w:sz w:val="24"/>
              </w:rPr>
            </w:pPr>
            <w:r>
              <w:rPr>
                <w:spacing w:val="-2"/>
                <w:sz w:val="24"/>
              </w:rPr>
              <w:t>Сумма</w:t>
            </w:r>
          </w:p>
        </w:tc>
      </w:tr>
      <w:tr w:rsidR="00192D51" w14:paraId="1E5158CC" w14:textId="77777777">
        <w:trPr>
          <w:trHeight w:val="479"/>
        </w:trPr>
        <w:tc>
          <w:tcPr>
            <w:tcW w:w="831" w:type="dxa"/>
            <w:vMerge/>
            <w:tcBorders>
              <w:top w:val="nil"/>
            </w:tcBorders>
          </w:tcPr>
          <w:p w14:paraId="4027A16E" w14:textId="77777777" w:rsidR="00192D51" w:rsidRDefault="00192D51">
            <w:pPr>
              <w:rPr>
                <w:sz w:val="2"/>
                <w:szCs w:val="2"/>
              </w:rPr>
            </w:pPr>
          </w:p>
        </w:tc>
        <w:tc>
          <w:tcPr>
            <w:tcW w:w="1997" w:type="dxa"/>
          </w:tcPr>
          <w:p w14:paraId="4B68CF47" w14:textId="77777777" w:rsidR="00192D51" w:rsidRDefault="00460E6F">
            <w:pPr>
              <w:pStyle w:val="TableParagraph"/>
              <w:spacing w:before="95"/>
              <w:ind w:left="9" w:right="1"/>
              <w:jc w:val="center"/>
              <w:rPr>
                <w:sz w:val="24"/>
              </w:rPr>
            </w:pPr>
            <w:r>
              <w:rPr>
                <w:spacing w:val="-2"/>
                <w:sz w:val="24"/>
              </w:rPr>
              <w:t>наименование</w:t>
            </w:r>
          </w:p>
        </w:tc>
        <w:tc>
          <w:tcPr>
            <w:tcW w:w="1754" w:type="dxa"/>
          </w:tcPr>
          <w:p w14:paraId="0EE4BA3A" w14:textId="77777777" w:rsidR="00192D51" w:rsidRDefault="00460E6F">
            <w:pPr>
              <w:pStyle w:val="TableParagraph"/>
              <w:spacing w:before="95"/>
              <w:ind w:left="12" w:right="2"/>
              <w:jc w:val="center"/>
              <w:rPr>
                <w:sz w:val="24"/>
              </w:rPr>
            </w:pPr>
            <w:r>
              <w:rPr>
                <w:spacing w:val="-2"/>
                <w:sz w:val="24"/>
              </w:rPr>
              <w:t>номер</w:t>
            </w:r>
          </w:p>
        </w:tc>
        <w:tc>
          <w:tcPr>
            <w:tcW w:w="1642" w:type="dxa"/>
            <w:gridSpan w:val="2"/>
          </w:tcPr>
          <w:p w14:paraId="77C8F7F7" w14:textId="77777777" w:rsidR="00192D51" w:rsidRDefault="00460E6F">
            <w:pPr>
              <w:pStyle w:val="TableParagraph"/>
              <w:spacing w:before="95"/>
              <w:ind w:left="13"/>
              <w:jc w:val="center"/>
              <w:rPr>
                <w:sz w:val="24"/>
              </w:rPr>
            </w:pPr>
            <w:r>
              <w:rPr>
                <w:spacing w:val="-4"/>
                <w:sz w:val="24"/>
              </w:rPr>
              <w:t>дата</w:t>
            </w:r>
          </w:p>
        </w:tc>
        <w:tc>
          <w:tcPr>
            <w:tcW w:w="2325" w:type="dxa"/>
            <w:vMerge/>
            <w:tcBorders>
              <w:top w:val="nil"/>
            </w:tcBorders>
          </w:tcPr>
          <w:p w14:paraId="73DDC812" w14:textId="77777777" w:rsidR="00192D51" w:rsidRDefault="00192D51">
            <w:pPr>
              <w:rPr>
                <w:sz w:val="2"/>
                <w:szCs w:val="2"/>
              </w:rPr>
            </w:pPr>
          </w:p>
        </w:tc>
      </w:tr>
      <w:tr w:rsidR="00192D51" w14:paraId="108003C5" w14:textId="77777777">
        <w:trPr>
          <w:trHeight w:val="482"/>
        </w:trPr>
        <w:tc>
          <w:tcPr>
            <w:tcW w:w="831" w:type="dxa"/>
          </w:tcPr>
          <w:p w14:paraId="31C84022" w14:textId="77777777" w:rsidR="00192D51" w:rsidRDefault="00460E6F">
            <w:pPr>
              <w:pStyle w:val="TableParagraph"/>
              <w:spacing w:before="95"/>
              <w:ind w:left="9"/>
              <w:jc w:val="center"/>
              <w:rPr>
                <w:sz w:val="24"/>
              </w:rPr>
            </w:pPr>
            <w:r>
              <w:rPr>
                <w:spacing w:val="-10"/>
                <w:sz w:val="24"/>
              </w:rPr>
              <w:t>1</w:t>
            </w:r>
          </w:p>
        </w:tc>
        <w:tc>
          <w:tcPr>
            <w:tcW w:w="1997" w:type="dxa"/>
          </w:tcPr>
          <w:p w14:paraId="6A5130C4" w14:textId="77777777" w:rsidR="00192D51" w:rsidRDefault="00460E6F">
            <w:pPr>
              <w:pStyle w:val="TableParagraph"/>
              <w:spacing w:before="95"/>
              <w:ind w:left="9"/>
              <w:jc w:val="center"/>
              <w:rPr>
                <w:sz w:val="24"/>
              </w:rPr>
            </w:pPr>
            <w:r>
              <w:rPr>
                <w:spacing w:val="-10"/>
                <w:sz w:val="24"/>
              </w:rPr>
              <w:t>2</w:t>
            </w:r>
          </w:p>
        </w:tc>
        <w:tc>
          <w:tcPr>
            <w:tcW w:w="1754" w:type="dxa"/>
          </w:tcPr>
          <w:p w14:paraId="47C8B5EE" w14:textId="77777777" w:rsidR="00192D51" w:rsidRDefault="00460E6F">
            <w:pPr>
              <w:pStyle w:val="TableParagraph"/>
              <w:spacing w:before="95"/>
              <w:ind w:left="12"/>
              <w:jc w:val="center"/>
              <w:rPr>
                <w:sz w:val="24"/>
              </w:rPr>
            </w:pPr>
            <w:r>
              <w:rPr>
                <w:spacing w:val="-10"/>
                <w:sz w:val="24"/>
              </w:rPr>
              <w:t>3</w:t>
            </w:r>
          </w:p>
        </w:tc>
        <w:tc>
          <w:tcPr>
            <w:tcW w:w="1642" w:type="dxa"/>
            <w:gridSpan w:val="2"/>
          </w:tcPr>
          <w:p w14:paraId="79F8466C" w14:textId="77777777" w:rsidR="00192D51" w:rsidRDefault="00460E6F">
            <w:pPr>
              <w:pStyle w:val="TableParagraph"/>
              <w:spacing w:before="95"/>
              <w:ind w:left="13" w:right="2"/>
              <w:jc w:val="center"/>
              <w:rPr>
                <w:sz w:val="24"/>
              </w:rPr>
            </w:pPr>
            <w:r>
              <w:rPr>
                <w:spacing w:val="-10"/>
                <w:sz w:val="24"/>
              </w:rPr>
              <w:t>4</w:t>
            </w:r>
          </w:p>
        </w:tc>
        <w:tc>
          <w:tcPr>
            <w:tcW w:w="2325" w:type="dxa"/>
          </w:tcPr>
          <w:p w14:paraId="44B28AB4" w14:textId="77777777" w:rsidR="00192D51" w:rsidRDefault="00460E6F">
            <w:pPr>
              <w:pStyle w:val="TableParagraph"/>
              <w:spacing w:before="95"/>
              <w:ind w:left="15"/>
              <w:jc w:val="center"/>
              <w:rPr>
                <w:sz w:val="24"/>
              </w:rPr>
            </w:pPr>
            <w:r>
              <w:rPr>
                <w:spacing w:val="-10"/>
                <w:sz w:val="24"/>
              </w:rPr>
              <w:t>5</w:t>
            </w:r>
          </w:p>
        </w:tc>
      </w:tr>
      <w:tr w:rsidR="00192D51" w14:paraId="4D7F5CC1" w14:textId="77777777">
        <w:trPr>
          <w:trHeight w:val="479"/>
        </w:trPr>
        <w:tc>
          <w:tcPr>
            <w:tcW w:w="831" w:type="dxa"/>
          </w:tcPr>
          <w:p w14:paraId="1A1D5105" w14:textId="77777777" w:rsidR="00192D51" w:rsidRDefault="00192D51">
            <w:pPr>
              <w:pStyle w:val="TableParagraph"/>
            </w:pPr>
          </w:p>
        </w:tc>
        <w:tc>
          <w:tcPr>
            <w:tcW w:w="1997" w:type="dxa"/>
          </w:tcPr>
          <w:p w14:paraId="71B9E5FC" w14:textId="77777777" w:rsidR="00192D51" w:rsidRDefault="00192D51">
            <w:pPr>
              <w:pStyle w:val="TableParagraph"/>
            </w:pPr>
          </w:p>
        </w:tc>
        <w:tc>
          <w:tcPr>
            <w:tcW w:w="1754" w:type="dxa"/>
          </w:tcPr>
          <w:p w14:paraId="03B8E518" w14:textId="77777777" w:rsidR="00192D51" w:rsidRDefault="00192D51">
            <w:pPr>
              <w:pStyle w:val="TableParagraph"/>
            </w:pPr>
          </w:p>
        </w:tc>
        <w:tc>
          <w:tcPr>
            <w:tcW w:w="1642" w:type="dxa"/>
            <w:gridSpan w:val="2"/>
          </w:tcPr>
          <w:p w14:paraId="67397699" w14:textId="77777777" w:rsidR="00192D51" w:rsidRDefault="00192D51">
            <w:pPr>
              <w:pStyle w:val="TableParagraph"/>
            </w:pPr>
          </w:p>
        </w:tc>
        <w:tc>
          <w:tcPr>
            <w:tcW w:w="2325" w:type="dxa"/>
          </w:tcPr>
          <w:p w14:paraId="2287C438" w14:textId="77777777" w:rsidR="00192D51" w:rsidRDefault="00192D51">
            <w:pPr>
              <w:pStyle w:val="TableParagraph"/>
            </w:pPr>
          </w:p>
        </w:tc>
      </w:tr>
      <w:tr w:rsidR="00192D51" w14:paraId="0F47B2AA" w14:textId="77777777">
        <w:trPr>
          <w:trHeight w:val="479"/>
        </w:trPr>
        <w:tc>
          <w:tcPr>
            <w:tcW w:w="831" w:type="dxa"/>
          </w:tcPr>
          <w:p w14:paraId="2A162BBC" w14:textId="77777777" w:rsidR="00192D51" w:rsidRDefault="00192D51">
            <w:pPr>
              <w:pStyle w:val="TableParagraph"/>
            </w:pPr>
          </w:p>
        </w:tc>
        <w:tc>
          <w:tcPr>
            <w:tcW w:w="1997" w:type="dxa"/>
          </w:tcPr>
          <w:p w14:paraId="2F989A0C" w14:textId="77777777" w:rsidR="00192D51" w:rsidRDefault="00192D51">
            <w:pPr>
              <w:pStyle w:val="TableParagraph"/>
            </w:pPr>
          </w:p>
        </w:tc>
        <w:tc>
          <w:tcPr>
            <w:tcW w:w="1754" w:type="dxa"/>
          </w:tcPr>
          <w:p w14:paraId="0C5A9488" w14:textId="77777777" w:rsidR="00192D51" w:rsidRDefault="00192D51">
            <w:pPr>
              <w:pStyle w:val="TableParagraph"/>
            </w:pPr>
          </w:p>
        </w:tc>
        <w:tc>
          <w:tcPr>
            <w:tcW w:w="1642" w:type="dxa"/>
            <w:gridSpan w:val="2"/>
          </w:tcPr>
          <w:p w14:paraId="0A00D48A" w14:textId="77777777" w:rsidR="00192D51" w:rsidRDefault="00192D51">
            <w:pPr>
              <w:pStyle w:val="TableParagraph"/>
            </w:pPr>
          </w:p>
        </w:tc>
        <w:tc>
          <w:tcPr>
            <w:tcW w:w="2325" w:type="dxa"/>
          </w:tcPr>
          <w:p w14:paraId="5CE66F46" w14:textId="77777777" w:rsidR="00192D51" w:rsidRDefault="00192D51">
            <w:pPr>
              <w:pStyle w:val="TableParagraph"/>
            </w:pPr>
          </w:p>
        </w:tc>
      </w:tr>
      <w:tr w:rsidR="00192D51" w14:paraId="2F17CA49" w14:textId="77777777">
        <w:trPr>
          <w:trHeight w:val="479"/>
        </w:trPr>
        <w:tc>
          <w:tcPr>
            <w:tcW w:w="831" w:type="dxa"/>
          </w:tcPr>
          <w:p w14:paraId="4C9DDC41" w14:textId="77777777" w:rsidR="00192D51" w:rsidRDefault="00192D51">
            <w:pPr>
              <w:pStyle w:val="TableParagraph"/>
            </w:pPr>
          </w:p>
        </w:tc>
        <w:tc>
          <w:tcPr>
            <w:tcW w:w="1997" w:type="dxa"/>
          </w:tcPr>
          <w:p w14:paraId="5F1781CD" w14:textId="77777777" w:rsidR="00192D51" w:rsidRDefault="00192D51">
            <w:pPr>
              <w:pStyle w:val="TableParagraph"/>
            </w:pPr>
          </w:p>
        </w:tc>
        <w:tc>
          <w:tcPr>
            <w:tcW w:w="1754" w:type="dxa"/>
          </w:tcPr>
          <w:p w14:paraId="23DB8DA9" w14:textId="77777777" w:rsidR="00192D51" w:rsidRDefault="00192D51">
            <w:pPr>
              <w:pStyle w:val="TableParagraph"/>
            </w:pPr>
          </w:p>
        </w:tc>
        <w:tc>
          <w:tcPr>
            <w:tcW w:w="1642" w:type="dxa"/>
            <w:gridSpan w:val="2"/>
          </w:tcPr>
          <w:p w14:paraId="38D64D5C" w14:textId="77777777" w:rsidR="00192D51" w:rsidRDefault="00192D51">
            <w:pPr>
              <w:pStyle w:val="TableParagraph"/>
            </w:pPr>
          </w:p>
        </w:tc>
        <w:tc>
          <w:tcPr>
            <w:tcW w:w="2325" w:type="dxa"/>
          </w:tcPr>
          <w:p w14:paraId="10628868" w14:textId="77777777" w:rsidR="00192D51" w:rsidRDefault="00192D51">
            <w:pPr>
              <w:pStyle w:val="TableParagraph"/>
            </w:pPr>
          </w:p>
        </w:tc>
      </w:tr>
      <w:tr w:rsidR="00192D51" w14:paraId="4985AB47" w14:textId="77777777">
        <w:trPr>
          <w:trHeight w:val="479"/>
        </w:trPr>
        <w:tc>
          <w:tcPr>
            <w:tcW w:w="831" w:type="dxa"/>
          </w:tcPr>
          <w:p w14:paraId="3EB81774" w14:textId="77777777" w:rsidR="00192D51" w:rsidRDefault="00192D51">
            <w:pPr>
              <w:pStyle w:val="TableParagraph"/>
            </w:pPr>
          </w:p>
        </w:tc>
        <w:tc>
          <w:tcPr>
            <w:tcW w:w="1997" w:type="dxa"/>
          </w:tcPr>
          <w:p w14:paraId="37689B2D" w14:textId="77777777" w:rsidR="00192D51" w:rsidRDefault="00192D51">
            <w:pPr>
              <w:pStyle w:val="TableParagraph"/>
            </w:pPr>
          </w:p>
        </w:tc>
        <w:tc>
          <w:tcPr>
            <w:tcW w:w="1754" w:type="dxa"/>
          </w:tcPr>
          <w:p w14:paraId="4315E59D" w14:textId="77777777" w:rsidR="00192D51" w:rsidRDefault="00192D51">
            <w:pPr>
              <w:pStyle w:val="TableParagraph"/>
            </w:pPr>
          </w:p>
        </w:tc>
        <w:tc>
          <w:tcPr>
            <w:tcW w:w="1642" w:type="dxa"/>
            <w:gridSpan w:val="2"/>
          </w:tcPr>
          <w:p w14:paraId="3A1690D3" w14:textId="77777777" w:rsidR="00192D51" w:rsidRDefault="00192D51">
            <w:pPr>
              <w:pStyle w:val="TableParagraph"/>
            </w:pPr>
          </w:p>
        </w:tc>
        <w:tc>
          <w:tcPr>
            <w:tcW w:w="2325" w:type="dxa"/>
          </w:tcPr>
          <w:p w14:paraId="0EBED1DC" w14:textId="77777777" w:rsidR="00192D51" w:rsidRDefault="00192D51">
            <w:pPr>
              <w:pStyle w:val="TableParagraph"/>
            </w:pPr>
          </w:p>
        </w:tc>
      </w:tr>
      <w:tr w:rsidR="00192D51" w14:paraId="3CCAC4F5" w14:textId="77777777">
        <w:trPr>
          <w:trHeight w:val="479"/>
        </w:trPr>
        <w:tc>
          <w:tcPr>
            <w:tcW w:w="5318" w:type="dxa"/>
            <w:gridSpan w:val="4"/>
            <w:tcBorders>
              <w:left w:val="nil"/>
              <w:bottom w:val="nil"/>
            </w:tcBorders>
          </w:tcPr>
          <w:p w14:paraId="2808B223" w14:textId="77777777" w:rsidR="00192D51" w:rsidRDefault="00192D51">
            <w:pPr>
              <w:pStyle w:val="TableParagraph"/>
            </w:pPr>
          </w:p>
        </w:tc>
        <w:tc>
          <w:tcPr>
            <w:tcW w:w="906" w:type="dxa"/>
          </w:tcPr>
          <w:p w14:paraId="70A6BF67" w14:textId="77777777" w:rsidR="00192D51" w:rsidRDefault="00460E6F">
            <w:pPr>
              <w:pStyle w:val="TableParagraph"/>
              <w:spacing w:before="95"/>
              <w:ind w:left="64"/>
              <w:rPr>
                <w:sz w:val="24"/>
              </w:rPr>
            </w:pPr>
            <w:r>
              <w:rPr>
                <w:spacing w:val="-2"/>
                <w:sz w:val="24"/>
              </w:rPr>
              <w:t>Итого</w:t>
            </w:r>
          </w:p>
        </w:tc>
        <w:tc>
          <w:tcPr>
            <w:tcW w:w="2325" w:type="dxa"/>
          </w:tcPr>
          <w:p w14:paraId="4809D8B0" w14:textId="77777777" w:rsidR="00192D51" w:rsidRDefault="00192D51">
            <w:pPr>
              <w:pStyle w:val="TableParagraph"/>
            </w:pPr>
          </w:p>
        </w:tc>
      </w:tr>
    </w:tbl>
    <w:p w14:paraId="49F2CFDB" w14:textId="77777777" w:rsidR="00192D51" w:rsidRDefault="00192D51">
      <w:pPr>
        <w:pStyle w:val="a3"/>
        <w:spacing w:before="57"/>
        <w:ind w:left="0"/>
        <w:jc w:val="left"/>
        <w:rPr>
          <w:rFonts w:ascii="Courier New"/>
          <w:sz w:val="20"/>
        </w:rPr>
      </w:pPr>
    </w:p>
    <w:p w14:paraId="031CF122" w14:textId="77777777" w:rsidR="00192D51" w:rsidRDefault="00460E6F">
      <w:pPr>
        <w:ind w:left="3861"/>
        <w:rPr>
          <w:rFonts w:ascii="Courier New" w:hAnsi="Courier New"/>
          <w:sz w:val="20"/>
        </w:rPr>
      </w:pPr>
      <w:r>
        <w:rPr>
          <w:rFonts w:ascii="Courier New" w:hAnsi="Courier New"/>
          <w:sz w:val="20"/>
        </w:rPr>
        <w:t>3.3.</w:t>
      </w:r>
      <w:r>
        <w:rPr>
          <w:rFonts w:ascii="Courier New" w:hAnsi="Courier New"/>
          <w:spacing w:val="-5"/>
          <w:sz w:val="20"/>
        </w:rPr>
        <w:t xml:space="preserve"> </w:t>
      </w:r>
      <w:r>
        <w:rPr>
          <w:rFonts w:ascii="Courier New" w:hAnsi="Courier New"/>
          <w:spacing w:val="-2"/>
          <w:sz w:val="20"/>
        </w:rPr>
        <w:t>Выплаты</w:t>
      </w:r>
    </w:p>
    <w:p w14:paraId="085B6066" w14:textId="77777777" w:rsidR="00192D51" w:rsidRDefault="00192D51">
      <w:pPr>
        <w:rPr>
          <w:rFonts w:ascii="Courier New" w:hAnsi="Courier New"/>
          <w:sz w:val="20"/>
        </w:rPr>
        <w:sectPr w:rsidR="00192D51">
          <w:type w:val="continuous"/>
          <w:pgSz w:w="11910" w:h="16840"/>
          <w:pgMar w:top="1400" w:right="425" w:bottom="280" w:left="992" w:header="720" w:footer="720" w:gutter="0"/>
          <w:cols w:space="720"/>
        </w:sectPr>
      </w:pPr>
    </w:p>
    <w:p w14:paraId="348DE1A1"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870"/>
        <w:gridCol w:w="1289"/>
        <w:gridCol w:w="1170"/>
        <w:gridCol w:w="2098"/>
        <w:gridCol w:w="1213"/>
        <w:gridCol w:w="1522"/>
        <w:gridCol w:w="1235"/>
      </w:tblGrid>
      <w:tr w:rsidR="00192D51" w14:paraId="73D9AEE1" w14:textId="77777777">
        <w:trPr>
          <w:trHeight w:val="755"/>
        </w:trPr>
        <w:tc>
          <w:tcPr>
            <w:tcW w:w="704" w:type="dxa"/>
            <w:vMerge w:val="restart"/>
          </w:tcPr>
          <w:p w14:paraId="4215AD47" w14:textId="77777777" w:rsidR="00192D51" w:rsidRDefault="00460E6F">
            <w:pPr>
              <w:pStyle w:val="TableParagraph"/>
              <w:spacing w:before="95"/>
              <w:ind w:left="71"/>
              <w:rPr>
                <w:sz w:val="24"/>
              </w:rPr>
            </w:pPr>
            <w:r>
              <w:rPr>
                <w:sz w:val="24"/>
              </w:rPr>
              <w:t>N</w:t>
            </w:r>
            <w:r>
              <w:rPr>
                <w:spacing w:val="-1"/>
                <w:sz w:val="24"/>
              </w:rPr>
              <w:t xml:space="preserve"> </w:t>
            </w:r>
            <w:r>
              <w:rPr>
                <w:spacing w:val="-5"/>
                <w:sz w:val="24"/>
              </w:rPr>
              <w:t>п/п</w:t>
            </w:r>
          </w:p>
        </w:tc>
        <w:tc>
          <w:tcPr>
            <w:tcW w:w="4329" w:type="dxa"/>
            <w:gridSpan w:val="3"/>
          </w:tcPr>
          <w:p w14:paraId="54A5588B" w14:textId="77777777" w:rsidR="00192D51" w:rsidRDefault="00460E6F">
            <w:pPr>
              <w:pStyle w:val="TableParagraph"/>
              <w:spacing w:before="95"/>
              <w:ind w:left="1679" w:right="51" w:hanging="1618"/>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4833" w:type="dxa"/>
            <w:gridSpan w:val="3"/>
          </w:tcPr>
          <w:p w14:paraId="6642A343" w14:textId="77777777" w:rsidR="00192D51" w:rsidRDefault="00460E6F">
            <w:pPr>
              <w:pStyle w:val="TableParagraph"/>
              <w:spacing w:before="95"/>
              <w:ind w:left="1558" w:right="420" w:hanging="1133"/>
              <w:rPr>
                <w:sz w:val="24"/>
              </w:rPr>
            </w:pPr>
            <w:r>
              <w:rPr>
                <w:sz w:val="24"/>
              </w:rPr>
              <w:t>Документ</w:t>
            </w:r>
            <w:r>
              <w:rPr>
                <w:spacing w:val="-15"/>
                <w:sz w:val="24"/>
              </w:rPr>
              <w:t xml:space="preserve"> </w:t>
            </w:r>
            <w:r>
              <w:rPr>
                <w:sz w:val="24"/>
              </w:rPr>
              <w:t>администратора</w:t>
            </w:r>
            <w:r>
              <w:rPr>
                <w:spacing w:val="-15"/>
                <w:sz w:val="24"/>
              </w:rPr>
              <w:t xml:space="preserve"> </w:t>
            </w:r>
            <w:r>
              <w:rPr>
                <w:sz w:val="24"/>
              </w:rPr>
              <w:t xml:space="preserve">источников </w:t>
            </w:r>
            <w:r>
              <w:rPr>
                <w:spacing w:val="-2"/>
                <w:sz w:val="24"/>
              </w:rPr>
              <w:t>финансирования</w:t>
            </w:r>
          </w:p>
        </w:tc>
        <w:tc>
          <w:tcPr>
            <w:tcW w:w="1235" w:type="dxa"/>
            <w:vMerge w:val="restart"/>
          </w:tcPr>
          <w:p w14:paraId="257E2838" w14:textId="77777777" w:rsidR="00192D51" w:rsidRDefault="00460E6F">
            <w:pPr>
              <w:pStyle w:val="TableParagraph"/>
              <w:spacing w:before="95"/>
              <w:ind w:left="268"/>
              <w:rPr>
                <w:sz w:val="24"/>
              </w:rPr>
            </w:pPr>
            <w:r>
              <w:rPr>
                <w:spacing w:val="-2"/>
                <w:sz w:val="24"/>
              </w:rPr>
              <w:t>Сумма</w:t>
            </w:r>
          </w:p>
        </w:tc>
      </w:tr>
      <w:tr w:rsidR="00192D51" w14:paraId="2ED99396" w14:textId="77777777">
        <w:trPr>
          <w:trHeight w:val="479"/>
        </w:trPr>
        <w:tc>
          <w:tcPr>
            <w:tcW w:w="704" w:type="dxa"/>
            <w:vMerge/>
            <w:tcBorders>
              <w:top w:val="nil"/>
            </w:tcBorders>
          </w:tcPr>
          <w:p w14:paraId="0116D2F8" w14:textId="77777777" w:rsidR="00192D51" w:rsidRDefault="00192D51">
            <w:pPr>
              <w:rPr>
                <w:sz w:val="2"/>
                <w:szCs w:val="2"/>
              </w:rPr>
            </w:pPr>
          </w:p>
        </w:tc>
        <w:tc>
          <w:tcPr>
            <w:tcW w:w="1870" w:type="dxa"/>
          </w:tcPr>
          <w:p w14:paraId="63A836DA" w14:textId="77777777" w:rsidR="00192D51" w:rsidRDefault="00460E6F">
            <w:pPr>
              <w:pStyle w:val="TableParagraph"/>
              <w:spacing w:before="95"/>
              <w:ind w:left="14" w:right="4"/>
              <w:jc w:val="center"/>
              <w:rPr>
                <w:sz w:val="24"/>
              </w:rPr>
            </w:pPr>
            <w:r>
              <w:rPr>
                <w:spacing w:val="-2"/>
                <w:sz w:val="24"/>
              </w:rPr>
              <w:t>наименование</w:t>
            </w:r>
          </w:p>
        </w:tc>
        <w:tc>
          <w:tcPr>
            <w:tcW w:w="1289" w:type="dxa"/>
          </w:tcPr>
          <w:p w14:paraId="474D4354" w14:textId="77777777" w:rsidR="00192D51" w:rsidRDefault="00460E6F">
            <w:pPr>
              <w:pStyle w:val="TableParagraph"/>
              <w:spacing w:before="95"/>
              <w:ind w:left="7"/>
              <w:jc w:val="center"/>
              <w:rPr>
                <w:sz w:val="24"/>
              </w:rPr>
            </w:pPr>
            <w:r>
              <w:rPr>
                <w:spacing w:val="-2"/>
                <w:sz w:val="24"/>
              </w:rPr>
              <w:t>номер</w:t>
            </w:r>
          </w:p>
        </w:tc>
        <w:tc>
          <w:tcPr>
            <w:tcW w:w="1170" w:type="dxa"/>
          </w:tcPr>
          <w:p w14:paraId="7A1CD5AA" w14:textId="77777777" w:rsidR="00192D51" w:rsidRDefault="00460E6F">
            <w:pPr>
              <w:pStyle w:val="TableParagraph"/>
              <w:spacing w:before="95"/>
              <w:ind w:left="5" w:right="2"/>
              <w:jc w:val="center"/>
              <w:rPr>
                <w:sz w:val="24"/>
              </w:rPr>
            </w:pPr>
            <w:r>
              <w:rPr>
                <w:spacing w:val="-4"/>
                <w:sz w:val="24"/>
              </w:rPr>
              <w:t>дата</w:t>
            </w:r>
          </w:p>
        </w:tc>
        <w:tc>
          <w:tcPr>
            <w:tcW w:w="2098" w:type="dxa"/>
          </w:tcPr>
          <w:p w14:paraId="3F3DC708" w14:textId="77777777" w:rsidR="00192D51" w:rsidRDefault="00460E6F">
            <w:pPr>
              <w:pStyle w:val="TableParagraph"/>
              <w:spacing w:before="95"/>
              <w:ind w:left="12" w:right="7"/>
              <w:jc w:val="center"/>
              <w:rPr>
                <w:sz w:val="24"/>
              </w:rPr>
            </w:pPr>
            <w:r>
              <w:rPr>
                <w:spacing w:val="-2"/>
                <w:sz w:val="24"/>
              </w:rPr>
              <w:t>наименование</w:t>
            </w:r>
          </w:p>
        </w:tc>
        <w:tc>
          <w:tcPr>
            <w:tcW w:w="1213" w:type="dxa"/>
          </w:tcPr>
          <w:p w14:paraId="40094384" w14:textId="77777777" w:rsidR="00192D51" w:rsidRDefault="00460E6F">
            <w:pPr>
              <w:pStyle w:val="TableParagraph"/>
              <w:spacing w:before="95"/>
              <w:ind w:left="5"/>
              <w:jc w:val="center"/>
              <w:rPr>
                <w:sz w:val="24"/>
              </w:rPr>
            </w:pPr>
            <w:r>
              <w:rPr>
                <w:spacing w:val="-2"/>
                <w:sz w:val="24"/>
              </w:rPr>
              <w:t>номер</w:t>
            </w:r>
          </w:p>
        </w:tc>
        <w:tc>
          <w:tcPr>
            <w:tcW w:w="1522" w:type="dxa"/>
          </w:tcPr>
          <w:p w14:paraId="3E6FEEFA" w14:textId="77777777" w:rsidR="00192D51" w:rsidRDefault="00460E6F">
            <w:pPr>
              <w:pStyle w:val="TableParagraph"/>
              <w:spacing w:before="95"/>
              <w:ind w:left="13" w:right="12"/>
              <w:jc w:val="center"/>
              <w:rPr>
                <w:sz w:val="24"/>
              </w:rPr>
            </w:pPr>
            <w:r>
              <w:rPr>
                <w:spacing w:val="-4"/>
                <w:sz w:val="24"/>
              </w:rPr>
              <w:t>дата</w:t>
            </w:r>
          </w:p>
        </w:tc>
        <w:tc>
          <w:tcPr>
            <w:tcW w:w="1235" w:type="dxa"/>
            <w:vMerge/>
            <w:tcBorders>
              <w:top w:val="nil"/>
            </w:tcBorders>
          </w:tcPr>
          <w:p w14:paraId="672FC65C" w14:textId="77777777" w:rsidR="00192D51" w:rsidRDefault="00192D51">
            <w:pPr>
              <w:rPr>
                <w:sz w:val="2"/>
                <w:szCs w:val="2"/>
              </w:rPr>
            </w:pPr>
          </w:p>
        </w:tc>
      </w:tr>
      <w:tr w:rsidR="00192D51" w14:paraId="3C9A7BDE" w14:textId="77777777">
        <w:trPr>
          <w:trHeight w:val="482"/>
        </w:trPr>
        <w:tc>
          <w:tcPr>
            <w:tcW w:w="704" w:type="dxa"/>
          </w:tcPr>
          <w:p w14:paraId="6BFFA500" w14:textId="77777777" w:rsidR="00192D51" w:rsidRDefault="00460E6F">
            <w:pPr>
              <w:pStyle w:val="TableParagraph"/>
              <w:spacing w:before="95"/>
              <w:ind w:left="6"/>
              <w:jc w:val="center"/>
              <w:rPr>
                <w:sz w:val="24"/>
              </w:rPr>
            </w:pPr>
            <w:r>
              <w:rPr>
                <w:spacing w:val="-10"/>
                <w:sz w:val="24"/>
              </w:rPr>
              <w:t>1</w:t>
            </w:r>
          </w:p>
        </w:tc>
        <w:tc>
          <w:tcPr>
            <w:tcW w:w="1870" w:type="dxa"/>
          </w:tcPr>
          <w:p w14:paraId="4969E417" w14:textId="77777777" w:rsidR="00192D51" w:rsidRDefault="00460E6F">
            <w:pPr>
              <w:pStyle w:val="TableParagraph"/>
              <w:spacing w:before="95"/>
              <w:ind w:left="14" w:right="4"/>
              <w:jc w:val="center"/>
              <w:rPr>
                <w:sz w:val="24"/>
              </w:rPr>
            </w:pPr>
            <w:r>
              <w:rPr>
                <w:spacing w:val="-10"/>
                <w:sz w:val="24"/>
              </w:rPr>
              <w:t>2</w:t>
            </w:r>
          </w:p>
        </w:tc>
        <w:tc>
          <w:tcPr>
            <w:tcW w:w="1289" w:type="dxa"/>
          </w:tcPr>
          <w:p w14:paraId="7E602031" w14:textId="77777777" w:rsidR="00192D51" w:rsidRDefault="00460E6F">
            <w:pPr>
              <w:pStyle w:val="TableParagraph"/>
              <w:spacing w:before="95"/>
              <w:ind w:left="7" w:right="2"/>
              <w:jc w:val="center"/>
              <w:rPr>
                <w:sz w:val="24"/>
              </w:rPr>
            </w:pPr>
            <w:r>
              <w:rPr>
                <w:spacing w:val="-10"/>
                <w:sz w:val="24"/>
              </w:rPr>
              <w:t>3</w:t>
            </w:r>
          </w:p>
        </w:tc>
        <w:tc>
          <w:tcPr>
            <w:tcW w:w="1170" w:type="dxa"/>
          </w:tcPr>
          <w:p w14:paraId="48BFEFD6" w14:textId="77777777" w:rsidR="00192D51" w:rsidRDefault="00460E6F">
            <w:pPr>
              <w:pStyle w:val="TableParagraph"/>
              <w:spacing w:before="95"/>
              <w:ind w:left="5"/>
              <w:jc w:val="center"/>
              <w:rPr>
                <w:sz w:val="24"/>
              </w:rPr>
            </w:pPr>
            <w:r>
              <w:rPr>
                <w:spacing w:val="-10"/>
                <w:sz w:val="24"/>
              </w:rPr>
              <w:t>4</w:t>
            </w:r>
          </w:p>
        </w:tc>
        <w:tc>
          <w:tcPr>
            <w:tcW w:w="2098" w:type="dxa"/>
          </w:tcPr>
          <w:p w14:paraId="0660BE49" w14:textId="77777777" w:rsidR="00192D51" w:rsidRDefault="00460E6F">
            <w:pPr>
              <w:pStyle w:val="TableParagraph"/>
              <w:spacing w:before="95"/>
              <w:ind w:left="12" w:right="6"/>
              <w:jc w:val="center"/>
              <w:rPr>
                <w:sz w:val="24"/>
              </w:rPr>
            </w:pPr>
            <w:r>
              <w:rPr>
                <w:spacing w:val="-10"/>
                <w:sz w:val="24"/>
              </w:rPr>
              <w:t>5</w:t>
            </w:r>
          </w:p>
        </w:tc>
        <w:tc>
          <w:tcPr>
            <w:tcW w:w="1213" w:type="dxa"/>
          </w:tcPr>
          <w:p w14:paraId="4870AC51" w14:textId="77777777" w:rsidR="00192D51" w:rsidRDefault="00460E6F">
            <w:pPr>
              <w:pStyle w:val="TableParagraph"/>
              <w:spacing w:before="95"/>
              <w:ind w:left="5" w:right="2"/>
              <w:jc w:val="center"/>
              <w:rPr>
                <w:sz w:val="24"/>
              </w:rPr>
            </w:pPr>
            <w:r>
              <w:rPr>
                <w:spacing w:val="-10"/>
                <w:sz w:val="24"/>
              </w:rPr>
              <w:t>6</w:t>
            </w:r>
          </w:p>
        </w:tc>
        <w:tc>
          <w:tcPr>
            <w:tcW w:w="1522" w:type="dxa"/>
          </w:tcPr>
          <w:p w14:paraId="258F894D" w14:textId="77777777" w:rsidR="00192D51" w:rsidRDefault="00460E6F">
            <w:pPr>
              <w:pStyle w:val="TableParagraph"/>
              <w:spacing w:before="95"/>
              <w:ind w:left="13" w:right="9"/>
              <w:jc w:val="center"/>
              <w:rPr>
                <w:sz w:val="24"/>
              </w:rPr>
            </w:pPr>
            <w:r>
              <w:rPr>
                <w:spacing w:val="-10"/>
                <w:sz w:val="24"/>
              </w:rPr>
              <w:t>7</w:t>
            </w:r>
          </w:p>
        </w:tc>
        <w:tc>
          <w:tcPr>
            <w:tcW w:w="1235" w:type="dxa"/>
          </w:tcPr>
          <w:p w14:paraId="0E931BB4" w14:textId="77777777" w:rsidR="00192D51" w:rsidRDefault="00460E6F">
            <w:pPr>
              <w:pStyle w:val="TableParagraph"/>
              <w:spacing w:before="95"/>
              <w:ind w:left="2"/>
              <w:jc w:val="center"/>
              <w:rPr>
                <w:sz w:val="24"/>
              </w:rPr>
            </w:pPr>
            <w:r>
              <w:rPr>
                <w:spacing w:val="-10"/>
                <w:sz w:val="24"/>
              </w:rPr>
              <w:t>8</w:t>
            </w:r>
          </w:p>
        </w:tc>
      </w:tr>
      <w:tr w:rsidR="00192D51" w14:paraId="1B01AA86" w14:textId="77777777">
        <w:trPr>
          <w:trHeight w:val="480"/>
        </w:trPr>
        <w:tc>
          <w:tcPr>
            <w:tcW w:w="704" w:type="dxa"/>
          </w:tcPr>
          <w:p w14:paraId="0D8EC553" w14:textId="77777777" w:rsidR="00192D51" w:rsidRDefault="00192D51">
            <w:pPr>
              <w:pStyle w:val="TableParagraph"/>
              <w:rPr>
                <w:sz w:val="20"/>
              </w:rPr>
            </w:pPr>
          </w:p>
        </w:tc>
        <w:tc>
          <w:tcPr>
            <w:tcW w:w="1870" w:type="dxa"/>
          </w:tcPr>
          <w:p w14:paraId="3934B42E" w14:textId="77777777" w:rsidR="00192D51" w:rsidRDefault="00192D51">
            <w:pPr>
              <w:pStyle w:val="TableParagraph"/>
              <w:rPr>
                <w:sz w:val="20"/>
              </w:rPr>
            </w:pPr>
          </w:p>
        </w:tc>
        <w:tc>
          <w:tcPr>
            <w:tcW w:w="1289" w:type="dxa"/>
          </w:tcPr>
          <w:p w14:paraId="35F116F0" w14:textId="77777777" w:rsidR="00192D51" w:rsidRDefault="00192D51">
            <w:pPr>
              <w:pStyle w:val="TableParagraph"/>
              <w:rPr>
                <w:sz w:val="20"/>
              </w:rPr>
            </w:pPr>
          </w:p>
        </w:tc>
        <w:tc>
          <w:tcPr>
            <w:tcW w:w="1170" w:type="dxa"/>
          </w:tcPr>
          <w:p w14:paraId="7D09C0F0" w14:textId="77777777" w:rsidR="00192D51" w:rsidRDefault="00192D51">
            <w:pPr>
              <w:pStyle w:val="TableParagraph"/>
              <w:rPr>
                <w:sz w:val="20"/>
              </w:rPr>
            </w:pPr>
          </w:p>
        </w:tc>
        <w:tc>
          <w:tcPr>
            <w:tcW w:w="2098" w:type="dxa"/>
          </w:tcPr>
          <w:p w14:paraId="7A3BA986" w14:textId="77777777" w:rsidR="00192D51" w:rsidRDefault="00192D51">
            <w:pPr>
              <w:pStyle w:val="TableParagraph"/>
              <w:rPr>
                <w:sz w:val="20"/>
              </w:rPr>
            </w:pPr>
          </w:p>
        </w:tc>
        <w:tc>
          <w:tcPr>
            <w:tcW w:w="1213" w:type="dxa"/>
          </w:tcPr>
          <w:p w14:paraId="5DE38113" w14:textId="77777777" w:rsidR="00192D51" w:rsidRDefault="00192D51">
            <w:pPr>
              <w:pStyle w:val="TableParagraph"/>
              <w:rPr>
                <w:sz w:val="20"/>
              </w:rPr>
            </w:pPr>
          </w:p>
        </w:tc>
        <w:tc>
          <w:tcPr>
            <w:tcW w:w="1522" w:type="dxa"/>
          </w:tcPr>
          <w:p w14:paraId="7BDB986E" w14:textId="77777777" w:rsidR="00192D51" w:rsidRDefault="00192D51">
            <w:pPr>
              <w:pStyle w:val="TableParagraph"/>
              <w:rPr>
                <w:sz w:val="20"/>
              </w:rPr>
            </w:pPr>
          </w:p>
        </w:tc>
        <w:tc>
          <w:tcPr>
            <w:tcW w:w="1235" w:type="dxa"/>
          </w:tcPr>
          <w:p w14:paraId="3273AEB2" w14:textId="77777777" w:rsidR="00192D51" w:rsidRDefault="00192D51">
            <w:pPr>
              <w:pStyle w:val="TableParagraph"/>
              <w:rPr>
                <w:sz w:val="20"/>
              </w:rPr>
            </w:pPr>
          </w:p>
        </w:tc>
      </w:tr>
      <w:tr w:rsidR="00192D51" w14:paraId="7B1F4590" w14:textId="77777777">
        <w:trPr>
          <w:trHeight w:val="479"/>
        </w:trPr>
        <w:tc>
          <w:tcPr>
            <w:tcW w:w="704" w:type="dxa"/>
          </w:tcPr>
          <w:p w14:paraId="29F79193" w14:textId="77777777" w:rsidR="00192D51" w:rsidRDefault="00192D51">
            <w:pPr>
              <w:pStyle w:val="TableParagraph"/>
              <w:rPr>
                <w:sz w:val="20"/>
              </w:rPr>
            </w:pPr>
          </w:p>
        </w:tc>
        <w:tc>
          <w:tcPr>
            <w:tcW w:w="1870" w:type="dxa"/>
          </w:tcPr>
          <w:p w14:paraId="19988567" w14:textId="77777777" w:rsidR="00192D51" w:rsidRDefault="00192D51">
            <w:pPr>
              <w:pStyle w:val="TableParagraph"/>
              <w:rPr>
                <w:sz w:val="20"/>
              </w:rPr>
            </w:pPr>
          </w:p>
        </w:tc>
        <w:tc>
          <w:tcPr>
            <w:tcW w:w="1289" w:type="dxa"/>
          </w:tcPr>
          <w:p w14:paraId="0B428176" w14:textId="77777777" w:rsidR="00192D51" w:rsidRDefault="00192D51">
            <w:pPr>
              <w:pStyle w:val="TableParagraph"/>
              <w:rPr>
                <w:sz w:val="20"/>
              </w:rPr>
            </w:pPr>
          </w:p>
        </w:tc>
        <w:tc>
          <w:tcPr>
            <w:tcW w:w="1170" w:type="dxa"/>
          </w:tcPr>
          <w:p w14:paraId="116D3275" w14:textId="77777777" w:rsidR="00192D51" w:rsidRDefault="00192D51">
            <w:pPr>
              <w:pStyle w:val="TableParagraph"/>
              <w:rPr>
                <w:sz w:val="20"/>
              </w:rPr>
            </w:pPr>
          </w:p>
        </w:tc>
        <w:tc>
          <w:tcPr>
            <w:tcW w:w="2098" w:type="dxa"/>
          </w:tcPr>
          <w:p w14:paraId="25357AE3" w14:textId="77777777" w:rsidR="00192D51" w:rsidRDefault="00192D51">
            <w:pPr>
              <w:pStyle w:val="TableParagraph"/>
              <w:rPr>
                <w:sz w:val="20"/>
              </w:rPr>
            </w:pPr>
          </w:p>
        </w:tc>
        <w:tc>
          <w:tcPr>
            <w:tcW w:w="1213" w:type="dxa"/>
          </w:tcPr>
          <w:p w14:paraId="0FB81BC7" w14:textId="77777777" w:rsidR="00192D51" w:rsidRDefault="00192D51">
            <w:pPr>
              <w:pStyle w:val="TableParagraph"/>
              <w:rPr>
                <w:sz w:val="20"/>
              </w:rPr>
            </w:pPr>
          </w:p>
        </w:tc>
        <w:tc>
          <w:tcPr>
            <w:tcW w:w="1522" w:type="dxa"/>
          </w:tcPr>
          <w:p w14:paraId="250E5572" w14:textId="77777777" w:rsidR="00192D51" w:rsidRDefault="00192D51">
            <w:pPr>
              <w:pStyle w:val="TableParagraph"/>
              <w:rPr>
                <w:sz w:val="20"/>
              </w:rPr>
            </w:pPr>
          </w:p>
        </w:tc>
        <w:tc>
          <w:tcPr>
            <w:tcW w:w="1235" w:type="dxa"/>
          </w:tcPr>
          <w:p w14:paraId="31F0BA13" w14:textId="77777777" w:rsidR="00192D51" w:rsidRDefault="00192D51">
            <w:pPr>
              <w:pStyle w:val="TableParagraph"/>
              <w:rPr>
                <w:sz w:val="20"/>
              </w:rPr>
            </w:pPr>
          </w:p>
        </w:tc>
      </w:tr>
      <w:tr w:rsidR="00192D51" w14:paraId="7E73EBC1" w14:textId="77777777">
        <w:trPr>
          <w:trHeight w:val="479"/>
        </w:trPr>
        <w:tc>
          <w:tcPr>
            <w:tcW w:w="704" w:type="dxa"/>
          </w:tcPr>
          <w:p w14:paraId="79BC9D45" w14:textId="77777777" w:rsidR="00192D51" w:rsidRDefault="00192D51">
            <w:pPr>
              <w:pStyle w:val="TableParagraph"/>
              <w:rPr>
                <w:sz w:val="20"/>
              </w:rPr>
            </w:pPr>
          </w:p>
        </w:tc>
        <w:tc>
          <w:tcPr>
            <w:tcW w:w="1870" w:type="dxa"/>
          </w:tcPr>
          <w:p w14:paraId="53EA58ED" w14:textId="77777777" w:rsidR="00192D51" w:rsidRDefault="00192D51">
            <w:pPr>
              <w:pStyle w:val="TableParagraph"/>
              <w:rPr>
                <w:sz w:val="20"/>
              </w:rPr>
            </w:pPr>
          </w:p>
        </w:tc>
        <w:tc>
          <w:tcPr>
            <w:tcW w:w="1289" w:type="dxa"/>
          </w:tcPr>
          <w:p w14:paraId="6062557C" w14:textId="77777777" w:rsidR="00192D51" w:rsidRDefault="00192D51">
            <w:pPr>
              <w:pStyle w:val="TableParagraph"/>
              <w:rPr>
                <w:sz w:val="20"/>
              </w:rPr>
            </w:pPr>
          </w:p>
        </w:tc>
        <w:tc>
          <w:tcPr>
            <w:tcW w:w="1170" w:type="dxa"/>
          </w:tcPr>
          <w:p w14:paraId="37766AA3" w14:textId="77777777" w:rsidR="00192D51" w:rsidRDefault="00192D51">
            <w:pPr>
              <w:pStyle w:val="TableParagraph"/>
              <w:rPr>
                <w:sz w:val="20"/>
              </w:rPr>
            </w:pPr>
          </w:p>
        </w:tc>
        <w:tc>
          <w:tcPr>
            <w:tcW w:w="2098" w:type="dxa"/>
          </w:tcPr>
          <w:p w14:paraId="54E5BAF7" w14:textId="77777777" w:rsidR="00192D51" w:rsidRDefault="00192D51">
            <w:pPr>
              <w:pStyle w:val="TableParagraph"/>
              <w:rPr>
                <w:sz w:val="20"/>
              </w:rPr>
            </w:pPr>
          </w:p>
        </w:tc>
        <w:tc>
          <w:tcPr>
            <w:tcW w:w="1213" w:type="dxa"/>
          </w:tcPr>
          <w:p w14:paraId="0C428813" w14:textId="77777777" w:rsidR="00192D51" w:rsidRDefault="00192D51">
            <w:pPr>
              <w:pStyle w:val="TableParagraph"/>
              <w:rPr>
                <w:sz w:val="20"/>
              </w:rPr>
            </w:pPr>
          </w:p>
        </w:tc>
        <w:tc>
          <w:tcPr>
            <w:tcW w:w="1522" w:type="dxa"/>
          </w:tcPr>
          <w:p w14:paraId="6F6AFB6B" w14:textId="77777777" w:rsidR="00192D51" w:rsidRDefault="00192D51">
            <w:pPr>
              <w:pStyle w:val="TableParagraph"/>
              <w:rPr>
                <w:sz w:val="20"/>
              </w:rPr>
            </w:pPr>
          </w:p>
        </w:tc>
        <w:tc>
          <w:tcPr>
            <w:tcW w:w="1235" w:type="dxa"/>
          </w:tcPr>
          <w:p w14:paraId="763C32C0" w14:textId="77777777" w:rsidR="00192D51" w:rsidRDefault="00192D51">
            <w:pPr>
              <w:pStyle w:val="TableParagraph"/>
              <w:rPr>
                <w:sz w:val="20"/>
              </w:rPr>
            </w:pPr>
          </w:p>
        </w:tc>
      </w:tr>
      <w:tr w:rsidR="00192D51" w14:paraId="690736EA" w14:textId="77777777">
        <w:trPr>
          <w:trHeight w:val="479"/>
        </w:trPr>
        <w:tc>
          <w:tcPr>
            <w:tcW w:w="704" w:type="dxa"/>
          </w:tcPr>
          <w:p w14:paraId="40283CA1" w14:textId="77777777" w:rsidR="00192D51" w:rsidRDefault="00192D51">
            <w:pPr>
              <w:pStyle w:val="TableParagraph"/>
              <w:rPr>
                <w:sz w:val="20"/>
              </w:rPr>
            </w:pPr>
          </w:p>
        </w:tc>
        <w:tc>
          <w:tcPr>
            <w:tcW w:w="1870" w:type="dxa"/>
          </w:tcPr>
          <w:p w14:paraId="62AACD85" w14:textId="77777777" w:rsidR="00192D51" w:rsidRDefault="00192D51">
            <w:pPr>
              <w:pStyle w:val="TableParagraph"/>
              <w:rPr>
                <w:sz w:val="20"/>
              </w:rPr>
            </w:pPr>
          </w:p>
        </w:tc>
        <w:tc>
          <w:tcPr>
            <w:tcW w:w="1289" w:type="dxa"/>
          </w:tcPr>
          <w:p w14:paraId="4D9B49C6" w14:textId="77777777" w:rsidR="00192D51" w:rsidRDefault="00192D51">
            <w:pPr>
              <w:pStyle w:val="TableParagraph"/>
              <w:rPr>
                <w:sz w:val="20"/>
              </w:rPr>
            </w:pPr>
          </w:p>
        </w:tc>
        <w:tc>
          <w:tcPr>
            <w:tcW w:w="1170" w:type="dxa"/>
          </w:tcPr>
          <w:p w14:paraId="5969FE54" w14:textId="77777777" w:rsidR="00192D51" w:rsidRDefault="00192D51">
            <w:pPr>
              <w:pStyle w:val="TableParagraph"/>
              <w:rPr>
                <w:sz w:val="20"/>
              </w:rPr>
            </w:pPr>
          </w:p>
        </w:tc>
        <w:tc>
          <w:tcPr>
            <w:tcW w:w="2098" w:type="dxa"/>
          </w:tcPr>
          <w:p w14:paraId="524ECEB5" w14:textId="77777777" w:rsidR="00192D51" w:rsidRDefault="00192D51">
            <w:pPr>
              <w:pStyle w:val="TableParagraph"/>
              <w:rPr>
                <w:sz w:val="20"/>
              </w:rPr>
            </w:pPr>
          </w:p>
        </w:tc>
        <w:tc>
          <w:tcPr>
            <w:tcW w:w="1213" w:type="dxa"/>
          </w:tcPr>
          <w:p w14:paraId="345CC8B3" w14:textId="77777777" w:rsidR="00192D51" w:rsidRDefault="00192D51">
            <w:pPr>
              <w:pStyle w:val="TableParagraph"/>
              <w:rPr>
                <w:sz w:val="20"/>
              </w:rPr>
            </w:pPr>
          </w:p>
        </w:tc>
        <w:tc>
          <w:tcPr>
            <w:tcW w:w="1522" w:type="dxa"/>
          </w:tcPr>
          <w:p w14:paraId="668C57C9" w14:textId="77777777" w:rsidR="00192D51" w:rsidRDefault="00192D51">
            <w:pPr>
              <w:pStyle w:val="TableParagraph"/>
              <w:rPr>
                <w:sz w:val="20"/>
              </w:rPr>
            </w:pPr>
          </w:p>
        </w:tc>
        <w:tc>
          <w:tcPr>
            <w:tcW w:w="1235" w:type="dxa"/>
          </w:tcPr>
          <w:p w14:paraId="3110B547" w14:textId="77777777" w:rsidR="00192D51" w:rsidRDefault="00192D51">
            <w:pPr>
              <w:pStyle w:val="TableParagraph"/>
              <w:rPr>
                <w:sz w:val="20"/>
              </w:rPr>
            </w:pPr>
          </w:p>
        </w:tc>
      </w:tr>
      <w:tr w:rsidR="00192D51" w14:paraId="73FAF7F2" w14:textId="77777777">
        <w:trPr>
          <w:trHeight w:val="481"/>
        </w:trPr>
        <w:tc>
          <w:tcPr>
            <w:tcW w:w="8344" w:type="dxa"/>
            <w:gridSpan w:val="6"/>
            <w:tcBorders>
              <w:left w:val="nil"/>
              <w:bottom w:val="nil"/>
            </w:tcBorders>
          </w:tcPr>
          <w:p w14:paraId="54D28BD8" w14:textId="77777777" w:rsidR="00192D51" w:rsidRDefault="00192D51">
            <w:pPr>
              <w:pStyle w:val="TableParagraph"/>
              <w:rPr>
                <w:sz w:val="20"/>
              </w:rPr>
            </w:pPr>
          </w:p>
        </w:tc>
        <w:tc>
          <w:tcPr>
            <w:tcW w:w="1522" w:type="dxa"/>
          </w:tcPr>
          <w:p w14:paraId="2C4BB955" w14:textId="77777777" w:rsidR="00192D51" w:rsidRDefault="00460E6F">
            <w:pPr>
              <w:pStyle w:val="TableParagraph"/>
              <w:spacing w:before="95"/>
              <w:ind w:left="59"/>
              <w:rPr>
                <w:sz w:val="24"/>
              </w:rPr>
            </w:pPr>
            <w:r>
              <w:rPr>
                <w:spacing w:val="-2"/>
                <w:sz w:val="24"/>
              </w:rPr>
              <w:t>Итого</w:t>
            </w:r>
          </w:p>
        </w:tc>
        <w:tc>
          <w:tcPr>
            <w:tcW w:w="1235" w:type="dxa"/>
          </w:tcPr>
          <w:p w14:paraId="7011BFE0" w14:textId="77777777" w:rsidR="00192D51" w:rsidRDefault="00192D51">
            <w:pPr>
              <w:pStyle w:val="TableParagraph"/>
              <w:rPr>
                <w:sz w:val="20"/>
              </w:rPr>
            </w:pPr>
          </w:p>
        </w:tc>
      </w:tr>
    </w:tbl>
    <w:p w14:paraId="7E06FD9D" w14:textId="77777777" w:rsidR="00192D51" w:rsidRDefault="00192D51">
      <w:pPr>
        <w:pStyle w:val="a3"/>
        <w:spacing w:before="55"/>
        <w:ind w:left="0"/>
        <w:jc w:val="left"/>
        <w:rPr>
          <w:rFonts w:ascii="Courier New"/>
          <w:sz w:val="20"/>
        </w:rPr>
      </w:pPr>
    </w:p>
    <w:p w14:paraId="6D3C763B" w14:textId="77777777" w:rsidR="00192D51" w:rsidRDefault="00460E6F">
      <w:pPr>
        <w:tabs>
          <w:tab w:val="left" w:pos="4484"/>
          <w:tab w:val="left" w:pos="5684"/>
          <w:tab w:val="left" w:pos="7845"/>
          <w:tab w:val="left" w:pos="9045"/>
        </w:tabs>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3909B9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DACACF8" w14:textId="77777777" w:rsidR="00192D51" w:rsidRDefault="00460E6F">
      <w:pPr>
        <w:spacing w:line="217" w:lineRule="exact"/>
        <w:ind w:left="4393" w:right="3776"/>
        <w:jc w:val="center"/>
        <w:rPr>
          <w:rFonts w:ascii="Courier New" w:hAnsi="Courier New"/>
          <w:sz w:val="20"/>
        </w:rPr>
      </w:pPr>
      <w:r>
        <w:rPr>
          <w:rFonts w:ascii="Courier New" w:hAnsi="Courier New"/>
          <w:spacing w:val="-2"/>
          <w:sz w:val="20"/>
        </w:rPr>
        <w:t>подписи)</w:t>
      </w:r>
    </w:p>
    <w:p w14:paraId="04746EC7" w14:textId="77777777" w:rsidR="00192D51" w:rsidRDefault="00192D51">
      <w:pPr>
        <w:spacing w:line="217" w:lineRule="exact"/>
        <w:jc w:val="center"/>
        <w:rPr>
          <w:rFonts w:ascii="Courier New" w:hAnsi="Courier New"/>
          <w:sz w:val="20"/>
        </w:rPr>
        <w:sectPr w:rsidR="00192D51">
          <w:pgSz w:w="16840" w:h="11910" w:orient="landscape"/>
          <w:pgMar w:top="1100" w:right="2409" w:bottom="280" w:left="1275" w:header="720" w:footer="720" w:gutter="0"/>
          <w:cols w:space="720"/>
        </w:sectPr>
      </w:pPr>
    </w:p>
    <w:p w14:paraId="01CA831E"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lastRenderedPageBreak/>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114B990" w14:textId="77777777" w:rsidR="00192D51" w:rsidRDefault="00460E6F">
      <w:pPr>
        <w:spacing w:before="10"/>
        <w:rPr>
          <w:rFonts w:ascii="Courier New"/>
          <w:sz w:val="20"/>
        </w:rPr>
      </w:pPr>
      <w:r>
        <w:br w:type="column"/>
      </w:r>
    </w:p>
    <w:p w14:paraId="231FB4D7" w14:textId="77777777" w:rsidR="00192D51" w:rsidRDefault="00460E6F">
      <w:pPr>
        <w:tabs>
          <w:tab w:val="left" w:pos="2850"/>
        </w:tabs>
        <w:ind w:left="165"/>
        <w:rPr>
          <w:sz w:val="20"/>
        </w:rPr>
      </w:pPr>
      <w:r>
        <w:rPr>
          <w:rFonts w:ascii="Courier New" w:hAnsi="Courier New"/>
          <w:sz w:val="20"/>
        </w:rPr>
        <w:t xml:space="preserve">Номер страницы </w:t>
      </w:r>
      <w:r>
        <w:rPr>
          <w:sz w:val="20"/>
          <w:u w:val="single"/>
        </w:rPr>
        <w:tab/>
      </w:r>
    </w:p>
    <w:p w14:paraId="12695953" w14:textId="77777777" w:rsidR="00192D51" w:rsidRDefault="00460E6F">
      <w:pPr>
        <w:tabs>
          <w:tab w:val="left" w:pos="2849"/>
        </w:tabs>
        <w:spacing w:before="2"/>
        <w:ind w:left="165"/>
        <w:rPr>
          <w:sz w:val="20"/>
        </w:rPr>
      </w:pPr>
      <w:r>
        <w:rPr>
          <w:rFonts w:ascii="Courier New" w:hAnsi="Courier New"/>
          <w:sz w:val="20"/>
        </w:rPr>
        <w:t xml:space="preserve">Всего страниц </w:t>
      </w:r>
      <w:r>
        <w:rPr>
          <w:sz w:val="20"/>
          <w:u w:val="single"/>
        </w:rPr>
        <w:tab/>
      </w:r>
    </w:p>
    <w:p w14:paraId="6E9487FC" w14:textId="77777777" w:rsidR="00192D51" w:rsidRDefault="00192D51">
      <w:pPr>
        <w:rPr>
          <w:sz w:val="20"/>
        </w:rPr>
        <w:sectPr w:rsidR="00192D51">
          <w:type w:val="continuous"/>
          <w:pgSz w:w="16840" w:h="11910" w:orient="landscape"/>
          <w:pgMar w:top="840" w:right="2409" w:bottom="280" w:left="1275" w:header="720" w:footer="720" w:gutter="0"/>
          <w:cols w:num="2" w:space="720" w:equalWidth="0">
            <w:col w:w="3086" w:space="3275"/>
            <w:col w:w="6795"/>
          </w:cols>
        </w:sectPr>
      </w:pPr>
    </w:p>
    <w:p w14:paraId="5331CFA6" w14:textId="77777777" w:rsidR="00192D51" w:rsidRDefault="00460E6F">
      <w:pPr>
        <w:spacing w:before="73"/>
        <w:ind w:left="7198" w:right="421"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8F7EBF2" w14:textId="74E910C9" w:rsidR="00192D51" w:rsidRDefault="00460E6F">
      <w:pPr>
        <w:spacing w:before="1"/>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A23782F" w14:textId="77777777" w:rsidR="00192D51" w:rsidRDefault="00192D51">
      <w:pPr>
        <w:pStyle w:val="a3"/>
        <w:spacing w:before="12"/>
        <w:ind w:left="0"/>
        <w:jc w:val="left"/>
        <w:rPr>
          <w:sz w:val="24"/>
        </w:rPr>
      </w:pPr>
    </w:p>
    <w:p w14:paraId="5DC671AC" w14:textId="77777777" w:rsidR="00192D51" w:rsidRDefault="00460E6F">
      <w:pPr>
        <w:tabs>
          <w:tab w:val="left" w:pos="8181"/>
        </w:tabs>
        <w:spacing w:line="226" w:lineRule="exact"/>
        <w:ind w:left="3981"/>
        <w:rPr>
          <w:rFonts w:ascii="Courier New" w:hAnsi="Courier New"/>
          <w:sz w:val="20"/>
        </w:rPr>
      </w:pPr>
      <w:bookmarkStart w:id="92" w:name="_bookmark85"/>
      <w:bookmarkEnd w:id="92"/>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2103C215" w14:textId="77777777" w:rsidR="00192D51" w:rsidRDefault="00460E6F">
      <w:pPr>
        <w:tabs>
          <w:tab w:val="left" w:pos="6599"/>
        </w:tabs>
        <w:spacing w:line="226" w:lineRule="exact"/>
        <w:ind w:right="1630"/>
        <w:jc w:val="right"/>
        <w:rPr>
          <w:rFonts w:ascii="Courier New" w:hAnsi="Courier New"/>
          <w:sz w:val="20"/>
        </w:rPr>
      </w:pP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28395701" w14:textId="77777777" w:rsidR="00192D51" w:rsidRDefault="00460E6F">
      <w:pPr>
        <w:tabs>
          <w:tab w:val="left" w:pos="3840"/>
        </w:tabs>
        <w:spacing w:before="1" w:line="226" w:lineRule="exact"/>
        <w:ind w:right="162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CB7DC2" w14:textId="77777777" w:rsidR="00192D51" w:rsidRDefault="00460E6F">
      <w:pPr>
        <w:tabs>
          <w:tab w:val="left" w:pos="4319"/>
          <w:tab w:val="left" w:pos="6239"/>
          <w:tab w:val="left" w:pos="7079"/>
        </w:tabs>
        <w:spacing w:line="226" w:lineRule="exact"/>
        <w:ind w:right="1630"/>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A43E64" w14:textId="77777777" w:rsidR="00192D51" w:rsidRDefault="00460E6F">
      <w:pPr>
        <w:tabs>
          <w:tab w:val="left" w:pos="4745"/>
          <w:tab w:val="left" w:pos="5345"/>
          <w:tab w:val="left" w:pos="7581"/>
          <w:tab w:val="left" w:pos="8181"/>
          <w:tab w:val="left" w:pos="9021"/>
        </w:tabs>
        <w:spacing w:before="2"/>
        <w:ind w:left="2301" w:right="1629" w:firstLine="20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6FA3DAC" w14:textId="77777777" w:rsidR="00192D51" w:rsidRDefault="00460E6F">
      <w:pPr>
        <w:tabs>
          <w:tab w:val="left" w:pos="9022"/>
        </w:tabs>
        <w:spacing w:line="242" w:lineRule="auto"/>
        <w:ind w:left="5302" w:right="1628" w:firstLine="2880"/>
        <w:jc w:val="right"/>
        <w:rPr>
          <w:rFonts w:ascii="Courier New" w:hAnsi="Courier New"/>
          <w:sz w:val="20"/>
        </w:rPr>
      </w:pP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CC3ED" w14:textId="77777777" w:rsidR="00192D51" w:rsidRDefault="00460E6F">
      <w:pPr>
        <w:spacing w:line="223" w:lineRule="exact"/>
        <w:ind w:right="1628"/>
        <w:jc w:val="right"/>
        <w:rPr>
          <w:rFonts w:ascii="Courier New" w:hAnsi="Courier New"/>
          <w:sz w:val="20"/>
        </w:rPr>
      </w:pPr>
      <w:r>
        <w:rPr>
          <w:rFonts w:ascii="Courier New" w:hAnsi="Courier New"/>
          <w:spacing w:val="-2"/>
          <w:sz w:val="20"/>
        </w:rPr>
        <w:t>├──────┤</w:t>
      </w:r>
    </w:p>
    <w:p w14:paraId="3F955023" w14:textId="77777777" w:rsidR="00192D51" w:rsidRDefault="00460E6F">
      <w:pPr>
        <w:tabs>
          <w:tab w:val="left" w:pos="6045"/>
          <w:tab w:val="left" w:pos="8040"/>
          <w:tab w:val="left" w:pos="8880"/>
        </w:tabs>
        <w:spacing w:line="226" w:lineRule="exact"/>
        <w:ind w:right="1629"/>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301DEA" w14:textId="77777777" w:rsidR="00192D51" w:rsidRDefault="00460E6F">
      <w:pPr>
        <w:tabs>
          <w:tab w:val="left" w:pos="6044"/>
          <w:tab w:val="left" w:pos="8039"/>
        </w:tabs>
        <w:spacing w:line="226" w:lineRule="exact"/>
        <w:ind w:right="1630"/>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76F8739E" w14:textId="77777777" w:rsidR="00192D51" w:rsidRDefault="00460E6F">
      <w:pPr>
        <w:tabs>
          <w:tab w:val="left" w:pos="5466"/>
          <w:tab w:val="left" w:pos="6185"/>
          <w:tab w:val="left" w:pos="6741"/>
          <w:tab w:val="left" w:pos="7461"/>
          <w:tab w:val="left" w:pos="8181"/>
          <w:tab w:val="left" w:pos="8301"/>
          <w:tab w:val="left" w:pos="9021"/>
        </w:tabs>
        <w:ind w:left="141" w:right="1628"/>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u w:val="single"/>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4787DE5" w14:textId="77777777" w:rsidR="00192D51" w:rsidRDefault="00460E6F">
      <w:pPr>
        <w:tabs>
          <w:tab w:val="left" w:pos="818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8279A9" w14:textId="77777777" w:rsidR="00192D51" w:rsidRDefault="00460E6F">
      <w:pPr>
        <w:ind w:left="7222" w:right="162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0">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6181F619" w14:textId="77777777" w:rsidR="00192D51" w:rsidRDefault="00460E6F">
      <w:pPr>
        <w:ind w:right="1628"/>
        <w:jc w:val="right"/>
        <w:rPr>
          <w:rFonts w:ascii="Courier New" w:hAnsi="Courier New"/>
          <w:sz w:val="20"/>
        </w:rPr>
      </w:pPr>
      <w:r>
        <w:rPr>
          <w:rFonts w:ascii="Courier New" w:hAnsi="Courier New"/>
          <w:spacing w:val="-2"/>
          <w:sz w:val="20"/>
        </w:rPr>
        <w:t>└──────┘</w:t>
      </w:r>
    </w:p>
    <w:p w14:paraId="51CB15A4" w14:textId="77777777" w:rsidR="00192D51" w:rsidRDefault="00192D51">
      <w:pPr>
        <w:pStyle w:val="a3"/>
        <w:ind w:left="0"/>
        <w:jc w:val="left"/>
        <w:rPr>
          <w:rFonts w:ascii="Courier New"/>
          <w:sz w:val="20"/>
        </w:rPr>
      </w:pPr>
    </w:p>
    <w:p w14:paraId="770A1861" w14:textId="77777777" w:rsidR="00192D51" w:rsidRDefault="00460E6F">
      <w:pPr>
        <w:pStyle w:val="a4"/>
        <w:numPr>
          <w:ilvl w:val="2"/>
          <w:numId w:val="27"/>
        </w:numPr>
        <w:tabs>
          <w:tab w:val="left" w:pos="2660"/>
        </w:tabs>
        <w:ind w:left="2660" w:hanging="359"/>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59563F57" w14:textId="77777777" w:rsidR="00192D51" w:rsidRDefault="00192D51">
      <w:pPr>
        <w:pStyle w:val="a4"/>
        <w:jc w:val="left"/>
        <w:rPr>
          <w:rFonts w:ascii="Courier New" w:hAnsi="Courier New"/>
          <w:sz w:val="20"/>
        </w:rPr>
        <w:sectPr w:rsidR="00192D51">
          <w:pgSz w:w="11910" w:h="16840"/>
          <w:pgMar w:top="1340" w:right="141" w:bottom="280"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078"/>
        <w:gridCol w:w="849"/>
        <w:gridCol w:w="743"/>
        <w:gridCol w:w="1190"/>
        <w:gridCol w:w="851"/>
        <w:gridCol w:w="792"/>
        <w:gridCol w:w="1418"/>
        <w:gridCol w:w="994"/>
        <w:gridCol w:w="991"/>
      </w:tblGrid>
      <w:tr w:rsidR="00192D51" w14:paraId="7142EFAC" w14:textId="77777777">
        <w:trPr>
          <w:trHeight w:val="755"/>
        </w:trPr>
        <w:tc>
          <w:tcPr>
            <w:tcW w:w="1644" w:type="dxa"/>
            <w:vMerge w:val="restart"/>
          </w:tcPr>
          <w:p w14:paraId="5CC8E16B" w14:textId="77777777" w:rsidR="00192D51" w:rsidRDefault="00460E6F">
            <w:pPr>
              <w:pStyle w:val="TableParagraph"/>
              <w:spacing w:before="95"/>
              <w:ind w:left="264" w:hanging="192"/>
              <w:rPr>
                <w:sz w:val="24"/>
              </w:rPr>
            </w:pPr>
            <w:r>
              <w:rPr>
                <w:spacing w:val="-2"/>
                <w:sz w:val="24"/>
              </w:rPr>
              <w:lastRenderedPageBreak/>
              <w:t>Наименование показателя</w:t>
            </w:r>
          </w:p>
        </w:tc>
        <w:tc>
          <w:tcPr>
            <w:tcW w:w="2670" w:type="dxa"/>
            <w:gridSpan w:val="3"/>
          </w:tcPr>
          <w:p w14:paraId="217CA688" w14:textId="77777777" w:rsidR="00192D51" w:rsidRDefault="00460E6F">
            <w:pPr>
              <w:pStyle w:val="TableParagraph"/>
              <w:spacing w:before="95"/>
              <w:ind w:left="644" w:firstLine="86"/>
              <w:rPr>
                <w:sz w:val="24"/>
              </w:rPr>
            </w:pPr>
            <w:r>
              <w:rPr>
                <w:spacing w:val="-2"/>
                <w:sz w:val="24"/>
              </w:rPr>
              <w:t>Бюджетные ассигнования</w:t>
            </w:r>
          </w:p>
        </w:tc>
        <w:tc>
          <w:tcPr>
            <w:tcW w:w="2833" w:type="dxa"/>
            <w:gridSpan w:val="3"/>
          </w:tcPr>
          <w:p w14:paraId="460D6F05" w14:textId="77777777" w:rsidR="00192D51" w:rsidRDefault="00460E6F">
            <w:pPr>
              <w:pStyle w:val="TableParagraph"/>
              <w:spacing w:before="95"/>
              <w:ind w:left="760" w:right="3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8" w:type="dxa"/>
            <w:vMerge w:val="restart"/>
          </w:tcPr>
          <w:p w14:paraId="0C68F4D3" w14:textId="77777777" w:rsidR="00192D51" w:rsidRDefault="00460E6F">
            <w:pPr>
              <w:pStyle w:val="TableParagraph"/>
              <w:spacing w:before="95"/>
              <w:ind w:left="20"/>
              <w:jc w:val="center"/>
              <w:rPr>
                <w:sz w:val="24"/>
              </w:rPr>
            </w:pPr>
            <w:r>
              <w:rPr>
                <w:spacing w:val="-2"/>
                <w:sz w:val="24"/>
              </w:rPr>
              <w:t xml:space="preserve">Предельные объемы </w:t>
            </w:r>
            <w:proofErr w:type="spellStart"/>
            <w:r>
              <w:rPr>
                <w:spacing w:val="-2"/>
                <w:sz w:val="24"/>
              </w:rPr>
              <w:t>финансиров</w:t>
            </w:r>
            <w:proofErr w:type="spellEnd"/>
            <w:r>
              <w:rPr>
                <w:spacing w:val="-2"/>
                <w:sz w:val="24"/>
              </w:rPr>
              <w:t xml:space="preserve"> </w:t>
            </w:r>
            <w:proofErr w:type="spellStart"/>
            <w:r>
              <w:rPr>
                <w:sz w:val="24"/>
              </w:rPr>
              <w:t>ания</w:t>
            </w:r>
            <w:proofErr w:type="spellEnd"/>
            <w:r>
              <w:rPr>
                <w:sz w:val="24"/>
              </w:rPr>
              <w:t xml:space="preserve"> на</w:t>
            </w:r>
          </w:p>
          <w:p w14:paraId="31850C9C" w14:textId="77777777" w:rsidR="00192D51" w:rsidRDefault="00460E6F">
            <w:pPr>
              <w:pStyle w:val="TableParagraph"/>
              <w:ind w:left="20"/>
              <w:jc w:val="center"/>
              <w:rPr>
                <w:sz w:val="24"/>
              </w:rPr>
            </w:pPr>
            <w:r>
              <w:rPr>
                <w:spacing w:val="-2"/>
                <w:sz w:val="24"/>
              </w:rPr>
              <w:t xml:space="preserve">текущий финансовый </w:t>
            </w:r>
            <w:r>
              <w:rPr>
                <w:spacing w:val="-4"/>
                <w:sz w:val="24"/>
              </w:rPr>
              <w:t>год</w:t>
            </w:r>
          </w:p>
          <w:p w14:paraId="58417ADC" w14:textId="77777777" w:rsidR="00192D51" w:rsidRDefault="00460E6F">
            <w:pPr>
              <w:pStyle w:val="TableParagraph"/>
              <w:ind w:left="20" w:right="3"/>
              <w:jc w:val="center"/>
              <w:rPr>
                <w:sz w:val="24"/>
              </w:rPr>
            </w:pPr>
            <w:r>
              <w:rPr>
                <w:spacing w:val="-2"/>
                <w:sz w:val="24"/>
              </w:rPr>
              <w:t>(текущий период)</w:t>
            </w:r>
          </w:p>
        </w:tc>
        <w:tc>
          <w:tcPr>
            <w:tcW w:w="994" w:type="dxa"/>
            <w:vMerge w:val="restart"/>
          </w:tcPr>
          <w:p w14:paraId="631340FB" w14:textId="77777777" w:rsidR="00192D51" w:rsidRDefault="00460E6F">
            <w:pPr>
              <w:pStyle w:val="TableParagraph"/>
              <w:spacing w:before="95"/>
              <w:ind w:left="81" w:right="59" w:hanging="5"/>
              <w:jc w:val="center"/>
              <w:rPr>
                <w:sz w:val="24"/>
              </w:rPr>
            </w:pPr>
            <w:proofErr w:type="spellStart"/>
            <w:r>
              <w:rPr>
                <w:spacing w:val="-2"/>
                <w:sz w:val="24"/>
              </w:rPr>
              <w:t>Поступ</w:t>
            </w:r>
            <w:proofErr w:type="spellEnd"/>
            <w:r>
              <w:rPr>
                <w:spacing w:val="-2"/>
                <w:sz w:val="24"/>
              </w:rPr>
              <w:t xml:space="preserve"> </w:t>
            </w:r>
            <w:proofErr w:type="spellStart"/>
            <w:r>
              <w:rPr>
                <w:sz w:val="24"/>
              </w:rPr>
              <w:t>ления</w:t>
            </w:r>
            <w:proofErr w:type="spellEnd"/>
            <w:r>
              <w:rPr>
                <w:spacing w:val="-15"/>
                <w:sz w:val="24"/>
              </w:rPr>
              <w:t xml:space="preserve"> </w:t>
            </w:r>
            <w:r>
              <w:rPr>
                <w:sz w:val="24"/>
              </w:rPr>
              <w:t xml:space="preserve">(с </w:t>
            </w:r>
            <w:r>
              <w:rPr>
                <w:spacing w:val="-2"/>
                <w:sz w:val="24"/>
              </w:rPr>
              <w:t xml:space="preserve">начала </w:t>
            </w:r>
            <w:proofErr w:type="spellStart"/>
            <w:r>
              <w:rPr>
                <w:spacing w:val="-2"/>
                <w:sz w:val="24"/>
              </w:rPr>
              <w:t>текущег</w:t>
            </w:r>
            <w:proofErr w:type="spellEnd"/>
            <w:r>
              <w:rPr>
                <w:spacing w:val="-2"/>
                <w:sz w:val="24"/>
              </w:rPr>
              <w:t xml:space="preserve"> </w:t>
            </w:r>
            <w:r>
              <w:rPr>
                <w:spacing w:val="-10"/>
                <w:sz w:val="24"/>
              </w:rPr>
              <w:t xml:space="preserve">о </w:t>
            </w:r>
            <w:proofErr w:type="spellStart"/>
            <w:r>
              <w:rPr>
                <w:spacing w:val="-2"/>
                <w:sz w:val="24"/>
              </w:rPr>
              <w:t>финанс</w:t>
            </w:r>
            <w:proofErr w:type="spellEnd"/>
            <w:r>
              <w:rPr>
                <w:spacing w:val="-2"/>
                <w:sz w:val="24"/>
              </w:rPr>
              <w:t xml:space="preserve"> </w:t>
            </w:r>
            <w:proofErr w:type="spellStart"/>
            <w:r>
              <w:rPr>
                <w:spacing w:val="-2"/>
                <w:sz w:val="24"/>
              </w:rPr>
              <w:t>ового</w:t>
            </w:r>
            <w:proofErr w:type="spellEnd"/>
          </w:p>
          <w:p w14:paraId="74B0CF12" w14:textId="77777777" w:rsidR="00192D51" w:rsidRDefault="00460E6F">
            <w:pPr>
              <w:pStyle w:val="TableParagraph"/>
              <w:ind w:left="17"/>
              <w:jc w:val="center"/>
              <w:rPr>
                <w:sz w:val="24"/>
              </w:rPr>
            </w:pPr>
            <w:r>
              <w:rPr>
                <w:spacing w:val="-2"/>
                <w:sz w:val="24"/>
              </w:rPr>
              <w:t>года)</w:t>
            </w:r>
          </w:p>
        </w:tc>
        <w:tc>
          <w:tcPr>
            <w:tcW w:w="991" w:type="dxa"/>
            <w:vMerge w:val="restart"/>
          </w:tcPr>
          <w:p w14:paraId="3E04E957" w14:textId="77777777" w:rsidR="00192D51" w:rsidRDefault="00460E6F">
            <w:pPr>
              <w:pStyle w:val="TableParagraph"/>
              <w:spacing w:before="95"/>
              <w:ind w:left="79" w:right="64" w:firstLine="1"/>
              <w:jc w:val="center"/>
              <w:rPr>
                <w:sz w:val="24"/>
              </w:rPr>
            </w:pPr>
            <w:r>
              <w:rPr>
                <w:spacing w:val="-2"/>
                <w:sz w:val="24"/>
              </w:rPr>
              <w:t xml:space="preserve">Выплат </w:t>
            </w:r>
            <w:r>
              <w:rPr>
                <w:sz w:val="24"/>
              </w:rPr>
              <w:t xml:space="preserve">ы (с </w:t>
            </w:r>
            <w:r>
              <w:rPr>
                <w:spacing w:val="-2"/>
                <w:sz w:val="24"/>
              </w:rPr>
              <w:t xml:space="preserve">начала </w:t>
            </w:r>
            <w:proofErr w:type="spellStart"/>
            <w:r>
              <w:rPr>
                <w:spacing w:val="-2"/>
                <w:sz w:val="24"/>
              </w:rPr>
              <w:t>текущег</w:t>
            </w:r>
            <w:proofErr w:type="spellEnd"/>
            <w:r>
              <w:rPr>
                <w:spacing w:val="-2"/>
                <w:sz w:val="24"/>
              </w:rPr>
              <w:t xml:space="preserve"> </w:t>
            </w:r>
            <w:r>
              <w:rPr>
                <w:spacing w:val="-10"/>
                <w:sz w:val="24"/>
              </w:rPr>
              <w:t xml:space="preserve">о </w:t>
            </w:r>
            <w:proofErr w:type="spellStart"/>
            <w:r>
              <w:rPr>
                <w:spacing w:val="-2"/>
                <w:sz w:val="24"/>
              </w:rPr>
              <w:t>финанс</w:t>
            </w:r>
            <w:proofErr w:type="spellEnd"/>
            <w:r>
              <w:rPr>
                <w:spacing w:val="-2"/>
                <w:sz w:val="24"/>
              </w:rPr>
              <w:t xml:space="preserve"> </w:t>
            </w:r>
            <w:proofErr w:type="spellStart"/>
            <w:r>
              <w:rPr>
                <w:spacing w:val="-2"/>
                <w:sz w:val="24"/>
              </w:rPr>
              <w:t>ового</w:t>
            </w:r>
            <w:proofErr w:type="spellEnd"/>
          </w:p>
          <w:p w14:paraId="5D787590" w14:textId="77777777" w:rsidR="00192D51" w:rsidRDefault="00460E6F">
            <w:pPr>
              <w:pStyle w:val="TableParagraph"/>
              <w:ind w:left="17" w:right="2"/>
              <w:jc w:val="center"/>
              <w:rPr>
                <w:sz w:val="24"/>
              </w:rPr>
            </w:pPr>
            <w:r>
              <w:rPr>
                <w:spacing w:val="-2"/>
                <w:sz w:val="24"/>
              </w:rPr>
              <w:t>года)</w:t>
            </w:r>
          </w:p>
        </w:tc>
      </w:tr>
      <w:tr w:rsidR="00192D51" w14:paraId="16440894" w14:textId="77777777">
        <w:trPr>
          <w:trHeight w:val="757"/>
        </w:trPr>
        <w:tc>
          <w:tcPr>
            <w:tcW w:w="1644" w:type="dxa"/>
            <w:vMerge/>
            <w:tcBorders>
              <w:top w:val="nil"/>
            </w:tcBorders>
          </w:tcPr>
          <w:p w14:paraId="2FF19BF0" w14:textId="77777777" w:rsidR="00192D51" w:rsidRDefault="00192D51">
            <w:pPr>
              <w:rPr>
                <w:sz w:val="2"/>
                <w:szCs w:val="2"/>
              </w:rPr>
            </w:pPr>
          </w:p>
        </w:tc>
        <w:tc>
          <w:tcPr>
            <w:tcW w:w="1078" w:type="dxa"/>
            <w:vMerge w:val="restart"/>
          </w:tcPr>
          <w:p w14:paraId="62F802CD" w14:textId="77777777" w:rsidR="00192D51" w:rsidRDefault="00460E6F">
            <w:pPr>
              <w:pStyle w:val="TableParagraph"/>
              <w:spacing w:before="95"/>
              <w:ind w:left="8"/>
              <w:jc w:val="center"/>
              <w:rPr>
                <w:sz w:val="24"/>
              </w:rPr>
            </w:pPr>
            <w:r>
              <w:rPr>
                <w:spacing w:val="-5"/>
                <w:sz w:val="24"/>
              </w:rPr>
              <w:t>на</w:t>
            </w:r>
          </w:p>
          <w:p w14:paraId="5F9070A6" w14:textId="77777777" w:rsidR="00192D51" w:rsidRDefault="00460E6F">
            <w:pPr>
              <w:pStyle w:val="TableParagraph"/>
              <w:ind w:left="101" w:right="83"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592" w:type="dxa"/>
            <w:gridSpan w:val="2"/>
          </w:tcPr>
          <w:p w14:paraId="433E8C03" w14:textId="77777777" w:rsidR="00192D51" w:rsidRDefault="00460E6F">
            <w:pPr>
              <w:pStyle w:val="TableParagraph"/>
              <w:spacing w:before="95"/>
              <w:ind w:left="434" w:right="13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18E24A8" w14:textId="77777777" w:rsidR="00192D51" w:rsidRDefault="00460E6F">
            <w:pPr>
              <w:pStyle w:val="TableParagraph"/>
              <w:spacing w:before="95"/>
              <w:ind w:left="15"/>
              <w:jc w:val="center"/>
              <w:rPr>
                <w:sz w:val="24"/>
              </w:rPr>
            </w:pPr>
            <w:r>
              <w:rPr>
                <w:spacing w:val="-5"/>
                <w:sz w:val="24"/>
              </w:rPr>
              <w:t>на</w:t>
            </w:r>
          </w:p>
          <w:p w14:paraId="55212B81" w14:textId="77777777" w:rsidR="00192D51" w:rsidRDefault="00460E6F">
            <w:pPr>
              <w:pStyle w:val="TableParagraph"/>
              <w:ind w:left="105" w:right="84" w:hanging="3"/>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643" w:type="dxa"/>
            <w:gridSpan w:val="2"/>
          </w:tcPr>
          <w:p w14:paraId="748ED1F8" w14:textId="77777777" w:rsidR="00192D51" w:rsidRDefault="00460E6F">
            <w:pPr>
              <w:pStyle w:val="TableParagraph"/>
              <w:spacing w:before="95"/>
              <w:ind w:left="461" w:right="15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8" w:type="dxa"/>
            <w:vMerge/>
            <w:tcBorders>
              <w:top w:val="nil"/>
            </w:tcBorders>
          </w:tcPr>
          <w:p w14:paraId="261A1CB1" w14:textId="77777777" w:rsidR="00192D51" w:rsidRDefault="00192D51">
            <w:pPr>
              <w:rPr>
                <w:sz w:val="2"/>
                <w:szCs w:val="2"/>
              </w:rPr>
            </w:pPr>
          </w:p>
        </w:tc>
        <w:tc>
          <w:tcPr>
            <w:tcW w:w="994" w:type="dxa"/>
            <w:vMerge/>
            <w:tcBorders>
              <w:top w:val="nil"/>
            </w:tcBorders>
          </w:tcPr>
          <w:p w14:paraId="52CB870B" w14:textId="77777777" w:rsidR="00192D51" w:rsidRDefault="00192D51">
            <w:pPr>
              <w:rPr>
                <w:sz w:val="2"/>
                <w:szCs w:val="2"/>
              </w:rPr>
            </w:pPr>
          </w:p>
        </w:tc>
        <w:tc>
          <w:tcPr>
            <w:tcW w:w="991" w:type="dxa"/>
            <w:vMerge/>
            <w:tcBorders>
              <w:top w:val="nil"/>
            </w:tcBorders>
          </w:tcPr>
          <w:p w14:paraId="65089B8B" w14:textId="77777777" w:rsidR="00192D51" w:rsidRDefault="00192D51">
            <w:pPr>
              <w:rPr>
                <w:sz w:val="2"/>
                <w:szCs w:val="2"/>
              </w:rPr>
            </w:pPr>
          </w:p>
        </w:tc>
      </w:tr>
      <w:tr w:rsidR="00192D51" w14:paraId="56E59872" w14:textId="77777777">
        <w:trPr>
          <w:trHeight w:val="1154"/>
        </w:trPr>
        <w:tc>
          <w:tcPr>
            <w:tcW w:w="1644" w:type="dxa"/>
            <w:vMerge/>
            <w:tcBorders>
              <w:top w:val="nil"/>
            </w:tcBorders>
          </w:tcPr>
          <w:p w14:paraId="4B09CA84" w14:textId="77777777" w:rsidR="00192D51" w:rsidRDefault="00192D51">
            <w:pPr>
              <w:rPr>
                <w:sz w:val="2"/>
                <w:szCs w:val="2"/>
              </w:rPr>
            </w:pPr>
          </w:p>
        </w:tc>
        <w:tc>
          <w:tcPr>
            <w:tcW w:w="1078" w:type="dxa"/>
            <w:vMerge/>
            <w:tcBorders>
              <w:top w:val="nil"/>
            </w:tcBorders>
          </w:tcPr>
          <w:p w14:paraId="51AAFEFF" w14:textId="77777777" w:rsidR="00192D51" w:rsidRDefault="00192D51">
            <w:pPr>
              <w:rPr>
                <w:sz w:val="2"/>
                <w:szCs w:val="2"/>
              </w:rPr>
            </w:pPr>
          </w:p>
        </w:tc>
        <w:tc>
          <w:tcPr>
            <w:tcW w:w="849" w:type="dxa"/>
          </w:tcPr>
          <w:p w14:paraId="28055CB2" w14:textId="77777777" w:rsidR="00192D51" w:rsidRDefault="00460E6F">
            <w:pPr>
              <w:pStyle w:val="TableParagraph"/>
              <w:spacing w:before="92"/>
              <w:ind w:left="161" w:right="37" w:hanging="51"/>
              <w:rPr>
                <w:sz w:val="24"/>
              </w:rPr>
            </w:pPr>
            <w:proofErr w:type="spellStart"/>
            <w:r>
              <w:rPr>
                <w:spacing w:val="-4"/>
                <w:sz w:val="24"/>
              </w:rPr>
              <w:t>первы</w:t>
            </w:r>
            <w:proofErr w:type="spellEnd"/>
            <w:r>
              <w:rPr>
                <w:spacing w:val="-4"/>
                <w:sz w:val="24"/>
              </w:rPr>
              <w:t xml:space="preserve"> </w:t>
            </w:r>
            <w:r>
              <w:rPr>
                <w:sz w:val="24"/>
              </w:rPr>
              <w:t>й год</w:t>
            </w:r>
          </w:p>
        </w:tc>
        <w:tc>
          <w:tcPr>
            <w:tcW w:w="743" w:type="dxa"/>
          </w:tcPr>
          <w:p w14:paraId="70C1ED41" w14:textId="77777777" w:rsidR="00192D51" w:rsidRDefault="00460E6F">
            <w:pPr>
              <w:pStyle w:val="TableParagraph"/>
              <w:spacing w:before="92"/>
              <w:ind w:left="109" w:right="62" w:hanging="27"/>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1190" w:type="dxa"/>
            <w:vMerge/>
            <w:tcBorders>
              <w:top w:val="nil"/>
            </w:tcBorders>
          </w:tcPr>
          <w:p w14:paraId="5AB7D996" w14:textId="77777777" w:rsidR="00192D51" w:rsidRDefault="00192D51">
            <w:pPr>
              <w:rPr>
                <w:sz w:val="2"/>
                <w:szCs w:val="2"/>
              </w:rPr>
            </w:pPr>
          </w:p>
        </w:tc>
        <w:tc>
          <w:tcPr>
            <w:tcW w:w="851" w:type="dxa"/>
          </w:tcPr>
          <w:p w14:paraId="5A233CD0" w14:textId="77777777" w:rsidR="00192D51" w:rsidRDefault="00460E6F">
            <w:pPr>
              <w:pStyle w:val="TableParagraph"/>
              <w:spacing w:before="92"/>
              <w:ind w:left="163" w:right="57" w:hanging="51"/>
              <w:rPr>
                <w:sz w:val="24"/>
              </w:rPr>
            </w:pPr>
            <w:proofErr w:type="spellStart"/>
            <w:r>
              <w:rPr>
                <w:spacing w:val="-4"/>
                <w:sz w:val="24"/>
              </w:rPr>
              <w:t>первы</w:t>
            </w:r>
            <w:proofErr w:type="spellEnd"/>
            <w:r>
              <w:rPr>
                <w:spacing w:val="-4"/>
                <w:sz w:val="24"/>
              </w:rPr>
              <w:t xml:space="preserve"> </w:t>
            </w:r>
            <w:r>
              <w:rPr>
                <w:sz w:val="24"/>
              </w:rPr>
              <w:t>й год</w:t>
            </w:r>
          </w:p>
        </w:tc>
        <w:tc>
          <w:tcPr>
            <w:tcW w:w="792" w:type="dxa"/>
          </w:tcPr>
          <w:p w14:paraId="14E0D1EE" w14:textId="77777777" w:rsidR="00192D51" w:rsidRDefault="00460E6F">
            <w:pPr>
              <w:pStyle w:val="TableParagraph"/>
              <w:spacing w:before="92"/>
              <w:ind w:left="133" w:right="84" w:hanging="24"/>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1418" w:type="dxa"/>
            <w:vMerge/>
            <w:tcBorders>
              <w:top w:val="nil"/>
            </w:tcBorders>
          </w:tcPr>
          <w:p w14:paraId="0FE24D30" w14:textId="77777777" w:rsidR="00192D51" w:rsidRDefault="00192D51">
            <w:pPr>
              <w:rPr>
                <w:sz w:val="2"/>
                <w:szCs w:val="2"/>
              </w:rPr>
            </w:pPr>
          </w:p>
        </w:tc>
        <w:tc>
          <w:tcPr>
            <w:tcW w:w="994" w:type="dxa"/>
            <w:vMerge/>
            <w:tcBorders>
              <w:top w:val="nil"/>
            </w:tcBorders>
          </w:tcPr>
          <w:p w14:paraId="77B7E6FA" w14:textId="77777777" w:rsidR="00192D51" w:rsidRDefault="00192D51">
            <w:pPr>
              <w:rPr>
                <w:sz w:val="2"/>
                <w:szCs w:val="2"/>
              </w:rPr>
            </w:pPr>
          </w:p>
        </w:tc>
        <w:tc>
          <w:tcPr>
            <w:tcW w:w="991" w:type="dxa"/>
            <w:vMerge/>
            <w:tcBorders>
              <w:top w:val="nil"/>
            </w:tcBorders>
          </w:tcPr>
          <w:p w14:paraId="6524FC07" w14:textId="77777777" w:rsidR="00192D51" w:rsidRDefault="00192D51">
            <w:pPr>
              <w:rPr>
                <w:sz w:val="2"/>
                <w:szCs w:val="2"/>
              </w:rPr>
            </w:pPr>
          </w:p>
        </w:tc>
      </w:tr>
      <w:tr w:rsidR="00192D51" w14:paraId="1ACBDEB1" w14:textId="77777777">
        <w:trPr>
          <w:trHeight w:val="479"/>
        </w:trPr>
        <w:tc>
          <w:tcPr>
            <w:tcW w:w="1644" w:type="dxa"/>
          </w:tcPr>
          <w:p w14:paraId="41162993" w14:textId="77777777" w:rsidR="00192D51" w:rsidRDefault="00460E6F">
            <w:pPr>
              <w:pStyle w:val="TableParagraph"/>
              <w:spacing w:before="95"/>
              <w:ind w:left="70" w:right="62"/>
              <w:jc w:val="center"/>
              <w:rPr>
                <w:sz w:val="24"/>
              </w:rPr>
            </w:pPr>
            <w:r>
              <w:rPr>
                <w:spacing w:val="-10"/>
                <w:sz w:val="24"/>
              </w:rPr>
              <w:t>1</w:t>
            </w:r>
          </w:p>
        </w:tc>
        <w:tc>
          <w:tcPr>
            <w:tcW w:w="1078" w:type="dxa"/>
          </w:tcPr>
          <w:p w14:paraId="0A45D648" w14:textId="77777777" w:rsidR="00192D51" w:rsidRDefault="00460E6F">
            <w:pPr>
              <w:pStyle w:val="TableParagraph"/>
              <w:spacing w:before="95"/>
              <w:ind w:left="12" w:right="5"/>
              <w:jc w:val="center"/>
              <w:rPr>
                <w:sz w:val="24"/>
              </w:rPr>
            </w:pPr>
            <w:r>
              <w:rPr>
                <w:spacing w:val="-10"/>
                <w:sz w:val="24"/>
              </w:rPr>
              <w:t>2</w:t>
            </w:r>
          </w:p>
        </w:tc>
        <w:tc>
          <w:tcPr>
            <w:tcW w:w="849" w:type="dxa"/>
          </w:tcPr>
          <w:p w14:paraId="343A2E85" w14:textId="77777777" w:rsidR="00192D51" w:rsidRDefault="00460E6F">
            <w:pPr>
              <w:pStyle w:val="TableParagraph"/>
              <w:spacing w:before="95"/>
              <w:ind w:left="91" w:right="80"/>
              <w:jc w:val="center"/>
              <w:rPr>
                <w:sz w:val="24"/>
              </w:rPr>
            </w:pPr>
            <w:r>
              <w:rPr>
                <w:spacing w:val="-10"/>
                <w:sz w:val="24"/>
              </w:rPr>
              <w:t>3</w:t>
            </w:r>
          </w:p>
        </w:tc>
        <w:tc>
          <w:tcPr>
            <w:tcW w:w="743" w:type="dxa"/>
          </w:tcPr>
          <w:p w14:paraId="37177E28" w14:textId="77777777" w:rsidR="00192D51" w:rsidRDefault="00460E6F">
            <w:pPr>
              <w:pStyle w:val="TableParagraph"/>
              <w:spacing w:before="95"/>
              <w:ind w:left="13"/>
              <w:jc w:val="center"/>
              <w:rPr>
                <w:sz w:val="24"/>
              </w:rPr>
            </w:pPr>
            <w:r>
              <w:rPr>
                <w:spacing w:val="-10"/>
                <w:sz w:val="24"/>
              </w:rPr>
              <w:t>4</w:t>
            </w:r>
          </w:p>
        </w:tc>
        <w:tc>
          <w:tcPr>
            <w:tcW w:w="1190" w:type="dxa"/>
          </w:tcPr>
          <w:p w14:paraId="1B4F9635" w14:textId="77777777" w:rsidR="00192D51" w:rsidRDefault="00460E6F">
            <w:pPr>
              <w:pStyle w:val="TableParagraph"/>
              <w:spacing w:before="95"/>
              <w:ind w:left="15"/>
              <w:jc w:val="center"/>
              <w:rPr>
                <w:sz w:val="24"/>
              </w:rPr>
            </w:pPr>
            <w:r>
              <w:rPr>
                <w:spacing w:val="-10"/>
                <w:sz w:val="24"/>
              </w:rPr>
              <w:t>5</w:t>
            </w:r>
          </w:p>
        </w:tc>
        <w:tc>
          <w:tcPr>
            <w:tcW w:w="851" w:type="dxa"/>
          </w:tcPr>
          <w:p w14:paraId="57422247" w14:textId="77777777" w:rsidR="00192D51" w:rsidRDefault="00460E6F">
            <w:pPr>
              <w:pStyle w:val="TableParagraph"/>
              <w:spacing w:before="95"/>
              <w:ind w:left="14"/>
              <w:jc w:val="center"/>
              <w:rPr>
                <w:sz w:val="24"/>
              </w:rPr>
            </w:pPr>
            <w:r>
              <w:rPr>
                <w:spacing w:val="-10"/>
                <w:sz w:val="24"/>
              </w:rPr>
              <w:t>6</w:t>
            </w:r>
          </w:p>
        </w:tc>
        <w:tc>
          <w:tcPr>
            <w:tcW w:w="792" w:type="dxa"/>
          </w:tcPr>
          <w:p w14:paraId="1F29F262" w14:textId="77777777" w:rsidR="00192D51" w:rsidRDefault="00460E6F">
            <w:pPr>
              <w:pStyle w:val="TableParagraph"/>
              <w:spacing w:before="95"/>
              <w:ind w:left="14"/>
              <w:jc w:val="center"/>
              <w:rPr>
                <w:sz w:val="24"/>
              </w:rPr>
            </w:pPr>
            <w:r>
              <w:rPr>
                <w:spacing w:val="-10"/>
                <w:sz w:val="24"/>
              </w:rPr>
              <w:t>7</w:t>
            </w:r>
          </w:p>
        </w:tc>
        <w:tc>
          <w:tcPr>
            <w:tcW w:w="1418" w:type="dxa"/>
          </w:tcPr>
          <w:p w14:paraId="2744655B" w14:textId="77777777" w:rsidR="00192D51" w:rsidRDefault="00460E6F">
            <w:pPr>
              <w:pStyle w:val="TableParagraph"/>
              <w:spacing w:before="95"/>
              <w:ind w:left="16"/>
              <w:jc w:val="center"/>
              <w:rPr>
                <w:sz w:val="24"/>
              </w:rPr>
            </w:pPr>
            <w:r>
              <w:rPr>
                <w:spacing w:val="-10"/>
                <w:sz w:val="24"/>
              </w:rPr>
              <w:t>8</w:t>
            </w:r>
          </w:p>
        </w:tc>
        <w:tc>
          <w:tcPr>
            <w:tcW w:w="994" w:type="dxa"/>
          </w:tcPr>
          <w:p w14:paraId="05F1200A" w14:textId="77777777" w:rsidR="00192D51" w:rsidRDefault="00460E6F">
            <w:pPr>
              <w:pStyle w:val="TableParagraph"/>
              <w:spacing w:before="95"/>
              <w:ind w:left="20"/>
              <w:jc w:val="center"/>
              <w:rPr>
                <w:sz w:val="24"/>
              </w:rPr>
            </w:pPr>
            <w:r>
              <w:rPr>
                <w:spacing w:val="-10"/>
                <w:sz w:val="24"/>
              </w:rPr>
              <w:t>9</w:t>
            </w:r>
          </w:p>
        </w:tc>
        <w:tc>
          <w:tcPr>
            <w:tcW w:w="991" w:type="dxa"/>
          </w:tcPr>
          <w:p w14:paraId="0E66DA28" w14:textId="77777777" w:rsidR="00192D51" w:rsidRDefault="00460E6F">
            <w:pPr>
              <w:pStyle w:val="TableParagraph"/>
              <w:spacing w:before="95"/>
              <w:ind w:left="17"/>
              <w:jc w:val="center"/>
              <w:rPr>
                <w:sz w:val="24"/>
              </w:rPr>
            </w:pPr>
            <w:r>
              <w:rPr>
                <w:spacing w:val="-5"/>
                <w:sz w:val="24"/>
              </w:rPr>
              <w:t>10</w:t>
            </w:r>
          </w:p>
        </w:tc>
      </w:tr>
      <w:tr w:rsidR="00192D51" w14:paraId="0FE596EE" w14:textId="77777777">
        <w:trPr>
          <w:trHeight w:val="482"/>
        </w:trPr>
        <w:tc>
          <w:tcPr>
            <w:tcW w:w="1644" w:type="dxa"/>
          </w:tcPr>
          <w:p w14:paraId="1A2ADB95"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078" w:type="dxa"/>
          </w:tcPr>
          <w:p w14:paraId="7936AE34" w14:textId="77777777" w:rsidR="00192D51" w:rsidRDefault="00192D51">
            <w:pPr>
              <w:pStyle w:val="TableParagraph"/>
            </w:pPr>
          </w:p>
        </w:tc>
        <w:tc>
          <w:tcPr>
            <w:tcW w:w="849" w:type="dxa"/>
          </w:tcPr>
          <w:p w14:paraId="41C6013E" w14:textId="77777777" w:rsidR="00192D51" w:rsidRDefault="00192D51">
            <w:pPr>
              <w:pStyle w:val="TableParagraph"/>
            </w:pPr>
          </w:p>
        </w:tc>
        <w:tc>
          <w:tcPr>
            <w:tcW w:w="743" w:type="dxa"/>
          </w:tcPr>
          <w:p w14:paraId="642A8734" w14:textId="77777777" w:rsidR="00192D51" w:rsidRDefault="00192D51">
            <w:pPr>
              <w:pStyle w:val="TableParagraph"/>
            </w:pPr>
          </w:p>
        </w:tc>
        <w:tc>
          <w:tcPr>
            <w:tcW w:w="1190" w:type="dxa"/>
          </w:tcPr>
          <w:p w14:paraId="4E91D45E" w14:textId="77777777" w:rsidR="00192D51" w:rsidRDefault="00192D51">
            <w:pPr>
              <w:pStyle w:val="TableParagraph"/>
            </w:pPr>
          </w:p>
        </w:tc>
        <w:tc>
          <w:tcPr>
            <w:tcW w:w="851" w:type="dxa"/>
          </w:tcPr>
          <w:p w14:paraId="4B8D0B5D" w14:textId="77777777" w:rsidR="00192D51" w:rsidRDefault="00192D51">
            <w:pPr>
              <w:pStyle w:val="TableParagraph"/>
            </w:pPr>
          </w:p>
        </w:tc>
        <w:tc>
          <w:tcPr>
            <w:tcW w:w="792" w:type="dxa"/>
          </w:tcPr>
          <w:p w14:paraId="7CF9DA3B" w14:textId="77777777" w:rsidR="00192D51" w:rsidRDefault="00192D51">
            <w:pPr>
              <w:pStyle w:val="TableParagraph"/>
            </w:pPr>
          </w:p>
        </w:tc>
        <w:tc>
          <w:tcPr>
            <w:tcW w:w="1418" w:type="dxa"/>
          </w:tcPr>
          <w:p w14:paraId="1835F568" w14:textId="77777777" w:rsidR="00192D51" w:rsidRDefault="00192D51">
            <w:pPr>
              <w:pStyle w:val="TableParagraph"/>
            </w:pPr>
          </w:p>
        </w:tc>
        <w:tc>
          <w:tcPr>
            <w:tcW w:w="994" w:type="dxa"/>
          </w:tcPr>
          <w:p w14:paraId="691466E1" w14:textId="77777777" w:rsidR="00192D51" w:rsidRDefault="00192D51">
            <w:pPr>
              <w:pStyle w:val="TableParagraph"/>
            </w:pPr>
          </w:p>
        </w:tc>
        <w:tc>
          <w:tcPr>
            <w:tcW w:w="991" w:type="dxa"/>
          </w:tcPr>
          <w:p w14:paraId="4EBBA63F" w14:textId="77777777" w:rsidR="00192D51" w:rsidRDefault="00192D51">
            <w:pPr>
              <w:pStyle w:val="TableParagraph"/>
            </w:pPr>
          </w:p>
        </w:tc>
      </w:tr>
      <w:tr w:rsidR="00192D51" w14:paraId="2D5F5A6B" w14:textId="77777777">
        <w:trPr>
          <w:trHeight w:val="479"/>
        </w:trPr>
        <w:tc>
          <w:tcPr>
            <w:tcW w:w="1644" w:type="dxa"/>
          </w:tcPr>
          <w:p w14:paraId="75DBEC58" w14:textId="77777777" w:rsidR="00192D51" w:rsidRDefault="00460E6F">
            <w:pPr>
              <w:pStyle w:val="TableParagraph"/>
              <w:spacing w:before="92"/>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078" w:type="dxa"/>
          </w:tcPr>
          <w:p w14:paraId="1106DB8A" w14:textId="77777777" w:rsidR="00192D51" w:rsidRDefault="00192D51">
            <w:pPr>
              <w:pStyle w:val="TableParagraph"/>
            </w:pPr>
          </w:p>
        </w:tc>
        <w:tc>
          <w:tcPr>
            <w:tcW w:w="849" w:type="dxa"/>
          </w:tcPr>
          <w:p w14:paraId="4F210271" w14:textId="77777777" w:rsidR="00192D51" w:rsidRDefault="00192D51">
            <w:pPr>
              <w:pStyle w:val="TableParagraph"/>
            </w:pPr>
          </w:p>
        </w:tc>
        <w:tc>
          <w:tcPr>
            <w:tcW w:w="743" w:type="dxa"/>
          </w:tcPr>
          <w:p w14:paraId="40678391" w14:textId="77777777" w:rsidR="00192D51" w:rsidRDefault="00192D51">
            <w:pPr>
              <w:pStyle w:val="TableParagraph"/>
            </w:pPr>
          </w:p>
        </w:tc>
        <w:tc>
          <w:tcPr>
            <w:tcW w:w="1190" w:type="dxa"/>
          </w:tcPr>
          <w:p w14:paraId="5E2F1556" w14:textId="77777777" w:rsidR="00192D51" w:rsidRDefault="00192D51">
            <w:pPr>
              <w:pStyle w:val="TableParagraph"/>
            </w:pPr>
          </w:p>
        </w:tc>
        <w:tc>
          <w:tcPr>
            <w:tcW w:w="851" w:type="dxa"/>
          </w:tcPr>
          <w:p w14:paraId="4F525EE8" w14:textId="77777777" w:rsidR="00192D51" w:rsidRDefault="00192D51">
            <w:pPr>
              <w:pStyle w:val="TableParagraph"/>
            </w:pPr>
          </w:p>
        </w:tc>
        <w:tc>
          <w:tcPr>
            <w:tcW w:w="792" w:type="dxa"/>
          </w:tcPr>
          <w:p w14:paraId="260FBBE1" w14:textId="77777777" w:rsidR="00192D51" w:rsidRDefault="00192D51">
            <w:pPr>
              <w:pStyle w:val="TableParagraph"/>
            </w:pPr>
          </w:p>
        </w:tc>
        <w:tc>
          <w:tcPr>
            <w:tcW w:w="1418" w:type="dxa"/>
          </w:tcPr>
          <w:p w14:paraId="44A77929" w14:textId="77777777" w:rsidR="00192D51" w:rsidRDefault="00192D51">
            <w:pPr>
              <w:pStyle w:val="TableParagraph"/>
            </w:pPr>
          </w:p>
        </w:tc>
        <w:tc>
          <w:tcPr>
            <w:tcW w:w="994" w:type="dxa"/>
          </w:tcPr>
          <w:p w14:paraId="67DFEC3D" w14:textId="77777777" w:rsidR="00192D51" w:rsidRDefault="00192D51">
            <w:pPr>
              <w:pStyle w:val="TableParagraph"/>
            </w:pPr>
          </w:p>
        </w:tc>
        <w:tc>
          <w:tcPr>
            <w:tcW w:w="991" w:type="dxa"/>
          </w:tcPr>
          <w:p w14:paraId="1476D1E7" w14:textId="77777777" w:rsidR="00192D51" w:rsidRDefault="00192D51">
            <w:pPr>
              <w:pStyle w:val="TableParagraph"/>
            </w:pPr>
          </w:p>
        </w:tc>
      </w:tr>
    </w:tbl>
    <w:p w14:paraId="3E1C89FF" w14:textId="77777777" w:rsidR="00192D51" w:rsidRDefault="00192D51">
      <w:pPr>
        <w:pStyle w:val="a3"/>
        <w:spacing w:before="76"/>
        <w:ind w:left="0"/>
        <w:jc w:val="left"/>
        <w:rPr>
          <w:rFonts w:ascii="Courier New"/>
          <w:sz w:val="20"/>
        </w:rPr>
      </w:pPr>
    </w:p>
    <w:p w14:paraId="67E6CE48" w14:textId="77777777" w:rsidR="00192D51" w:rsidRDefault="00460E6F">
      <w:pPr>
        <w:pStyle w:val="a4"/>
        <w:numPr>
          <w:ilvl w:val="2"/>
          <w:numId w:val="27"/>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C84876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567"/>
        <w:gridCol w:w="462"/>
        <w:gridCol w:w="704"/>
        <w:gridCol w:w="1191"/>
        <w:gridCol w:w="906"/>
        <w:gridCol w:w="795"/>
        <w:gridCol w:w="1076"/>
        <w:gridCol w:w="826"/>
        <w:gridCol w:w="711"/>
        <w:gridCol w:w="1928"/>
      </w:tblGrid>
      <w:tr w:rsidR="00192D51" w14:paraId="576AF255" w14:textId="77777777">
        <w:trPr>
          <w:trHeight w:val="755"/>
        </w:trPr>
        <w:tc>
          <w:tcPr>
            <w:tcW w:w="3073" w:type="dxa"/>
            <w:gridSpan w:val="4"/>
          </w:tcPr>
          <w:p w14:paraId="234B8629" w14:textId="77777777" w:rsidR="00192D51" w:rsidRDefault="00460E6F">
            <w:pPr>
              <w:pStyle w:val="TableParagraph"/>
              <w:spacing w:before="95"/>
              <w:ind w:left="1"/>
              <w:jc w:val="center"/>
              <w:rPr>
                <w:sz w:val="24"/>
              </w:rPr>
            </w:pPr>
            <w:r>
              <w:rPr>
                <w:spacing w:val="-2"/>
                <w:sz w:val="24"/>
              </w:rPr>
              <w:t>Документ</w:t>
            </w:r>
          </w:p>
        </w:tc>
        <w:tc>
          <w:tcPr>
            <w:tcW w:w="2892" w:type="dxa"/>
            <w:gridSpan w:val="3"/>
          </w:tcPr>
          <w:p w14:paraId="2366A385" w14:textId="77777777" w:rsidR="00192D51" w:rsidRDefault="00460E6F">
            <w:pPr>
              <w:pStyle w:val="TableParagraph"/>
              <w:spacing w:before="95"/>
              <w:ind w:left="112"/>
              <w:rPr>
                <w:sz w:val="24"/>
              </w:rPr>
            </w:pPr>
            <w:r>
              <w:rPr>
                <w:sz w:val="24"/>
              </w:rPr>
              <w:t>Бюджетные</w:t>
            </w:r>
            <w:r>
              <w:rPr>
                <w:spacing w:val="-5"/>
                <w:sz w:val="24"/>
              </w:rPr>
              <w:t xml:space="preserve"> </w:t>
            </w:r>
            <w:r>
              <w:rPr>
                <w:spacing w:val="-2"/>
                <w:sz w:val="24"/>
              </w:rPr>
              <w:t>ассигнования</w:t>
            </w:r>
          </w:p>
        </w:tc>
        <w:tc>
          <w:tcPr>
            <w:tcW w:w="2613" w:type="dxa"/>
            <w:gridSpan w:val="3"/>
          </w:tcPr>
          <w:p w14:paraId="339BE9E0" w14:textId="77777777" w:rsidR="00192D51" w:rsidRDefault="00460E6F">
            <w:pPr>
              <w:pStyle w:val="TableParagraph"/>
              <w:spacing w:before="95"/>
              <w:ind w:left="640" w:right="2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8" w:type="dxa"/>
            <w:vMerge w:val="restart"/>
          </w:tcPr>
          <w:p w14:paraId="7F6817EE" w14:textId="77777777" w:rsidR="00192D51" w:rsidRDefault="00460E6F">
            <w:pPr>
              <w:pStyle w:val="TableParagraph"/>
              <w:spacing w:before="95"/>
              <w:ind w:left="102" w:right="103" w:firstLine="5"/>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(текущий период)</w:t>
            </w:r>
          </w:p>
        </w:tc>
      </w:tr>
      <w:tr w:rsidR="00192D51" w14:paraId="7BAB6750" w14:textId="77777777">
        <w:trPr>
          <w:trHeight w:val="757"/>
        </w:trPr>
        <w:tc>
          <w:tcPr>
            <w:tcW w:w="1340" w:type="dxa"/>
            <w:vMerge w:val="restart"/>
          </w:tcPr>
          <w:p w14:paraId="3CDF7DDF" w14:textId="77777777" w:rsidR="00192D51" w:rsidRDefault="00460E6F">
            <w:pPr>
              <w:pStyle w:val="TableParagraph"/>
              <w:spacing w:before="95"/>
              <w:ind w:left="487" w:hanging="363"/>
              <w:rPr>
                <w:sz w:val="24"/>
              </w:rPr>
            </w:pPr>
            <w:proofErr w:type="spellStart"/>
            <w:r>
              <w:rPr>
                <w:spacing w:val="-2"/>
                <w:sz w:val="24"/>
              </w:rPr>
              <w:t>наименова</w:t>
            </w:r>
            <w:proofErr w:type="spellEnd"/>
            <w:r>
              <w:rPr>
                <w:spacing w:val="-2"/>
                <w:sz w:val="24"/>
              </w:rPr>
              <w:t xml:space="preserve"> </w:t>
            </w:r>
            <w:proofErr w:type="spellStart"/>
            <w:r>
              <w:rPr>
                <w:spacing w:val="-4"/>
                <w:sz w:val="24"/>
              </w:rPr>
              <w:t>ние</w:t>
            </w:r>
            <w:proofErr w:type="spellEnd"/>
          </w:p>
        </w:tc>
        <w:tc>
          <w:tcPr>
            <w:tcW w:w="1029" w:type="dxa"/>
            <w:gridSpan w:val="2"/>
            <w:vMerge w:val="restart"/>
          </w:tcPr>
          <w:p w14:paraId="64ECA96E" w14:textId="77777777" w:rsidR="00192D51" w:rsidRDefault="00460E6F">
            <w:pPr>
              <w:pStyle w:val="TableParagraph"/>
              <w:spacing w:before="95"/>
              <w:ind w:left="201"/>
              <w:rPr>
                <w:sz w:val="24"/>
              </w:rPr>
            </w:pPr>
            <w:r>
              <w:rPr>
                <w:spacing w:val="-2"/>
                <w:sz w:val="24"/>
              </w:rPr>
              <w:t>номер</w:t>
            </w:r>
          </w:p>
        </w:tc>
        <w:tc>
          <w:tcPr>
            <w:tcW w:w="704" w:type="dxa"/>
            <w:vMerge w:val="restart"/>
          </w:tcPr>
          <w:p w14:paraId="662CBD7F" w14:textId="77777777" w:rsidR="00192D51" w:rsidRDefault="00460E6F">
            <w:pPr>
              <w:pStyle w:val="TableParagraph"/>
              <w:spacing w:before="95"/>
              <w:ind w:left="130"/>
              <w:rPr>
                <w:sz w:val="24"/>
              </w:rPr>
            </w:pPr>
            <w:r>
              <w:rPr>
                <w:spacing w:val="-4"/>
                <w:sz w:val="24"/>
              </w:rPr>
              <w:t>дата</w:t>
            </w:r>
          </w:p>
        </w:tc>
        <w:tc>
          <w:tcPr>
            <w:tcW w:w="1191" w:type="dxa"/>
            <w:vMerge w:val="restart"/>
          </w:tcPr>
          <w:p w14:paraId="5D6E977D" w14:textId="77777777" w:rsidR="00192D51" w:rsidRDefault="00460E6F">
            <w:pPr>
              <w:pStyle w:val="TableParagraph"/>
              <w:spacing w:before="95"/>
              <w:jc w:val="center"/>
              <w:rPr>
                <w:sz w:val="24"/>
              </w:rPr>
            </w:pPr>
            <w:r>
              <w:rPr>
                <w:spacing w:val="-5"/>
                <w:sz w:val="24"/>
              </w:rPr>
              <w:t>на</w:t>
            </w:r>
          </w:p>
          <w:p w14:paraId="76B674E4" w14:textId="77777777" w:rsidR="00192D51" w:rsidRDefault="00460E6F">
            <w:pPr>
              <w:pStyle w:val="TableParagraph"/>
              <w:ind w:left="98" w:right="92"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701" w:type="dxa"/>
            <w:gridSpan w:val="2"/>
          </w:tcPr>
          <w:p w14:paraId="50AF50E7" w14:textId="77777777" w:rsidR="00192D51" w:rsidRDefault="00460E6F">
            <w:pPr>
              <w:pStyle w:val="TableParagraph"/>
              <w:spacing w:before="95"/>
              <w:ind w:left="484" w:right="19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70BF9458" w14:textId="77777777" w:rsidR="00192D51" w:rsidRDefault="00460E6F">
            <w:pPr>
              <w:pStyle w:val="TableParagraph"/>
              <w:spacing w:before="95"/>
              <w:ind w:left="6" w:right="6"/>
              <w:jc w:val="center"/>
              <w:rPr>
                <w:sz w:val="24"/>
              </w:rPr>
            </w:pPr>
            <w:r>
              <w:rPr>
                <w:spacing w:val="-5"/>
                <w:sz w:val="24"/>
              </w:rPr>
              <w:t>на</w:t>
            </w:r>
          </w:p>
          <w:p w14:paraId="00AAD96D" w14:textId="77777777" w:rsidR="00192D51" w:rsidRDefault="00460E6F">
            <w:pPr>
              <w:pStyle w:val="TableParagraph"/>
              <w:ind w:left="96" w:right="86"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537" w:type="dxa"/>
            <w:gridSpan w:val="2"/>
          </w:tcPr>
          <w:p w14:paraId="3563DBFA" w14:textId="77777777" w:rsidR="00192D51" w:rsidRDefault="00460E6F">
            <w:pPr>
              <w:pStyle w:val="TableParagraph"/>
              <w:spacing w:before="95"/>
              <w:ind w:left="400" w:right="11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8" w:type="dxa"/>
            <w:vMerge/>
            <w:tcBorders>
              <w:top w:val="nil"/>
            </w:tcBorders>
          </w:tcPr>
          <w:p w14:paraId="52FAD432" w14:textId="77777777" w:rsidR="00192D51" w:rsidRDefault="00192D51">
            <w:pPr>
              <w:rPr>
                <w:sz w:val="2"/>
                <w:szCs w:val="2"/>
              </w:rPr>
            </w:pPr>
          </w:p>
        </w:tc>
      </w:tr>
      <w:tr w:rsidR="00192D51" w14:paraId="0B54CEA9" w14:textId="77777777">
        <w:trPr>
          <w:trHeight w:val="756"/>
        </w:trPr>
        <w:tc>
          <w:tcPr>
            <w:tcW w:w="1340" w:type="dxa"/>
            <w:vMerge/>
            <w:tcBorders>
              <w:top w:val="nil"/>
            </w:tcBorders>
          </w:tcPr>
          <w:p w14:paraId="79A77081" w14:textId="77777777" w:rsidR="00192D51" w:rsidRDefault="00192D51">
            <w:pPr>
              <w:rPr>
                <w:sz w:val="2"/>
                <w:szCs w:val="2"/>
              </w:rPr>
            </w:pPr>
          </w:p>
        </w:tc>
        <w:tc>
          <w:tcPr>
            <w:tcW w:w="1029" w:type="dxa"/>
            <w:gridSpan w:val="2"/>
            <w:vMerge/>
            <w:tcBorders>
              <w:top w:val="nil"/>
            </w:tcBorders>
          </w:tcPr>
          <w:p w14:paraId="2793FC3A" w14:textId="77777777" w:rsidR="00192D51" w:rsidRDefault="00192D51">
            <w:pPr>
              <w:rPr>
                <w:sz w:val="2"/>
                <w:szCs w:val="2"/>
              </w:rPr>
            </w:pPr>
          </w:p>
        </w:tc>
        <w:tc>
          <w:tcPr>
            <w:tcW w:w="704" w:type="dxa"/>
            <w:vMerge/>
            <w:tcBorders>
              <w:top w:val="nil"/>
            </w:tcBorders>
          </w:tcPr>
          <w:p w14:paraId="733FFE2E" w14:textId="77777777" w:rsidR="00192D51" w:rsidRDefault="00192D51">
            <w:pPr>
              <w:rPr>
                <w:sz w:val="2"/>
                <w:szCs w:val="2"/>
              </w:rPr>
            </w:pPr>
          </w:p>
        </w:tc>
        <w:tc>
          <w:tcPr>
            <w:tcW w:w="1191" w:type="dxa"/>
            <w:vMerge/>
            <w:tcBorders>
              <w:top w:val="nil"/>
            </w:tcBorders>
          </w:tcPr>
          <w:p w14:paraId="790724FE" w14:textId="77777777" w:rsidR="00192D51" w:rsidRDefault="00192D51">
            <w:pPr>
              <w:rPr>
                <w:sz w:val="2"/>
                <w:szCs w:val="2"/>
              </w:rPr>
            </w:pPr>
          </w:p>
        </w:tc>
        <w:tc>
          <w:tcPr>
            <w:tcW w:w="906" w:type="dxa"/>
          </w:tcPr>
          <w:p w14:paraId="22230EE6" w14:textId="77777777" w:rsidR="00192D51" w:rsidRDefault="00460E6F">
            <w:pPr>
              <w:pStyle w:val="TableParagraph"/>
              <w:spacing w:before="93"/>
              <w:ind w:left="280" w:right="60" w:hanging="210"/>
              <w:rPr>
                <w:sz w:val="24"/>
              </w:rPr>
            </w:pPr>
            <w:r>
              <w:rPr>
                <w:spacing w:val="-2"/>
                <w:sz w:val="24"/>
              </w:rPr>
              <w:t xml:space="preserve">первый </w:t>
            </w:r>
            <w:r>
              <w:rPr>
                <w:spacing w:val="-4"/>
                <w:sz w:val="24"/>
              </w:rPr>
              <w:t>год</w:t>
            </w:r>
          </w:p>
        </w:tc>
        <w:tc>
          <w:tcPr>
            <w:tcW w:w="795" w:type="dxa"/>
          </w:tcPr>
          <w:p w14:paraId="35FF5350" w14:textId="77777777" w:rsidR="00192D51" w:rsidRDefault="00460E6F">
            <w:pPr>
              <w:pStyle w:val="TableParagraph"/>
              <w:spacing w:before="93"/>
              <w:ind w:left="127" w:right="93" w:hanging="24"/>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1076" w:type="dxa"/>
            <w:vMerge/>
            <w:tcBorders>
              <w:top w:val="nil"/>
            </w:tcBorders>
          </w:tcPr>
          <w:p w14:paraId="1F2C0206" w14:textId="77777777" w:rsidR="00192D51" w:rsidRDefault="00192D51">
            <w:pPr>
              <w:rPr>
                <w:sz w:val="2"/>
                <w:szCs w:val="2"/>
              </w:rPr>
            </w:pPr>
          </w:p>
        </w:tc>
        <w:tc>
          <w:tcPr>
            <w:tcW w:w="826" w:type="dxa"/>
          </w:tcPr>
          <w:p w14:paraId="76567179" w14:textId="77777777" w:rsidR="00192D51" w:rsidRDefault="00460E6F">
            <w:pPr>
              <w:pStyle w:val="TableParagraph"/>
              <w:spacing w:before="93"/>
              <w:ind w:left="143" w:right="6" w:hanging="51"/>
              <w:rPr>
                <w:sz w:val="24"/>
              </w:rPr>
            </w:pPr>
            <w:proofErr w:type="spellStart"/>
            <w:r>
              <w:rPr>
                <w:spacing w:val="-4"/>
                <w:sz w:val="24"/>
              </w:rPr>
              <w:t>первы</w:t>
            </w:r>
            <w:proofErr w:type="spellEnd"/>
            <w:r>
              <w:rPr>
                <w:spacing w:val="-4"/>
                <w:sz w:val="24"/>
              </w:rPr>
              <w:t xml:space="preserve"> </w:t>
            </w:r>
            <w:r>
              <w:rPr>
                <w:sz w:val="24"/>
              </w:rPr>
              <w:t>й год</w:t>
            </w:r>
          </w:p>
        </w:tc>
        <w:tc>
          <w:tcPr>
            <w:tcW w:w="711" w:type="dxa"/>
          </w:tcPr>
          <w:p w14:paraId="6D4C323B" w14:textId="77777777" w:rsidR="00192D51" w:rsidRDefault="00460E6F">
            <w:pPr>
              <w:pStyle w:val="TableParagraph"/>
              <w:spacing w:before="93"/>
              <w:ind w:left="85" w:right="61" w:hanging="27"/>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1928" w:type="dxa"/>
            <w:vMerge/>
            <w:tcBorders>
              <w:top w:val="nil"/>
            </w:tcBorders>
          </w:tcPr>
          <w:p w14:paraId="1F2FE444" w14:textId="77777777" w:rsidR="00192D51" w:rsidRDefault="00192D51">
            <w:pPr>
              <w:rPr>
                <w:sz w:val="2"/>
                <w:szCs w:val="2"/>
              </w:rPr>
            </w:pPr>
          </w:p>
        </w:tc>
      </w:tr>
      <w:tr w:rsidR="00192D51" w14:paraId="5884472E" w14:textId="77777777">
        <w:trPr>
          <w:trHeight w:val="479"/>
        </w:trPr>
        <w:tc>
          <w:tcPr>
            <w:tcW w:w="1340" w:type="dxa"/>
          </w:tcPr>
          <w:p w14:paraId="4F88E796" w14:textId="77777777" w:rsidR="00192D51" w:rsidRDefault="00460E6F">
            <w:pPr>
              <w:pStyle w:val="TableParagraph"/>
              <w:spacing w:before="92"/>
              <w:ind w:left="9"/>
              <w:jc w:val="center"/>
              <w:rPr>
                <w:sz w:val="24"/>
              </w:rPr>
            </w:pPr>
            <w:r>
              <w:rPr>
                <w:spacing w:val="-10"/>
                <w:sz w:val="24"/>
              </w:rPr>
              <w:t>1</w:t>
            </w:r>
          </w:p>
        </w:tc>
        <w:tc>
          <w:tcPr>
            <w:tcW w:w="1029" w:type="dxa"/>
            <w:gridSpan w:val="2"/>
          </w:tcPr>
          <w:p w14:paraId="52293630" w14:textId="77777777" w:rsidR="00192D51" w:rsidRDefault="00460E6F">
            <w:pPr>
              <w:pStyle w:val="TableParagraph"/>
              <w:spacing w:before="92"/>
              <w:ind w:left="7"/>
              <w:jc w:val="center"/>
              <w:rPr>
                <w:sz w:val="24"/>
              </w:rPr>
            </w:pPr>
            <w:r>
              <w:rPr>
                <w:spacing w:val="-10"/>
                <w:sz w:val="24"/>
              </w:rPr>
              <w:t>2</w:t>
            </w:r>
          </w:p>
        </w:tc>
        <w:tc>
          <w:tcPr>
            <w:tcW w:w="704" w:type="dxa"/>
          </w:tcPr>
          <w:p w14:paraId="1210C155" w14:textId="77777777" w:rsidR="00192D51" w:rsidRDefault="00460E6F">
            <w:pPr>
              <w:pStyle w:val="TableParagraph"/>
              <w:spacing w:before="92"/>
              <w:ind w:left="6" w:right="3"/>
              <w:jc w:val="center"/>
              <w:rPr>
                <w:sz w:val="24"/>
              </w:rPr>
            </w:pPr>
            <w:r>
              <w:rPr>
                <w:spacing w:val="-10"/>
                <w:sz w:val="24"/>
              </w:rPr>
              <w:t>3</w:t>
            </w:r>
          </w:p>
        </w:tc>
        <w:tc>
          <w:tcPr>
            <w:tcW w:w="1191" w:type="dxa"/>
          </w:tcPr>
          <w:p w14:paraId="27D590F4" w14:textId="77777777" w:rsidR="00192D51" w:rsidRDefault="00460E6F">
            <w:pPr>
              <w:pStyle w:val="TableParagraph"/>
              <w:spacing w:before="92"/>
              <w:jc w:val="center"/>
              <w:rPr>
                <w:sz w:val="24"/>
              </w:rPr>
            </w:pPr>
            <w:r>
              <w:rPr>
                <w:spacing w:val="-10"/>
                <w:sz w:val="24"/>
              </w:rPr>
              <w:t>4</w:t>
            </w:r>
          </w:p>
        </w:tc>
        <w:tc>
          <w:tcPr>
            <w:tcW w:w="906" w:type="dxa"/>
          </w:tcPr>
          <w:p w14:paraId="4726A786" w14:textId="77777777" w:rsidR="00192D51" w:rsidRDefault="00460E6F">
            <w:pPr>
              <w:pStyle w:val="TableParagraph"/>
              <w:spacing w:before="92"/>
              <w:ind w:left="24" w:right="19"/>
              <w:jc w:val="center"/>
              <w:rPr>
                <w:sz w:val="24"/>
              </w:rPr>
            </w:pPr>
            <w:r>
              <w:rPr>
                <w:spacing w:val="-10"/>
                <w:sz w:val="24"/>
              </w:rPr>
              <w:t>5</w:t>
            </w:r>
          </w:p>
        </w:tc>
        <w:tc>
          <w:tcPr>
            <w:tcW w:w="795" w:type="dxa"/>
          </w:tcPr>
          <w:p w14:paraId="30F59313" w14:textId="77777777" w:rsidR="00192D51" w:rsidRDefault="00460E6F">
            <w:pPr>
              <w:pStyle w:val="TableParagraph"/>
              <w:spacing w:before="92"/>
              <w:ind w:left="36" w:right="36"/>
              <w:jc w:val="center"/>
              <w:rPr>
                <w:sz w:val="24"/>
              </w:rPr>
            </w:pPr>
            <w:r>
              <w:rPr>
                <w:spacing w:val="-10"/>
                <w:sz w:val="24"/>
              </w:rPr>
              <w:t>6</w:t>
            </w:r>
          </w:p>
        </w:tc>
        <w:tc>
          <w:tcPr>
            <w:tcW w:w="1076" w:type="dxa"/>
          </w:tcPr>
          <w:p w14:paraId="5818201C" w14:textId="77777777" w:rsidR="00192D51" w:rsidRDefault="00460E6F">
            <w:pPr>
              <w:pStyle w:val="TableParagraph"/>
              <w:spacing w:before="92"/>
              <w:ind w:left="6" w:right="6"/>
              <w:jc w:val="center"/>
              <w:rPr>
                <w:sz w:val="24"/>
              </w:rPr>
            </w:pPr>
            <w:r>
              <w:rPr>
                <w:spacing w:val="-10"/>
                <w:sz w:val="24"/>
              </w:rPr>
              <w:t>7</w:t>
            </w:r>
          </w:p>
        </w:tc>
        <w:tc>
          <w:tcPr>
            <w:tcW w:w="826" w:type="dxa"/>
          </w:tcPr>
          <w:p w14:paraId="3094B4B4" w14:textId="77777777" w:rsidR="00192D51" w:rsidRDefault="00460E6F">
            <w:pPr>
              <w:pStyle w:val="TableParagraph"/>
              <w:spacing w:before="92"/>
              <w:jc w:val="center"/>
              <w:rPr>
                <w:sz w:val="24"/>
              </w:rPr>
            </w:pPr>
            <w:r>
              <w:rPr>
                <w:spacing w:val="-10"/>
                <w:sz w:val="24"/>
              </w:rPr>
              <w:t>8</w:t>
            </w:r>
          </w:p>
        </w:tc>
        <w:tc>
          <w:tcPr>
            <w:tcW w:w="711" w:type="dxa"/>
          </w:tcPr>
          <w:p w14:paraId="53E531C2" w14:textId="77777777" w:rsidR="00192D51" w:rsidRDefault="00460E6F">
            <w:pPr>
              <w:pStyle w:val="TableParagraph"/>
              <w:spacing w:before="92"/>
              <w:jc w:val="center"/>
              <w:rPr>
                <w:sz w:val="24"/>
              </w:rPr>
            </w:pPr>
            <w:r>
              <w:rPr>
                <w:spacing w:val="-10"/>
                <w:sz w:val="24"/>
              </w:rPr>
              <w:t>9</w:t>
            </w:r>
          </w:p>
        </w:tc>
        <w:tc>
          <w:tcPr>
            <w:tcW w:w="1928" w:type="dxa"/>
          </w:tcPr>
          <w:p w14:paraId="1AB2CD8C" w14:textId="77777777" w:rsidR="00192D51" w:rsidRDefault="00460E6F">
            <w:pPr>
              <w:pStyle w:val="TableParagraph"/>
              <w:spacing w:before="92"/>
              <w:ind w:left="10" w:right="10"/>
              <w:jc w:val="center"/>
              <w:rPr>
                <w:sz w:val="24"/>
              </w:rPr>
            </w:pPr>
            <w:r>
              <w:rPr>
                <w:spacing w:val="-5"/>
                <w:sz w:val="24"/>
              </w:rPr>
              <w:t>10</w:t>
            </w:r>
          </w:p>
        </w:tc>
      </w:tr>
      <w:tr w:rsidR="00192D51" w14:paraId="36AC3CA8" w14:textId="77777777">
        <w:trPr>
          <w:trHeight w:val="479"/>
        </w:trPr>
        <w:tc>
          <w:tcPr>
            <w:tcW w:w="1340" w:type="dxa"/>
          </w:tcPr>
          <w:p w14:paraId="65AB88F3" w14:textId="77777777" w:rsidR="00192D51" w:rsidRDefault="00192D51">
            <w:pPr>
              <w:pStyle w:val="TableParagraph"/>
            </w:pPr>
          </w:p>
        </w:tc>
        <w:tc>
          <w:tcPr>
            <w:tcW w:w="1029" w:type="dxa"/>
            <w:gridSpan w:val="2"/>
          </w:tcPr>
          <w:p w14:paraId="00B1B8EF" w14:textId="77777777" w:rsidR="00192D51" w:rsidRDefault="00192D51">
            <w:pPr>
              <w:pStyle w:val="TableParagraph"/>
            </w:pPr>
          </w:p>
        </w:tc>
        <w:tc>
          <w:tcPr>
            <w:tcW w:w="704" w:type="dxa"/>
          </w:tcPr>
          <w:p w14:paraId="3D105675" w14:textId="77777777" w:rsidR="00192D51" w:rsidRDefault="00192D51">
            <w:pPr>
              <w:pStyle w:val="TableParagraph"/>
            </w:pPr>
          </w:p>
        </w:tc>
        <w:tc>
          <w:tcPr>
            <w:tcW w:w="1191" w:type="dxa"/>
          </w:tcPr>
          <w:p w14:paraId="36D191BC" w14:textId="77777777" w:rsidR="00192D51" w:rsidRDefault="00192D51">
            <w:pPr>
              <w:pStyle w:val="TableParagraph"/>
            </w:pPr>
          </w:p>
        </w:tc>
        <w:tc>
          <w:tcPr>
            <w:tcW w:w="906" w:type="dxa"/>
          </w:tcPr>
          <w:p w14:paraId="20D0A653" w14:textId="77777777" w:rsidR="00192D51" w:rsidRDefault="00192D51">
            <w:pPr>
              <w:pStyle w:val="TableParagraph"/>
            </w:pPr>
          </w:p>
        </w:tc>
        <w:tc>
          <w:tcPr>
            <w:tcW w:w="795" w:type="dxa"/>
          </w:tcPr>
          <w:p w14:paraId="7F898D7F" w14:textId="77777777" w:rsidR="00192D51" w:rsidRDefault="00192D51">
            <w:pPr>
              <w:pStyle w:val="TableParagraph"/>
            </w:pPr>
          </w:p>
        </w:tc>
        <w:tc>
          <w:tcPr>
            <w:tcW w:w="1076" w:type="dxa"/>
          </w:tcPr>
          <w:p w14:paraId="5B064F0D" w14:textId="77777777" w:rsidR="00192D51" w:rsidRDefault="00192D51">
            <w:pPr>
              <w:pStyle w:val="TableParagraph"/>
            </w:pPr>
          </w:p>
        </w:tc>
        <w:tc>
          <w:tcPr>
            <w:tcW w:w="826" w:type="dxa"/>
          </w:tcPr>
          <w:p w14:paraId="1C1380C3" w14:textId="77777777" w:rsidR="00192D51" w:rsidRDefault="00192D51">
            <w:pPr>
              <w:pStyle w:val="TableParagraph"/>
            </w:pPr>
          </w:p>
        </w:tc>
        <w:tc>
          <w:tcPr>
            <w:tcW w:w="711" w:type="dxa"/>
          </w:tcPr>
          <w:p w14:paraId="333F86EB" w14:textId="77777777" w:rsidR="00192D51" w:rsidRDefault="00192D51">
            <w:pPr>
              <w:pStyle w:val="TableParagraph"/>
            </w:pPr>
          </w:p>
        </w:tc>
        <w:tc>
          <w:tcPr>
            <w:tcW w:w="1928" w:type="dxa"/>
          </w:tcPr>
          <w:p w14:paraId="2727A330" w14:textId="77777777" w:rsidR="00192D51" w:rsidRDefault="00192D51">
            <w:pPr>
              <w:pStyle w:val="TableParagraph"/>
            </w:pPr>
          </w:p>
        </w:tc>
      </w:tr>
      <w:tr w:rsidR="00192D51" w14:paraId="2ED18E4D" w14:textId="77777777">
        <w:trPr>
          <w:trHeight w:val="479"/>
        </w:trPr>
        <w:tc>
          <w:tcPr>
            <w:tcW w:w="1907" w:type="dxa"/>
            <w:gridSpan w:val="2"/>
            <w:tcBorders>
              <w:left w:val="nil"/>
              <w:bottom w:val="nil"/>
            </w:tcBorders>
          </w:tcPr>
          <w:p w14:paraId="089FD92B" w14:textId="77777777" w:rsidR="00192D51" w:rsidRDefault="00192D51">
            <w:pPr>
              <w:pStyle w:val="TableParagraph"/>
            </w:pPr>
          </w:p>
        </w:tc>
        <w:tc>
          <w:tcPr>
            <w:tcW w:w="1166" w:type="dxa"/>
            <w:gridSpan w:val="2"/>
          </w:tcPr>
          <w:p w14:paraId="775AFBD1" w14:textId="77777777" w:rsidR="00192D51" w:rsidRDefault="00460E6F">
            <w:pPr>
              <w:pStyle w:val="TableParagraph"/>
              <w:spacing w:before="95"/>
              <w:ind w:left="61"/>
              <w:rPr>
                <w:sz w:val="24"/>
              </w:rPr>
            </w:pPr>
            <w:r>
              <w:rPr>
                <w:spacing w:val="-2"/>
                <w:sz w:val="24"/>
              </w:rPr>
              <w:t>Итого</w:t>
            </w:r>
          </w:p>
        </w:tc>
        <w:tc>
          <w:tcPr>
            <w:tcW w:w="1191" w:type="dxa"/>
          </w:tcPr>
          <w:p w14:paraId="787B7FC7" w14:textId="77777777" w:rsidR="00192D51" w:rsidRDefault="00192D51">
            <w:pPr>
              <w:pStyle w:val="TableParagraph"/>
            </w:pPr>
          </w:p>
        </w:tc>
        <w:tc>
          <w:tcPr>
            <w:tcW w:w="906" w:type="dxa"/>
          </w:tcPr>
          <w:p w14:paraId="34E1E310" w14:textId="77777777" w:rsidR="00192D51" w:rsidRDefault="00192D51">
            <w:pPr>
              <w:pStyle w:val="TableParagraph"/>
            </w:pPr>
          </w:p>
        </w:tc>
        <w:tc>
          <w:tcPr>
            <w:tcW w:w="795" w:type="dxa"/>
          </w:tcPr>
          <w:p w14:paraId="58D0BAB2" w14:textId="77777777" w:rsidR="00192D51" w:rsidRDefault="00192D51">
            <w:pPr>
              <w:pStyle w:val="TableParagraph"/>
            </w:pPr>
          </w:p>
        </w:tc>
        <w:tc>
          <w:tcPr>
            <w:tcW w:w="1076" w:type="dxa"/>
          </w:tcPr>
          <w:p w14:paraId="5A972F5B" w14:textId="77777777" w:rsidR="00192D51" w:rsidRDefault="00192D51">
            <w:pPr>
              <w:pStyle w:val="TableParagraph"/>
            </w:pPr>
          </w:p>
        </w:tc>
        <w:tc>
          <w:tcPr>
            <w:tcW w:w="826" w:type="dxa"/>
          </w:tcPr>
          <w:p w14:paraId="75009716" w14:textId="77777777" w:rsidR="00192D51" w:rsidRDefault="00192D51">
            <w:pPr>
              <w:pStyle w:val="TableParagraph"/>
            </w:pPr>
          </w:p>
        </w:tc>
        <w:tc>
          <w:tcPr>
            <w:tcW w:w="711" w:type="dxa"/>
          </w:tcPr>
          <w:p w14:paraId="32B12FD0" w14:textId="77777777" w:rsidR="00192D51" w:rsidRDefault="00192D51">
            <w:pPr>
              <w:pStyle w:val="TableParagraph"/>
            </w:pPr>
          </w:p>
        </w:tc>
        <w:tc>
          <w:tcPr>
            <w:tcW w:w="1928" w:type="dxa"/>
          </w:tcPr>
          <w:p w14:paraId="52840C1D" w14:textId="77777777" w:rsidR="00192D51" w:rsidRDefault="00192D51">
            <w:pPr>
              <w:pStyle w:val="TableParagraph"/>
            </w:pPr>
          </w:p>
        </w:tc>
      </w:tr>
    </w:tbl>
    <w:p w14:paraId="384CEAAD" w14:textId="77777777" w:rsidR="00192D51" w:rsidRDefault="00192D51">
      <w:pPr>
        <w:pStyle w:val="a3"/>
        <w:spacing w:before="56"/>
        <w:ind w:left="0"/>
        <w:jc w:val="left"/>
        <w:rPr>
          <w:rFonts w:ascii="Courier New"/>
          <w:sz w:val="20"/>
        </w:rPr>
      </w:pPr>
    </w:p>
    <w:p w14:paraId="79D3CC5B"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53B346"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F1153C8" w14:textId="77777777" w:rsidR="00192D51" w:rsidRDefault="00192D51">
      <w:pPr>
        <w:pStyle w:val="a3"/>
        <w:spacing w:before="1"/>
        <w:ind w:left="0"/>
        <w:jc w:val="left"/>
        <w:rPr>
          <w:rFonts w:ascii="Courier New"/>
          <w:sz w:val="20"/>
        </w:rPr>
      </w:pPr>
    </w:p>
    <w:p w14:paraId="76C7E0D7" w14:textId="77777777" w:rsidR="00192D51" w:rsidRDefault="00460E6F">
      <w:pPr>
        <w:pStyle w:val="a4"/>
        <w:numPr>
          <w:ilvl w:val="2"/>
          <w:numId w:val="27"/>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D09995B" w14:textId="77777777" w:rsidR="00192D51" w:rsidRDefault="00460E6F">
      <w:pPr>
        <w:pStyle w:val="a4"/>
        <w:numPr>
          <w:ilvl w:val="3"/>
          <w:numId w:val="27"/>
        </w:numPr>
        <w:tabs>
          <w:tab w:val="left" w:pos="4219"/>
        </w:tabs>
        <w:spacing w:before="225"/>
        <w:ind w:left="4219" w:hanging="598"/>
        <w:jc w:val="left"/>
        <w:rPr>
          <w:rFonts w:ascii="Courier New" w:hAnsi="Courier New"/>
          <w:sz w:val="20"/>
        </w:rPr>
      </w:pPr>
      <w:r>
        <w:rPr>
          <w:rFonts w:ascii="Courier New" w:hAnsi="Courier New"/>
          <w:spacing w:val="-2"/>
          <w:sz w:val="20"/>
        </w:rPr>
        <w:t>Поступления</w:t>
      </w:r>
    </w:p>
    <w:p w14:paraId="244D1EA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1702"/>
        <w:gridCol w:w="1418"/>
        <w:gridCol w:w="4196"/>
      </w:tblGrid>
      <w:tr w:rsidR="00192D51" w14:paraId="692FF173" w14:textId="77777777">
        <w:trPr>
          <w:trHeight w:val="479"/>
        </w:trPr>
        <w:tc>
          <w:tcPr>
            <w:tcW w:w="6159" w:type="dxa"/>
            <w:gridSpan w:val="3"/>
          </w:tcPr>
          <w:p w14:paraId="3D9D2051" w14:textId="77777777" w:rsidR="00192D51" w:rsidRDefault="00460E6F">
            <w:pPr>
              <w:pStyle w:val="TableParagraph"/>
              <w:spacing w:before="92"/>
              <w:ind w:left="463"/>
              <w:rPr>
                <w:sz w:val="24"/>
              </w:rPr>
            </w:pPr>
            <w:r>
              <w:rPr>
                <w:sz w:val="24"/>
              </w:rPr>
              <w:t>Документ,</w:t>
            </w:r>
            <w:r>
              <w:rPr>
                <w:spacing w:val="-4"/>
                <w:sz w:val="24"/>
              </w:rPr>
              <w:t xml:space="preserve"> </w:t>
            </w:r>
            <w:r>
              <w:rPr>
                <w:sz w:val="24"/>
              </w:rPr>
              <w:t>подтверждающий</w:t>
            </w:r>
            <w:r>
              <w:rPr>
                <w:spacing w:val="-4"/>
                <w:sz w:val="24"/>
              </w:rPr>
              <w:t xml:space="preserve"> </w:t>
            </w:r>
            <w:r>
              <w:rPr>
                <w:sz w:val="24"/>
              </w:rPr>
              <w:t>проведение</w:t>
            </w:r>
            <w:r>
              <w:rPr>
                <w:spacing w:val="-4"/>
                <w:sz w:val="24"/>
              </w:rPr>
              <w:t xml:space="preserve"> </w:t>
            </w:r>
            <w:r>
              <w:rPr>
                <w:spacing w:val="-2"/>
                <w:sz w:val="24"/>
              </w:rPr>
              <w:t>операции</w:t>
            </w:r>
          </w:p>
        </w:tc>
        <w:tc>
          <w:tcPr>
            <w:tcW w:w="4196" w:type="dxa"/>
            <w:vMerge w:val="restart"/>
          </w:tcPr>
          <w:p w14:paraId="4FED99BE" w14:textId="77777777" w:rsidR="00192D51" w:rsidRDefault="00460E6F">
            <w:pPr>
              <w:pStyle w:val="TableParagraph"/>
              <w:spacing w:before="92"/>
              <w:ind w:left="11" w:right="3"/>
              <w:jc w:val="center"/>
              <w:rPr>
                <w:sz w:val="24"/>
              </w:rPr>
            </w:pPr>
            <w:r>
              <w:rPr>
                <w:spacing w:val="-2"/>
                <w:sz w:val="24"/>
              </w:rPr>
              <w:t>Поступления</w:t>
            </w:r>
          </w:p>
        </w:tc>
      </w:tr>
      <w:tr w:rsidR="00192D51" w14:paraId="4399C684" w14:textId="77777777">
        <w:trPr>
          <w:trHeight w:val="479"/>
        </w:trPr>
        <w:tc>
          <w:tcPr>
            <w:tcW w:w="3039" w:type="dxa"/>
          </w:tcPr>
          <w:p w14:paraId="6F4ECA67" w14:textId="77777777" w:rsidR="00192D51" w:rsidRDefault="00460E6F">
            <w:pPr>
              <w:pStyle w:val="TableParagraph"/>
              <w:spacing w:before="95"/>
              <w:ind w:left="9"/>
              <w:jc w:val="center"/>
              <w:rPr>
                <w:sz w:val="24"/>
              </w:rPr>
            </w:pPr>
            <w:r>
              <w:rPr>
                <w:spacing w:val="-2"/>
                <w:sz w:val="24"/>
              </w:rPr>
              <w:t>наименование</w:t>
            </w:r>
          </w:p>
        </w:tc>
        <w:tc>
          <w:tcPr>
            <w:tcW w:w="1702" w:type="dxa"/>
          </w:tcPr>
          <w:p w14:paraId="3CB7B466" w14:textId="77777777" w:rsidR="00192D51" w:rsidRDefault="00460E6F">
            <w:pPr>
              <w:pStyle w:val="TableParagraph"/>
              <w:spacing w:before="95"/>
              <w:ind w:left="10"/>
              <w:jc w:val="center"/>
              <w:rPr>
                <w:sz w:val="24"/>
              </w:rPr>
            </w:pPr>
            <w:r>
              <w:rPr>
                <w:spacing w:val="-2"/>
                <w:sz w:val="24"/>
              </w:rPr>
              <w:t>номер</w:t>
            </w:r>
          </w:p>
        </w:tc>
        <w:tc>
          <w:tcPr>
            <w:tcW w:w="1418" w:type="dxa"/>
          </w:tcPr>
          <w:p w14:paraId="6E9084F1" w14:textId="77777777" w:rsidR="00192D51" w:rsidRDefault="00460E6F">
            <w:pPr>
              <w:pStyle w:val="TableParagraph"/>
              <w:spacing w:before="95"/>
              <w:ind w:left="11"/>
              <w:jc w:val="center"/>
              <w:rPr>
                <w:sz w:val="24"/>
              </w:rPr>
            </w:pPr>
            <w:r>
              <w:rPr>
                <w:spacing w:val="-4"/>
                <w:sz w:val="24"/>
              </w:rPr>
              <w:t>дата</w:t>
            </w:r>
          </w:p>
        </w:tc>
        <w:tc>
          <w:tcPr>
            <w:tcW w:w="4196" w:type="dxa"/>
            <w:vMerge/>
            <w:tcBorders>
              <w:top w:val="nil"/>
            </w:tcBorders>
          </w:tcPr>
          <w:p w14:paraId="3949143A" w14:textId="77777777" w:rsidR="00192D51" w:rsidRDefault="00192D51">
            <w:pPr>
              <w:rPr>
                <w:sz w:val="2"/>
                <w:szCs w:val="2"/>
              </w:rPr>
            </w:pPr>
          </w:p>
        </w:tc>
      </w:tr>
      <w:tr w:rsidR="00192D51" w14:paraId="739AC314" w14:textId="77777777">
        <w:trPr>
          <w:trHeight w:val="479"/>
        </w:trPr>
        <w:tc>
          <w:tcPr>
            <w:tcW w:w="3039" w:type="dxa"/>
          </w:tcPr>
          <w:p w14:paraId="7D61A0CC" w14:textId="77777777" w:rsidR="00192D51" w:rsidRDefault="00460E6F">
            <w:pPr>
              <w:pStyle w:val="TableParagraph"/>
              <w:spacing w:before="95"/>
              <w:ind w:left="9"/>
              <w:jc w:val="center"/>
              <w:rPr>
                <w:sz w:val="24"/>
              </w:rPr>
            </w:pPr>
            <w:r>
              <w:rPr>
                <w:spacing w:val="-10"/>
                <w:sz w:val="24"/>
              </w:rPr>
              <w:t>1</w:t>
            </w:r>
          </w:p>
        </w:tc>
        <w:tc>
          <w:tcPr>
            <w:tcW w:w="1702" w:type="dxa"/>
          </w:tcPr>
          <w:p w14:paraId="2562B310" w14:textId="77777777" w:rsidR="00192D51" w:rsidRDefault="00460E6F">
            <w:pPr>
              <w:pStyle w:val="TableParagraph"/>
              <w:spacing w:before="95"/>
              <w:ind w:left="10" w:right="3"/>
              <w:jc w:val="center"/>
              <w:rPr>
                <w:sz w:val="24"/>
              </w:rPr>
            </w:pPr>
            <w:r>
              <w:rPr>
                <w:spacing w:val="-10"/>
                <w:sz w:val="24"/>
              </w:rPr>
              <w:t>2</w:t>
            </w:r>
          </w:p>
        </w:tc>
        <w:tc>
          <w:tcPr>
            <w:tcW w:w="1418" w:type="dxa"/>
          </w:tcPr>
          <w:p w14:paraId="567C3784" w14:textId="77777777" w:rsidR="00192D51" w:rsidRDefault="00460E6F">
            <w:pPr>
              <w:pStyle w:val="TableParagraph"/>
              <w:spacing w:before="95"/>
              <w:ind w:left="8"/>
              <w:jc w:val="center"/>
              <w:rPr>
                <w:sz w:val="24"/>
              </w:rPr>
            </w:pPr>
            <w:r>
              <w:rPr>
                <w:spacing w:val="-10"/>
                <w:sz w:val="24"/>
              </w:rPr>
              <w:t>3</w:t>
            </w:r>
          </w:p>
        </w:tc>
        <w:tc>
          <w:tcPr>
            <w:tcW w:w="4196" w:type="dxa"/>
          </w:tcPr>
          <w:p w14:paraId="766AA076" w14:textId="77777777" w:rsidR="00192D51" w:rsidRDefault="00460E6F">
            <w:pPr>
              <w:pStyle w:val="TableParagraph"/>
              <w:spacing w:before="95"/>
              <w:ind w:left="11"/>
              <w:jc w:val="center"/>
              <w:rPr>
                <w:sz w:val="24"/>
              </w:rPr>
            </w:pPr>
            <w:r>
              <w:rPr>
                <w:spacing w:val="-10"/>
                <w:sz w:val="24"/>
              </w:rPr>
              <w:t>4</w:t>
            </w:r>
          </w:p>
        </w:tc>
      </w:tr>
      <w:tr w:rsidR="00192D51" w14:paraId="2DFE3749" w14:textId="77777777">
        <w:trPr>
          <w:trHeight w:val="479"/>
        </w:trPr>
        <w:tc>
          <w:tcPr>
            <w:tcW w:w="3039" w:type="dxa"/>
          </w:tcPr>
          <w:p w14:paraId="133ACBFB" w14:textId="77777777" w:rsidR="00192D51" w:rsidRDefault="00192D51">
            <w:pPr>
              <w:pStyle w:val="TableParagraph"/>
            </w:pPr>
          </w:p>
        </w:tc>
        <w:tc>
          <w:tcPr>
            <w:tcW w:w="1702" w:type="dxa"/>
          </w:tcPr>
          <w:p w14:paraId="51B01D72" w14:textId="77777777" w:rsidR="00192D51" w:rsidRDefault="00192D51">
            <w:pPr>
              <w:pStyle w:val="TableParagraph"/>
            </w:pPr>
          </w:p>
        </w:tc>
        <w:tc>
          <w:tcPr>
            <w:tcW w:w="1418" w:type="dxa"/>
          </w:tcPr>
          <w:p w14:paraId="6C668045" w14:textId="77777777" w:rsidR="00192D51" w:rsidRDefault="00192D51">
            <w:pPr>
              <w:pStyle w:val="TableParagraph"/>
            </w:pPr>
          </w:p>
        </w:tc>
        <w:tc>
          <w:tcPr>
            <w:tcW w:w="4196" w:type="dxa"/>
          </w:tcPr>
          <w:p w14:paraId="3353B973" w14:textId="77777777" w:rsidR="00192D51" w:rsidRDefault="00192D51">
            <w:pPr>
              <w:pStyle w:val="TableParagraph"/>
            </w:pPr>
          </w:p>
        </w:tc>
      </w:tr>
      <w:tr w:rsidR="00192D51" w14:paraId="0EE7A37F" w14:textId="77777777">
        <w:trPr>
          <w:trHeight w:val="481"/>
        </w:trPr>
        <w:tc>
          <w:tcPr>
            <w:tcW w:w="3039" w:type="dxa"/>
          </w:tcPr>
          <w:p w14:paraId="0C9BC271" w14:textId="77777777" w:rsidR="00192D51" w:rsidRDefault="00192D51">
            <w:pPr>
              <w:pStyle w:val="TableParagraph"/>
            </w:pPr>
          </w:p>
        </w:tc>
        <w:tc>
          <w:tcPr>
            <w:tcW w:w="1702" w:type="dxa"/>
          </w:tcPr>
          <w:p w14:paraId="4E7F1123" w14:textId="77777777" w:rsidR="00192D51" w:rsidRDefault="00192D51">
            <w:pPr>
              <w:pStyle w:val="TableParagraph"/>
            </w:pPr>
          </w:p>
        </w:tc>
        <w:tc>
          <w:tcPr>
            <w:tcW w:w="1418" w:type="dxa"/>
          </w:tcPr>
          <w:p w14:paraId="7BC14C5E" w14:textId="77777777" w:rsidR="00192D51" w:rsidRDefault="00192D51">
            <w:pPr>
              <w:pStyle w:val="TableParagraph"/>
            </w:pPr>
          </w:p>
        </w:tc>
        <w:tc>
          <w:tcPr>
            <w:tcW w:w="4196" w:type="dxa"/>
          </w:tcPr>
          <w:p w14:paraId="419BBE7D" w14:textId="77777777" w:rsidR="00192D51" w:rsidRDefault="00192D51">
            <w:pPr>
              <w:pStyle w:val="TableParagraph"/>
            </w:pPr>
          </w:p>
        </w:tc>
      </w:tr>
    </w:tbl>
    <w:p w14:paraId="6777E9B2" w14:textId="77777777" w:rsidR="00192D51" w:rsidRDefault="00192D51">
      <w:pPr>
        <w:pStyle w:val="TableParagraph"/>
        <w:sectPr w:rsidR="00192D51">
          <w:pgSz w:w="11910" w:h="16840"/>
          <w:pgMar w:top="1920" w:right="141" w:bottom="280" w:left="992" w:header="720" w:footer="720" w:gutter="0"/>
          <w:cols w:space="720"/>
        </w:sectPr>
      </w:pPr>
    </w:p>
    <w:p w14:paraId="7E4D3218"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2ABF8758" wp14:editId="10B7FCD5">
                <wp:extent cx="6579234" cy="318770"/>
                <wp:effectExtent l="0" t="0" r="0" b="5079"/>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318770"/>
                          <a:chOff x="0" y="0"/>
                          <a:chExt cx="6579234" cy="318770"/>
                        </a:xfrm>
                      </wpg:grpSpPr>
                      <wps:wsp>
                        <wps:cNvPr id="176" name="Graphic 176"/>
                        <wps:cNvSpPr/>
                        <wps:spPr>
                          <a:xfrm>
                            <a:off x="0" y="0"/>
                            <a:ext cx="6579234" cy="318770"/>
                          </a:xfrm>
                          <a:custGeom>
                            <a:avLst/>
                            <a:gdLst/>
                            <a:ahLst/>
                            <a:cxnLst/>
                            <a:rect l="l" t="t" r="r" b="b"/>
                            <a:pathLst>
                              <a:path w="6579234" h="318770">
                                <a:moveTo>
                                  <a:pt x="3007741" y="0"/>
                                </a:moveTo>
                                <a:lnTo>
                                  <a:pt x="0" y="0"/>
                                </a:lnTo>
                                <a:lnTo>
                                  <a:pt x="0" y="6096"/>
                                </a:lnTo>
                                <a:lnTo>
                                  <a:pt x="3007741" y="6096"/>
                                </a:lnTo>
                                <a:lnTo>
                                  <a:pt x="3007741" y="0"/>
                                </a:lnTo>
                                <a:close/>
                              </a:path>
                              <a:path w="6579234" h="318770">
                                <a:moveTo>
                                  <a:pt x="6579095" y="0"/>
                                </a:moveTo>
                                <a:lnTo>
                                  <a:pt x="6573012" y="0"/>
                                </a:lnTo>
                                <a:lnTo>
                                  <a:pt x="6573012" y="6096"/>
                                </a:lnTo>
                                <a:lnTo>
                                  <a:pt x="6573012" y="71628"/>
                                </a:lnTo>
                                <a:lnTo>
                                  <a:pt x="6573012" y="312420"/>
                                </a:lnTo>
                                <a:lnTo>
                                  <a:pt x="3914521" y="312420"/>
                                </a:lnTo>
                                <a:lnTo>
                                  <a:pt x="3914521" y="71628"/>
                                </a:lnTo>
                                <a:lnTo>
                                  <a:pt x="3914521" y="6096"/>
                                </a:lnTo>
                                <a:lnTo>
                                  <a:pt x="6573012" y="6096"/>
                                </a:lnTo>
                                <a:lnTo>
                                  <a:pt x="6573012" y="0"/>
                                </a:lnTo>
                                <a:lnTo>
                                  <a:pt x="3914521" y="0"/>
                                </a:lnTo>
                                <a:lnTo>
                                  <a:pt x="3908425" y="0"/>
                                </a:lnTo>
                                <a:lnTo>
                                  <a:pt x="3908425" y="6096"/>
                                </a:lnTo>
                                <a:lnTo>
                                  <a:pt x="3908425" y="71628"/>
                                </a:lnTo>
                                <a:lnTo>
                                  <a:pt x="3908425" y="312420"/>
                                </a:lnTo>
                                <a:lnTo>
                                  <a:pt x="3908425" y="318516"/>
                                </a:lnTo>
                                <a:lnTo>
                                  <a:pt x="3914521" y="318516"/>
                                </a:lnTo>
                                <a:lnTo>
                                  <a:pt x="6573012" y="318516"/>
                                </a:lnTo>
                                <a:lnTo>
                                  <a:pt x="6579095" y="318516"/>
                                </a:lnTo>
                                <a:lnTo>
                                  <a:pt x="6579095" y="312420"/>
                                </a:lnTo>
                                <a:lnTo>
                                  <a:pt x="6579095" y="71628"/>
                                </a:lnTo>
                                <a:lnTo>
                                  <a:pt x="6579095" y="6096"/>
                                </a:lnTo>
                                <a:lnTo>
                                  <a:pt x="6579095"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3010789" y="3048"/>
                            <a:ext cx="901065" cy="312420"/>
                          </a:xfrm>
                          <a:prstGeom prst="rect">
                            <a:avLst/>
                          </a:prstGeom>
                          <a:ln w="6096">
                            <a:solidFill>
                              <a:srgbClr val="000000"/>
                            </a:solidFill>
                            <a:prstDash val="solid"/>
                          </a:ln>
                        </wps:spPr>
                        <wps:txbx>
                          <w:txbxContent>
                            <w:p w14:paraId="04EF91E4" w14:textId="77777777" w:rsidR="0019391C" w:rsidRDefault="0019391C">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id="Group 175" o:spid="_x0000_s1029" style="width:518.05pt;height:25.1pt;mso-position-horizontal-relative:char;mso-position-vertical-relative:line" coordsize="65792,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">
                <v:shape id="Graphic 176" o:spid="_x0000_s1030" style="position:absolute;width:65792;height:3187;visibility:visible;mso-wrap-style:square;v-text-anchor:top" coordsize="6579234,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L0tb8A&#10;AADcAAAADwAAAGRycy9kb3ducmV2LnhtbERPS4vCMBC+L/gfwgh7WTRdD1WrUUQQ9Lg+wOPQjGmx&#10;mZQkW7v/3iwI3ubje85y3dtGdORD7VjB9zgDQVw6XbNRcD7tRjMQISJrbByTgj8KsF4NPpZYaPfg&#10;H+qO0YgUwqFABVWMbSFlKCuyGMauJU7czXmLMUFvpPb4SOG2kZMsy6XFmlNDhS1tKyrvx1+rIKNL&#10;ywdrzr1vdl/6mt/m1nRKfQ77zQJEpD6+xS/3Xqf50xz+n0kX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svS1vwAAANwAAAAPAAAAAAAAAAAAAAAAAJgCAABkcnMvZG93bnJl&#10;di54bWxQSwUGAAAAAAQABAD1AAAAhAMAAAAA&#10;" path="m3007741,l,,,6096r3007741,l3007741,xem6579095,r-6083,l6573012,6096r,65532l6573012,312420r-2658491,l3914521,71628r,-65532l6573012,6096r,-6096l3914521,r-6096,l3908425,6096r,65532l3908425,312420r,6096l3914521,318516r2658491,l6579095,318516r,-6096l6579095,71628r,-65532l6579095,xe" fillcolor="black" stroked="f">
                  <v:path arrowok="t"/>
                </v:shape>
                <v:shape id="Textbox 177" o:spid="_x0000_s1031" type="#_x0000_t202" style="position:absolute;left:30107;top:30;width:901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m4MEA&#10;AADcAAAADwAAAGRycy9kb3ducmV2LnhtbERPzWqDQBC+B/IOyxR6S9YWjGKyCSFEKD0ENHmAwZ2q&#10;jTsr7lbN22cLhd7m4/ud3WE2nRhpcK1lBW/rCARxZXXLtYLbNV+lIJxH1thZJgUPcnDYLxc7zLSd&#10;uKCx9LUIIewyVNB432dSuqohg25te+LAfdnBoA9wqKUecArhppPvUbSRBlsODQ32dGqoupc/RgEV&#10;3621eToVva9vn+4cx+dLrNTry3zcgvA0+3/xn/tDh/lJAr/PhAv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TZuDBAAAA3AAAAA8AAAAAAAAAAAAAAAAAmAIAAGRycy9kb3du&#10;cmV2LnhtbFBLBQYAAAAABAAEAPUAAACGAwAAAAA=&#10;" filled="f" strokeweight=".48pt">
                  <v:textbox inset="0,0,0,0">
                    <w:txbxContent>
                      <w:p w14:paraId="04EF91E4" w14:textId="77777777" w:rsidR="0019391C" w:rsidRDefault="0019391C">
                        <w:pPr>
                          <w:spacing w:before="95"/>
                          <w:ind w:left="57"/>
                          <w:rPr>
                            <w:sz w:val="24"/>
                          </w:rPr>
                        </w:pPr>
                        <w:r>
                          <w:rPr>
                            <w:spacing w:val="-2"/>
                            <w:sz w:val="24"/>
                          </w:rPr>
                          <w:t>Всего</w:t>
                        </w:r>
                      </w:p>
                    </w:txbxContent>
                  </v:textbox>
                </v:shape>
                <w10:anchorlock/>
              </v:group>
            </w:pict>
          </mc:Fallback>
        </mc:AlternateContent>
      </w:r>
    </w:p>
    <w:p w14:paraId="7287BA27" w14:textId="77777777" w:rsidR="00192D51" w:rsidRDefault="00192D51">
      <w:pPr>
        <w:pStyle w:val="a3"/>
        <w:spacing w:before="39"/>
        <w:ind w:left="0"/>
        <w:jc w:val="left"/>
        <w:rPr>
          <w:rFonts w:ascii="Courier New"/>
          <w:sz w:val="20"/>
        </w:rPr>
      </w:pPr>
    </w:p>
    <w:p w14:paraId="5BFD58B0" w14:textId="77777777" w:rsidR="00192D51" w:rsidRDefault="00460E6F">
      <w:pPr>
        <w:pStyle w:val="a4"/>
        <w:numPr>
          <w:ilvl w:val="3"/>
          <w:numId w:val="27"/>
        </w:numPr>
        <w:tabs>
          <w:tab w:val="left" w:pos="4459"/>
        </w:tabs>
        <w:spacing w:before="1"/>
        <w:ind w:left="4459" w:hanging="598"/>
        <w:jc w:val="left"/>
        <w:rPr>
          <w:rFonts w:ascii="Courier New" w:hAnsi="Courier New"/>
          <w:sz w:val="20"/>
        </w:rPr>
      </w:pPr>
      <w:r>
        <w:rPr>
          <w:rFonts w:ascii="Courier New" w:hAnsi="Courier New"/>
          <w:spacing w:val="-2"/>
          <w:sz w:val="20"/>
        </w:rPr>
        <w:t>Выплаты</w:t>
      </w:r>
    </w:p>
    <w:p w14:paraId="21402EC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277"/>
        <w:gridCol w:w="991"/>
        <w:gridCol w:w="1843"/>
        <w:gridCol w:w="1277"/>
        <w:gridCol w:w="1360"/>
        <w:gridCol w:w="1473"/>
      </w:tblGrid>
      <w:tr w:rsidR="00192D51" w14:paraId="55025C67" w14:textId="77777777">
        <w:trPr>
          <w:trHeight w:val="755"/>
        </w:trPr>
        <w:tc>
          <w:tcPr>
            <w:tcW w:w="4174" w:type="dxa"/>
            <w:gridSpan w:val="3"/>
          </w:tcPr>
          <w:p w14:paraId="364F7624" w14:textId="77777777" w:rsidR="00192D51" w:rsidRDefault="00460E6F">
            <w:pPr>
              <w:pStyle w:val="TableParagraph"/>
              <w:spacing w:before="95"/>
              <w:ind w:left="981" w:right="595" w:hanging="380"/>
              <w:rPr>
                <w:sz w:val="24"/>
              </w:rPr>
            </w:pPr>
            <w:r>
              <w:rPr>
                <w:sz w:val="24"/>
              </w:rPr>
              <w:t>Документ,</w:t>
            </w:r>
            <w:r>
              <w:rPr>
                <w:spacing w:val="-15"/>
                <w:sz w:val="24"/>
              </w:rPr>
              <w:t xml:space="preserve"> </w:t>
            </w:r>
            <w:r>
              <w:rPr>
                <w:sz w:val="24"/>
              </w:rPr>
              <w:t>подтверждающий проведение операции</w:t>
            </w:r>
          </w:p>
        </w:tc>
        <w:tc>
          <w:tcPr>
            <w:tcW w:w="4480" w:type="dxa"/>
            <w:gridSpan w:val="3"/>
          </w:tcPr>
          <w:p w14:paraId="2174017F" w14:textId="77777777" w:rsidR="00192D51" w:rsidRDefault="00460E6F">
            <w:pPr>
              <w:pStyle w:val="TableParagraph"/>
              <w:spacing w:before="95"/>
              <w:ind w:left="1851" w:right="154" w:hanging="1690"/>
              <w:rPr>
                <w:sz w:val="24"/>
              </w:rPr>
            </w:pPr>
            <w:r>
              <w:rPr>
                <w:sz w:val="24"/>
              </w:rPr>
              <w:t>Документ</w:t>
            </w:r>
            <w:r>
              <w:rPr>
                <w:spacing w:val="-14"/>
                <w:sz w:val="24"/>
              </w:rPr>
              <w:t xml:space="preserve"> </w:t>
            </w:r>
            <w:r>
              <w:rPr>
                <w:sz w:val="24"/>
              </w:rPr>
              <w:t>иного</w:t>
            </w:r>
            <w:r>
              <w:rPr>
                <w:spacing w:val="-14"/>
                <w:sz w:val="24"/>
              </w:rPr>
              <w:t xml:space="preserve"> </w:t>
            </w:r>
            <w:r>
              <w:rPr>
                <w:sz w:val="24"/>
              </w:rPr>
              <w:t>получателя</w:t>
            </w:r>
            <w:r>
              <w:rPr>
                <w:spacing w:val="-14"/>
                <w:sz w:val="24"/>
              </w:rPr>
              <w:t xml:space="preserve"> </w:t>
            </w:r>
            <w:r>
              <w:rPr>
                <w:sz w:val="24"/>
              </w:rPr>
              <w:t xml:space="preserve">бюджетных </w:t>
            </w:r>
            <w:r>
              <w:rPr>
                <w:spacing w:val="-2"/>
                <w:sz w:val="24"/>
              </w:rPr>
              <w:t>средств</w:t>
            </w:r>
          </w:p>
        </w:tc>
        <w:tc>
          <w:tcPr>
            <w:tcW w:w="1473" w:type="dxa"/>
            <w:vMerge w:val="restart"/>
          </w:tcPr>
          <w:p w14:paraId="7A6A245F" w14:textId="77777777" w:rsidR="00192D51" w:rsidRDefault="00460E6F">
            <w:pPr>
              <w:pStyle w:val="TableParagraph"/>
              <w:spacing w:before="95"/>
              <w:ind w:left="269"/>
              <w:rPr>
                <w:sz w:val="24"/>
              </w:rPr>
            </w:pPr>
            <w:r>
              <w:rPr>
                <w:spacing w:val="-2"/>
                <w:sz w:val="24"/>
              </w:rPr>
              <w:t>Выплаты</w:t>
            </w:r>
          </w:p>
        </w:tc>
      </w:tr>
      <w:tr w:rsidR="00192D51" w14:paraId="34E4A4E6" w14:textId="77777777">
        <w:trPr>
          <w:trHeight w:val="479"/>
        </w:trPr>
        <w:tc>
          <w:tcPr>
            <w:tcW w:w="1906" w:type="dxa"/>
          </w:tcPr>
          <w:p w14:paraId="569FBA0D" w14:textId="77777777" w:rsidR="00192D51" w:rsidRDefault="00460E6F">
            <w:pPr>
              <w:pStyle w:val="TableParagraph"/>
              <w:spacing w:before="95"/>
              <w:ind w:left="10" w:right="1"/>
              <w:jc w:val="center"/>
              <w:rPr>
                <w:sz w:val="24"/>
              </w:rPr>
            </w:pPr>
            <w:r>
              <w:rPr>
                <w:spacing w:val="-2"/>
                <w:sz w:val="24"/>
              </w:rPr>
              <w:t>наименование</w:t>
            </w:r>
          </w:p>
        </w:tc>
        <w:tc>
          <w:tcPr>
            <w:tcW w:w="1277" w:type="dxa"/>
          </w:tcPr>
          <w:p w14:paraId="48B16E5F" w14:textId="77777777" w:rsidR="00192D51" w:rsidRDefault="00460E6F">
            <w:pPr>
              <w:pStyle w:val="TableParagraph"/>
              <w:spacing w:before="95"/>
              <w:ind w:left="11" w:right="5"/>
              <w:jc w:val="center"/>
              <w:rPr>
                <w:sz w:val="24"/>
              </w:rPr>
            </w:pPr>
            <w:r>
              <w:rPr>
                <w:spacing w:val="-2"/>
                <w:sz w:val="24"/>
              </w:rPr>
              <w:t>номер</w:t>
            </w:r>
          </w:p>
        </w:tc>
        <w:tc>
          <w:tcPr>
            <w:tcW w:w="991" w:type="dxa"/>
          </w:tcPr>
          <w:p w14:paraId="59E410B2" w14:textId="77777777" w:rsidR="00192D51" w:rsidRDefault="00460E6F">
            <w:pPr>
              <w:pStyle w:val="TableParagraph"/>
              <w:spacing w:before="95"/>
              <w:ind w:left="17" w:right="11"/>
              <w:jc w:val="center"/>
              <w:rPr>
                <w:sz w:val="24"/>
              </w:rPr>
            </w:pPr>
            <w:r>
              <w:rPr>
                <w:spacing w:val="-4"/>
                <w:sz w:val="24"/>
              </w:rPr>
              <w:t>дата</w:t>
            </w:r>
          </w:p>
        </w:tc>
        <w:tc>
          <w:tcPr>
            <w:tcW w:w="1843" w:type="dxa"/>
          </w:tcPr>
          <w:p w14:paraId="1D6162DE" w14:textId="77777777" w:rsidR="00192D51" w:rsidRDefault="00460E6F">
            <w:pPr>
              <w:pStyle w:val="TableParagraph"/>
              <w:spacing w:before="95"/>
              <w:ind w:left="11" w:right="1"/>
              <w:jc w:val="center"/>
              <w:rPr>
                <w:sz w:val="24"/>
              </w:rPr>
            </w:pPr>
            <w:r>
              <w:rPr>
                <w:spacing w:val="-2"/>
                <w:sz w:val="24"/>
              </w:rPr>
              <w:t>наименование</w:t>
            </w:r>
          </w:p>
        </w:tc>
        <w:tc>
          <w:tcPr>
            <w:tcW w:w="1277" w:type="dxa"/>
          </w:tcPr>
          <w:p w14:paraId="3C1AAF32" w14:textId="77777777" w:rsidR="00192D51" w:rsidRDefault="00460E6F">
            <w:pPr>
              <w:pStyle w:val="TableParagraph"/>
              <w:spacing w:before="95"/>
              <w:ind w:left="11" w:right="2"/>
              <w:jc w:val="center"/>
              <w:rPr>
                <w:sz w:val="24"/>
              </w:rPr>
            </w:pPr>
            <w:r>
              <w:rPr>
                <w:spacing w:val="-2"/>
                <w:sz w:val="24"/>
              </w:rPr>
              <w:t>номер</w:t>
            </w:r>
          </w:p>
        </w:tc>
        <w:tc>
          <w:tcPr>
            <w:tcW w:w="1360" w:type="dxa"/>
          </w:tcPr>
          <w:p w14:paraId="66BFF51E" w14:textId="77777777" w:rsidR="00192D51" w:rsidRDefault="00460E6F">
            <w:pPr>
              <w:pStyle w:val="TableParagraph"/>
              <w:spacing w:before="95"/>
              <w:ind w:left="12" w:right="3"/>
              <w:jc w:val="center"/>
              <w:rPr>
                <w:sz w:val="24"/>
              </w:rPr>
            </w:pPr>
            <w:r>
              <w:rPr>
                <w:spacing w:val="-4"/>
                <w:sz w:val="24"/>
              </w:rPr>
              <w:t>дата</w:t>
            </w:r>
          </w:p>
        </w:tc>
        <w:tc>
          <w:tcPr>
            <w:tcW w:w="1473" w:type="dxa"/>
            <w:vMerge/>
            <w:tcBorders>
              <w:top w:val="nil"/>
            </w:tcBorders>
          </w:tcPr>
          <w:p w14:paraId="6D2B6593" w14:textId="77777777" w:rsidR="00192D51" w:rsidRDefault="00192D51">
            <w:pPr>
              <w:rPr>
                <w:sz w:val="2"/>
                <w:szCs w:val="2"/>
              </w:rPr>
            </w:pPr>
          </w:p>
        </w:tc>
      </w:tr>
      <w:tr w:rsidR="00192D51" w14:paraId="075EFAF8" w14:textId="77777777">
        <w:trPr>
          <w:trHeight w:val="479"/>
        </w:trPr>
        <w:tc>
          <w:tcPr>
            <w:tcW w:w="1906" w:type="dxa"/>
          </w:tcPr>
          <w:p w14:paraId="4296E5FE" w14:textId="77777777" w:rsidR="00192D51" w:rsidRDefault="00460E6F">
            <w:pPr>
              <w:pStyle w:val="TableParagraph"/>
              <w:spacing w:before="95"/>
              <w:ind w:left="10"/>
              <w:jc w:val="center"/>
              <w:rPr>
                <w:sz w:val="24"/>
              </w:rPr>
            </w:pPr>
            <w:r>
              <w:rPr>
                <w:spacing w:val="-10"/>
                <w:sz w:val="24"/>
              </w:rPr>
              <w:t>1</w:t>
            </w:r>
          </w:p>
        </w:tc>
        <w:tc>
          <w:tcPr>
            <w:tcW w:w="1277" w:type="dxa"/>
          </w:tcPr>
          <w:p w14:paraId="32022454" w14:textId="77777777" w:rsidR="00192D51" w:rsidRDefault="00460E6F">
            <w:pPr>
              <w:pStyle w:val="TableParagraph"/>
              <w:spacing w:before="95"/>
              <w:ind w:left="11" w:right="1"/>
              <w:jc w:val="center"/>
              <w:rPr>
                <w:sz w:val="24"/>
              </w:rPr>
            </w:pPr>
            <w:r>
              <w:rPr>
                <w:spacing w:val="-10"/>
                <w:sz w:val="24"/>
              </w:rPr>
              <w:t>2</w:t>
            </w:r>
          </w:p>
        </w:tc>
        <w:tc>
          <w:tcPr>
            <w:tcW w:w="991" w:type="dxa"/>
          </w:tcPr>
          <w:p w14:paraId="1738894D" w14:textId="77777777" w:rsidR="00192D51" w:rsidRDefault="00460E6F">
            <w:pPr>
              <w:pStyle w:val="TableParagraph"/>
              <w:spacing w:before="95"/>
              <w:ind w:left="17" w:right="9"/>
              <w:jc w:val="center"/>
              <w:rPr>
                <w:sz w:val="24"/>
              </w:rPr>
            </w:pPr>
            <w:r>
              <w:rPr>
                <w:spacing w:val="-10"/>
                <w:sz w:val="24"/>
              </w:rPr>
              <w:t>3</w:t>
            </w:r>
          </w:p>
        </w:tc>
        <w:tc>
          <w:tcPr>
            <w:tcW w:w="1843" w:type="dxa"/>
          </w:tcPr>
          <w:p w14:paraId="6EF82031" w14:textId="77777777" w:rsidR="00192D51" w:rsidRDefault="00460E6F">
            <w:pPr>
              <w:pStyle w:val="TableParagraph"/>
              <w:spacing w:before="95"/>
              <w:ind w:left="11"/>
              <w:jc w:val="center"/>
              <w:rPr>
                <w:sz w:val="24"/>
              </w:rPr>
            </w:pPr>
            <w:r>
              <w:rPr>
                <w:spacing w:val="-10"/>
                <w:sz w:val="24"/>
              </w:rPr>
              <w:t>4</w:t>
            </w:r>
          </w:p>
        </w:tc>
        <w:tc>
          <w:tcPr>
            <w:tcW w:w="1277" w:type="dxa"/>
          </w:tcPr>
          <w:p w14:paraId="3FF7F41B" w14:textId="77777777" w:rsidR="00192D51" w:rsidRDefault="00460E6F">
            <w:pPr>
              <w:pStyle w:val="TableParagraph"/>
              <w:spacing w:before="95"/>
              <w:ind w:left="11"/>
              <w:jc w:val="center"/>
              <w:rPr>
                <w:sz w:val="24"/>
              </w:rPr>
            </w:pPr>
            <w:r>
              <w:rPr>
                <w:spacing w:val="-10"/>
                <w:sz w:val="24"/>
              </w:rPr>
              <w:t>5</w:t>
            </w:r>
          </w:p>
        </w:tc>
        <w:tc>
          <w:tcPr>
            <w:tcW w:w="1360" w:type="dxa"/>
          </w:tcPr>
          <w:p w14:paraId="265C96D6" w14:textId="77777777" w:rsidR="00192D51" w:rsidRDefault="00460E6F">
            <w:pPr>
              <w:pStyle w:val="TableParagraph"/>
              <w:spacing w:before="95"/>
              <w:ind w:left="12" w:right="6"/>
              <w:jc w:val="center"/>
              <w:rPr>
                <w:sz w:val="24"/>
              </w:rPr>
            </w:pPr>
            <w:r>
              <w:rPr>
                <w:spacing w:val="-10"/>
                <w:sz w:val="24"/>
              </w:rPr>
              <w:t>6</w:t>
            </w:r>
          </w:p>
        </w:tc>
        <w:tc>
          <w:tcPr>
            <w:tcW w:w="1473" w:type="dxa"/>
          </w:tcPr>
          <w:p w14:paraId="49136037" w14:textId="77777777" w:rsidR="00192D51" w:rsidRDefault="00460E6F">
            <w:pPr>
              <w:pStyle w:val="TableParagraph"/>
              <w:spacing w:before="95"/>
              <w:ind w:left="19" w:right="4"/>
              <w:jc w:val="center"/>
              <w:rPr>
                <w:sz w:val="24"/>
              </w:rPr>
            </w:pPr>
            <w:r>
              <w:rPr>
                <w:spacing w:val="-10"/>
                <w:sz w:val="24"/>
              </w:rPr>
              <w:t>7</w:t>
            </w:r>
          </w:p>
        </w:tc>
      </w:tr>
      <w:tr w:rsidR="00192D51" w14:paraId="471D8301" w14:textId="77777777">
        <w:trPr>
          <w:trHeight w:val="482"/>
        </w:trPr>
        <w:tc>
          <w:tcPr>
            <w:tcW w:w="1906" w:type="dxa"/>
          </w:tcPr>
          <w:p w14:paraId="61CEBF87" w14:textId="77777777" w:rsidR="00192D51" w:rsidRDefault="00192D51">
            <w:pPr>
              <w:pStyle w:val="TableParagraph"/>
              <w:rPr>
                <w:sz w:val="20"/>
              </w:rPr>
            </w:pPr>
          </w:p>
        </w:tc>
        <w:tc>
          <w:tcPr>
            <w:tcW w:w="1277" w:type="dxa"/>
          </w:tcPr>
          <w:p w14:paraId="53968A2A" w14:textId="77777777" w:rsidR="00192D51" w:rsidRDefault="00192D51">
            <w:pPr>
              <w:pStyle w:val="TableParagraph"/>
              <w:rPr>
                <w:sz w:val="20"/>
              </w:rPr>
            </w:pPr>
          </w:p>
        </w:tc>
        <w:tc>
          <w:tcPr>
            <w:tcW w:w="991" w:type="dxa"/>
          </w:tcPr>
          <w:p w14:paraId="513F4B38" w14:textId="77777777" w:rsidR="00192D51" w:rsidRDefault="00192D51">
            <w:pPr>
              <w:pStyle w:val="TableParagraph"/>
              <w:rPr>
                <w:sz w:val="20"/>
              </w:rPr>
            </w:pPr>
          </w:p>
        </w:tc>
        <w:tc>
          <w:tcPr>
            <w:tcW w:w="1843" w:type="dxa"/>
          </w:tcPr>
          <w:p w14:paraId="043574A5" w14:textId="77777777" w:rsidR="00192D51" w:rsidRDefault="00192D51">
            <w:pPr>
              <w:pStyle w:val="TableParagraph"/>
              <w:rPr>
                <w:sz w:val="20"/>
              </w:rPr>
            </w:pPr>
          </w:p>
        </w:tc>
        <w:tc>
          <w:tcPr>
            <w:tcW w:w="1277" w:type="dxa"/>
          </w:tcPr>
          <w:p w14:paraId="11C8947E" w14:textId="77777777" w:rsidR="00192D51" w:rsidRDefault="00192D51">
            <w:pPr>
              <w:pStyle w:val="TableParagraph"/>
              <w:rPr>
                <w:sz w:val="20"/>
              </w:rPr>
            </w:pPr>
          </w:p>
        </w:tc>
        <w:tc>
          <w:tcPr>
            <w:tcW w:w="1360" w:type="dxa"/>
          </w:tcPr>
          <w:p w14:paraId="56F5623D" w14:textId="77777777" w:rsidR="00192D51" w:rsidRDefault="00192D51">
            <w:pPr>
              <w:pStyle w:val="TableParagraph"/>
              <w:rPr>
                <w:sz w:val="20"/>
              </w:rPr>
            </w:pPr>
          </w:p>
        </w:tc>
        <w:tc>
          <w:tcPr>
            <w:tcW w:w="1473" w:type="dxa"/>
          </w:tcPr>
          <w:p w14:paraId="1EC6AE68" w14:textId="77777777" w:rsidR="00192D51" w:rsidRDefault="00192D51">
            <w:pPr>
              <w:pStyle w:val="TableParagraph"/>
              <w:rPr>
                <w:sz w:val="20"/>
              </w:rPr>
            </w:pPr>
          </w:p>
        </w:tc>
      </w:tr>
      <w:tr w:rsidR="00192D51" w14:paraId="090E5ED4" w14:textId="77777777">
        <w:trPr>
          <w:trHeight w:val="479"/>
        </w:trPr>
        <w:tc>
          <w:tcPr>
            <w:tcW w:w="1906" w:type="dxa"/>
          </w:tcPr>
          <w:p w14:paraId="5237922E" w14:textId="77777777" w:rsidR="00192D51" w:rsidRDefault="00192D51">
            <w:pPr>
              <w:pStyle w:val="TableParagraph"/>
              <w:rPr>
                <w:sz w:val="20"/>
              </w:rPr>
            </w:pPr>
          </w:p>
        </w:tc>
        <w:tc>
          <w:tcPr>
            <w:tcW w:w="1277" w:type="dxa"/>
          </w:tcPr>
          <w:p w14:paraId="38EFE03A" w14:textId="77777777" w:rsidR="00192D51" w:rsidRDefault="00192D51">
            <w:pPr>
              <w:pStyle w:val="TableParagraph"/>
              <w:rPr>
                <w:sz w:val="20"/>
              </w:rPr>
            </w:pPr>
          </w:p>
        </w:tc>
        <w:tc>
          <w:tcPr>
            <w:tcW w:w="991" w:type="dxa"/>
          </w:tcPr>
          <w:p w14:paraId="6579F207" w14:textId="77777777" w:rsidR="00192D51" w:rsidRDefault="00192D51">
            <w:pPr>
              <w:pStyle w:val="TableParagraph"/>
              <w:rPr>
                <w:sz w:val="20"/>
              </w:rPr>
            </w:pPr>
          </w:p>
        </w:tc>
        <w:tc>
          <w:tcPr>
            <w:tcW w:w="1843" w:type="dxa"/>
          </w:tcPr>
          <w:p w14:paraId="1246D209" w14:textId="77777777" w:rsidR="00192D51" w:rsidRDefault="00192D51">
            <w:pPr>
              <w:pStyle w:val="TableParagraph"/>
              <w:rPr>
                <w:sz w:val="20"/>
              </w:rPr>
            </w:pPr>
          </w:p>
        </w:tc>
        <w:tc>
          <w:tcPr>
            <w:tcW w:w="1277" w:type="dxa"/>
          </w:tcPr>
          <w:p w14:paraId="41F44E6E" w14:textId="77777777" w:rsidR="00192D51" w:rsidRDefault="00192D51">
            <w:pPr>
              <w:pStyle w:val="TableParagraph"/>
              <w:rPr>
                <w:sz w:val="20"/>
              </w:rPr>
            </w:pPr>
          </w:p>
        </w:tc>
        <w:tc>
          <w:tcPr>
            <w:tcW w:w="1360" w:type="dxa"/>
          </w:tcPr>
          <w:p w14:paraId="54719D6A" w14:textId="77777777" w:rsidR="00192D51" w:rsidRDefault="00192D51">
            <w:pPr>
              <w:pStyle w:val="TableParagraph"/>
              <w:rPr>
                <w:sz w:val="20"/>
              </w:rPr>
            </w:pPr>
          </w:p>
        </w:tc>
        <w:tc>
          <w:tcPr>
            <w:tcW w:w="1473" w:type="dxa"/>
          </w:tcPr>
          <w:p w14:paraId="25B0C1FA" w14:textId="77777777" w:rsidR="00192D51" w:rsidRDefault="00192D51">
            <w:pPr>
              <w:pStyle w:val="TableParagraph"/>
              <w:rPr>
                <w:sz w:val="20"/>
              </w:rPr>
            </w:pPr>
          </w:p>
        </w:tc>
      </w:tr>
      <w:tr w:rsidR="00192D51" w14:paraId="147441C3" w14:textId="77777777">
        <w:trPr>
          <w:trHeight w:val="479"/>
        </w:trPr>
        <w:tc>
          <w:tcPr>
            <w:tcW w:w="7294" w:type="dxa"/>
            <w:gridSpan w:val="5"/>
            <w:tcBorders>
              <w:left w:val="nil"/>
              <w:bottom w:val="nil"/>
            </w:tcBorders>
          </w:tcPr>
          <w:p w14:paraId="075897AD" w14:textId="77777777" w:rsidR="00192D51" w:rsidRDefault="00192D51">
            <w:pPr>
              <w:pStyle w:val="TableParagraph"/>
              <w:rPr>
                <w:sz w:val="20"/>
              </w:rPr>
            </w:pPr>
          </w:p>
        </w:tc>
        <w:tc>
          <w:tcPr>
            <w:tcW w:w="1360" w:type="dxa"/>
          </w:tcPr>
          <w:p w14:paraId="6CBF8536" w14:textId="77777777" w:rsidR="00192D51" w:rsidRDefault="00460E6F">
            <w:pPr>
              <w:pStyle w:val="TableParagraph"/>
              <w:spacing w:before="92"/>
              <w:ind w:left="61"/>
              <w:rPr>
                <w:sz w:val="24"/>
              </w:rPr>
            </w:pPr>
            <w:r>
              <w:rPr>
                <w:spacing w:val="-2"/>
                <w:sz w:val="24"/>
              </w:rPr>
              <w:t>Всего</w:t>
            </w:r>
          </w:p>
        </w:tc>
        <w:tc>
          <w:tcPr>
            <w:tcW w:w="1473" w:type="dxa"/>
          </w:tcPr>
          <w:p w14:paraId="0A665FC2" w14:textId="77777777" w:rsidR="00192D51" w:rsidRDefault="00192D51">
            <w:pPr>
              <w:pStyle w:val="TableParagraph"/>
              <w:rPr>
                <w:sz w:val="20"/>
              </w:rPr>
            </w:pPr>
          </w:p>
        </w:tc>
      </w:tr>
    </w:tbl>
    <w:p w14:paraId="4B0B96BA" w14:textId="77777777" w:rsidR="00192D51" w:rsidRDefault="00192D51">
      <w:pPr>
        <w:pStyle w:val="a3"/>
        <w:spacing w:before="56"/>
        <w:ind w:left="0"/>
        <w:jc w:val="left"/>
        <w:rPr>
          <w:rFonts w:ascii="Courier New"/>
          <w:sz w:val="20"/>
        </w:rPr>
      </w:pPr>
    </w:p>
    <w:p w14:paraId="16A242F3" w14:textId="77777777" w:rsidR="00192D51" w:rsidRDefault="00460E6F">
      <w:pPr>
        <w:tabs>
          <w:tab w:val="left" w:pos="4484"/>
          <w:tab w:val="left" w:pos="5684"/>
          <w:tab w:val="left" w:pos="7844"/>
          <w:tab w:val="left" w:pos="9044"/>
        </w:tabs>
        <w:spacing w:line="226" w:lineRule="exact"/>
        <w:ind w:right="1585"/>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EF34E6" w14:textId="77777777" w:rsidR="00192D51" w:rsidRDefault="00460E6F">
      <w:pPr>
        <w:tabs>
          <w:tab w:val="left" w:pos="2879"/>
          <w:tab w:val="left" w:pos="4799"/>
        </w:tabs>
        <w:spacing w:line="226" w:lineRule="exact"/>
        <w:ind w:right="1629"/>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8CD467B" w14:textId="77777777" w:rsidR="00192D51" w:rsidRDefault="00460E6F">
      <w:pPr>
        <w:spacing w:before="2"/>
        <w:ind w:left="6382"/>
        <w:rPr>
          <w:rFonts w:ascii="Courier New" w:hAnsi="Courier New"/>
          <w:sz w:val="20"/>
        </w:rPr>
      </w:pPr>
      <w:r>
        <w:rPr>
          <w:rFonts w:ascii="Courier New" w:hAnsi="Courier New"/>
          <w:spacing w:val="-2"/>
          <w:sz w:val="20"/>
        </w:rPr>
        <w:t>подписи)</w:t>
      </w:r>
    </w:p>
    <w:p w14:paraId="161597E1" w14:textId="77777777" w:rsidR="00192D51" w:rsidRDefault="00192D51">
      <w:pPr>
        <w:pStyle w:val="a3"/>
        <w:ind w:left="0"/>
        <w:jc w:val="left"/>
        <w:rPr>
          <w:rFonts w:ascii="Courier New"/>
          <w:sz w:val="20"/>
        </w:rPr>
      </w:pPr>
    </w:p>
    <w:p w14:paraId="5570593F"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21C9CCE" w14:textId="77777777" w:rsidR="00192D51" w:rsidRDefault="00460E6F">
      <w:pPr>
        <w:tabs>
          <w:tab w:val="left" w:pos="9186"/>
        </w:tabs>
        <w:spacing w:before="225"/>
        <w:ind w:left="6502"/>
        <w:rPr>
          <w:sz w:val="20"/>
        </w:rPr>
      </w:pPr>
      <w:r>
        <w:rPr>
          <w:rFonts w:ascii="Courier New" w:hAnsi="Courier New"/>
          <w:sz w:val="20"/>
        </w:rPr>
        <w:t xml:space="preserve">Номер страницы </w:t>
      </w:r>
      <w:r>
        <w:rPr>
          <w:sz w:val="20"/>
          <w:u w:val="single"/>
        </w:rPr>
        <w:tab/>
      </w:r>
    </w:p>
    <w:p w14:paraId="2EB8594A" w14:textId="77777777" w:rsidR="00192D51" w:rsidRDefault="00460E6F">
      <w:pPr>
        <w:tabs>
          <w:tab w:val="left" w:pos="8826"/>
        </w:tabs>
        <w:spacing w:before="1"/>
        <w:ind w:left="6142"/>
        <w:rPr>
          <w:sz w:val="20"/>
        </w:rPr>
      </w:pPr>
      <w:r>
        <w:rPr>
          <w:rFonts w:ascii="Courier New" w:hAnsi="Courier New"/>
          <w:sz w:val="20"/>
        </w:rPr>
        <w:t xml:space="preserve">Всего страниц </w:t>
      </w:r>
      <w:r>
        <w:rPr>
          <w:sz w:val="20"/>
          <w:u w:val="single"/>
        </w:rPr>
        <w:tab/>
      </w:r>
    </w:p>
    <w:p w14:paraId="7146262D" w14:textId="77777777" w:rsidR="00192D51" w:rsidRDefault="00192D51">
      <w:pPr>
        <w:rPr>
          <w:sz w:val="20"/>
        </w:rPr>
        <w:sectPr w:rsidR="00192D51">
          <w:pgSz w:w="11910" w:h="16840"/>
          <w:pgMar w:top="1920" w:right="141" w:bottom="280" w:left="992" w:header="720" w:footer="720" w:gutter="0"/>
          <w:cols w:space="720"/>
        </w:sectPr>
      </w:pPr>
    </w:p>
    <w:p w14:paraId="2B337254" w14:textId="77777777" w:rsidR="00192D51" w:rsidRDefault="00460E6F">
      <w:pPr>
        <w:spacing w:before="72"/>
        <w:ind w:left="7198" w:right="421"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FB5BC3B" w14:textId="29B48BA6" w:rsidR="00192D51" w:rsidRDefault="00460E6F">
      <w:pPr>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A031AB9" w14:textId="77777777" w:rsidR="00192D51" w:rsidRDefault="00192D51">
      <w:pPr>
        <w:pStyle w:val="a3"/>
        <w:spacing w:before="12"/>
        <w:ind w:left="0"/>
        <w:jc w:val="left"/>
        <w:rPr>
          <w:sz w:val="24"/>
        </w:rPr>
      </w:pPr>
    </w:p>
    <w:p w14:paraId="5424E547" w14:textId="77777777" w:rsidR="00192D51" w:rsidRDefault="00460E6F">
      <w:pPr>
        <w:tabs>
          <w:tab w:val="left" w:pos="8061"/>
        </w:tabs>
        <w:ind w:left="2301" w:right="1629" w:firstLine="1200"/>
        <w:jc w:val="right"/>
        <w:rPr>
          <w:rFonts w:ascii="Courier New" w:hAnsi="Courier New"/>
          <w:sz w:val="20"/>
        </w:rPr>
      </w:pPr>
      <w:bookmarkStart w:id="93" w:name="_bookmark86"/>
      <w:bookmarkEnd w:id="93"/>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9"/>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8"/>
          <w:w w:val="150"/>
          <w:sz w:val="20"/>
        </w:rPr>
        <w:t xml:space="preserve"> </w:t>
      </w:r>
      <w:r>
        <w:rPr>
          <w:rFonts w:ascii="Courier New" w:hAnsi="Courier New"/>
          <w:spacing w:val="-10"/>
          <w:sz w:val="20"/>
        </w:rPr>
        <w:t>│</w:t>
      </w:r>
    </w:p>
    <w:p w14:paraId="267CA5DE" w14:textId="77777777" w:rsidR="00192D51" w:rsidRDefault="00460E6F">
      <w:pPr>
        <w:tabs>
          <w:tab w:val="left" w:pos="6621"/>
          <w:tab w:val="left" w:pos="7701"/>
          <w:tab w:val="left" w:pos="9021"/>
        </w:tabs>
        <w:spacing w:before="1"/>
        <w:ind w:left="2061" w:right="1629" w:firstLine="4561"/>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(распорядителя)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2"/>
          <w:sz w:val="20"/>
        </w:rPr>
        <w:t xml:space="preserve"> </w:t>
      </w:r>
      <w:r>
        <w:rPr>
          <w:rFonts w:ascii="Courier New" w:hAnsi="Courier New"/>
          <w:sz w:val="20"/>
        </w:rPr>
        <w:t>средств</w:t>
      </w:r>
      <w:r>
        <w:rPr>
          <w:rFonts w:ascii="Courier New" w:hAnsi="Courier New"/>
          <w:spacing w:val="-13"/>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F3FDA8" w14:textId="77777777" w:rsidR="00192D51" w:rsidRDefault="00460E6F">
      <w:pPr>
        <w:tabs>
          <w:tab w:val="left" w:pos="5346"/>
          <w:tab w:val="left" w:pos="5946"/>
          <w:tab w:val="left" w:pos="7461"/>
          <w:tab w:val="left" w:pos="9021"/>
        </w:tabs>
        <w:ind w:left="3021" w:right="1629" w:firstLine="3600"/>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956DEDD" w14:textId="77777777" w:rsidR="00192D51" w:rsidRDefault="00460E6F">
      <w:pPr>
        <w:spacing w:before="1" w:line="226" w:lineRule="exact"/>
        <w:ind w:right="1628"/>
        <w:jc w:val="right"/>
        <w:rPr>
          <w:rFonts w:ascii="Courier New" w:hAnsi="Courier New"/>
          <w:sz w:val="20"/>
        </w:rPr>
      </w:pPr>
      <w:r>
        <w:rPr>
          <w:rFonts w:ascii="Courier New" w:hAnsi="Courier New"/>
          <w:spacing w:val="-2"/>
          <w:sz w:val="20"/>
        </w:rPr>
        <w:t>├───────┤</w:t>
      </w:r>
    </w:p>
    <w:p w14:paraId="04B08D0B" w14:textId="77777777" w:rsidR="00192D51" w:rsidRDefault="00460E6F">
      <w:pPr>
        <w:tabs>
          <w:tab w:val="left" w:pos="959"/>
        </w:tabs>
        <w:spacing w:line="226" w:lineRule="exact"/>
        <w:ind w:right="1629"/>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41FA0CA" w14:textId="77777777" w:rsidR="00192D51" w:rsidRDefault="00460E6F">
      <w:pPr>
        <w:tabs>
          <w:tab w:val="left" w:pos="6425"/>
          <w:tab w:val="left" w:pos="8061"/>
        </w:tabs>
        <w:ind w:left="141" w:right="1628"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z w:val="20"/>
        </w:rPr>
        <w:tab/>
      </w:r>
      <w:r>
        <w:rPr>
          <w:rFonts w:ascii="Courier New" w:hAnsi="Courier New"/>
          <w:spacing w:val="-2"/>
          <w:sz w:val="20"/>
        </w:rPr>
        <w:t>├───────┤</w:t>
      </w:r>
    </w:p>
    <w:p w14:paraId="4C6804ED" w14:textId="77777777" w:rsidR="00192D51" w:rsidRDefault="00460E6F">
      <w:pPr>
        <w:tabs>
          <w:tab w:val="left" w:pos="6425"/>
          <w:tab w:val="left" w:pos="8061"/>
        </w:tabs>
        <w:spacing w:before="2"/>
        <w:ind w:left="141" w:right="1630"/>
        <w:jc w:val="both"/>
        <w:rPr>
          <w:rFonts w:ascii="Courier New" w:hAnsi="Courier New"/>
          <w:sz w:val="20"/>
        </w:rPr>
      </w:pPr>
      <w:r>
        <w:rPr>
          <w:rFonts w:ascii="Courier New" w:hAnsi="Courier New"/>
          <w:sz w:val="20"/>
        </w:rPr>
        <w:t xml:space="preserve">бюджетных средств </w:t>
      </w:r>
      <w:r>
        <w:rPr>
          <w:sz w:val="20"/>
          <w:u w:val="single"/>
        </w:rPr>
        <w:tab/>
      </w:r>
      <w:r>
        <w:rPr>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 │</w:t>
      </w:r>
      <w:r>
        <w:rPr>
          <w:rFonts w:ascii="Courier New" w:hAnsi="Courier New"/>
          <w:spacing w:val="80"/>
          <w:w w:val="150"/>
          <w:sz w:val="20"/>
        </w:rPr>
        <w:t xml:space="preserve"> </w:t>
      </w:r>
      <w:r>
        <w:rPr>
          <w:rFonts w:ascii="Courier New" w:hAnsi="Courier New"/>
          <w:sz w:val="20"/>
        </w:rPr>
        <w:t>│ 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pacing w:val="-2"/>
          <w:sz w:val="20"/>
        </w:rPr>
        <w:t>├───────┤</w:t>
      </w:r>
    </w:p>
    <w:p w14:paraId="4D91E3FE" w14:textId="77777777" w:rsidR="00192D51" w:rsidRDefault="00460E6F">
      <w:pPr>
        <w:tabs>
          <w:tab w:val="left" w:pos="6425"/>
          <w:tab w:val="left" w:pos="8061"/>
        </w:tabs>
        <w:ind w:left="141" w:right="1629"/>
        <w:jc w:val="both"/>
        <w:rPr>
          <w:rFonts w:ascii="Courier New" w:hAnsi="Courier New"/>
          <w:sz w:val="20"/>
        </w:rPr>
      </w:pPr>
      <w:r>
        <w:rPr>
          <w:rFonts w:ascii="Courier New" w:hAnsi="Courier New"/>
          <w:sz w:val="20"/>
        </w:rPr>
        <w:t xml:space="preserve">средств </w:t>
      </w:r>
      <w:r>
        <w:rPr>
          <w:sz w:val="20"/>
          <w:u w:val="single"/>
        </w:rPr>
        <w:tab/>
      </w:r>
      <w:r>
        <w:rPr>
          <w:sz w:val="20"/>
        </w:rPr>
        <w:tab/>
      </w:r>
      <w:r>
        <w:rPr>
          <w:rFonts w:ascii="Courier New" w:hAnsi="Courier New"/>
          <w:sz w:val="20"/>
        </w:rPr>
        <w:t xml:space="preserve">│ │ Наименование бюджета </w:t>
      </w:r>
      <w:r>
        <w:rPr>
          <w:sz w:val="20"/>
          <w:u w:val="single"/>
        </w:rPr>
        <w:tab/>
      </w:r>
      <w:r>
        <w:rPr>
          <w:spacing w:val="-49"/>
          <w:sz w:val="20"/>
          <w:u w:val="single"/>
        </w:rPr>
        <w:t xml:space="preserve"> </w:t>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0E476B0"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7AA41F7" w14:textId="77777777" w:rsidR="00192D51" w:rsidRDefault="00460E6F">
      <w:pPr>
        <w:spacing w:line="226" w:lineRule="exact"/>
        <w:ind w:left="7102"/>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1">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29B1564E" w14:textId="77777777" w:rsidR="00192D51" w:rsidRDefault="00460E6F">
      <w:pPr>
        <w:spacing w:line="226" w:lineRule="exact"/>
        <w:ind w:right="1628"/>
        <w:jc w:val="right"/>
        <w:rPr>
          <w:rFonts w:ascii="Courier New" w:hAnsi="Courier New"/>
          <w:sz w:val="20"/>
        </w:rPr>
      </w:pPr>
      <w:r>
        <w:rPr>
          <w:rFonts w:ascii="Courier New" w:hAnsi="Courier New"/>
          <w:spacing w:val="-2"/>
          <w:sz w:val="20"/>
        </w:rPr>
        <w:t>└───────┘</w:t>
      </w:r>
    </w:p>
    <w:p w14:paraId="1348C34F" w14:textId="77777777" w:rsidR="00192D51" w:rsidRDefault="00192D51">
      <w:pPr>
        <w:pStyle w:val="a3"/>
        <w:ind w:left="0"/>
        <w:jc w:val="left"/>
        <w:rPr>
          <w:rFonts w:ascii="Courier New"/>
          <w:sz w:val="20"/>
        </w:rPr>
      </w:pPr>
    </w:p>
    <w:p w14:paraId="6979606C" w14:textId="77777777" w:rsidR="00192D51" w:rsidRDefault="00460E6F">
      <w:pPr>
        <w:pStyle w:val="a4"/>
        <w:numPr>
          <w:ilvl w:val="0"/>
          <w:numId w:val="26"/>
        </w:numPr>
        <w:tabs>
          <w:tab w:val="left" w:pos="3500"/>
        </w:tabs>
        <w:spacing w:before="1"/>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0750E4F" w14:textId="77777777" w:rsidR="00192D51" w:rsidRDefault="00192D51">
      <w:pPr>
        <w:pStyle w:val="a4"/>
        <w:jc w:val="left"/>
        <w:rPr>
          <w:rFonts w:ascii="Courier New" w:hAnsi="Courier New"/>
          <w:sz w:val="20"/>
        </w:rPr>
        <w:sectPr w:rsidR="00192D51">
          <w:pgSz w:w="11910" w:h="16840"/>
          <w:pgMar w:top="1860" w:right="141" w:bottom="280" w:left="992" w:header="720" w:footer="720" w:gutter="0"/>
          <w:cols w:space="720"/>
        </w:sectPr>
      </w:pPr>
    </w:p>
    <w:p w14:paraId="55B2EF4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248"/>
        <w:gridCol w:w="1068"/>
        <w:gridCol w:w="1011"/>
        <w:gridCol w:w="1190"/>
        <w:gridCol w:w="964"/>
        <w:gridCol w:w="1008"/>
        <w:gridCol w:w="1303"/>
        <w:gridCol w:w="1070"/>
        <w:gridCol w:w="1008"/>
        <w:gridCol w:w="1247"/>
      </w:tblGrid>
      <w:tr w:rsidR="00192D51" w14:paraId="3DC922A7" w14:textId="77777777">
        <w:trPr>
          <w:trHeight w:val="479"/>
        </w:trPr>
        <w:tc>
          <w:tcPr>
            <w:tcW w:w="1020" w:type="dxa"/>
            <w:vMerge w:val="restart"/>
          </w:tcPr>
          <w:p w14:paraId="4C932787" w14:textId="77777777" w:rsidR="00192D51" w:rsidRDefault="00460E6F">
            <w:pPr>
              <w:pStyle w:val="TableParagraph"/>
              <w:spacing w:before="95"/>
              <w:ind w:left="76" w:right="64" w:hanging="2"/>
              <w:jc w:val="center"/>
              <w:rPr>
                <w:sz w:val="24"/>
              </w:rPr>
            </w:pPr>
            <w:r>
              <w:rPr>
                <w:sz w:val="24"/>
              </w:rPr>
              <w:t xml:space="preserve">Код по БК и </w:t>
            </w:r>
            <w:r>
              <w:rPr>
                <w:spacing w:val="-2"/>
                <w:sz w:val="24"/>
              </w:rPr>
              <w:t xml:space="preserve">дополни тельной </w:t>
            </w:r>
            <w:proofErr w:type="spellStart"/>
            <w:r>
              <w:rPr>
                <w:spacing w:val="-2"/>
                <w:sz w:val="24"/>
              </w:rPr>
              <w:t>классиф</w:t>
            </w:r>
            <w:proofErr w:type="spellEnd"/>
            <w:r>
              <w:rPr>
                <w:spacing w:val="-2"/>
                <w:sz w:val="24"/>
              </w:rPr>
              <w:t xml:space="preserve"> </w:t>
            </w:r>
            <w:proofErr w:type="spellStart"/>
            <w:r>
              <w:rPr>
                <w:spacing w:val="-2"/>
                <w:sz w:val="24"/>
              </w:rPr>
              <w:t>икации</w:t>
            </w:r>
            <w:proofErr w:type="spellEnd"/>
          </w:p>
        </w:tc>
        <w:tc>
          <w:tcPr>
            <w:tcW w:w="3327" w:type="dxa"/>
            <w:gridSpan w:val="3"/>
          </w:tcPr>
          <w:p w14:paraId="4460359E" w14:textId="77777777" w:rsidR="00192D51" w:rsidRDefault="00460E6F">
            <w:pPr>
              <w:pStyle w:val="TableParagraph"/>
              <w:spacing w:before="95"/>
              <w:ind w:left="9"/>
              <w:jc w:val="center"/>
              <w:rPr>
                <w:sz w:val="24"/>
              </w:rPr>
            </w:pPr>
            <w:r>
              <w:rPr>
                <w:spacing w:val="-2"/>
                <w:sz w:val="24"/>
              </w:rPr>
              <w:t>Получено</w:t>
            </w:r>
          </w:p>
        </w:tc>
        <w:tc>
          <w:tcPr>
            <w:tcW w:w="3162" w:type="dxa"/>
            <w:gridSpan w:val="3"/>
          </w:tcPr>
          <w:p w14:paraId="39F5C47E" w14:textId="77777777" w:rsidR="00192D51" w:rsidRDefault="00460E6F">
            <w:pPr>
              <w:pStyle w:val="TableParagraph"/>
              <w:spacing w:before="95"/>
              <w:ind w:left="878"/>
              <w:rPr>
                <w:sz w:val="24"/>
              </w:rPr>
            </w:pPr>
            <w:r>
              <w:rPr>
                <w:spacing w:val="-2"/>
                <w:sz w:val="24"/>
              </w:rPr>
              <w:t>Распределено</w:t>
            </w:r>
          </w:p>
        </w:tc>
        <w:tc>
          <w:tcPr>
            <w:tcW w:w="3381" w:type="dxa"/>
            <w:gridSpan w:val="3"/>
          </w:tcPr>
          <w:p w14:paraId="247FE44D" w14:textId="77777777" w:rsidR="00192D51" w:rsidRDefault="00460E6F">
            <w:pPr>
              <w:pStyle w:val="TableParagraph"/>
              <w:spacing w:before="95"/>
              <w:ind w:left="352"/>
              <w:rPr>
                <w:sz w:val="24"/>
              </w:rPr>
            </w:pPr>
            <w:r>
              <w:rPr>
                <w:sz w:val="24"/>
              </w:rPr>
              <w:t>Подлежит</w:t>
            </w:r>
            <w:r>
              <w:rPr>
                <w:spacing w:val="-2"/>
                <w:sz w:val="24"/>
              </w:rPr>
              <w:t xml:space="preserve"> распределению</w:t>
            </w:r>
          </w:p>
        </w:tc>
        <w:tc>
          <w:tcPr>
            <w:tcW w:w="1247" w:type="dxa"/>
            <w:vMerge w:val="restart"/>
          </w:tcPr>
          <w:p w14:paraId="59661F3C" w14:textId="77777777" w:rsidR="00192D51" w:rsidRDefault="00460E6F">
            <w:pPr>
              <w:pStyle w:val="TableParagraph"/>
              <w:spacing w:before="95"/>
              <w:ind w:left="509" w:right="89" w:hanging="401"/>
              <w:rPr>
                <w:sz w:val="24"/>
              </w:rPr>
            </w:pPr>
            <w:proofErr w:type="spellStart"/>
            <w:r>
              <w:rPr>
                <w:spacing w:val="-2"/>
                <w:sz w:val="24"/>
              </w:rPr>
              <w:t>Примечан</w:t>
            </w:r>
            <w:proofErr w:type="spellEnd"/>
            <w:r>
              <w:rPr>
                <w:spacing w:val="-2"/>
                <w:sz w:val="24"/>
              </w:rPr>
              <w:t xml:space="preserve"> </w:t>
            </w:r>
            <w:proofErr w:type="spellStart"/>
            <w:r>
              <w:rPr>
                <w:spacing w:val="-6"/>
                <w:sz w:val="24"/>
              </w:rPr>
              <w:t>ие</w:t>
            </w:r>
            <w:proofErr w:type="spellEnd"/>
          </w:p>
        </w:tc>
      </w:tr>
      <w:tr w:rsidR="00192D51" w14:paraId="0367954C" w14:textId="77777777">
        <w:trPr>
          <w:trHeight w:val="755"/>
        </w:trPr>
        <w:tc>
          <w:tcPr>
            <w:tcW w:w="1020" w:type="dxa"/>
            <w:vMerge/>
            <w:tcBorders>
              <w:top w:val="nil"/>
            </w:tcBorders>
          </w:tcPr>
          <w:p w14:paraId="6843430C" w14:textId="77777777" w:rsidR="00192D51" w:rsidRDefault="00192D51">
            <w:pPr>
              <w:rPr>
                <w:sz w:val="2"/>
                <w:szCs w:val="2"/>
              </w:rPr>
            </w:pPr>
          </w:p>
        </w:tc>
        <w:tc>
          <w:tcPr>
            <w:tcW w:w="1248" w:type="dxa"/>
            <w:vMerge w:val="restart"/>
          </w:tcPr>
          <w:p w14:paraId="77701027" w14:textId="77777777" w:rsidR="00192D51" w:rsidRDefault="00460E6F">
            <w:pPr>
              <w:pStyle w:val="TableParagraph"/>
              <w:spacing w:before="95"/>
              <w:ind w:left="14" w:right="3"/>
              <w:jc w:val="center"/>
              <w:rPr>
                <w:sz w:val="24"/>
              </w:rPr>
            </w:pPr>
            <w:r>
              <w:rPr>
                <w:spacing w:val="-5"/>
                <w:sz w:val="24"/>
              </w:rPr>
              <w:t>на</w:t>
            </w:r>
          </w:p>
          <w:p w14:paraId="21289E7B" w14:textId="77777777" w:rsidR="00192D51" w:rsidRDefault="00460E6F">
            <w:pPr>
              <w:pStyle w:val="TableParagraph"/>
              <w:ind w:left="129" w:right="11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2079" w:type="dxa"/>
            <w:gridSpan w:val="2"/>
          </w:tcPr>
          <w:p w14:paraId="2E54A755" w14:textId="77777777" w:rsidR="00192D51" w:rsidRDefault="00460E6F">
            <w:pPr>
              <w:pStyle w:val="TableParagraph"/>
              <w:spacing w:before="95"/>
              <w:ind w:left="677"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00A428C5" w14:textId="77777777" w:rsidR="00192D51" w:rsidRDefault="00460E6F">
            <w:pPr>
              <w:pStyle w:val="TableParagraph"/>
              <w:spacing w:before="95"/>
              <w:ind w:left="15" w:right="9"/>
              <w:jc w:val="center"/>
              <w:rPr>
                <w:sz w:val="24"/>
              </w:rPr>
            </w:pPr>
            <w:r>
              <w:rPr>
                <w:spacing w:val="-5"/>
                <w:sz w:val="24"/>
              </w:rPr>
              <w:t>на</w:t>
            </w:r>
          </w:p>
          <w:p w14:paraId="34BCCC95" w14:textId="77777777" w:rsidR="00192D51" w:rsidRDefault="00460E6F">
            <w:pPr>
              <w:pStyle w:val="TableParagraph"/>
              <w:ind w:left="101" w:right="8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72" w:type="dxa"/>
            <w:gridSpan w:val="2"/>
          </w:tcPr>
          <w:p w14:paraId="4A0140C1" w14:textId="77777777" w:rsidR="00192D51" w:rsidRDefault="00460E6F">
            <w:pPr>
              <w:pStyle w:val="TableParagraph"/>
              <w:spacing w:before="95"/>
              <w:ind w:left="624" w:right="32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D1DFC2D" w14:textId="77777777" w:rsidR="00192D51" w:rsidRDefault="00460E6F">
            <w:pPr>
              <w:pStyle w:val="TableParagraph"/>
              <w:spacing w:before="95"/>
              <w:ind w:left="22" w:right="6"/>
              <w:jc w:val="center"/>
              <w:rPr>
                <w:sz w:val="24"/>
              </w:rPr>
            </w:pPr>
            <w:r>
              <w:rPr>
                <w:spacing w:val="-5"/>
                <w:sz w:val="24"/>
              </w:rPr>
              <w:t>на</w:t>
            </w:r>
          </w:p>
          <w:p w14:paraId="72601439" w14:textId="77777777" w:rsidR="00192D51" w:rsidRDefault="00460E6F">
            <w:pPr>
              <w:pStyle w:val="TableParagraph"/>
              <w:ind w:left="78" w:right="62"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78" w:type="dxa"/>
            <w:gridSpan w:val="2"/>
          </w:tcPr>
          <w:p w14:paraId="6AF4D2A7" w14:textId="77777777" w:rsidR="00192D51" w:rsidRDefault="00460E6F">
            <w:pPr>
              <w:pStyle w:val="TableParagraph"/>
              <w:spacing w:before="95"/>
              <w:ind w:left="678"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tcBorders>
              <w:top w:val="nil"/>
            </w:tcBorders>
          </w:tcPr>
          <w:p w14:paraId="4D424BED" w14:textId="77777777" w:rsidR="00192D51" w:rsidRDefault="00192D51">
            <w:pPr>
              <w:rPr>
                <w:sz w:val="2"/>
                <w:szCs w:val="2"/>
              </w:rPr>
            </w:pPr>
          </w:p>
        </w:tc>
      </w:tr>
      <w:tr w:rsidR="00192D51" w14:paraId="26EB3E56" w14:textId="77777777">
        <w:trPr>
          <w:trHeight w:val="758"/>
        </w:trPr>
        <w:tc>
          <w:tcPr>
            <w:tcW w:w="1020" w:type="dxa"/>
            <w:vMerge/>
            <w:tcBorders>
              <w:top w:val="nil"/>
            </w:tcBorders>
          </w:tcPr>
          <w:p w14:paraId="37D7420D" w14:textId="77777777" w:rsidR="00192D51" w:rsidRDefault="00192D51">
            <w:pPr>
              <w:rPr>
                <w:sz w:val="2"/>
                <w:szCs w:val="2"/>
              </w:rPr>
            </w:pPr>
          </w:p>
        </w:tc>
        <w:tc>
          <w:tcPr>
            <w:tcW w:w="1248" w:type="dxa"/>
            <w:vMerge/>
            <w:tcBorders>
              <w:top w:val="nil"/>
            </w:tcBorders>
          </w:tcPr>
          <w:p w14:paraId="580DC476" w14:textId="77777777" w:rsidR="00192D51" w:rsidRDefault="00192D51">
            <w:pPr>
              <w:rPr>
                <w:sz w:val="2"/>
                <w:szCs w:val="2"/>
              </w:rPr>
            </w:pPr>
          </w:p>
        </w:tc>
        <w:tc>
          <w:tcPr>
            <w:tcW w:w="1068" w:type="dxa"/>
          </w:tcPr>
          <w:p w14:paraId="2336D79C" w14:textId="77777777" w:rsidR="00192D51" w:rsidRDefault="00460E6F">
            <w:pPr>
              <w:pStyle w:val="TableParagraph"/>
              <w:spacing w:before="95"/>
              <w:ind w:left="365" w:right="136" w:hanging="209"/>
              <w:rPr>
                <w:sz w:val="24"/>
              </w:rPr>
            </w:pPr>
            <w:r>
              <w:rPr>
                <w:spacing w:val="-2"/>
                <w:sz w:val="24"/>
              </w:rPr>
              <w:t xml:space="preserve">первый </w:t>
            </w:r>
            <w:r>
              <w:rPr>
                <w:spacing w:val="-4"/>
                <w:sz w:val="24"/>
              </w:rPr>
              <w:t>год</w:t>
            </w:r>
          </w:p>
        </w:tc>
        <w:tc>
          <w:tcPr>
            <w:tcW w:w="1011" w:type="dxa"/>
          </w:tcPr>
          <w:p w14:paraId="09FA2F00" w14:textId="77777777" w:rsidR="00192D51" w:rsidRDefault="00460E6F">
            <w:pPr>
              <w:pStyle w:val="TableParagraph"/>
              <w:spacing w:before="95"/>
              <w:ind w:left="333" w:right="136" w:hanging="183"/>
              <w:rPr>
                <w:sz w:val="24"/>
              </w:rPr>
            </w:pPr>
            <w:r>
              <w:rPr>
                <w:spacing w:val="-2"/>
                <w:sz w:val="24"/>
              </w:rPr>
              <w:t xml:space="preserve">второй </w:t>
            </w:r>
            <w:r>
              <w:rPr>
                <w:spacing w:val="-4"/>
                <w:sz w:val="24"/>
              </w:rPr>
              <w:t>год</w:t>
            </w:r>
          </w:p>
        </w:tc>
        <w:tc>
          <w:tcPr>
            <w:tcW w:w="1190" w:type="dxa"/>
            <w:vMerge/>
            <w:tcBorders>
              <w:top w:val="nil"/>
            </w:tcBorders>
          </w:tcPr>
          <w:p w14:paraId="5DE9D6BC" w14:textId="77777777" w:rsidR="00192D51" w:rsidRDefault="00192D51">
            <w:pPr>
              <w:rPr>
                <w:sz w:val="2"/>
                <w:szCs w:val="2"/>
              </w:rPr>
            </w:pPr>
          </w:p>
        </w:tc>
        <w:tc>
          <w:tcPr>
            <w:tcW w:w="964" w:type="dxa"/>
          </w:tcPr>
          <w:p w14:paraId="6EDFCBED" w14:textId="77777777" w:rsidR="00192D51" w:rsidRDefault="00460E6F">
            <w:pPr>
              <w:pStyle w:val="TableParagraph"/>
              <w:spacing w:before="95"/>
              <w:ind w:left="312" w:right="85" w:hanging="209"/>
              <w:rPr>
                <w:sz w:val="24"/>
              </w:rPr>
            </w:pPr>
            <w:r>
              <w:rPr>
                <w:spacing w:val="-2"/>
                <w:sz w:val="24"/>
              </w:rPr>
              <w:t xml:space="preserve">первый </w:t>
            </w:r>
            <w:r>
              <w:rPr>
                <w:spacing w:val="-4"/>
                <w:sz w:val="24"/>
              </w:rPr>
              <w:t>год</w:t>
            </w:r>
          </w:p>
        </w:tc>
        <w:tc>
          <w:tcPr>
            <w:tcW w:w="1008" w:type="dxa"/>
          </w:tcPr>
          <w:p w14:paraId="1A9F36F0" w14:textId="77777777" w:rsidR="00192D51" w:rsidRDefault="00460E6F">
            <w:pPr>
              <w:pStyle w:val="TableParagraph"/>
              <w:spacing w:before="95"/>
              <w:ind w:left="332" w:right="134" w:hanging="183"/>
              <w:rPr>
                <w:sz w:val="24"/>
              </w:rPr>
            </w:pPr>
            <w:r>
              <w:rPr>
                <w:spacing w:val="-2"/>
                <w:sz w:val="24"/>
              </w:rPr>
              <w:t xml:space="preserve">второй </w:t>
            </w:r>
            <w:r>
              <w:rPr>
                <w:spacing w:val="-4"/>
                <w:sz w:val="24"/>
              </w:rPr>
              <w:t>год</w:t>
            </w:r>
          </w:p>
        </w:tc>
        <w:tc>
          <w:tcPr>
            <w:tcW w:w="1303" w:type="dxa"/>
            <w:vMerge/>
            <w:tcBorders>
              <w:top w:val="nil"/>
            </w:tcBorders>
          </w:tcPr>
          <w:p w14:paraId="690B6822" w14:textId="77777777" w:rsidR="00192D51" w:rsidRDefault="00192D51">
            <w:pPr>
              <w:rPr>
                <w:sz w:val="2"/>
                <w:szCs w:val="2"/>
              </w:rPr>
            </w:pPr>
          </w:p>
        </w:tc>
        <w:tc>
          <w:tcPr>
            <w:tcW w:w="1070" w:type="dxa"/>
          </w:tcPr>
          <w:p w14:paraId="75A6BD1C" w14:textId="77777777" w:rsidR="00192D51" w:rsidRDefault="00460E6F">
            <w:pPr>
              <w:pStyle w:val="TableParagraph"/>
              <w:spacing w:before="95"/>
              <w:ind w:left="366" w:right="137" w:hanging="209"/>
              <w:rPr>
                <w:sz w:val="24"/>
              </w:rPr>
            </w:pPr>
            <w:r>
              <w:rPr>
                <w:spacing w:val="-2"/>
                <w:sz w:val="24"/>
              </w:rPr>
              <w:t xml:space="preserve">первый </w:t>
            </w:r>
            <w:r>
              <w:rPr>
                <w:spacing w:val="-4"/>
                <w:sz w:val="24"/>
              </w:rPr>
              <w:t>год</w:t>
            </w:r>
          </w:p>
        </w:tc>
        <w:tc>
          <w:tcPr>
            <w:tcW w:w="1008" w:type="dxa"/>
          </w:tcPr>
          <w:p w14:paraId="18B1D66F" w14:textId="77777777" w:rsidR="00192D51" w:rsidRDefault="00460E6F">
            <w:pPr>
              <w:pStyle w:val="TableParagraph"/>
              <w:spacing w:before="95"/>
              <w:ind w:left="336" w:right="130" w:hanging="183"/>
              <w:rPr>
                <w:sz w:val="24"/>
              </w:rPr>
            </w:pPr>
            <w:r>
              <w:rPr>
                <w:spacing w:val="-2"/>
                <w:sz w:val="24"/>
              </w:rPr>
              <w:t xml:space="preserve">второй </w:t>
            </w:r>
            <w:r>
              <w:rPr>
                <w:spacing w:val="-4"/>
                <w:sz w:val="24"/>
              </w:rPr>
              <w:t>год</w:t>
            </w:r>
          </w:p>
        </w:tc>
        <w:tc>
          <w:tcPr>
            <w:tcW w:w="1247" w:type="dxa"/>
            <w:vMerge/>
            <w:tcBorders>
              <w:top w:val="nil"/>
            </w:tcBorders>
          </w:tcPr>
          <w:p w14:paraId="797C0C27" w14:textId="77777777" w:rsidR="00192D51" w:rsidRDefault="00192D51">
            <w:pPr>
              <w:rPr>
                <w:sz w:val="2"/>
                <w:szCs w:val="2"/>
              </w:rPr>
            </w:pPr>
          </w:p>
        </w:tc>
      </w:tr>
      <w:tr w:rsidR="00192D51" w14:paraId="444853B0" w14:textId="77777777">
        <w:trPr>
          <w:trHeight w:val="480"/>
        </w:trPr>
        <w:tc>
          <w:tcPr>
            <w:tcW w:w="1020" w:type="dxa"/>
          </w:tcPr>
          <w:p w14:paraId="29C340FC" w14:textId="77777777" w:rsidR="00192D51" w:rsidRDefault="00460E6F">
            <w:pPr>
              <w:pStyle w:val="TableParagraph"/>
              <w:spacing w:before="93"/>
              <w:ind w:left="14" w:right="6"/>
              <w:jc w:val="center"/>
              <w:rPr>
                <w:sz w:val="24"/>
              </w:rPr>
            </w:pPr>
            <w:r>
              <w:rPr>
                <w:spacing w:val="-10"/>
                <w:sz w:val="24"/>
              </w:rPr>
              <w:t>1</w:t>
            </w:r>
          </w:p>
        </w:tc>
        <w:tc>
          <w:tcPr>
            <w:tcW w:w="1248" w:type="dxa"/>
          </w:tcPr>
          <w:p w14:paraId="42A0D1EC" w14:textId="77777777" w:rsidR="00192D51" w:rsidRDefault="00460E6F">
            <w:pPr>
              <w:pStyle w:val="TableParagraph"/>
              <w:spacing w:before="93"/>
              <w:ind w:left="14" w:right="4"/>
              <w:jc w:val="center"/>
              <w:rPr>
                <w:sz w:val="24"/>
              </w:rPr>
            </w:pPr>
            <w:r>
              <w:rPr>
                <w:spacing w:val="-10"/>
                <w:sz w:val="24"/>
              </w:rPr>
              <w:t>2</w:t>
            </w:r>
          </w:p>
        </w:tc>
        <w:tc>
          <w:tcPr>
            <w:tcW w:w="1068" w:type="dxa"/>
          </w:tcPr>
          <w:p w14:paraId="2EA2246D" w14:textId="77777777" w:rsidR="00192D51" w:rsidRDefault="00460E6F">
            <w:pPr>
              <w:pStyle w:val="TableParagraph"/>
              <w:spacing w:before="93"/>
              <w:ind w:left="12"/>
              <w:jc w:val="center"/>
              <w:rPr>
                <w:sz w:val="24"/>
              </w:rPr>
            </w:pPr>
            <w:r>
              <w:rPr>
                <w:spacing w:val="-10"/>
                <w:sz w:val="24"/>
              </w:rPr>
              <w:t>3</w:t>
            </w:r>
          </w:p>
        </w:tc>
        <w:tc>
          <w:tcPr>
            <w:tcW w:w="1011" w:type="dxa"/>
          </w:tcPr>
          <w:p w14:paraId="1D5C2D56" w14:textId="77777777" w:rsidR="00192D51" w:rsidRDefault="00460E6F">
            <w:pPr>
              <w:pStyle w:val="TableParagraph"/>
              <w:spacing w:before="93"/>
              <w:ind w:left="7"/>
              <w:jc w:val="center"/>
              <w:rPr>
                <w:sz w:val="24"/>
              </w:rPr>
            </w:pPr>
            <w:r>
              <w:rPr>
                <w:spacing w:val="-10"/>
                <w:sz w:val="24"/>
              </w:rPr>
              <w:t>4</w:t>
            </w:r>
          </w:p>
        </w:tc>
        <w:tc>
          <w:tcPr>
            <w:tcW w:w="1190" w:type="dxa"/>
          </w:tcPr>
          <w:p w14:paraId="7443F782" w14:textId="77777777" w:rsidR="00192D51" w:rsidRDefault="00460E6F">
            <w:pPr>
              <w:pStyle w:val="TableParagraph"/>
              <w:spacing w:before="93"/>
              <w:ind w:left="15" w:right="9"/>
              <w:jc w:val="center"/>
              <w:rPr>
                <w:sz w:val="24"/>
              </w:rPr>
            </w:pPr>
            <w:r>
              <w:rPr>
                <w:spacing w:val="-10"/>
                <w:sz w:val="24"/>
              </w:rPr>
              <w:t>5</w:t>
            </w:r>
          </w:p>
        </w:tc>
        <w:tc>
          <w:tcPr>
            <w:tcW w:w="964" w:type="dxa"/>
          </w:tcPr>
          <w:p w14:paraId="6E7B2A10" w14:textId="77777777" w:rsidR="00192D51" w:rsidRDefault="00460E6F">
            <w:pPr>
              <w:pStyle w:val="TableParagraph"/>
              <w:spacing w:before="93"/>
              <w:ind w:left="20" w:right="8"/>
              <w:jc w:val="center"/>
              <w:rPr>
                <w:sz w:val="24"/>
              </w:rPr>
            </w:pPr>
            <w:r>
              <w:rPr>
                <w:spacing w:val="-10"/>
                <w:sz w:val="24"/>
              </w:rPr>
              <w:t>6</w:t>
            </w:r>
          </w:p>
        </w:tc>
        <w:tc>
          <w:tcPr>
            <w:tcW w:w="1008" w:type="dxa"/>
          </w:tcPr>
          <w:p w14:paraId="0609A120" w14:textId="77777777" w:rsidR="00192D51" w:rsidRDefault="00460E6F">
            <w:pPr>
              <w:pStyle w:val="TableParagraph"/>
              <w:spacing w:before="93"/>
              <w:ind w:left="20" w:right="12"/>
              <w:jc w:val="center"/>
              <w:rPr>
                <w:sz w:val="24"/>
              </w:rPr>
            </w:pPr>
            <w:r>
              <w:rPr>
                <w:spacing w:val="-10"/>
                <w:sz w:val="24"/>
              </w:rPr>
              <w:t>7</w:t>
            </w:r>
          </w:p>
        </w:tc>
        <w:tc>
          <w:tcPr>
            <w:tcW w:w="1303" w:type="dxa"/>
          </w:tcPr>
          <w:p w14:paraId="3A76FF19" w14:textId="77777777" w:rsidR="00192D51" w:rsidRDefault="00460E6F">
            <w:pPr>
              <w:pStyle w:val="TableParagraph"/>
              <w:spacing w:before="93"/>
              <w:ind w:left="22" w:right="6"/>
              <w:jc w:val="center"/>
              <w:rPr>
                <w:sz w:val="24"/>
              </w:rPr>
            </w:pPr>
            <w:r>
              <w:rPr>
                <w:spacing w:val="-10"/>
                <w:sz w:val="24"/>
              </w:rPr>
              <w:t>8</w:t>
            </w:r>
          </w:p>
        </w:tc>
        <w:tc>
          <w:tcPr>
            <w:tcW w:w="1070" w:type="dxa"/>
          </w:tcPr>
          <w:p w14:paraId="02253DF3" w14:textId="77777777" w:rsidR="00192D51" w:rsidRDefault="00460E6F">
            <w:pPr>
              <w:pStyle w:val="TableParagraph"/>
              <w:spacing w:before="93"/>
              <w:ind w:left="20" w:right="6"/>
              <w:jc w:val="center"/>
              <w:rPr>
                <w:sz w:val="24"/>
              </w:rPr>
            </w:pPr>
            <w:r>
              <w:rPr>
                <w:spacing w:val="-10"/>
                <w:sz w:val="24"/>
              </w:rPr>
              <w:t>9</w:t>
            </w:r>
          </w:p>
        </w:tc>
        <w:tc>
          <w:tcPr>
            <w:tcW w:w="1008" w:type="dxa"/>
          </w:tcPr>
          <w:p w14:paraId="69C63AEA" w14:textId="77777777" w:rsidR="00192D51" w:rsidRDefault="00460E6F">
            <w:pPr>
              <w:pStyle w:val="TableParagraph"/>
              <w:spacing w:before="93"/>
              <w:ind w:left="20" w:right="6"/>
              <w:jc w:val="center"/>
              <w:rPr>
                <w:sz w:val="24"/>
              </w:rPr>
            </w:pPr>
            <w:r>
              <w:rPr>
                <w:spacing w:val="-5"/>
                <w:sz w:val="24"/>
              </w:rPr>
              <w:t>10</w:t>
            </w:r>
          </w:p>
        </w:tc>
        <w:tc>
          <w:tcPr>
            <w:tcW w:w="1247" w:type="dxa"/>
          </w:tcPr>
          <w:p w14:paraId="74CF0038" w14:textId="77777777" w:rsidR="00192D51" w:rsidRDefault="00460E6F">
            <w:pPr>
              <w:pStyle w:val="TableParagraph"/>
              <w:spacing w:before="93"/>
              <w:ind w:left="18" w:right="1"/>
              <w:jc w:val="center"/>
              <w:rPr>
                <w:sz w:val="24"/>
              </w:rPr>
            </w:pPr>
            <w:r>
              <w:rPr>
                <w:spacing w:val="-5"/>
                <w:sz w:val="24"/>
              </w:rPr>
              <w:t>11</w:t>
            </w:r>
          </w:p>
        </w:tc>
      </w:tr>
      <w:tr w:rsidR="00192D51" w14:paraId="4405706C" w14:textId="77777777">
        <w:trPr>
          <w:trHeight w:val="479"/>
        </w:trPr>
        <w:tc>
          <w:tcPr>
            <w:tcW w:w="1020" w:type="dxa"/>
          </w:tcPr>
          <w:p w14:paraId="25BF5DC8" w14:textId="77777777" w:rsidR="00192D51" w:rsidRDefault="00192D51">
            <w:pPr>
              <w:pStyle w:val="TableParagraph"/>
            </w:pPr>
          </w:p>
        </w:tc>
        <w:tc>
          <w:tcPr>
            <w:tcW w:w="1248" w:type="dxa"/>
          </w:tcPr>
          <w:p w14:paraId="397D8923" w14:textId="77777777" w:rsidR="00192D51" w:rsidRDefault="00192D51">
            <w:pPr>
              <w:pStyle w:val="TableParagraph"/>
            </w:pPr>
          </w:p>
        </w:tc>
        <w:tc>
          <w:tcPr>
            <w:tcW w:w="1068" w:type="dxa"/>
          </w:tcPr>
          <w:p w14:paraId="2002E87F" w14:textId="77777777" w:rsidR="00192D51" w:rsidRDefault="00192D51">
            <w:pPr>
              <w:pStyle w:val="TableParagraph"/>
            </w:pPr>
          </w:p>
        </w:tc>
        <w:tc>
          <w:tcPr>
            <w:tcW w:w="1011" w:type="dxa"/>
          </w:tcPr>
          <w:p w14:paraId="2A9E0F61" w14:textId="77777777" w:rsidR="00192D51" w:rsidRDefault="00192D51">
            <w:pPr>
              <w:pStyle w:val="TableParagraph"/>
            </w:pPr>
          </w:p>
        </w:tc>
        <w:tc>
          <w:tcPr>
            <w:tcW w:w="1190" w:type="dxa"/>
          </w:tcPr>
          <w:p w14:paraId="0CC0BB68" w14:textId="77777777" w:rsidR="00192D51" w:rsidRDefault="00192D51">
            <w:pPr>
              <w:pStyle w:val="TableParagraph"/>
            </w:pPr>
          </w:p>
        </w:tc>
        <w:tc>
          <w:tcPr>
            <w:tcW w:w="964" w:type="dxa"/>
          </w:tcPr>
          <w:p w14:paraId="58E23CFA" w14:textId="77777777" w:rsidR="00192D51" w:rsidRDefault="00192D51">
            <w:pPr>
              <w:pStyle w:val="TableParagraph"/>
            </w:pPr>
          </w:p>
        </w:tc>
        <w:tc>
          <w:tcPr>
            <w:tcW w:w="1008" w:type="dxa"/>
          </w:tcPr>
          <w:p w14:paraId="7A4A257F" w14:textId="77777777" w:rsidR="00192D51" w:rsidRDefault="00192D51">
            <w:pPr>
              <w:pStyle w:val="TableParagraph"/>
            </w:pPr>
          </w:p>
        </w:tc>
        <w:tc>
          <w:tcPr>
            <w:tcW w:w="1303" w:type="dxa"/>
          </w:tcPr>
          <w:p w14:paraId="098D81CF" w14:textId="77777777" w:rsidR="00192D51" w:rsidRDefault="00192D51">
            <w:pPr>
              <w:pStyle w:val="TableParagraph"/>
            </w:pPr>
          </w:p>
        </w:tc>
        <w:tc>
          <w:tcPr>
            <w:tcW w:w="1070" w:type="dxa"/>
          </w:tcPr>
          <w:p w14:paraId="14B9A1AB" w14:textId="77777777" w:rsidR="00192D51" w:rsidRDefault="00192D51">
            <w:pPr>
              <w:pStyle w:val="TableParagraph"/>
            </w:pPr>
          </w:p>
        </w:tc>
        <w:tc>
          <w:tcPr>
            <w:tcW w:w="1008" w:type="dxa"/>
          </w:tcPr>
          <w:p w14:paraId="307BCAD4" w14:textId="77777777" w:rsidR="00192D51" w:rsidRDefault="00192D51">
            <w:pPr>
              <w:pStyle w:val="TableParagraph"/>
            </w:pPr>
          </w:p>
        </w:tc>
        <w:tc>
          <w:tcPr>
            <w:tcW w:w="1247" w:type="dxa"/>
          </w:tcPr>
          <w:p w14:paraId="1820F937" w14:textId="77777777" w:rsidR="00192D51" w:rsidRDefault="00192D51">
            <w:pPr>
              <w:pStyle w:val="TableParagraph"/>
            </w:pPr>
          </w:p>
        </w:tc>
      </w:tr>
      <w:tr w:rsidR="00192D51" w14:paraId="5208E736" w14:textId="77777777">
        <w:trPr>
          <w:trHeight w:val="479"/>
        </w:trPr>
        <w:tc>
          <w:tcPr>
            <w:tcW w:w="1020" w:type="dxa"/>
          </w:tcPr>
          <w:p w14:paraId="1FB6B6FA" w14:textId="77777777" w:rsidR="00192D51" w:rsidRDefault="00192D51">
            <w:pPr>
              <w:pStyle w:val="TableParagraph"/>
            </w:pPr>
          </w:p>
        </w:tc>
        <w:tc>
          <w:tcPr>
            <w:tcW w:w="1248" w:type="dxa"/>
          </w:tcPr>
          <w:p w14:paraId="3F966332" w14:textId="77777777" w:rsidR="00192D51" w:rsidRDefault="00192D51">
            <w:pPr>
              <w:pStyle w:val="TableParagraph"/>
            </w:pPr>
          </w:p>
        </w:tc>
        <w:tc>
          <w:tcPr>
            <w:tcW w:w="1068" w:type="dxa"/>
          </w:tcPr>
          <w:p w14:paraId="07684EDB" w14:textId="77777777" w:rsidR="00192D51" w:rsidRDefault="00192D51">
            <w:pPr>
              <w:pStyle w:val="TableParagraph"/>
            </w:pPr>
          </w:p>
        </w:tc>
        <w:tc>
          <w:tcPr>
            <w:tcW w:w="1011" w:type="dxa"/>
          </w:tcPr>
          <w:p w14:paraId="47A5EB4B" w14:textId="77777777" w:rsidR="00192D51" w:rsidRDefault="00192D51">
            <w:pPr>
              <w:pStyle w:val="TableParagraph"/>
            </w:pPr>
          </w:p>
        </w:tc>
        <w:tc>
          <w:tcPr>
            <w:tcW w:w="1190" w:type="dxa"/>
          </w:tcPr>
          <w:p w14:paraId="43407DE1" w14:textId="77777777" w:rsidR="00192D51" w:rsidRDefault="00192D51">
            <w:pPr>
              <w:pStyle w:val="TableParagraph"/>
            </w:pPr>
          </w:p>
        </w:tc>
        <w:tc>
          <w:tcPr>
            <w:tcW w:w="964" w:type="dxa"/>
          </w:tcPr>
          <w:p w14:paraId="1C29EE37" w14:textId="77777777" w:rsidR="00192D51" w:rsidRDefault="00192D51">
            <w:pPr>
              <w:pStyle w:val="TableParagraph"/>
            </w:pPr>
          </w:p>
        </w:tc>
        <w:tc>
          <w:tcPr>
            <w:tcW w:w="1008" w:type="dxa"/>
          </w:tcPr>
          <w:p w14:paraId="0FA486C8" w14:textId="77777777" w:rsidR="00192D51" w:rsidRDefault="00192D51">
            <w:pPr>
              <w:pStyle w:val="TableParagraph"/>
            </w:pPr>
          </w:p>
        </w:tc>
        <w:tc>
          <w:tcPr>
            <w:tcW w:w="1303" w:type="dxa"/>
          </w:tcPr>
          <w:p w14:paraId="35D34F1E" w14:textId="77777777" w:rsidR="00192D51" w:rsidRDefault="00192D51">
            <w:pPr>
              <w:pStyle w:val="TableParagraph"/>
            </w:pPr>
          </w:p>
        </w:tc>
        <w:tc>
          <w:tcPr>
            <w:tcW w:w="1070" w:type="dxa"/>
          </w:tcPr>
          <w:p w14:paraId="068F0F0A" w14:textId="77777777" w:rsidR="00192D51" w:rsidRDefault="00192D51">
            <w:pPr>
              <w:pStyle w:val="TableParagraph"/>
            </w:pPr>
          </w:p>
        </w:tc>
        <w:tc>
          <w:tcPr>
            <w:tcW w:w="1008" w:type="dxa"/>
          </w:tcPr>
          <w:p w14:paraId="39409DA4" w14:textId="77777777" w:rsidR="00192D51" w:rsidRDefault="00192D51">
            <w:pPr>
              <w:pStyle w:val="TableParagraph"/>
            </w:pPr>
          </w:p>
        </w:tc>
        <w:tc>
          <w:tcPr>
            <w:tcW w:w="1247" w:type="dxa"/>
          </w:tcPr>
          <w:p w14:paraId="7EEC8074" w14:textId="77777777" w:rsidR="00192D51" w:rsidRDefault="00192D51">
            <w:pPr>
              <w:pStyle w:val="TableParagraph"/>
            </w:pPr>
          </w:p>
        </w:tc>
      </w:tr>
      <w:tr w:rsidR="00192D51" w14:paraId="76E89FB5" w14:textId="77777777">
        <w:trPr>
          <w:trHeight w:val="479"/>
        </w:trPr>
        <w:tc>
          <w:tcPr>
            <w:tcW w:w="1020" w:type="dxa"/>
          </w:tcPr>
          <w:p w14:paraId="3A9AF33C" w14:textId="77777777" w:rsidR="00192D51" w:rsidRDefault="00460E6F">
            <w:pPr>
              <w:pStyle w:val="TableParagraph"/>
              <w:spacing w:before="95"/>
              <w:ind w:left="62"/>
              <w:rPr>
                <w:sz w:val="24"/>
              </w:rPr>
            </w:pPr>
            <w:r>
              <w:rPr>
                <w:spacing w:val="-2"/>
                <w:sz w:val="24"/>
              </w:rPr>
              <w:t>Итого</w:t>
            </w:r>
          </w:p>
        </w:tc>
        <w:tc>
          <w:tcPr>
            <w:tcW w:w="1248" w:type="dxa"/>
          </w:tcPr>
          <w:p w14:paraId="65721EDC" w14:textId="77777777" w:rsidR="00192D51" w:rsidRDefault="00192D51">
            <w:pPr>
              <w:pStyle w:val="TableParagraph"/>
            </w:pPr>
          </w:p>
        </w:tc>
        <w:tc>
          <w:tcPr>
            <w:tcW w:w="1068" w:type="dxa"/>
          </w:tcPr>
          <w:p w14:paraId="6616C47F" w14:textId="77777777" w:rsidR="00192D51" w:rsidRDefault="00192D51">
            <w:pPr>
              <w:pStyle w:val="TableParagraph"/>
            </w:pPr>
          </w:p>
        </w:tc>
        <w:tc>
          <w:tcPr>
            <w:tcW w:w="1011" w:type="dxa"/>
          </w:tcPr>
          <w:p w14:paraId="127D2F88" w14:textId="77777777" w:rsidR="00192D51" w:rsidRDefault="00192D51">
            <w:pPr>
              <w:pStyle w:val="TableParagraph"/>
            </w:pPr>
          </w:p>
        </w:tc>
        <w:tc>
          <w:tcPr>
            <w:tcW w:w="1190" w:type="dxa"/>
          </w:tcPr>
          <w:p w14:paraId="67951D64" w14:textId="77777777" w:rsidR="00192D51" w:rsidRDefault="00192D51">
            <w:pPr>
              <w:pStyle w:val="TableParagraph"/>
            </w:pPr>
          </w:p>
        </w:tc>
        <w:tc>
          <w:tcPr>
            <w:tcW w:w="964" w:type="dxa"/>
          </w:tcPr>
          <w:p w14:paraId="5E956CE1" w14:textId="77777777" w:rsidR="00192D51" w:rsidRDefault="00192D51">
            <w:pPr>
              <w:pStyle w:val="TableParagraph"/>
            </w:pPr>
          </w:p>
        </w:tc>
        <w:tc>
          <w:tcPr>
            <w:tcW w:w="1008" w:type="dxa"/>
          </w:tcPr>
          <w:p w14:paraId="257ECEA1" w14:textId="77777777" w:rsidR="00192D51" w:rsidRDefault="00192D51">
            <w:pPr>
              <w:pStyle w:val="TableParagraph"/>
            </w:pPr>
          </w:p>
        </w:tc>
        <w:tc>
          <w:tcPr>
            <w:tcW w:w="1303" w:type="dxa"/>
          </w:tcPr>
          <w:p w14:paraId="0CC9B6A1" w14:textId="77777777" w:rsidR="00192D51" w:rsidRDefault="00192D51">
            <w:pPr>
              <w:pStyle w:val="TableParagraph"/>
            </w:pPr>
          </w:p>
        </w:tc>
        <w:tc>
          <w:tcPr>
            <w:tcW w:w="1070" w:type="dxa"/>
          </w:tcPr>
          <w:p w14:paraId="3170048C" w14:textId="77777777" w:rsidR="00192D51" w:rsidRDefault="00192D51">
            <w:pPr>
              <w:pStyle w:val="TableParagraph"/>
            </w:pPr>
          </w:p>
        </w:tc>
        <w:tc>
          <w:tcPr>
            <w:tcW w:w="1008" w:type="dxa"/>
          </w:tcPr>
          <w:p w14:paraId="316B4255" w14:textId="77777777" w:rsidR="00192D51" w:rsidRDefault="00192D51">
            <w:pPr>
              <w:pStyle w:val="TableParagraph"/>
            </w:pPr>
          </w:p>
        </w:tc>
        <w:tc>
          <w:tcPr>
            <w:tcW w:w="1247" w:type="dxa"/>
            <w:tcBorders>
              <w:bottom w:val="nil"/>
              <w:right w:val="nil"/>
            </w:tcBorders>
          </w:tcPr>
          <w:p w14:paraId="7ADC77B0" w14:textId="77777777" w:rsidR="00192D51" w:rsidRDefault="00192D51">
            <w:pPr>
              <w:pStyle w:val="TableParagraph"/>
            </w:pPr>
          </w:p>
        </w:tc>
      </w:tr>
    </w:tbl>
    <w:p w14:paraId="5543DDDC" w14:textId="77777777" w:rsidR="00192D51" w:rsidRDefault="00192D51">
      <w:pPr>
        <w:pStyle w:val="a3"/>
        <w:spacing w:before="56"/>
        <w:ind w:left="0"/>
        <w:jc w:val="left"/>
        <w:rPr>
          <w:rFonts w:ascii="Courier New"/>
          <w:sz w:val="20"/>
        </w:rPr>
      </w:pPr>
    </w:p>
    <w:p w14:paraId="27A32B8C" w14:textId="77777777" w:rsidR="00192D51" w:rsidRDefault="00460E6F">
      <w:pPr>
        <w:pStyle w:val="a4"/>
        <w:numPr>
          <w:ilvl w:val="0"/>
          <w:numId w:val="26"/>
        </w:numPr>
        <w:tabs>
          <w:tab w:val="left" w:pos="2444"/>
        </w:tabs>
        <w:ind w:left="244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39CA5F8B" w14:textId="77777777" w:rsidR="00192D51" w:rsidRDefault="00192D51">
      <w:pPr>
        <w:pStyle w:val="a3"/>
        <w:spacing w:before="1"/>
        <w:ind w:left="0"/>
        <w:jc w:val="left"/>
        <w:rPr>
          <w:rFonts w:ascii="Courier New"/>
          <w:sz w:val="20"/>
        </w:rPr>
      </w:pPr>
    </w:p>
    <w:p w14:paraId="23C02E7D" w14:textId="77777777" w:rsidR="00192D51" w:rsidRDefault="00460E6F">
      <w:pPr>
        <w:pStyle w:val="a4"/>
        <w:numPr>
          <w:ilvl w:val="1"/>
          <w:numId w:val="26"/>
        </w:numPr>
        <w:tabs>
          <w:tab w:val="left" w:pos="3163"/>
        </w:tabs>
        <w:ind w:left="3163" w:hanging="598"/>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1EC446D5"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305"/>
        <w:gridCol w:w="1067"/>
        <w:gridCol w:w="1008"/>
        <w:gridCol w:w="1247"/>
        <w:gridCol w:w="964"/>
        <w:gridCol w:w="1008"/>
        <w:gridCol w:w="1303"/>
        <w:gridCol w:w="1070"/>
        <w:gridCol w:w="1008"/>
        <w:gridCol w:w="1135"/>
      </w:tblGrid>
      <w:tr w:rsidR="00192D51" w14:paraId="6B32B8C9" w14:textId="77777777">
        <w:trPr>
          <w:trHeight w:val="479"/>
        </w:trPr>
        <w:tc>
          <w:tcPr>
            <w:tcW w:w="1020" w:type="dxa"/>
            <w:vMerge w:val="restart"/>
          </w:tcPr>
          <w:p w14:paraId="6ADE0F8D" w14:textId="77777777" w:rsidR="00192D51" w:rsidRDefault="00460E6F">
            <w:pPr>
              <w:pStyle w:val="TableParagraph"/>
              <w:spacing w:before="92"/>
              <w:ind w:left="76" w:right="64" w:hanging="2"/>
              <w:jc w:val="center"/>
              <w:rPr>
                <w:sz w:val="24"/>
              </w:rPr>
            </w:pPr>
            <w:r>
              <w:rPr>
                <w:sz w:val="24"/>
              </w:rPr>
              <w:t xml:space="preserve">Код по БК и </w:t>
            </w:r>
            <w:r>
              <w:rPr>
                <w:spacing w:val="-2"/>
                <w:sz w:val="24"/>
              </w:rPr>
              <w:t xml:space="preserve">дополни тельной </w:t>
            </w:r>
            <w:proofErr w:type="spellStart"/>
            <w:r>
              <w:rPr>
                <w:spacing w:val="-2"/>
                <w:sz w:val="24"/>
              </w:rPr>
              <w:t>классиф</w:t>
            </w:r>
            <w:proofErr w:type="spellEnd"/>
            <w:r>
              <w:rPr>
                <w:spacing w:val="-2"/>
                <w:sz w:val="24"/>
              </w:rPr>
              <w:t xml:space="preserve"> </w:t>
            </w:r>
            <w:proofErr w:type="spellStart"/>
            <w:r>
              <w:rPr>
                <w:spacing w:val="-2"/>
                <w:sz w:val="24"/>
              </w:rPr>
              <w:t>икации</w:t>
            </w:r>
            <w:proofErr w:type="spellEnd"/>
          </w:p>
        </w:tc>
        <w:tc>
          <w:tcPr>
            <w:tcW w:w="3380" w:type="dxa"/>
            <w:gridSpan w:val="3"/>
          </w:tcPr>
          <w:p w14:paraId="64077A93" w14:textId="77777777" w:rsidR="00192D51" w:rsidRDefault="00460E6F">
            <w:pPr>
              <w:pStyle w:val="TableParagraph"/>
              <w:spacing w:before="92"/>
              <w:ind w:left="8"/>
              <w:jc w:val="center"/>
              <w:rPr>
                <w:sz w:val="24"/>
              </w:rPr>
            </w:pPr>
            <w:r>
              <w:rPr>
                <w:spacing w:val="-2"/>
                <w:sz w:val="24"/>
              </w:rPr>
              <w:t>Получено</w:t>
            </w:r>
          </w:p>
        </w:tc>
        <w:tc>
          <w:tcPr>
            <w:tcW w:w="3219" w:type="dxa"/>
            <w:gridSpan w:val="3"/>
          </w:tcPr>
          <w:p w14:paraId="0DF6380A" w14:textId="77777777" w:rsidR="00192D51" w:rsidRDefault="00460E6F">
            <w:pPr>
              <w:pStyle w:val="TableParagraph"/>
              <w:spacing w:before="92"/>
              <w:ind w:left="909"/>
              <w:rPr>
                <w:sz w:val="24"/>
              </w:rPr>
            </w:pPr>
            <w:r>
              <w:rPr>
                <w:spacing w:val="-2"/>
                <w:sz w:val="24"/>
              </w:rPr>
              <w:t>Распределено</w:t>
            </w:r>
          </w:p>
        </w:tc>
        <w:tc>
          <w:tcPr>
            <w:tcW w:w="3381" w:type="dxa"/>
            <w:gridSpan w:val="3"/>
          </w:tcPr>
          <w:p w14:paraId="39D09AEB" w14:textId="77777777" w:rsidR="00192D51" w:rsidRDefault="00460E6F">
            <w:pPr>
              <w:pStyle w:val="TableParagraph"/>
              <w:spacing w:before="92"/>
              <w:ind w:left="355"/>
              <w:rPr>
                <w:sz w:val="24"/>
              </w:rPr>
            </w:pPr>
            <w:r>
              <w:rPr>
                <w:sz w:val="24"/>
              </w:rPr>
              <w:t>Подлежит</w:t>
            </w:r>
            <w:r>
              <w:rPr>
                <w:spacing w:val="-2"/>
                <w:sz w:val="24"/>
              </w:rPr>
              <w:t xml:space="preserve"> распределению</w:t>
            </w:r>
          </w:p>
        </w:tc>
        <w:tc>
          <w:tcPr>
            <w:tcW w:w="1135" w:type="dxa"/>
            <w:vMerge w:val="restart"/>
          </w:tcPr>
          <w:p w14:paraId="12D4078F" w14:textId="77777777" w:rsidR="00192D51" w:rsidRDefault="00460E6F">
            <w:pPr>
              <w:pStyle w:val="TableParagraph"/>
              <w:spacing w:before="92"/>
              <w:ind w:left="392" w:right="93" w:hanging="274"/>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5F6A2F41" w14:textId="77777777">
        <w:trPr>
          <w:trHeight w:val="755"/>
        </w:trPr>
        <w:tc>
          <w:tcPr>
            <w:tcW w:w="1020" w:type="dxa"/>
            <w:vMerge/>
            <w:tcBorders>
              <w:top w:val="nil"/>
            </w:tcBorders>
          </w:tcPr>
          <w:p w14:paraId="13E7EDEF" w14:textId="77777777" w:rsidR="00192D51" w:rsidRDefault="00192D51">
            <w:pPr>
              <w:rPr>
                <w:sz w:val="2"/>
                <w:szCs w:val="2"/>
              </w:rPr>
            </w:pPr>
          </w:p>
        </w:tc>
        <w:tc>
          <w:tcPr>
            <w:tcW w:w="1305" w:type="dxa"/>
            <w:vMerge w:val="restart"/>
          </w:tcPr>
          <w:p w14:paraId="439FA77E" w14:textId="77777777" w:rsidR="00192D51" w:rsidRDefault="00460E6F">
            <w:pPr>
              <w:pStyle w:val="TableParagraph"/>
              <w:spacing w:before="92"/>
              <w:ind w:left="14" w:right="3"/>
              <w:jc w:val="center"/>
              <w:rPr>
                <w:sz w:val="24"/>
              </w:rPr>
            </w:pPr>
            <w:r>
              <w:rPr>
                <w:spacing w:val="-5"/>
                <w:sz w:val="24"/>
              </w:rPr>
              <w:t>на</w:t>
            </w:r>
          </w:p>
          <w:p w14:paraId="5EE9530E" w14:textId="77777777" w:rsidR="00192D51" w:rsidRDefault="00460E6F">
            <w:pPr>
              <w:pStyle w:val="TableParagraph"/>
              <w:ind w:left="77" w:right="66"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75" w:type="dxa"/>
            <w:gridSpan w:val="2"/>
          </w:tcPr>
          <w:p w14:paraId="38242876" w14:textId="77777777" w:rsidR="00192D51" w:rsidRDefault="00460E6F">
            <w:pPr>
              <w:pStyle w:val="TableParagraph"/>
              <w:spacing w:before="92"/>
              <w:ind w:left="675"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val="restart"/>
          </w:tcPr>
          <w:p w14:paraId="5E3111AE" w14:textId="77777777" w:rsidR="00192D51" w:rsidRDefault="00460E6F">
            <w:pPr>
              <w:pStyle w:val="TableParagraph"/>
              <w:spacing w:before="92"/>
              <w:ind w:left="18" w:right="2"/>
              <w:jc w:val="center"/>
              <w:rPr>
                <w:sz w:val="24"/>
              </w:rPr>
            </w:pPr>
            <w:r>
              <w:rPr>
                <w:spacing w:val="-5"/>
                <w:sz w:val="24"/>
              </w:rPr>
              <w:t>на</w:t>
            </w:r>
          </w:p>
          <w:p w14:paraId="1B801FBF" w14:textId="77777777" w:rsidR="00192D51" w:rsidRDefault="00460E6F">
            <w:pPr>
              <w:pStyle w:val="TableParagraph"/>
              <w:ind w:left="132" w:right="114"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72" w:type="dxa"/>
            <w:gridSpan w:val="2"/>
          </w:tcPr>
          <w:p w14:paraId="1D4EAC91" w14:textId="77777777" w:rsidR="00192D51" w:rsidRDefault="00460E6F">
            <w:pPr>
              <w:pStyle w:val="TableParagraph"/>
              <w:spacing w:before="92"/>
              <w:ind w:left="627" w:right="31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6E3F09C5" w14:textId="77777777" w:rsidR="00192D51" w:rsidRDefault="00460E6F">
            <w:pPr>
              <w:pStyle w:val="TableParagraph"/>
              <w:spacing w:before="92"/>
              <w:ind w:left="22"/>
              <w:jc w:val="center"/>
              <w:rPr>
                <w:sz w:val="24"/>
              </w:rPr>
            </w:pPr>
            <w:r>
              <w:rPr>
                <w:spacing w:val="-5"/>
                <w:sz w:val="24"/>
              </w:rPr>
              <w:t>на</w:t>
            </w:r>
          </w:p>
          <w:p w14:paraId="0366B545" w14:textId="77777777" w:rsidR="00192D51" w:rsidRDefault="00460E6F">
            <w:pPr>
              <w:pStyle w:val="TableParagraph"/>
              <w:ind w:left="81" w:right="59"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78" w:type="dxa"/>
            <w:gridSpan w:val="2"/>
          </w:tcPr>
          <w:p w14:paraId="1644BE5C" w14:textId="77777777" w:rsidR="00192D51" w:rsidRDefault="00460E6F">
            <w:pPr>
              <w:pStyle w:val="TableParagraph"/>
              <w:spacing w:before="92"/>
              <w:ind w:left="681" w:right="37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tcBorders>
              <w:top w:val="nil"/>
            </w:tcBorders>
          </w:tcPr>
          <w:p w14:paraId="66477BED" w14:textId="77777777" w:rsidR="00192D51" w:rsidRDefault="00192D51">
            <w:pPr>
              <w:rPr>
                <w:sz w:val="2"/>
                <w:szCs w:val="2"/>
              </w:rPr>
            </w:pPr>
          </w:p>
        </w:tc>
      </w:tr>
      <w:tr w:rsidR="00192D51" w14:paraId="444493A0" w14:textId="77777777">
        <w:trPr>
          <w:trHeight w:val="756"/>
        </w:trPr>
        <w:tc>
          <w:tcPr>
            <w:tcW w:w="1020" w:type="dxa"/>
            <w:vMerge/>
            <w:tcBorders>
              <w:top w:val="nil"/>
            </w:tcBorders>
          </w:tcPr>
          <w:p w14:paraId="07A3A9A2" w14:textId="77777777" w:rsidR="00192D51" w:rsidRDefault="00192D51">
            <w:pPr>
              <w:rPr>
                <w:sz w:val="2"/>
                <w:szCs w:val="2"/>
              </w:rPr>
            </w:pPr>
          </w:p>
        </w:tc>
        <w:tc>
          <w:tcPr>
            <w:tcW w:w="1305" w:type="dxa"/>
            <w:vMerge/>
            <w:tcBorders>
              <w:top w:val="nil"/>
            </w:tcBorders>
          </w:tcPr>
          <w:p w14:paraId="2CAF573D" w14:textId="77777777" w:rsidR="00192D51" w:rsidRDefault="00192D51">
            <w:pPr>
              <w:rPr>
                <w:sz w:val="2"/>
                <w:szCs w:val="2"/>
              </w:rPr>
            </w:pPr>
          </w:p>
        </w:tc>
        <w:tc>
          <w:tcPr>
            <w:tcW w:w="1067" w:type="dxa"/>
          </w:tcPr>
          <w:p w14:paraId="5DB27927" w14:textId="77777777" w:rsidR="00192D51" w:rsidRDefault="00460E6F">
            <w:pPr>
              <w:pStyle w:val="TableParagraph"/>
              <w:spacing w:before="93"/>
              <w:ind w:left="363" w:right="143" w:hanging="209"/>
              <w:rPr>
                <w:sz w:val="24"/>
              </w:rPr>
            </w:pPr>
            <w:r>
              <w:rPr>
                <w:spacing w:val="-2"/>
                <w:sz w:val="24"/>
              </w:rPr>
              <w:t xml:space="preserve">первый </w:t>
            </w:r>
            <w:r>
              <w:rPr>
                <w:spacing w:val="-4"/>
                <w:sz w:val="24"/>
              </w:rPr>
              <w:t>год</w:t>
            </w:r>
          </w:p>
        </w:tc>
        <w:tc>
          <w:tcPr>
            <w:tcW w:w="1008" w:type="dxa"/>
          </w:tcPr>
          <w:p w14:paraId="22DEBDA3"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247" w:type="dxa"/>
            <w:vMerge/>
            <w:tcBorders>
              <w:top w:val="nil"/>
            </w:tcBorders>
          </w:tcPr>
          <w:p w14:paraId="561DE257" w14:textId="77777777" w:rsidR="00192D51" w:rsidRDefault="00192D51">
            <w:pPr>
              <w:rPr>
                <w:sz w:val="2"/>
                <w:szCs w:val="2"/>
              </w:rPr>
            </w:pPr>
          </w:p>
        </w:tc>
        <w:tc>
          <w:tcPr>
            <w:tcW w:w="964" w:type="dxa"/>
          </w:tcPr>
          <w:p w14:paraId="5381126C" w14:textId="77777777" w:rsidR="00192D51" w:rsidRDefault="00460E6F">
            <w:pPr>
              <w:pStyle w:val="TableParagraph"/>
              <w:spacing w:before="93"/>
              <w:ind w:left="315" w:right="82" w:hanging="209"/>
              <w:rPr>
                <w:sz w:val="24"/>
              </w:rPr>
            </w:pPr>
            <w:r>
              <w:rPr>
                <w:spacing w:val="-2"/>
                <w:sz w:val="24"/>
              </w:rPr>
              <w:t xml:space="preserve">первый </w:t>
            </w:r>
            <w:r>
              <w:rPr>
                <w:spacing w:val="-4"/>
                <w:sz w:val="24"/>
              </w:rPr>
              <w:t>год</w:t>
            </w:r>
          </w:p>
        </w:tc>
        <w:tc>
          <w:tcPr>
            <w:tcW w:w="1008" w:type="dxa"/>
          </w:tcPr>
          <w:p w14:paraId="19ACABE1"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303" w:type="dxa"/>
            <w:vMerge/>
            <w:tcBorders>
              <w:top w:val="nil"/>
            </w:tcBorders>
          </w:tcPr>
          <w:p w14:paraId="104A86C5" w14:textId="77777777" w:rsidR="00192D51" w:rsidRDefault="00192D51">
            <w:pPr>
              <w:rPr>
                <w:sz w:val="2"/>
                <w:szCs w:val="2"/>
              </w:rPr>
            </w:pPr>
          </w:p>
        </w:tc>
        <w:tc>
          <w:tcPr>
            <w:tcW w:w="1070" w:type="dxa"/>
          </w:tcPr>
          <w:p w14:paraId="1620F79B" w14:textId="77777777" w:rsidR="00192D51" w:rsidRDefault="00460E6F">
            <w:pPr>
              <w:pStyle w:val="TableParagraph"/>
              <w:spacing w:before="93"/>
              <w:ind w:left="369" w:right="134" w:hanging="209"/>
              <w:rPr>
                <w:sz w:val="24"/>
              </w:rPr>
            </w:pPr>
            <w:r>
              <w:rPr>
                <w:spacing w:val="-2"/>
                <w:sz w:val="24"/>
              </w:rPr>
              <w:t xml:space="preserve">первый </w:t>
            </w:r>
            <w:r>
              <w:rPr>
                <w:spacing w:val="-4"/>
                <w:sz w:val="24"/>
              </w:rPr>
              <w:t>год</w:t>
            </w:r>
          </w:p>
        </w:tc>
        <w:tc>
          <w:tcPr>
            <w:tcW w:w="1008" w:type="dxa"/>
          </w:tcPr>
          <w:p w14:paraId="09C7A617" w14:textId="77777777" w:rsidR="00192D51" w:rsidRDefault="00460E6F">
            <w:pPr>
              <w:pStyle w:val="TableParagraph"/>
              <w:spacing w:before="93"/>
              <w:ind w:left="338" w:right="128" w:hanging="183"/>
              <w:rPr>
                <w:sz w:val="24"/>
              </w:rPr>
            </w:pPr>
            <w:r>
              <w:rPr>
                <w:spacing w:val="-2"/>
                <w:sz w:val="24"/>
              </w:rPr>
              <w:t xml:space="preserve">второй </w:t>
            </w:r>
            <w:r>
              <w:rPr>
                <w:spacing w:val="-4"/>
                <w:sz w:val="24"/>
              </w:rPr>
              <w:t>год</w:t>
            </w:r>
          </w:p>
        </w:tc>
        <w:tc>
          <w:tcPr>
            <w:tcW w:w="1135" w:type="dxa"/>
            <w:vMerge/>
            <w:tcBorders>
              <w:top w:val="nil"/>
            </w:tcBorders>
          </w:tcPr>
          <w:p w14:paraId="4B3B7D59" w14:textId="77777777" w:rsidR="00192D51" w:rsidRDefault="00192D51">
            <w:pPr>
              <w:rPr>
                <w:sz w:val="2"/>
                <w:szCs w:val="2"/>
              </w:rPr>
            </w:pPr>
          </w:p>
        </w:tc>
      </w:tr>
      <w:tr w:rsidR="00192D51" w14:paraId="6883B734" w14:textId="77777777">
        <w:trPr>
          <w:trHeight w:val="479"/>
        </w:trPr>
        <w:tc>
          <w:tcPr>
            <w:tcW w:w="1020" w:type="dxa"/>
          </w:tcPr>
          <w:p w14:paraId="15E0483B" w14:textId="77777777" w:rsidR="00192D51" w:rsidRDefault="00460E6F">
            <w:pPr>
              <w:pStyle w:val="TableParagraph"/>
              <w:spacing w:before="95"/>
              <w:ind w:left="14" w:right="6"/>
              <w:jc w:val="center"/>
              <w:rPr>
                <w:sz w:val="24"/>
              </w:rPr>
            </w:pPr>
            <w:r>
              <w:rPr>
                <w:spacing w:val="-10"/>
                <w:sz w:val="24"/>
              </w:rPr>
              <w:t>1</w:t>
            </w:r>
          </w:p>
        </w:tc>
        <w:tc>
          <w:tcPr>
            <w:tcW w:w="1305" w:type="dxa"/>
          </w:tcPr>
          <w:p w14:paraId="583FB083" w14:textId="77777777" w:rsidR="00192D51" w:rsidRDefault="00460E6F">
            <w:pPr>
              <w:pStyle w:val="TableParagraph"/>
              <w:spacing w:before="95"/>
              <w:ind w:left="14" w:right="3"/>
              <w:jc w:val="center"/>
              <w:rPr>
                <w:sz w:val="24"/>
              </w:rPr>
            </w:pPr>
            <w:r>
              <w:rPr>
                <w:spacing w:val="-10"/>
                <w:sz w:val="24"/>
              </w:rPr>
              <w:t>2</w:t>
            </w:r>
          </w:p>
        </w:tc>
        <w:tc>
          <w:tcPr>
            <w:tcW w:w="1067" w:type="dxa"/>
          </w:tcPr>
          <w:p w14:paraId="1E636A75" w14:textId="77777777" w:rsidR="00192D51" w:rsidRDefault="00460E6F">
            <w:pPr>
              <w:pStyle w:val="TableParagraph"/>
              <w:spacing w:before="95"/>
              <w:ind w:left="10"/>
              <w:jc w:val="center"/>
              <w:rPr>
                <w:sz w:val="24"/>
              </w:rPr>
            </w:pPr>
            <w:r>
              <w:rPr>
                <w:spacing w:val="-10"/>
                <w:sz w:val="24"/>
              </w:rPr>
              <w:t>3</w:t>
            </w:r>
          </w:p>
        </w:tc>
        <w:tc>
          <w:tcPr>
            <w:tcW w:w="1008" w:type="dxa"/>
          </w:tcPr>
          <w:p w14:paraId="66F7CE50" w14:textId="77777777" w:rsidR="00192D51" w:rsidRDefault="00460E6F">
            <w:pPr>
              <w:pStyle w:val="TableParagraph"/>
              <w:spacing w:before="95"/>
              <w:ind w:left="20" w:right="7"/>
              <w:jc w:val="center"/>
              <w:rPr>
                <w:sz w:val="24"/>
              </w:rPr>
            </w:pPr>
            <w:r>
              <w:rPr>
                <w:spacing w:val="-10"/>
                <w:sz w:val="24"/>
              </w:rPr>
              <w:t>4</w:t>
            </w:r>
          </w:p>
        </w:tc>
        <w:tc>
          <w:tcPr>
            <w:tcW w:w="1247" w:type="dxa"/>
          </w:tcPr>
          <w:p w14:paraId="4BB2BBA9" w14:textId="77777777" w:rsidR="00192D51" w:rsidRDefault="00460E6F">
            <w:pPr>
              <w:pStyle w:val="TableParagraph"/>
              <w:spacing w:before="95"/>
              <w:ind w:left="18" w:right="3"/>
              <w:jc w:val="center"/>
              <w:rPr>
                <w:sz w:val="24"/>
              </w:rPr>
            </w:pPr>
            <w:r>
              <w:rPr>
                <w:spacing w:val="-10"/>
                <w:sz w:val="24"/>
              </w:rPr>
              <w:t>5</w:t>
            </w:r>
          </w:p>
        </w:tc>
        <w:tc>
          <w:tcPr>
            <w:tcW w:w="964" w:type="dxa"/>
          </w:tcPr>
          <w:p w14:paraId="22D6321D" w14:textId="77777777" w:rsidR="00192D51" w:rsidRDefault="00460E6F">
            <w:pPr>
              <w:pStyle w:val="TableParagraph"/>
              <w:spacing w:before="95"/>
              <w:ind w:left="23" w:right="6"/>
              <w:jc w:val="center"/>
              <w:rPr>
                <w:sz w:val="24"/>
              </w:rPr>
            </w:pPr>
            <w:r>
              <w:rPr>
                <w:spacing w:val="-10"/>
                <w:sz w:val="24"/>
              </w:rPr>
              <w:t>6</w:t>
            </w:r>
          </w:p>
        </w:tc>
        <w:tc>
          <w:tcPr>
            <w:tcW w:w="1008" w:type="dxa"/>
          </w:tcPr>
          <w:p w14:paraId="0E4D55B5" w14:textId="77777777" w:rsidR="00192D51" w:rsidRDefault="00460E6F">
            <w:pPr>
              <w:pStyle w:val="TableParagraph"/>
              <w:spacing w:before="95"/>
              <w:ind w:left="20" w:right="7"/>
              <w:jc w:val="center"/>
              <w:rPr>
                <w:sz w:val="24"/>
              </w:rPr>
            </w:pPr>
            <w:r>
              <w:rPr>
                <w:spacing w:val="-10"/>
                <w:sz w:val="24"/>
              </w:rPr>
              <w:t>7</w:t>
            </w:r>
          </w:p>
        </w:tc>
        <w:tc>
          <w:tcPr>
            <w:tcW w:w="1303" w:type="dxa"/>
          </w:tcPr>
          <w:p w14:paraId="47DDCC0F" w14:textId="77777777" w:rsidR="00192D51" w:rsidRDefault="00460E6F">
            <w:pPr>
              <w:pStyle w:val="TableParagraph"/>
              <w:spacing w:before="95"/>
              <w:ind w:left="22" w:right="1"/>
              <w:jc w:val="center"/>
              <w:rPr>
                <w:sz w:val="24"/>
              </w:rPr>
            </w:pPr>
            <w:r>
              <w:rPr>
                <w:spacing w:val="-10"/>
                <w:sz w:val="24"/>
              </w:rPr>
              <w:t>8</w:t>
            </w:r>
          </w:p>
        </w:tc>
        <w:tc>
          <w:tcPr>
            <w:tcW w:w="1070" w:type="dxa"/>
          </w:tcPr>
          <w:p w14:paraId="22EA23FB" w14:textId="77777777" w:rsidR="00192D51" w:rsidRDefault="00460E6F">
            <w:pPr>
              <w:pStyle w:val="TableParagraph"/>
              <w:spacing w:before="95"/>
              <w:ind w:left="20"/>
              <w:jc w:val="center"/>
              <w:rPr>
                <w:sz w:val="24"/>
              </w:rPr>
            </w:pPr>
            <w:r>
              <w:rPr>
                <w:spacing w:val="-10"/>
                <w:sz w:val="24"/>
              </w:rPr>
              <w:t>9</w:t>
            </w:r>
          </w:p>
        </w:tc>
        <w:tc>
          <w:tcPr>
            <w:tcW w:w="1008" w:type="dxa"/>
          </w:tcPr>
          <w:p w14:paraId="0B73276F" w14:textId="77777777" w:rsidR="00192D51" w:rsidRDefault="00460E6F">
            <w:pPr>
              <w:pStyle w:val="TableParagraph"/>
              <w:spacing w:before="95"/>
              <w:ind w:left="22" w:right="2"/>
              <w:jc w:val="center"/>
              <w:rPr>
                <w:sz w:val="24"/>
              </w:rPr>
            </w:pPr>
            <w:r>
              <w:rPr>
                <w:spacing w:val="-5"/>
                <w:sz w:val="24"/>
              </w:rPr>
              <w:t>10</w:t>
            </w:r>
          </w:p>
        </w:tc>
        <w:tc>
          <w:tcPr>
            <w:tcW w:w="1135" w:type="dxa"/>
          </w:tcPr>
          <w:p w14:paraId="5BBC793B" w14:textId="77777777" w:rsidR="00192D51" w:rsidRDefault="00460E6F">
            <w:pPr>
              <w:pStyle w:val="TableParagraph"/>
              <w:spacing w:before="95"/>
              <w:ind w:left="19"/>
              <w:jc w:val="center"/>
              <w:rPr>
                <w:sz w:val="24"/>
              </w:rPr>
            </w:pPr>
            <w:r>
              <w:rPr>
                <w:spacing w:val="-5"/>
                <w:sz w:val="24"/>
              </w:rPr>
              <w:t>11</w:t>
            </w:r>
          </w:p>
        </w:tc>
      </w:tr>
      <w:tr w:rsidR="00192D51" w14:paraId="6129FB0D" w14:textId="77777777">
        <w:trPr>
          <w:trHeight w:val="479"/>
        </w:trPr>
        <w:tc>
          <w:tcPr>
            <w:tcW w:w="1020" w:type="dxa"/>
          </w:tcPr>
          <w:p w14:paraId="20183FE0" w14:textId="77777777" w:rsidR="00192D51" w:rsidRDefault="00192D51">
            <w:pPr>
              <w:pStyle w:val="TableParagraph"/>
            </w:pPr>
          </w:p>
        </w:tc>
        <w:tc>
          <w:tcPr>
            <w:tcW w:w="1305" w:type="dxa"/>
          </w:tcPr>
          <w:p w14:paraId="5D574320" w14:textId="77777777" w:rsidR="00192D51" w:rsidRDefault="00192D51">
            <w:pPr>
              <w:pStyle w:val="TableParagraph"/>
            </w:pPr>
          </w:p>
        </w:tc>
        <w:tc>
          <w:tcPr>
            <w:tcW w:w="1067" w:type="dxa"/>
          </w:tcPr>
          <w:p w14:paraId="77B6F8CA" w14:textId="77777777" w:rsidR="00192D51" w:rsidRDefault="00192D51">
            <w:pPr>
              <w:pStyle w:val="TableParagraph"/>
            </w:pPr>
          </w:p>
        </w:tc>
        <w:tc>
          <w:tcPr>
            <w:tcW w:w="1008" w:type="dxa"/>
          </w:tcPr>
          <w:p w14:paraId="4173593D" w14:textId="77777777" w:rsidR="00192D51" w:rsidRDefault="00192D51">
            <w:pPr>
              <w:pStyle w:val="TableParagraph"/>
            </w:pPr>
          </w:p>
        </w:tc>
        <w:tc>
          <w:tcPr>
            <w:tcW w:w="1247" w:type="dxa"/>
          </w:tcPr>
          <w:p w14:paraId="01335CBE" w14:textId="77777777" w:rsidR="00192D51" w:rsidRDefault="00192D51">
            <w:pPr>
              <w:pStyle w:val="TableParagraph"/>
            </w:pPr>
          </w:p>
        </w:tc>
        <w:tc>
          <w:tcPr>
            <w:tcW w:w="964" w:type="dxa"/>
          </w:tcPr>
          <w:p w14:paraId="2A79A7DC" w14:textId="77777777" w:rsidR="00192D51" w:rsidRDefault="00192D51">
            <w:pPr>
              <w:pStyle w:val="TableParagraph"/>
            </w:pPr>
          </w:p>
        </w:tc>
        <w:tc>
          <w:tcPr>
            <w:tcW w:w="1008" w:type="dxa"/>
          </w:tcPr>
          <w:p w14:paraId="18297DAA" w14:textId="77777777" w:rsidR="00192D51" w:rsidRDefault="00192D51">
            <w:pPr>
              <w:pStyle w:val="TableParagraph"/>
            </w:pPr>
          </w:p>
        </w:tc>
        <w:tc>
          <w:tcPr>
            <w:tcW w:w="1303" w:type="dxa"/>
          </w:tcPr>
          <w:p w14:paraId="0AC6A077" w14:textId="77777777" w:rsidR="00192D51" w:rsidRDefault="00192D51">
            <w:pPr>
              <w:pStyle w:val="TableParagraph"/>
            </w:pPr>
          </w:p>
        </w:tc>
        <w:tc>
          <w:tcPr>
            <w:tcW w:w="1070" w:type="dxa"/>
          </w:tcPr>
          <w:p w14:paraId="0106ABD2" w14:textId="77777777" w:rsidR="00192D51" w:rsidRDefault="00192D51">
            <w:pPr>
              <w:pStyle w:val="TableParagraph"/>
            </w:pPr>
          </w:p>
        </w:tc>
        <w:tc>
          <w:tcPr>
            <w:tcW w:w="1008" w:type="dxa"/>
          </w:tcPr>
          <w:p w14:paraId="77FA440E" w14:textId="77777777" w:rsidR="00192D51" w:rsidRDefault="00192D51">
            <w:pPr>
              <w:pStyle w:val="TableParagraph"/>
            </w:pPr>
          </w:p>
        </w:tc>
        <w:tc>
          <w:tcPr>
            <w:tcW w:w="1135" w:type="dxa"/>
          </w:tcPr>
          <w:p w14:paraId="5711CE73" w14:textId="77777777" w:rsidR="00192D51" w:rsidRDefault="00192D51">
            <w:pPr>
              <w:pStyle w:val="TableParagraph"/>
            </w:pPr>
          </w:p>
        </w:tc>
      </w:tr>
      <w:tr w:rsidR="00192D51" w14:paraId="1262797B" w14:textId="77777777">
        <w:trPr>
          <w:trHeight w:val="479"/>
        </w:trPr>
        <w:tc>
          <w:tcPr>
            <w:tcW w:w="1020" w:type="dxa"/>
          </w:tcPr>
          <w:p w14:paraId="2291036E" w14:textId="77777777" w:rsidR="00192D51" w:rsidRDefault="00192D51">
            <w:pPr>
              <w:pStyle w:val="TableParagraph"/>
            </w:pPr>
          </w:p>
        </w:tc>
        <w:tc>
          <w:tcPr>
            <w:tcW w:w="1305" w:type="dxa"/>
          </w:tcPr>
          <w:p w14:paraId="303D6768" w14:textId="77777777" w:rsidR="00192D51" w:rsidRDefault="00192D51">
            <w:pPr>
              <w:pStyle w:val="TableParagraph"/>
            </w:pPr>
          </w:p>
        </w:tc>
        <w:tc>
          <w:tcPr>
            <w:tcW w:w="1067" w:type="dxa"/>
          </w:tcPr>
          <w:p w14:paraId="3EB4CF75" w14:textId="77777777" w:rsidR="00192D51" w:rsidRDefault="00192D51">
            <w:pPr>
              <w:pStyle w:val="TableParagraph"/>
            </w:pPr>
          </w:p>
        </w:tc>
        <w:tc>
          <w:tcPr>
            <w:tcW w:w="1008" w:type="dxa"/>
          </w:tcPr>
          <w:p w14:paraId="39878AB4" w14:textId="77777777" w:rsidR="00192D51" w:rsidRDefault="00192D51">
            <w:pPr>
              <w:pStyle w:val="TableParagraph"/>
            </w:pPr>
          </w:p>
        </w:tc>
        <w:tc>
          <w:tcPr>
            <w:tcW w:w="1247" w:type="dxa"/>
          </w:tcPr>
          <w:p w14:paraId="1FE0F502" w14:textId="77777777" w:rsidR="00192D51" w:rsidRDefault="00192D51">
            <w:pPr>
              <w:pStyle w:val="TableParagraph"/>
            </w:pPr>
          </w:p>
        </w:tc>
        <w:tc>
          <w:tcPr>
            <w:tcW w:w="964" w:type="dxa"/>
          </w:tcPr>
          <w:p w14:paraId="14240A7F" w14:textId="77777777" w:rsidR="00192D51" w:rsidRDefault="00192D51">
            <w:pPr>
              <w:pStyle w:val="TableParagraph"/>
            </w:pPr>
          </w:p>
        </w:tc>
        <w:tc>
          <w:tcPr>
            <w:tcW w:w="1008" w:type="dxa"/>
          </w:tcPr>
          <w:p w14:paraId="45B36987" w14:textId="77777777" w:rsidR="00192D51" w:rsidRDefault="00192D51">
            <w:pPr>
              <w:pStyle w:val="TableParagraph"/>
            </w:pPr>
          </w:p>
        </w:tc>
        <w:tc>
          <w:tcPr>
            <w:tcW w:w="1303" w:type="dxa"/>
          </w:tcPr>
          <w:p w14:paraId="0EE42D26" w14:textId="77777777" w:rsidR="00192D51" w:rsidRDefault="00192D51">
            <w:pPr>
              <w:pStyle w:val="TableParagraph"/>
            </w:pPr>
          </w:p>
        </w:tc>
        <w:tc>
          <w:tcPr>
            <w:tcW w:w="1070" w:type="dxa"/>
          </w:tcPr>
          <w:p w14:paraId="62A4BAC2" w14:textId="77777777" w:rsidR="00192D51" w:rsidRDefault="00192D51">
            <w:pPr>
              <w:pStyle w:val="TableParagraph"/>
            </w:pPr>
          </w:p>
        </w:tc>
        <w:tc>
          <w:tcPr>
            <w:tcW w:w="1008" w:type="dxa"/>
          </w:tcPr>
          <w:p w14:paraId="649D87E8" w14:textId="77777777" w:rsidR="00192D51" w:rsidRDefault="00192D51">
            <w:pPr>
              <w:pStyle w:val="TableParagraph"/>
            </w:pPr>
          </w:p>
        </w:tc>
        <w:tc>
          <w:tcPr>
            <w:tcW w:w="1135" w:type="dxa"/>
          </w:tcPr>
          <w:p w14:paraId="0A73AA8C" w14:textId="77777777" w:rsidR="00192D51" w:rsidRDefault="00192D51">
            <w:pPr>
              <w:pStyle w:val="TableParagraph"/>
            </w:pPr>
          </w:p>
        </w:tc>
      </w:tr>
      <w:tr w:rsidR="00192D51" w14:paraId="479A2F40" w14:textId="77777777">
        <w:trPr>
          <w:trHeight w:val="482"/>
        </w:trPr>
        <w:tc>
          <w:tcPr>
            <w:tcW w:w="1020" w:type="dxa"/>
          </w:tcPr>
          <w:p w14:paraId="66DB1522" w14:textId="77777777" w:rsidR="00192D51" w:rsidRDefault="00460E6F">
            <w:pPr>
              <w:pStyle w:val="TableParagraph"/>
              <w:spacing w:before="95"/>
              <w:ind w:left="62"/>
              <w:rPr>
                <w:sz w:val="24"/>
              </w:rPr>
            </w:pPr>
            <w:r>
              <w:rPr>
                <w:spacing w:val="-2"/>
                <w:sz w:val="24"/>
              </w:rPr>
              <w:t>Итого</w:t>
            </w:r>
          </w:p>
        </w:tc>
        <w:tc>
          <w:tcPr>
            <w:tcW w:w="1305" w:type="dxa"/>
          </w:tcPr>
          <w:p w14:paraId="7DC6B50E" w14:textId="77777777" w:rsidR="00192D51" w:rsidRDefault="00192D51">
            <w:pPr>
              <w:pStyle w:val="TableParagraph"/>
            </w:pPr>
          </w:p>
        </w:tc>
        <w:tc>
          <w:tcPr>
            <w:tcW w:w="1067" w:type="dxa"/>
          </w:tcPr>
          <w:p w14:paraId="4B1CD604" w14:textId="77777777" w:rsidR="00192D51" w:rsidRDefault="00192D51">
            <w:pPr>
              <w:pStyle w:val="TableParagraph"/>
            </w:pPr>
          </w:p>
        </w:tc>
        <w:tc>
          <w:tcPr>
            <w:tcW w:w="1008" w:type="dxa"/>
          </w:tcPr>
          <w:p w14:paraId="2C4B4214" w14:textId="77777777" w:rsidR="00192D51" w:rsidRDefault="00192D51">
            <w:pPr>
              <w:pStyle w:val="TableParagraph"/>
            </w:pPr>
          </w:p>
        </w:tc>
        <w:tc>
          <w:tcPr>
            <w:tcW w:w="1247" w:type="dxa"/>
          </w:tcPr>
          <w:p w14:paraId="5E32BEF3" w14:textId="77777777" w:rsidR="00192D51" w:rsidRDefault="00192D51">
            <w:pPr>
              <w:pStyle w:val="TableParagraph"/>
            </w:pPr>
          </w:p>
        </w:tc>
        <w:tc>
          <w:tcPr>
            <w:tcW w:w="964" w:type="dxa"/>
          </w:tcPr>
          <w:p w14:paraId="5BD44745" w14:textId="77777777" w:rsidR="00192D51" w:rsidRDefault="00192D51">
            <w:pPr>
              <w:pStyle w:val="TableParagraph"/>
            </w:pPr>
          </w:p>
        </w:tc>
        <w:tc>
          <w:tcPr>
            <w:tcW w:w="1008" w:type="dxa"/>
          </w:tcPr>
          <w:p w14:paraId="79BEF77B" w14:textId="77777777" w:rsidR="00192D51" w:rsidRDefault="00192D51">
            <w:pPr>
              <w:pStyle w:val="TableParagraph"/>
            </w:pPr>
          </w:p>
        </w:tc>
        <w:tc>
          <w:tcPr>
            <w:tcW w:w="1303" w:type="dxa"/>
          </w:tcPr>
          <w:p w14:paraId="2E292C96" w14:textId="77777777" w:rsidR="00192D51" w:rsidRDefault="00192D51">
            <w:pPr>
              <w:pStyle w:val="TableParagraph"/>
            </w:pPr>
          </w:p>
        </w:tc>
        <w:tc>
          <w:tcPr>
            <w:tcW w:w="1070" w:type="dxa"/>
          </w:tcPr>
          <w:p w14:paraId="7CA0368D" w14:textId="77777777" w:rsidR="00192D51" w:rsidRDefault="00192D51">
            <w:pPr>
              <w:pStyle w:val="TableParagraph"/>
            </w:pPr>
          </w:p>
        </w:tc>
        <w:tc>
          <w:tcPr>
            <w:tcW w:w="1008" w:type="dxa"/>
          </w:tcPr>
          <w:p w14:paraId="2959CB0A" w14:textId="77777777" w:rsidR="00192D51" w:rsidRDefault="00192D51">
            <w:pPr>
              <w:pStyle w:val="TableParagraph"/>
            </w:pPr>
          </w:p>
        </w:tc>
        <w:tc>
          <w:tcPr>
            <w:tcW w:w="1135" w:type="dxa"/>
            <w:tcBorders>
              <w:bottom w:val="nil"/>
              <w:right w:val="nil"/>
            </w:tcBorders>
          </w:tcPr>
          <w:p w14:paraId="74CF165F" w14:textId="77777777" w:rsidR="00192D51" w:rsidRDefault="00192D51">
            <w:pPr>
              <w:pStyle w:val="TableParagraph"/>
            </w:pPr>
          </w:p>
        </w:tc>
      </w:tr>
    </w:tbl>
    <w:p w14:paraId="01138418" w14:textId="77777777" w:rsidR="00192D51" w:rsidRDefault="00192D51">
      <w:pPr>
        <w:pStyle w:val="a3"/>
        <w:spacing w:before="56"/>
        <w:ind w:left="0"/>
        <w:jc w:val="left"/>
        <w:rPr>
          <w:rFonts w:ascii="Courier New"/>
          <w:sz w:val="20"/>
        </w:rPr>
      </w:pPr>
    </w:p>
    <w:p w14:paraId="64BF3807"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16D53DF0"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DB5D384" w14:textId="77777777" w:rsidR="00192D51" w:rsidRDefault="00192D51">
      <w:pPr>
        <w:spacing w:line="226" w:lineRule="exact"/>
        <w:rPr>
          <w:rFonts w:ascii="Courier New" w:hAnsi="Courier New"/>
          <w:sz w:val="20"/>
        </w:rPr>
        <w:sectPr w:rsidR="00192D51">
          <w:pgSz w:w="16840" w:h="11910" w:orient="landscape"/>
          <w:pgMar w:top="1100" w:right="2409" w:bottom="280" w:left="1275" w:header="720" w:footer="720" w:gutter="0"/>
          <w:cols w:space="720"/>
        </w:sectPr>
      </w:pPr>
    </w:p>
    <w:p w14:paraId="138032B1" w14:textId="77777777" w:rsidR="00192D51" w:rsidRDefault="00460E6F">
      <w:pPr>
        <w:pStyle w:val="a4"/>
        <w:numPr>
          <w:ilvl w:val="0"/>
          <w:numId w:val="26"/>
        </w:numPr>
        <w:tabs>
          <w:tab w:val="left" w:pos="1364"/>
        </w:tabs>
        <w:spacing w:before="70"/>
        <w:ind w:left="1364" w:hanging="359"/>
        <w:jc w:val="left"/>
        <w:rPr>
          <w:rFonts w:ascii="Courier New" w:hAnsi="Courier New"/>
          <w:sz w:val="20"/>
        </w:rPr>
      </w:pPr>
      <w:r>
        <w:rPr>
          <w:rFonts w:ascii="Courier New" w:hAnsi="Courier New"/>
          <w:sz w:val="20"/>
        </w:rPr>
        <w:lastRenderedPageBreak/>
        <w:t>Доведенные</w:t>
      </w:r>
      <w:r>
        <w:rPr>
          <w:rFonts w:ascii="Courier New" w:hAnsi="Courier New"/>
          <w:spacing w:val="-11"/>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38256B92" w14:textId="77777777" w:rsidR="00192D51" w:rsidRDefault="00192D51">
      <w:pPr>
        <w:pStyle w:val="a3"/>
        <w:spacing w:before="1"/>
        <w:ind w:left="0"/>
        <w:jc w:val="left"/>
        <w:rPr>
          <w:rFonts w:ascii="Courier New"/>
          <w:sz w:val="20"/>
        </w:rPr>
      </w:pPr>
    </w:p>
    <w:p w14:paraId="0E9C8D85" w14:textId="77777777" w:rsidR="00192D51" w:rsidRDefault="00460E6F">
      <w:pPr>
        <w:pStyle w:val="a4"/>
        <w:numPr>
          <w:ilvl w:val="1"/>
          <w:numId w:val="26"/>
        </w:numPr>
        <w:tabs>
          <w:tab w:val="left" w:pos="2203"/>
        </w:tabs>
        <w:ind w:left="2203" w:hanging="598"/>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26EDD3C0" w14:textId="77777777" w:rsidR="00192D51" w:rsidRDefault="00192D51">
      <w:pPr>
        <w:pStyle w:val="a3"/>
        <w:spacing w:before="44"/>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78"/>
        <w:gridCol w:w="2099"/>
        <w:gridCol w:w="2382"/>
        <w:gridCol w:w="3009"/>
        <w:gridCol w:w="1730"/>
      </w:tblGrid>
      <w:tr w:rsidR="00192D51" w14:paraId="71745CD9" w14:textId="77777777">
        <w:trPr>
          <w:trHeight w:val="1308"/>
        </w:trPr>
        <w:tc>
          <w:tcPr>
            <w:tcW w:w="1897" w:type="dxa"/>
            <w:gridSpan w:val="2"/>
          </w:tcPr>
          <w:p w14:paraId="0CE13B94" w14:textId="77777777" w:rsidR="00192D51" w:rsidRDefault="00460E6F">
            <w:pPr>
              <w:pStyle w:val="TableParagraph"/>
              <w:spacing w:before="95"/>
              <w:ind w:left="9" w:right="3"/>
              <w:jc w:val="center"/>
              <w:rPr>
                <w:sz w:val="24"/>
              </w:rPr>
            </w:pPr>
            <w:r>
              <w:rPr>
                <w:sz w:val="24"/>
              </w:rPr>
              <w:t xml:space="preserve">Код по БК и </w:t>
            </w:r>
            <w:r>
              <w:rPr>
                <w:spacing w:val="-2"/>
                <w:sz w:val="24"/>
              </w:rPr>
              <w:t>дополнительной классификации</w:t>
            </w:r>
          </w:p>
        </w:tc>
        <w:tc>
          <w:tcPr>
            <w:tcW w:w="2099" w:type="dxa"/>
          </w:tcPr>
          <w:p w14:paraId="37B7538A" w14:textId="77777777" w:rsidR="00192D51" w:rsidRDefault="00460E6F">
            <w:pPr>
              <w:pStyle w:val="TableParagraph"/>
              <w:spacing w:before="95"/>
              <w:ind w:left="601" w:right="386"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0F0CA682" w14:textId="77777777" w:rsidR="00192D51" w:rsidRDefault="00460E6F">
            <w:pPr>
              <w:pStyle w:val="TableParagraph"/>
              <w:ind w:left="128" w:firstLine="79"/>
              <w:rPr>
                <w:sz w:val="24"/>
              </w:rPr>
            </w:pPr>
            <w:r>
              <w:rPr>
                <w:sz w:val="24"/>
              </w:rPr>
              <w:t>финансовый год (текущий</w:t>
            </w:r>
            <w:r>
              <w:rPr>
                <w:spacing w:val="-4"/>
                <w:sz w:val="24"/>
              </w:rPr>
              <w:t xml:space="preserve"> </w:t>
            </w:r>
            <w:r>
              <w:rPr>
                <w:spacing w:val="-2"/>
                <w:sz w:val="24"/>
              </w:rPr>
              <w:t>период)</w:t>
            </w:r>
          </w:p>
        </w:tc>
        <w:tc>
          <w:tcPr>
            <w:tcW w:w="2382" w:type="dxa"/>
          </w:tcPr>
          <w:p w14:paraId="735C86BD" w14:textId="77777777" w:rsidR="00192D51" w:rsidRDefault="00460E6F">
            <w:pPr>
              <w:pStyle w:val="TableParagraph"/>
              <w:spacing w:before="95"/>
              <w:ind w:left="5"/>
              <w:jc w:val="center"/>
              <w:rPr>
                <w:sz w:val="24"/>
              </w:rPr>
            </w:pPr>
            <w:r>
              <w:rPr>
                <w:sz w:val="24"/>
              </w:rPr>
              <w:t>Распределено</w:t>
            </w:r>
            <w:r>
              <w:rPr>
                <w:spacing w:val="-5"/>
                <w:sz w:val="24"/>
              </w:rPr>
              <w:t xml:space="preserve"> на</w:t>
            </w:r>
          </w:p>
          <w:p w14:paraId="3FAA05BC" w14:textId="77777777" w:rsidR="00192D51" w:rsidRDefault="00460E6F">
            <w:pPr>
              <w:pStyle w:val="TableParagraph"/>
              <w:ind w:left="70" w:right="63"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3009" w:type="dxa"/>
          </w:tcPr>
          <w:p w14:paraId="78AAC78C" w14:textId="77777777" w:rsidR="00192D51" w:rsidRDefault="00460E6F">
            <w:pPr>
              <w:pStyle w:val="TableParagraph"/>
              <w:spacing w:before="95"/>
              <w:ind w:left="69" w:right="69"/>
              <w:jc w:val="center"/>
              <w:rPr>
                <w:sz w:val="24"/>
              </w:rPr>
            </w:pPr>
            <w:r>
              <w:rPr>
                <w:sz w:val="24"/>
              </w:rPr>
              <w:t>Подлежит</w:t>
            </w:r>
            <w:r>
              <w:rPr>
                <w:spacing w:val="-15"/>
                <w:sz w:val="24"/>
              </w:rPr>
              <w:t xml:space="preserve"> </w:t>
            </w:r>
            <w:r>
              <w:rPr>
                <w:sz w:val="24"/>
              </w:rPr>
              <w:t>распределению на текущий финансовый</w:t>
            </w:r>
          </w:p>
          <w:p w14:paraId="4AB64649" w14:textId="77777777" w:rsidR="00192D51" w:rsidRDefault="00460E6F">
            <w:pPr>
              <w:pStyle w:val="TableParagraph"/>
              <w:ind w:left="238" w:right="236"/>
              <w:jc w:val="center"/>
              <w:rPr>
                <w:sz w:val="24"/>
              </w:rPr>
            </w:pPr>
            <w:r>
              <w:rPr>
                <w:sz w:val="24"/>
              </w:rPr>
              <w:t>год</w:t>
            </w:r>
            <w:r>
              <w:rPr>
                <w:spacing w:val="-15"/>
                <w:sz w:val="24"/>
              </w:rPr>
              <w:t xml:space="preserve"> </w:t>
            </w:r>
            <w:r>
              <w:rPr>
                <w:sz w:val="24"/>
              </w:rPr>
              <w:t>(текущий</w:t>
            </w:r>
            <w:r>
              <w:rPr>
                <w:spacing w:val="-15"/>
                <w:sz w:val="24"/>
              </w:rPr>
              <w:t xml:space="preserve"> </w:t>
            </w:r>
            <w:r>
              <w:rPr>
                <w:sz w:val="24"/>
              </w:rPr>
              <w:t>период) (гр. 2 - гр. 3)</w:t>
            </w:r>
          </w:p>
        </w:tc>
        <w:tc>
          <w:tcPr>
            <w:tcW w:w="1730" w:type="dxa"/>
          </w:tcPr>
          <w:p w14:paraId="4DB3453F" w14:textId="77777777" w:rsidR="00192D51" w:rsidRDefault="00460E6F">
            <w:pPr>
              <w:pStyle w:val="TableParagraph"/>
              <w:spacing w:before="95"/>
              <w:ind w:right="5"/>
              <w:jc w:val="center"/>
              <w:rPr>
                <w:sz w:val="24"/>
              </w:rPr>
            </w:pPr>
            <w:r>
              <w:rPr>
                <w:spacing w:val="-2"/>
                <w:sz w:val="24"/>
              </w:rPr>
              <w:t>Примечание</w:t>
            </w:r>
          </w:p>
        </w:tc>
      </w:tr>
      <w:tr w:rsidR="00192D51" w14:paraId="673416F7" w14:textId="77777777">
        <w:trPr>
          <w:trHeight w:val="481"/>
        </w:trPr>
        <w:tc>
          <w:tcPr>
            <w:tcW w:w="1897" w:type="dxa"/>
            <w:gridSpan w:val="2"/>
          </w:tcPr>
          <w:p w14:paraId="181ADE4E" w14:textId="77777777" w:rsidR="00192D51" w:rsidRDefault="00460E6F">
            <w:pPr>
              <w:pStyle w:val="TableParagraph"/>
              <w:spacing w:before="95"/>
              <w:ind w:left="9"/>
              <w:jc w:val="center"/>
              <w:rPr>
                <w:sz w:val="24"/>
              </w:rPr>
            </w:pPr>
            <w:r>
              <w:rPr>
                <w:spacing w:val="-10"/>
                <w:sz w:val="24"/>
              </w:rPr>
              <w:t>1</w:t>
            </w:r>
          </w:p>
        </w:tc>
        <w:tc>
          <w:tcPr>
            <w:tcW w:w="2099" w:type="dxa"/>
          </w:tcPr>
          <w:p w14:paraId="59CF1859" w14:textId="77777777" w:rsidR="00192D51" w:rsidRDefault="00460E6F">
            <w:pPr>
              <w:pStyle w:val="TableParagraph"/>
              <w:spacing w:before="95"/>
              <w:ind w:left="7"/>
              <w:jc w:val="center"/>
              <w:rPr>
                <w:sz w:val="24"/>
              </w:rPr>
            </w:pPr>
            <w:r>
              <w:rPr>
                <w:spacing w:val="-10"/>
                <w:sz w:val="24"/>
              </w:rPr>
              <w:t>2</w:t>
            </w:r>
          </w:p>
        </w:tc>
        <w:tc>
          <w:tcPr>
            <w:tcW w:w="2382" w:type="dxa"/>
          </w:tcPr>
          <w:p w14:paraId="78E5E924" w14:textId="77777777" w:rsidR="00192D51" w:rsidRDefault="00460E6F">
            <w:pPr>
              <w:pStyle w:val="TableParagraph"/>
              <w:spacing w:before="95"/>
              <w:ind w:left="5"/>
              <w:jc w:val="center"/>
              <w:rPr>
                <w:sz w:val="24"/>
              </w:rPr>
            </w:pPr>
            <w:r>
              <w:rPr>
                <w:spacing w:val="-10"/>
                <w:sz w:val="24"/>
              </w:rPr>
              <w:t>3</w:t>
            </w:r>
          </w:p>
        </w:tc>
        <w:tc>
          <w:tcPr>
            <w:tcW w:w="3009" w:type="dxa"/>
          </w:tcPr>
          <w:p w14:paraId="272E0FFA" w14:textId="77777777" w:rsidR="00192D51" w:rsidRDefault="00460E6F">
            <w:pPr>
              <w:pStyle w:val="TableParagraph"/>
              <w:spacing w:before="95"/>
              <w:ind w:left="70" w:right="69"/>
              <w:jc w:val="center"/>
              <w:rPr>
                <w:sz w:val="24"/>
              </w:rPr>
            </w:pPr>
            <w:r>
              <w:rPr>
                <w:spacing w:val="-10"/>
                <w:sz w:val="24"/>
              </w:rPr>
              <w:t>4</w:t>
            </w:r>
          </w:p>
        </w:tc>
        <w:tc>
          <w:tcPr>
            <w:tcW w:w="1730" w:type="dxa"/>
          </w:tcPr>
          <w:p w14:paraId="2D27B413" w14:textId="77777777" w:rsidR="00192D51" w:rsidRDefault="00460E6F">
            <w:pPr>
              <w:pStyle w:val="TableParagraph"/>
              <w:spacing w:before="95"/>
              <w:ind w:left="2" w:right="5"/>
              <w:jc w:val="center"/>
              <w:rPr>
                <w:sz w:val="24"/>
              </w:rPr>
            </w:pPr>
            <w:r>
              <w:rPr>
                <w:spacing w:val="-10"/>
                <w:sz w:val="24"/>
              </w:rPr>
              <w:t>5</w:t>
            </w:r>
          </w:p>
        </w:tc>
      </w:tr>
      <w:tr w:rsidR="00192D51" w14:paraId="3C57E157" w14:textId="77777777">
        <w:trPr>
          <w:trHeight w:val="479"/>
        </w:trPr>
        <w:tc>
          <w:tcPr>
            <w:tcW w:w="1897" w:type="dxa"/>
            <w:gridSpan w:val="2"/>
          </w:tcPr>
          <w:p w14:paraId="5461E84E" w14:textId="77777777" w:rsidR="00192D51" w:rsidRDefault="00192D51">
            <w:pPr>
              <w:pStyle w:val="TableParagraph"/>
              <w:rPr>
                <w:sz w:val="20"/>
              </w:rPr>
            </w:pPr>
          </w:p>
        </w:tc>
        <w:tc>
          <w:tcPr>
            <w:tcW w:w="2099" w:type="dxa"/>
          </w:tcPr>
          <w:p w14:paraId="4B19EBBA" w14:textId="77777777" w:rsidR="00192D51" w:rsidRDefault="00192D51">
            <w:pPr>
              <w:pStyle w:val="TableParagraph"/>
              <w:rPr>
                <w:sz w:val="20"/>
              </w:rPr>
            </w:pPr>
          </w:p>
        </w:tc>
        <w:tc>
          <w:tcPr>
            <w:tcW w:w="2382" w:type="dxa"/>
          </w:tcPr>
          <w:p w14:paraId="3C750DEB" w14:textId="77777777" w:rsidR="00192D51" w:rsidRDefault="00192D51">
            <w:pPr>
              <w:pStyle w:val="TableParagraph"/>
              <w:rPr>
                <w:sz w:val="20"/>
              </w:rPr>
            </w:pPr>
          </w:p>
        </w:tc>
        <w:tc>
          <w:tcPr>
            <w:tcW w:w="3009" w:type="dxa"/>
          </w:tcPr>
          <w:p w14:paraId="71A3D7EB" w14:textId="77777777" w:rsidR="00192D51" w:rsidRDefault="00192D51">
            <w:pPr>
              <w:pStyle w:val="TableParagraph"/>
              <w:rPr>
                <w:sz w:val="20"/>
              </w:rPr>
            </w:pPr>
          </w:p>
        </w:tc>
        <w:tc>
          <w:tcPr>
            <w:tcW w:w="1730" w:type="dxa"/>
          </w:tcPr>
          <w:p w14:paraId="359F53A0" w14:textId="77777777" w:rsidR="00192D51" w:rsidRDefault="00192D51">
            <w:pPr>
              <w:pStyle w:val="TableParagraph"/>
              <w:rPr>
                <w:sz w:val="20"/>
              </w:rPr>
            </w:pPr>
          </w:p>
        </w:tc>
      </w:tr>
      <w:tr w:rsidR="00192D51" w14:paraId="54ED858B" w14:textId="77777777">
        <w:trPr>
          <w:trHeight w:val="479"/>
        </w:trPr>
        <w:tc>
          <w:tcPr>
            <w:tcW w:w="1897" w:type="dxa"/>
            <w:gridSpan w:val="2"/>
          </w:tcPr>
          <w:p w14:paraId="126C93A3" w14:textId="77777777" w:rsidR="00192D51" w:rsidRDefault="00192D51">
            <w:pPr>
              <w:pStyle w:val="TableParagraph"/>
              <w:rPr>
                <w:sz w:val="20"/>
              </w:rPr>
            </w:pPr>
          </w:p>
        </w:tc>
        <w:tc>
          <w:tcPr>
            <w:tcW w:w="2099" w:type="dxa"/>
          </w:tcPr>
          <w:p w14:paraId="6A687D33" w14:textId="77777777" w:rsidR="00192D51" w:rsidRDefault="00192D51">
            <w:pPr>
              <w:pStyle w:val="TableParagraph"/>
              <w:rPr>
                <w:sz w:val="20"/>
              </w:rPr>
            </w:pPr>
          </w:p>
        </w:tc>
        <w:tc>
          <w:tcPr>
            <w:tcW w:w="2382" w:type="dxa"/>
          </w:tcPr>
          <w:p w14:paraId="4597F514" w14:textId="77777777" w:rsidR="00192D51" w:rsidRDefault="00192D51">
            <w:pPr>
              <w:pStyle w:val="TableParagraph"/>
              <w:rPr>
                <w:sz w:val="20"/>
              </w:rPr>
            </w:pPr>
          </w:p>
        </w:tc>
        <w:tc>
          <w:tcPr>
            <w:tcW w:w="3009" w:type="dxa"/>
          </w:tcPr>
          <w:p w14:paraId="71A1DB27" w14:textId="77777777" w:rsidR="00192D51" w:rsidRDefault="00192D51">
            <w:pPr>
              <w:pStyle w:val="TableParagraph"/>
              <w:rPr>
                <w:sz w:val="20"/>
              </w:rPr>
            </w:pPr>
          </w:p>
        </w:tc>
        <w:tc>
          <w:tcPr>
            <w:tcW w:w="1730" w:type="dxa"/>
          </w:tcPr>
          <w:p w14:paraId="69614DAB" w14:textId="77777777" w:rsidR="00192D51" w:rsidRDefault="00192D51">
            <w:pPr>
              <w:pStyle w:val="TableParagraph"/>
              <w:rPr>
                <w:sz w:val="20"/>
              </w:rPr>
            </w:pPr>
          </w:p>
        </w:tc>
      </w:tr>
      <w:tr w:rsidR="00192D51" w14:paraId="1E5A7468" w14:textId="77777777">
        <w:trPr>
          <w:trHeight w:val="479"/>
        </w:trPr>
        <w:tc>
          <w:tcPr>
            <w:tcW w:w="819" w:type="dxa"/>
            <w:tcBorders>
              <w:left w:val="nil"/>
              <w:bottom w:val="nil"/>
            </w:tcBorders>
          </w:tcPr>
          <w:p w14:paraId="3728F8F8" w14:textId="77777777" w:rsidR="00192D51" w:rsidRDefault="00192D51">
            <w:pPr>
              <w:pStyle w:val="TableParagraph"/>
              <w:rPr>
                <w:sz w:val="20"/>
              </w:rPr>
            </w:pPr>
          </w:p>
        </w:tc>
        <w:tc>
          <w:tcPr>
            <w:tcW w:w="1078" w:type="dxa"/>
          </w:tcPr>
          <w:p w14:paraId="39E402E8" w14:textId="77777777" w:rsidR="00192D51" w:rsidRDefault="00460E6F">
            <w:pPr>
              <w:pStyle w:val="TableParagraph"/>
              <w:spacing w:before="95"/>
              <w:ind w:left="62"/>
              <w:rPr>
                <w:sz w:val="24"/>
              </w:rPr>
            </w:pPr>
            <w:r>
              <w:rPr>
                <w:spacing w:val="-2"/>
                <w:sz w:val="24"/>
              </w:rPr>
              <w:t>Итого</w:t>
            </w:r>
          </w:p>
        </w:tc>
        <w:tc>
          <w:tcPr>
            <w:tcW w:w="2099" w:type="dxa"/>
          </w:tcPr>
          <w:p w14:paraId="7B505CB0" w14:textId="77777777" w:rsidR="00192D51" w:rsidRDefault="00192D51">
            <w:pPr>
              <w:pStyle w:val="TableParagraph"/>
              <w:rPr>
                <w:sz w:val="20"/>
              </w:rPr>
            </w:pPr>
          </w:p>
        </w:tc>
        <w:tc>
          <w:tcPr>
            <w:tcW w:w="2382" w:type="dxa"/>
          </w:tcPr>
          <w:p w14:paraId="5500C70B" w14:textId="77777777" w:rsidR="00192D51" w:rsidRDefault="00192D51">
            <w:pPr>
              <w:pStyle w:val="TableParagraph"/>
              <w:rPr>
                <w:sz w:val="20"/>
              </w:rPr>
            </w:pPr>
          </w:p>
        </w:tc>
        <w:tc>
          <w:tcPr>
            <w:tcW w:w="3009" w:type="dxa"/>
          </w:tcPr>
          <w:p w14:paraId="19E0DB9F" w14:textId="77777777" w:rsidR="00192D51" w:rsidRDefault="00192D51">
            <w:pPr>
              <w:pStyle w:val="TableParagraph"/>
              <w:rPr>
                <w:sz w:val="20"/>
              </w:rPr>
            </w:pPr>
          </w:p>
        </w:tc>
        <w:tc>
          <w:tcPr>
            <w:tcW w:w="1730" w:type="dxa"/>
            <w:tcBorders>
              <w:bottom w:val="nil"/>
              <w:right w:val="nil"/>
            </w:tcBorders>
          </w:tcPr>
          <w:p w14:paraId="62562871" w14:textId="77777777" w:rsidR="00192D51" w:rsidRDefault="00192D51">
            <w:pPr>
              <w:pStyle w:val="TableParagraph"/>
              <w:rPr>
                <w:sz w:val="20"/>
              </w:rPr>
            </w:pPr>
          </w:p>
        </w:tc>
      </w:tr>
    </w:tbl>
    <w:p w14:paraId="0F308F34" w14:textId="77777777" w:rsidR="00192D51" w:rsidRDefault="00192D51">
      <w:pPr>
        <w:pStyle w:val="a3"/>
        <w:spacing w:before="56"/>
        <w:ind w:left="0"/>
        <w:jc w:val="left"/>
        <w:rPr>
          <w:rFonts w:ascii="Courier New"/>
          <w:sz w:val="20"/>
        </w:rPr>
      </w:pPr>
    </w:p>
    <w:p w14:paraId="54F27410"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45B7029"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2EAD9BD"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36B029D0" w14:textId="77777777" w:rsidR="00192D51" w:rsidRDefault="00192D51">
      <w:pPr>
        <w:pStyle w:val="a3"/>
        <w:spacing w:before="1"/>
        <w:ind w:left="0"/>
        <w:jc w:val="left"/>
        <w:rPr>
          <w:rFonts w:ascii="Courier New"/>
          <w:sz w:val="20"/>
        </w:rPr>
      </w:pPr>
    </w:p>
    <w:p w14:paraId="1F40D7AC" w14:textId="77777777" w:rsidR="00192D51" w:rsidRDefault="00460E6F">
      <w:pPr>
        <w:tabs>
          <w:tab w:val="left" w:pos="2129"/>
          <w:tab w:val="left" w:pos="2729"/>
        </w:tabs>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59EA36D" w14:textId="77777777" w:rsidR="00192D51" w:rsidRDefault="00192D51">
      <w:pPr>
        <w:pStyle w:val="a3"/>
        <w:ind w:left="0"/>
        <w:jc w:val="left"/>
        <w:rPr>
          <w:rFonts w:ascii="Courier New"/>
          <w:sz w:val="20"/>
        </w:rPr>
      </w:pPr>
    </w:p>
    <w:p w14:paraId="01F03A15"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77F0F4E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71F0CB8A" w14:textId="77777777" w:rsidR="00192D51" w:rsidRDefault="00192D51">
      <w:pPr>
        <w:spacing w:line="226" w:lineRule="exact"/>
        <w:rPr>
          <w:sz w:val="20"/>
        </w:rPr>
        <w:sectPr w:rsidR="00192D51">
          <w:pgSz w:w="16840" w:h="11910" w:orient="landscape"/>
          <w:pgMar w:top="1060" w:right="2409" w:bottom="280" w:left="1275" w:header="720" w:footer="720" w:gutter="0"/>
          <w:cols w:space="720"/>
        </w:sectPr>
      </w:pPr>
    </w:p>
    <w:p w14:paraId="3DBD5AC1" w14:textId="77777777" w:rsidR="00192D51" w:rsidRDefault="00192D51">
      <w:pPr>
        <w:pStyle w:val="a3"/>
        <w:ind w:left="0"/>
        <w:jc w:val="left"/>
        <w:rPr>
          <w:sz w:val="20"/>
        </w:rPr>
      </w:pPr>
    </w:p>
    <w:p w14:paraId="244F6E10" w14:textId="77777777" w:rsidR="00192D51" w:rsidRDefault="00192D51">
      <w:pPr>
        <w:pStyle w:val="a3"/>
        <w:ind w:left="0"/>
        <w:jc w:val="left"/>
        <w:rPr>
          <w:sz w:val="20"/>
        </w:rPr>
      </w:pPr>
    </w:p>
    <w:p w14:paraId="163E2E63" w14:textId="77777777" w:rsidR="00192D51" w:rsidRDefault="00192D51">
      <w:pPr>
        <w:pStyle w:val="a3"/>
        <w:ind w:left="0"/>
        <w:jc w:val="left"/>
        <w:rPr>
          <w:sz w:val="20"/>
        </w:rPr>
      </w:pPr>
    </w:p>
    <w:p w14:paraId="6A8645E2" w14:textId="77777777" w:rsidR="00192D51" w:rsidRDefault="00192D51">
      <w:pPr>
        <w:pStyle w:val="a3"/>
        <w:ind w:left="0"/>
        <w:jc w:val="left"/>
        <w:rPr>
          <w:sz w:val="20"/>
        </w:rPr>
      </w:pPr>
    </w:p>
    <w:p w14:paraId="3C33D89A" w14:textId="77777777" w:rsidR="00192D51" w:rsidRDefault="00192D51">
      <w:pPr>
        <w:pStyle w:val="a3"/>
        <w:ind w:left="0"/>
        <w:jc w:val="left"/>
        <w:rPr>
          <w:sz w:val="20"/>
        </w:rPr>
      </w:pPr>
    </w:p>
    <w:p w14:paraId="2C095C32" w14:textId="77777777" w:rsidR="00192D51" w:rsidRDefault="00192D51">
      <w:pPr>
        <w:pStyle w:val="a3"/>
        <w:ind w:left="0"/>
        <w:jc w:val="left"/>
        <w:rPr>
          <w:sz w:val="20"/>
        </w:rPr>
      </w:pPr>
    </w:p>
    <w:p w14:paraId="7E22B23E" w14:textId="77777777" w:rsidR="00192D51" w:rsidRDefault="00192D51">
      <w:pPr>
        <w:pStyle w:val="a3"/>
        <w:ind w:left="0"/>
        <w:jc w:val="left"/>
        <w:rPr>
          <w:sz w:val="20"/>
        </w:rPr>
      </w:pPr>
    </w:p>
    <w:p w14:paraId="141CEAB0" w14:textId="77777777" w:rsidR="00192D51" w:rsidRDefault="00192D51">
      <w:pPr>
        <w:pStyle w:val="a3"/>
        <w:spacing w:before="178"/>
        <w:ind w:left="0"/>
        <w:jc w:val="left"/>
        <w:rPr>
          <w:sz w:val="20"/>
        </w:rPr>
      </w:pPr>
    </w:p>
    <w:p w14:paraId="346426A6" w14:textId="77777777" w:rsidR="00192D51" w:rsidRDefault="00460E6F">
      <w:pPr>
        <w:spacing w:line="226" w:lineRule="exact"/>
        <w:ind w:left="2421"/>
        <w:jc w:val="center"/>
        <w:rPr>
          <w:rFonts w:ascii="Courier New" w:hAnsi="Courier New"/>
          <w:sz w:val="20"/>
        </w:rPr>
      </w:pPr>
      <w:bookmarkStart w:id="94" w:name="_bookmark87"/>
      <w:bookmarkEnd w:id="94"/>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012B7770" w14:textId="77777777" w:rsidR="00192D51" w:rsidRDefault="00460E6F">
      <w:pPr>
        <w:spacing w:line="226" w:lineRule="exact"/>
        <w:ind w:left="2421"/>
        <w:jc w:val="center"/>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pacing w:val="-2"/>
          <w:sz w:val="20"/>
        </w:rPr>
        <w:t>получателя</w:t>
      </w:r>
    </w:p>
    <w:p w14:paraId="7B91C1F3" w14:textId="77777777" w:rsidR="00192D51" w:rsidRDefault="00460E6F">
      <w:pPr>
        <w:spacing w:before="1" w:line="226" w:lineRule="exact"/>
        <w:ind w:left="4942"/>
        <w:rPr>
          <w:rFonts w:ascii="Courier New" w:hAnsi="Courier New"/>
          <w:sz w:val="20"/>
        </w:rPr>
      </w:pPr>
      <w:r>
        <w:rPr>
          <w:rFonts w:ascii="Courier New" w:hAnsi="Courier New"/>
          <w:spacing w:val="-2"/>
          <w:sz w:val="20"/>
        </w:rPr>
        <w:t>┌────────┐</w:t>
      </w:r>
    </w:p>
    <w:p w14:paraId="21CA854F" w14:textId="77777777" w:rsidR="00192D51" w:rsidRDefault="00460E6F">
      <w:pPr>
        <w:spacing w:before="73"/>
        <w:ind w:left="101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168FAA4" w14:textId="4D648D67" w:rsidR="00192D51" w:rsidRDefault="00460E6F">
      <w:pPr>
        <w:spacing w:before="1"/>
        <w:ind w:left="156"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36468B3" w14:textId="77777777" w:rsidR="00192D51" w:rsidRDefault="00192D51">
      <w:pPr>
        <w:jc w:val="right"/>
        <w:rPr>
          <w:sz w:val="24"/>
        </w:rPr>
        <w:sectPr w:rsidR="00192D51">
          <w:pgSz w:w="11910" w:h="16840"/>
          <w:pgMar w:top="1340" w:right="425" w:bottom="280" w:left="992" w:header="720" w:footer="720" w:gutter="0"/>
          <w:cols w:num="2" w:space="720" w:equalWidth="0">
            <w:col w:w="6143" w:space="40"/>
            <w:col w:w="4310"/>
          </w:cols>
        </w:sectPr>
      </w:pPr>
    </w:p>
    <w:p w14:paraId="1E119670" w14:textId="77777777" w:rsidR="00192D51" w:rsidRDefault="00460E6F">
      <w:pPr>
        <w:tabs>
          <w:tab w:val="left" w:pos="3479"/>
          <w:tab w:val="left" w:pos="5519"/>
        </w:tabs>
        <w:ind w:right="1345"/>
        <w:jc w:val="right"/>
        <w:rPr>
          <w:rFonts w:ascii="Courier New" w:hAnsi="Courier New"/>
          <w:sz w:val="20"/>
        </w:rPr>
      </w:pPr>
      <w:r>
        <w:rPr>
          <w:rFonts w:ascii="Courier New" w:hAnsi="Courier New"/>
          <w:sz w:val="20"/>
        </w:rPr>
        <w:lastRenderedPageBreak/>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23C50062" w14:textId="77777777" w:rsidR="00192D51" w:rsidRDefault="00460E6F">
      <w:pPr>
        <w:tabs>
          <w:tab w:val="left" w:pos="31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7AC84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0584EC7" w14:textId="77777777" w:rsidR="00192D51" w:rsidRDefault="00460E6F">
      <w:pPr>
        <w:tabs>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2EF40"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531449E"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E22171F" w14:textId="77777777" w:rsidR="00192D51" w:rsidRDefault="00460E6F">
      <w:pPr>
        <w:tabs>
          <w:tab w:val="left" w:pos="6425"/>
          <w:tab w:val="left" w:pos="8061"/>
          <w:tab w:val="left" w:pos="9021"/>
        </w:tabs>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DDE32C" w14:textId="77777777" w:rsidR="00192D51" w:rsidRDefault="00460E6F">
      <w:pPr>
        <w:ind w:right="1344"/>
        <w:jc w:val="right"/>
        <w:rPr>
          <w:rFonts w:ascii="Courier New" w:hAnsi="Courier New"/>
          <w:sz w:val="20"/>
        </w:rPr>
      </w:pPr>
      <w:r>
        <w:rPr>
          <w:rFonts w:ascii="Courier New" w:hAnsi="Courier New"/>
          <w:spacing w:val="-2"/>
          <w:sz w:val="20"/>
        </w:rPr>
        <w:t>├───────┤</w:t>
      </w:r>
    </w:p>
    <w:p w14:paraId="3760B978" w14:textId="77777777" w:rsidR="00192D51" w:rsidRDefault="00460E6F">
      <w:pPr>
        <w:tabs>
          <w:tab w:val="left" w:pos="6425"/>
          <w:tab w:val="left" w:pos="6622"/>
          <w:tab w:val="left" w:pos="8061"/>
          <w:tab w:val="left" w:pos="9021"/>
        </w:tabs>
        <w:ind w:left="141" w:right="1345"/>
        <w:jc w:val="right"/>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средств </w:t>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B80A10" w14:textId="77777777" w:rsidR="00192D51" w:rsidRDefault="00460E6F">
      <w:pPr>
        <w:tabs>
          <w:tab w:val="left" w:pos="6426"/>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spacing w:val="-13"/>
          <w:sz w:val="20"/>
        </w:rPr>
        <w:t xml:space="preserve"> </w:t>
      </w:r>
      <w:r>
        <w:rPr>
          <w:rFonts w:ascii="Courier New" w:hAnsi="Courier New"/>
          <w:sz w:val="20"/>
        </w:rPr>
        <w:t>│</w:t>
      </w:r>
      <w:r>
        <w:rPr>
          <w:rFonts w:ascii="Courier New" w:hAnsi="Courier New"/>
          <w:spacing w:val="40"/>
          <w:sz w:val="20"/>
        </w:rPr>
        <w:t xml:space="preserve"> </w:t>
      </w:r>
      <w:r>
        <w:rPr>
          <w:rFonts w:ascii="Courier New" w:hAnsi="Courier New"/>
          <w:sz w:val="20"/>
        </w:rPr>
        <w:t>│ 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2"/>
          <w:sz w:val="20"/>
        </w:rPr>
        <w:t>├───────┤</w:t>
      </w:r>
    </w:p>
    <w:p w14:paraId="7366B6A4"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2">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46799F9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2EB96C1" w14:textId="77777777" w:rsidR="00192D51" w:rsidRDefault="00192D51">
      <w:pPr>
        <w:pStyle w:val="a3"/>
        <w:spacing w:before="1"/>
        <w:ind w:left="0"/>
        <w:jc w:val="left"/>
        <w:rPr>
          <w:rFonts w:ascii="Courier New"/>
          <w:sz w:val="20"/>
        </w:rPr>
      </w:pPr>
    </w:p>
    <w:p w14:paraId="63034779" w14:textId="77777777" w:rsidR="00192D51" w:rsidRDefault="00460E6F">
      <w:pPr>
        <w:pStyle w:val="a4"/>
        <w:numPr>
          <w:ilvl w:val="0"/>
          <w:numId w:val="25"/>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0FD9D33D" w14:textId="77777777" w:rsidR="00192D51" w:rsidRDefault="00192D51">
      <w:pPr>
        <w:pStyle w:val="a3"/>
        <w:spacing w:before="1"/>
        <w:ind w:left="0"/>
        <w:jc w:val="left"/>
        <w:rPr>
          <w:rFonts w:ascii="Courier New"/>
          <w:sz w:val="20"/>
        </w:rPr>
      </w:pPr>
    </w:p>
    <w:p w14:paraId="32897C50" w14:textId="77777777" w:rsidR="00192D51" w:rsidRDefault="00460E6F">
      <w:pPr>
        <w:pStyle w:val="a4"/>
        <w:numPr>
          <w:ilvl w:val="1"/>
          <w:numId w:val="25"/>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F72E8E5"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565D7F3E"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2"/>
        <w:gridCol w:w="1191"/>
        <w:gridCol w:w="965"/>
        <w:gridCol w:w="907"/>
        <w:gridCol w:w="1190"/>
        <w:gridCol w:w="965"/>
        <w:gridCol w:w="962"/>
        <w:gridCol w:w="2098"/>
      </w:tblGrid>
      <w:tr w:rsidR="00192D51" w14:paraId="09C81D35" w14:textId="77777777">
        <w:trPr>
          <w:trHeight w:val="755"/>
        </w:trPr>
        <w:tc>
          <w:tcPr>
            <w:tcW w:w="2892" w:type="dxa"/>
            <w:vMerge w:val="restart"/>
          </w:tcPr>
          <w:p w14:paraId="5BE7567F" w14:textId="77777777" w:rsidR="00192D51" w:rsidRDefault="00460E6F">
            <w:pPr>
              <w:pStyle w:val="TableParagraph"/>
              <w:spacing w:before="92"/>
              <w:ind w:left="107"/>
              <w:rPr>
                <w:sz w:val="24"/>
              </w:rPr>
            </w:pPr>
            <w:r>
              <w:rPr>
                <w:sz w:val="24"/>
              </w:rPr>
              <w:t>Наименование</w:t>
            </w:r>
            <w:r>
              <w:rPr>
                <w:spacing w:val="-6"/>
                <w:sz w:val="24"/>
              </w:rPr>
              <w:t xml:space="preserve"> </w:t>
            </w:r>
            <w:r>
              <w:rPr>
                <w:spacing w:val="-2"/>
                <w:sz w:val="24"/>
              </w:rPr>
              <w:t>показателя</w:t>
            </w:r>
          </w:p>
        </w:tc>
        <w:tc>
          <w:tcPr>
            <w:tcW w:w="3063" w:type="dxa"/>
            <w:gridSpan w:val="3"/>
          </w:tcPr>
          <w:p w14:paraId="54EE3255" w14:textId="77777777" w:rsidR="00192D51" w:rsidRDefault="00460E6F">
            <w:pPr>
              <w:pStyle w:val="TableParagraph"/>
              <w:spacing w:before="92"/>
              <w:ind w:left="201"/>
              <w:rPr>
                <w:sz w:val="24"/>
              </w:rPr>
            </w:pPr>
            <w:r>
              <w:rPr>
                <w:sz w:val="24"/>
              </w:rPr>
              <w:t>Бюджетные</w:t>
            </w:r>
            <w:r>
              <w:rPr>
                <w:spacing w:val="-5"/>
                <w:sz w:val="24"/>
              </w:rPr>
              <w:t xml:space="preserve"> </w:t>
            </w:r>
            <w:r>
              <w:rPr>
                <w:spacing w:val="-2"/>
                <w:sz w:val="24"/>
              </w:rPr>
              <w:t>ассигнования</w:t>
            </w:r>
          </w:p>
        </w:tc>
        <w:tc>
          <w:tcPr>
            <w:tcW w:w="3117" w:type="dxa"/>
            <w:gridSpan w:val="3"/>
          </w:tcPr>
          <w:p w14:paraId="510DCBCE" w14:textId="77777777" w:rsidR="00192D51" w:rsidRDefault="00460E6F">
            <w:pPr>
              <w:pStyle w:val="TableParagraph"/>
              <w:spacing w:before="92"/>
              <w:ind w:left="897" w:right="49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98" w:type="dxa"/>
            <w:vMerge w:val="restart"/>
          </w:tcPr>
          <w:p w14:paraId="19509161" w14:textId="77777777" w:rsidR="00192D51" w:rsidRDefault="00460E6F">
            <w:pPr>
              <w:pStyle w:val="TableParagraph"/>
              <w:spacing w:before="92"/>
              <w:ind w:left="193" w:right="182"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2E5ED29" w14:textId="77777777" w:rsidR="00192D51" w:rsidRDefault="00460E6F">
            <w:pPr>
              <w:pStyle w:val="TableParagraph"/>
              <w:ind w:left="11"/>
              <w:jc w:val="center"/>
              <w:rPr>
                <w:sz w:val="24"/>
              </w:rPr>
            </w:pPr>
            <w:r>
              <w:rPr>
                <w:sz w:val="24"/>
              </w:rPr>
              <w:t>(текущий</w:t>
            </w:r>
            <w:r>
              <w:rPr>
                <w:spacing w:val="-15"/>
                <w:sz w:val="24"/>
              </w:rPr>
              <w:t xml:space="preserve"> </w:t>
            </w:r>
            <w:r>
              <w:rPr>
                <w:sz w:val="24"/>
              </w:rPr>
              <w:t>период) (при наличии)</w:t>
            </w:r>
          </w:p>
        </w:tc>
      </w:tr>
      <w:tr w:rsidR="00192D51" w14:paraId="2DFCEA20" w14:textId="77777777">
        <w:trPr>
          <w:trHeight w:val="755"/>
        </w:trPr>
        <w:tc>
          <w:tcPr>
            <w:tcW w:w="2892" w:type="dxa"/>
            <w:vMerge/>
            <w:tcBorders>
              <w:top w:val="nil"/>
            </w:tcBorders>
          </w:tcPr>
          <w:p w14:paraId="5D152F87" w14:textId="77777777" w:rsidR="00192D51" w:rsidRDefault="00192D51">
            <w:pPr>
              <w:rPr>
                <w:sz w:val="2"/>
                <w:szCs w:val="2"/>
              </w:rPr>
            </w:pPr>
          </w:p>
        </w:tc>
        <w:tc>
          <w:tcPr>
            <w:tcW w:w="1191" w:type="dxa"/>
            <w:vMerge w:val="restart"/>
          </w:tcPr>
          <w:p w14:paraId="10CD2D81" w14:textId="77777777" w:rsidR="00192D51" w:rsidRDefault="00460E6F">
            <w:pPr>
              <w:pStyle w:val="TableParagraph"/>
              <w:spacing w:before="95"/>
              <w:ind w:left="10"/>
              <w:jc w:val="center"/>
              <w:rPr>
                <w:sz w:val="24"/>
              </w:rPr>
            </w:pPr>
            <w:r>
              <w:rPr>
                <w:spacing w:val="-5"/>
                <w:sz w:val="24"/>
              </w:rPr>
              <w:t>на</w:t>
            </w:r>
          </w:p>
          <w:p w14:paraId="2A577113" w14:textId="77777777" w:rsidR="00192D51" w:rsidRDefault="00460E6F">
            <w:pPr>
              <w:pStyle w:val="TableParagraph"/>
              <w:ind w:left="103" w:right="8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2" w:type="dxa"/>
            <w:gridSpan w:val="2"/>
          </w:tcPr>
          <w:p w14:paraId="7799BD1E" w14:textId="77777777" w:rsidR="00192D51" w:rsidRDefault="00460E6F">
            <w:pPr>
              <w:pStyle w:val="TableParagraph"/>
              <w:spacing w:before="95"/>
              <w:ind w:left="573" w:right="27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FF91238" w14:textId="77777777" w:rsidR="00192D51" w:rsidRDefault="00460E6F">
            <w:pPr>
              <w:pStyle w:val="TableParagraph"/>
              <w:spacing w:before="95"/>
              <w:ind w:left="15" w:right="9"/>
              <w:jc w:val="center"/>
              <w:rPr>
                <w:sz w:val="24"/>
              </w:rPr>
            </w:pPr>
            <w:r>
              <w:rPr>
                <w:spacing w:val="-5"/>
                <w:sz w:val="24"/>
              </w:rPr>
              <w:t>на</w:t>
            </w:r>
          </w:p>
          <w:p w14:paraId="713CE4F4" w14:textId="77777777" w:rsidR="00192D51" w:rsidRDefault="00460E6F">
            <w:pPr>
              <w:pStyle w:val="TableParagraph"/>
              <w:ind w:left="101" w:right="8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27" w:type="dxa"/>
            <w:gridSpan w:val="2"/>
          </w:tcPr>
          <w:p w14:paraId="48285316" w14:textId="77777777" w:rsidR="00192D51" w:rsidRDefault="00460E6F">
            <w:pPr>
              <w:pStyle w:val="TableParagraph"/>
              <w:spacing w:before="95"/>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98" w:type="dxa"/>
            <w:vMerge/>
            <w:tcBorders>
              <w:top w:val="nil"/>
            </w:tcBorders>
          </w:tcPr>
          <w:p w14:paraId="4E0842F1" w14:textId="77777777" w:rsidR="00192D51" w:rsidRDefault="00192D51">
            <w:pPr>
              <w:rPr>
                <w:sz w:val="2"/>
                <w:szCs w:val="2"/>
              </w:rPr>
            </w:pPr>
          </w:p>
        </w:tc>
      </w:tr>
      <w:tr w:rsidR="00192D51" w14:paraId="325D5B5F" w14:textId="77777777">
        <w:trPr>
          <w:trHeight w:val="756"/>
        </w:trPr>
        <w:tc>
          <w:tcPr>
            <w:tcW w:w="2892" w:type="dxa"/>
            <w:vMerge/>
            <w:tcBorders>
              <w:top w:val="nil"/>
            </w:tcBorders>
          </w:tcPr>
          <w:p w14:paraId="5AAE878B" w14:textId="77777777" w:rsidR="00192D51" w:rsidRDefault="00192D51">
            <w:pPr>
              <w:rPr>
                <w:sz w:val="2"/>
                <w:szCs w:val="2"/>
              </w:rPr>
            </w:pPr>
          </w:p>
        </w:tc>
        <w:tc>
          <w:tcPr>
            <w:tcW w:w="1191" w:type="dxa"/>
            <w:vMerge/>
            <w:tcBorders>
              <w:top w:val="nil"/>
            </w:tcBorders>
          </w:tcPr>
          <w:p w14:paraId="7492C8FE" w14:textId="77777777" w:rsidR="00192D51" w:rsidRDefault="00192D51">
            <w:pPr>
              <w:rPr>
                <w:sz w:val="2"/>
                <w:szCs w:val="2"/>
              </w:rPr>
            </w:pPr>
          </w:p>
        </w:tc>
        <w:tc>
          <w:tcPr>
            <w:tcW w:w="965" w:type="dxa"/>
          </w:tcPr>
          <w:p w14:paraId="3E35AEE3"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907" w:type="dxa"/>
          </w:tcPr>
          <w:p w14:paraId="2C83029F" w14:textId="77777777" w:rsidR="00192D51" w:rsidRDefault="00460E6F">
            <w:pPr>
              <w:pStyle w:val="TableParagraph"/>
              <w:spacing w:before="95"/>
              <w:ind w:left="283" w:right="84" w:hanging="185"/>
              <w:rPr>
                <w:sz w:val="24"/>
              </w:rPr>
            </w:pPr>
            <w:r>
              <w:rPr>
                <w:spacing w:val="-2"/>
                <w:sz w:val="24"/>
              </w:rPr>
              <w:t xml:space="preserve">второй </w:t>
            </w:r>
            <w:r>
              <w:rPr>
                <w:spacing w:val="-4"/>
                <w:sz w:val="24"/>
              </w:rPr>
              <w:t>год</w:t>
            </w:r>
          </w:p>
        </w:tc>
        <w:tc>
          <w:tcPr>
            <w:tcW w:w="1190" w:type="dxa"/>
            <w:vMerge/>
            <w:tcBorders>
              <w:top w:val="nil"/>
            </w:tcBorders>
          </w:tcPr>
          <w:p w14:paraId="39086488" w14:textId="77777777" w:rsidR="00192D51" w:rsidRDefault="00192D51">
            <w:pPr>
              <w:rPr>
                <w:sz w:val="2"/>
                <w:szCs w:val="2"/>
              </w:rPr>
            </w:pPr>
          </w:p>
        </w:tc>
        <w:tc>
          <w:tcPr>
            <w:tcW w:w="965" w:type="dxa"/>
          </w:tcPr>
          <w:p w14:paraId="120575EC" w14:textId="77777777" w:rsidR="00192D51" w:rsidRDefault="00460E6F">
            <w:pPr>
              <w:pStyle w:val="TableParagraph"/>
              <w:spacing w:before="95"/>
              <w:ind w:left="313" w:right="86" w:hanging="210"/>
              <w:rPr>
                <w:sz w:val="24"/>
              </w:rPr>
            </w:pPr>
            <w:r>
              <w:rPr>
                <w:spacing w:val="-2"/>
                <w:sz w:val="24"/>
              </w:rPr>
              <w:t xml:space="preserve">первый </w:t>
            </w:r>
            <w:r>
              <w:rPr>
                <w:spacing w:val="-4"/>
                <w:sz w:val="24"/>
              </w:rPr>
              <w:t>год</w:t>
            </w:r>
          </w:p>
        </w:tc>
        <w:tc>
          <w:tcPr>
            <w:tcW w:w="962" w:type="dxa"/>
          </w:tcPr>
          <w:p w14:paraId="7689A145" w14:textId="77777777" w:rsidR="00192D51" w:rsidRDefault="00460E6F">
            <w:pPr>
              <w:pStyle w:val="TableParagraph"/>
              <w:spacing w:before="95"/>
              <w:ind w:left="310" w:right="112" w:hanging="185"/>
              <w:rPr>
                <w:sz w:val="24"/>
              </w:rPr>
            </w:pPr>
            <w:r>
              <w:rPr>
                <w:spacing w:val="-2"/>
                <w:sz w:val="24"/>
              </w:rPr>
              <w:t xml:space="preserve">второй </w:t>
            </w:r>
            <w:r>
              <w:rPr>
                <w:spacing w:val="-4"/>
                <w:sz w:val="24"/>
              </w:rPr>
              <w:t>год</w:t>
            </w:r>
          </w:p>
        </w:tc>
        <w:tc>
          <w:tcPr>
            <w:tcW w:w="2098" w:type="dxa"/>
            <w:vMerge/>
            <w:tcBorders>
              <w:top w:val="nil"/>
            </w:tcBorders>
          </w:tcPr>
          <w:p w14:paraId="18FCB94C" w14:textId="77777777" w:rsidR="00192D51" w:rsidRDefault="00192D51">
            <w:pPr>
              <w:rPr>
                <w:sz w:val="2"/>
                <w:szCs w:val="2"/>
              </w:rPr>
            </w:pPr>
          </w:p>
        </w:tc>
      </w:tr>
      <w:tr w:rsidR="00192D51" w14:paraId="7B7E5CCF" w14:textId="77777777">
        <w:trPr>
          <w:trHeight w:val="479"/>
        </w:trPr>
        <w:tc>
          <w:tcPr>
            <w:tcW w:w="2892" w:type="dxa"/>
          </w:tcPr>
          <w:p w14:paraId="42871F48" w14:textId="77777777" w:rsidR="00192D51" w:rsidRDefault="00460E6F">
            <w:pPr>
              <w:pStyle w:val="TableParagraph"/>
              <w:spacing w:before="95"/>
              <w:ind w:left="8"/>
              <w:jc w:val="center"/>
              <w:rPr>
                <w:sz w:val="24"/>
              </w:rPr>
            </w:pPr>
            <w:r>
              <w:rPr>
                <w:spacing w:val="-10"/>
                <w:sz w:val="24"/>
              </w:rPr>
              <w:t>1</w:t>
            </w:r>
          </w:p>
        </w:tc>
        <w:tc>
          <w:tcPr>
            <w:tcW w:w="1191" w:type="dxa"/>
          </w:tcPr>
          <w:p w14:paraId="54C7E9D7" w14:textId="77777777" w:rsidR="00192D51" w:rsidRDefault="00460E6F">
            <w:pPr>
              <w:pStyle w:val="TableParagraph"/>
              <w:spacing w:before="95"/>
              <w:ind w:left="9"/>
              <w:jc w:val="center"/>
              <w:rPr>
                <w:sz w:val="24"/>
              </w:rPr>
            </w:pPr>
            <w:r>
              <w:rPr>
                <w:spacing w:val="-10"/>
                <w:sz w:val="24"/>
              </w:rPr>
              <w:t>2</w:t>
            </w:r>
          </w:p>
        </w:tc>
        <w:tc>
          <w:tcPr>
            <w:tcW w:w="965" w:type="dxa"/>
          </w:tcPr>
          <w:p w14:paraId="1462D166" w14:textId="77777777" w:rsidR="00192D51" w:rsidRDefault="00460E6F">
            <w:pPr>
              <w:pStyle w:val="TableParagraph"/>
              <w:spacing w:before="95"/>
              <w:ind w:left="16" w:right="6"/>
              <w:jc w:val="center"/>
              <w:rPr>
                <w:sz w:val="24"/>
              </w:rPr>
            </w:pPr>
            <w:r>
              <w:rPr>
                <w:spacing w:val="-10"/>
                <w:sz w:val="24"/>
              </w:rPr>
              <w:t>3</w:t>
            </w:r>
          </w:p>
        </w:tc>
        <w:tc>
          <w:tcPr>
            <w:tcW w:w="907" w:type="dxa"/>
          </w:tcPr>
          <w:p w14:paraId="2E07E5EF" w14:textId="77777777" w:rsidR="00192D51" w:rsidRDefault="00460E6F">
            <w:pPr>
              <w:pStyle w:val="TableParagraph"/>
              <w:spacing w:before="95"/>
              <w:ind w:left="39" w:right="29"/>
              <w:jc w:val="center"/>
              <w:rPr>
                <w:sz w:val="24"/>
              </w:rPr>
            </w:pPr>
            <w:r>
              <w:rPr>
                <w:spacing w:val="-10"/>
                <w:sz w:val="24"/>
              </w:rPr>
              <w:t>4</w:t>
            </w:r>
          </w:p>
        </w:tc>
        <w:tc>
          <w:tcPr>
            <w:tcW w:w="1190" w:type="dxa"/>
          </w:tcPr>
          <w:p w14:paraId="000CDE4A" w14:textId="77777777" w:rsidR="00192D51" w:rsidRDefault="00460E6F">
            <w:pPr>
              <w:pStyle w:val="TableParagraph"/>
              <w:spacing w:before="95"/>
              <w:ind w:left="15" w:right="9"/>
              <w:jc w:val="center"/>
              <w:rPr>
                <w:sz w:val="24"/>
              </w:rPr>
            </w:pPr>
            <w:r>
              <w:rPr>
                <w:spacing w:val="-10"/>
                <w:sz w:val="24"/>
              </w:rPr>
              <w:t>5</w:t>
            </w:r>
          </w:p>
        </w:tc>
        <w:tc>
          <w:tcPr>
            <w:tcW w:w="965" w:type="dxa"/>
          </w:tcPr>
          <w:p w14:paraId="08B875E8" w14:textId="77777777" w:rsidR="00192D51" w:rsidRDefault="00460E6F">
            <w:pPr>
              <w:pStyle w:val="TableParagraph"/>
              <w:spacing w:before="95"/>
              <w:ind w:left="16" w:right="5"/>
              <w:jc w:val="center"/>
              <w:rPr>
                <w:sz w:val="24"/>
              </w:rPr>
            </w:pPr>
            <w:r>
              <w:rPr>
                <w:spacing w:val="-10"/>
                <w:sz w:val="24"/>
              </w:rPr>
              <w:t>6</w:t>
            </w:r>
          </w:p>
        </w:tc>
        <w:tc>
          <w:tcPr>
            <w:tcW w:w="962" w:type="dxa"/>
          </w:tcPr>
          <w:p w14:paraId="27900187" w14:textId="77777777" w:rsidR="00192D51" w:rsidRDefault="00460E6F">
            <w:pPr>
              <w:pStyle w:val="TableParagraph"/>
              <w:spacing w:before="95"/>
              <w:ind w:left="12" w:right="3"/>
              <w:jc w:val="center"/>
              <w:rPr>
                <w:sz w:val="24"/>
              </w:rPr>
            </w:pPr>
            <w:r>
              <w:rPr>
                <w:spacing w:val="-10"/>
                <w:sz w:val="24"/>
              </w:rPr>
              <w:t>7</w:t>
            </w:r>
          </w:p>
        </w:tc>
        <w:tc>
          <w:tcPr>
            <w:tcW w:w="2098" w:type="dxa"/>
          </w:tcPr>
          <w:p w14:paraId="5A975AAC" w14:textId="77777777" w:rsidR="00192D51" w:rsidRDefault="00460E6F">
            <w:pPr>
              <w:pStyle w:val="TableParagraph"/>
              <w:spacing w:before="95"/>
              <w:ind w:left="12"/>
              <w:jc w:val="center"/>
              <w:rPr>
                <w:sz w:val="24"/>
              </w:rPr>
            </w:pPr>
            <w:r>
              <w:rPr>
                <w:spacing w:val="-10"/>
                <w:sz w:val="24"/>
              </w:rPr>
              <w:t>8</w:t>
            </w:r>
          </w:p>
        </w:tc>
      </w:tr>
      <w:tr w:rsidR="00192D51" w14:paraId="7ABF2340" w14:textId="77777777">
        <w:trPr>
          <w:trHeight w:val="481"/>
        </w:trPr>
        <w:tc>
          <w:tcPr>
            <w:tcW w:w="2892" w:type="dxa"/>
          </w:tcPr>
          <w:p w14:paraId="39BB79B8"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1191" w:type="dxa"/>
          </w:tcPr>
          <w:p w14:paraId="68395FE2" w14:textId="77777777" w:rsidR="00192D51" w:rsidRDefault="00192D51">
            <w:pPr>
              <w:pStyle w:val="TableParagraph"/>
            </w:pPr>
          </w:p>
        </w:tc>
        <w:tc>
          <w:tcPr>
            <w:tcW w:w="965" w:type="dxa"/>
          </w:tcPr>
          <w:p w14:paraId="7C204B59" w14:textId="77777777" w:rsidR="00192D51" w:rsidRDefault="00192D51">
            <w:pPr>
              <w:pStyle w:val="TableParagraph"/>
            </w:pPr>
          </w:p>
        </w:tc>
        <w:tc>
          <w:tcPr>
            <w:tcW w:w="907" w:type="dxa"/>
          </w:tcPr>
          <w:p w14:paraId="7DF784E6" w14:textId="77777777" w:rsidR="00192D51" w:rsidRDefault="00192D51">
            <w:pPr>
              <w:pStyle w:val="TableParagraph"/>
            </w:pPr>
          </w:p>
        </w:tc>
        <w:tc>
          <w:tcPr>
            <w:tcW w:w="1190" w:type="dxa"/>
          </w:tcPr>
          <w:p w14:paraId="1BB2573B" w14:textId="77777777" w:rsidR="00192D51" w:rsidRDefault="00192D51">
            <w:pPr>
              <w:pStyle w:val="TableParagraph"/>
            </w:pPr>
          </w:p>
        </w:tc>
        <w:tc>
          <w:tcPr>
            <w:tcW w:w="965" w:type="dxa"/>
          </w:tcPr>
          <w:p w14:paraId="23C926A9" w14:textId="77777777" w:rsidR="00192D51" w:rsidRDefault="00192D51">
            <w:pPr>
              <w:pStyle w:val="TableParagraph"/>
            </w:pPr>
          </w:p>
        </w:tc>
        <w:tc>
          <w:tcPr>
            <w:tcW w:w="962" w:type="dxa"/>
          </w:tcPr>
          <w:p w14:paraId="76DCEC05" w14:textId="77777777" w:rsidR="00192D51" w:rsidRDefault="00192D51">
            <w:pPr>
              <w:pStyle w:val="TableParagraph"/>
            </w:pPr>
          </w:p>
        </w:tc>
        <w:tc>
          <w:tcPr>
            <w:tcW w:w="2098" w:type="dxa"/>
          </w:tcPr>
          <w:p w14:paraId="145778BA" w14:textId="77777777" w:rsidR="00192D51" w:rsidRDefault="00192D51">
            <w:pPr>
              <w:pStyle w:val="TableParagraph"/>
            </w:pPr>
          </w:p>
        </w:tc>
      </w:tr>
    </w:tbl>
    <w:p w14:paraId="11B84A7C" w14:textId="77777777" w:rsidR="00192D51" w:rsidRDefault="00192D51">
      <w:pPr>
        <w:pStyle w:val="a3"/>
        <w:spacing w:before="55"/>
        <w:ind w:left="0"/>
        <w:jc w:val="left"/>
        <w:rPr>
          <w:rFonts w:ascii="Courier New"/>
          <w:sz w:val="20"/>
        </w:rPr>
      </w:pPr>
    </w:p>
    <w:p w14:paraId="660E30D1" w14:textId="77777777" w:rsidR="00192D51" w:rsidRDefault="00460E6F">
      <w:pPr>
        <w:tabs>
          <w:tab w:val="left" w:pos="8250"/>
        </w:tabs>
        <w:spacing w:before="1" w:line="226" w:lineRule="exact"/>
        <w:ind w:left="5566"/>
        <w:rPr>
          <w:sz w:val="20"/>
        </w:rPr>
      </w:pPr>
      <w:r>
        <w:rPr>
          <w:rFonts w:ascii="Courier New" w:hAnsi="Courier New"/>
          <w:sz w:val="20"/>
        </w:rPr>
        <w:t xml:space="preserve">Номер страницы </w:t>
      </w:r>
      <w:r>
        <w:rPr>
          <w:sz w:val="20"/>
          <w:u w:val="single"/>
        </w:rPr>
        <w:tab/>
      </w:r>
    </w:p>
    <w:p w14:paraId="49739D7D"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736D9CE6" w14:textId="77777777" w:rsidR="00192D51" w:rsidRDefault="00460E6F">
      <w:pPr>
        <w:tabs>
          <w:tab w:val="left" w:pos="9210"/>
        </w:tabs>
        <w:spacing w:before="1" w:line="226" w:lineRule="exact"/>
        <w:ind w:left="5566"/>
        <w:rPr>
          <w:sz w:val="20"/>
        </w:rPr>
      </w:pPr>
      <w:r>
        <w:rPr>
          <w:rFonts w:ascii="Courier New" w:hAnsi="Courier New"/>
          <w:sz w:val="20"/>
        </w:rPr>
        <w:t xml:space="preserve">Номер лицевого счета </w:t>
      </w:r>
      <w:r>
        <w:rPr>
          <w:sz w:val="20"/>
          <w:u w:val="single"/>
        </w:rPr>
        <w:tab/>
      </w:r>
    </w:p>
    <w:p w14:paraId="4F291140"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5879B17" w14:textId="77777777" w:rsidR="00192D51" w:rsidRDefault="00192D51">
      <w:pPr>
        <w:pStyle w:val="a3"/>
        <w:spacing w:before="1"/>
        <w:ind w:left="0"/>
        <w:jc w:val="left"/>
        <w:rPr>
          <w:rFonts w:ascii="Courier New"/>
          <w:sz w:val="20"/>
        </w:rPr>
      </w:pPr>
    </w:p>
    <w:p w14:paraId="6E55AF33" w14:textId="77777777" w:rsidR="00192D51" w:rsidRDefault="00460E6F">
      <w:pPr>
        <w:pStyle w:val="a4"/>
        <w:numPr>
          <w:ilvl w:val="1"/>
          <w:numId w:val="25"/>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82F1C74" w14:textId="77777777" w:rsidR="00192D51" w:rsidRDefault="00192D51">
      <w:pPr>
        <w:pStyle w:val="a3"/>
        <w:ind w:left="0"/>
        <w:jc w:val="left"/>
        <w:rPr>
          <w:rFonts w:ascii="Courier New"/>
          <w:sz w:val="20"/>
        </w:rPr>
      </w:pPr>
    </w:p>
    <w:p w14:paraId="726381C1" w14:textId="77777777" w:rsidR="00192D51" w:rsidRDefault="00460E6F">
      <w:pPr>
        <w:pStyle w:val="a4"/>
        <w:numPr>
          <w:ilvl w:val="2"/>
          <w:numId w:val="25"/>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E75AD5D"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25FCFFC7" w14:textId="77777777">
        <w:trPr>
          <w:trHeight w:val="756"/>
        </w:trPr>
        <w:tc>
          <w:tcPr>
            <w:tcW w:w="1474" w:type="dxa"/>
            <w:vMerge w:val="restart"/>
          </w:tcPr>
          <w:p w14:paraId="3388CA7D" w14:textId="77777777" w:rsidR="00192D51" w:rsidRDefault="00460E6F">
            <w:pPr>
              <w:pStyle w:val="TableParagraph"/>
              <w:spacing w:before="95"/>
              <w:ind w:left="83" w:right="69" w:hanging="3"/>
              <w:jc w:val="center"/>
              <w:rPr>
                <w:sz w:val="24"/>
              </w:rPr>
            </w:pPr>
            <w:r>
              <w:rPr>
                <w:sz w:val="24"/>
              </w:rPr>
              <w:t xml:space="preserve">Код по БК и </w:t>
            </w:r>
            <w:proofErr w:type="spellStart"/>
            <w:proofErr w:type="gramStart"/>
            <w:r>
              <w:rPr>
                <w:spacing w:val="-2"/>
                <w:sz w:val="24"/>
              </w:rPr>
              <w:t>дополнитель</w:t>
            </w:r>
            <w:proofErr w:type="spellEnd"/>
            <w:r>
              <w:rPr>
                <w:spacing w:val="-2"/>
                <w:sz w:val="24"/>
              </w:rPr>
              <w:t xml:space="preserve"> </w:t>
            </w:r>
            <w:r>
              <w:rPr>
                <w:spacing w:val="-4"/>
                <w:sz w:val="24"/>
              </w:rPr>
              <w:t>ной</w:t>
            </w:r>
            <w:proofErr w:type="gramEnd"/>
          </w:p>
          <w:p w14:paraId="21CCE113" w14:textId="77777777" w:rsidR="00192D51" w:rsidRDefault="00460E6F">
            <w:pPr>
              <w:pStyle w:val="TableParagraph"/>
              <w:ind w:left="11"/>
              <w:jc w:val="center"/>
              <w:rPr>
                <w:sz w:val="24"/>
              </w:rPr>
            </w:pPr>
            <w:proofErr w:type="spellStart"/>
            <w:r>
              <w:rPr>
                <w:spacing w:val="-2"/>
                <w:sz w:val="24"/>
              </w:rPr>
              <w:t>классификац</w:t>
            </w:r>
            <w:proofErr w:type="spellEnd"/>
            <w:r>
              <w:rPr>
                <w:spacing w:val="-2"/>
                <w:sz w:val="24"/>
              </w:rPr>
              <w:t xml:space="preserve"> </w:t>
            </w:r>
            <w:proofErr w:type="spellStart"/>
            <w:r>
              <w:rPr>
                <w:spacing w:val="-6"/>
                <w:sz w:val="24"/>
              </w:rPr>
              <w:t>ии</w:t>
            </w:r>
            <w:proofErr w:type="spellEnd"/>
          </w:p>
        </w:tc>
        <w:tc>
          <w:tcPr>
            <w:tcW w:w="3339" w:type="dxa"/>
            <w:gridSpan w:val="3"/>
          </w:tcPr>
          <w:p w14:paraId="4BE34A34" w14:textId="77777777" w:rsidR="00192D51" w:rsidRDefault="00460E6F">
            <w:pPr>
              <w:pStyle w:val="TableParagraph"/>
              <w:spacing w:before="95"/>
              <w:ind w:left="340"/>
              <w:rPr>
                <w:sz w:val="24"/>
              </w:rPr>
            </w:pPr>
            <w:r>
              <w:rPr>
                <w:sz w:val="24"/>
              </w:rPr>
              <w:t>Бюджетные</w:t>
            </w:r>
            <w:r>
              <w:rPr>
                <w:spacing w:val="-5"/>
                <w:sz w:val="24"/>
              </w:rPr>
              <w:t xml:space="preserve"> </w:t>
            </w:r>
            <w:r>
              <w:rPr>
                <w:spacing w:val="-2"/>
                <w:sz w:val="24"/>
              </w:rPr>
              <w:t>ассигнования</w:t>
            </w:r>
          </w:p>
        </w:tc>
        <w:tc>
          <w:tcPr>
            <w:tcW w:w="3277" w:type="dxa"/>
            <w:gridSpan w:val="3"/>
          </w:tcPr>
          <w:p w14:paraId="69A27E7C" w14:textId="77777777" w:rsidR="00192D51" w:rsidRDefault="00460E6F">
            <w:pPr>
              <w:pStyle w:val="TableParagraph"/>
              <w:spacing w:before="95"/>
              <w:ind w:left="979" w:right="575"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19DB53D5" w14:textId="77777777" w:rsidR="00192D51" w:rsidRDefault="00460E6F">
            <w:pPr>
              <w:pStyle w:val="TableParagraph"/>
              <w:spacing w:before="95"/>
              <w:ind w:left="136" w:right="126"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0E2BE4BA" w14:textId="77777777" w:rsidR="00192D51" w:rsidRDefault="00460E6F">
            <w:pPr>
              <w:pStyle w:val="TableParagraph"/>
              <w:ind w:left="10" w:right="1"/>
              <w:jc w:val="center"/>
              <w:rPr>
                <w:sz w:val="24"/>
              </w:rPr>
            </w:pPr>
            <w:r>
              <w:rPr>
                <w:sz w:val="24"/>
              </w:rPr>
              <w:t>(текущий</w:t>
            </w:r>
            <w:r>
              <w:rPr>
                <w:spacing w:val="-15"/>
                <w:sz w:val="24"/>
              </w:rPr>
              <w:t xml:space="preserve"> </w:t>
            </w:r>
            <w:r>
              <w:rPr>
                <w:sz w:val="24"/>
              </w:rPr>
              <w:t>период) (при наличии)</w:t>
            </w:r>
          </w:p>
        </w:tc>
        <w:tc>
          <w:tcPr>
            <w:tcW w:w="1078" w:type="dxa"/>
            <w:vMerge w:val="restart"/>
          </w:tcPr>
          <w:p w14:paraId="44F27EF3" w14:textId="77777777" w:rsidR="00192D51" w:rsidRDefault="00460E6F">
            <w:pPr>
              <w:pStyle w:val="TableParagraph"/>
              <w:spacing w:before="95"/>
              <w:ind w:left="356" w:right="72" w:hanging="274"/>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33BFAB56" w14:textId="77777777">
        <w:trPr>
          <w:trHeight w:val="755"/>
        </w:trPr>
        <w:tc>
          <w:tcPr>
            <w:tcW w:w="1474" w:type="dxa"/>
            <w:vMerge/>
            <w:tcBorders>
              <w:top w:val="nil"/>
            </w:tcBorders>
          </w:tcPr>
          <w:p w14:paraId="75ED446A" w14:textId="77777777" w:rsidR="00192D51" w:rsidRDefault="00192D51">
            <w:pPr>
              <w:rPr>
                <w:sz w:val="2"/>
                <w:szCs w:val="2"/>
              </w:rPr>
            </w:pPr>
          </w:p>
        </w:tc>
        <w:tc>
          <w:tcPr>
            <w:tcW w:w="1306" w:type="dxa"/>
            <w:vMerge w:val="restart"/>
          </w:tcPr>
          <w:p w14:paraId="2A668F85" w14:textId="77777777" w:rsidR="00192D51" w:rsidRDefault="00460E6F">
            <w:pPr>
              <w:pStyle w:val="TableParagraph"/>
              <w:spacing w:before="95"/>
              <w:ind w:left="9"/>
              <w:jc w:val="center"/>
              <w:rPr>
                <w:sz w:val="24"/>
              </w:rPr>
            </w:pPr>
            <w:r>
              <w:rPr>
                <w:spacing w:val="-5"/>
                <w:sz w:val="24"/>
              </w:rPr>
              <w:t>на</w:t>
            </w:r>
          </w:p>
          <w:p w14:paraId="3B9CA248" w14:textId="77777777" w:rsidR="00192D51" w:rsidRDefault="00460E6F">
            <w:pPr>
              <w:pStyle w:val="TableParagraph"/>
              <w:ind w:left="76" w:right="67"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33" w:type="dxa"/>
            <w:gridSpan w:val="2"/>
          </w:tcPr>
          <w:p w14:paraId="030A6A25" w14:textId="77777777" w:rsidR="00192D51" w:rsidRDefault="00460E6F">
            <w:pPr>
              <w:pStyle w:val="TableParagraph"/>
              <w:spacing w:before="95"/>
              <w:ind w:left="652" w:right="355"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4196B395" w14:textId="77777777" w:rsidR="00192D51" w:rsidRDefault="00460E6F">
            <w:pPr>
              <w:pStyle w:val="TableParagraph"/>
              <w:spacing w:before="95"/>
              <w:ind w:left="22" w:right="10"/>
              <w:jc w:val="center"/>
              <w:rPr>
                <w:sz w:val="24"/>
              </w:rPr>
            </w:pPr>
            <w:r>
              <w:rPr>
                <w:spacing w:val="-5"/>
                <w:sz w:val="24"/>
              </w:rPr>
              <w:t>на</w:t>
            </w:r>
          </w:p>
          <w:p w14:paraId="4D742011" w14:textId="77777777" w:rsidR="00192D51" w:rsidRDefault="00460E6F">
            <w:pPr>
              <w:pStyle w:val="TableParagraph"/>
              <w:ind w:left="76" w:right="64"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974" w:type="dxa"/>
            <w:gridSpan w:val="2"/>
          </w:tcPr>
          <w:p w14:paraId="7AFEFAD9" w14:textId="77777777" w:rsidR="00192D51" w:rsidRDefault="00460E6F">
            <w:pPr>
              <w:pStyle w:val="TableParagraph"/>
              <w:spacing w:before="95"/>
              <w:ind w:left="624" w:right="32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22EA4C66" w14:textId="77777777" w:rsidR="00192D51" w:rsidRDefault="00192D51">
            <w:pPr>
              <w:rPr>
                <w:sz w:val="2"/>
                <w:szCs w:val="2"/>
              </w:rPr>
            </w:pPr>
          </w:p>
        </w:tc>
        <w:tc>
          <w:tcPr>
            <w:tcW w:w="1078" w:type="dxa"/>
            <w:vMerge/>
            <w:tcBorders>
              <w:top w:val="nil"/>
            </w:tcBorders>
          </w:tcPr>
          <w:p w14:paraId="11819862" w14:textId="77777777" w:rsidR="00192D51" w:rsidRDefault="00192D51">
            <w:pPr>
              <w:rPr>
                <w:sz w:val="2"/>
                <w:szCs w:val="2"/>
              </w:rPr>
            </w:pPr>
          </w:p>
        </w:tc>
      </w:tr>
      <w:tr w:rsidR="00192D51" w14:paraId="0BE91488" w14:textId="77777777">
        <w:trPr>
          <w:trHeight w:val="755"/>
        </w:trPr>
        <w:tc>
          <w:tcPr>
            <w:tcW w:w="1474" w:type="dxa"/>
            <w:vMerge/>
            <w:tcBorders>
              <w:top w:val="nil"/>
            </w:tcBorders>
          </w:tcPr>
          <w:p w14:paraId="5B1CE3DF" w14:textId="77777777" w:rsidR="00192D51" w:rsidRDefault="00192D51">
            <w:pPr>
              <w:rPr>
                <w:sz w:val="2"/>
                <w:szCs w:val="2"/>
              </w:rPr>
            </w:pPr>
          </w:p>
        </w:tc>
        <w:tc>
          <w:tcPr>
            <w:tcW w:w="1306" w:type="dxa"/>
            <w:vMerge/>
            <w:tcBorders>
              <w:top w:val="nil"/>
            </w:tcBorders>
          </w:tcPr>
          <w:p w14:paraId="7E5ED5D9" w14:textId="77777777" w:rsidR="00192D51" w:rsidRDefault="00192D51">
            <w:pPr>
              <w:rPr>
                <w:sz w:val="2"/>
                <w:szCs w:val="2"/>
              </w:rPr>
            </w:pPr>
          </w:p>
        </w:tc>
        <w:tc>
          <w:tcPr>
            <w:tcW w:w="1068" w:type="dxa"/>
          </w:tcPr>
          <w:p w14:paraId="173EDEFE" w14:textId="77777777" w:rsidR="00192D51" w:rsidRDefault="00460E6F">
            <w:pPr>
              <w:pStyle w:val="TableParagraph"/>
              <w:spacing w:before="95"/>
              <w:ind w:left="364" w:right="137" w:hanging="209"/>
              <w:rPr>
                <w:sz w:val="24"/>
              </w:rPr>
            </w:pPr>
            <w:r>
              <w:rPr>
                <w:spacing w:val="-2"/>
                <w:sz w:val="24"/>
              </w:rPr>
              <w:t xml:space="preserve">первый </w:t>
            </w:r>
            <w:r>
              <w:rPr>
                <w:spacing w:val="-4"/>
                <w:sz w:val="24"/>
              </w:rPr>
              <w:t>год</w:t>
            </w:r>
          </w:p>
        </w:tc>
        <w:tc>
          <w:tcPr>
            <w:tcW w:w="965" w:type="dxa"/>
          </w:tcPr>
          <w:p w14:paraId="61FD852C" w14:textId="77777777" w:rsidR="00192D51" w:rsidRDefault="00460E6F">
            <w:pPr>
              <w:pStyle w:val="TableParagraph"/>
              <w:spacing w:before="95"/>
              <w:ind w:left="312" w:right="113" w:hanging="185"/>
              <w:rPr>
                <w:sz w:val="24"/>
              </w:rPr>
            </w:pPr>
            <w:r>
              <w:rPr>
                <w:spacing w:val="-2"/>
                <w:sz w:val="24"/>
              </w:rPr>
              <w:t xml:space="preserve">второй </w:t>
            </w:r>
            <w:r>
              <w:rPr>
                <w:spacing w:val="-4"/>
                <w:sz w:val="24"/>
              </w:rPr>
              <w:t>год</w:t>
            </w:r>
          </w:p>
        </w:tc>
        <w:tc>
          <w:tcPr>
            <w:tcW w:w="1303" w:type="dxa"/>
            <w:vMerge/>
            <w:tcBorders>
              <w:top w:val="nil"/>
            </w:tcBorders>
          </w:tcPr>
          <w:p w14:paraId="55EACD16" w14:textId="77777777" w:rsidR="00192D51" w:rsidRDefault="00192D51">
            <w:pPr>
              <w:rPr>
                <w:sz w:val="2"/>
                <w:szCs w:val="2"/>
              </w:rPr>
            </w:pPr>
          </w:p>
        </w:tc>
        <w:tc>
          <w:tcPr>
            <w:tcW w:w="965" w:type="dxa"/>
          </w:tcPr>
          <w:p w14:paraId="2BCAB89C"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1009" w:type="dxa"/>
          </w:tcPr>
          <w:p w14:paraId="1B18F691" w14:textId="77777777" w:rsidR="00192D51" w:rsidRDefault="00460E6F">
            <w:pPr>
              <w:pStyle w:val="TableParagraph"/>
              <w:spacing w:before="95"/>
              <w:ind w:left="333" w:right="134" w:hanging="183"/>
              <w:rPr>
                <w:sz w:val="24"/>
              </w:rPr>
            </w:pPr>
            <w:r>
              <w:rPr>
                <w:spacing w:val="-2"/>
                <w:sz w:val="24"/>
              </w:rPr>
              <w:t xml:space="preserve">второй </w:t>
            </w:r>
            <w:r>
              <w:rPr>
                <w:spacing w:val="-4"/>
                <w:sz w:val="24"/>
              </w:rPr>
              <w:t>год</w:t>
            </w:r>
          </w:p>
        </w:tc>
        <w:tc>
          <w:tcPr>
            <w:tcW w:w="1985" w:type="dxa"/>
            <w:vMerge/>
            <w:tcBorders>
              <w:top w:val="nil"/>
            </w:tcBorders>
          </w:tcPr>
          <w:p w14:paraId="27B7CD81" w14:textId="77777777" w:rsidR="00192D51" w:rsidRDefault="00192D51">
            <w:pPr>
              <w:rPr>
                <w:sz w:val="2"/>
                <w:szCs w:val="2"/>
              </w:rPr>
            </w:pPr>
          </w:p>
        </w:tc>
        <w:tc>
          <w:tcPr>
            <w:tcW w:w="1078" w:type="dxa"/>
            <w:vMerge/>
            <w:tcBorders>
              <w:top w:val="nil"/>
            </w:tcBorders>
          </w:tcPr>
          <w:p w14:paraId="51538383" w14:textId="77777777" w:rsidR="00192D51" w:rsidRDefault="00192D51">
            <w:pPr>
              <w:rPr>
                <w:sz w:val="2"/>
                <w:szCs w:val="2"/>
              </w:rPr>
            </w:pPr>
          </w:p>
        </w:tc>
      </w:tr>
      <w:tr w:rsidR="00192D51" w14:paraId="5BF45067" w14:textId="77777777">
        <w:trPr>
          <w:trHeight w:val="481"/>
        </w:trPr>
        <w:tc>
          <w:tcPr>
            <w:tcW w:w="1474" w:type="dxa"/>
          </w:tcPr>
          <w:p w14:paraId="07C55404" w14:textId="77777777" w:rsidR="00192D51" w:rsidRDefault="00460E6F">
            <w:pPr>
              <w:pStyle w:val="TableParagraph"/>
              <w:spacing w:before="95"/>
              <w:ind w:left="11" w:right="1"/>
              <w:jc w:val="center"/>
              <w:rPr>
                <w:sz w:val="24"/>
              </w:rPr>
            </w:pPr>
            <w:r>
              <w:rPr>
                <w:spacing w:val="-10"/>
                <w:sz w:val="24"/>
              </w:rPr>
              <w:t>1</w:t>
            </w:r>
          </w:p>
        </w:tc>
        <w:tc>
          <w:tcPr>
            <w:tcW w:w="1306" w:type="dxa"/>
          </w:tcPr>
          <w:p w14:paraId="3834D02E" w14:textId="77777777" w:rsidR="00192D51" w:rsidRDefault="00460E6F">
            <w:pPr>
              <w:pStyle w:val="TableParagraph"/>
              <w:spacing w:before="95"/>
              <w:ind w:left="9"/>
              <w:jc w:val="center"/>
              <w:rPr>
                <w:sz w:val="24"/>
              </w:rPr>
            </w:pPr>
            <w:r>
              <w:rPr>
                <w:spacing w:val="-10"/>
                <w:sz w:val="24"/>
              </w:rPr>
              <w:t>2</w:t>
            </w:r>
          </w:p>
        </w:tc>
        <w:tc>
          <w:tcPr>
            <w:tcW w:w="1068" w:type="dxa"/>
          </w:tcPr>
          <w:p w14:paraId="5D234D6D" w14:textId="77777777" w:rsidR="00192D51" w:rsidRDefault="00460E6F">
            <w:pPr>
              <w:pStyle w:val="TableParagraph"/>
              <w:spacing w:before="95"/>
              <w:ind w:left="12" w:right="1"/>
              <w:jc w:val="center"/>
              <w:rPr>
                <w:sz w:val="24"/>
              </w:rPr>
            </w:pPr>
            <w:r>
              <w:rPr>
                <w:spacing w:val="-10"/>
                <w:sz w:val="24"/>
              </w:rPr>
              <w:t>3</w:t>
            </w:r>
          </w:p>
        </w:tc>
        <w:tc>
          <w:tcPr>
            <w:tcW w:w="965" w:type="dxa"/>
          </w:tcPr>
          <w:p w14:paraId="2E5E2AD6" w14:textId="77777777" w:rsidR="00192D51" w:rsidRDefault="00460E6F">
            <w:pPr>
              <w:pStyle w:val="TableParagraph"/>
              <w:spacing w:before="95"/>
              <w:ind w:left="16" w:right="7"/>
              <w:jc w:val="center"/>
              <w:rPr>
                <w:sz w:val="24"/>
              </w:rPr>
            </w:pPr>
            <w:r>
              <w:rPr>
                <w:spacing w:val="-10"/>
                <w:sz w:val="24"/>
              </w:rPr>
              <w:t>4</w:t>
            </w:r>
          </w:p>
        </w:tc>
        <w:tc>
          <w:tcPr>
            <w:tcW w:w="1303" w:type="dxa"/>
          </w:tcPr>
          <w:p w14:paraId="6D9E1E38" w14:textId="77777777" w:rsidR="00192D51" w:rsidRDefault="00460E6F">
            <w:pPr>
              <w:pStyle w:val="TableParagraph"/>
              <w:spacing w:before="95"/>
              <w:ind w:left="22" w:right="10"/>
              <w:jc w:val="center"/>
              <w:rPr>
                <w:sz w:val="24"/>
              </w:rPr>
            </w:pPr>
            <w:r>
              <w:rPr>
                <w:spacing w:val="-10"/>
                <w:sz w:val="24"/>
              </w:rPr>
              <w:t>5</w:t>
            </w:r>
          </w:p>
        </w:tc>
        <w:tc>
          <w:tcPr>
            <w:tcW w:w="965" w:type="dxa"/>
          </w:tcPr>
          <w:p w14:paraId="65FA3950" w14:textId="77777777" w:rsidR="00192D51" w:rsidRDefault="00460E6F">
            <w:pPr>
              <w:pStyle w:val="TableParagraph"/>
              <w:spacing w:before="95"/>
              <w:ind w:left="16" w:right="7"/>
              <w:jc w:val="center"/>
              <w:rPr>
                <w:sz w:val="24"/>
              </w:rPr>
            </w:pPr>
            <w:r>
              <w:rPr>
                <w:spacing w:val="-10"/>
                <w:sz w:val="24"/>
              </w:rPr>
              <w:t>6</w:t>
            </w:r>
          </w:p>
        </w:tc>
        <w:tc>
          <w:tcPr>
            <w:tcW w:w="1009" w:type="dxa"/>
          </w:tcPr>
          <w:p w14:paraId="4B758C5A" w14:textId="77777777" w:rsidR="00192D51" w:rsidRDefault="00460E6F">
            <w:pPr>
              <w:pStyle w:val="TableParagraph"/>
              <w:spacing w:before="95"/>
              <w:ind w:left="10" w:right="1"/>
              <w:jc w:val="center"/>
              <w:rPr>
                <w:sz w:val="24"/>
              </w:rPr>
            </w:pPr>
            <w:r>
              <w:rPr>
                <w:spacing w:val="-10"/>
                <w:sz w:val="24"/>
              </w:rPr>
              <w:t>7</w:t>
            </w:r>
          </w:p>
        </w:tc>
        <w:tc>
          <w:tcPr>
            <w:tcW w:w="1985" w:type="dxa"/>
          </w:tcPr>
          <w:p w14:paraId="77962DD0" w14:textId="77777777" w:rsidR="00192D51" w:rsidRDefault="00460E6F">
            <w:pPr>
              <w:pStyle w:val="TableParagraph"/>
              <w:spacing w:before="95"/>
              <w:ind w:left="10" w:right="5"/>
              <w:jc w:val="center"/>
              <w:rPr>
                <w:sz w:val="24"/>
              </w:rPr>
            </w:pPr>
            <w:r>
              <w:rPr>
                <w:spacing w:val="-10"/>
                <w:sz w:val="24"/>
              </w:rPr>
              <w:t>8</w:t>
            </w:r>
          </w:p>
        </w:tc>
        <w:tc>
          <w:tcPr>
            <w:tcW w:w="1078" w:type="dxa"/>
          </w:tcPr>
          <w:p w14:paraId="57686B96" w14:textId="77777777" w:rsidR="00192D51" w:rsidRDefault="00460E6F">
            <w:pPr>
              <w:pStyle w:val="TableParagraph"/>
              <w:spacing w:before="95"/>
              <w:ind w:left="12" w:right="7"/>
              <w:jc w:val="center"/>
              <w:rPr>
                <w:sz w:val="24"/>
              </w:rPr>
            </w:pPr>
            <w:r>
              <w:rPr>
                <w:spacing w:val="-10"/>
                <w:sz w:val="24"/>
              </w:rPr>
              <w:t>9</w:t>
            </w:r>
          </w:p>
        </w:tc>
      </w:tr>
      <w:tr w:rsidR="00192D51" w14:paraId="0B436662" w14:textId="77777777">
        <w:trPr>
          <w:trHeight w:val="480"/>
        </w:trPr>
        <w:tc>
          <w:tcPr>
            <w:tcW w:w="1474" w:type="dxa"/>
          </w:tcPr>
          <w:p w14:paraId="46BD635F" w14:textId="77777777" w:rsidR="00192D51" w:rsidRDefault="00192D51">
            <w:pPr>
              <w:pStyle w:val="TableParagraph"/>
            </w:pPr>
          </w:p>
        </w:tc>
        <w:tc>
          <w:tcPr>
            <w:tcW w:w="1306" w:type="dxa"/>
          </w:tcPr>
          <w:p w14:paraId="6A9A1930" w14:textId="77777777" w:rsidR="00192D51" w:rsidRDefault="00192D51">
            <w:pPr>
              <w:pStyle w:val="TableParagraph"/>
            </w:pPr>
          </w:p>
        </w:tc>
        <w:tc>
          <w:tcPr>
            <w:tcW w:w="1068" w:type="dxa"/>
          </w:tcPr>
          <w:p w14:paraId="34C532EF" w14:textId="77777777" w:rsidR="00192D51" w:rsidRDefault="00192D51">
            <w:pPr>
              <w:pStyle w:val="TableParagraph"/>
            </w:pPr>
          </w:p>
        </w:tc>
        <w:tc>
          <w:tcPr>
            <w:tcW w:w="965" w:type="dxa"/>
          </w:tcPr>
          <w:p w14:paraId="0C3FD544" w14:textId="77777777" w:rsidR="00192D51" w:rsidRDefault="00192D51">
            <w:pPr>
              <w:pStyle w:val="TableParagraph"/>
            </w:pPr>
          </w:p>
        </w:tc>
        <w:tc>
          <w:tcPr>
            <w:tcW w:w="1303" w:type="dxa"/>
          </w:tcPr>
          <w:p w14:paraId="07E54E66" w14:textId="77777777" w:rsidR="00192D51" w:rsidRDefault="00192D51">
            <w:pPr>
              <w:pStyle w:val="TableParagraph"/>
            </w:pPr>
          </w:p>
        </w:tc>
        <w:tc>
          <w:tcPr>
            <w:tcW w:w="965" w:type="dxa"/>
          </w:tcPr>
          <w:p w14:paraId="02FD577B" w14:textId="77777777" w:rsidR="00192D51" w:rsidRDefault="00192D51">
            <w:pPr>
              <w:pStyle w:val="TableParagraph"/>
            </w:pPr>
          </w:p>
        </w:tc>
        <w:tc>
          <w:tcPr>
            <w:tcW w:w="1009" w:type="dxa"/>
          </w:tcPr>
          <w:p w14:paraId="4C11B48B" w14:textId="77777777" w:rsidR="00192D51" w:rsidRDefault="00192D51">
            <w:pPr>
              <w:pStyle w:val="TableParagraph"/>
            </w:pPr>
          </w:p>
        </w:tc>
        <w:tc>
          <w:tcPr>
            <w:tcW w:w="1985" w:type="dxa"/>
          </w:tcPr>
          <w:p w14:paraId="5E480E71" w14:textId="77777777" w:rsidR="00192D51" w:rsidRDefault="00192D51">
            <w:pPr>
              <w:pStyle w:val="TableParagraph"/>
            </w:pPr>
          </w:p>
        </w:tc>
        <w:tc>
          <w:tcPr>
            <w:tcW w:w="1078" w:type="dxa"/>
          </w:tcPr>
          <w:p w14:paraId="0D5EDCA5" w14:textId="77777777" w:rsidR="00192D51" w:rsidRDefault="00192D51">
            <w:pPr>
              <w:pStyle w:val="TableParagraph"/>
            </w:pPr>
          </w:p>
        </w:tc>
      </w:tr>
    </w:tbl>
    <w:p w14:paraId="33BB792C" w14:textId="77777777" w:rsidR="00192D51" w:rsidRDefault="00192D51">
      <w:pPr>
        <w:pStyle w:val="TableParagraph"/>
        <w:sectPr w:rsidR="00192D51">
          <w:pgSz w:w="16840" w:h="11910" w:orient="landscape"/>
          <w:pgMar w:top="1340" w:right="992" w:bottom="280" w:left="1275" w:header="720" w:footer="720" w:gutter="0"/>
          <w:cols w:space="720"/>
        </w:sectPr>
      </w:pPr>
    </w:p>
    <w:p w14:paraId="3A244FF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7146B594" w14:textId="77777777">
        <w:trPr>
          <w:trHeight w:val="479"/>
        </w:trPr>
        <w:tc>
          <w:tcPr>
            <w:tcW w:w="1474" w:type="dxa"/>
          </w:tcPr>
          <w:p w14:paraId="1E1CC5C5" w14:textId="77777777" w:rsidR="00192D51" w:rsidRDefault="00460E6F">
            <w:pPr>
              <w:pStyle w:val="TableParagraph"/>
              <w:spacing w:before="92"/>
              <w:ind w:left="62"/>
              <w:rPr>
                <w:sz w:val="24"/>
              </w:rPr>
            </w:pPr>
            <w:r>
              <w:rPr>
                <w:spacing w:val="-2"/>
                <w:sz w:val="24"/>
              </w:rPr>
              <w:t>Итого</w:t>
            </w:r>
          </w:p>
        </w:tc>
        <w:tc>
          <w:tcPr>
            <w:tcW w:w="1306" w:type="dxa"/>
          </w:tcPr>
          <w:p w14:paraId="50DBE6E4" w14:textId="77777777" w:rsidR="00192D51" w:rsidRDefault="00192D51">
            <w:pPr>
              <w:pStyle w:val="TableParagraph"/>
            </w:pPr>
          </w:p>
        </w:tc>
        <w:tc>
          <w:tcPr>
            <w:tcW w:w="1068" w:type="dxa"/>
          </w:tcPr>
          <w:p w14:paraId="1F3587E1" w14:textId="77777777" w:rsidR="00192D51" w:rsidRDefault="00192D51">
            <w:pPr>
              <w:pStyle w:val="TableParagraph"/>
            </w:pPr>
          </w:p>
        </w:tc>
        <w:tc>
          <w:tcPr>
            <w:tcW w:w="965" w:type="dxa"/>
          </w:tcPr>
          <w:p w14:paraId="63AA8E6A" w14:textId="77777777" w:rsidR="00192D51" w:rsidRDefault="00192D51">
            <w:pPr>
              <w:pStyle w:val="TableParagraph"/>
            </w:pPr>
          </w:p>
        </w:tc>
        <w:tc>
          <w:tcPr>
            <w:tcW w:w="1303" w:type="dxa"/>
          </w:tcPr>
          <w:p w14:paraId="212663E2" w14:textId="77777777" w:rsidR="00192D51" w:rsidRDefault="00192D51">
            <w:pPr>
              <w:pStyle w:val="TableParagraph"/>
            </w:pPr>
          </w:p>
        </w:tc>
        <w:tc>
          <w:tcPr>
            <w:tcW w:w="965" w:type="dxa"/>
          </w:tcPr>
          <w:p w14:paraId="58D293BE" w14:textId="77777777" w:rsidR="00192D51" w:rsidRDefault="00192D51">
            <w:pPr>
              <w:pStyle w:val="TableParagraph"/>
            </w:pPr>
          </w:p>
        </w:tc>
        <w:tc>
          <w:tcPr>
            <w:tcW w:w="1009" w:type="dxa"/>
          </w:tcPr>
          <w:p w14:paraId="217AB42C" w14:textId="77777777" w:rsidR="00192D51" w:rsidRDefault="00192D51">
            <w:pPr>
              <w:pStyle w:val="TableParagraph"/>
            </w:pPr>
          </w:p>
        </w:tc>
        <w:tc>
          <w:tcPr>
            <w:tcW w:w="1985" w:type="dxa"/>
          </w:tcPr>
          <w:p w14:paraId="7B5EAEC8" w14:textId="77777777" w:rsidR="00192D51" w:rsidRDefault="00192D51">
            <w:pPr>
              <w:pStyle w:val="TableParagraph"/>
            </w:pPr>
          </w:p>
        </w:tc>
        <w:tc>
          <w:tcPr>
            <w:tcW w:w="1078" w:type="dxa"/>
            <w:tcBorders>
              <w:bottom w:val="nil"/>
              <w:right w:val="nil"/>
            </w:tcBorders>
          </w:tcPr>
          <w:p w14:paraId="7A6434B3" w14:textId="77777777" w:rsidR="00192D51" w:rsidRDefault="00192D51">
            <w:pPr>
              <w:pStyle w:val="TableParagraph"/>
            </w:pPr>
          </w:p>
        </w:tc>
      </w:tr>
    </w:tbl>
    <w:p w14:paraId="40B0E707" w14:textId="77777777" w:rsidR="00192D51" w:rsidRDefault="00192D51">
      <w:pPr>
        <w:pStyle w:val="a3"/>
        <w:ind w:left="0"/>
        <w:jc w:val="left"/>
        <w:rPr>
          <w:rFonts w:ascii="Courier New"/>
          <w:sz w:val="20"/>
        </w:rPr>
      </w:pPr>
    </w:p>
    <w:p w14:paraId="5D9BBF8C" w14:textId="77777777" w:rsidR="00192D51" w:rsidRDefault="00192D51">
      <w:pPr>
        <w:pStyle w:val="a3"/>
        <w:spacing w:before="86"/>
        <w:ind w:left="0"/>
        <w:jc w:val="left"/>
        <w:rPr>
          <w:rFonts w:ascii="Courier New"/>
          <w:sz w:val="20"/>
        </w:rPr>
      </w:pPr>
    </w:p>
    <w:p w14:paraId="3B104D0E" w14:textId="77777777" w:rsidR="00192D51" w:rsidRDefault="00460E6F">
      <w:pPr>
        <w:ind w:left="1725"/>
        <w:rPr>
          <w:rFonts w:ascii="Courier New" w:hAnsi="Courier New"/>
          <w:sz w:val="20"/>
        </w:rPr>
      </w:pPr>
      <w:r>
        <w:rPr>
          <w:rFonts w:ascii="Courier New" w:hAnsi="Courier New"/>
          <w:sz w:val="20"/>
        </w:rPr>
        <w:t>1.4.</w:t>
      </w:r>
      <w:r>
        <w:rPr>
          <w:rFonts w:ascii="Courier New" w:hAnsi="Courier New"/>
          <w:spacing w:val="-12"/>
          <w:sz w:val="20"/>
        </w:rPr>
        <w:t xml:space="preserve"> </w:t>
      </w:r>
      <w:r>
        <w:rPr>
          <w:rFonts w:ascii="Courier New" w:hAnsi="Courier New"/>
          <w:sz w:val="20"/>
        </w:rPr>
        <w:t>Неиспользованные</w:t>
      </w:r>
      <w:r>
        <w:rPr>
          <w:rFonts w:ascii="Courier New" w:hAnsi="Courier New"/>
          <w:spacing w:val="-12"/>
          <w:sz w:val="20"/>
        </w:rPr>
        <w:t xml:space="preserve"> </w:t>
      </w: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B68DAD7"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1586"/>
        <w:gridCol w:w="1149"/>
        <w:gridCol w:w="1152"/>
        <w:gridCol w:w="1528"/>
        <w:gridCol w:w="1152"/>
        <w:gridCol w:w="1149"/>
        <w:gridCol w:w="1586"/>
        <w:gridCol w:w="907"/>
      </w:tblGrid>
      <w:tr w:rsidR="00192D51" w14:paraId="49003E45" w14:textId="77777777">
        <w:trPr>
          <w:trHeight w:val="480"/>
        </w:trPr>
        <w:tc>
          <w:tcPr>
            <w:tcW w:w="898" w:type="dxa"/>
            <w:vMerge w:val="restart"/>
          </w:tcPr>
          <w:p w14:paraId="00A05243" w14:textId="77777777" w:rsidR="00192D51" w:rsidRDefault="00460E6F">
            <w:pPr>
              <w:pStyle w:val="TableParagraph"/>
              <w:spacing w:before="95"/>
              <w:ind w:left="79" w:right="67" w:hanging="4"/>
              <w:jc w:val="center"/>
              <w:rPr>
                <w:sz w:val="24"/>
              </w:rPr>
            </w:pPr>
            <w:r>
              <w:rPr>
                <w:sz w:val="24"/>
              </w:rPr>
              <w:t>Код</w:t>
            </w:r>
            <w:r>
              <w:rPr>
                <w:spacing w:val="-5"/>
                <w:sz w:val="24"/>
              </w:rPr>
              <w:t xml:space="preserve"> </w:t>
            </w:r>
            <w:r>
              <w:rPr>
                <w:sz w:val="24"/>
              </w:rPr>
              <w:t xml:space="preserve">по БК и </w:t>
            </w:r>
            <w:proofErr w:type="spellStart"/>
            <w:r>
              <w:rPr>
                <w:spacing w:val="-2"/>
                <w:sz w:val="24"/>
              </w:rPr>
              <w:t>дополн</w:t>
            </w:r>
            <w:proofErr w:type="spellEnd"/>
            <w:r>
              <w:rPr>
                <w:spacing w:val="-2"/>
                <w:sz w:val="24"/>
              </w:rPr>
              <w:t xml:space="preserve"> </w:t>
            </w:r>
            <w:proofErr w:type="spellStart"/>
            <w:r>
              <w:rPr>
                <w:spacing w:val="-2"/>
                <w:sz w:val="24"/>
              </w:rPr>
              <w:t>ительн</w:t>
            </w:r>
            <w:proofErr w:type="spellEnd"/>
            <w:r>
              <w:rPr>
                <w:spacing w:val="-2"/>
                <w:sz w:val="24"/>
              </w:rPr>
              <w:t xml:space="preserve"> </w:t>
            </w:r>
            <w:r>
              <w:rPr>
                <w:spacing w:val="-6"/>
                <w:sz w:val="24"/>
              </w:rPr>
              <w:t>ой</w:t>
            </w:r>
          </w:p>
          <w:p w14:paraId="21807409" w14:textId="77777777" w:rsidR="00192D51" w:rsidRDefault="00460E6F">
            <w:pPr>
              <w:pStyle w:val="TableParagraph"/>
              <w:ind w:left="67" w:right="55" w:hanging="5"/>
              <w:jc w:val="center"/>
              <w:rPr>
                <w:sz w:val="24"/>
              </w:rPr>
            </w:pPr>
            <w:proofErr w:type="spellStart"/>
            <w:r>
              <w:rPr>
                <w:spacing w:val="-2"/>
                <w:sz w:val="24"/>
              </w:rPr>
              <w:t>класси</w:t>
            </w:r>
            <w:proofErr w:type="spellEnd"/>
            <w:r>
              <w:rPr>
                <w:spacing w:val="-2"/>
                <w:sz w:val="24"/>
              </w:rPr>
              <w:t xml:space="preserve"> </w:t>
            </w:r>
            <w:proofErr w:type="spellStart"/>
            <w:r>
              <w:rPr>
                <w:spacing w:val="-2"/>
                <w:sz w:val="24"/>
              </w:rPr>
              <w:t>фикаци</w:t>
            </w:r>
            <w:proofErr w:type="spellEnd"/>
            <w:r>
              <w:rPr>
                <w:spacing w:val="-2"/>
                <w:sz w:val="24"/>
              </w:rPr>
              <w:t xml:space="preserve"> </w:t>
            </w:r>
            <w:r>
              <w:rPr>
                <w:spacing w:val="-10"/>
                <w:sz w:val="24"/>
              </w:rPr>
              <w:t>и</w:t>
            </w:r>
          </w:p>
        </w:tc>
        <w:tc>
          <w:tcPr>
            <w:tcW w:w="3887" w:type="dxa"/>
            <w:gridSpan w:val="3"/>
          </w:tcPr>
          <w:p w14:paraId="57F050BD" w14:textId="77777777" w:rsidR="00192D51" w:rsidRDefault="00460E6F">
            <w:pPr>
              <w:pStyle w:val="TableParagraph"/>
              <w:spacing w:before="95"/>
              <w:ind w:left="614"/>
              <w:rPr>
                <w:sz w:val="24"/>
              </w:rPr>
            </w:pPr>
            <w:r>
              <w:rPr>
                <w:sz w:val="24"/>
              </w:rPr>
              <w:t>Бюджетные</w:t>
            </w:r>
            <w:r>
              <w:rPr>
                <w:spacing w:val="-4"/>
                <w:sz w:val="24"/>
              </w:rPr>
              <w:t xml:space="preserve"> </w:t>
            </w:r>
            <w:r>
              <w:rPr>
                <w:spacing w:val="-2"/>
                <w:sz w:val="24"/>
              </w:rPr>
              <w:t>ассигнования</w:t>
            </w:r>
          </w:p>
        </w:tc>
        <w:tc>
          <w:tcPr>
            <w:tcW w:w="3829" w:type="dxa"/>
            <w:gridSpan w:val="3"/>
          </w:tcPr>
          <w:p w14:paraId="39565557" w14:textId="77777777" w:rsidR="00192D51" w:rsidRDefault="00460E6F">
            <w:pPr>
              <w:pStyle w:val="TableParagraph"/>
              <w:spacing w:before="95"/>
              <w:ind w:left="171"/>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586" w:type="dxa"/>
            <w:vMerge w:val="restart"/>
          </w:tcPr>
          <w:p w14:paraId="4014B157" w14:textId="77777777" w:rsidR="00192D51" w:rsidRDefault="00460E6F">
            <w:pPr>
              <w:pStyle w:val="TableParagraph"/>
              <w:spacing w:before="95"/>
              <w:ind w:left="22"/>
              <w:jc w:val="center"/>
              <w:rPr>
                <w:sz w:val="24"/>
              </w:rPr>
            </w:pPr>
            <w:r>
              <w:rPr>
                <w:spacing w:val="-2"/>
                <w:sz w:val="24"/>
              </w:rPr>
              <w:t xml:space="preserve">Предельные объемы </w:t>
            </w:r>
            <w:proofErr w:type="spellStart"/>
            <w:r>
              <w:rPr>
                <w:spacing w:val="-2"/>
                <w:sz w:val="24"/>
              </w:rPr>
              <w:t>финансирова</w:t>
            </w:r>
            <w:proofErr w:type="spellEnd"/>
            <w:r>
              <w:rPr>
                <w:spacing w:val="-2"/>
                <w:sz w:val="24"/>
              </w:rPr>
              <w:t xml:space="preserve"> </w:t>
            </w:r>
            <w:proofErr w:type="spellStart"/>
            <w:r>
              <w:rPr>
                <w:spacing w:val="-4"/>
                <w:sz w:val="24"/>
              </w:rPr>
              <w:t>ния</w:t>
            </w:r>
            <w:proofErr w:type="spellEnd"/>
          </w:p>
          <w:p w14:paraId="74E41C10" w14:textId="77777777" w:rsidR="00192D51" w:rsidRDefault="00460E6F">
            <w:pPr>
              <w:pStyle w:val="TableParagraph"/>
              <w:ind w:left="68" w:right="47"/>
              <w:jc w:val="center"/>
              <w:rPr>
                <w:sz w:val="24"/>
              </w:rPr>
            </w:pPr>
            <w:r>
              <w:rPr>
                <w:sz w:val="24"/>
              </w:rPr>
              <w:t>(при</w:t>
            </w:r>
            <w:r>
              <w:rPr>
                <w:spacing w:val="-15"/>
                <w:sz w:val="24"/>
              </w:rPr>
              <w:t xml:space="preserve"> </w:t>
            </w:r>
            <w:r>
              <w:rPr>
                <w:sz w:val="24"/>
              </w:rPr>
              <w:t>наличии) (раздел 1.2.1 гр. 8 - раздел 2 гр. 12)</w:t>
            </w:r>
          </w:p>
        </w:tc>
        <w:tc>
          <w:tcPr>
            <w:tcW w:w="907" w:type="dxa"/>
            <w:vMerge w:val="restart"/>
          </w:tcPr>
          <w:p w14:paraId="6E157A43" w14:textId="77777777" w:rsidR="00192D51" w:rsidRDefault="00460E6F">
            <w:pPr>
              <w:pStyle w:val="TableParagraph"/>
              <w:spacing w:before="95"/>
              <w:ind w:left="162" w:right="90" w:hanging="46"/>
              <w:rPr>
                <w:sz w:val="24"/>
              </w:rPr>
            </w:pPr>
            <w:r>
              <w:rPr>
                <w:spacing w:val="-2"/>
                <w:sz w:val="24"/>
              </w:rPr>
              <w:t xml:space="preserve">Приме </w:t>
            </w:r>
            <w:proofErr w:type="spellStart"/>
            <w:r>
              <w:rPr>
                <w:spacing w:val="-4"/>
                <w:sz w:val="24"/>
              </w:rPr>
              <w:t>чание</w:t>
            </w:r>
            <w:proofErr w:type="spellEnd"/>
          </w:p>
        </w:tc>
      </w:tr>
      <w:tr w:rsidR="00192D51" w14:paraId="4FD27C49" w14:textId="77777777">
        <w:trPr>
          <w:trHeight w:val="479"/>
        </w:trPr>
        <w:tc>
          <w:tcPr>
            <w:tcW w:w="898" w:type="dxa"/>
            <w:vMerge/>
            <w:tcBorders>
              <w:top w:val="nil"/>
            </w:tcBorders>
          </w:tcPr>
          <w:p w14:paraId="2961C67E" w14:textId="77777777" w:rsidR="00192D51" w:rsidRDefault="00192D51">
            <w:pPr>
              <w:rPr>
                <w:sz w:val="2"/>
                <w:szCs w:val="2"/>
              </w:rPr>
            </w:pPr>
          </w:p>
        </w:tc>
        <w:tc>
          <w:tcPr>
            <w:tcW w:w="1586" w:type="dxa"/>
            <w:vMerge w:val="restart"/>
          </w:tcPr>
          <w:p w14:paraId="2708990E" w14:textId="77777777" w:rsidR="00192D51" w:rsidRDefault="00460E6F">
            <w:pPr>
              <w:pStyle w:val="TableParagraph"/>
              <w:spacing w:before="95"/>
              <w:ind w:left="153" w:right="143" w:firstLine="48"/>
              <w:jc w:val="both"/>
              <w:rPr>
                <w:sz w:val="24"/>
              </w:rPr>
            </w:pPr>
            <w:r>
              <w:rPr>
                <w:sz w:val="24"/>
              </w:rPr>
              <w:t xml:space="preserve">на текущий </w:t>
            </w:r>
            <w:r>
              <w:rPr>
                <w:spacing w:val="-2"/>
                <w:sz w:val="24"/>
              </w:rPr>
              <w:t xml:space="preserve">финансовый </w:t>
            </w:r>
            <w:r>
              <w:rPr>
                <w:sz w:val="24"/>
              </w:rPr>
              <w:t>год (раздел</w:t>
            </w:r>
          </w:p>
          <w:p w14:paraId="0FE47A4B" w14:textId="77777777" w:rsidR="00192D51" w:rsidRDefault="00460E6F">
            <w:pPr>
              <w:pStyle w:val="TableParagraph"/>
              <w:ind w:left="225"/>
              <w:jc w:val="both"/>
              <w:rPr>
                <w:sz w:val="24"/>
              </w:rPr>
            </w:pPr>
            <w:r>
              <w:rPr>
                <w:sz w:val="24"/>
              </w:rPr>
              <w:t>1.2.1 гр. 2</w:t>
            </w:r>
            <w:r>
              <w:rPr>
                <w:spacing w:val="-1"/>
                <w:sz w:val="24"/>
              </w:rPr>
              <w:t xml:space="preserve"> </w:t>
            </w:r>
            <w:r>
              <w:rPr>
                <w:spacing w:val="-10"/>
                <w:sz w:val="24"/>
              </w:rPr>
              <w:t>-</w:t>
            </w:r>
          </w:p>
          <w:p w14:paraId="4B34384E" w14:textId="77777777" w:rsidR="00192D51" w:rsidRDefault="00460E6F">
            <w:pPr>
              <w:pStyle w:val="TableParagraph"/>
              <w:ind w:left="69"/>
              <w:jc w:val="both"/>
              <w:rPr>
                <w:sz w:val="24"/>
              </w:rPr>
            </w:pP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2)</w:t>
            </w:r>
          </w:p>
        </w:tc>
        <w:tc>
          <w:tcPr>
            <w:tcW w:w="2301" w:type="dxa"/>
            <w:gridSpan w:val="2"/>
          </w:tcPr>
          <w:p w14:paraId="2D60F6DB" w14:textId="77777777" w:rsidR="00192D51" w:rsidRDefault="00460E6F">
            <w:pPr>
              <w:pStyle w:val="TableParagraph"/>
              <w:spacing w:before="95"/>
              <w:ind w:left="10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28" w:type="dxa"/>
            <w:vMerge w:val="restart"/>
          </w:tcPr>
          <w:p w14:paraId="7BEB0652" w14:textId="77777777" w:rsidR="00192D51" w:rsidRDefault="00460E6F">
            <w:pPr>
              <w:pStyle w:val="TableParagraph"/>
              <w:spacing w:before="95"/>
              <w:ind w:left="123" w:right="114" w:firstLine="48"/>
              <w:jc w:val="both"/>
              <w:rPr>
                <w:sz w:val="24"/>
              </w:rPr>
            </w:pPr>
            <w:r>
              <w:rPr>
                <w:sz w:val="24"/>
              </w:rPr>
              <w:t xml:space="preserve">на текущий </w:t>
            </w:r>
            <w:r>
              <w:rPr>
                <w:spacing w:val="-2"/>
                <w:sz w:val="24"/>
              </w:rPr>
              <w:t xml:space="preserve">финансовый </w:t>
            </w:r>
            <w:r>
              <w:rPr>
                <w:sz w:val="24"/>
              </w:rPr>
              <w:t>год (раздел</w:t>
            </w:r>
          </w:p>
          <w:p w14:paraId="025E8508" w14:textId="77777777" w:rsidR="00192D51" w:rsidRDefault="00460E6F">
            <w:pPr>
              <w:pStyle w:val="TableParagraph"/>
              <w:ind w:left="195"/>
              <w:jc w:val="both"/>
              <w:rPr>
                <w:sz w:val="24"/>
              </w:rPr>
            </w:pPr>
            <w:r>
              <w:rPr>
                <w:sz w:val="24"/>
              </w:rPr>
              <w:t>1.2.1 гр. 5</w:t>
            </w:r>
            <w:r>
              <w:rPr>
                <w:spacing w:val="-1"/>
                <w:sz w:val="24"/>
              </w:rPr>
              <w:t xml:space="preserve"> </w:t>
            </w:r>
            <w:r>
              <w:rPr>
                <w:spacing w:val="-10"/>
                <w:sz w:val="24"/>
              </w:rPr>
              <w:t>-</w:t>
            </w:r>
          </w:p>
          <w:p w14:paraId="7F224684" w14:textId="77777777" w:rsidR="00192D51" w:rsidRDefault="00460E6F">
            <w:pPr>
              <w:pStyle w:val="TableParagraph"/>
              <w:ind w:left="20" w:right="12"/>
              <w:jc w:val="center"/>
              <w:rPr>
                <w:sz w:val="24"/>
              </w:rPr>
            </w:pPr>
            <w:r>
              <w:rPr>
                <w:sz w:val="24"/>
              </w:rPr>
              <w:t>раздел</w:t>
            </w:r>
            <w:r>
              <w:rPr>
                <w:spacing w:val="-3"/>
                <w:sz w:val="24"/>
              </w:rPr>
              <w:t xml:space="preserve"> </w:t>
            </w:r>
            <w:r>
              <w:rPr>
                <w:sz w:val="24"/>
              </w:rPr>
              <w:t>2</w:t>
            </w:r>
            <w:r>
              <w:rPr>
                <w:spacing w:val="-1"/>
                <w:sz w:val="24"/>
              </w:rPr>
              <w:t xml:space="preserve"> </w:t>
            </w:r>
            <w:r>
              <w:rPr>
                <w:spacing w:val="-5"/>
                <w:sz w:val="24"/>
              </w:rPr>
              <w:t>гр.</w:t>
            </w:r>
          </w:p>
          <w:p w14:paraId="60F82226" w14:textId="77777777" w:rsidR="00192D51" w:rsidRDefault="00460E6F">
            <w:pPr>
              <w:pStyle w:val="TableParagraph"/>
              <w:ind w:left="20" w:right="11"/>
              <w:jc w:val="center"/>
              <w:rPr>
                <w:sz w:val="24"/>
              </w:rPr>
            </w:pPr>
            <w:r>
              <w:rPr>
                <w:spacing w:val="-5"/>
                <w:sz w:val="24"/>
              </w:rPr>
              <w:t>2)</w:t>
            </w:r>
          </w:p>
        </w:tc>
        <w:tc>
          <w:tcPr>
            <w:tcW w:w="2301" w:type="dxa"/>
            <w:gridSpan w:val="2"/>
          </w:tcPr>
          <w:p w14:paraId="2A4307D0" w14:textId="77777777" w:rsidR="00192D51" w:rsidRDefault="00460E6F">
            <w:pPr>
              <w:pStyle w:val="TableParagraph"/>
              <w:spacing w:before="95"/>
              <w:ind w:left="10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86" w:type="dxa"/>
            <w:vMerge/>
            <w:tcBorders>
              <w:top w:val="nil"/>
            </w:tcBorders>
          </w:tcPr>
          <w:p w14:paraId="688F81A3" w14:textId="77777777" w:rsidR="00192D51" w:rsidRDefault="00192D51">
            <w:pPr>
              <w:rPr>
                <w:sz w:val="2"/>
                <w:szCs w:val="2"/>
              </w:rPr>
            </w:pPr>
          </w:p>
        </w:tc>
        <w:tc>
          <w:tcPr>
            <w:tcW w:w="907" w:type="dxa"/>
            <w:vMerge/>
            <w:tcBorders>
              <w:top w:val="nil"/>
            </w:tcBorders>
          </w:tcPr>
          <w:p w14:paraId="646D4A91" w14:textId="77777777" w:rsidR="00192D51" w:rsidRDefault="00192D51">
            <w:pPr>
              <w:rPr>
                <w:sz w:val="2"/>
                <w:szCs w:val="2"/>
              </w:rPr>
            </w:pPr>
          </w:p>
        </w:tc>
      </w:tr>
      <w:tr w:rsidR="00192D51" w14:paraId="0D3175F5" w14:textId="77777777">
        <w:trPr>
          <w:trHeight w:val="1860"/>
        </w:trPr>
        <w:tc>
          <w:tcPr>
            <w:tcW w:w="898" w:type="dxa"/>
            <w:vMerge/>
            <w:tcBorders>
              <w:top w:val="nil"/>
            </w:tcBorders>
          </w:tcPr>
          <w:p w14:paraId="58F6CDAA" w14:textId="77777777" w:rsidR="00192D51" w:rsidRDefault="00192D51">
            <w:pPr>
              <w:rPr>
                <w:sz w:val="2"/>
                <w:szCs w:val="2"/>
              </w:rPr>
            </w:pPr>
          </w:p>
        </w:tc>
        <w:tc>
          <w:tcPr>
            <w:tcW w:w="1586" w:type="dxa"/>
            <w:vMerge/>
            <w:tcBorders>
              <w:top w:val="nil"/>
            </w:tcBorders>
          </w:tcPr>
          <w:p w14:paraId="0F3CE819" w14:textId="77777777" w:rsidR="00192D51" w:rsidRDefault="00192D51">
            <w:pPr>
              <w:rPr>
                <w:sz w:val="2"/>
                <w:szCs w:val="2"/>
              </w:rPr>
            </w:pPr>
          </w:p>
        </w:tc>
        <w:tc>
          <w:tcPr>
            <w:tcW w:w="1149" w:type="dxa"/>
          </w:tcPr>
          <w:p w14:paraId="2EA0CBCB" w14:textId="77777777" w:rsidR="00192D51" w:rsidRDefault="00460E6F">
            <w:pPr>
              <w:pStyle w:val="TableParagraph"/>
              <w:spacing w:before="95"/>
              <w:ind w:left="405" w:right="182" w:hanging="209"/>
              <w:rPr>
                <w:sz w:val="24"/>
              </w:rPr>
            </w:pPr>
            <w:r>
              <w:rPr>
                <w:spacing w:val="-2"/>
                <w:sz w:val="24"/>
              </w:rPr>
              <w:t xml:space="preserve">первый </w:t>
            </w:r>
            <w:r>
              <w:rPr>
                <w:spacing w:val="-4"/>
                <w:sz w:val="24"/>
              </w:rPr>
              <w:t>год</w:t>
            </w:r>
          </w:p>
          <w:p w14:paraId="69B6F3E0" w14:textId="77777777" w:rsidR="00192D51" w:rsidRDefault="00460E6F">
            <w:pPr>
              <w:pStyle w:val="TableParagraph"/>
              <w:ind w:left="201"/>
              <w:rPr>
                <w:sz w:val="24"/>
              </w:rPr>
            </w:pPr>
            <w:r>
              <w:rPr>
                <w:spacing w:val="-2"/>
                <w:sz w:val="24"/>
              </w:rPr>
              <w:t>(раздел</w:t>
            </w:r>
          </w:p>
          <w:p w14:paraId="2AB6BD01" w14:textId="77777777" w:rsidR="00192D51" w:rsidRDefault="00460E6F">
            <w:pPr>
              <w:pStyle w:val="TableParagraph"/>
              <w:ind w:left="77"/>
              <w:rPr>
                <w:sz w:val="24"/>
              </w:rPr>
            </w:pPr>
            <w:r>
              <w:rPr>
                <w:sz w:val="24"/>
              </w:rPr>
              <w:t xml:space="preserve">1.2.1 гр. </w:t>
            </w:r>
            <w:r>
              <w:rPr>
                <w:spacing w:val="-10"/>
                <w:sz w:val="24"/>
              </w:rPr>
              <w:t>3</w:t>
            </w:r>
          </w:p>
          <w:p w14:paraId="3F7DA708"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27DA550" w14:textId="77777777" w:rsidR="00192D51" w:rsidRDefault="00460E6F">
            <w:pPr>
              <w:pStyle w:val="TableParagraph"/>
              <w:ind w:left="14"/>
              <w:jc w:val="center"/>
              <w:rPr>
                <w:sz w:val="24"/>
              </w:rPr>
            </w:pPr>
            <w:r>
              <w:rPr>
                <w:sz w:val="24"/>
              </w:rPr>
              <w:t xml:space="preserve">гр. </w:t>
            </w:r>
            <w:r>
              <w:rPr>
                <w:spacing w:val="-5"/>
                <w:sz w:val="24"/>
              </w:rPr>
              <w:t>3)</w:t>
            </w:r>
          </w:p>
        </w:tc>
        <w:tc>
          <w:tcPr>
            <w:tcW w:w="1152" w:type="dxa"/>
          </w:tcPr>
          <w:p w14:paraId="393BCBE0" w14:textId="77777777" w:rsidR="00192D51" w:rsidRDefault="00460E6F">
            <w:pPr>
              <w:pStyle w:val="TableParagraph"/>
              <w:spacing w:before="95"/>
              <w:ind w:left="407" w:right="206" w:hanging="186"/>
              <w:rPr>
                <w:sz w:val="24"/>
              </w:rPr>
            </w:pPr>
            <w:r>
              <w:rPr>
                <w:spacing w:val="-2"/>
                <w:sz w:val="24"/>
              </w:rPr>
              <w:t xml:space="preserve">второй </w:t>
            </w:r>
            <w:r>
              <w:rPr>
                <w:spacing w:val="-4"/>
                <w:sz w:val="24"/>
              </w:rPr>
              <w:t>год</w:t>
            </w:r>
          </w:p>
          <w:p w14:paraId="460913BC" w14:textId="77777777" w:rsidR="00192D51" w:rsidRDefault="00460E6F">
            <w:pPr>
              <w:pStyle w:val="TableParagraph"/>
              <w:ind w:left="202"/>
              <w:rPr>
                <w:sz w:val="24"/>
              </w:rPr>
            </w:pPr>
            <w:r>
              <w:rPr>
                <w:spacing w:val="-2"/>
                <w:sz w:val="24"/>
              </w:rPr>
              <w:t>(раздел</w:t>
            </w:r>
          </w:p>
          <w:p w14:paraId="6546F873" w14:textId="77777777" w:rsidR="00192D51" w:rsidRDefault="00460E6F">
            <w:pPr>
              <w:pStyle w:val="TableParagraph"/>
              <w:ind w:left="77"/>
              <w:rPr>
                <w:sz w:val="24"/>
              </w:rPr>
            </w:pPr>
            <w:r>
              <w:rPr>
                <w:sz w:val="24"/>
              </w:rPr>
              <w:t xml:space="preserve">1.2.1 гр. </w:t>
            </w:r>
            <w:r>
              <w:rPr>
                <w:spacing w:val="-10"/>
                <w:sz w:val="24"/>
              </w:rPr>
              <w:t>5</w:t>
            </w:r>
          </w:p>
          <w:p w14:paraId="6EB635DB" w14:textId="77777777" w:rsidR="00192D51" w:rsidRDefault="00460E6F">
            <w:pPr>
              <w:pStyle w:val="TableParagraph"/>
              <w:ind w:left="15" w:right="4"/>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F3D09D8" w14:textId="77777777" w:rsidR="00192D51" w:rsidRDefault="00460E6F">
            <w:pPr>
              <w:pStyle w:val="TableParagraph"/>
              <w:ind w:left="15" w:right="2"/>
              <w:jc w:val="center"/>
              <w:rPr>
                <w:sz w:val="24"/>
              </w:rPr>
            </w:pPr>
            <w:r>
              <w:rPr>
                <w:sz w:val="24"/>
              </w:rPr>
              <w:t xml:space="preserve">гр. </w:t>
            </w:r>
            <w:r>
              <w:rPr>
                <w:spacing w:val="-5"/>
                <w:sz w:val="24"/>
              </w:rPr>
              <w:t>4)</w:t>
            </w:r>
          </w:p>
        </w:tc>
        <w:tc>
          <w:tcPr>
            <w:tcW w:w="1528" w:type="dxa"/>
            <w:vMerge/>
            <w:tcBorders>
              <w:top w:val="nil"/>
            </w:tcBorders>
          </w:tcPr>
          <w:p w14:paraId="43AF83E7" w14:textId="77777777" w:rsidR="00192D51" w:rsidRDefault="00192D51">
            <w:pPr>
              <w:rPr>
                <w:sz w:val="2"/>
                <w:szCs w:val="2"/>
              </w:rPr>
            </w:pPr>
          </w:p>
        </w:tc>
        <w:tc>
          <w:tcPr>
            <w:tcW w:w="1152" w:type="dxa"/>
          </w:tcPr>
          <w:p w14:paraId="3F6405FE" w14:textId="77777777" w:rsidR="00192D51" w:rsidRDefault="00460E6F">
            <w:pPr>
              <w:pStyle w:val="TableParagraph"/>
              <w:spacing w:before="95"/>
              <w:ind w:left="407" w:right="183" w:hanging="209"/>
              <w:rPr>
                <w:sz w:val="24"/>
              </w:rPr>
            </w:pPr>
            <w:r>
              <w:rPr>
                <w:spacing w:val="-2"/>
                <w:sz w:val="24"/>
              </w:rPr>
              <w:t xml:space="preserve">первый </w:t>
            </w:r>
            <w:r>
              <w:rPr>
                <w:spacing w:val="-4"/>
                <w:sz w:val="24"/>
              </w:rPr>
              <w:t>год</w:t>
            </w:r>
          </w:p>
          <w:p w14:paraId="7B46A947" w14:textId="77777777" w:rsidR="00192D51" w:rsidRDefault="00460E6F">
            <w:pPr>
              <w:pStyle w:val="TableParagraph"/>
              <w:ind w:left="203"/>
              <w:rPr>
                <w:sz w:val="24"/>
              </w:rPr>
            </w:pPr>
            <w:r>
              <w:rPr>
                <w:spacing w:val="-2"/>
                <w:sz w:val="24"/>
              </w:rPr>
              <w:t>(раздел</w:t>
            </w:r>
          </w:p>
          <w:p w14:paraId="60D8F7FC" w14:textId="77777777" w:rsidR="00192D51" w:rsidRDefault="00460E6F">
            <w:pPr>
              <w:pStyle w:val="TableParagraph"/>
              <w:ind w:left="79"/>
              <w:rPr>
                <w:sz w:val="24"/>
              </w:rPr>
            </w:pPr>
            <w:r>
              <w:rPr>
                <w:sz w:val="24"/>
              </w:rPr>
              <w:t xml:space="preserve">1.2.1 гр. </w:t>
            </w:r>
            <w:r>
              <w:rPr>
                <w:spacing w:val="-10"/>
                <w:sz w:val="24"/>
              </w:rPr>
              <w:t>8</w:t>
            </w:r>
          </w:p>
          <w:p w14:paraId="7EAE6DA9" w14:textId="77777777" w:rsidR="00192D51" w:rsidRDefault="00460E6F">
            <w:pPr>
              <w:pStyle w:val="TableParagraph"/>
              <w:ind w:left="15"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04B1FAE9" w14:textId="77777777" w:rsidR="00192D51" w:rsidRDefault="00460E6F">
            <w:pPr>
              <w:pStyle w:val="TableParagraph"/>
              <w:ind w:left="15"/>
              <w:jc w:val="center"/>
              <w:rPr>
                <w:sz w:val="24"/>
              </w:rPr>
            </w:pPr>
            <w:r>
              <w:rPr>
                <w:sz w:val="24"/>
              </w:rPr>
              <w:t xml:space="preserve">гр. </w:t>
            </w:r>
            <w:r>
              <w:rPr>
                <w:spacing w:val="-5"/>
                <w:sz w:val="24"/>
              </w:rPr>
              <w:t>3)</w:t>
            </w:r>
          </w:p>
        </w:tc>
        <w:tc>
          <w:tcPr>
            <w:tcW w:w="1149" w:type="dxa"/>
          </w:tcPr>
          <w:p w14:paraId="3AF382B4" w14:textId="77777777" w:rsidR="00192D51" w:rsidRDefault="00460E6F">
            <w:pPr>
              <w:pStyle w:val="TableParagraph"/>
              <w:spacing w:before="95"/>
              <w:ind w:left="405" w:right="204" w:hanging="185"/>
              <w:rPr>
                <w:sz w:val="24"/>
              </w:rPr>
            </w:pPr>
            <w:r>
              <w:rPr>
                <w:spacing w:val="-2"/>
                <w:sz w:val="24"/>
              </w:rPr>
              <w:t xml:space="preserve">второй </w:t>
            </w:r>
            <w:r>
              <w:rPr>
                <w:spacing w:val="-4"/>
                <w:sz w:val="24"/>
              </w:rPr>
              <w:t>год</w:t>
            </w:r>
          </w:p>
          <w:p w14:paraId="2AEA06DD" w14:textId="77777777" w:rsidR="00192D51" w:rsidRDefault="00460E6F">
            <w:pPr>
              <w:pStyle w:val="TableParagraph"/>
              <w:ind w:left="201"/>
              <w:rPr>
                <w:sz w:val="24"/>
              </w:rPr>
            </w:pPr>
            <w:r>
              <w:rPr>
                <w:spacing w:val="-2"/>
                <w:sz w:val="24"/>
              </w:rPr>
              <w:t>(раздел</w:t>
            </w:r>
          </w:p>
          <w:p w14:paraId="6F160D18" w14:textId="77777777" w:rsidR="00192D51" w:rsidRDefault="00460E6F">
            <w:pPr>
              <w:pStyle w:val="TableParagraph"/>
              <w:ind w:left="77"/>
              <w:rPr>
                <w:sz w:val="24"/>
              </w:rPr>
            </w:pPr>
            <w:r>
              <w:rPr>
                <w:sz w:val="24"/>
              </w:rPr>
              <w:t xml:space="preserve">1.2.1 гр. </w:t>
            </w:r>
            <w:r>
              <w:rPr>
                <w:spacing w:val="-10"/>
                <w:sz w:val="24"/>
              </w:rPr>
              <w:t>9</w:t>
            </w:r>
          </w:p>
          <w:p w14:paraId="3C01567E"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1A5FF485" w14:textId="77777777" w:rsidR="00192D51" w:rsidRDefault="00460E6F">
            <w:pPr>
              <w:pStyle w:val="TableParagraph"/>
              <w:ind w:left="14"/>
              <w:jc w:val="center"/>
              <w:rPr>
                <w:sz w:val="24"/>
              </w:rPr>
            </w:pPr>
            <w:r>
              <w:rPr>
                <w:sz w:val="24"/>
              </w:rPr>
              <w:t xml:space="preserve">гр. </w:t>
            </w:r>
            <w:r>
              <w:rPr>
                <w:spacing w:val="-5"/>
                <w:sz w:val="24"/>
              </w:rPr>
              <w:t>4)</w:t>
            </w:r>
          </w:p>
        </w:tc>
        <w:tc>
          <w:tcPr>
            <w:tcW w:w="1586" w:type="dxa"/>
            <w:vMerge/>
            <w:tcBorders>
              <w:top w:val="nil"/>
            </w:tcBorders>
          </w:tcPr>
          <w:p w14:paraId="6E345680" w14:textId="77777777" w:rsidR="00192D51" w:rsidRDefault="00192D51">
            <w:pPr>
              <w:rPr>
                <w:sz w:val="2"/>
                <w:szCs w:val="2"/>
              </w:rPr>
            </w:pPr>
          </w:p>
        </w:tc>
        <w:tc>
          <w:tcPr>
            <w:tcW w:w="907" w:type="dxa"/>
            <w:vMerge/>
            <w:tcBorders>
              <w:top w:val="nil"/>
            </w:tcBorders>
          </w:tcPr>
          <w:p w14:paraId="68E75193" w14:textId="77777777" w:rsidR="00192D51" w:rsidRDefault="00192D51">
            <w:pPr>
              <w:rPr>
                <w:sz w:val="2"/>
                <w:szCs w:val="2"/>
              </w:rPr>
            </w:pPr>
          </w:p>
        </w:tc>
      </w:tr>
      <w:tr w:rsidR="00192D51" w14:paraId="786901D4" w14:textId="77777777">
        <w:trPr>
          <w:trHeight w:val="479"/>
        </w:trPr>
        <w:tc>
          <w:tcPr>
            <w:tcW w:w="898" w:type="dxa"/>
          </w:tcPr>
          <w:p w14:paraId="3D86EDA7" w14:textId="77777777" w:rsidR="00192D51" w:rsidRDefault="00460E6F">
            <w:pPr>
              <w:pStyle w:val="TableParagraph"/>
              <w:spacing w:before="95"/>
              <w:ind w:left="10"/>
              <w:jc w:val="center"/>
              <w:rPr>
                <w:sz w:val="24"/>
              </w:rPr>
            </w:pPr>
            <w:r>
              <w:rPr>
                <w:spacing w:val="-10"/>
                <w:sz w:val="24"/>
              </w:rPr>
              <w:t>1</w:t>
            </w:r>
          </w:p>
        </w:tc>
        <w:tc>
          <w:tcPr>
            <w:tcW w:w="1586" w:type="dxa"/>
          </w:tcPr>
          <w:p w14:paraId="7C57FB9A" w14:textId="77777777" w:rsidR="00192D51" w:rsidRDefault="00460E6F">
            <w:pPr>
              <w:pStyle w:val="TableParagraph"/>
              <w:spacing w:before="95"/>
              <w:ind w:left="22" w:right="10"/>
              <w:jc w:val="center"/>
              <w:rPr>
                <w:sz w:val="24"/>
              </w:rPr>
            </w:pPr>
            <w:r>
              <w:rPr>
                <w:spacing w:val="-10"/>
                <w:sz w:val="24"/>
              </w:rPr>
              <w:t>2</w:t>
            </w:r>
          </w:p>
        </w:tc>
        <w:tc>
          <w:tcPr>
            <w:tcW w:w="1149" w:type="dxa"/>
          </w:tcPr>
          <w:p w14:paraId="565C3E47" w14:textId="77777777" w:rsidR="00192D51" w:rsidRDefault="00460E6F">
            <w:pPr>
              <w:pStyle w:val="TableParagraph"/>
              <w:spacing w:before="95"/>
              <w:ind w:left="14" w:right="1"/>
              <w:jc w:val="center"/>
              <w:rPr>
                <w:sz w:val="24"/>
              </w:rPr>
            </w:pPr>
            <w:r>
              <w:rPr>
                <w:spacing w:val="-10"/>
                <w:sz w:val="24"/>
              </w:rPr>
              <w:t>3</w:t>
            </w:r>
          </w:p>
        </w:tc>
        <w:tc>
          <w:tcPr>
            <w:tcW w:w="1152" w:type="dxa"/>
          </w:tcPr>
          <w:p w14:paraId="2BCE0309" w14:textId="77777777" w:rsidR="00192D51" w:rsidRDefault="00460E6F">
            <w:pPr>
              <w:pStyle w:val="TableParagraph"/>
              <w:spacing w:before="95"/>
              <w:ind w:left="15" w:right="3"/>
              <w:jc w:val="center"/>
              <w:rPr>
                <w:sz w:val="24"/>
              </w:rPr>
            </w:pPr>
            <w:r>
              <w:rPr>
                <w:spacing w:val="-10"/>
                <w:sz w:val="24"/>
              </w:rPr>
              <w:t>4</w:t>
            </w:r>
          </w:p>
        </w:tc>
        <w:tc>
          <w:tcPr>
            <w:tcW w:w="1528" w:type="dxa"/>
          </w:tcPr>
          <w:p w14:paraId="19573090" w14:textId="77777777" w:rsidR="00192D51" w:rsidRDefault="00460E6F">
            <w:pPr>
              <w:pStyle w:val="TableParagraph"/>
              <w:spacing w:before="95"/>
              <w:ind w:left="20" w:right="9"/>
              <w:jc w:val="center"/>
              <w:rPr>
                <w:sz w:val="24"/>
              </w:rPr>
            </w:pPr>
            <w:r>
              <w:rPr>
                <w:spacing w:val="-10"/>
                <w:sz w:val="24"/>
              </w:rPr>
              <w:t>5</w:t>
            </w:r>
          </w:p>
        </w:tc>
        <w:tc>
          <w:tcPr>
            <w:tcW w:w="1152" w:type="dxa"/>
          </w:tcPr>
          <w:p w14:paraId="40EEB1F2" w14:textId="77777777" w:rsidR="00192D51" w:rsidRDefault="00460E6F">
            <w:pPr>
              <w:pStyle w:val="TableParagraph"/>
              <w:spacing w:before="95"/>
              <w:ind w:left="15" w:right="1"/>
              <w:jc w:val="center"/>
              <w:rPr>
                <w:sz w:val="24"/>
              </w:rPr>
            </w:pPr>
            <w:r>
              <w:rPr>
                <w:spacing w:val="-10"/>
                <w:sz w:val="24"/>
              </w:rPr>
              <w:t>6</w:t>
            </w:r>
          </w:p>
        </w:tc>
        <w:tc>
          <w:tcPr>
            <w:tcW w:w="1149" w:type="dxa"/>
          </w:tcPr>
          <w:p w14:paraId="202D5C25" w14:textId="77777777" w:rsidR="00192D51" w:rsidRDefault="00460E6F">
            <w:pPr>
              <w:pStyle w:val="TableParagraph"/>
              <w:spacing w:before="95"/>
              <w:ind w:left="14" w:right="1"/>
              <w:jc w:val="center"/>
              <w:rPr>
                <w:sz w:val="24"/>
              </w:rPr>
            </w:pPr>
            <w:r>
              <w:rPr>
                <w:spacing w:val="-10"/>
                <w:sz w:val="24"/>
              </w:rPr>
              <w:t>7</w:t>
            </w:r>
          </w:p>
        </w:tc>
        <w:tc>
          <w:tcPr>
            <w:tcW w:w="1586" w:type="dxa"/>
          </w:tcPr>
          <w:p w14:paraId="0734B902" w14:textId="77777777" w:rsidR="00192D51" w:rsidRDefault="00460E6F">
            <w:pPr>
              <w:pStyle w:val="TableParagraph"/>
              <w:spacing w:before="95"/>
              <w:ind w:left="22" w:right="3"/>
              <w:jc w:val="center"/>
              <w:rPr>
                <w:sz w:val="24"/>
              </w:rPr>
            </w:pPr>
            <w:r>
              <w:rPr>
                <w:spacing w:val="-10"/>
                <w:sz w:val="24"/>
              </w:rPr>
              <w:t>8</w:t>
            </w:r>
          </w:p>
        </w:tc>
        <w:tc>
          <w:tcPr>
            <w:tcW w:w="907" w:type="dxa"/>
          </w:tcPr>
          <w:p w14:paraId="0CAA32BC" w14:textId="77777777" w:rsidR="00192D51" w:rsidRDefault="00460E6F">
            <w:pPr>
              <w:pStyle w:val="TableParagraph"/>
              <w:spacing w:before="95"/>
              <w:ind w:left="45" w:right="28"/>
              <w:jc w:val="center"/>
              <w:rPr>
                <w:sz w:val="24"/>
              </w:rPr>
            </w:pPr>
            <w:r>
              <w:rPr>
                <w:spacing w:val="-10"/>
                <w:sz w:val="24"/>
              </w:rPr>
              <w:t>9</w:t>
            </w:r>
          </w:p>
        </w:tc>
      </w:tr>
      <w:tr w:rsidR="00192D51" w14:paraId="5670D179" w14:textId="77777777">
        <w:trPr>
          <w:trHeight w:val="482"/>
        </w:trPr>
        <w:tc>
          <w:tcPr>
            <w:tcW w:w="898" w:type="dxa"/>
          </w:tcPr>
          <w:p w14:paraId="6F78104F" w14:textId="77777777" w:rsidR="00192D51" w:rsidRDefault="00192D51">
            <w:pPr>
              <w:pStyle w:val="TableParagraph"/>
            </w:pPr>
          </w:p>
        </w:tc>
        <w:tc>
          <w:tcPr>
            <w:tcW w:w="1586" w:type="dxa"/>
          </w:tcPr>
          <w:p w14:paraId="6C168EEC" w14:textId="77777777" w:rsidR="00192D51" w:rsidRDefault="00192D51">
            <w:pPr>
              <w:pStyle w:val="TableParagraph"/>
            </w:pPr>
          </w:p>
        </w:tc>
        <w:tc>
          <w:tcPr>
            <w:tcW w:w="1149" w:type="dxa"/>
          </w:tcPr>
          <w:p w14:paraId="3875E70D" w14:textId="77777777" w:rsidR="00192D51" w:rsidRDefault="00192D51">
            <w:pPr>
              <w:pStyle w:val="TableParagraph"/>
            </w:pPr>
          </w:p>
        </w:tc>
        <w:tc>
          <w:tcPr>
            <w:tcW w:w="1152" w:type="dxa"/>
          </w:tcPr>
          <w:p w14:paraId="1E2DA62E" w14:textId="77777777" w:rsidR="00192D51" w:rsidRDefault="00192D51">
            <w:pPr>
              <w:pStyle w:val="TableParagraph"/>
            </w:pPr>
          </w:p>
        </w:tc>
        <w:tc>
          <w:tcPr>
            <w:tcW w:w="1528" w:type="dxa"/>
          </w:tcPr>
          <w:p w14:paraId="584CFEFD" w14:textId="77777777" w:rsidR="00192D51" w:rsidRDefault="00192D51">
            <w:pPr>
              <w:pStyle w:val="TableParagraph"/>
            </w:pPr>
          </w:p>
        </w:tc>
        <w:tc>
          <w:tcPr>
            <w:tcW w:w="1152" w:type="dxa"/>
          </w:tcPr>
          <w:p w14:paraId="1CDF064E" w14:textId="77777777" w:rsidR="00192D51" w:rsidRDefault="00192D51">
            <w:pPr>
              <w:pStyle w:val="TableParagraph"/>
            </w:pPr>
          </w:p>
        </w:tc>
        <w:tc>
          <w:tcPr>
            <w:tcW w:w="1149" w:type="dxa"/>
          </w:tcPr>
          <w:p w14:paraId="3301A25F" w14:textId="77777777" w:rsidR="00192D51" w:rsidRDefault="00192D51">
            <w:pPr>
              <w:pStyle w:val="TableParagraph"/>
            </w:pPr>
          </w:p>
        </w:tc>
        <w:tc>
          <w:tcPr>
            <w:tcW w:w="1586" w:type="dxa"/>
          </w:tcPr>
          <w:p w14:paraId="60BEEDA7" w14:textId="77777777" w:rsidR="00192D51" w:rsidRDefault="00192D51">
            <w:pPr>
              <w:pStyle w:val="TableParagraph"/>
            </w:pPr>
          </w:p>
        </w:tc>
        <w:tc>
          <w:tcPr>
            <w:tcW w:w="907" w:type="dxa"/>
          </w:tcPr>
          <w:p w14:paraId="17B00307" w14:textId="77777777" w:rsidR="00192D51" w:rsidRDefault="00192D51">
            <w:pPr>
              <w:pStyle w:val="TableParagraph"/>
            </w:pPr>
          </w:p>
        </w:tc>
      </w:tr>
      <w:tr w:rsidR="00192D51" w14:paraId="5625806F" w14:textId="77777777">
        <w:trPr>
          <w:trHeight w:val="479"/>
        </w:trPr>
        <w:tc>
          <w:tcPr>
            <w:tcW w:w="898" w:type="dxa"/>
          </w:tcPr>
          <w:p w14:paraId="4120F60F" w14:textId="77777777" w:rsidR="00192D51" w:rsidRDefault="00192D51">
            <w:pPr>
              <w:pStyle w:val="TableParagraph"/>
            </w:pPr>
          </w:p>
        </w:tc>
        <w:tc>
          <w:tcPr>
            <w:tcW w:w="1586" w:type="dxa"/>
          </w:tcPr>
          <w:p w14:paraId="288C74E4" w14:textId="77777777" w:rsidR="00192D51" w:rsidRDefault="00192D51">
            <w:pPr>
              <w:pStyle w:val="TableParagraph"/>
            </w:pPr>
          </w:p>
        </w:tc>
        <w:tc>
          <w:tcPr>
            <w:tcW w:w="1149" w:type="dxa"/>
          </w:tcPr>
          <w:p w14:paraId="2F6D27B2" w14:textId="77777777" w:rsidR="00192D51" w:rsidRDefault="00192D51">
            <w:pPr>
              <w:pStyle w:val="TableParagraph"/>
            </w:pPr>
          </w:p>
        </w:tc>
        <w:tc>
          <w:tcPr>
            <w:tcW w:w="1152" w:type="dxa"/>
          </w:tcPr>
          <w:p w14:paraId="09989B7A" w14:textId="77777777" w:rsidR="00192D51" w:rsidRDefault="00192D51">
            <w:pPr>
              <w:pStyle w:val="TableParagraph"/>
            </w:pPr>
          </w:p>
        </w:tc>
        <w:tc>
          <w:tcPr>
            <w:tcW w:w="1528" w:type="dxa"/>
          </w:tcPr>
          <w:p w14:paraId="3E91598F" w14:textId="77777777" w:rsidR="00192D51" w:rsidRDefault="00192D51">
            <w:pPr>
              <w:pStyle w:val="TableParagraph"/>
            </w:pPr>
          </w:p>
        </w:tc>
        <w:tc>
          <w:tcPr>
            <w:tcW w:w="1152" w:type="dxa"/>
          </w:tcPr>
          <w:p w14:paraId="69258C4D" w14:textId="77777777" w:rsidR="00192D51" w:rsidRDefault="00192D51">
            <w:pPr>
              <w:pStyle w:val="TableParagraph"/>
            </w:pPr>
          </w:p>
        </w:tc>
        <w:tc>
          <w:tcPr>
            <w:tcW w:w="1149" w:type="dxa"/>
          </w:tcPr>
          <w:p w14:paraId="60845F81" w14:textId="77777777" w:rsidR="00192D51" w:rsidRDefault="00192D51">
            <w:pPr>
              <w:pStyle w:val="TableParagraph"/>
            </w:pPr>
          </w:p>
        </w:tc>
        <w:tc>
          <w:tcPr>
            <w:tcW w:w="1586" w:type="dxa"/>
          </w:tcPr>
          <w:p w14:paraId="5150C987" w14:textId="77777777" w:rsidR="00192D51" w:rsidRDefault="00192D51">
            <w:pPr>
              <w:pStyle w:val="TableParagraph"/>
            </w:pPr>
          </w:p>
        </w:tc>
        <w:tc>
          <w:tcPr>
            <w:tcW w:w="907" w:type="dxa"/>
          </w:tcPr>
          <w:p w14:paraId="23502EF0" w14:textId="77777777" w:rsidR="00192D51" w:rsidRDefault="00192D51">
            <w:pPr>
              <w:pStyle w:val="TableParagraph"/>
            </w:pPr>
          </w:p>
        </w:tc>
      </w:tr>
      <w:tr w:rsidR="00192D51" w14:paraId="5336DE89" w14:textId="77777777">
        <w:trPr>
          <w:trHeight w:val="480"/>
        </w:trPr>
        <w:tc>
          <w:tcPr>
            <w:tcW w:w="898" w:type="dxa"/>
          </w:tcPr>
          <w:p w14:paraId="77BCF498" w14:textId="77777777" w:rsidR="00192D51" w:rsidRDefault="00192D51">
            <w:pPr>
              <w:pStyle w:val="TableParagraph"/>
            </w:pPr>
          </w:p>
        </w:tc>
        <w:tc>
          <w:tcPr>
            <w:tcW w:w="1586" w:type="dxa"/>
          </w:tcPr>
          <w:p w14:paraId="270055FE" w14:textId="77777777" w:rsidR="00192D51" w:rsidRDefault="00192D51">
            <w:pPr>
              <w:pStyle w:val="TableParagraph"/>
            </w:pPr>
          </w:p>
        </w:tc>
        <w:tc>
          <w:tcPr>
            <w:tcW w:w="1149" w:type="dxa"/>
          </w:tcPr>
          <w:p w14:paraId="52EFC4F8" w14:textId="77777777" w:rsidR="00192D51" w:rsidRDefault="00192D51">
            <w:pPr>
              <w:pStyle w:val="TableParagraph"/>
            </w:pPr>
          </w:p>
        </w:tc>
        <w:tc>
          <w:tcPr>
            <w:tcW w:w="1152" w:type="dxa"/>
          </w:tcPr>
          <w:p w14:paraId="536433D0" w14:textId="77777777" w:rsidR="00192D51" w:rsidRDefault="00192D51">
            <w:pPr>
              <w:pStyle w:val="TableParagraph"/>
            </w:pPr>
          </w:p>
        </w:tc>
        <w:tc>
          <w:tcPr>
            <w:tcW w:w="1528" w:type="dxa"/>
          </w:tcPr>
          <w:p w14:paraId="4624849C" w14:textId="77777777" w:rsidR="00192D51" w:rsidRDefault="00192D51">
            <w:pPr>
              <w:pStyle w:val="TableParagraph"/>
            </w:pPr>
          </w:p>
        </w:tc>
        <w:tc>
          <w:tcPr>
            <w:tcW w:w="1152" w:type="dxa"/>
          </w:tcPr>
          <w:p w14:paraId="02002A8B" w14:textId="77777777" w:rsidR="00192D51" w:rsidRDefault="00192D51">
            <w:pPr>
              <w:pStyle w:val="TableParagraph"/>
            </w:pPr>
          </w:p>
        </w:tc>
        <w:tc>
          <w:tcPr>
            <w:tcW w:w="1149" w:type="dxa"/>
          </w:tcPr>
          <w:p w14:paraId="5B6CD01D" w14:textId="77777777" w:rsidR="00192D51" w:rsidRDefault="00192D51">
            <w:pPr>
              <w:pStyle w:val="TableParagraph"/>
            </w:pPr>
          </w:p>
        </w:tc>
        <w:tc>
          <w:tcPr>
            <w:tcW w:w="1586" w:type="dxa"/>
          </w:tcPr>
          <w:p w14:paraId="7878DC86" w14:textId="77777777" w:rsidR="00192D51" w:rsidRDefault="00192D51">
            <w:pPr>
              <w:pStyle w:val="TableParagraph"/>
            </w:pPr>
          </w:p>
        </w:tc>
        <w:tc>
          <w:tcPr>
            <w:tcW w:w="907" w:type="dxa"/>
          </w:tcPr>
          <w:p w14:paraId="4FB0F86A" w14:textId="77777777" w:rsidR="00192D51" w:rsidRDefault="00192D51">
            <w:pPr>
              <w:pStyle w:val="TableParagraph"/>
            </w:pPr>
          </w:p>
        </w:tc>
      </w:tr>
      <w:tr w:rsidR="00192D51" w14:paraId="50C1BE44" w14:textId="77777777">
        <w:trPr>
          <w:trHeight w:val="479"/>
        </w:trPr>
        <w:tc>
          <w:tcPr>
            <w:tcW w:w="898" w:type="dxa"/>
          </w:tcPr>
          <w:p w14:paraId="7B041A6A" w14:textId="77777777" w:rsidR="00192D51" w:rsidRDefault="00460E6F">
            <w:pPr>
              <w:pStyle w:val="TableParagraph"/>
              <w:spacing w:before="95"/>
              <w:ind w:left="62"/>
              <w:rPr>
                <w:sz w:val="24"/>
              </w:rPr>
            </w:pPr>
            <w:r>
              <w:rPr>
                <w:spacing w:val="-2"/>
                <w:sz w:val="24"/>
              </w:rPr>
              <w:t>Итого</w:t>
            </w:r>
          </w:p>
        </w:tc>
        <w:tc>
          <w:tcPr>
            <w:tcW w:w="1586" w:type="dxa"/>
          </w:tcPr>
          <w:p w14:paraId="67763CE1" w14:textId="77777777" w:rsidR="00192D51" w:rsidRDefault="00192D51">
            <w:pPr>
              <w:pStyle w:val="TableParagraph"/>
            </w:pPr>
          </w:p>
        </w:tc>
        <w:tc>
          <w:tcPr>
            <w:tcW w:w="1149" w:type="dxa"/>
          </w:tcPr>
          <w:p w14:paraId="3E0A84FD" w14:textId="77777777" w:rsidR="00192D51" w:rsidRDefault="00192D51">
            <w:pPr>
              <w:pStyle w:val="TableParagraph"/>
            </w:pPr>
          </w:p>
        </w:tc>
        <w:tc>
          <w:tcPr>
            <w:tcW w:w="1152" w:type="dxa"/>
          </w:tcPr>
          <w:p w14:paraId="349CC46A" w14:textId="77777777" w:rsidR="00192D51" w:rsidRDefault="00192D51">
            <w:pPr>
              <w:pStyle w:val="TableParagraph"/>
            </w:pPr>
          </w:p>
        </w:tc>
        <w:tc>
          <w:tcPr>
            <w:tcW w:w="1528" w:type="dxa"/>
          </w:tcPr>
          <w:p w14:paraId="7D27DC90" w14:textId="77777777" w:rsidR="00192D51" w:rsidRDefault="00192D51">
            <w:pPr>
              <w:pStyle w:val="TableParagraph"/>
            </w:pPr>
          </w:p>
        </w:tc>
        <w:tc>
          <w:tcPr>
            <w:tcW w:w="1152" w:type="dxa"/>
          </w:tcPr>
          <w:p w14:paraId="7D457A24" w14:textId="77777777" w:rsidR="00192D51" w:rsidRDefault="00192D51">
            <w:pPr>
              <w:pStyle w:val="TableParagraph"/>
            </w:pPr>
          </w:p>
        </w:tc>
        <w:tc>
          <w:tcPr>
            <w:tcW w:w="1149" w:type="dxa"/>
          </w:tcPr>
          <w:p w14:paraId="6D6BC4C4" w14:textId="77777777" w:rsidR="00192D51" w:rsidRDefault="00192D51">
            <w:pPr>
              <w:pStyle w:val="TableParagraph"/>
            </w:pPr>
          </w:p>
        </w:tc>
        <w:tc>
          <w:tcPr>
            <w:tcW w:w="1586" w:type="dxa"/>
          </w:tcPr>
          <w:p w14:paraId="5A687FA0" w14:textId="77777777" w:rsidR="00192D51" w:rsidRDefault="00192D51">
            <w:pPr>
              <w:pStyle w:val="TableParagraph"/>
            </w:pPr>
          </w:p>
        </w:tc>
        <w:tc>
          <w:tcPr>
            <w:tcW w:w="907" w:type="dxa"/>
            <w:tcBorders>
              <w:bottom w:val="nil"/>
              <w:right w:val="nil"/>
            </w:tcBorders>
          </w:tcPr>
          <w:p w14:paraId="75F4F0AB" w14:textId="77777777" w:rsidR="00192D51" w:rsidRDefault="00192D51">
            <w:pPr>
              <w:pStyle w:val="TableParagraph"/>
            </w:pPr>
          </w:p>
        </w:tc>
      </w:tr>
    </w:tbl>
    <w:p w14:paraId="33AD1125" w14:textId="77777777" w:rsidR="00192D51" w:rsidRDefault="00192D51">
      <w:pPr>
        <w:pStyle w:val="a3"/>
        <w:spacing w:before="55"/>
        <w:ind w:left="0"/>
        <w:jc w:val="left"/>
        <w:rPr>
          <w:rFonts w:ascii="Courier New"/>
          <w:sz w:val="20"/>
        </w:rPr>
      </w:pPr>
    </w:p>
    <w:p w14:paraId="11777523" w14:textId="77777777" w:rsidR="00192D51" w:rsidRDefault="00460E6F">
      <w:pPr>
        <w:tabs>
          <w:tab w:val="left" w:pos="8250"/>
        </w:tabs>
        <w:ind w:left="5566"/>
        <w:rPr>
          <w:sz w:val="20"/>
        </w:rPr>
      </w:pPr>
      <w:r>
        <w:rPr>
          <w:rFonts w:ascii="Courier New" w:hAnsi="Courier New"/>
          <w:sz w:val="20"/>
        </w:rPr>
        <w:t xml:space="preserve">Номер страницы </w:t>
      </w:r>
      <w:r>
        <w:rPr>
          <w:sz w:val="20"/>
          <w:u w:val="single"/>
        </w:rPr>
        <w:tab/>
      </w:r>
    </w:p>
    <w:p w14:paraId="2ED57823" w14:textId="77777777" w:rsidR="00192D51" w:rsidRDefault="00460E6F">
      <w:pPr>
        <w:spacing w:before="2"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4960" behindDoc="0" locked="0" layoutInCell="1" allowOverlap="1" wp14:anchorId="7D6B4440" wp14:editId="17265964">
                <wp:simplePos x="0" y="0"/>
                <wp:positionH relativeFrom="page">
                  <wp:posOffset>5410835</wp:posOffset>
                </wp:positionH>
                <wp:positionV relativeFrom="paragraph">
                  <wp:posOffset>139174</wp:posOffset>
                </wp:positionV>
                <wp:extent cx="533400"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571280E" id="Graphic 178" o:spid="_x0000_s1026" style="position:absolute;margin-left:426.05pt;margin-top:10.95pt;width:42pt;height:.1pt;z-index:15784960;visibility:visible;mso-wrap-style:square;mso-wrap-distance-left:0;mso-wrap-distance-top:0;mso-wrap-distance-right:0;mso-wrap-distance-bottom:0;mso-position-horizontal:absolute;mso-position-horizontal-relative:page;mso-position-vertical:absolute;mso-position-vertical-relative:text;v-text-anchor:top" coordsize="53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" path="m,l533400,e" filled="f" strokeweight=".14406mm">
                <v:path arrowok="t"/>
                <w10:wrap anchorx="page"/>
              </v:shape>
            </w:pict>
          </mc:Fallback>
        </mc:AlternateContent>
      </w: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4E6EA7F0" w14:textId="77777777" w:rsidR="00192D51" w:rsidRDefault="00460E6F">
      <w:pPr>
        <w:spacing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5472" behindDoc="0" locked="0" layoutInCell="1" allowOverlap="1" wp14:anchorId="35401AD5" wp14:editId="77523E7C">
                <wp:simplePos x="0" y="0"/>
                <wp:positionH relativeFrom="page">
                  <wp:posOffset>5944235</wp:posOffset>
                </wp:positionH>
                <wp:positionV relativeFrom="paragraph">
                  <wp:posOffset>137598</wp:posOffset>
                </wp:positionV>
                <wp:extent cx="685800"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E8D0DD" id="Graphic 179" o:spid="_x0000_s1026" style="position:absolute;margin-left:468.05pt;margin-top:10.85pt;width:54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" path="m,l6858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062D7822"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96670F1" w14:textId="77777777" w:rsidR="00192D51" w:rsidRDefault="00192D51">
      <w:pPr>
        <w:spacing w:line="226" w:lineRule="exact"/>
        <w:rPr>
          <w:rFonts w:ascii="Courier New" w:hAnsi="Courier New"/>
          <w:sz w:val="20"/>
        </w:rPr>
        <w:sectPr w:rsidR="00192D51">
          <w:pgSz w:w="16840" w:h="11910" w:orient="landscape"/>
          <w:pgMar w:top="1340" w:right="992" w:bottom="280" w:left="1275" w:header="720" w:footer="720" w:gutter="0"/>
          <w:cols w:space="720"/>
        </w:sectPr>
      </w:pPr>
    </w:p>
    <w:p w14:paraId="0A07970F" w14:textId="77777777" w:rsidR="00192D51" w:rsidRDefault="00460E6F">
      <w:pPr>
        <w:pStyle w:val="a4"/>
        <w:numPr>
          <w:ilvl w:val="0"/>
          <w:numId w:val="25"/>
        </w:numPr>
        <w:tabs>
          <w:tab w:val="left" w:pos="5404"/>
        </w:tabs>
        <w:spacing w:before="124"/>
        <w:ind w:left="540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03AD531"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92"/>
        <w:gridCol w:w="708"/>
        <w:gridCol w:w="569"/>
        <w:gridCol w:w="850"/>
        <w:gridCol w:w="711"/>
        <w:gridCol w:w="907"/>
        <w:gridCol w:w="679"/>
        <w:gridCol w:w="965"/>
        <w:gridCol w:w="680"/>
        <w:gridCol w:w="1020"/>
        <w:gridCol w:w="1248"/>
        <w:gridCol w:w="962"/>
        <w:gridCol w:w="994"/>
        <w:gridCol w:w="849"/>
        <w:gridCol w:w="849"/>
        <w:gridCol w:w="851"/>
      </w:tblGrid>
      <w:tr w:rsidR="00192D51" w14:paraId="1A4BCAB9" w14:textId="77777777">
        <w:trPr>
          <w:trHeight w:val="755"/>
        </w:trPr>
        <w:tc>
          <w:tcPr>
            <w:tcW w:w="711" w:type="dxa"/>
            <w:vMerge w:val="restart"/>
          </w:tcPr>
          <w:p w14:paraId="4C11A239" w14:textId="77777777" w:rsidR="00192D51" w:rsidRDefault="00460E6F">
            <w:pPr>
              <w:pStyle w:val="TableParagraph"/>
              <w:spacing w:before="95"/>
              <w:ind w:left="62" w:right="51"/>
              <w:jc w:val="center"/>
              <w:rPr>
                <w:sz w:val="24"/>
              </w:rPr>
            </w:pPr>
            <w:r>
              <w:rPr>
                <w:spacing w:val="-4"/>
                <w:sz w:val="24"/>
              </w:rPr>
              <w:t xml:space="preserve">Код </w:t>
            </w:r>
            <w:r>
              <w:rPr>
                <w:spacing w:val="-6"/>
                <w:sz w:val="24"/>
              </w:rPr>
              <w:t>по</w:t>
            </w:r>
            <w:r>
              <w:rPr>
                <w:spacing w:val="40"/>
                <w:sz w:val="24"/>
              </w:rPr>
              <w:t xml:space="preserve"> </w:t>
            </w:r>
            <w:r>
              <w:rPr>
                <w:sz w:val="24"/>
              </w:rPr>
              <w:t xml:space="preserve">БК и </w:t>
            </w:r>
            <w:proofErr w:type="spellStart"/>
            <w:r>
              <w:rPr>
                <w:spacing w:val="-4"/>
                <w:sz w:val="24"/>
              </w:rPr>
              <w:t>допо</w:t>
            </w:r>
            <w:proofErr w:type="spellEnd"/>
            <w:r>
              <w:rPr>
                <w:spacing w:val="-4"/>
                <w:sz w:val="24"/>
              </w:rPr>
              <w:t xml:space="preserve"> </w:t>
            </w:r>
            <w:proofErr w:type="spellStart"/>
            <w:r>
              <w:rPr>
                <w:spacing w:val="-4"/>
                <w:sz w:val="24"/>
              </w:rPr>
              <w:t>лнит</w:t>
            </w:r>
            <w:proofErr w:type="spellEnd"/>
            <w:r>
              <w:rPr>
                <w:spacing w:val="-4"/>
                <w:sz w:val="24"/>
              </w:rPr>
              <w:t xml:space="preserve"> </w:t>
            </w:r>
            <w:proofErr w:type="spellStart"/>
            <w:r>
              <w:rPr>
                <w:spacing w:val="-4"/>
                <w:sz w:val="24"/>
              </w:rPr>
              <w:t>ельно</w:t>
            </w:r>
            <w:proofErr w:type="spellEnd"/>
            <w:r>
              <w:rPr>
                <w:spacing w:val="-4"/>
                <w:sz w:val="24"/>
              </w:rPr>
              <w:t xml:space="preserve"> </w:t>
            </w:r>
            <w:r>
              <w:rPr>
                <w:spacing w:val="-10"/>
                <w:sz w:val="24"/>
              </w:rPr>
              <w:t>й</w:t>
            </w:r>
          </w:p>
          <w:p w14:paraId="5B895459" w14:textId="77777777" w:rsidR="00192D51" w:rsidRDefault="00460E6F">
            <w:pPr>
              <w:pStyle w:val="TableParagraph"/>
              <w:ind w:left="91" w:right="67" w:hanging="15"/>
              <w:jc w:val="both"/>
              <w:rPr>
                <w:sz w:val="24"/>
              </w:rPr>
            </w:pPr>
            <w:r>
              <w:rPr>
                <w:spacing w:val="-2"/>
                <w:sz w:val="24"/>
              </w:rPr>
              <w:t xml:space="preserve">класс </w:t>
            </w:r>
            <w:r>
              <w:rPr>
                <w:spacing w:val="-4"/>
                <w:sz w:val="24"/>
              </w:rPr>
              <w:t xml:space="preserve">ифик </w:t>
            </w:r>
            <w:proofErr w:type="spellStart"/>
            <w:r>
              <w:rPr>
                <w:spacing w:val="-4"/>
                <w:sz w:val="24"/>
              </w:rPr>
              <w:t>ации</w:t>
            </w:r>
            <w:proofErr w:type="spellEnd"/>
          </w:p>
        </w:tc>
        <w:tc>
          <w:tcPr>
            <w:tcW w:w="3630" w:type="dxa"/>
            <w:gridSpan w:val="5"/>
          </w:tcPr>
          <w:p w14:paraId="3E75CCE6" w14:textId="77777777" w:rsidR="00192D51" w:rsidRDefault="00460E6F">
            <w:pPr>
              <w:pStyle w:val="TableParagraph"/>
              <w:spacing w:before="95"/>
              <w:ind w:left="470" w:right="465" w:firstLine="201"/>
              <w:rPr>
                <w:sz w:val="24"/>
              </w:rPr>
            </w:pPr>
            <w:r>
              <w:rPr>
                <w:sz w:val="24"/>
              </w:rPr>
              <w:t>Поставленные на учет бюджетные</w:t>
            </w:r>
            <w:r>
              <w:rPr>
                <w:spacing w:val="-15"/>
                <w:sz w:val="24"/>
              </w:rPr>
              <w:t xml:space="preserve"> </w:t>
            </w:r>
            <w:r>
              <w:rPr>
                <w:sz w:val="24"/>
              </w:rPr>
              <w:t>обязательства</w:t>
            </w:r>
          </w:p>
        </w:tc>
        <w:tc>
          <w:tcPr>
            <w:tcW w:w="907" w:type="dxa"/>
            <w:vMerge w:val="restart"/>
          </w:tcPr>
          <w:p w14:paraId="484262FA" w14:textId="77777777" w:rsidR="00192D51" w:rsidRDefault="00460E6F">
            <w:pPr>
              <w:pStyle w:val="TableParagraph"/>
              <w:spacing w:before="95"/>
              <w:ind w:left="39" w:right="31"/>
              <w:jc w:val="center"/>
              <w:rPr>
                <w:sz w:val="24"/>
              </w:rPr>
            </w:pPr>
            <w:proofErr w:type="spellStart"/>
            <w:proofErr w:type="gramStart"/>
            <w:r>
              <w:rPr>
                <w:spacing w:val="-2"/>
                <w:sz w:val="24"/>
              </w:rPr>
              <w:t>Денеж</w:t>
            </w:r>
            <w:proofErr w:type="spellEnd"/>
            <w:r>
              <w:rPr>
                <w:spacing w:val="-2"/>
                <w:sz w:val="24"/>
              </w:rPr>
              <w:t xml:space="preserve"> </w:t>
            </w:r>
            <w:proofErr w:type="spellStart"/>
            <w:r>
              <w:rPr>
                <w:spacing w:val="-4"/>
                <w:sz w:val="24"/>
              </w:rPr>
              <w:t>ные</w:t>
            </w:r>
            <w:proofErr w:type="spellEnd"/>
            <w:proofErr w:type="gramEnd"/>
            <w:r>
              <w:rPr>
                <w:spacing w:val="-4"/>
                <w:sz w:val="24"/>
              </w:rPr>
              <w:t xml:space="preserve"> </w:t>
            </w:r>
            <w:proofErr w:type="spellStart"/>
            <w:r>
              <w:rPr>
                <w:spacing w:val="-2"/>
                <w:sz w:val="24"/>
              </w:rPr>
              <w:t>обязате</w:t>
            </w:r>
            <w:proofErr w:type="spellEnd"/>
            <w:r>
              <w:rPr>
                <w:spacing w:val="-2"/>
                <w:sz w:val="24"/>
              </w:rPr>
              <w:t xml:space="preserve"> </w:t>
            </w:r>
            <w:proofErr w:type="spellStart"/>
            <w:r>
              <w:rPr>
                <w:spacing w:val="-2"/>
                <w:sz w:val="24"/>
              </w:rPr>
              <w:t>льства</w:t>
            </w:r>
            <w:proofErr w:type="spellEnd"/>
            <w:r>
              <w:rPr>
                <w:spacing w:val="-2"/>
                <w:sz w:val="24"/>
              </w:rPr>
              <w:t xml:space="preserve"> </w:t>
            </w:r>
            <w:r>
              <w:rPr>
                <w:spacing w:val="-6"/>
                <w:sz w:val="24"/>
              </w:rPr>
              <w:t>на</w:t>
            </w:r>
          </w:p>
          <w:p w14:paraId="35DBFF57" w14:textId="77777777" w:rsidR="00192D51" w:rsidRDefault="00460E6F">
            <w:pPr>
              <w:pStyle w:val="TableParagraph"/>
              <w:ind w:left="71" w:right="63" w:hanging="2"/>
              <w:jc w:val="center"/>
              <w:rPr>
                <w:sz w:val="24"/>
              </w:rPr>
            </w:pPr>
            <w:proofErr w:type="spellStart"/>
            <w:r>
              <w:rPr>
                <w:spacing w:val="-2"/>
                <w:sz w:val="24"/>
              </w:rPr>
              <w:t>текущи</w:t>
            </w:r>
            <w:proofErr w:type="spellEnd"/>
            <w:r>
              <w:rPr>
                <w:spacing w:val="-2"/>
                <w:sz w:val="24"/>
              </w:rPr>
              <w:t xml:space="preserve"> </w:t>
            </w:r>
            <w:r>
              <w:rPr>
                <w:spacing w:val="-10"/>
                <w:sz w:val="24"/>
              </w:rPr>
              <w:t xml:space="preserve">й </w:t>
            </w:r>
            <w:proofErr w:type="spellStart"/>
            <w:r>
              <w:rPr>
                <w:spacing w:val="-2"/>
                <w:sz w:val="24"/>
              </w:rPr>
              <w:t>финанс</w:t>
            </w:r>
            <w:proofErr w:type="spellEnd"/>
            <w:r>
              <w:rPr>
                <w:spacing w:val="-2"/>
                <w:sz w:val="24"/>
              </w:rPr>
              <w:t xml:space="preserve"> </w:t>
            </w:r>
            <w:proofErr w:type="spellStart"/>
            <w:r>
              <w:rPr>
                <w:spacing w:val="-4"/>
                <w:sz w:val="24"/>
              </w:rPr>
              <w:t>овый</w:t>
            </w:r>
            <w:proofErr w:type="spellEnd"/>
          </w:p>
          <w:p w14:paraId="53DF835F" w14:textId="77777777" w:rsidR="00192D51" w:rsidRDefault="00460E6F">
            <w:pPr>
              <w:pStyle w:val="TableParagraph"/>
              <w:ind w:left="39" w:right="31"/>
              <w:jc w:val="center"/>
              <w:rPr>
                <w:sz w:val="24"/>
              </w:rPr>
            </w:pPr>
            <w:r>
              <w:rPr>
                <w:spacing w:val="-5"/>
                <w:sz w:val="24"/>
              </w:rPr>
              <w:t>год</w:t>
            </w:r>
          </w:p>
        </w:tc>
        <w:tc>
          <w:tcPr>
            <w:tcW w:w="1644" w:type="dxa"/>
            <w:gridSpan w:val="2"/>
          </w:tcPr>
          <w:p w14:paraId="40BFBA63" w14:textId="77777777" w:rsidR="00192D51" w:rsidRDefault="00460E6F">
            <w:pPr>
              <w:pStyle w:val="TableParagraph"/>
              <w:spacing w:before="95"/>
              <w:ind w:left="145"/>
              <w:rPr>
                <w:sz w:val="24"/>
              </w:rPr>
            </w:pPr>
            <w:r>
              <w:rPr>
                <w:spacing w:val="-2"/>
                <w:sz w:val="24"/>
              </w:rPr>
              <w:t>Поступления</w:t>
            </w:r>
          </w:p>
        </w:tc>
        <w:tc>
          <w:tcPr>
            <w:tcW w:w="1700" w:type="dxa"/>
            <w:gridSpan w:val="2"/>
          </w:tcPr>
          <w:p w14:paraId="165E50DE" w14:textId="77777777" w:rsidR="00192D51" w:rsidRDefault="00460E6F">
            <w:pPr>
              <w:pStyle w:val="TableParagraph"/>
              <w:spacing w:before="95"/>
              <w:ind w:left="376"/>
              <w:rPr>
                <w:sz w:val="24"/>
              </w:rPr>
            </w:pPr>
            <w:r>
              <w:rPr>
                <w:spacing w:val="-2"/>
                <w:sz w:val="24"/>
              </w:rPr>
              <w:t>Выплаты</w:t>
            </w:r>
          </w:p>
        </w:tc>
        <w:tc>
          <w:tcPr>
            <w:tcW w:w="3204" w:type="dxa"/>
            <w:gridSpan w:val="3"/>
          </w:tcPr>
          <w:p w14:paraId="3B511384" w14:textId="77777777" w:rsidR="00192D51" w:rsidRDefault="00460E6F">
            <w:pPr>
              <w:pStyle w:val="TableParagraph"/>
              <w:spacing w:before="95"/>
              <w:ind w:left="894"/>
              <w:rPr>
                <w:sz w:val="24"/>
              </w:rPr>
            </w:pPr>
            <w:r>
              <w:rPr>
                <w:sz w:val="24"/>
              </w:rPr>
              <w:t xml:space="preserve">Итого </w:t>
            </w:r>
            <w:r>
              <w:rPr>
                <w:spacing w:val="-2"/>
                <w:sz w:val="24"/>
              </w:rPr>
              <w:t>выплат</w:t>
            </w:r>
          </w:p>
        </w:tc>
        <w:tc>
          <w:tcPr>
            <w:tcW w:w="849" w:type="dxa"/>
            <w:vMerge w:val="restart"/>
          </w:tcPr>
          <w:p w14:paraId="306671A4" w14:textId="77777777" w:rsidR="00192D51" w:rsidRDefault="00460E6F">
            <w:pPr>
              <w:pStyle w:val="TableParagraph"/>
              <w:spacing w:before="95"/>
              <w:ind w:left="71" w:right="62" w:hanging="4"/>
              <w:jc w:val="center"/>
              <w:rPr>
                <w:sz w:val="24"/>
              </w:rPr>
            </w:pPr>
            <w:proofErr w:type="spellStart"/>
            <w:r>
              <w:rPr>
                <w:spacing w:val="-2"/>
                <w:sz w:val="24"/>
              </w:rPr>
              <w:t>Не</w:t>
            </w:r>
            <w:r>
              <w:rPr>
                <w:color w:val="00AF50"/>
                <w:spacing w:val="-2"/>
                <w:sz w:val="24"/>
              </w:rPr>
              <w:t>исп</w:t>
            </w:r>
            <w:proofErr w:type="spellEnd"/>
            <w:r>
              <w:rPr>
                <w:color w:val="00AF50"/>
                <w:spacing w:val="-2"/>
                <w:sz w:val="24"/>
              </w:rPr>
              <w:t xml:space="preserve"> </w:t>
            </w:r>
            <w:proofErr w:type="spellStart"/>
            <w:r>
              <w:rPr>
                <w:color w:val="00AF50"/>
                <w:spacing w:val="-2"/>
                <w:sz w:val="24"/>
              </w:rPr>
              <w:t>олнен</w:t>
            </w:r>
            <w:proofErr w:type="spellEnd"/>
            <w:r>
              <w:rPr>
                <w:color w:val="00AF50"/>
                <w:spacing w:val="-2"/>
                <w:sz w:val="24"/>
              </w:rPr>
              <w:t xml:space="preserve"> </w:t>
            </w:r>
            <w:proofErr w:type="spellStart"/>
            <w:r>
              <w:rPr>
                <w:spacing w:val="-4"/>
                <w:sz w:val="24"/>
              </w:rPr>
              <w:t>ные</w:t>
            </w:r>
            <w:proofErr w:type="spellEnd"/>
            <w:r>
              <w:rPr>
                <w:spacing w:val="-4"/>
                <w:sz w:val="24"/>
              </w:rPr>
              <w:t xml:space="preserve"> </w:t>
            </w:r>
            <w:proofErr w:type="spellStart"/>
            <w:r>
              <w:rPr>
                <w:spacing w:val="-2"/>
                <w:sz w:val="24"/>
              </w:rPr>
              <w:t>бюдже</w:t>
            </w:r>
            <w:proofErr w:type="spellEnd"/>
            <w:r>
              <w:rPr>
                <w:spacing w:val="-2"/>
                <w:sz w:val="24"/>
              </w:rPr>
              <w:t xml:space="preserve"> </w:t>
            </w:r>
            <w:proofErr w:type="spellStart"/>
            <w:r>
              <w:rPr>
                <w:spacing w:val="-4"/>
                <w:sz w:val="24"/>
              </w:rPr>
              <w:t>тные</w:t>
            </w:r>
            <w:proofErr w:type="spellEnd"/>
            <w:r>
              <w:rPr>
                <w:spacing w:val="-4"/>
                <w:sz w:val="24"/>
              </w:rPr>
              <w:t xml:space="preserve"> </w:t>
            </w:r>
            <w:proofErr w:type="spellStart"/>
            <w:r>
              <w:rPr>
                <w:spacing w:val="-2"/>
                <w:sz w:val="24"/>
              </w:rPr>
              <w:t>обязат</w:t>
            </w:r>
            <w:proofErr w:type="spellEnd"/>
            <w:r>
              <w:rPr>
                <w:spacing w:val="-2"/>
                <w:sz w:val="24"/>
              </w:rPr>
              <w:t xml:space="preserve"> </w:t>
            </w:r>
            <w:proofErr w:type="spellStart"/>
            <w:r>
              <w:rPr>
                <w:spacing w:val="-2"/>
                <w:sz w:val="24"/>
              </w:rPr>
              <w:t>ельств</w:t>
            </w:r>
            <w:proofErr w:type="spellEnd"/>
            <w:r>
              <w:rPr>
                <w:spacing w:val="-2"/>
                <w:sz w:val="24"/>
              </w:rPr>
              <w:t xml:space="preserve"> </w:t>
            </w:r>
            <w:r>
              <w:rPr>
                <w:sz w:val="24"/>
              </w:rPr>
              <w:t>а</w:t>
            </w:r>
            <w:r>
              <w:rPr>
                <w:spacing w:val="-2"/>
                <w:sz w:val="24"/>
              </w:rPr>
              <w:t xml:space="preserve"> </w:t>
            </w:r>
            <w:r>
              <w:rPr>
                <w:sz w:val="24"/>
              </w:rPr>
              <w:t>(гр.</w:t>
            </w:r>
            <w:r>
              <w:rPr>
                <w:spacing w:val="-1"/>
                <w:sz w:val="24"/>
              </w:rPr>
              <w:t xml:space="preserve"> </w:t>
            </w:r>
            <w:r>
              <w:rPr>
                <w:spacing w:val="-12"/>
                <w:sz w:val="24"/>
              </w:rPr>
              <w:t>2</w:t>
            </w:r>
          </w:p>
          <w:p w14:paraId="65226D61" w14:textId="77777777" w:rsidR="00192D51" w:rsidRDefault="00460E6F">
            <w:pPr>
              <w:pStyle w:val="TableParagraph"/>
              <w:ind w:left="86" w:right="80"/>
              <w:jc w:val="center"/>
              <w:rPr>
                <w:sz w:val="24"/>
              </w:rPr>
            </w:pPr>
            <w:r>
              <w:rPr>
                <w:sz w:val="24"/>
              </w:rPr>
              <w:t>-</w:t>
            </w:r>
            <w:r>
              <w:rPr>
                <w:spacing w:val="-15"/>
                <w:sz w:val="24"/>
              </w:rPr>
              <w:t xml:space="preserve"> </w:t>
            </w:r>
            <w:r>
              <w:rPr>
                <w:sz w:val="24"/>
              </w:rPr>
              <w:t xml:space="preserve">гр. </w:t>
            </w:r>
            <w:r>
              <w:rPr>
                <w:spacing w:val="-4"/>
                <w:sz w:val="24"/>
              </w:rPr>
              <w:t>14)</w:t>
            </w:r>
          </w:p>
        </w:tc>
        <w:tc>
          <w:tcPr>
            <w:tcW w:w="849" w:type="dxa"/>
            <w:vMerge w:val="restart"/>
          </w:tcPr>
          <w:p w14:paraId="74CB030B" w14:textId="77777777" w:rsidR="00192D51" w:rsidRDefault="00460E6F">
            <w:pPr>
              <w:pStyle w:val="TableParagraph"/>
              <w:spacing w:before="95"/>
              <w:ind w:left="124" w:right="92" w:hanging="22"/>
              <w:jc w:val="both"/>
              <w:rPr>
                <w:sz w:val="24"/>
              </w:rPr>
            </w:pPr>
            <w:proofErr w:type="spellStart"/>
            <w:r>
              <w:rPr>
                <w:spacing w:val="-2"/>
                <w:sz w:val="24"/>
              </w:rPr>
              <w:t>Не</w:t>
            </w:r>
            <w:r>
              <w:rPr>
                <w:color w:val="00AF50"/>
                <w:spacing w:val="-2"/>
                <w:sz w:val="24"/>
              </w:rPr>
              <w:t>исп</w:t>
            </w:r>
            <w:proofErr w:type="spellEnd"/>
            <w:r>
              <w:rPr>
                <w:color w:val="00AF50"/>
                <w:spacing w:val="-2"/>
                <w:sz w:val="24"/>
              </w:rPr>
              <w:t xml:space="preserve"> </w:t>
            </w:r>
            <w:proofErr w:type="spellStart"/>
            <w:r>
              <w:rPr>
                <w:color w:val="00AF50"/>
                <w:spacing w:val="-2"/>
                <w:sz w:val="24"/>
              </w:rPr>
              <w:t>олнен</w:t>
            </w:r>
            <w:proofErr w:type="spellEnd"/>
            <w:r>
              <w:rPr>
                <w:color w:val="00AF50"/>
                <w:spacing w:val="-2"/>
                <w:sz w:val="24"/>
              </w:rPr>
              <w:t xml:space="preserve"> </w:t>
            </w:r>
            <w:proofErr w:type="spellStart"/>
            <w:r>
              <w:rPr>
                <w:spacing w:val="-4"/>
                <w:sz w:val="24"/>
              </w:rPr>
              <w:t>ные</w:t>
            </w:r>
            <w:proofErr w:type="spellEnd"/>
          </w:p>
          <w:p w14:paraId="2B40B0E9" w14:textId="77777777" w:rsidR="00192D51" w:rsidRDefault="00460E6F">
            <w:pPr>
              <w:pStyle w:val="TableParagraph"/>
              <w:ind w:left="95" w:right="81" w:hanging="2"/>
              <w:jc w:val="center"/>
              <w:rPr>
                <w:sz w:val="24"/>
              </w:rPr>
            </w:pPr>
            <w:proofErr w:type="spellStart"/>
            <w:proofErr w:type="gramStart"/>
            <w:r>
              <w:rPr>
                <w:spacing w:val="-2"/>
                <w:sz w:val="24"/>
              </w:rPr>
              <w:t>денеж</w:t>
            </w:r>
            <w:proofErr w:type="spellEnd"/>
            <w:r>
              <w:rPr>
                <w:spacing w:val="-2"/>
                <w:sz w:val="24"/>
              </w:rPr>
              <w:t xml:space="preserve"> </w:t>
            </w:r>
            <w:proofErr w:type="spellStart"/>
            <w:r>
              <w:rPr>
                <w:spacing w:val="-4"/>
                <w:sz w:val="24"/>
              </w:rPr>
              <w:t>ные</w:t>
            </w:r>
            <w:proofErr w:type="spellEnd"/>
            <w:proofErr w:type="gramEnd"/>
            <w:r>
              <w:rPr>
                <w:spacing w:val="-4"/>
                <w:sz w:val="24"/>
              </w:rPr>
              <w:t xml:space="preserve"> </w:t>
            </w:r>
            <w:proofErr w:type="spellStart"/>
            <w:r>
              <w:rPr>
                <w:spacing w:val="-2"/>
                <w:sz w:val="24"/>
              </w:rPr>
              <w:t>обязат</w:t>
            </w:r>
            <w:proofErr w:type="spellEnd"/>
            <w:r>
              <w:rPr>
                <w:spacing w:val="-2"/>
                <w:sz w:val="24"/>
              </w:rPr>
              <w:t xml:space="preserve"> </w:t>
            </w:r>
            <w:proofErr w:type="spellStart"/>
            <w:r>
              <w:rPr>
                <w:spacing w:val="-2"/>
                <w:sz w:val="24"/>
              </w:rPr>
              <w:t>ельств</w:t>
            </w:r>
            <w:proofErr w:type="spellEnd"/>
            <w:r>
              <w:rPr>
                <w:spacing w:val="-2"/>
                <w:sz w:val="24"/>
              </w:rPr>
              <w:t xml:space="preserve"> </w:t>
            </w:r>
            <w:r>
              <w:rPr>
                <w:spacing w:val="-10"/>
                <w:sz w:val="24"/>
              </w:rPr>
              <w:t>а</w:t>
            </w:r>
          </w:p>
        </w:tc>
        <w:tc>
          <w:tcPr>
            <w:tcW w:w="851" w:type="dxa"/>
            <w:vMerge w:val="restart"/>
          </w:tcPr>
          <w:p w14:paraId="6BCFB47B" w14:textId="77777777" w:rsidR="00192D51" w:rsidRDefault="00460E6F">
            <w:pPr>
              <w:pStyle w:val="TableParagraph"/>
              <w:spacing w:before="95"/>
              <w:ind w:left="130" w:right="72" w:hanging="44"/>
              <w:rPr>
                <w:sz w:val="24"/>
              </w:rPr>
            </w:pPr>
            <w:r>
              <w:rPr>
                <w:spacing w:val="-2"/>
                <w:sz w:val="24"/>
              </w:rPr>
              <w:t xml:space="preserve">Приме </w:t>
            </w:r>
            <w:proofErr w:type="spellStart"/>
            <w:r>
              <w:rPr>
                <w:spacing w:val="-4"/>
                <w:sz w:val="24"/>
              </w:rPr>
              <w:t>чание</w:t>
            </w:r>
            <w:proofErr w:type="spellEnd"/>
          </w:p>
        </w:tc>
      </w:tr>
      <w:tr w:rsidR="00192D51" w14:paraId="3AD440D0" w14:textId="77777777">
        <w:trPr>
          <w:trHeight w:val="482"/>
        </w:trPr>
        <w:tc>
          <w:tcPr>
            <w:tcW w:w="711" w:type="dxa"/>
            <w:vMerge/>
            <w:tcBorders>
              <w:top w:val="nil"/>
            </w:tcBorders>
          </w:tcPr>
          <w:p w14:paraId="68ACCE62" w14:textId="77777777" w:rsidR="00192D51" w:rsidRDefault="00192D51">
            <w:pPr>
              <w:rPr>
                <w:sz w:val="2"/>
                <w:szCs w:val="2"/>
              </w:rPr>
            </w:pPr>
          </w:p>
        </w:tc>
        <w:tc>
          <w:tcPr>
            <w:tcW w:w="792" w:type="dxa"/>
            <w:vMerge w:val="restart"/>
          </w:tcPr>
          <w:p w14:paraId="487661C3" w14:textId="77777777" w:rsidR="00192D51" w:rsidRDefault="00460E6F">
            <w:pPr>
              <w:pStyle w:val="TableParagraph"/>
              <w:spacing w:before="95"/>
              <w:ind w:left="14" w:right="9"/>
              <w:jc w:val="center"/>
              <w:rPr>
                <w:sz w:val="24"/>
              </w:rPr>
            </w:pPr>
            <w:r>
              <w:rPr>
                <w:spacing w:val="-5"/>
                <w:sz w:val="24"/>
              </w:rPr>
              <w:t>на</w:t>
            </w:r>
          </w:p>
          <w:p w14:paraId="00915FB8" w14:textId="77777777" w:rsidR="00192D51" w:rsidRDefault="00460E6F">
            <w:pPr>
              <w:pStyle w:val="TableParagraph"/>
              <w:ind w:left="69" w:right="62" w:hanging="4"/>
              <w:jc w:val="center"/>
              <w:rPr>
                <w:sz w:val="24"/>
              </w:rPr>
            </w:pPr>
            <w:proofErr w:type="spellStart"/>
            <w:r>
              <w:rPr>
                <w:spacing w:val="-2"/>
                <w:sz w:val="24"/>
              </w:rPr>
              <w:t>текущ</w:t>
            </w:r>
            <w:proofErr w:type="spellEnd"/>
            <w:r>
              <w:rPr>
                <w:spacing w:val="-2"/>
                <w:sz w:val="24"/>
              </w:rPr>
              <w:t xml:space="preserve"> </w:t>
            </w:r>
            <w:proofErr w:type="spellStart"/>
            <w:r>
              <w:rPr>
                <w:spacing w:val="-6"/>
                <w:sz w:val="24"/>
              </w:rPr>
              <w:t>ий</w:t>
            </w:r>
            <w:proofErr w:type="spellEnd"/>
            <w:r>
              <w:rPr>
                <w:spacing w:val="-6"/>
                <w:sz w:val="24"/>
              </w:rPr>
              <w:t xml:space="preserve"> </w:t>
            </w:r>
            <w:proofErr w:type="spellStart"/>
            <w:r>
              <w:rPr>
                <w:spacing w:val="-2"/>
                <w:sz w:val="24"/>
              </w:rPr>
              <w:t>финан</w:t>
            </w:r>
            <w:proofErr w:type="spellEnd"/>
            <w:r>
              <w:rPr>
                <w:spacing w:val="-2"/>
                <w:sz w:val="24"/>
              </w:rPr>
              <w:t xml:space="preserve"> </w:t>
            </w:r>
            <w:proofErr w:type="spellStart"/>
            <w:r>
              <w:rPr>
                <w:spacing w:val="-4"/>
                <w:sz w:val="24"/>
              </w:rPr>
              <w:t>совый</w:t>
            </w:r>
            <w:proofErr w:type="spellEnd"/>
            <w:r>
              <w:rPr>
                <w:spacing w:val="-4"/>
                <w:sz w:val="24"/>
              </w:rPr>
              <w:t xml:space="preserve"> год</w:t>
            </w:r>
          </w:p>
        </w:tc>
        <w:tc>
          <w:tcPr>
            <w:tcW w:w="2838" w:type="dxa"/>
            <w:gridSpan w:val="4"/>
          </w:tcPr>
          <w:p w14:paraId="6411BC35" w14:textId="77777777" w:rsidR="00192D51" w:rsidRDefault="00460E6F">
            <w:pPr>
              <w:pStyle w:val="TableParagraph"/>
              <w:spacing w:before="95"/>
              <w:ind w:left="374"/>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07" w:type="dxa"/>
            <w:vMerge/>
            <w:tcBorders>
              <w:top w:val="nil"/>
            </w:tcBorders>
          </w:tcPr>
          <w:p w14:paraId="176E1719" w14:textId="77777777" w:rsidR="00192D51" w:rsidRDefault="00192D51">
            <w:pPr>
              <w:rPr>
                <w:sz w:val="2"/>
                <w:szCs w:val="2"/>
              </w:rPr>
            </w:pPr>
          </w:p>
        </w:tc>
        <w:tc>
          <w:tcPr>
            <w:tcW w:w="679" w:type="dxa"/>
            <w:vMerge w:val="restart"/>
          </w:tcPr>
          <w:p w14:paraId="7578D0DA" w14:textId="77777777" w:rsidR="00192D51" w:rsidRDefault="00460E6F">
            <w:pPr>
              <w:pStyle w:val="TableParagraph"/>
              <w:spacing w:before="95"/>
              <w:ind w:left="63"/>
              <w:rPr>
                <w:sz w:val="24"/>
              </w:rPr>
            </w:pPr>
            <w:r>
              <w:rPr>
                <w:spacing w:val="-4"/>
                <w:sz w:val="24"/>
              </w:rPr>
              <w:t>всего</w:t>
            </w:r>
          </w:p>
        </w:tc>
        <w:tc>
          <w:tcPr>
            <w:tcW w:w="965" w:type="dxa"/>
            <w:vMerge w:val="restart"/>
          </w:tcPr>
          <w:p w14:paraId="36F132EE" w14:textId="77777777" w:rsidR="00192D51" w:rsidRDefault="00460E6F">
            <w:pPr>
              <w:pStyle w:val="TableParagraph"/>
              <w:spacing w:before="95"/>
              <w:ind w:left="71" w:right="64" w:firstLine="1"/>
              <w:jc w:val="center"/>
              <w:rPr>
                <w:sz w:val="24"/>
              </w:rPr>
            </w:pPr>
            <w:r>
              <w:rPr>
                <w:sz w:val="24"/>
              </w:rPr>
              <w:t xml:space="preserve">в том числе с </w:t>
            </w:r>
            <w:proofErr w:type="spellStart"/>
            <w:proofErr w:type="gramStart"/>
            <w:r>
              <w:rPr>
                <w:spacing w:val="-2"/>
                <w:sz w:val="24"/>
              </w:rPr>
              <w:t>банковс</w:t>
            </w:r>
            <w:proofErr w:type="spellEnd"/>
            <w:r>
              <w:rPr>
                <w:spacing w:val="-2"/>
                <w:sz w:val="24"/>
              </w:rPr>
              <w:t xml:space="preserve"> </w:t>
            </w:r>
            <w:r>
              <w:rPr>
                <w:spacing w:val="-4"/>
                <w:sz w:val="24"/>
              </w:rPr>
              <w:t>кого</w:t>
            </w:r>
            <w:proofErr w:type="gramEnd"/>
            <w:r>
              <w:rPr>
                <w:spacing w:val="-4"/>
                <w:sz w:val="24"/>
              </w:rPr>
              <w:t xml:space="preserve"> счета </w:t>
            </w:r>
            <w:r>
              <w:rPr>
                <w:spacing w:val="-2"/>
                <w:sz w:val="24"/>
              </w:rPr>
              <w:t xml:space="preserve">получат </w:t>
            </w:r>
            <w:proofErr w:type="spellStart"/>
            <w:r>
              <w:rPr>
                <w:spacing w:val="-4"/>
                <w:sz w:val="24"/>
              </w:rPr>
              <w:t>еля</w:t>
            </w:r>
            <w:proofErr w:type="spellEnd"/>
            <w:r>
              <w:rPr>
                <w:spacing w:val="-4"/>
                <w:sz w:val="24"/>
              </w:rPr>
              <w:t xml:space="preserve"> </w:t>
            </w:r>
            <w:r>
              <w:rPr>
                <w:spacing w:val="-2"/>
                <w:sz w:val="24"/>
              </w:rPr>
              <w:t xml:space="preserve">бюджет </w:t>
            </w:r>
            <w:proofErr w:type="spellStart"/>
            <w:r>
              <w:rPr>
                <w:spacing w:val="-4"/>
                <w:sz w:val="24"/>
              </w:rPr>
              <w:t>ных</w:t>
            </w:r>
            <w:proofErr w:type="spellEnd"/>
          </w:p>
          <w:p w14:paraId="5E3BB87D" w14:textId="77777777" w:rsidR="00192D51" w:rsidRDefault="00460E6F">
            <w:pPr>
              <w:pStyle w:val="TableParagraph"/>
              <w:spacing w:before="1"/>
              <w:ind w:left="16" w:right="13"/>
              <w:jc w:val="center"/>
              <w:rPr>
                <w:sz w:val="24"/>
              </w:rPr>
            </w:pPr>
            <w:r>
              <w:rPr>
                <w:spacing w:val="-2"/>
                <w:sz w:val="24"/>
              </w:rPr>
              <w:t>средств</w:t>
            </w:r>
          </w:p>
        </w:tc>
        <w:tc>
          <w:tcPr>
            <w:tcW w:w="680" w:type="dxa"/>
            <w:vMerge w:val="restart"/>
          </w:tcPr>
          <w:p w14:paraId="3421800F" w14:textId="77777777" w:rsidR="00192D51" w:rsidRDefault="00460E6F">
            <w:pPr>
              <w:pStyle w:val="TableParagraph"/>
              <w:spacing w:before="95"/>
              <w:ind w:left="63"/>
              <w:rPr>
                <w:sz w:val="24"/>
              </w:rPr>
            </w:pPr>
            <w:r>
              <w:rPr>
                <w:spacing w:val="-4"/>
                <w:sz w:val="24"/>
              </w:rPr>
              <w:t>всего</w:t>
            </w:r>
          </w:p>
        </w:tc>
        <w:tc>
          <w:tcPr>
            <w:tcW w:w="1020" w:type="dxa"/>
            <w:vMerge w:val="restart"/>
          </w:tcPr>
          <w:p w14:paraId="043A8177" w14:textId="77777777" w:rsidR="00192D51" w:rsidRDefault="00460E6F">
            <w:pPr>
              <w:pStyle w:val="TableParagraph"/>
              <w:spacing w:before="95"/>
              <w:ind w:left="14" w:right="4"/>
              <w:jc w:val="center"/>
              <w:rPr>
                <w:sz w:val="24"/>
              </w:rPr>
            </w:pPr>
            <w:r>
              <w:rPr>
                <w:sz w:val="24"/>
              </w:rPr>
              <w:t>в том числе</w:t>
            </w:r>
            <w:r>
              <w:rPr>
                <w:spacing w:val="-15"/>
                <w:sz w:val="24"/>
              </w:rPr>
              <w:t xml:space="preserve"> </w:t>
            </w:r>
            <w:r>
              <w:rPr>
                <w:sz w:val="24"/>
              </w:rPr>
              <w:t xml:space="preserve">на </w:t>
            </w:r>
            <w:proofErr w:type="spellStart"/>
            <w:r>
              <w:rPr>
                <w:spacing w:val="-2"/>
                <w:sz w:val="24"/>
              </w:rPr>
              <w:t>банковс</w:t>
            </w:r>
            <w:proofErr w:type="spellEnd"/>
            <w:r>
              <w:rPr>
                <w:spacing w:val="-2"/>
                <w:sz w:val="24"/>
              </w:rPr>
              <w:t xml:space="preserve"> </w:t>
            </w:r>
            <w:r>
              <w:rPr>
                <w:sz w:val="24"/>
              </w:rPr>
              <w:t>кий</w:t>
            </w:r>
            <w:r>
              <w:rPr>
                <w:spacing w:val="-15"/>
                <w:sz w:val="24"/>
              </w:rPr>
              <w:t xml:space="preserve"> </w:t>
            </w:r>
            <w:r>
              <w:rPr>
                <w:sz w:val="24"/>
              </w:rPr>
              <w:t xml:space="preserve">счет </w:t>
            </w:r>
            <w:r>
              <w:rPr>
                <w:spacing w:val="-2"/>
                <w:sz w:val="24"/>
              </w:rPr>
              <w:t xml:space="preserve">получат </w:t>
            </w:r>
            <w:proofErr w:type="spellStart"/>
            <w:r>
              <w:rPr>
                <w:spacing w:val="-4"/>
                <w:sz w:val="24"/>
              </w:rPr>
              <w:t>еля</w:t>
            </w:r>
            <w:proofErr w:type="spellEnd"/>
          </w:p>
          <w:p w14:paraId="538566AE" w14:textId="77777777" w:rsidR="00192D51" w:rsidRDefault="00460E6F">
            <w:pPr>
              <w:pStyle w:val="TableParagraph"/>
              <w:ind w:left="14" w:right="8"/>
              <w:jc w:val="center"/>
              <w:rPr>
                <w:sz w:val="24"/>
              </w:rPr>
            </w:pPr>
            <w:proofErr w:type="gramStart"/>
            <w:r>
              <w:rPr>
                <w:spacing w:val="-2"/>
                <w:sz w:val="24"/>
              </w:rPr>
              <w:t xml:space="preserve">бюджет </w:t>
            </w:r>
            <w:proofErr w:type="spellStart"/>
            <w:r>
              <w:rPr>
                <w:spacing w:val="-4"/>
                <w:sz w:val="24"/>
              </w:rPr>
              <w:t>ных</w:t>
            </w:r>
            <w:proofErr w:type="spellEnd"/>
            <w:proofErr w:type="gramEnd"/>
          </w:p>
          <w:p w14:paraId="3FC100BF" w14:textId="77777777" w:rsidR="00192D51" w:rsidRDefault="00460E6F">
            <w:pPr>
              <w:pStyle w:val="TableParagraph"/>
              <w:ind w:left="14" w:right="10"/>
              <w:jc w:val="center"/>
              <w:rPr>
                <w:sz w:val="24"/>
              </w:rPr>
            </w:pPr>
            <w:r>
              <w:rPr>
                <w:spacing w:val="-2"/>
                <w:sz w:val="24"/>
              </w:rPr>
              <w:t>средств</w:t>
            </w:r>
          </w:p>
        </w:tc>
        <w:tc>
          <w:tcPr>
            <w:tcW w:w="1248" w:type="dxa"/>
            <w:vMerge w:val="restart"/>
          </w:tcPr>
          <w:p w14:paraId="6A466990" w14:textId="77777777" w:rsidR="00192D51" w:rsidRDefault="00460E6F">
            <w:pPr>
              <w:pStyle w:val="TableParagraph"/>
              <w:spacing w:before="95"/>
              <w:ind w:left="118" w:right="111" w:firstLine="1"/>
              <w:jc w:val="center"/>
              <w:rPr>
                <w:sz w:val="24"/>
              </w:rPr>
            </w:pPr>
            <w:r>
              <w:rPr>
                <w:spacing w:val="-2"/>
                <w:sz w:val="24"/>
              </w:rPr>
              <w:t xml:space="preserve">выплаты, </w:t>
            </w:r>
            <w:r>
              <w:rPr>
                <w:spacing w:val="-6"/>
                <w:sz w:val="24"/>
              </w:rPr>
              <w:t xml:space="preserve">за </w:t>
            </w:r>
            <w:r>
              <w:rPr>
                <w:spacing w:val="-2"/>
                <w:sz w:val="24"/>
              </w:rPr>
              <w:t xml:space="preserve">исключен </w:t>
            </w:r>
            <w:proofErr w:type="spellStart"/>
            <w:r>
              <w:rPr>
                <w:spacing w:val="-4"/>
                <w:sz w:val="24"/>
              </w:rPr>
              <w:t>ием</w:t>
            </w:r>
            <w:proofErr w:type="spellEnd"/>
          </w:p>
          <w:p w14:paraId="2A4CB2C6" w14:textId="77777777" w:rsidR="00192D51" w:rsidRDefault="00460E6F">
            <w:pPr>
              <w:pStyle w:val="TableParagraph"/>
              <w:ind w:left="5"/>
              <w:jc w:val="center"/>
              <w:rPr>
                <w:sz w:val="24"/>
              </w:rPr>
            </w:pPr>
            <w:proofErr w:type="spellStart"/>
            <w:r>
              <w:rPr>
                <w:spacing w:val="-2"/>
                <w:sz w:val="24"/>
              </w:rPr>
              <w:t>перечисле</w:t>
            </w:r>
            <w:proofErr w:type="spellEnd"/>
            <w:r>
              <w:rPr>
                <w:spacing w:val="-2"/>
                <w:sz w:val="24"/>
              </w:rPr>
              <w:t xml:space="preserve"> </w:t>
            </w:r>
            <w:proofErr w:type="spellStart"/>
            <w:r>
              <w:rPr>
                <w:sz w:val="24"/>
              </w:rPr>
              <w:t>ний</w:t>
            </w:r>
            <w:proofErr w:type="spellEnd"/>
            <w:r>
              <w:rPr>
                <w:sz w:val="24"/>
              </w:rPr>
              <w:t xml:space="preserve"> на</w:t>
            </w:r>
          </w:p>
          <w:p w14:paraId="5B731A43" w14:textId="77777777" w:rsidR="00192D51" w:rsidRDefault="00460E6F">
            <w:pPr>
              <w:pStyle w:val="TableParagraph"/>
              <w:ind w:left="99" w:right="84" w:hanging="8"/>
              <w:jc w:val="both"/>
              <w:rPr>
                <w:sz w:val="24"/>
              </w:rPr>
            </w:pPr>
            <w:proofErr w:type="spellStart"/>
            <w:r>
              <w:rPr>
                <w:spacing w:val="-2"/>
                <w:sz w:val="24"/>
              </w:rPr>
              <w:t>банковски</w:t>
            </w:r>
            <w:proofErr w:type="spellEnd"/>
            <w:r>
              <w:rPr>
                <w:spacing w:val="-2"/>
                <w:sz w:val="24"/>
              </w:rPr>
              <w:t xml:space="preserve"> </w:t>
            </w:r>
            <w:r>
              <w:rPr>
                <w:sz w:val="24"/>
              </w:rPr>
              <w:t>й</w:t>
            </w:r>
            <w:r>
              <w:rPr>
                <w:spacing w:val="-15"/>
                <w:sz w:val="24"/>
              </w:rPr>
              <w:t xml:space="preserve"> </w:t>
            </w:r>
            <w:r>
              <w:rPr>
                <w:sz w:val="24"/>
              </w:rPr>
              <w:t>счет</w:t>
            </w:r>
            <w:r>
              <w:rPr>
                <w:spacing w:val="-15"/>
                <w:sz w:val="24"/>
              </w:rPr>
              <w:t xml:space="preserve"> </w:t>
            </w:r>
            <w:r>
              <w:rPr>
                <w:sz w:val="24"/>
              </w:rPr>
              <w:t>(гр. 10</w:t>
            </w:r>
            <w:r>
              <w:rPr>
                <w:spacing w:val="-2"/>
                <w:sz w:val="24"/>
              </w:rPr>
              <w:t xml:space="preserve"> </w:t>
            </w:r>
            <w:r>
              <w:rPr>
                <w:sz w:val="24"/>
              </w:rPr>
              <w:t>-</w:t>
            </w:r>
            <w:r>
              <w:rPr>
                <w:spacing w:val="-1"/>
                <w:sz w:val="24"/>
              </w:rPr>
              <w:t xml:space="preserve"> </w:t>
            </w:r>
            <w:r>
              <w:rPr>
                <w:sz w:val="24"/>
              </w:rPr>
              <w:t xml:space="preserve">гр. </w:t>
            </w:r>
            <w:r>
              <w:rPr>
                <w:spacing w:val="-5"/>
                <w:sz w:val="24"/>
              </w:rPr>
              <w:t>11</w:t>
            </w:r>
          </w:p>
          <w:p w14:paraId="69C36F5A" w14:textId="77777777" w:rsidR="00192D51" w:rsidRDefault="00460E6F">
            <w:pPr>
              <w:pStyle w:val="TableParagraph"/>
              <w:spacing w:before="1"/>
              <w:ind w:left="214"/>
              <w:jc w:val="both"/>
              <w:rPr>
                <w:sz w:val="24"/>
              </w:rPr>
            </w:pPr>
            <w:r>
              <w:rPr>
                <w:sz w:val="24"/>
              </w:rPr>
              <w:t>-</w:t>
            </w:r>
            <w:r>
              <w:rPr>
                <w:spacing w:val="-2"/>
                <w:sz w:val="24"/>
              </w:rPr>
              <w:t xml:space="preserve"> </w:t>
            </w:r>
            <w:r>
              <w:rPr>
                <w:sz w:val="24"/>
              </w:rPr>
              <w:t>(гр.</w:t>
            </w:r>
            <w:r>
              <w:rPr>
                <w:spacing w:val="-1"/>
                <w:sz w:val="24"/>
              </w:rPr>
              <w:t xml:space="preserve"> </w:t>
            </w:r>
            <w:r>
              <w:rPr>
                <w:sz w:val="24"/>
              </w:rPr>
              <w:t xml:space="preserve">8 </w:t>
            </w:r>
            <w:r>
              <w:rPr>
                <w:spacing w:val="-10"/>
                <w:sz w:val="24"/>
              </w:rPr>
              <w:t>-</w:t>
            </w:r>
          </w:p>
          <w:p w14:paraId="0993C8EF" w14:textId="77777777" w:rsidR="00192D51" w:rsidRDefault="00460E6F">
            <w:pPr>
              <w:pStyle w:val="TableParagraph"/>
              <w:ind w:left="354"/>
              <w:jc w:val="both"/>
              <w:rPr>
                <w:sz w:val="24"/>
              </w:rPr>
            </w:pPr>
            <w:r>
              <w:rPr>
                <w:sz w:val="24"/>
              </w:rPr>
              <w:t xml:space="preserve">гр. </w:t>
            </w:r>
            <w:r>
              <w:rPr>
                <w:spacing w:val="-5"/>
                <w:sz w:val="24"/>
              </w:rPr>
              <w:t>9)</w:t>
            </w:r>
          </w:p>
        </w:tc>
        <w:tc>
          <w:tcPr>
            <w:tcW w:w="962" w:type="dxa"/>
            <w:vMerge w:val="restart"/>
          </w:tcPr>
          <w:p w14:paraId="05902842" w14:textId="77777777" w:rsidR="00192D51" w:rsidRDefault="00460E6F">
            <w:pPr>
              <w:pStyle w:val="TableParagraph"/>
              <w:spacing w:before="95"/>
              <w:ind w:left="68" w:right="64" w:hanging="1"/>
              <w:jc w:val="center"/>
              <w:rPr>
                <w:sz w:val="24"/>
              </w:rPr>
            </w:pPr>
            <w:proofErr w:type="spellStart"/>
            <w:r>
              <w:rPr>
                <w:spacing w:val="-2"/>
                <w:sz w:val="24"/>
              </w:rPr>
              <w:t>перечис</w:t>
            </w:r>
            <w:proofErr w:type="spellEnd"/>
            <w:r>
              <w:rPr>
                <w:spacing w:val="-2"/>
                <w:sz w:val="24"/>
              </w:rPr>
              <w:t xml:space="preserve"> </w:t>
            </w:r>
            <w:proofErr w:type="spellStart"/>
            <w:r>
              <w:rPr>
                <w:sz w:val="24"/>
              </w:rPr>
              <w:t>лено</w:t>
            </w:r>
            <w:proofErr w:type="spellEnd"/>
            <w:r>
              <w:rPr>
                <w:sz w:val="24"/>
              </w:rPr>
              <w:t xml:space="preserve"> на </w:t>
            </w:r>
            <w:proofErr w:type="spellStart"/>
            <w:r>
              <w:rPr>
                <w:spacing w:val="-2"/>
                <w:sz w:val="24"/>
              </w:rPr>
              <w:t>банковс</w:t>
            </w:r>
            <w:proofErr w:type="spellEnd"/>
            <w:r>
              <w:rPr>
                <w:spacing w:val="-2"/>
                <w:sz w:val="24"/>
              </w:rPr>
              <w:t xml:space="preserve"> </w:t>
            </w:r>
            <w:r>
              <w:rPr>
                <w:spacing w:val="-4"/>
                <w:sz w:val="24"/>
              </w:rPr>
              <w:t>кий</w:t>
            </w:r>
            <w:r>
              <w:rPr>
                <w:spacing w:val="40"/>
                <w:sz w:val="24"/>
              </w:rPr>
              <w:t xml:space="preserve"> </w:t>
            </w:r>
            <w:r>
              <w:rPr>
                <w:spacing w:val="-4"/>
                <w:sz w:val="24"/>
              </w:rPr>
              <w:t>счет</w:t>
            </w:r>
            <w:r>
              <w:rPr>
                <w:spacing w:val="40"/>
                <w:sz w:val="24"/>
              </w:rPr>
              <w:t xml:space="preserve"> </w:t>
            </w:r>
            <w:r>
              <w:rPr>
                <w:sz w:val="24"/>
              </w:rPr>
              <w:t>(гр.</w:t>
            </w:r>
            <w:r>
              <w:rPr>
                <w:spacing w:val="-10"/>
                <w:sz w:val="24"/>
              </w:rPr>
              <w:t xml:space="preserve"> </w:t>
            </w:r>
            <w:r>
              <w:rPr>
                <w:sz w:val="24"/>
              </w:rPr>
              <w:t>11</w:t>
            </w:r>
            <w:r>
              <w:rPr>
                <w:spacing w:val="-10"/>
                <w:sz w:val="24"/>
              </w:rPr>
              <w:t xml:space="preserve"> </w:t>
            </w:r>
            <w:r>
              <w:rPr>
                <w:sz w:val="24"/>
              </w:rPr>
              <w:t>-</w:t>
            </w:r>
          </w:p>
          <w:p w14:paraId="06651EA2" w14:textId="77777777" w:rsidR="00192D51" w:rsidRDefault="00460E6F">
            <w:pPr>
              <w:pStyle w:val="TableParagraph"/>
              <w:ind w:left="12" w:right="6"/>
              <w:jc w:val="center"/>
              <w:rPr>
                <w:sz w:val="24"/>
              </w:rPr>
            </w:pPr>
            <w:r>
              <w:rPr>
                <w:sz w:val="24"/>
              </w:rPr>
              <w:t xml:space="preserve">гр. </w:t>
            </w:r>
            <w:r>
              <w:rPr>
                <w:spacing w:val="-5"/>
                <w:sz w:val="24"/>
              </w:rPr>
              <w:t>9)</w:t>
            </w:r>
          </w:p>
        </w:tc>
        <w:tc>
          <w:tcPr>
            <w:tcW w:w="994" w:type="dxa"/>
            <w:vMerge w:val="restart"/>
          </w:tcPr>
          <w:p w14:paraId="7054D83C" w14:textId="77777777" w:rsidR="00192D51" w:rsidRDefault="00460E6F">
            <w:pPr>
              <w:pStyle w:val="TableParagraph"/>
              <w:spacing w:before="95"/>
              <w:ind w:left="86" w:right="79" w:firstLine="3"/>
              <w:jc w:val="center"/>
              <w:rPr>
                <w:sz w:val="24"/>
              </w:rPr>
            </w:pPr>
            <w:r>
              <w:rPr>
                <w:spacing w:val="-2"/>
                <w:sz w:val="24"/>
              </w:rPr>
              <w:t xml:space="preserve">выплат </w:t>
            </w:r>
            <w:r>
              <w:rPr>
                <w:sz w:val="24"/>
              </w:rPr>
              <w:t xml:space="preserve">ы с </w:t>
            </w:r>
            <w:r>
              <w:rPr>
                <w:spacing w:val="-2"/>
                <w:sz w:val="24"/>
              </w:rPr>
              <w:t xml:space="preserve">учетом </w:t>
            </w:r>
            <w:proofErr w:type="spellStart"/>
            <w:r>
              <w:rPr>
                <w:spacing w:val="-2"/>
                <w:sz w:val="24"/>
              </w:rPr>
              <w:t>перечис</w:t>
            </w:r>
            <w:proofErr w:type="spellEnd"/>
            <w:r>
              <w:rPr>
                <w:spacing w:val="-2"/>
                <w:sz w:val="24"/>
              </w:rPr>
              <w:t xml:space="preserve"> </w:t>
            </w:r>
            <w:proofErr w:type="spellStart"/>
            <w:r>
              <w:rPr>
                <w:spacing w:val="-4"/>
                <w:sz w:val="24"/>
              </w:rPr>
              <w:t>лений</w:t>
            </w:r>
            <w:proofErr w:type="spellEnd"/>
            <w:r>
              <w:rPr>
                <w:spacing w:val="-4"/>
                <w:sz w:val="24"/>
              </w:rPr>
              <w:t xml:space="preserve"> </w:t>
            </w:r>
            <w:r>
              <w:rPr>
                <w:spacing w:val="-6"/>
                <w:sz w:val="24"/>
              </w:rPr>
              <w:t>на</w:t>
            </w:r>
          </w:p>
          <w:p w14:paraId="01F85629" w14:textId="77777777" w:rsidR="00192D51" w:rsidRDefault="00460E6F">
            <w:pPr>
              <w:pStyle w:val="TableParagraph"/>
              <w:ind w:left="69" w:right="58" w:hanging="2"/>
              <w:jc w:val="center"/>
              <w:rPr>
                <w:sz w:val="24"/>
              </w:rPr>
            </w:pPr>
            <w:proofErr w:type="spellStart"/>
            <w:r>
              <w:rPr>
                <w:spacing w:val="-2"/>
                <w:sz w:val="24"/>
              </w:rPr>
              <w:t>банковс</w:t>
            </w:r>
            <w:proofErr w:type="spellEnd"/>
            <w:r>
              <w:rPr>
                <w:spacing w:val="-2"/>
                <w:sz w:val="24"/>
              </w:rPr>
              <w:t xml:space="preserve"> </w:t>
            </w:r>
            <w:r>
              <w:rPr>
                <w:spacing w:val="-4"/>
                <w:sz w:val="24"/>
              </w:rPr>
              <w:t>кий</w:t>
            </w:r>
            <w:r>
              <w:rPr>
                <w:spacing w:val="40"/>
                <w:sz w:val="24"/>
              </w:rPr>
              <w:t xml:space="preserve"> </w:t>
            </w:r>
            <w:r>
              <w:rPr>
                <w:sz w:val="24"/>
              </w:rPr>
              <w:t>счет</w:t>
            </w:r>
            <w:r>
              <w:rPr>
                <w:spacing w:val="-3"/>
                <w:sz w:val="24"/>
              </w:rPr>
              <w:t xml:space="preserve"> </w:t>
            </w:r>
            <w:r>
              <w:rPr>
                <w:spacing w:val="-4"/>
                <w:sz w:val="24"/>
              </w:rPr>
              <w:t>(гр.</w:t>
            </w:r>
          </w:p>
          <w:p w14:paraId="2F0E06C9" w14:textId="77777777" w:rsidR="00192D51" w:rsidRDefault="00460E6F">
            <w:pPr>
              <w:pStyle w:val="TableParagraph"/>
              <w:spacing w:before="1"/>
              <w:ind w:left="20" w:right="11"/>
              <w:jc w:val="center"/>
              <w:rPr>
                <w:sz w:val="24"/>
              </w:rPr>
            </w:pPr>
            <w:r>
              <w:rPr>
                <w:sz w:val="24"/>
              </w:rPr>
              <w:t>12 +</w:t>
            </w:r>
            <w:r>
              <w:rPr>
                <w:spacing w:val="-1"/>
                <w:sz w:val="24"/>
              </w:rPr>
              <w:t xml:space="preserve"> </w:t>
            </w:r>
            <w:r>
              <w:rPr>
                <w:spacing w:val="-5"/>
                <w:sz w:val="24"/>
              </w:rPr>
              <w:t>гр.</w:t>
            </w:r>
          </w:p>
          <w:p w14:paraId="48272716" w14:textId="77777777" w:rsidR="00192D51" w:rsidRDefault="00460E6F">
            <w:pPr>
              <w:pStyle w:val="TableParagraph"/>
              <w:ind w:left="20" w:right="13"/>
              <w:jc w:val="center"/>
              <w:rPr>
                <w:sz w:val="24"/>
              </w:rPr>
            </w:pPr>
            <w:r>
              <w:rPr>
                <w:spacing w:val="-5"/>
                <w:sz w:val="24"/>
              </w:rPr>
              <w:t>13)</w:t>
            </w:r>
          </w:p>
        </w:tc>
        <w:tc>
          <w:tcPr>
            <w:tcW w:w="849" w:type="dxa"/>
            <w:vMerge/>
            <w:tcBorders>
              <w:top w:val="nil"/>
            </w:tcBorders>
          </w:tcPr>
          <w:p w14:paraId="21134E36" w14:textId="77777777" w:rsidR="00192D51" w:rsidRDefault="00192D51">
            <w:pPr>
              <w:rPr>
                <w:sz w:val="2"/>
                <w:szCs w:val="2"/>
              </w:rPr>
            </w:pPr>
          </w:p>
        </w:tc>
        <w:tc>
          <w:tcPr>
            <w:tcW w:w="849" w:type="dxa"/>
            <w:vMerge/>
            <w:tcBorders>
              <w:top w:val="nil"/>
            </w:tcBorders>
          </w:tcPr>
          <w:p w14:paraId="7CAC3193" w14:textId="77777777" w:rsidR="00192D51" w:rsidRDefault="00192D51">
            <w:pPr>
              <w:rPr>
                <w:sz w:val="2"/>
                <w:szCs w:val="2"/>
              </w:rPr>
            </w:pPr>
          </w:p>
        </w:tc>
        <w:tc>
          <w:tcPr>
            <w:tcW w:w="851" w:type="dxa"/>
            <w:vMerge/>
            <w:tcBorders>
              <w:top w:val="nil"/>
            </w:tcBorders>
          </w:tcPr>
          <w:p w14:paraId="74F6CAF0" w14:textId="77777777" w:rsidR="00192D51" w:rsidRDefault="00192D51">
            <w:pPr>
              <w:rPr>
                <w:sz w:val="2"/>
                <w:szCs w:val="2"/>
              </w:rPr>
            </w:pPr>
          </w:p>
        </w:tc>
      </w:tr>
      <w:tr w:rsidR="00192D51" w14:paraId="7B80E034" w14:textId="77777777">
        <w:trPr>
          <w:trHeight w:val="2748"/>
        </w:trPr>
        <w:tc>
          <w:tcPr>
            <w:tcW w:w="711" w:type="dxa"/>
            <w:vMerge/>
            <w:tcBorders>
              <w:top w:val="nil"/>
            </w:tcBorders>
          </w:tcPr>
          <w:p w14:paraId="7BC74D7E" w14:textId="77777777" w:rsidR="00192D51" w:rsidRDefault="00192D51">
            <w:pPr>
              <w:rPr>
                <w:sz w:val="2"/>
                <w:szCs w:val="2"/>
              </w:rPr>
            </w:pPr>
          </w:p>
        </w:tc>
        <w:tc>
          <w:tcPr>
            <w:tcW w:w="792" w:type="dxa"/>
            <w:vMerge/>
            <w:tcBorders>
              <w:top w:val="nil"/>
            </w:tcBorders>
          </w:tcPr>
          <w:p w14:paraId="27F4C420" w14:textId="77777777" w:rsidR="00192D51" w:rsidRDefault="00192D51">
            <w:pPr>
              <w:rPr>
                <w:sz w:val="2"/>
                <w:szCs w:val="2"/>
              </w:rPr>
            </w:pPr>
          </w:p>
        </w:tc>
        <w:tc>
          <w:tcPr>
            <w:tcW w:w="708" w:type="dxa"/>
          </w:tcPr>
          <w:p w14:paraId="7414C215" w14:textId="77777777" w:rsidR="00192D51" w:rsidRDefault="00460E6F">
            <w:pPr>
              <w:pStyle w:val="TableParagraph"/>
              <w:spacing w:before="93"/>
              <w:ind w:left="181" w:right="107" w:hanging="63"/>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tc>
        <w:tc>
          <w:tcPr>
            <w:tcW w:w="569" w:type="dxa"/>
          </w:tcPr>
          <w:p w14:paraId="5B66A440" w14:textId="77777777" w:rsidR="00192D51" w:rsidRDefault="00460E6F">
            <w:pPr>
              <w:pStyle w:val="TableParagraph"/>
              <w:spacing w:before="93"/>
              <w:ind w:left="98" w:right="90" w:firstLine="16"/>
              <w:jc w:val="both"/>
              <w:rPr>
                <w:sz w:val="24"/>
              </w:rPr>
            </w:pPr>
            <w:proofErr w:type="spellStart"/>
            <w:r>
              <w:rPr>
                <w:spacing w:val="-4"/>
                <w:sz w:val="24"/>
              </w:rPr>
              <w:t>вто</w:t>
            </w:r>
            <w:proofErr w:type="spellEnd"/>
            <w:r>
              <w:rPr>
                <w:spacing w:val="-4"/>
                <w:sz w:val="24"/>
              </w:rPr>
              <w:t xml:space="preserve"> рой </w:t>
            </w:r>
            <w:r>
              <w:rPr>
                <w:spacing w:val="-5"/>
                <w:sz w:val="24"/>
              </w:rPr>
              <w:t>год</w:t>
            </w:r>
          </w:p>
        </w:tc>
        <w:tc>
          <w:tcPr>
            <w:tcW w:w="850" w:type="dxa"/>
          </w:tcPr>
          <w:p w14:paraId="0BB81893" w14:textId="77777777" w:rsidR="00192D51" w:rsidRDefault="00460E6F">
            <w:pPr>
              <w:pStyle w:val="TableParagraph"/>
              <w:spacing w:before="93"/>
              <w:ind w:left="253" w:right="63" w:hanging="178"/>
              <w:rPr>
                <w:sz w:val="24"/>
              </w:rPr>
            </w:pPr>
            <w:r>
              <w:rPr>
                <w:spacing w:val="-2"/>
                <w:sz w:val="24"/>
              </w:rPr>
              <w:t xml:space="preserve">третий </w:t>
            </w:r>
            <w:r>
              <w:rPr>
                <w:spacing w:val="-4"/>
                <w:sz w:val="24"/>
              </w:rPr>
              <w:t>год</w:t>
            </w:r>
          </w:p>
        </w:tc>
        <w:tc>
          <w:tcPr>
            <w:tcW w:w="711" w:type="dxa"/>
          </w:tcPr>
          <w:p w14:paraId="30937367" w14:textId="77777777" w:rsidR="00192D51" w:rsidRDefault="00460E6F">
            <w:pPr>
              <w:pStyle w:val="TableParagraph"/>
              <w:spacing w:before="93"/>
              <w:ind w:left="95" w:right="70" w:hanging="17"/>
              <w:jc w:val="both"/>
              <w:rPr>
                <w:sz w:val="24"/>
              </w:rPr>
            </w:pPr>
            <w:proofErr w:type="spellStart"/>
            <w:r>
              <w:rPr>
                <w:spacing w:val="-2"/>
                <w:sz w:val="24"/>
              </w:rPr>
              <w:t>четве</w:t>
            </w:r>
            <w:proofErr w:type="spellEnd"/>
            <w:r>
              <w:rPr>
                <w:spacing w:val="-2"/>
                <w:sz w:val="24"/>
              </w:rPr>
              <w:t xml:space="preserve"> </w:t>
            </w:r>
            <w:proofErr w:type="spellStart"/>
            <w:r>
              <w:rPr>
                <w:spacing w:val="-4"/>
                <w:sz w:val="24"/>
              </w:rPr>
              <w:t>ртый</w:t>
            </w:r>
            <w:proofErr w:type="spellEnd"/>
            <w:r>
              <w:rPr>
                <w:spacing w:val="-4"/>
                <w:sz w:val="24"/>
              </w:rPr>
              <w:t xml:space="preserve"> год</w:t>
            </w:r>
          </w:p>
        </w:tc>
        <w:tc>
          <w:tcPr>
            <w:tcW w:w="907" w:type="dxa"/>
            <w:vMerge/>
            <w:tcBorders>
              <w:top w:val="nil"/>
            </w:tcBorders>
          </w:tcPr>
          <w:p w14:paraId="23BF1282" w14:textId="77777777" w:rsidR="00192D51" w:rsidRDefault="00192D51">
            <w:pPr>
              <w:rPr>
                <w:sz w:val="2"/>
                <w:szCs w:val="2"/>
              </w:rPr>
            </w:pPr>
          </w:p>
        </w:tc>
        <w:tc>
          <w:tcPr>
            <w:tcW w:w="679" w:type="dxa"/>
            <w:vMerge/>
            <w:tcBorders>
              <w:top w:val="nil"/>
            </w:tcBorders>
          </w:tcPr>
          <w:p w14:paraId="7435C1C4" w14:textId="77777777" w:rsidR="00192D51" w:rsidRDefault="00192D51">
            <w:pPr>
              <w:rPr>
                <w:sz w:val="2"/>
                <w:szCs w:val="2"/>
              </w:rPr>
            </w:pPr>
          </w:p>
        </w:tc>
        <w:tc>
          <w:tcPr>
            <w:tcW w:w="965" w:type="dxa"/>
            <w:vMerge/>
            <w:tcBorders>
              <w:top w:val="nil"/>
            </w:tcBorders>
          </w:tcPr>
          <w:p w14:paraId="4D57736A" w14:textId="77777777" w:rsidR="00192D51" w:rsidRDefault="00192D51">
            <w:pPr>
              <w:rPr>
                <w:sz w:val="2"/>
                <w:szCs w:val="2"/>
              </w:rPr>
            </w:pPr>
          </w:p>
        </w:tc>
        <w:tc>
          <w:tcPr>
            <w:tcW w:w="680" w:type="dxa"/>
            <w:vMerge/>
            <w:tcBorders>
              <w:top w:val="nil"/>
            </w:tcBorders>
          </w:tcPr>
          <w:p w14:paraId="2EF3830C" w14:textId="77777777" w:rsidR="00192D51" w:rsidRDefault="00192D51">
            <w:pPr>
              <w:rPr>
                <w:sz w:val="2"/>
                <w:szCs w:val="2"/>
              </w:rPr>
            </w:pPr>
          </w:p>
        </w:tc>
        <w:tc>
          <w:tcPr>
            <w:tcW w:w="1020" w:type="dxa"/>
            <w:vMerge/>
            <w:tcBorders>
              <w:top w:val="nil"/>
            </w:tcBorders>
          </w:tcPr>
          <w:p w14:paraId="4EF73F85" w14:textId="77777777" w:rsidR="00192D51" w:rsidRDefault="00192D51">
            <w:pPr>
              <w:rPr>
                <w:sz w:val="2"/>
                <w:szCs w:val="2"/>
              </w:rPr>
            </w:pPr>
          </w:p>
        </w:tc>
        <w:tc>
          <w:tcPr>
            <w:tcW w:w="1248" w:type="dxa"/>
            <w:vMerge/>
            <w:tcBorders>
              <w:top w:val="nil"/>
            </w:tcBorders>
          </w:tcPr>
          <w:p w14:paraId="7E4CBB30" w14:textId="77777777" w:rsidR="00192D51" w:rsidRDefault="00192D51">
            <w:pPr>
              <w:rPr>
                <w:sz w:val="2"/>
                <w:szCs w:val="2"/>
              </w:rPr>
            </w:pPr>
          </w:p>
        </w:tc>
        <w:tc>
          <w:tcPr>
            <w:tcW w:w="962" w:type="dxa"/>
            <w:vMerge/>
            <w:tcBorders>
              <w:top w:val="nil"/>
            </w:tcBorders>
          </w:tcPr>
          <w:p w14:paraId="60B61387" w14:textId="77777777" w:rsidR="00192D51" w:rsidRDefault="00192D51">
            <w:pPr>
              <w:rPr>
                <w:sz w:val="2"/>
                <w:szCs w:val="2"/>
              </w:rPr>
            </w:pPr>
          </w:p>
        </w:tc>
        <w:tc>
          <w:tcPr>
            <w:tcW w:w="994" w:type="dxa"/>
            <w:vMerge/>
            <w:tcBorders>
              <w:top w:val="nil"/>
            </w:tcBorders>
          </w:tcPr>
          <w:p w14:paraId="4417FBE2" w14:textId="77777777" w:rsidR="00192D51" w:rsidRDefault="00192D51">
            <w:pPr>
              <w:rPr>
                <w:sz w:val="2"/>
                <w:szCs w:val="2"/>
              </w:rPr>
            </w:pPr>
          </w:p>
        </w:tc>
        <w:tc>
          <w:tcPr>
            <w:tcW w:w="849" w:type="dxa"/>
            <w:vMerge/>
            <w:tcBorders>
              <w:top w:val="nil"/>
            </w:tcBorders>
          </w:tcPr>
          <w:p w14:paraId="6726DEC5" w14:textId="77777777" w:rsidR="00192D51" w:rsidRDefault="00192D51">
            <w:pPr>
              <w:rPr>
                <w:sz w:val="2"/>
                <w:szCs w:val="2"/>
              </w:rPr>
            </w:pPr>
          </w:p>
        </w:tc>
        <w:tc>
          <w:tcPr>
            <w:tcW w:w="849" w:type="dxa"/>
            <w:vMerge/>
            <w:tcBorders>
              <w:top w:val="nil"/>
            </w:tcBorders>
          </w:tcPr>
          <w:p w14:paraId="593D2B51" w14:textId="77777777" w:rsidR="00192D51" w:rsidRDefault="00192D51">
            <w:pPr>
              <w:rPr>
                <w:sz w:val="2"/>
                <w:szCs w:val="2"/>
              </w:rPr>
            </w:pPr>
          </w:p>
        </w:tc>
        <w:tc>
          <w:tcPr>
            <w:tcW w:w="851" w:type="dxa"/>
            <w:vMerge/>
            <w:tcBorders>
              <w:top w:val="nil"/>
            </w:tcBorders>
          </w:tcPr>
          <w:p w14:paraId="1AB3B704" w14:textId="77777777" w:rsidR="00192D51" w:rsidRDefault="00192D51">
            <w:pPr>
              <w:rPr>
                <w:sz w:val="2"/>
                <w:szCs w:val="2"/>
              </w:rPr>
            </w:pPr>
          </w:p>
        </w:tc>
      </w:tr>
      <w:tr w:rsidR="00192D51" w14:paraId="43BAC5F2" w14:textId="77777777">
        <w:trPr>
          <w:trHeight w:val="482"/>
        </w:trPr>
        <w:tc>
          <w:tcPr>
            <w:tcW w:w="711" w:type="dxa"/>
          </w:tcPr>
          <w:p w14:paraId="1A261D3C" w14:textId="77777777" w:rsidR="00192D51" w:rsidRDefault="00460E6F">
            <w:pPr>
              <w:pStyle w:val="TableParagraph"/>
              <w:spacing w:before="95"/>
              <w:ind w:left="9"/>
              <w:jc w:val="center"/>
              <w:rPr>
                <w:sz w:val="24"/>
              </w:rPr>
            </w:pPr>
            <w:r>
              <w:rPr>
                <w:spacing w:val="-10"/>
                <w:sz w:val="24"/>
              </w:rPr>
              <w:t>1</w:t>
            </w:r>
          </w:p>
        </w:tc>
        <w:tc>
          <w:tcPr>
            <w:tcW w:w="792" w:type="dxa"/>
          </w:tcPr>
          <w:p w14:paraId="433C4177" w14:textId="77777777" w:rsidR="00192D51" w:rsidRDefault="00460E6F">
            <w:pPr>
              <w:pStyle w:val="TableParagraph"/>
              <w:spacing w:before="95"/>
              <w:ind w:left="14" w:right="10"/>
              <w:jc w:val="center"/>
              <w:rPr>
                <w:sz w:val="24"/>
              </w:rPr>
            </w:pPr>
            <w:r>
              <w:rPr>
                <w:spacing w:val="-10"/>
                <w:sz w:val="24"/>
              </w:rPr>
              <w:t>2</w:t>
            </w:r>
          </w:p>
        </w:tc>
        <w:tc>
          <w:tcPr>
            <w:tcW w:w="708" w:type="dxa"/>
          </w:tcPr>
          <w:p w14:paraId="79A854AF" w14:textId="77777777" w:rsidR="00192D51" w:rsidRDefault="00460E6F">
            <w:pPr>
              <w:pStyle w:val="TableParagraph"/>
              <w:spacing w:before="95"/>
              <w:ind w:left="6"/>
              <w:jc w:val="center"/>
              <w:rPr>
                <w:sz w:val="24"/>
              </w:rPr>
            </w:pPr>
            <w:r>
              <w:rPr>
                <w:spacing w:val="-10"/>
                <w:sz w:val="24"/>
              </w:rPr>
              <w:t>3</w:t>
            </w:r>
          </w:p>
        </w:tc>
        <w:tc>
          <w:tcPr>
            <w:tcW w:w="569" w:type="dxa"/>
          </w:tcPr>
          <w:p w14:paraId="49C5B157" w14:textId="77777777" w:rsidR="00192D51" w:rsidRDefault="00460E6F">
            <w:pPr>
              <w:pStyle w:val="TableParagraph"/>
              <w:spacing w:before="95"/>
              <w:ind w:left="6"/>
              <w:jc w:val="center"/>
              <w:rPr>
                <w:sz w:val="24"/>
              </w:rPr>
            </w:pPr>
            <w:r>
              <w:rPr>
                <w:spacing w:val="-10"/>
                <w:sz w:val="24"/>
              </w:rPr>
              <w:t>4</w:t>
            </w:r>
          </w:p>
        </w:tc>
        <w:tc>
          <w:tcPr>
            <w:tcW w:w="850" w:type="dxa"/>
          </w:tcPr>
          <w:p w14:paraId="40312282" w14:textId="77777777" w:rsidR="00192D51" w:rsidRDefault="00460E6F">
            <w:pPr>
              <w:pStyle w:val="TableParagraph"/>
              <w:spacing w:before="95"/>
              <w:ind w:left="57" w:right="49"/>
              <w:jc w:val="center"/>
              <w:rPr>
                <w:sz w:val="24"/>
              </w:rPr>
            </w:pPr>
            <w:r>
              <w:rPr>
                <w:spacing w:val="-10"/>
                <w:sz w:val="24"/>
              </w:rPr>
              <w:t>5</w:t>
            </w:r>
          </w:p>
        </w:tc>
        <w:tc>
          <w:tcPr>
            <w:tcW w:w="711" w:type="dxa"/>
          </w:tcPr>
          <w:p w14:paraId="3805AF24" w14:textId="77777777" w:rsidR="00192D51" w:rsidRDefault="00460E6F">
            <w:pPr>
              <w:pStyle w:val="TableParagraph"/>
              <w:spacing w:before="95"/>
              <w:ind w:left="8"/>
              <w:jc w:val="center"/>
              <w:rPr>
                <w:sz w:val="24"/>
              </w:rPr>
            </w:pPr>
            <w:r>
              <w:rPr>
                <w:spacing w:val="-10"/>
                <w:sz w:val="24"/>
              </w:rPr>
              <w:t>6</w:t>
            </w:r>
          </w:p>
        </w:tc>
        <w:tc>
          <w:tcPr>
            <w:tcW w:w="907" w:type="dxa"/>
          </w:tcPr>
          <w:p w14:paraId="4D1CD0B8" w14:textId="77777777" w:rsidR="00192D51" w:rsidRDefault="00460E6F">
            <w:pPr>
              <w:pStyle w:val="TableParagraph"/>
              <w:spacing w:before="95"/>
              <w:ind w:left="39" w:right="31"/>
              <w:jc w:val="center"/>
              <w:rPr>
                <w:sz w:val="24"/>
              </w:rPr>
            </w:pPr>
            <w:r>
              <w:rPr>
                <w:spacing w:val="-10"/>
                <w:sz w:val="24"/>
              </w:rPr>
              <w:t>7</w:t>
            </w:r>
          </w:p>
        </w:tc>
        <w:tc>
          <w:tcPr>
            <w:tcW w:w="679" w:type="dxa"/>
          </w:tcPr>
          <w:p w14:paraId="657FF81C" w14:textId="77777777" w:rsidR="00192D51" w:rsidRDefault="00460E6F">
            <w:pPr>
              <w:pStyle w:val="TableParagraph"/>
              <w:spacing w:before="95"/>
              <w:ind w:left="6"/>
              <w:jc w:val="center"/>
              <w:rPr>
                <w:sz w:val="24"/>
              </w:rPr>
            </w:pPr>
            <w:r>
              <w:rPr>
                <w:spacing w:val="-10"/>
                <w:sz w:val="24"/>
              </w:rPr>
              <w:t>8</w:t>
            </w:r>
          </w:p>
        </w:tc>
        <w:tc>
          <w:tcPr>
            <w:tcW w:w="965" w:type="dxa"/>
          </w:tcPr>
          <w:p w14:paraId="795E3F22" w14:textId="77777777" w:rsidR="00192D51" w:rsidRDefault="00460E6F">
            <w:pPr>
              <w:pStyle w:val="TableParagraph"/>
              <w:spacing w:before="95"/>
              <w:ind w:left="16" w:right="8"/>
              <w:jc w:val="center"/>
              <w:rPr>
                <w:sz w:val="24"/>
              </w:rPr>
            </w:pPr>
            <w:r>
              <w:rPr>
                <w:spacing w:val="-10"/>
                <w:sz w:val="24"/>
              </w:rPr>
              <w:t>9</w:t>
            </w:r>
          </w:p>
        </w:tc>
        <w:tc>
          <w:tcPr>
            <w:tcW w:w="680" w:type="dxa"/>
          </w:tcPr>
          <w:p w14:paraId="2FA8E9F2" w14:textId="77777777" w:rsidR="00192D51" w:rsidRDefault="00460E6F">
            <w:pPr>
              <w:pStyle w:val="TableParagraph"/>
              <w:spacing w:before="95"/>
              <w:ind w:left="217"/>
              <w:rPr>
                <w:sz w:val="24"/>
              </w:rPr>
            </w:pPr>
            <w:r>
              <w:rPr>
                <w:spacing w:val="-5"/>
                <w:sz w:val="24"/>
              </w:rPr>
              <w:t>10</w:t>
            </w:r>
          </w:p>
        </w:tc>
        <w:tc>
          <w:tcPr>
            <w:tcW w:w="1020" w:type="dxa"/>
          </w:tcPr>
          <w:p w14:paraId="7E23C6A5" w14:textId="77777777" w:rsidR="00192D51" w:rsidRDefault="00460E6F">
            <w:pPr>
              <w:pStyle w:val="TableParagraph"/>
              <w:spacing w:before="95"/>
              <w:ind w:left="14" w:right="9"/>
              <w:jc w:val="center"/>
              <w:rPr>
                <w:sz w:val="24"/>
              </w:rPr>
            </w:pPr>
            <w:r>
              <w:rPr>
                <w:spacing w:val="-5"/>
                <w:sz w:val="24"/>
              </w:rPr>
              <w:t>11</w:t>
            </w:r>
          </w:p>
        </w:tc>
        <w:tc>
          <w:tcPr>
            <w:tcW w:w="1248" w:type="dxa"/>
          </w:tcPr>
          <w:p w14:paraId="3D88B110" w14:textId="77777777" w:rsidR="00192D51" w:rsidRDefault="00460E6F">
            <w:pPr>
              <w:pStyle w:val="TableParagraph"/>
              <w:spacing w:before="95"/>
              <w:ind w:left="14" w:right="7"/>
              <w:jc w:val="center"/>
              <w:rPr>
                <w:sz w:val="24"/>
              </w:rPr>
            </w:pPr>
            <w:r>
              <w:rPr>
                <w:spacing w:val="-5"/>
                <w:sz w:val="24"/>
              </w:rPr>
              <w:t>12</w:t>
            </w:r>
          </w:p>
        </w:tc>
        <w:tc>
          <w:tcPr>
            <w:tcW w:w="962" w:type="dxa"/>
          </w:tcPr>
          <w:p w14:paraId="3FFD75E0" w14:textId="77777777" w:rsidR="00192D51" w:rsidRDefault="00460E6F">
            <w:pPr>
              <w:pStyle w:val="TableParagraph"/>
              <w:spacing w:before="95"/>
              <w:ind w:left="12" w:right="7"/>
              <w:jc w:val="center"/>
              <w:rPr>
                <w:sz w:val="24"/>
              </w:rPr>
            </w:pPr>
            <w:r>
              <w:rPr>
                <w:spacing w:val="-5"/>
                <w:sz w:val="24"/>
              </w:rPr>
              <w:t>13</w:t>
            </w:r>
          </w:p>
        </w:tc>
        <w:tc>
          <w:tcPr>
            <w:tcW w:w="994" w:type="dxa"/>
          </w:tcPr>
          <w:p w14:paraId="799FDBA7" w14:textId="77777777" w:rsidR="00192D51" w:rsidRDefault="00460E6F">
            <w:pPr>
              <w:pStyle w:val="TableParagraph"/>
              <w:spacing w:before="95"/>
              <w:ind w:left="20" w:right="11"/>
              <w:jc w:val="center"/>
              <w:rPr>
                <w:sz w:val="24"/>
              </w:rPr>
            </w:pPr>
            <w:r>
              <w:rPr>
                <w:spacing w:val="-5"/>
                <w:sz w:val="24"/>
              </w:rPr>
              <w:t>14</w:t>
            </w:r>
          </w:p>
        </w:tc>
        <w:tc>
          <w:tcPr>
            <w:tcW w:w="849" w:type="dxa"/>
          </w:tcPr>
          <w:p w14:paraId="04BA883D" w14:textId="77777777" w:rsidR="00192D51" w:rsidRDefault="00460E6F">
            <w:pPr>
              <w:pStyle w:val="TableParagraph"/>
              <w:spacing w:before="95"/>
              <w:ind w:left="86" w:right="82"/>
              <w:jc w:val="center"/>
              <w:rPr>
                <w:sz w:val="24"/>
              </w:rPr>
            </w:pPr>
            <w:r>
              <w:rPr>
                <w:spacing w:val="-5"/>
                <w:sz w:val="24"/>
              </w:rPr>
              <w:t>15</w:t>
            </w:r>
          </w:p>
        </w:tc>
        <w:tc>
          <w:tcPr>
            <w:tcW w:w="849" w:type="dxa"/>
          </w:tcPr>
          <w:p w14:paraId="0309354D" w14:textId="77777777" w:rsidR="00192D51" w:rsidRDefault="00460E6F">
            <w:pPr>
              <w:pStyle w:val="TableParagraph"/>
              <w:spacing w:before="95"/>
              <w:ind w:left="90" w:right="80"/>
              <w:jc w:val="center"/>
              <w:rPr>
                <w:sz w:val="24"/>
              </w:rPr>
            </w:pPr>
            <w:r>
              <w:rPr>
                <w:spacing w:val="-5"/>
                <w:sz w:val="24"/>
              </w:rPr>
              <w:t>16</w:t>
            </w:r>
          </w:p>
        </w:tc>
        <w:tc>
          <w:tcPr>
            <w:tcW w:w="851" w:type="dxa"/>
          </w:tcPr>
          <w:p w14:paraId="134E73BD" w14:textId="77777777" w:rsidR="00192D51" w:rsidRDefault="00460E6F">
            <w:pPr>
              <w:pStyle w:val="TableParagraph"/>
              <w:spacing w:before="95"/>
              <w:ind w:left="14" w:right="5"/>
              <w:jc w:val="center"/>
              <w:rPr>
                <w:sz w:val="24"/>
              </w:rPr>
            </w:pPr>
            <w:r>
              <w:rPr>
                <w:spacing w:val="-5"/>
                <w:sz w:val="24"/>
              </w:rPr>
              <w:t>17</w:t>
            </w:r>
          </w:p>
        </w:tc>
      </w:tr>
      <w:tr w:rsidR="00192D51" w14:paraId="2A4E7928" w14:textId="77777777">
        <w:trPr>
          <w:trHeight w:val="479"/>
        </w:trPr>
        <w:tc>
          <w:tcPr>
            <w:tcW w:w="711" w:type="dxa"/>
          </w:tcPr>
          <w:p w14:paraId="6F48ACCD" w14:textId="77777777" w:rsidR="00192D51" w:rsidRDefault="00192D51">
            <w:pPr>
              <w:pStyle w:val="TableParagraph"/>
            </w:pPr>
          </w:p>
        </w:tc>
        <w:tc>
          <w:tcPr>
            <w:tcW w:w="792" w:type="dxa"/>
          </w:tcPr>
          <w:p w14:paraId="521A3726" w14:textId="77777777" w:rsidR="00192D51" w:rsidRDefault="00192D51">
            <w:pPr>
              <w:pStyle w:val="TableParagraph"/>
            </w:pPr>
          </w:p>
        </w:tc>
        <w:tc>
          <w:tcPr>
            <w:tcW w:w="708" w:type="dxa"/>
          </w:tcPr>
          <w:p w14:paraId="52C27E40" w14:textId="77777777" w:rsidR="00192D51" w:rsidRDefault="00192D51">
            <w:pPr>
              <w:pStyle w:val="TableParagraph"/>
            </w:pPr>
          </w:p>
        </w:tc>
        <w:tc>
          <w:tcPr>
            <w:tcW w:w="569" w:type="dxa"/>
          </w:tcPr>
          <w:p w14:paraId="0A72481A" w14:textId="77777777" w:rsidR="00192D51" w:rsidRDefault="00192D51">
            <w:pPr>
              <w:pStyle w:val="TableParagraph"/>
            </w:pPr>
          </w:p>
        </w:tc>
        <w:tc>
          <w:tcPr>
            <w:tcW w:w="850" w:type="dxa"/>
          </w:tcPr>
          <w:p w14:paraId="5D44C1AB" w14:textId="77777777" w:rsidR="00192D51" w:rsidRDefault="00192D51">
            <w:pPr>
              <w:pStyle w:val="TableParagraph"/>
            </w:pPr>
          </w:p>
        </w:tc>
        <w:tc>
          <w:tcPr>
            <w:tcW w:w="711" w:type="dxa"/>
          </w:tcPr>
          <w:p w14:paraId="31C6AE1D" w14:textId="77777777" w:rsidR="00192D51" w:rsidRDefault="00192D51">
            <w:pPr>
              <w:pStyle w:val="TableParagraph"/>
            </w:pPr>
          </w:p>
        </w:tc>
        <w:tc>
          <w:tcPr>
            <w:tcW w:w="907" w:type="dxa"/>
          </w:tcPr>
          <w:p w14:paraId="2E126514" w14:textId="77777777" w:rsidR="00192D51" w:rsidRDefault="00192D51">
            <w:pPr>
              <w:pStyle w:val="TableParagraph"/>
            </w:pPr>
          </w:p>
        </w:tc>
        <w:tc>
          <w:tcPr>
            <w:tcW w:w="679" w:type="dxa"/>
          </w:tcPr>
          <w:p w14:paraId="12BC823E" w14:textId="77777777" w:rsidR="00192D51" w:rsidRDefault="00192D51">
            <w:pPr>
              <w:pStyle w:val="TableParagraph"/>
            </w:pPr>
          </w:p>
        </w:tc>
        <w:tc>
          <w:tcPr>
            <w:tcW w:w="965" w:type="dxa"/>
          </w:tcPr>
          <w:p w14:paraId="64DD2D0F" w14:textId="77777777" w:rsidR="00192D51" w:rsidRDefault="00192D51">
            <w:pPr>
              <w:pStyle w:val="TableParagraph"/>
            </w:pPr>
          </w:p>
        </w:tc>
        <w:tc>
          <w:tcPr>
            <w:tcW w:w="680" w:type="dxa"/>
          </w:tcPr>
          <w:p w14:paraId="14167C8E" w14:textId="77777777" w:rsidR="00192D51" w:rsidRDefault="00192D51">
            <w:pPr>
              <w:pStyle w:val="TableParagraph"/>
            </w:pPr>
          </w:p>
        </w:tc>
        <w:tc>
          <w:tcPr>
            <w:tcW w:w="1020" w:type="dxa"/>
          </w:tcPr>
          <w:p w14:paraId="3DB520D6" w14:textId="77777777" w:rsidR="00192D51" w:rsidRDefault="00192D51">
            <w:pPr>
              <w:pStyle w:val="TableParagraph"/>
            </w:pPr>
          </w:p>
        </w:tc>
        <w:tc>
          <w:tcPr>
            <w:tcW w:w="1248" w:type="dxa"/>
          </w:tcPr>
          <w:p w14:paraId="68B995FE" w14:textId="77777777" w:rsidR="00192D51" w:rsidRDefault="00192D51">
            <w:pPr>
              <w:pStyle w:val="TableParagraph"/>
            </w:pPr>
          </w:p>
        </w:tc>
        <w:tc>
          <w:tcPr>
            <w:tcW w:w="962" w:type="dxa"/>
          </w:tcPr>
          <w:p w14:paraId="32BC32D3" w14:textId="77777777" w:rsidR="00192D51" w:rsidRDefault="00192D51">
            <w:pPr>
              <w:pStyle w:val="TableParagraph"/>
            </w:pPr>
          </w:p>
        </w:tc>
        <w:tc>
          <w:tcPr>
            <w:tcW w:w="994" w:type="dxa"/>
          </w:tcPr>
          <w:p w14:paraId="78F6A4A9" w14:textId="77777777" w:rsidR="00192D51" w:rsidRDefault="00192D51">
            <w:pPr>
              <w:pStyle w:val="TableParagraph"/>
            </w:pPr>
          </w:p>
        </w:tc>
        <w:tc>
          <w:tcPr>
            <w:tcW w:w="849" w:type="dxa"/>
          </w:tcPr>
          <w:p w14:paraId="2917E9B2" w14:textId="77777777" w:rsidR="00192D51" w:rsidRDefault="00192D51">
            <w:pPr>
              <w:pStyle w:val="TableParagraph"/>
            </w:pPr>
          </w:p>
        </w:tc>
        <w:tc>
          <w:tcPr>
            <w:tcW w:w="849" w:type="dxa"/>
          </w:tcPr>
          <w:p w14:paraId="156D26B6" w14:textId="77777777" w:rsidR="00192D51" w:rsidRDefault="00192D51">
            <w:pPr>
              <w:pStyle w:val="TableParagraph"/>
            </w:pPr>
          </w:p>
        </w:tc>
        <w:tc>
          <w:tcPr>
            <w:tcW w:w="851" w:type="dxa"/>
          </w:tcPr>
          <w:p w14:paraId="1772CDD1" w14:textId="77777777" w:rsidR="00192D51" w:rsidRDefault="00192D51">
            <w:pPr>
              <w:pStyle w:val="TableParagraph"/>
            </w:pPr>
          </w:p>
        </w:tc>
      </w:tr>
      <w:tr w:rsidR="00192D51" w14:paraId="21B9A1AA" w14:textId="77777777">
        <w:trPr>
          <w:trHeight w:val="479"/>
        </w:trPr>
        <w:tc>
          <w:tcPr>
            <w:tcW w:w="711" w:type="dxa"/>
          </w:tcPr>
          <w:p w14:paraId="1F8AD025" w14:textId="77777777" w:rsidR="00192D51" w:rsidRDefault="00192D51">
            <w:pPr>
              <w:pStyle w:val="TableParagraph"/>
            </w:pPr>
          </w:p>
        </w:tc>
        <w:tc>
          <w:tcPr>
            <w:tcW w:w="792" w:type="dxa"/>
          </w:tcPr>
          <w:p w14:paraId="2B5FE266" w14:textId="77777777" w:rsidR="00192D51" w:rsidRDefault="00192D51">
            <w:pPr>
              <w:pStyle w:val="TableParagraph"/>
            </w:pPr>
          </w:p>
        </w:tc>
        <w:tc>
          <w:tcPr>
            <w:tcW w:w="708" w:type="dxa"/>
          </w:tcPr>
          <w:p w14:paraId="187D3D6C" w14:textId="77777777" w:rsidR="00192D51" w:rsidRDefault="00192D51">
            <w:pPr>
              <w:pStyle w:val="TableParagraph"/>
            </w:pPr>
          </w:p>
        </w:tc>
        <w:tc>
          <w:tcPr>
            <w:tcW w:w="569" w:type="dxa"/>
          </w:tcPr>
          <w:p w14:paraId="17AA0DF6" w14:textId="77777777" w:rsidR="00192D51" w:rsidRDefault="00192D51">
            <w:pPr>
              <w:pStyle w:val="TableParagraph"/>
            </w:pPr>
          </w:p>
        </w:tc>
        <w:tc>
          <w:tcPr>
            <w:tcW w:w="850" w:type="dxa"/>
          </w:tcPr>
          <w:p w14:paraId="71E652E8" w14:textId="77777777" w:rsidR="00192D51" w:rsidRDefault="00192D51">
            <w:pPr>
              <w:pStyle w:val="TableParagraph"/>
            </w:pPr>
          </w:p>
        </w:tc>
        <w:tc>
          <w:tcPr>
            <w:tcW w:w="711" w:type="dxa"/>
          </w:tcPr>
          <w:p w14:paraId="2C07857E" w14:textId="77777777" w:rsidR="00192D51" w:rsidRDefault="00192D51">
            <w:pPr>
              <w:pStyle w:val="TableParagraph"/>
            </w:pPr>
          </w:p>
        </w:tc>
        <w:tc>
          <w:tcPr>
            <w:tcW w:w="907" w:type="dxa"/>
          </w:tcPr>
          <w:p w14:paraId="37990C50" w14:textId="77777777" w:rsidR="00192D51" w:rsidRDefault="00192D51">
            <w:pPr>
              <w:pStyle w:val="TableParagraph"/>
            </w:pPr>
          </w:p>
        </w:tc>
        <w:tc>
          <w:tcPr>
            <w:tcW w:w="679" w:type="dxa"/>
          </w:tcPr>
          <w:p w14:paraId="057A353A" w14:textId="77777777" w:rsidR="00192D51" w:rsidRDefault="00192D51">
            <w:pPr>
              <w:pStyle w:val="TableParagraph"/>
            </w:pPr>
          </w:p>
        </w:tc>
        <w:tc>
          <w:tcPr>
            <w:tcW w:w="965" w:type="dxa"/>
          </w:tcPr>
          <w:p w14:paraId="3C58B595" w14:textId="77777777" w:rsidR="00192D51" w:rsidRDefault="00192D51">
            <w:pPr>
              <w:pStyle w:val="TableParagraph"/>
            </w:pPr>
          </w:p>
        </w:tc>
        <w:tc>
          <w:tcPr>
            <w:tcW w:w="680" w:type="dxa"/>
          </w:tcPr>
          <w:p w14:paraId="323AE1DB" w14:textId="77777777" w:rsidR="00192D51" w:rsidRDefault="00192D51">
            <w:pPr>
              <w:pStyle w:val="TableParagraph"/>
            </w:pPr>
          </w:p>
        </w:tc>
        <w:tc>
          <w:tcPr>
            <w:tcW w:w="1020" w:type="dxa"/>
          </w:tcPr>
          <w:p w14:paraId="17F76866" w14:textId="77777777" w:rsidR="00192D51" w:rsidRDefault="00192D51">
            <w:pPr>
              <w:pStyle w:val="TableParagraph"/>
            </w:pPr>
          </w:p>
        </w:tc>
        <w:tc>
          <w:tcPr>
            <w:tcW w:w="1248" w:type="dxa"/>
          </w:tcPr>
          <w:p w14:paraId="096CE2BB" w14:textId="77777777" w:rsidR="00192D51" w:rsidRDefault="00192D51">
            <w:pPr>
              <w:pStyle w:val="TableParagraph"/>
            </w:pPr>
          </w:p>
        </w:tc>
        <w:tc>
          <w:tcPr>
            <w:tcW w:w="962" w:type="dxa"/>
          </w:tcPr>
          <w:p w14:paraId="3142D2F6" w14:textId="77777777" w:rsidR="00192D51" w:rsidRDefault="00192D51">
            <w:pPr>
              <w:pStyle w:val="TableParagraph"/>
            </w:pPr>
          </w:p>
        </w:tc>
        <w:tc>
          <w:tcPr>
            <w:tcW w:w="994" w:type="dxa"/>
          </w:tcPr>
          <w:p w14:paraId="6BA3F597" w14:textId="77777777" w:rsidR="00192D51" w:rsidRDefault="00192D51">
            <w:pPr>
              <w:pStyle w:val="TableParagraph"/>
            </w:pPr>
          </w:p>
        </w:tc>
        <w:tc>
          <w:tcPr>
            <w:tcW w:w="849" w:type="dxa"/>
          </w:tcPr>
          <w:p w14:paraId="0C1193FA" w14:textId="77777777" w:rsidR="00192D51" w:rsidRDefault="00192D51">
            <w:pPr>
              <w:pStyle w:val="TableParagraph"/>
            </w:pPr>
          </w:p>
        </w:tc>
        <w:tc>
          <w:tcPr>
            <w:tcW w:w="849" w:type="dxa"/>
          </w:tcPr>
          <w:p w14:paraId="19668383" w14:textId="77777777" w:rsidR="00192D51" w:rsidRDefault="00192D51">
            <w:pPr>
              <w:pStyle w:val="TableParagraph"/>
            </w:pPr>
          </w:p>
        </w:tc>
        <w:tc>
          <w:tcPr>
            <w:tcW w:w="851" w:type="dxa"/>
          </w:tcPr>
          <w:p w14:paraId="0CCFFA15" w14:textId="77777777" w:rsidR="00192D51" w:rsidRDefault="00192D51">
            <w:pPr>
              <w:pStyle w:val="TableParagraph"/>
            </w:pPr>
          </w:p>
        </w:tc>
      </w:tr>
      <w:tr w:rsidR="00192D51" w14:paraId="2CB51FF9" w14:textId="77777777">
        <w:trPr>
          <w:trHeight w:val="756"/>
        </w:trPr>
        <w:tc>
          <w:tcPr>
            <w:tcW w:w="711" w:type="dxa"/>
          </w:tcPr>
          <w:p w14:paraId="697BCCC6" w14:textId="77777777" w:rsidR="00192D51" w:rsidRDefault="00460E6F">
            <w:pPr>
              <w:pStyle w:val="TableParagraph"/>
              <w:spacing w:before="95"/>
              <w:ind w:left="62" w:right="138"/>
              <w:rPr>
                <w:sz w:val="24"/>
              </w:rPr>
            </w:pPr>
            <w:r>
              <w:rPr>
                <w:spacing w:val="-4"/>
                <w:sz w:val="24"/>
              </w:rPr>
              <w:t xml:space="preserve">Итог </w:t>
            </w:r>
            <w:r>
              <w:rPr>
                <w:spacing w:val="-10"/>
                <w:sz w:val="24"/>
              </w:rPr>
              <w:t>о</w:t>
            </w:r>
          </w:p>
        </w:tc>
        <w:tc>
          <w:tcPr>
            <w:tcW w:w="792" w:type="dxa"/>
          </w:tcPr>
          <w:p w14:paraId="4D6BB5D9" w14:textId="77777777" w:rsidR="00192D51" w:rsidRDefault="00192D51">
            <w:pPr>
              <w:pStyle w:val="TableParagraph"/>
            </w:pPr>
          </w:p>
        </w:tc>
        <w:tc>
          <w:tcPr>
            <w:tcW w:w="708" w:type="dxa"/>
          </w:tcPr>
          <w:p w14:paraId="382C3194" w14:textId="77777777" w:rsidR="00192D51" w:rsidRDefault="00192D51">
            <w:pPr>
              <w:pStyle w:val="TableParagraph"/>
            </w:pPr>
          </w:p>
        </w:tc>
        <w:tc>
          <w:tcPr>
            <w:tcW w:w="569" w:type="dxa"/>
          </w:tcPr>
          <w:p w14:paraId="1276DC40" w14:textId="77777777" w:rsidR="00192D51" w:rsidRDefault="00192D51">
            <w:pPr>
              <w:pStyle w:val="TableParagraph"/>
            </w:pPr>
          </w:p>
        </w:tc>
        <w:tc>
          <w:tcPr>
            <w:tcW w:w="850" w:type="dxa"/>
          </w:tcPr>
          <w:p w14:paraId="74EC42C9" w14:textId="77777777" w:rsidR="00192D51" w:rsidRDefault="00192D51">
            <w:pPr>
              <w:pStyle w:val="TableParagraph"/>
            </w:pPr>
          </w:p>
        </w:tc>
        <w:tc>
          <w:tcPr>
            <w:tcW w:w="711" w:type="dxa"/>
          </w:tcPr>
          <w:p w14:paraId="26CB1A6C" w14:textId="77777777" w:rsidR="00192D51" w:rsidRDefault="00192D51">
            <w:pPr>
              <w:pStyle w:val="TableParagraph"/>
            </w:pPr>
          </w:p>
        </w:tc>
        <w:tc>
          <w:tcPr>
            <w:tcW w:w="907" w:type="dxa"/>
          </w:tcPr>
          <w:p w14:paraId="58C16F62" w14:textId="77777777" w:rsidR="00192D51" w:rsidRDefault="00192D51">
            <w:pPr>
              <w:pStyle w:val="TableParagraph"/>
            </w:pPr>
          </w:p>
        </w:tc>
        <w:tc>
          <w:tcPr>
            <w:tcW w:w="679" w:type="dxa"/>
          </w:tcPr>
          <w:p w14:paraId="0FDAEDC1" w14:textId="77777777" w:rsidR="00192D51" w:rsidRDefault="00192D51">
            <w:pPr>
              <w:pStyle w:val="TableParagraph"/>
            </w:pPr>
          </w:p>
        </w:tc>
        <w:tc>
          <w:tcPr>
            <w:tcW w:w="965" w:type="dxa"/>
          </w:tcPr>
          <w:p w14:paraId="5CDFAED9" w14:textId="77777777" w:rsidR="00192D51" w:rsidRDefault="00192D51">
            <w:pPr>
              <w:pStyle w:val="TableParagraph"/>
            </w:pPr>
          </w:p>
        </w:tc>
        <w:tc>
          <w:tcPr>
            <w:tcW w:w="680" w:type="dxa"/>
          </w:tcPr>
          <w:p w14:paraId="0C439B58" w14:textId="77777777" w:rsidR="00192D51" w:rsidRDefault="00192D51">
            <w:pPr>
              <w:pStyle w:val="TableParagraph"/>
            </w:pPr>
          </w:p>
        </w:tc>
        <w:tc>
          <w:tcPr>
            <w:tcW w:w="1020" w:type="dxa"/>
          </w:tcPr>
          <w:p w14:paraId="18AB30A6" w14:textId="77777777" w:rsidR="00192D51" w:rsidRDefault="00192D51">
            <w:pPr>
              <w:pStyle w:val="TableParagraph"/>
            </w:pPr>
          </w:p>
        </w:tc>
        <w:tc>
          <w:tcPr>
            <w:tcW w:w="1248" w:type="dxa"/>
          </w:tcPr>
          <w:p w14:paraId="7A761430" w14:textId="77777777" w:rsidR="00192D51" w:rsidRDefault="00192D51">
            <w:pPr>
              <w:pStyle w:val="TableParagraph"/>
            </w:pPr>
          </w:p>
        </w:tc>
        <w:tc>
          <w:tcPr>
            <w:tcW w:w="962" w:type="dxa"/>
          </w:tcPr>
          <w:p w14:paraId="1EF16502" w14:textId="77777777" w:rsidR="00192D51" w:rsidRDefault="00192D51">
            <w:pPr>
              <w:pStyle w:val="TableParagraph"/>
            </w:pPr>
          </w:p>
        </w:tc>
        <w:tc>
          <w:tcPr>
            <w:tcW w:w="994" w:type="dxa"/>
          </w:tcPr>
          <w:p w14:paraId="2DBCC309" w14:textId="77777777" w:rsidR="00192D51" w:rsidRDefault="00192D51">
            <w:pPr>
              <w:pStyle w:val="TableParagraph"/>
            </w:pPr>
          </w:p>
        </w:tc>
        <w:tc>
          <w:tcPr>
            <w:tcW w:w="849" w:type="dxa"/>
          </w:tcPr>
          <w:p w14:paraId="3D930AC9" w14:textId="77777777" w:rsidR="00192D51" w:rsidRDefault="00192D51">
            <w:pPr>
              <w:pStyle w:val="TableParagraph"/>
            </w:pPr>
          </w:p>
        </w:tc>
        <w:tc>
          <w:tcPr>
            <w:tcW w:w="849" w:type="dxa"/>
          </w:tcPr>
          <w:p w14:paraId="4D1184AE" w14:textId="77777777" w:rsidR="00192D51" w:rsidRDefault="00192D51">
            <w:pPr>
              <w:pStyle w:val="TableParagraph"/>
            </w:pPr>
          </w:p>
        </w:tc>
        <w:tc>
          <w:tcPr>
            <w:tcW w:w="851" w:type="dxa"/>
          </w:tcPr>
          <w:p w14:paraId="341BE1E0" w14:textId="77777777" w:rsidR="00192D51" w:rsidRDefault="00192D51">
            <w:pPr>
              <w:pStyle w:val="TableParagraph"/>
            </w:pPr>
          </w:p>
        </w:tc>
      </w:tr>
    </w:tbl>
    <w:p w14:paraId="3B9865E1" w14:textId="77777777" w:rsidR="00192D51" w:rsidRDefault="00192D51">
      <w:pPr>
        <w:pStyle w:val="a3"/>
        <w:spacing w:before="55"/>
        <w:ind w:left="0"/>
        <w:jc w:val="left"/>
        <w:rPr>
          <w:rFonts w:ascii="Courier New"/>
          <w:sz w:val="20"/>
        </w:rPr>
      </w:pPr>
    </w:p>
    <w:p w14:paraId="60893B15" w14:textId="77777777" w:rsidR="00192D51" w:rsidRDefault="00460E6F">
      <w:pPr>
        <w:tabs>
          <w:tab w:val="left" w:pos="4484"/>
          <w:tab w:val="left" w:pos="5684"/>
          <w:tab w:val="left" w:pos="7484"/>
          <w:tab w:val="left" w:pos="8564"/>
        </w:tabs>
        <w:ind w:right="5359"/>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BAC8660" w14:textId="77777777" w:rsidR="00192D51" w:rsidRDefault="00460E6F">
      <w:pPr>
        <w:spacing w:before="2" w:line="226" w:lineRule="exact"/>
        <w:ind w:right="5405"/>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74ABBA02" w14:textId="77777777" w:rsidR="00192D51" w:rsidRDefault="00460E6F">
      <w:pPr>
        <w:spacing w:line="214" w:lineRule="exact"/>
        <w:ind w:right="77"/>
        <w:jc w:val="center"/>
        <w:rPr>
          <w:rFonts w:ascii="Courier New" w:hAnsi="Courier New"/>
          <w:sz w:val="20"/>
        </w:rPr>
      </w:pPr>
      <w:r>
        <w:rPr>
          <w:rFonts w:ascii="Courier New" w:hAnsi="Courier New"/>
          <w:spacing w:val="-2"/>
          <w:sz w:val="20"/>
        </w:rPr>
        <w:t>подписи)</w:t>
      </w:r>
    </w:p>
    <w:p w14:paraId="7B0BD436" w14:textId="77777777" w:rsidR="00192D51" w:rsidRDefault="00460E6F">
      <w:pPr>
        <w:tabs>
          <w:tab w:val="left" w:pos="1125"/>
          <w:tab w:val="left" w:pos="3450"/>
          <w:tab w:val="left" w:pos="4170"/>
        </w:tabs>
        <w:spacing w:before="11"/>
        <w:ind w:left="64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FD914A1" w14:textId="77777777" w:rsidR="00192D51" w:rsidRDefault="00192D51">
      <w:pPr>
        <w:pStyle w:val="a3"/>
        <w:ind w:left="0"/>
        <w:jc w:val="left"/>
        <w:rPr>
          <w:rFonts w:ascii="Courier New"/>
          <w:sz w:val="20"/>
        </w:rPr>
      </w:pPr>
    </w:p>
    <w:p w14:paraId="15F92574" w14:textId="77777777" w:rsidR="00192D51" w:rsidRDefault="00460E6F">
      <w:pPr>
        <w:tabs>
          <w:tab w:val="left" w:pos="3850"/>
        </w:tabs>
        <w:ind w:left="1165"/>
        <w:jc w:val="center"/>
        <w:rPr>
          <w:sz w:val="20"/>
        </w:rPr>
      </w:pPr>
      <w:r>
        <w:rPr>
          <w:rFonts w:ascii="Courier New" w:hAnsi="Courier New"/>
          <w:sz w:val="20"/>
        </w:rPr>
        <w:t xml:space="preserve">Номер страницы </w:t>
      </w:r>
      <w:r>
        <w:rPr>
          <w:sz w:val="20"/>
          <w:u w:val="single"/>
        </w:rPr>
        <w:tab/>
      </w:r>
    </w:p>
    <w:p w14:paraId="121E9920" w14:textId="77777777" w:rsidR="00192D51" w:rsidRDefault="00460E6F">
      <w:pPr>
        <w:tabs>
          <w:tab w:val="left" w:pos="3850"/>
        </w:tabs>
        <w:spacing w:before="2"/>
        <w:ind w:left="1165"/>
        <w:jc w:val="center"/>
        <w:rPr>
          <w:sz w:val="20"/>
        </w:rPr>
      </w:pPr>
      <w:r>
        <w:rPr>
          <w:rFonts w:ascii="Courier New" w:hAnsi="Courier New"/>
          <w:sz w:val="20"/>
        </w:rPr>
        <w:t xml:space="preserve">Всего страниц </w:t>
      </w:r>
      <w:r>
        <w:rPr>
          <w:sz w:val="20"/>
          <w:u w:val="single"/>
        </w:rPr>
        <w:tab/>
      </w:r>
    </w:p>
    <w:p w14:paraId="3AE52D21" w14:textId="77777777" w:rsidR="00192D51" w:rsidRDefault="00192D51">
      <w:pPr>
        <w:jc w:val="center"/>
        <w:rPr>
          <w:sz w:val="20"/>
        </w:rPr>
        <w:sectPr w:rsidR="00192D51">
          <w:pgSz w:w="16840" w:h="11910" w:orient="landscape"/>
          <w:pgMar w:top="1340" w:right="992" w:bottom="280" w:left="1275" w:header="720" w:footer="720" w:gutter="0"/>
          <w:cols w:space="720"/>
        </w:sectPr>
      </w:pPr>
    </w:p>
    <w:p w14:paraId="05010FED"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17 к Порядку</w:t>
      </w:r>
      <w:r>
        <w:rPr>
          <w:spacing w:val="-8"/>
          <w:sz w:val="24"/>
        </w:rPr>
        <w:t xml:space="preserve"> </w:t>
      </w:r>
      <w:r>
        <w:rPr>
          <w:sz w:val="24"/>
        </w:rPr>
        <w:t>открытия и</w:t>
      </w:r>
      <w:r>
        <w:rPr>
          <w:spacing w:val="3"/>
          <w:sz w:val="24"/>
        </w:rPr>
        <w:t xml:space="preserve"> </w:t>
      </w:r>
      <w:r>
        <w:rPr>
          <w:spacing w:val="-2"/>
          <w:sz w:val="24"/>
        </w:rPr>
        <w:t>ведения</w:t>
      </w:r>
    </w:p>
    <w:p w14:paraId="14CCAEC6" w14:textId="5842268A"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B5993D6" w14:textId="77777777" w:rsidR="00192D51" w:rsidRDefault="00460E6F">
      <w:pPr>
        <w:spacing w:before="9"/>
        <w:ind w:right="1198"/>
        <w:jc w:val="right"/>
        <w:rPr>
          <w:rFonts w:ascii="Courier New" w:hAnsi="Courier New"/>
          <w:sz w:val="18"/>
        </w:rPr>
      </w:pPr>
      <w:r>
        <w:rPr>
          <w:rFonts w:ascii="Courier New" w:hAnsi="Courier New"/>
          <w:spacing w:val="-2"/>
          <w:sz w:val="18"/>
        </w:rPr>
        <w:t>┌──────┐</w:t>
      </w:r>
    </w:p>
    <w:p w14:paraId="06892B2C" w14:textId="77777777" w:rsidR="00192D51" w:rsidRDefault="00460E6F">
      <w:pPr>
        <w:tabs>
          <w:tab w:val="left" w:pos="8565"/>
        </w:tabs>
        <w:ind w:left="3057"/>
        <w:rPr>
          <w:rFonts w:ascii="Courier New" w:hAnsi="Courier New"/>
          <w:sz w:val="18"/>
        </w:rPr>
      </w:pPr>
      <w:bookmarkStart w:id="95" w:name="_bookmark88"/>
      <w:bookmarkEnd w:id="95"/>
      <w:r>
        <w:rPr>
          <w:rFonts w:ascii="Courier New" w:hAnsi="Courier New"/>
          <w:sz w:val="18"/>
        </w:rPr>
        <w:t>ОТЧЕТ</w:t>
      </w:r>
      <w:r>
        <w:rPr>
          <w:rFonts w:ascii="Courier New" w:hAnsi="Courier New"/>
          <w:spacing w:val="-3"/>
          <w:sz w:val="18"/>
        </w:rPr>
        <w:t xml:space="preserve"> </w:t>
      </w:r>
      <w:r>
        <w:rPr>
          <w:rFonts w:ascii="Courier New" w:hAnsi="Courier New"/>
          <w:sz w:val="18"/>
        </w:rPr>
        <w:t>О</w:t>
      </w:r>
      <w:r>
        <w:rPr>
          <w:rFonts w:ascii="Courier New" w:hAnsi="Courier New"/>
          <w:spacing w:val="-3"/>
          <w:sz w:val="18"/>
        </w:rPr>
        <w:t xml:space="preserve"> </w:t>
      </w:r>
      <w:r>
        <w:rPr>
          <w:rFonts w:ascii="Courier New" w:hAnsi="Courier New"/>
          <w:spacing w:val="-2"/>
          <w:sz w:val="18"/>
        </w:rPr>
        <w:t>СОСТОЯНИИ</w:t>
      </w:r>
      <w:r>
        <w:rPr>
          <w:rFonts w:ascii="Courier New" w:hAnsi="Courier New"/>
          <w:sz w:val="18"/>
        </w:rPr>
        <w:tab/>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749F3D3" w14:textId="77777777" w:rsidR="00192D51" w:rsidRDefault="00460E6F">
      <w:pPr>
        <w:tabs>
          <w:tab w:val="left" w:pos="6945"/>
          <w:tab w:val="left" w:pos="7593"/>
          <w:tab w:val="left" w:pos="8565"/>
          <w:tab w:val="left" w:pos="9323"/>
        </w:tabs>
        <w:ind w:left="789" w:right="1198" w:firstLine="755"/>
        <w:jc w:val="right"/>
        <w:rPr>
          <w:rFonts w:ascii="Courier New" w:hAnsi="Courier New"/>
          <w:sz w:val="18"/>
        </w:rPr>
      </w:pPr>
      <w:r>
        <w:rPr>
          <w:rFonts w:ascii="Courier New" w:hAnsi="Courier New"/>
          <w:sz w:val="18"/>
        </w:rPr>
        <w:t>лицевого счета по учету средств, поступающих</w:t>
      </w:r>
      <w:r>
        <w:rPr>
          <w:rFonts w:ascii="Courier New" w:hAnsi="Courier New"/>
          <w:sz w:val="18"/>
        </w:rPr>
        <w:tab/>
      </w:r>
      <w:r>
        <w:rPr>
          <w:rFonts w:ascii="Courier New" w:hAnsi="Courier New"/>
          <w:spacing w:val="-2"/>
          <w:sz w:val="18"/>
        </w:rPr>
        <w:t>┌─────┐</w:t>
      </w:r>
      <w:r>
        <w:rPr>
          <w:rFonts w:ascii="Courier New" w:hAnsi="Courier New"/>
          <w:sz w:val="18"/>
        </w:rPr>
        <w:tab/>
      </w:r>
      <w:r>
        <w:rPr>
          <w:rFonts w:ascii="Courier New" w:hAnsi="Courier New"/>
          <w:spacing w:val="-2"/>
          <w:sz w:val="18"/>
        </w:rPr>
        <w:t xml:space="preserve">├──────┤ </w:t>
      </w:r>
      <w:r>
        <w:rPr>
          <w:rFonts w:ascii="Courier New" w:hAnsi="Courier New"/>
          <w:sz w:val="18"/>
        </w:rPr>
        <w:t>во</w:t>
      </w:r>
      <w:r>
        <w:rPr>
          <w:rFonts w:ascii="Courier New" w:hAnsi="Courier New"/>
          <w:spacing w:val="-8"/>
          <w:sz w:val="18"/>
        </w:rPr>
        <w:t xml:space="preserve"> </w:t>
      </w:r>
      <w:r>
        <w:rPr>
          <w:rFonts w:ascii="Courier New" w:hAnsi="Courier New"/>
          <w:sz w:val="18"/>
        </w:rPr>
        <w:t>временное</w:t>
      </w:r>
      <w:r>
        <w:rPr>
          <w:rFonts w:ascii="Courier New" w:hAnsi="Courier New"/>
          <w:spacing w:val="-7"/>
          <w:sz w:val="18"/>
        </w:rPr>
        <w:t xml:space="preserve"> </w:t>
      </w:r>
      <w:r>
        <w:rPr>
          <w:rFonts w:ascii="Courier New" w:hAnsi="Courier New"/>
          <w:sz w:val="18"/>
        </w:rPr>
        <w:t>распоряжение</w:t>
      </w:r>
      <w:r>
        <w:rPr>
          <w:rFonts w:ascii="Courier New" w:hAnsi="Courier New"/>
          <w:spacing w:val="-7"/>
          <w:sz w:val="18"/>
        </w:rPr>
        <w:t xml:space="preserve"> </w:t>
      </w:r>
      <w:r>
        <w:rPr>
          <w:rFonts w:ascii="Courier New" w:hAnsi="Courier New"/>
          <w:sz w:val="18"/>
        </w:rPr>
        <w:t>получателя</w:t>
      </w:r>
      <w:r>
        <w:rPr>
          <w:rFonts w:ascii="Courier New" w:hAnsi="Courier New"/>
          <w:spacing w:val="-7"/>
          <w:sz w:val="18"/>
        </w:rPr>
        <w:t xml:space="preserve"> </w:t>
      </w:r>
      <w:r>
        <w:rPr>
          <w:rFonts w:ascii="Courier New" w:hAnsi="Courier New"/>
          <w:sz w:val="18"/>
        </w:rPr>
        <w:t>бюджетных</w:t>
      </w:r>
      <w:r>
        <w:rPr>
          <w:rFonts w:ascii="Courier New" w:hAnsi="Courier New"/>
          <w:spacing w:val="-7"/>
          <w:sz w:val="18"/>
        </w:rPr>
        <w:t xml:space="preserve"> </w:t>
      </w:r>
      <w:r>
        <w:rPr>
          <w:rFonts w:ascii="Courier New" w:hAnsi="Courier New"/>
          <w:sz w:val="18"/>
        </w:rPr>
        <w:t>средств</w:t>
      </w:r>
      <w:r>
        <w:rPr>
          <w:rFonts w:ascii="Courier New" w:hAnsi="Courier New"/>
          <w:spacing w:val="-7"/>
          <w:sz w:val="18"/>
        </w:rPr>
        <w:t xml:space="preserve"> </w:t>
      </w:r>
      <w:r>
        <w:rPr>
          <w:rFonts w:ascii="Courier New" w:hAnsi="Courier New"/>
          <w:sz w:val="18"/>
        </w:rPr>
        <w:t>N</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B1BD25F" w14:textId="77777777" w:rsidR="00192D51" w:rsidRDefault="00460E6F">
      <w:pPr>
        <w:tabs>
          <w:tab w:val="left" w:pos="1619"/>
        </w:tabs>
        <w:spacing w:before="1"/>
        <w:ind w:right="1198"/>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2"/>
          <w:sz w:val="18"/>
        </w:rPr>
        <w:t>├──────┤</w:t>
      </w:r>
    </w:p>
    <w:p w14:paraId="056275DC" w14:textId="77777777" w:rsidR="00192D51" w:rsidRDefault="00460E6F">
      <w:pPr>
        <w:tabs>
          <w:tab w:val="left" w:pos="1875"/>
          <w:tab w:val="left" w:pos="2415"/>
          <w:tab w:val="left" w:pos="5183"/>
          <w:tab w:val="left" w:pos="6479"/>
        </w:tabs>
        <w:ind w:right="1199"/>
        <w:jc w:val="right"/>
        <w:rPr>
          <w:rFonts w:ascii="Courier New" w:hAnsi="Courier New"/>
          <w:sz w:val="18"/>
        </w:rPr>
      </w:pPr>
      <w:r>
        <w:rPr>
          <w:rFonts w:ascii="Courier New" w:hAnsi="Courier New"/>
          <w:sz w:val="18"/>
        </w:rPr>
        <w:t>на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D502941" w14:textId="77777777" w:rsidR="00192D51" w:rsidRDefault="00460E6F">
      <w:pPr>
        <w:ind w:right="1198"/>
        <w:jc w:val="right"/>
        <w:rPr>
          <w:rFonts w:ascii="Courier New" w:hAnsi="Courier New"/>
          <w:sz w:val="18"/>
        </w:rPr>
      </w:pPr>
      <w:r>
        <w:rPr>
          <w:rFonts w:ascii="Courier New" w:hAnsi="Courier New"/>
          <w:spacing w:val="-2"/>
          <w:sz w:val="18"/>
        </w:rPr>
        <w:t>├──────┤</w:t>
      </w:r>
    </w:p>
    <w:p w14:paraId="774B5C28"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B578E" w14:textId="77777777" w:rsidR="00192D51" w:rsidRDefault="00460E6F">
      <w:pPr>
        <w:tabs>
          <w:tab w:val="left" w:pos="756"/>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0FAA127" w14:textId="77777777" w:rsidR="00192D51" w:rsidRDefault="00460E6F">
      <w:pPr>
        <w:tabs>
          <w:tab w:val="left" w:pos="3273"/>
          <w:tab w:val="left" w:pos="7201"/>
          <w:tab w:val="left" w:pos="8565"/>
          <w:tab w:val="left" w:pos="9321"/>
        </w:tabs>
        <w:spacing w:before="1"/>
        <w:ind w:left="141" w:right="1200"/>
        <w:jc w:val="right"/>
        <w:rPr>
          <w:rFonts w:ascii="Courier New" w:hAnsi="Courier New"/>
          <w:sz w:val="18"/>
        </w:rPr>
      </w:pPr>
      <w:r>
        <w:rPr>
          <w:rFonts w:ascii="Courier New" w:hAnsi="Courier New"/>
          <w:sz w:val="18"/>
        </w:rPr>
        <w:t>Финансовый орган</w:t>
      </w:r>
      <w:r>
        <w:rPr>
          <w:rFonts w:ascii="Courier New" w:hAnsi="Courier New"/>
          <w:sz w:val="18"/>
        </w:rPr>
        <w:tab/>
      </w:r>
      <w:r>
        <w:rPr>
          <w:sz w:val="18"/>
          <w:u w:val="single"/>
        </w:rPr>
        <w:tab/>
      </w:r>
      <w:r>
        <w:rPr>
          <w:sz w:val="18"/>
        </w:rPr>
        <w:tab/>
      </w: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A052259" w14:textId="77777777" w:rsidR="00192D51" w:rsidRDefault="00460E6F">
      <w:pPr>
        <w:tabs>
          <w:tab w:val="left" w:pos="7201"/>
          <w:tab w:val="left" w:pos="8565"/>
        </w:tabs>
        <w:spacing w:before="1" w:line="237" w:lineRule="auto"/>
        <w:ind w:left="141" w:right="1198" w:firstLine="8425"/>
        <w:jc w:val="both"/>
        <w:rPr>
          <w:rFonts w:ascii="Courier New" w:hAnsi="Courier New"/>
          <w:sz w:val="18"/>
        </w:rPr>
      </w:pPr>
      <w:r>
        <w:rPr>
          <w:rFonts w:ascii="Courier New" w:hAnsi="Courier New"/>
          <w:spacing w:val="-2"/>
          <w:sz w:val="18"/>
        </w:rPr>
        <w:t xml:space="preserve">├──────┤ </w:t>
      </w:r>
      <w:r>
        <w:rPr>
          <w:rFonts w:ascii="Courier New" w:hAnsi="Courier New"/>
          <w:sz w:val="18"/>
        </w:rPr>
        <w:t>Главный распорядитель</w:t>
      </w:r>
      <w:r>
        <w:rPr>
          <w:rFonts w:ascii="Courier New" w:hAnsi="Courier New"/>
          <w:spacing w:val="755"/>
          <w:sz w:val="18"/>
        </w:rPr>
        <w:t xml:space="preserve"> </w:t>
      </w:r>
      <w:r>
        <w:rPr>
          <w:sz w:val="18"/>
          <w:u w:val="single"/>
        </w:rPr>
        <w:tab/>
      </w:r>
      <w:r>
        <w:rPr>
          <w:sz w:val="18"/>
        </w:rPr>
        <w:t xml:space="preserve"> </w:t>
      </w:r>
      <w:r>
        <w:rPr>
          <w:rFonts w:ascii="Courier New" w:hAnsi="Courier New"/>
          <w:sz w:val="18"/>
        </w:rPr>
        <w:t>Глава</w:t>
      </w:r>
      <w:r>
        <w:rPr>
          <w:rFonts w:ascii="Courier New" w:hAnsi="Courier New"/>
          <w:spacing w:val="-4"/>
          <w:sz w:val="18"/>
        </w:rPr>
        <w:t xml:space="preserve"> </w:t>
      </w:r>
      <w:r>
        <w:rPr>
          <w:rFonts w:ascii="Courier New" w:hAnsi="Courier New"/>
          <w:sz w:val="18"/>
        </w:rPr>
        <w:t>по</w:t>
      </w:r>
      <w:r>
        <w:rPr>
          <w:rFonts w:ascii="Courier New" w:hAnsi="Courier New"/>
          <w:spacing w:val="-4"/>
          <w:sz w:val="18"/>
        </w:rPr>
        <w:t xml:space="preserve"> </w:t>
      </w:r>
      <w:r>
        <w:rPr>
          <w:rFonts w:ascii="Courier New" w:hAnsi="Courier New"/>
          <w:sz w:val="18"/>
        </w:rPr>
        <w:t>БК</w:t>
      </w:r>
      <w:r>
        <w:rPr>
          <w:rFonts w:ascii="Courier New" w:hAnsi="Courier New"/>
          <w:spacing w:val="-4"/>
          <w:sz w:val="18"/>
        </w:rPr>
        <w:t xml:space="preserve"> </w:t>
      </w:r>
      <w:r>
        <w:rPr>
          <w:rFonts w:ascii="Courier New" w:hAnsi="Courier New"/>
          <w:sz w:val="18"/>
        </w:rPr>
        <w:t>│</w:t>
      </w:r>
      <w:r>
        <w:rPr>
          <w:rFonts w:ascii="Courier New" w:hAnsi="Courier New"/>
          <w:spacing w:val="80"/>
          <w:w w:val="150"/>
          <w:sz w:val="18"/>
        </w:rPr>
        <w:t xml:space="preserve"> </w:t>
      </w:r>
      <w:r>
        <w:rPr>
          <w:rFonts w:ascii="Courier New" w:hAnsi="Courier New"/>
          <w:sz w:val="18"/>
        </w:rPr>
        <w:t>│ бюджетных</w:t>
      </w:r>
      <w:r>
        <w:rPr>
          <w:rFonts w:ascii="Courier New" w:hAnsi="Courier New"/>
          <w:spacing w:val="-9"/>
          <w:sz w:val="18"/>
        </w:rPr>
        <w:t xml:space="preserve"> </w:t>
      </w:r>
      <w:r>
        <w:rPr>
          <w:rFonts w:ascii="Courier New" w:hAnsi="Courier New"/>
          <w:spacing w:val="-2"/>
          <w:sz w:val="18"/>
        </w:rPr>
        <w:t>средств</w:t>
      </w:r>
      <w:r>
        <w:rPr>
          <w:rFonts w:ascii="Courier New" w:hAnsi="Courier New"/>
          <w:sz w:val="18"/>
        </w:rPr>
        <w:tab/>
      </w:r>
      <w:r>
        <w:rPr>
          <w:rFonts w:ascii="Courier New" w:hAnsi="Courier New"/>
          <w:sz w:val="18"/>
        </w:rPr>
        <w:tab/>
      </w:r>
      <w:r>
        <w:rPr>
          <w:rFonts w:ascii="Courier New" w:hAnsi="Courier New"/>
          <w:spacing w:val="-2"/>
          <w:sz w:val="18"/>
        </w:rPr>
        <w:t>├──────┤</w:t>
      </w:r>
    </w:p>
    <w:p w14:paraId="52036741" w14:textId="77777777" w:rsidR="00192D51" w:rsidRDefault="00460E6F">
      <w:pPr>
        <w:spacing w:before="3" w:line="193" w:lineRule="exact"/>
        <w:ind w:left="8566"/>
        <w:jc w:val="both"/>
        <w:rPr>
          <w:rFonts w:ascii="Courier New" w:hAnsi="Courier New"/>
          <w:sz w:val="18"/>
        </w:rPr>
      </w:pP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w:t>
      </w:r>
    </w:p>
    <w:p w14:paraId="679D07EC" w14:textId="77777777" w:rsidR="00192D51" w:rsidRDefault="00460E6F">
      <w:pPr>
        <w:tabs>
          <w:tab w:val="left" w:pos="6337"/>
          <w:tab w:val="left" w:pos="7701"/>
        </w:tabs>
        <w:spacing w:before="10"/>
        <w:ind w:left="141"/>
        <w:rPr>
          <w:rFonts w:ascii="Courier New" w:hAnsi="Courier New"/>
          <w:sz w:val="18"/>
        </w:rPr>
      </w:pPr>
      <w:r>
        <w:rPr>
          <w:rFonts w:ascii="Courier New" w:hAnsi="Courier New"/>
          <w:sz w:val="18"/>
        </w:rPr>
        <w:t xml:space="preserve">Наименование бюджета </w:t>
      </w:r>
      <w:r>
        <w:rPr>
          <w:sz w:val="18"/>
          <w:u w:val="single"/>
        </w:rPr>
        <w:tab/>
      </w:r>
      <w:r>
        <w:rPr>
          <w:sz w:val="18"/>
        </w:rPr>
        <w:tab/>
      </w:r>
      <w:r>
        <w:rPr>
          <w:rFonts w:ascii="Courier New" w:hAnsi="Courier New"/>
          <w:spacing w:val="-2"/>
          <w:sz w:val="18"/>
        </w:rPr>
        <w:t>├──────┤</w:t>
      </w:r>
    </w:p>
    <w:p w14:paraId="0E45C460"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58B4FF9" w14:textId="77777777" w:rsidR="00192D51" w:rsidRDefault="00460E6F">
      <w:pPr>
        <w:spacing w:before="1"/>
        <w:ind w:right="1198"/>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785984" behindDoc="0" locked="0" layoutInCell="1" allowOverlap="1" wp14:anchorId="29340479" wp14:editId="4B9C5F50">
                <wp:simplePos x="0" y="0"/>
                <wp:positionH relativeFrom="page">
                  <wp:posOffset>2708782</wp:posOffset>
                </wp:positionH>
                <wp:positionV relativeFrom="paragraph">
                  <wp:posOffset>124687</wp:posOffset>
                </wp:positionV>
                <wp:extent cx="2468880"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8880" cy="1270"/>
                        </a:xfrm>
                        <a:custGeom>
                          <a:avLst/>
                          <a:gdLst/>
                          <a:ahLst/>
                          <a:cxnLst/>
                          <a:rect l="l" t="t" r="r" b="b"/>
                          <a:pathLst>
                            <a:path w="2468880">
                              <a:moveTo>
                                <a:pt x="0" y="0"/>
                              </a:moveTo>
                              <a:lnTo>
                                <a:pt x="246888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0761BC2" id="Graphic 180" o:spid="_x0000_s1026" style="position:absolute;margin-left:213.3pt;margin-top:9.8pt;width:194.4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246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0ZDgIAAFsEAAAOAAAAZHJzL2Uyb0RvYy54bWysVFGL2zAMfh/sPxi/r2nL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" path="m,l2468880,e" filled="f" strokeweight=".1302mm">
                <v:path arrowok="t"/>
                <w10:wrap anchorx="page"/>
              </v:shape>
            </w:pict>
          </mc:Fallback>
        </mc:AlternateContent>
      </w:r>
      <w:r>
        <w:rPr>
          <w:rFonts w:ascii="Courier New" w:hAnsi="Courier New"/>
          <w:spacing w:val="-2"/>
          <w:sz w:val="18"/>
        </w:rPr>
        <w:t>├──────┤</w:t>
      </w:r>
    </w:p>
    <w:p w14:paraId="6C87C6AA"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FDD6557" w14:textId="77777777" w:rsidR="00192D51" w:rsidRDefault="00460E6F">
      <w:pPr>
        <w:tabs>
          <w:tab w:val="left" w:pos="8423"/>
        </w:tabs>
        <w:ind w:right="1200"/>
        <w:jc w:val="right"/>
        <w:rPr>
          <w:rFonts w:ascii="Courier New" w:hAnsi="Courier New"/>
          <w:sz w:val="18"/>
        </w:rPr>
      </w:pPr>
      <w:r>
        <w:rPr>
          <w:rFonts w:ascii="Courier New" w:hAnsi="Courier New"/>
          <w:sz w:val="18"/>
        </w:rPr>
        <w:t>Периодичность:</w:t>
      </w:r>
      <w:r>
        <w:rPr>
          <w:rFonts w:ascii="Courier New" w:hAnsi="Courier New"/>
          <w:spacing w:val="-14"/>
          <w:sz w:val="18"/>
        </w:rPr>
        <w:t xml:space="preserve"> </w:t>
      </w:r>
      <w:r>
        <w:rPr>
          <w:rFonts w:ascii="Courier New" w:hAnsi="Courier New"/>
          <w:spacing w:val="-2"/>
          <w:sz w:val="18"/>
        </w:rPr>
        <w:t>месячная</w:t>
      </w:r>
      <w:r>
        <w:rPr>
          <w:rFonts w:ascii="Courier New" w:hAnsi="Courier New"/>
          <w:sz w:val="18"/>
        </w:rPr>
        <w:tab/>
      </w:r>
      <w:r>
        <w:rPr>
          <w:rFonts w:ascii="Courier New" w:hAnsi="Courier New"/>
          <w:spacing w:val="-2"/>
          <w:sz w:val="18"/>
        </w:rPr>
        <w:t>├──────┤</w:t>
      </w:r>
    </w:p>
    <w:p w14:paraId="5B857E90" w14:textId="77777777" w:rsidR="00192D51" w:rsidRDefault="00460E6F">
      <w:pPr>
        <w:tabs>
          <w:tab w:val="left" w:pos="7561"/>
        </w:tabs>
        <w:ind w:right="119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hyperlink r:id="rId163">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2B5550DA" w14:textId="77777777" w:rsidR="00192D51" w:rsidRDefault="00460E6F">
      <w:pPr>
        <w:ind w:right="1198"/>
        <w:jc w:val="right"/>
        <w:rPr>
          <w:rFonts w:ascii="Courier New" w:hAnsi="Courier New"/>
          <w:sz w:val="18"/>
        </w:rPr>
      </w:pPr>
      <w:r>
        <w:rPr>
          <w:rFonts w:ascii="Courier New" w:hAnsi="Courier New"/>
          <w:spacing w:val="-2"/>
          <w:sz w:val="18"/>
        </w:rPr>
        <w:t>└──────┘</w:t>
      </w:r>
    </w:p>
    <w:p w14:paraId="030B7C50" w14:textId="77777777" w:rsidR="00192D51" w:rsidRDefault="00192D51">
      <w:pPr>
        <w:pStyle w:val="a3"/>
        <w:spacing w:before="48"/>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1644"/>
        <w:gridCol w:w="1644"/>
        <w:gridCol w:w="2780"/>
      </w:tblGrid>
      <w:tr w:rsidR="00192D51" w14:paraId="30472797" w14:textId="77777777">
        <w:trPr>
          <w:trHeight w:val="756"/>
        </w:trPr>
        <w:tc>
          <w:tcPr>
            <w:tcW w:w="3176" w:type="dxa"/>
          </w:tcPr>
          <w:p w14:paraId="6AACB69E" w14:textId="77777777" w:rsidR="00192D51" w:rsidRDefault="00460E6F">
            <w:pPr>
              <w:pStyle w:val="TableParagraph"/>
              <w:spacing w:before="95"/>
              <w:ind w:left="1363" w:hanging="1140"/>
              <w:rPr>
                <w:sz w:val="24"/>
              </w:rPr>
            </w:pPr>
            <w:r>
              <w:rPr>
                <w:sz w:val="24"/>
              </w:rPr>
              <w:t>Остаток</w:t>
            </w:r>
            <w:r>
              <w:rPr>
                <w:spacing w:val="-12"/>
                <w:sz w:val="24"/>
              </w:rPr>
              <w:t xml:space="preserve"> </w:t>
            </w:r>
            <w:r>
              <w:rPr>
                <w:sz w:val="24"/>
              </w:rPr>
              <w:t>средств</w:t>
            </w:r>
            <w:r>
              <w:rPr>
                <w:spacing w:val="-14"/>
                <w:sz w:val="24"/>
              </w:rPr>
              <w:t xml:space="preserve"> </w:t>
            </w:r>
            <w:r>
              <w:rPr>
                <w:sz w:val="24"/>
              </w:rPr>
              <w:t>на</w:t>
            </w:r>
            <w:r>
              <w:rPr>
                <w:spacing w:val="-14"/>
                <w:sz w:val="24"/>
              </w:rPr>
              <w:t xml:space="preserve"> </w:t>
            </w:r>
            <w:r>
              <w:rPr>
                <w:sz w:val="24"/>
              </w:rPr>
              <w:t xml:space="preserve">начало </w:t>
            </w:r>
            <w:r>
              <w:rPr>
                <w:spacing w:val="-4"/>
                <w:sz w:val="24"/>
              </w:rPr>
              <w:t>года</w:t>
            </w:r>
          </w:p>
        </w:tc>
        <w:tc>
          <w:tcPr>
            <w:tcW w:w="1644" w:type="dxa"/>
          </w:tcPr>
          <w:p w14:paraId="7EE6B605" w14:textId="77777777" w:rsidR="00192D51" w:rsidRDefault="00460E6F">
            <w:pPr>
              <w:pStyle w:val="TableParagraph"/>
              <w:spacing w:before="95"/>
              <w:ind w:left="70" w:right="61"/>
              <w:jc w:val="center"/>
              <w:rPr>
                <w:sz w:val="24"/>
              </w:rPr>
            </w:pPr>
            <w:r>
              <w:rPr>
                <w:spacing w:val="-2"/>
                <w:sz w:val="24"/>
              </w:rPr>
              <w:t>Поступления</w:t>
            </w:r>
          </w:p>
        </w:tc>
        <w:tc>
          <w:tcPr>
            <w:tcW w:w="1644" w:type="dxa"/>
          </w:tcPr>
          <w:p w14:paraId="73E1E0DD" w14:textId="77777777" w:rsidR="00192D51" w:rsidRDefault="00460E6F">
            <w:pPr>
              <w:pStyle w:val="TableParagraph"/>
              <w:spacing w:before="95"/>
              <w:ind w:left="70" w:right="63"/>
              <w:jc w:val="center"/>
              <w:rPr>
                <w:sz w:val="24"/>
              </w:rPr>
            </w:pPr>
            <w:r>
              <w:rPr>
                <w:spacing w:val="-2"/>
                <w:sz w:val="24"/>
              </w:rPr>
              <w:t>Выплаты</w:t>
            </w:r>
          </w:p>
        </w:tc>
        <w:tc>
          <w:tcPr>
            <w:tcW w:w="2780" w:type="dxa"/>
          </w:tcPr>
          <w:p w14:paraId="3B7C72A6" w14:textId="77777777" w:rsidR="00192D51" w:rsidRDefault="00460E6F">
            <w:pPr>
              <w:pStyle w:val="TableParagraph"/>
              <w:spacing w:before="95"/>
              <w:ind w:left="401" w:hanging="251"/>
              <w:rPr>
                <w:sz w:val="24"/>
              </w:rPr>
            </w:pPr>
            <w:r>
              <w:rPr>
                <w:sz w:val="24"/>
              </w:rPr>
              <w:t>Остаток</w:t>
            </w:r>
            <w:r>
              <w:rPr>
                <w:spacing w:val="-12"/>
                <w:sz w:val="24"/>
              </w:rPr>
              <w:t xml:space="preserve"> </w:t>
            </w:r>
            <w:r>
              <w:rPr>
                <w:sz w:val="24"/>
              </w:rPr>
              <w:t>средств</w:t>
            </w:r>
            <w:r>
              <w:rPr>
                <w:spacing w:val="-13"/>
                <w:sz w:val="24"/>
              </w:rPr>
              <w:t xml:space="preserve"> </w:t>
            </w:r>
            <w:r>
              <w:rPr>
                <w:sz w:val="24"/>
              </w:rPr>
              <w:t>на</w:t>
            </w:r>
            <w:r>
              <w:rPr>
                <w:spacing w:val="-13"/>
                <w:sz w:val="24"/>
              </w:rPr>
              <w:t xml:space="preserve"> </w:t>
            </w:r>
            <w:r>
              <w:rPr>
                <w:sz w:val="24"/>
              </w:rPr>
              <w:t>дату составления отчета</w:t>
            </w:r>
          </w:p>
        </w:tc>
      </w:tr>
      <w:tr w:rsidR="00192D51" w14:paraId="46499D08" w14:textId="77777777">
        <w:trPr>
          <w:trHeight w:val="479"/>
        </w:trPr>
        <w:tc>
          <w:tcPr>
            <w:tcW w:w="3176" w:type="dxa"/>
          </w:tcPr>
          <w:p w14:paraId="34C6AB2A" w14:textId="77777777" w:rsidR="00192D51" w:rsidRDefault="00460E6F">
            <w:pPr>
              <w:pStyle w:val="TableParagraph"/>
              <w:spacing w:before="95"/>
              <w:ind w:left="7"/>
              <w:jc w:val="center"/>
              <w:rPr>
                <w:sz w:val="24"/>
              </w:rPr>
            </w:pPr>
            <w:r>
              <w:rPr>
                <w:spacing w:val="-10"/>
                <w:sz w:val="24"/>
              </w:rPr>
              <w:t>1</w:t>
            </w:r>
          </w:p>
        </w:tc>
        <w:tc>
          <w:tcPr>
            <w:tcW w:w="1644" w:type="dxa"/>
          </w:tcPr>
          <w:p w14:paraId="44A145E5" w14:textId="77777777" w:rsidR="00192D51" w:rsidRDefault="00460E6F">
            <w:pPr>
              <w:pStyle w:val="TableParagraph"/>
              <w:spacing w:before="95"/>
              <w:ind w:left="70" w:right="63"/>
              <w:jc w:val="center"/>
              <w:rPr>
                <w:sz w:val="24"/>
              </w:rPr>
            </w:pPr>
            <w:r>
              <w:rPr>
                <w:spacing w:val="-10"/>
                <w:sz w:val="24"/>
              </w:rPr>
              <w:t>2</w:t>
            </w:r>
          </w:p>
        </w:tc>
        <w:tc>
          <w:tcPr>
            <w:tcW w:w="1644" w:type="dxa"/>
          </w:tcPr>
          <w:p w14:paraId="7A0341A6" w14:textId="77777777" w:rsidR="00192D51" w:rsidRDefault="00460E6F">
            <w:pPr>
              <w:pStyle w:val="TableParagraph"/>
              <w:spacing w:before="95"/>
              <w:ind w:left="70" w:right="62"/>
              <w:jc w:val="center"/>
              <w:rPr>
                <w:sz w:val="24"/>
              </w:rPr>
            </w:pPr>
            <w:r>
              <w:rPr>
                <w:spacing w:val="-10"/>
                <w:sz w:val="24"/>
              </w:rPr>
              <w:t>3</w:t>
            </w:r>
          </w:p>
        </w:tc>
        <w:tc>
          <w:tcPr>
            <w:tcW w:w="2780" w:type="dxa"/>
          </w:tcPr>
          <w:p w14:paraId="69FA66E0" w14:textId="77777777" w:rsidR="00192D51" w:rsidRDefault="00460E6F">
            <w:pPr>
              <w:pStyle w:val="TableParagraph"/>
              <w:spacing w:before="95"/>
              <w:ind w:left="11"/>
              <w:jc w:val="center"/>
              <w:rPr>
                <w:sz w:val="24"/>
              </w:rPr>
            </w:pPr>
            <w:r>
              <w:rPr>
                <w:spacing w:val="-10"/>
                <w:sz w:val="24"/>
              </w:rPr>
              <w:t>4</w:t>
            </w:r>
          </w:p>
        </w:tc>
      </w:tr>
      <w:tr w:rsidR="00192D51" w14:paraId="6DB87E33" w14:textId="77777777">
        <w:trPr>
          <w:trHeight w:val="482"/>
        </w:trPr>
        <w:tc>
          <w:tcPr>
            <w:tcW w:w="3176" w:type="dxa"/>
          </w:tcPr>
          <w:p w14:paraId="111A06D6" w14:textId="77777777" w:rsidR="00192D51" w:rsidRDefault="00192D51">
            <w:pPr>
              <w:pStyle w:val="TableParagraph"/>
              <w:rPr>
                <w:sz w:val="18"/>
              </w:rPr>
            </w:pPr>
          </w:p>
        </w:tc>
        <w:tc>
          <w:tcPr>
            <w:tcW w:w="1644" w:type="dxa"/>
          </w:tcPr>
          <w:p w14:paraId="2E850BCC" w14:textId="77777777" w:rsidR="00192D51" w:rsidRDefault="00192D51">
            <w:pPr>
              <w:pStyle w:val="TableParagraph"/>
              <w:rPr>
                <w:sz w:val="18"/>
              </w:rPr>
            </w:pPr>
          </w:p>
        </w:tc>
        <w:tc>
          <w:tcPr>
            <w:tcW w:w="1644" w:type="dxa"/>
          </w:tcPr>
          <w:p w14:paraId="41225299" w14:textId="77777777" w:rsidR="00192D51" w:rsidRDefault="00192D51">
            <w:pPr>
              <w:pStyle w:val="TableParagraph"/>
              <w:rPr>
                <w:sz w:val="18"/>
              </w:rPr>
            </w:pPr>
          </w:p>
        </w:tc>
        <w:tc>
          <w:tcPr>
            <w:tcW w:w="2780" w:type="dxa"/>
          </w:tcPr>
          <w:p w14:paraId="5CC787FB" w14:textId="77777777" w:rsidR="00192D51" w:rsidRDefault="00192D51">
            <w:pPr>
              <w:pStyle w:val="TableParagraph"/>
              <w:rPr>
                <w:sz w:val="18"/>
              </w:rPr>
            </w:pPr>
          </w:p>
        </w:tc>
      </w:tr>
    </w:tbl>
    <w:p w14:paraId="59CE5872" w14:textId="77777777" w:rsidR="00192D51" w:rsidRDefault="00192D51">
      <w:pPr>
        <w:pStyle w:val="a3"/>
        <w:spacing w:before="76"/>
        <w:ind w:left="0"/>
        <w:jc w:val="left"/>
        <w:rPr>
          <w:rFonts w:ascii="Courier New"/>
          <w:sz w:val="18"/>
        </w:rPr>
      </w:pPr>
    </w:p>
    <w:p w14:paraId="5C23F93C" w14:textId="77777777" w:rsidR="00192D51" w:rsidRDefault="00460E6F">
      <w:pPr>
        <w:tabs>
          <w:tab w:val="left" w:pos="4484"/>
          <w:tab w:val="left" w:pos="5684"/>
          <w:tab w:val="left" w:pos="7844"/>
          <w:tab w:val="left" w:pos="9044"/>
        </w:tabs>
        <w:spacing w:line="226" w:lineRule="exact"/>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B1D5B3F" w14:textId="77777777" w:rsidR="00192D51" w:rsidRDefault="00460E6F">
      <w:pPr>
        <w:tabs>
          <w:tab w:val="left" w:pos="2879"/>
          <w:tab w:val="left" w:pos="4799"/>
        </w:tabs>
        <w:spacing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4261AB"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6DA9B89B"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31C0A32"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p w14:paraId="05BFEB9F"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EBEE2DE" w14:textId="6C6AE2FF" w:rsidR="00192D51" w:rsidRDefault="00460E6F">
      <w:pPr>
        <w:spacing w:before="1"/>
        <w:ind w:left="5839" w:right="280"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6057EE">
        <w:rPr>
          <w:rFonts w:cs="Calibri"/>
          <w:sz w:val="24"/>
          <w:lang w:eastAsia="ru-RU"/>
        </w:rPr>
        <w:t>Тубинский</w:t>
      </w:r>
      <w:r>
        <w:rPr>
          <w:sz w:val="24"/>
        </w:rPr>
        <w:t xml:space="preserve"> сельсовет муниципального</w:t>
      </w:r>
      <w:r>
        <w:rPr>
          <w:spacing w:val="-6"/>
          <w:sz w:val="24"/>
        </w:rPr>
        <w:t xml:space="preserve"> </w:t>
      </w:r>
      <w:r>
        <w:rPr>
          <w:sz w:val="24"/>
        </w:rPr>
        <w:t>района</w:t>
      </w:r>
      <w:r>
        <w:rPr>
          <w:spacing w:val="-7"/>
          <w:sz w:val="24"/>
        </w:rPr>
        <w:t xml:space="preserve"> </w:t>
      </w:r>
      <w:r w:rsidR="0092487F">
        <w:rPr>
          <w:sz w:val="24"/>
        </w:rPr>
        <w:t>Баймакский</w:t>
      </w:r>
      <w:r>
        <w:rPr>
          <w:spacing w:val="-2"/>
          <w:sz w:val="24"/>
        </w:rPr>
        <w:t xml:space="preserve"> </w:t>
      </w:r>
      <w:r>
        <w:rPr>
          <w:spacing w:val="-4"/>
          <w:sz w:val="24"/>
        </w:rPr>
        <w:t>район</w:t>
      </w:r>
    </w:p>
    <w:p w14:paraId="6C1229A6" w14:textId="77777777" w:rsidR="00192D51" w:rsidRDefault="00460E6F">
      <w:pPr>
        <w:ind w:right="281"/>
        <w:jc w:val="right"/>
        <w:rPr>
          <w:sz w:val="24"/>
        </w:rPr>
      </w:pPr>
      <w:r>
        <w:rPr>
          <w:sz w:val="24"/>
        </w:rPr>
        <w:t>Республики</w:t>
      </w:r>
      <w:r>
        <w:rPr>
          <w:spacing w:val="-5"/>
          <w:sz w:val="24"/>
        </w:rPr>
        <w:t xml:space="preserve"> </w:t>
      </w:r>
      <w:r>
        <w:rPr>
          <w:spacing w:val="-2"/>
          <w:sz w:val="24"/>
        </w:rPr>
        <w:t>Башкортостан</w:t>
      </w:r>
    </w:p>
    <w:p w14:paraId="0FD4BEB1" w14:textId="77777777" w:rsidR="00192D51" w:rsidRDefault="00460E6F">
      <w:pPr>
        <w:spacing w:before="12" w:line="226" w:lineRule="exact"/>
        <w:ind w:left="2421"/>
        <w:rPr>
          <w:rFonts w:ascii="Courier New" w:hAnsi="Courier New"/>
          <w:sz w:val="20"/>
        </w:rPr>
      </w:pPr>
      <w:bookmarkStart w:id="96" w:name="_bookmark89"/>
      <w:bookmarkEnd w:id="96"/>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6FA449AA" w14:textId="77777777" w:rsidR="00192D51" w:rsidRDefault="00460E6F">
      <w:pPr>
        <w:tabs>
          <w:tab w:val="left" w:pos="8181"/>
        </w:tabs>
        <w:ind w:left="1701" w:right="1487" w:hanging="1200"/>
        <w:jc w:val="right"/>
        <w:rPr>
          <w:rFonts w:ascii="Courier New" w:hAnsi="Courier New"/>
          <w:sz w:val="20"/>
        </w:rPr>
      </w:pPr>
      <w:r>
        <w:rPr>
          <w:rFonts w:ascii="Courier New" w:hAnsi="Courier New"/>
          <w:sz w:val="20"/>
        </w:rPr>
        <w:t>лицевого счета главного администратора источников</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3"/>
          <w:sz w:val="20"/>
        </w:rPr>
        <w:t xml:space="preserve"> </w:t>
      </w:r>
      <w:r>
        <w:rPr>
          <w:rFonts w:ascii="Courier New" w:hAnsi="Courier New"/>
          <w:sz w:val="20"/>
        </w:rPr>
        <w:t>дефицита</w:t>
      </w:r>
      <w:r>
        <w:rPr>
          <w:rFonts w:ascii="Courier New" w:hAnsi="Courier New"/>
          <w:spacing w:val="-13"/>
          <w:sz w:val="20"/>
        </w:rPr>
        <w:t xml:space="preserve"> </w:t>
      </w:r>
      <w:r>
        <w:rPr>
          <w:rFonts w:ascii="Courier New" w:hAnsi="Courier New"/>
          <w:spacing w:val="-2"/>
          <w:sz w:val="20"/>
        </w:rPr>
        <w:t>бюджета</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0CAAF5E6" w14:textId="77777777" w:rsidR="00192D51" w:rsidRDefault="00460E6F">
      <w:pPr>
        <w:tabs>
          <w:tab w:val="left" w:pos="1199"/>
        </w:tabs>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5A824D7" w14:textId="77777777" w:rsidR="00192D51" w:rsidRDefault="00460E6F">
      <w:pPr>
        <w:tabs>
          <w:tab w:val="left" w:pos="839"/>
          <w:tab w:val="left" w:pos="1439"/>
          <w:tab w:val="left" w:pos="2279"/>
        </w:tabs>
        <w:spacing w:before="1" w:line="226" w:lineRule="exact"/>
        <w:ind w:right="1487"/>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E9A0CFE" w14:textId="77777777" w:rsidR="00192D51" w:rsidRDefault="00460E6F">
      <w:pPr>
        <w:tabs>
          <w:tab w:val="left" w:pos="1199"/>
        </w:tabs>
        <w:spacing w:line="226" w:lineRule="exact"/>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6F151A7" w14:textId="77777777" w:rsidR="00192D51" w:rsidRDefault="00460E6F">
      <w:pPr>
        <w:tabs>
          <w:tab w:val="left" w:pos="2084"/>
          <w:tab w:val="left" w:pos="2684"/>
          <w:tab w:val="left" w:pos="5879"/>
          <w:tab w:val="left" w:pos="7321"/>
        </w:tabs>
        <w:spacing w:line="226" w:lineRule="exact"/>
        <w:ind w:right="1487"/>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D6445E" w14:textId="77777777" w:rsidR="00192D51" w:rsidRDefault="00460E6F">
      <w:pPr>
        <w:tabs>
          <w:tab w:val="left" w:pos="6425"/>
          <w:tab w:val="left" w:pos="8181"/>
        </w:tabs>
        <w:spacing w:before="1"/>
        <w:ind w:left="141" w:right="1486" w:firstLine="804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9"/>
          <w:sz w:val="20"/>
          <w:u w:val="single"/>
        </w:rPr>
        <w:t xml:space="preserve"> </w:t>
      </w:r>
      <w:r>
        <w:rPr>
          <w:spacing w:val="78"/>
          <w:w w:val="15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w:t>
      </w:r>
    </w:p>
    <w:p w14:paraId="410995AD"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27BFEB49" w14:textId="77777777" w:rsidR="00192D51" w:rsidRDefault="00460E6F">
      <w:pPr>
        <w:tabs>
          <w:tab w:val="left" w:pos="839"/>
        </w:tabs>
        <w:spacing w:before="2"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8B21668" w14:textId="77777777" w:rsidR="00192D51" w:rsidRDefault="00460E6F">
      <w:pPr>
        <w:tabs>
          <w:tab w:val="left" w:pos="6426"/>
          <w:tab w:val="left" w:pos="8181"/>
          <w:tab w:val="left" w:pos="9021"/>
        </w:tabs>
        <w:ind w:left="141" w:right="1487"/>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spacing w:val="-49"/>
          <w:sz w:val="20"/>
        </w:rPr>
        <w:t xml:space="preserve"> </w:t>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1240D0" w14:textId="77777777" w:rsidR="00192D51" w:rsidRDefault="00460E6F">
      <w:pPr>
        <w:tabs>
          <w:tab w:val="left" w:pos="803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E4D4BC5" w14:textId="77777777" w:rsidR="00192D51" w:rsidRDefault="00460E6F">
      <w:pPr>
        <w:spacing w:line="226" w:lineRule="exact"/>
        <w:ind w:right="1486"/>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4">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5660A719" w14:textId="77777777" w:rsidR="00192D51" w:rsidRDefault="00460E6F">
      <w:pPr>
        <w:spacing w:before="1"/>
        <w:ind w:right="1486"/>
        <w:jc w:val="right"/>
        <w:rPr>
          <w:rFonts w:ascii="Courier New" w:hAnsi="Courier New"/>
          <w:sz w:val="20"/>
        </w:rPr>
      </w:pPr>
      <w:r>
        <w:rPr>
          <w:rFonts w:ascii="Courier New" w:hAnsi="Courier New"/>
          <w:spacing w:val="-2"/>
          <w:sz w:val="20"/>
        </w:rPr>
        <w:t>└──────┘</w:t>
      </w:r>
    </w:p>
    <w:p w14:paraId="54F73E73" w14:textId="77777777" w:rsidR="00192D51" w:rsidRDefault="00192D51">
      <w:pPr>
        <w:pStyle w:val="a3"/>
        <w:spacing w:before="1"/>
        <w:ind w:left="0"/>
        <w:jc w:val="left"/>
        <w:rPr>
          <w:rFonts w:ascii="Courier New"/>
          <w:sz w:val="20"/>
        </w:rPr>
      </w:pPr>
    </w:p>
    <w:p w14:paraId="2C23AFD9" w14:textId="77777777" w:rsidR="00192D51" w:rsidRDefault="00460E6F">
      <w:pPr>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856"/>
        <w:gridCol w:w="1416"/>
        <w:gridCol w:w="907"/>
        <w:gridCol w:w="794"/>
        <w:gridCol w:w="1135"/>
        <w:gridCol w:w="907"/>
        <w:gridCol w:w="850"/>
        <w:gridCol w:w="1416"/>
        <w:gridCol w:w="965"/>
        <w:gridCol w:w="907"/>
      </w:tblGrid>
      <w:tr w:rsidR="00192D51" w14:paraId="7E029494" w14:textId="77777777">
        <w:trPr>
          <w:trHeight w:val="479"/>
        </w:trPr>
        <w:tc>
          <w:tcPr>
            <w:tcW w:w="1197" w:type="dxa"/>
            <w:gridSpan w:val="2"/>
            <w:vMerge w:val="restart"/>
          </w:tcPr>
          <w:p w14:paraId="701DEB26" w14:textId="77777777" w:rsidR="00192D51" w:rsidRDefault="00460E6F">
            <w:pPr>
              <w:pStyle w:val="TableParagraph"/>
              <w:spacing w:before="90"/>
              <w:ind w:left="62" w:right="53"/>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БК </w:t>
            </w:r>
            <w:r>
              <w:rPr>
                <w:spacing w:val="-10"/>
                <w:sz w:val="24"/>
              </w:rPr>
              <w:t xml:space="preserve">и </w:t>
            </w:r>
            <w:r>
              <w:rPr>
                <w:spacing w:val="-2"/>
                <w:sz w:val="24"/>
              </w:rPr>
              <w:t xml:space="preserve">дополнит </w:t>
            </w:r>
            <w:proofErr w:type="spellStart"/>
            <w:r>
              <w:rPr>
                <w:spacing w:val="-2"/>
                <w:sz w:val="24"/>
              </w:rPr>
              <w:t>ельной</w:t>
            </w:r>
            <w:proofErr w:type="spellEnd"/>
          </w:p>
          <w:p w14:paraId="46D31068" w14:textId="77777777" w:rsidR="00192D51" w:rsidRDefault="00460E6F">
            <w:pPr>
              <w:pStyle w:val="TableParagraph"/>
              <w:ind w:left="115" w:right="102"/>
              <w:jc w:val="center"/>
              <w:rPr>
                <w:sz w:val="24"/>
              </w:rPr>
            </w:pPr>
            <w:proofErr w:type="spellStart"/>
            <w:r>
              <w:rPr>
                <w:spacing w:val="-2"/>
                <w:sz w:val="24"/>
              </w:rPr>
              <w:t>классифи</w:t>
            </w:r>
            <w:proofErr w:type="spellEnd"/>
            <w:r>
              <w:rPr>
                <w:spacing w:val="-2"/>
                <w:sz w:val="24"/>
              </w:rPr>
              <w:t xml:space="preserve"> </w:t>
            </w:r>
            <w:proofErr w:type="spellStart"/>
            <w:r>
              <w:rPr>
                <w:spacing w:val="-4"/>
                <w:sz w:val="24"/>
              </w:rPr>
              <w:t>кации</w:t>
            </w:r>
            <w:proofErr w:type="spellEnd"/>
          </w:p>
        </w:tc>
        <w:tc>
          <w:tcPr>
            <w:tcW w:w="3117" w:type="dxa"/>
            <w:gridSpan w:val="3"/>
          </w:tcPr>
          <w:p w14:paraId="2A294C82" w14:textId="77777777" w:rsidR="00192D51" w:rsidRDefault="00460E6F">
            <w:pPr>
              <w:pStyle w:val="TableParagraph"/>
              <w:spacing w:before="90"/>
              <w:ind w:left="10"/>
              <w:jc w:val="center"/>
              <w:rPr>
                <w:sz w:val="24"/>
              </w:rPr>
            </w:pPr>
            <w:r>
              <w:rPr>
                <w:spacing w:val="-2"/>
                <w:sz w:val="24"/>
              </w:rPr>
              <w:t>Получено</w:t>
            </w:r>
          </w:p>
        </w:tc>
        <w:tc>
          <w:tcPr>
            <w:tcW w:w="2892" w:type="dxa"/>
            <w:gridSpan w:val="3"/>
          </w:tcPr>
          <w:p w14:paraId="0D68F231" w14:textId="77777777" w:rsidR="00192D51" w:rsidRDefault="00460E6F">
            <w:pPr>
              <w:pStyle w:val="TableParagraph"/>
              <w:spacing w:before="90"/>
              <w:ind w:left="746"/>
              <w:rPr>
                <w:sz w:val="24"/>
              </w:rPr>
            </w:pPr>
            <w:r>
              <w:rPr>
                <w:spacing w:val="-2"/>
                <w:sz w:val="24"/>
              </w:rPr>
              <w:t>Распределено</w:t>
            </w:r>
          </w:p>
        </w:tc>
        <w:tc>
          <w:tcPr>
            <w:tcW w:w="3288" w:type="dxa"/>
            <w:gridSpan w:val="3"/>
          </w:tcPr>
          <w:p w14:paraId="0E2008E9" w14:textId="77777777" w:rsidR="00192D51" w:rsidRDefault="00460E6F">
            <w:pPr>
              <w:pStyle w:val="TableParagraph"/>
              <w:spacing w:before="90"/>
              <w:ind w:left="305"/>
              <w:rPr>
                <w:sz w:val="24"/>
              </w:rPr>
            </w:pPr>
            <w:r>
              <w:rPr>
                <w:sz w:val="24"/>
              </w:rPr>
              <w:t>Подлежит</w:t>
            </w:r>
            <w:r>
              <w:rPr>
                <w:spacing w:val="-2"/>
                <w:sz w:val="24"/>
              </w:rPr>
              <w:t xml:space="preserve"> распределению</w:t>
            </w:r>
          </w:p>
        </w:tc>
      </w:tr>
      <w:tr w:rsidR="00192D51" w14:paraId="5CDBD07D" w14:textId="77777777">
        <w:trPr>
          <w:trHeight w:val="755"/>
        </w:trPr>
        <w:tc>
          <w:tcPr>
            <w:tcW w:w="1197" w:type="dxa"/>
            <w:gridSpan w:val="2"/>
            <w:vMerge/>
            <w:tcBorders>
              <w:top w:val="nil"/>
            </w:tcBorders>
          </w:tcPr>
          <w:p w14:paraId="440AEBF9" w14:textId="77777777" w:rsidR="00192D51" w:rsidRDefault="00192D51">
            <w:pPr>
              <w:rPr>
                <w:sz w:val="2"/>
                <w:szCs w:val="2"/>
              </w:rPr>
            </w:pPr>
          </w:p>
        </w:tc>
        <w:tc>
          <w:tcPr>
            <w:tcW w:w="1416" w:type="dxa"/>
            <w:vMerge w:val="restart"/>
          </w:tcPr>
          <w:p w14:paraId="720B932F" w14:textId="77777777" w:rsidR="00192D51" w:rsidRDefault="00460E6F">
            <w:pPr>
              <w:pStyle w:val="TableParagraph"/>
              <w:spacing w:before="90"/>
              <w:ind w:left="68" w:right="5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701" w:type="dxa"/>
            <w:gridSpan w:val="2"/>
          </w:tcPr>
          <w:p w14:paraId="411A6936" w14:textId="77777777" w:rsidR="00192D51" w:rsidRDefault="00460E6F">
            <w:pPr>
              <w:pStyle w:val="TableParagraph"/>
              <w:spacing w:before="90"/>
              <w:ind w:left="488" w:right="18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2D430F44" w14:textId="77777777" w:rsidR="00192D51" w:rsidRDefault="00460E6F">
            <w:pPr>
              <w:pStyle w:val="TableParagraph"/>
              <w:spacing w:before="90"/>
              <w:ind w:left="19" w:right="6"/>
              <w:jc w:val="center"/>
              <w:rPr>
                <w:sz w:val="24"/>
              </w:rPr>
            </w:pPr>
            <w:r>
              <w:rPr>
                <w:spacing w:val="-5"/>
                <w:sz w:val="24"/>
              </w:rPr>
              <w:t>на</w:t>
            </w:r>
          </w:p>
          <w:p w14:paraId="00AD6498" w14:textId="77777777" w:rsidR="00192D51" w:rsidRDefault="00460E6F">
            <w:pPr>
              <w:pStyle w:val="TableParagraph"/>
              <w:ind w:left="76" w:right="5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757" w:type="dxa"/>
            <w:gridSpan w:val="2"/>
          </w:tcPr>
          <w:p w14:paraId="16F8DA3C" w14:textId="77777777" w:rsidR="00192D51" w:rsidRDefault="00460E6F">
            <w:pPr>
              <w:pStyle w:val="TableParagraph"/>
              <w:spacing w:before="90"/>
              <w:ind w:left="518" w:right="21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6" w:type="dxa"/>
            <w:vMerge w:val="restart"/>
          </w:tcPr>
          <w:p w14:paraId="63D9006B" w14:textId="77777777" w:rsidR="00192D51" w:rsidRDefault="00460E6F">
            <w:pPr>
              <w:pStyle w:val="TableParagraph"/>
              <w:spacing w:before="90"/>
              <w:ind w:left="72" w:right="54"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872" w:type="dxa"/>
            <w:gridSpan w:val="2"/>
          </w:tcPr>
          <w:p w14:paraId="16F1FF4C" w14:textId="77777777" w:rsidR="00192D51" w:rsidRDefault="00460E6F">
            <w:pPr>
              <w:pStyle w:val="TableParagraph"/>
              <w:spacing w:before="90"/>
              <w:ind w:left="576" w:right="270"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685B4F77" w14:textId="77777777">
        <w:trPr>
          <w:trHeight w:val="755"/>
        </w:trPr>
        <w:tc>
          <w:tcPr>
            <w:tcW w:w="1197" w:type="dxa"/>
            <w:gridSpan w:val="2"/>
            <w:vMerge/>
            <w:tcBorders>
              <w:top w:val="nil"/>
            </w:tcBorders>
          </w:tcPr>
          <w:p w14:paraId="77DA28FE" w14:textId="77777777" w:rsidR="00192D51" w:rsidRDefault="00192D51">
            <w:pPr>
              <w:rPr>
                <w:sz w:val="2"/>
                <w:szCs w:val="2"/>
              </w:rPr>
            </w:pPr>
          </w:p>
        </w:tc>
        <w:tc>
          <w:tcPr>
            <w:tcW w:w="1416" w:type="dxa"/>
            <w:vMerge/>
            <w:tcBorders>
              <w:top w:val="nil"/>
            </w:tcBorders>
          </w:tcPr>
          <w:p w14:paraId="07639376" w14:textId="77777777" w:rsidR="00192D51" w:rsidRDefault="00192D51">
            <w:pPr>
              <w:rPr>
                <w:sz w:val="2"/>
                <w:szCs w:val="2"/>
              </w:rPr>
            </w:pPr>
          </w:p>
        </w:tc>
        <w:tc>
          <w:tcPr>
            <w:tcW w:w="907" w:type="dxa"/>
          </w:tcPr>
          <w:p w14:paraId="121CBAA9" w14:textId="77777777" w:rsidR="00192D51" w:rsidRDefault="00460E6F">
            <w:pPr>
              <w:pStyle w:val="TableParagraph"/>
              <w:spacing w:before="90"/>
              <w:ind w:left="284" w:right="56" w:hanging="209"/>
              <w:rPr>
                <w:sz w:val="24"/>
              </w:rPr>
            </w:pPr>
            <w:r>
              <w:rPr>
                <w:spacing w:val="-2"/>
                <w:sz w:val="24"/>
              </w:rPr>
              <w:t xml:space="preserve">первый </w:t>
            </w:r>
            <w:r>
              <w:rPr>
                <w:spacing w:val="-4"/>
                <w:sz w:val="24"/>
              </w:rPr>
              <w:t>год</w:t>
            </w:r>
          </w:p>
        </w:tc>
        <w:tc>
          <w:tcPr>
            <w:tcW w:w="794" w:type="dxa"/>
          </w:tcPr>
          <w:p w14:paraId="73319FFC" w14:textId="77777777" w:rsidR="00192D51" w:rsidRDefault="00460E6F">
            <w:pPr>
              <w:pStyle w:val="TableParagraph"/>
              <w:spacing w:before="90"/>
              <w:ind w:left="133" w:right="86" w:hanging="24"/>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1135" w:type="dxa"/>
            <w:vMerge/>
            <w:tcBorders>
              <w:top w:val="nil"/>
            </w:tcBorders>
          </w:tcPr>
          <w:p w14:paraId="51D38866" w14:textId="77777777" w:rsidR="00192D51" w:rsidRDefault="00192D51">
            <w:pPr>
              <w:rPr>
                <w:sz w:val="2"/>
                <w:szCs w:val="2"/>
              </w:rPr>
            </w:pPr>
          </w:p>
        </w:tc>
        <w:tc>
          <w:tcPr>
            <w:tcW w:w="907" w:type="dxa"/>
          </w:tcPr>
          <w:p w14:paraId="3B2482A7" w14:textId="77777777" w:rsidR="00192D51" w:rsidRDefault="00460E6F">
            <w:pPr>
              <w:pStyle w:val="TableParagraph"/>
              <w:spacing w:before="90"/>
              <w:ind w:left="285" w:right="55" w:hanging="209"/>
              <w:rPr>
                <w:sz w:val="24"/>
              </w:rPr>
            </w:pPr>
            <w:r>
              <w:rPr>
                <w:spacing w:val="-2"/>
                <w:sz w:val="24"/>
              </w:rPr>
              <w:t xml:space="preserve">первый </w:t>
            </w:r>
            <w:r>
              <w:rPr>
                <w:spacing w:val="-4"/>
                <w:sz w:val="24"/>
              </w:rPr>
              <w:t>год</w:t>
            </w:r>
          </w:p>
        </w:tc>
        <w:tc>
          <w:tcPr>
            <w:tcW w:w="850" w:type="dxa"/>
          </w:tcPr>
          <w:p w14:paraId="02B51318" w14:textId="77777777" w:rsidR="00192D51" w:rsidRDefault="00460E6F">
            <w:pPr>
              <w:pStyle w:val="TableParagraph"/>
              <w:spacing w:before="90"/>
              <w:ind w:left="254" w:right="54" w:hanging="183"/>
              <w:rPr>
                <w:sz w:val="24"/>
              </w:rPr>
            </w:pPr>
            <w:r>
              <w:rPr>
                <w:spacing w:val="-2"/>
                <w:sz w:val="24"/>
              </w:rPr>
              <w:t xml:space="preserve">второй </w:t>
            </w:r>
            <w:r>
              <w:rPr>
                <w:spacing w:val="-4"/>
                <w:sz w:val="24"/>
              </w:rPr>
              <w:t>год</w:t>
            </w:r>
          </w:p>
        </w:tc>
        <w:tc>
          <w:tcPr>
            <w:tcW w:w="1416" w:type="dxa"/>
            <w:vMerge/>
            <w:tcBorders>
              <w:top w:val="nil"/>
            </w:tcBorders>
          </w:tcPr>
          <w:p w14:paraId="77AA2BB3" w14:textId="77777777" w:rsidR="00192D51" w:rsidRDefault="00192D51">
            <w:pPr>
              <w:rPr>
                <w:sz w:val="2"/>
                <w:szCs w:val="2"/>
              </w:rPr>
            </w:pPr>
          </w:p>
        </w:tc>
        <w:tc>
          <w:tcPr>
            <w:tcW w:w="965" w:type="dxa"/>
          </w:tcPr>
          <w:p w14:paraId="565B63C5" w14:textId="77777777" w:rsidR="00192D51" w:rsidRDefault="00460E6F">
            <w:pPr>
              <w:pStyle w:val="TableParagraph"/>
              <w:spacing w:before="90"/>
              <w:ind w:left="315" w:right="84" w:hanging="210"/>
              <w:rPr>
                <w:sz w:val="24"/>
              </w:rPr>
            </w:pPr>
            <w:r>
              <w:rPr>
                <w:spacing w:val="-2"/>
                <w:sz w:val="24"/>
              </w:rPr>
              <w:t xml:space="preserve">первый </w:t>
            </w:r>
            <w:r>
              <w:rPr>
                <w:spacing w:val="-4"/>
                <w:sz w:val="24"/>
              </w:rPr>
              <w:t>год</w:t>
            </w:r>
          </w:p>
        </w:tc>
        <w:tc>
          <w:tcPr>
            <w:tcW w:w="907" w:type="dxa"/>
          </w:tcPr>
          <w:p w14:paraId="0B0F6326" w14:textId="77777777" w:rsidR="00192D51" w:rsidRDefault="00460E6F">
            <w:pPr>
              <w:pStyle w:val="TableParagraph"/>
              <w:spacing w:before="90"/>
              <w:ind w:left="286" w:right="81" w:hanging="185"/>
              <w:rPr>
                <w:sz w:val="24"/>
              </w:rPr>
            </w:pPr>
            <w:r>
              <w:rPr>
                <w:spacing w:val="-2"/>
                <w:sz w:val="24"/>
              </w:rPr>
              <w:t xml:space="preserve">второй </w:t>
            </w:r>
            <w:r>
              <w:rPr>
                <w:spacing w:val="-4"/>
                <w:sz w:val="24"/>
              </w:rPr>
              <w:t>год</w:t>
            </w:r>
          </w:p>
        </w:tc>
      </w:tr>
      <w:tr w:rsidR="00192D51" w14:paraId="78D3F080" w14:textId="77777777">
        <w:trPr>
          <w:trHeight w:val="482"/>
        </w:trPr>
        <w:tc>
          <w:tcPr>
            <w:tcW w:w="1197" w:type="dxa"/>
            <w:gridSpan w:val="2"/>
          </w:tcPr>
          <w:p w14:paraId="12047DF2" w14:textId="77777777" w:rsidR="00192D51" w:rsidRDefault="00460E6F">
            <w:pPr>
              <w:pStyle w:val="TableParagraph"/>
              <w:spacing w:before="90"/>
              <w:ind w:left="8"/>
              <w:jc w:val="center"/>
              <w:rPr>
                <w:sz w:val="24"/>
              </w:rPr>
            </w:pPr>
            <w:r>
              <w:rPr>
                <w:spacing w:val="-10"/>
                <w:sz w:val="24"/>
              </w:rPr>
              <w:t>1</w:t>
            </w:r>
          </w:p>
        </w:tc>
        <w:tc>
          <w:tcPr>
            <w:tcW w:w="1416" w:type="dxa"/>
          </w:tcPr>
          <w:p w14:paraId="51606E1A" w14:textId="77777777" w:rsidR="00192D51" w:rsidRDefault="00460E6F">
            <w:pPr>
              <w:pStyle w:val="TableParagraph"/>
              <w:spacing w:before="90"/>
              <w:ind w:left="86" w:right="80"/>
              <w:jc w:val="center"/>
              <w:rPr>
                <w:sz w:val="24"/>
              </w:rPr>
            </w:pPr>
            <w:r>
              <w:rPr>
                <w:spacing w:val="-10"/>
                <w:sz w:val="24"/>
              </w:rPr>
              <w:t>2</w:t>
            </w:r>
          </w:p>
        </w:tc>
        <w:tc>
          <w:tcPr>
            <w:tcW w:w="907" w:type="dxa"/>
          </w:tcPr>
          <w:p w14:paraId="7B6CB654" w14:textId="77777777" w:rsidR="00192D51" w:rsidRDefault="00460E6F">
            <w:pPr>
              <w:pStyle w:val="TableParagraph"/>
              <w:spacing w:before="90"/>
              <w:ind w:left="41" w:right="28"/>
              <w:jc w:val="center"/>
              <w:rPr>
                <w:sz w:val="24"/>
              </w:rPr>
            </w:pPr>
            <w:r>
              <w:rPr>
                <w:spacing w:val="-10"/>
                <w:sz w:val="24"/>
              </w:rPr>
              <w:t>3</w:t>
            </w:r>
          </w:p>
        </w:tc>
        <w:tc>
          <w:tcPr>
            <w:tcW w:w="794" w:type="dxa"/>
          </w:tcPr>
          <w:p w14:paraId="149BC162" w14:textId="77777777" w:rsidR="00192D51" w:rsidRDefault="00460E6F">
            <w:pPr>
              <w:pStyle w:val="TableParagraph"/>
              <w:spacing w:before="90"/>
              <w:ind w:left="39" w:right="28"/>
              <w:jc w:val="center"/>
              <w:rPr>
                <w:sz w:val="24"/>
              </w:rPr>
            </w:pPr>
            <w:r>
              <w:rPr>
                <w:spacing w:val="-10"/>
                <w:sz w:val="24"/>
              </w:rPr>
              <w:t>4</w:t>
            </w:r>
          </w:p>
        </w:tc>
        <w:tc>
          <w:tcPr>
            <w:tcW w:w="1135" w:type="dxa"/>
          </w:tcPr>
          <w:p w14:paraId="365692A9" w14:textId="77777777" w:rsidR="00192D51" w:rsidRDefault="00460E6F">
            <w:pPr>
              <w:pStyle w:val="TableParagraph"/>
              <w:spacing w:before="90"/>
              <w:ind w:left="19" w:right="7"/>
              <w:jc w:val="center"/>
              <w:rPr>
                <w:sz w:val="24"/>
              </w:rPr>
            </w:pPr>
            <w:r>
              <w:rPr>
                <w:spacing w:val="-10"/>
                <w:sz w:val="24"/>
              </w:rPr>
              <w:t>5</w:t>
            </w:r>
          </w:p>
        </w:tc>
        <w:tc>
          <w:tcPr>
            <w:tcW w:w="907" w:type="dxa"/>
          </w:tcPr>
          <w:p w14:paraId="324530DE" w14:textId="77777777" w:rsidR="00192D51" w:rsidRDefault="00460E6F">
            <w:pPr>
              <w:pStyle w:val="TableParagraph"/>
              <w:spacing w:before="90"/>
              <w:ind w:left="43" w:right="28"/>
              <w:jc w:val="center"/>
              <w:rPr>
                <w:sz w:val="24"/>
              </w:rPr>
            </w:pPr>
            <w:r>
              <w:rPr>
                <w:spacing w:val="-10"/>
                <w:sz w:val="24"/>
              </w:rPr>
              <w:t>6</w:t>
            </w:r>
          </w:p>
        </w:tc>
        <w:tc>
          <w:tcPr>
            <w:tcW w:w="850" w:type="dxa"/>
          </w:tcPr>
          <w:p w14:paraId="23707577" w14:textId="77777777" w:rsidR="00192D51" w:rsidRDefault="00460E6F">
            <w:pPr>
              <w:pStyle w:val="TableParagraph"/>
              <w:spacing w:before="90"/>
              <w:ind w:left="57" w:right="46"/>
              <w:jc w:val="center"/>
              <w:rPr>
                <w:sz w:val="24"/>
              </w:rPr>
            </w:pPr>
            <w:r>
              <w:rPr>
                <w:spacing w:val="-10"/>
                <w:sz w:val="24"/>
              </w:rPr>
              <w:t>7</w:t>
            </w:r>
          </w:p>
        </w:tc>
        <w:tc>
          <w:tcPr>
            <w:tcW w:w="1416" w:type="dxa"/>
          </w:tcPr>
          <w:p w14:paraId="2C570E47" w14:textId="77777777" w:rsidR="00192D51" w:rsidRDefault="00460E6F">
            <w:pPr>
              <w:pStyle w:val="TableParagraph"/>
              <w:spacing w:before="90"/>
              <w:ind w:left="96" w:right="80"/>
              <w:jc w:val="center"/>
              <w:rPr>
                <w:sz w:val="24"/>
              </w:rPr>
            </w:pPr>
            <w:r>
              <w:rPr>
                <w:spacing w:val="-10"/>
                <w:sz w:val="24"/>
              </w:rPr>
              <w:t>8</w:t>
            </w:r>
          </w:p>
        </w:tc>
        <w:tc>
          <w:tcPr>
            <w:tcW w:w="965" w:type="dxa"/>
          </w:tcPr>
          <w:p w14:paraId="22CB8E8A" w14:textId="77777777" w:rsidR="00192D51" w:rsidRDefault="00460E6F">
            <w:pPr>
              <w:pStyle w:val="TableParagraph"/>
              <w:spacing w:before="90"/>
              <w:ind w:left="18" w:right="2"/>
              <w:jc w:val="center"/>
              <w:rPr>
                <w:sz w:val="24"/>
              </w:rPr>
            </w:pPr>
            <w:r>
              <w:rPr>
                <w:spacing w:val="-10"/>
                <w:sz w:val="24"/>
              </w:rPr>
              <w:t>9</w:t>
            </w:r>
          </w:p>
        </w:tc>
        <w:tc>
          <w:tcPr>
            <w:tcW w:w="907" w:type="dxa"/>
          </w:tcPr>
          <w:p w14:paraId="76280851" w14:textId="77777777" w:rsidR="00192D51" w:rsidRDefault="00460E6F">
            <w:pPr>
              <w:pStyle w:val="TableParagraph"/>
              <w:spacing w:before="90"/>
              <w:ind w:left="44" w:right="28"/>
              <w:jc w:val="center"/>
              <w:rPr>
                <w:sz w:val="24"/>
              </w:rPr>
            </w:pPr>
            <w:r>
              <w:rPr>
                <w:spacing w:val="-5"/>
                <w:sz w:val="24"/>
              </w:rPr>
              <w:t>10</w:t>
            </w:r>
          </w:p>
        </w:tc>
      </w:tr>
      <w:tr w:rsidR="00192D51" w14:paraId="4054D2EB" w14:textId="77777777">
        <w:trPr>
          <w:trHeight w:val="479"/>
        </w:trPr>
        <w:tc>
          <w:tcPr>
            <w:tcW w:w="1197" w:type="dxa"/>
            <w:gridSpan w:val="2"/>
          </w:tcPr>
          <w:p w14:paraId="75BE600C" w14:textId="77777777" w:rsidR="00192D51" w:rsidRDefault="00192D51">
            <w:pPr>
              <w:pStyle w:val="TableParagraph"/>
              <w:rPr>
                <w:sz w:val="20"/>
              </w:rPr>
            </w:pPr>
          </w:p>
        </w:tc>
        <w:tc>
          <w:tcPr>
            <w:tcW w:w="1416" w:type="dxa"/>
          </w:tcPr>
          <w:p w14:paraId="2377AED0" w14:textId="77777777" w:rsidR="00192D51" w:rsidRDefault="00192D51">
            <w:pPr>
              <w:pStyle w:val="TableParagraph"/>
              <w:rPr>
                <w:sz w:val="20"/>
              </w:rPr>
            </w:pPr>
          </w:p>
        </w:tc>
        <w:tc>
          <w:tcPr>
            <w:tcW w:w="907" w:type="dxa"/>
          </w:tcPr>
          <w:p w14:paraId="417A1E2E" w14:textId="77777777" w:rsidR="00192D51" w:rsidRDefault="00192D51">
            <w:pPr>
              <w:pStyle w:val="TableParagraph"/>
              <w:rPr>
                <w:sz w:val="20"/>
              </w:rPr>
            </w:pPr>
          </w:p>
        </w:tc>
        <w:tc>
          <w:tcPr>
            <w:tcW w:w="794" w:type="dxa"/>
          </w:tcPr>
          <w:p w14:paraId="04E4A288" w14:textId="77777777" w:rsidR="00192D51" w:rsidRDefault="00192D51">
            <w:pPr>
              <w:pStyle w:val="TableParagraph"/>
              <w:rPr>
                <w:sz w:val="20"/>
              </w:rPr>
            </w:pPr>
          </w:p>
        </w:tc>
        <w:tc>
          <w:tcPr>
            <w:tcW w:w="1135" w:type="dxa"/>
          </w:tcPr>
          <w:p w14:paraId="523BEA63" w14:textId="77777777" w:rsidR="00192D51" w:rsidRDefault="00192D51">
            <w:pPr>
              <w:pStyle w:val="TableParagraph"/>
              <w:rPr>
                <w:sz w:val="20"/>
              </w:rPr>
            </w:pPr>
          </w:p>
        </w:tc>
        <w:tc>
          <w:tcPr>
            <w:tcW w:w="907" w:type="dxa"/>
          </w:tcPr>
          <w:p w14:paraId="5F9BAD88" w14:textId="77777777" w:rsidR="00192D51" w:rsidRDefault="00192D51">
            <w:pPr>
              <w:pStyle w:val="TableParagraph"/>
              <w:rPr>
                <w:sz w:val="20"/>
              </w:rPr>
            </w:pPr>
          </w:p>
        </w:tc>
        <w:tc>
          <w:tcPr>
            <w:tcW w:w="850" w:type="dxa"/>
          </w:tcPr>
          <w:p w14:paraId="725D24E0" w14:textId="77777777" w:rsidR="00192D51" w:rsidRDefault="00192D51">
            <w:pPr>
              <w:pStyle w:val="TableParagraph"/>
              <w:rPr>
                <w:sz w:val="20"/>
              </w:rPr>
            </w:pPr>
          </w:p>
        </w:tc>
        <w:tc>
          <w:tcPr>
            <w:tcW w:w="1416" w:type="dxa"/>
          </w:tcPr>
          <w:p w14:paraId="7A5CA9D8" w14:textId="77777777" w:rsidR="00192D51" w:rsidRDefault="00192D51">
            <w:pPr>
              <w:pStyle w:val="TableParagraph"/>
              <w:rPr>
                <w:sz w:val="20"/>
              </w:rPr>
            </w:pPr>
          </w:p>
        </w:tc>
        <w:tc>
          <w:tcPr>
            <w:tcW w:w="965" w:type="dxa"/>
          </w:tcPr>
          <w:p w14:paraId="4FECC911" w14:textId="77777777" w:rsidR="00192D51" w:rsidRDefault="00192D51">
            <w:pPr>
              <w:pStyle w:val="TableParagraph"/>
              <w:rPr>
                <w:sz w:val="20"/>
              </w:rPr>
            </w:pPr>
          </w:p>
        </w:tc>
        <w:tc>
          <w:tcPr>
            <w:tcW w:w="907" w:type="dxa"/>
          </w:tcPr>
          <w:p w14:paraId="49EA65EB" w14:textId="77777777" w:rsidR="00192D51" w:rsidRDefault="00192D51">
            <w:pPr>
              <w:pStyle w:val="TableParagraph"/>
              <w:rPr>
                <w:sz w:val="20"/>
              </w:rPr>
            </w:pPr>
          </w:p>
        </w:tc>
      </w:tr>
      <w:tr w:rsidR="00192D51" w14:paraId="7B98FAF0" w14:textId="77777777">
        <w:trPr>
          <w:trHeight w:val="479"/>
        </w:trPr>
        <w:tc>
          <w:tcPr>
            <w:tcW w:w="1197" w:type="dxa"/>
            <w:gridSpan w:val="2"/>
          </w:tcPr>
          <w:p w14:paraId="112C6674" w14:textId="77777777" w:rsidR="00192D51" w:rsidRDefault="00192D51">
            <w:pPr>
              <w:pStyle w:val="TableParagraph"/>
              <w:rPr>
                <w:sz w:val="20"/>
              </w:rPr>
            </w:pPr>
          </w:p>
        </w:tc>
        <w:tc>
          <w:tcPr>
            <w:tcW w:w="1416" w:type="dxa"/>
          </w:tcPr>
          <w:p w14:paraId="6F6324E3" w14:textId="77777777" w:rsidR="00192D51" w:rsidRDefault="00192D51">
            <w:pPr>
              <w:pStyle w:val="TableParagraph"/>
              <w:rPr>
                <w:sz w:val="20"/>
              </w:rPr>
            </w:pPr>
          </w:p>
        </w:tc>
        <w:tc>
          <w:tcPr>
            <w:tcW w:w="907" w:type="dxa"/>
          </w:tcPr>
          <w:p w14:paraId="498B13DF" w14:textId="77777777" w:rsidR="00192D51" w:rsidRDefault="00192D51">
            <w:pPr>
              <w:pStyle w:val="TableParagraph"/>
              <w:rPr>
                <w:sz w:val="20"/>
              </w:rPr>
            </w:pPr>
          </w:p>
        </w:tc>
        <w:tc>
          <w:tcPr>
            <w:tcW w:w="794" w:type="dxa"/>
          </w:tcPr>
          <w:p w14:paraId="77863224" w14:textId="77777777" w:rsidR="00192D51" w:rsidRDefault="00192D51">
            <w:pPr>
              <w:pStyle w:val="TableParagraph"/>
              <w:rPr>
                <w:sz w:val="20"/>
              </w:rPr>
            </w:pPr>
          </w:p>
        </w:tc>
        <w:tc>
          <w:tcPr>
            <w:tcW w:w="1135" w:type="dxa"/>
          </w:tcPr>
          <w:p w14:paraId="723E9100" w14:textId="77777777" w:rsidR="00192D51" w:rsidRDefault="00192D51">
            <w:pPr>
              <w:pStyle w:val="TableParagraph"/>
              <w:rPr>
                <w:sz w:val="20"/>
              </w:rPr>
            </w:pPr>
          </w:p>
        </w:tc>
        <w:tc>
          <w:tcPr>
            <w:tcW w:w="907" w:type="dxa"/>
          </w:tcPr>
          <w:p w14:paraId="654DAC00" w14:textId="77777777" w:rsidR="00192D51" w:rsidRDefault="00192D51">
            <w:pPr>
              <w:pStyle w:val="TableParagraph"/>
              <w:rPr>
                <w:sz w:val="20"/>
              </w:rPr>
            </w:pPr>
          </w:p>
        </w:tc>
        <w:tc>
          <w:tcPr>
            <w:tcW w:w="850" w:type="dxa"/>
          </w:tcPr>
          <w:p w14:paraId="6FCC77B4" w14:textId="77777777" w:rsidR="00192D51" w:rsidRDefault="00192D51">
            <w:pPr>
              <w:pStyle w:val="TableParagraph"/>
              <w:rPr>
                <w:sz w:val="20"/>
              </w:rPr>
            </w:pPr>
          </w:p>
        </w:tc>
        <w:tc>
          <w:tcPr>
            <w:tcW w:w="1416" w:type="dxa"/>
          </w:tcPr>
          <w:p w14:paraId="12193053" w14:textId="77777777" w:rsidR="00192D51" w:rsidRDefault="00192D51">
            <w:pPr>
              <w:pStyle w:val="TableParagraph"/>
              <w:rPr>
                <w:sz w:val="20"/>
              </w:rPr>
            </w:pPr>
          </w:p>
        </w:tc>
        <w:tc>
          <w:tcPr>
            <w:tcW w:w="965" w:type="dxa"/>
          </w:tcPr>
          <w:p w14:paraId="6B5FA469" w14:textId="77777777" w:rsidR="00192D51" w:rsidRDefault="00192D51">
            <w:pPr>
              <w:pStyle w:val="TableParagraph"/>
              <w:rPr>
                <w:sz w:val="20"/>
              </w:rPr>
            </w:pPr>
          </w:p>
        </w:tc>
        <w:tc>
          <w:tcPr>
            <w:tcW w:w="907" w:type="dxa"/>
          </w:tcPr>
          <w:p w14:paraId="4F333C31" w14:textId="77777777" w:rsidR="00192D51" w:rsidRDefault="00192D51">
            <w:pPr>
              <w:pStyle w:val="TableParagraph"/>
              <w:rPr>
                <w:sz w:val="20"/>
              </w:rPr>
            </w:pPr>
          </w:p>
        </w:tc>
      </w:tr>
      <w:tr w:rsidR="00192D51" w14:paraId="4D08E41C" w14:textId="77777777">
        <w:trPr>
          <w:trHeight w:val="479"/>
        </w:trPr>
        <w:tc>
          <w:tcPr>
            <w:tcW w:w="341" w:type="dxa"/>
            <w:tcBorders>
              <w:left w:val="nil"/>
              <w:bottom w:val="nil"/>
            </w:tcBorders>
          </w:tcPr>
          <w:p w14:paraId="36DFD2E8" w14:textId="77777777" w:rsidR="00192D51" w:rsidRDefault="00192D51">
            <w:pPr>
              <w:pStyle w:val="TableParagraph"/>
              <w:rPr>
                <w:sz w:val="20"/>
              </w:rPr>
            </w:pPr>
          </w:p>
        </w:tc>
        <w:tc>
          <w:tcPr>
            <w:tcW w:w="856" w:type="dxa"/>
          </w:tcPr>
          <w:p w14:paraId="43AAE2BA" w14:textId="77777777" w:rsidR="00192D51" w:rsidRDefault="00460E6F">
            <w:pPr>
              <w:pStyle w:val="TableParagraph"/>
              <w:spacing w:before="90"/>
              <w:ind w:left="62"/>
              <w:rPr>
                <w:sz w:val="24"/>
              </w:rPr>
            </w:pPr>
            <w:r>
              <w:rPr>
                <w:spacing w:val="-2"/>
                <w:sz w:val="24"/>
              </w:rPr>
              <w:t>Итого</w:t>
            </w:r>
          </w:p>
        </w:tc>
        <w:tc>
          <w:tcPr>
            <w:tcW w:w="1416" w:type="dxa"/>
          </w:tcPr>
          <w:p w14:paraId="0DC8C840" w14:textId="77777777" w:rsidR="00192D51" w:rsidRDefault="00192D51">
            <w:pPr>
              <w:pStyle w:val="TableParagraph"/>
              <w:rPr>
                <w:sz w:val="20"/>
              </w:rPr>
            </w:pPr>
          </w:p>
        </w:tc>
        <w:tc>
          <w:tcPr>
            <w:tcW w:w="907" w:type="dxa"/>
          </w:tcPr>
          <w:p w14:paraId="6AB6E815" w14:textId="77777777" w:rsidR="00192D51" w:rsidRDefault="00192D51">
            <w:pPr>
              <w:pStyle w:val="TableParagraph"/>
              <w:rPr>
                <w:sz w:val="20"/>
              </w:rPr>
            </w:pPr>
          </w:p>
        </w:tc>
        <w:tc>
          <w:tcPr>
            <w:tcW w:w="794" w:type="dxa"/>
          </w:tcPr>
          <w:p w14:paraId="05F26D9C" w14:textId="77777777" w:rsidR="00192D51" w:rsidRDefault="00192D51">
            <w:pPr>
              <w:pStyle w:val="TableParagraph"/>
              <w:rPr>
                <w:sz w:val="20"/>
              </w:rPr>
            </w:pPr>
          </w:p>
        </w:tc>
        <w:tc>
          <w:tcPr>
            <w:tcW w:w="1135" w:type="dxa"/>
          </w:tcPr>
          <w:p w14:paraId="4063B670" w14:textId="77777777" w:rsidR="00192D51" w:rsidRDefault="00192D51">
            <w:pPr>
              <w:pStyle w:val="TableParagraph"/>
              <w:rPr>
                <w:sz w:val="20"/>
              </w:rPr>
            </w:pPr>
          </w:p>
        </w:tc>
        <w:tc>
          <w:tcPr>
            <w:tcW w:w="907" w:type="dxa"/>
          </w:tcPr>
          <w:p w14:paraId="4C5ACC71" w14:textId="77777777" w:rsidR="00192D51" w:rsidRDefault="00192D51">
            <w:pPr>
              <w:pStyle w:val="TableParagraph"/>
              <w:rPr>
                <w:sz w:val="20"/>
              </w:rPr>
            </w:pPr>
          </w:p>
        </w:tc>
        <w:tc>
          <w:tcPr>
            <w:tcW w:w="850" w:type="dxa"/>
          </w:tcPr>
          <w:p w14:paraId="5261D827" w14:textId="77777777" w:rsidR="00192D51" w:rsidRDefault="00192D51">
            <w:pPr>
              <w:pStyle w:val="TableParagraph"/>
              <w:rPr>
                <w:sz w:val="20"/>
              </w:rPr>
            </w:pPr>
          </w:p>
        </w:tc>
        <w:tc>
          <w:tcPr>
            <w:tcW w:w="1416" w:type="dxa"/>
          </w:tcPr>
          <w:p w14:paraId="0EAE267D" w14:textId="77777777" w:rsidR="00192D51" w:rsidRDefault="00192D51">
            <w:pPr>
              <w:pStyle w:val="TableParagraph"/>
              <w:rPr>
                <w:sz w:val="20"/>
              </w:rPr>
            </w:pPr>
          </w:p>
        </w:tc>
        <w:tc>
          <w:tcPr>
            <w:tcW w:w="965" w:type="dxa"/>
          </w:tcPr>
          <w:p w14:paraId="4A07467A" w14:textId="77777777" w:rsidR="00192D51" w:rsidRDefault="00192D51">
            <w:pPr>
              <w:pStyle w:val="TableParagraph"/>
              <w:rPr>
                <w:sz w:val="20"/>
              </w:rPr>
            </w:pPr>
          </w:p>
        </w:tc>
        <w:tc>
          <w:tcPr>
            <w:tcW w:w="907" w:type="dxa"/>
          </w:tcPr>
          <w:p w14:paraId="14279196" w14:textId="77777777" w:rsidR="00192D51" w:rsidRDefault="00192D51">
            <w:pPr>
              <w:pStyle w:val="TableParagraph"/>
              <w:rPr>
                <w:sz w:val="20"/>
              </w:rPr>
            </w:pPr>
          </w:p>
        </w:tc>
      </w:tr>
    </w:tbl>
    <w:p w14:paraId="6923DDFC" w14:textId="77777777" w:rsidR="00192D51" w:rsidRDefault="00192D51">
      <w:pPr>
        <w:pStyle w:val="a3"/>
        <w:spacing w:before="52"/>
        <w:ind w:left="0"/>
        <w:jc w:val="left"/>
        <w:rPr>
          <w:rFonts w:ascii="Courier New"/>
          <w:sz w:val="20"/>
        </w:rPr>
      </w:pPr>
    </w:p>
    <w:p w14:paraId="20080841"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317B2E" w14:textId="77777777" w:rsidR="00192D51" w:rsidRDefault="00460E6F">
      <w:pPr>
        <w:tabs>
          <w:tab w:val="left" w:pos="2879"/>
          <w:tab w:val="left" w:pos="4799"/>
        </w:tabs>
        <w:spacing w:before="2"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84F7E2F"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7CA8AF41" w14:textId="77777777" w:rsidR="00192D51" w:rsidRDefault="00460E6F">
      <w:pPr>
        <w:tabs>
          <w:tab w:val="left" w:pos="2105"/>
          <w:tab w:val="left" w:pos="2705"/>
        </w:tabs>
        <w:spacing w:line="226" w:lineRule="exact"/>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E585D2D" w14:textId="77777777" w:rsidR="00192D51" w:rsidRDefault="00192D51">
      <w:pPr>
        <w:spacing w:line="226" w:lineRule="exact"/>
        <w:rPr>
          <w:rFonts w:ascii="Courier New" w:hAnsi="Courier New"/>
          <w:sz w:val="20"/>
        </w:rPr>
        <w:sectPr w:rsidR="00192D51">
          <w:pgSz w:w="11910" w:h="16840"/>
          <w:pgMar w:top="1340" w:right="283" w:bottom="280" w:left="992" w:header="720" w:footer="720" w:gutter="0"/>
          <w:cols w:space="720"/>
        </w:sectPr>
      </w:pPr>
    </w:p>
    <w:p w14:paraId="4EFB7E42"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1278E02" w14:textId="3CE4A19D" w:rsidR="00192D51" w:rsidRDefault="00460E6F">
      <w:pPr>
        <w:spacing w:before="1"/>
        <w:ind w:left="6339" w:right="279"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57FA903" w14:textId="77777777" w:rsidR="00192D51" w:rsidRDefault="00460E6F">
      <w:pPr>
        <w:tabs>
          <w:tab w:val="left" w:pos="8061"/>
        </w:tabs>
        <w:spacing w:before="12"/>
        <w:ind w:left="2421" w:right="1487" w:firstLine="1320"/>
        <w:jc w:val="right"/>
        <w:rPr>
          <w:rFonts w:ascii="Courier New" w:hAnsi="Courier New"/>
          <w:sz w:val="20"/>
        </w:rPr>
      </w:pPr>
      <w:bookmarkStart w:id="97" w:name="_bookmark90"/>
      <w:bookmarkEnd w:id="97"/>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11"/>
          <w:sz w:val="20"/>
        </w:rPr>
        <w:t xml:space="preserve"> </w:t>
      </w:r>
      <w:r>
        <w:rPr>
          <w:rFonts w:ascii="Courier New" w:hAnsi="Courier New"/>
          <w:sz w:val="20"/>
        </w:rPr>
        <w:t>счета</w:t>
      </w:r>
      <w:r>
        <w:rPr>
          <w:rFonts w:ascii="Courier New" w:hAnsi="Courier New"/>
          <w:spacing w:val="-11"/>
          <w:sz w:val="20"/>
        </w:rPr>
        <w:t xml:space="preserve"> </w:t>
      </w:r>
      <w:r>
        <w:rPr>
          <w:rFonts w:ascii="Courier New" w:hAnsi="Courier New"/>
          <w:sz w:val="20"/>
        </w:rPr>
        <w:t>администратора</w:t>
      </w:r>
      <w:r>
        <w:rPr>
          <w:rFonts w:ascii="Courier New" w:hAnsi="Courier New"/>
          <w:spacing w:val="-11"/>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0D839A1B" w14:textId="77777777" w:rsidR="00192D51" w:rsidRDefault="00460E6F">
      <w:pPr>
        <w:tabs>
          <w:tab w:val="left" w:pos="7222"/>
          <w:tab w:val="left" w:pos="8062"/>
          <w:tab w:val="left" w:pos="9022"/>
        </w:tabs>
        <w:ind w:left="2181" w:right="1487"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BBB243" w14:textId="77777777" w:rsidR="00192D51" w:rsidRDefault="00460E6F">
      <w:pPr>
        <w:tabs>
          <w:tab w:val="left" w:pos="179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7B26D83" w14:textId="77777777" w:rsidR="00192D51" w:rsidRDefault="00460E6F">
      <w:pPr>
        <w:tabs>
          <w:tab w:val="left" w:pos="2084"/>
          <w:tab w:val="left" w:pos="2684"/>
          <w:tab w:val="left" w:pos="4559"/>
          <w:tab w:val="left" w:pos="6119"/>
        </w:tabs>
        <w:spacing w:line="226" w:lineRule="exact"/>
        <w:ind w:right="1488"/>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2004C5"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6E63CCA9" w14:textId="77777777" w:rsidR="00192D51" w:rsidRDefault="00460E6F">
      <w:pPr>
        <w:tabs>
          <w:tab w:val="left" w:pos="959"/>
        </w:tabs>
        <w:spacing w:before="1"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5AF5A19" w14:textId="77777777" w:rsidR="00192D51" w:rsidRDefault="00460E6F">
      <w:pPr>
        <w:tabs>
          <w:tab w:val="left" w:pos="6305"/>
          <w:tab w:val="left" w:pos="8061"/>
        </w:tabs>
        <w:ind w:left="141" w:right="1487"/>
        <w:jc w:val="both"/>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 xml:space="preserve">├───────┤ </w:t>
      </w: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3320175F" w14:textId="77777777" w:rsidR="00192D51" w:rsidRDefault="00460E6F">
      <w:pPr>
        <w:tabs>
          <w:tab w:val="left" w:pos="6306"/>
          <w:tab w:val="left" w:pos="8061"/>
        </w:tabs>
        <w:ind w:left="141" w:right="1487"/>
        <w:jc w:val="both"/>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12D6A61" w14:textId="77777777" w:rsidR="00192D51" w:rsidRDefault="00460E6F">
      <w:pPr>
        <w:tabs>
          <w:tab w:val="left" w:pos="791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76570764" w14:textId="77777777" w:rsidR="00192D51" w:rsidRDefault="00460E6F">
      <w:pPr>
        <w:tabs>
          <w:tab w:val="left" w:pos="959"/>
        </w:tabs>
        <w:spacing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C386C9" w14:textId="77777777" w:rsidR="00192D51" w:rsidRDefault="00460E6F">
      <w:pPr>
        <w:spacing w:before="2"/>
        <w:ind w:left="7102" w:right="1486"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5">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F167F71" w14:textId="77777777" w:rsidR="00192D51" w:rsidRDefault="00460E6F">
      <w:pPr>
        <w:ind w:right="1486"/>
        <w:jc w:val="right"/>
        <w:rPr>
          <w:rFonts w:ascii="Courier New" w:hAnsi="Courier New"/>
          <w:sz w:val="20"/>
        </w:rPr>
      </w:pPr>
      <w:r>
        <w:rPr>
          <w:rFonts w:ascii="Courier New" w:hAnsi="Courier New"/>
          <w:spacing w:val="-2"/>
          <w:sz w:val="20"/>
        </w:rPr>
        <w:t>└───────┘</w:t>
      </w:r>
    </w:p>
    <w:p w14:paraId="1D241B9F" w14:textId="77777777" w:rsidR="00192D51" w:rsidRDefault="00460E6F">
      <w:pPr>
        <w:pStyle w:val="a4"/>
        <w:numPr>
          <w:ilvl w:val="0"/>
          <w:numId w:val="24"/>
        </w:numPr>
        <w:tabs>
          <w:tab w:val="left" w:pos="2660"/>
        </w:tabs>
        <w:spacing w:before="225"/>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0D44691F" w14:textId="77777777" w:rsidR="00192D51" w:rsidRDefault="00192D51">
      <w:pPr>
        <w:pStyle w:val="a3"/>
        <w:spacing w:before="1"/>
        <w:ind w:left="0"/>
        <w:jc w:val="left"/>
        <w:rPr>
          <w:rFonts w:ascii="Courier New"/>
          <w:sz w:val="20"/>
        </w:rPr>
      </w:pPr>
    </w:p>
    <w:p w14:paraId="1481933F" w14:textId="77777777" w:rsidR="00192D51" w:rsidRDefault="00460E6F">
      <w:pPr>
        <w:pStyle w:val="a4"/>
        <w:numPr>
          <w:ilvl w:val="1"/>
          <w:numId w:val="24"/>
        </w:numPr>
        <w:tabs>
          <w:tab w:val="left" w:pos="3139"/>
        </w:tabs>
        <w:ind w:left="3139" w:hanging="598"/>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ассигнований</w:t>
      </w:r>
    </w:p>
    <w:p w14:paraId="49FA8837"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31"/>
        <w:gridCol w:w="1587"/>
        <w:gridCol w:w="1589"/>
      </w:tblGrid>
      <w:tr w:rsidR="00192D51" w14:paraId="0FAF2B21" w14:textId="77777777">
        <w:trPr>
          <w:trHeight w:val="479"/>
        </w:trPr>
        <w:tc>
          <w:tcPr>
            <w:tcW w:w="3277" w:type="dxa"/>
            <w:vMerge w:val="restart"/>
          </w:tcPr>
          <w:p w14:paraId="2B4885E4" w14:textId="77777777" w:rsidR="00192D51" w:rsidRDefault="00460E6F">
            <w:pPr>
              <w:pStyle w:val="TableParagraph"/>
              <w:spacing w:before="92"/>
              <w:ind w:left="849" w:hanging="716"/>
              <w:rPr>
                <w:sz w:val="24"/>
              </w:rPr>
            </w:pPr>
            <w:r>
              <w:rPr>
                <w:sz w:val="24"/>
              </w:rPr>
              <w:t>Код</w:t>
            </w:r>
            <w:r>
              <w:rPr>
                <w:spacing w:val="-9"/>
                <w:sz w:val="24"/>
              </w:rPr>
              <w:t xml:space="preserve"> </w:t>
            </w:r>
            <w:r>
              <w:rPr>
                <w:sz w:val="24"/>
              </w:rPr>
              <w:t>по</w:t>
            </w:r>
            <w:r>
              <w:rPr>
                <w:spacing w:val="-9"/>
                <w:sz w:val="24"/>
              </w:rPr>
              <w:t xml:space="preserve"> </w:t>
            </w:r>
            <w:r>
              <w:rPr>
                <w:sz w:val="24"/>
              </w:rPr>
              <w:t>БК</w:t>
            </w:r>
            <w:r>
              <w:rPr>
                <w:spacing w:val="-9"/>
                <w:sz w:val="24"/>
              </w:rPr>
              <w:t xml:space="preserve"> </w:t>
            </w:r>
            <w:r>
              <w:rPr>
                <w:sz w:val="24"/>
              </w:rPr>
              <w:t>и</w:t>
            </w:r>
            <w:r>
              <w:rPr>
                <w:spacing w:val="-9"/>
                <w:sz w:val="24"/>
              </w:rPr>
              <w:t xml:space="preserve"> </w:t>
            </w:r>
            <w:r>
              <w:rPr>
                <w:sz w:val="24"/>
              </w:rPr>
              <w:t xml:space="preserve">дополнительной </w:t>
            </w:r>
            <w:r>
              <w:rPr>
                <w:spacing w:val="-2"/>
                <w:sz w:val="24"/>
              </w:rPr>
              <w:t>классификации</w:t>
            </w:r>
          </w:p>
        </w:tc>
        <w:tc>
          <w:tcPr>
            <w:tcW w:w="3231" w:type="dxa"/>
            <w:vMerge w:val="restart"/>
          </w:tcPr>
          <w:p w14:paraId="1845427D" w14:textId="77777777" w:rsidR="00192D51" w:rsidRDefault="00460E6F">
            <w:pPr>
              <w:pStyle w:val="TableParagraph"/>
              <w:spacing w:before="92"/>
              <w:ind w:left="777" w:right="639" w:hanging="130"/>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6" w:type="dxa"/>
            <w:gridSpan w:val="2"/>
          </w:tcPr>
          <w:p w14:paraId="341473E7" w14:textId="77777777" w:rsidR="00192D51" w:rsidRDefault="00460E6F">
            <w:pPr>
              <w:pStyle w:val="TableParagraph"/>
              <w:spacing w:before="92"/>
              <w:ind w:left="168"/>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5E30D31" w14:textId="77777777">
        <w:trPr>
          <w:trHeight w:val="479"/>
        </w:trPr>
        <w:tc>
          <w:tcPr>
            <w:tcW w:w="3277" w:type="dxa"/>
            <w:vMerge/>
            <w:tcBorders>
              <w:top w:val="nil"/>
            </w:tcBorders>
          </w:tcPr>
          <w:p w14:paraId="4E164C08" w14:textId="77777777" w:rsidR="00192D51" w:rsidRDefault="00192D51">
            <w:pPr>
              <w:rPr>
                <w:sz w:val="2"/>
                <w:szCs w:val="2"/>
              </w:rPr>
            </w:pPr>
          </w:p>
        </w:tc>
        <w:tc>
          <w:tcPr>
            <w:tcW w:w="3231" w:type="dxa"/>
            <w:vMerge/>
            <w:tcBorders>
              <w:top w:val="nil"/>
            </w:tcBorders>
          </w:tcPr>
          <w:p w14:paraId="486FADD7" w14:textId="77777777" w:rsidR="00192D51" w:rsidRDefault="00192D51">
            <w:pPr>
              <w:rPr>
                <w:sz w:val="2"/>
                <w:szCs w:val="2"/>
              </w:rPr>
            </w:pPr>
          </w:p>
        </w:tc>
        <w:tc>
          <w:tcPr>
            <w:tcW w:w="1587" w:type="dxa"/>
          </w:tcPr>
          <w:p w14:paraId="7F6CF043" w14:textId="77777777" w:rsidR="00192D51" w:rsidRDefault="00460E6F">
            <w:pPr>
              <w:pStyle w:val="TableParagraph"/>
              <w:spacing w:before="92"/>
              <w:ind w:left="14" w:right="5"/>
              <w:jc w:val="center"/>
              <w:rPr>
                <w:sz w:val="24"/>
              </w:rPr>
            </w:pPr>
            <w:r>
              <w:rPr>
                <w:sz w:val="24"/>
              </w:rPr>
              <w:t>первый</w:t>
            </w:r>
            <w:r>
              <w:rPr>
                <w:spacing w:val="-2"/>
                <w:sz w:val="24"/>
              </w:rPr>
              <w:t xml:space="preserve"> </w:t>
            </w:r>
            <w:r>
              <w:rPr>
                <w:spacing w:val="-5"/>
                <w:sz w:val="24"/>
              </w:rPr>
              <w:t>год</w:t>
            </w:r>
          </w:p>
        </w:tc>
        <w:tc>
          <w:tcPr>
            <w:tcW w:w="1589" w:type="dxa"/>
          </w:tcPr>
          <w:p w14:paraId="114A2E68" w14:textId="77777777" w:rsidR="00192D51" w:rsidRDefault="00460E6F">
            <w:pPr>
              <w:pStyle w:val="TableParagraph"/>
              <w:spacing w:before="92"/>
              <w:ind w:left="9" w:right="1"/>
              <w:jc w:val="center"/>
              <w:rPr>
                <w:sz w:val="24"/>
              </w:rPr>
            </w:pPr>
            <w:r>
              <w:rPr>
                <w:sz w:val="24"/>
              </w:rPr>
              <w:t>второй</w:t>
            </w:r>
            <w:r>
              <w:rPr>
                <w:spacing w:val="-4"/>
                <w:sz w:val="24"/>
              </w:rPr>
              <w:t xml:space="preserve"> </w:t>
            </w:r>
            <w:r>
              <w:rPr>
                <w:spacing w:val="-5"/>
                <w:sz w:val="24"/>
              </w:rPr>
              <w:t>год</w:t>
            </w:r>
          </w:p>
        </w:tc>
      </w:tr>
      <w:tr w:rsidR="00192D51" w14:paraId="3F1F59B4" w14:textId="77777777">
        <w:trPr>
          <w:trHeight w:val="479"/>
        </w:trPr>
        <w:tc>
          <w:tcPr>
            <w:tcW w:w="3277" w:type="dxa"/>
          </w:tcPr>
          <w:p w14:paraId="527E0098" w14:textId="77777777" w:rsidR="00192D51" w:rsidRDefault="00460E6F">
            <w:pPr>
              <w:pStyle w:val="TableParagraph"/>
              <w:spacing w:before="95"/>
              <w:ind w:left="7"/>
              <w:jc w:val="center"/>
              <w:rPr>
                <w:sz w:val="24"/>
              </w:rPr>
            </w:pPr>
            <w:r>
              <w:rPr>
                <w:spacing w:val="-10"/>
                <w:sz w:val="24"/>
              </w:rPr>
              <w:t>1</w:t>
            </w:r>
          </w:p>
        </w:tc>
        <w:tc>
          <w:tcPr>
            <w:tcW w:w="3231" w:type="dxa"/>
          </w:tcPr>
          <w:p w14:paraId="46E9A15B" w14:textId="77777777" w:rsidR="00192D51" w:rsidRDefault="00460E6F">
            <w:pPr>
              <w:pStyle w:val="TableParagraph"/>
              <w:spacing w:before="95"/>
              <w:ind w:left="10" w:right="1"/>
              <w:jc w:val="center"/>
              <w:rPr>
                <w:sz w:val="24"/>
              </w:rPr>
            </w:pPr>
            <w:r>
              <w:rPr>
                <w:spacing w:val="-10"/>
                <w:sz w:val="24"/>
              </w:rPr>
              <w:t>2</w:t>
            </w:r>
          </w:p>
        </w:tc>
        <w:tc>
          <w:tcPr>
            <w:tcW w:w="1587" w:type="dxa"/>
          </w:tcPr>
          <w:p w14:paraId="0BE00D9B" w14:textId="77777777" w:rsidR="00192D51" w:rsidRDefault="00460E6F">
            <w:pPr>
              <w:pStyle w:val="TableParagraph"/>
              <w:spacing w:before="95"/>
              <w:ind w:left="14" w:right="7"/>
              <w:jc w:val="center"/>
              <w:rPr>
                <w:sz w:val="24"/>
              </w:rPr>
            </w:pPr>
            <w:r>
              <w:rPr>
                <w:spacing w:val="-10"/>
                <w:sz w:val="24"/>
              </w:rPr>
              <w:t>3</w:t>
            </w:r>
          </w:p>
        </w:tc>
        <w:tc>
          <w:tcPr>
            <w:tcW w:w="1589" w:type="dxa"/>
          </w:tcPr>
          <w:p w14:paraId="2D76BC37" w14:textId="77777777" w:rsidR="00192D51" w:rsidRDefault="00460E6F">
            <w:pPr>
              <w:pStyle w:val="TableParagraph"/>
              <w:spacing w:before="95"/>
              <w:ind w:left="9"/>
              <w:jc w:val="center"/>
              <w:rPr>
                <w:sz w:val="24"/>
              </w:rPr>
            </w:pPr>
            <w:r>
              <w:rPr>
                <w:spacing w:val="-10"/>
                <w:sz w:val="24"/>
              </w:rPr>
              <w:t>4</w:t>
            </w:r>
          </w:p>
        </w:tc>
      </w:tr>
      <w:tr w:rsidR="00192D51" w14:paraId="578B2DFE" w14:textId="77777777">
        <w:trPr>
          <w:trHeight w:val="479"/>
        </w:trPr>
        <w:tc>
          <w:tcPr>
            <w:tcW w:w="3277" w:type="dxa"/>
          </w:tcPr>
          <w:p w14:paraId="30C1326C"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3231" w:type="dxa"/>
          </w:tcPr>
          <w:p w14:paraId="7EB81F83" w14:textId="77777777" w:rsidR="00192D51" w:rsidRDefault="00192D51">
            <w:pPr>
              <w:pStyle w:val="TableParagraph"/>
              <w:rPr>
                <w:sz w:val="20"/>
              </w:rPr>
            </w:pPr>
          </w:p>
        </w:tc>
        <w:tc>
          <w:tcPr>
            <w:tcW w:w="1587" w:type="dxa"/>
          </w:tcPr>
          <w:p w14:paraId="789DF353" w14:textId="77777777" w:rsidR="00192D51" w:rsidRDefault="00192D51">
            <w:pPr>
              <w:pStyle w:val="TableParagraph"/>
              <w:rPr>
                <w:sz w:val="20"/>
              </w:rPr>
            </w:pPr>
          </w:p>
        </w:tc>
        <w:tc>
          <w:tcPr>
            <w:tcW w:w="1589" w:type="dxa"/>
          </w:tcPr>
          <w:p w14:paraId="5E8CB867" w14:textId="77777777" w:rsidR="00192D51" w:rsidRDefault="00192D51">
            <w:pPr>
              <w:pStyle w:val="TableParagraph"/>
              <w:rPr>
                <w:sz w:val="20"/>
              </w:rPr>
            </w:pPr>
          </w:p>
        </w:tc>
      </w:tr>
    </w:tbl>
    <w:p w14:paraId="11705CAB" w14:textId="77777777" w:rsidR="00192D51" w:rsidRDefault="00192D51">
      <w:pPr>
        <w:pStyle w:val="a3"/>
        <w:spacing w:before="55"/>
        <w:ind w:left="0"/>
        <w:jc w:val="left"/>
        <w:rPr>
          <w:rFonts w:ascii="Courier New"/>
          <w:sz w:val="20"/>
        </w:rPr>
      </w:pPr>
    </w:p>
    <w:p w14:paraId="1E9FB51C" w14:textId="77777777" w:rsidR="00192D51" w:rsidRDefault="00460E6F">
      <w:pPr>
        <w:pStyle w:val="a4"/>
        <w:numPr>
          <w:ilvl w:val="1"/>
          <w:numId w:val="24"/>
        </w:numPr>
        <w:tabs>
          <w:tab w:val="left" w:pos="2899"/>
        </w:tabs>
        <w:ind w:left="2899"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FF3B45B"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1990"/>
        <w:gridCol w:w="3855"/>
        <w:gridCol w:w="1878"/>
        <w:gridCol w:w="1587"/>
      </w:tblGrid>
      <w:tr w:rsidR="00192D51" w14:paraId="714F6482" w14:textId="77777777">
        <w:trPr>
          <w:trHeight w:val="480"/>
        </w:trPr>
        <w:tc>
          <w:tcPr>
            <w:tcW w:w="2341" w:type="dxa"/>
            <w:gridSpan w:val="2"/>
            <w:vMerge w:val="restart"/>
          </w:tcPr>
          <w:p w14:paraId="735B084F" w14:textId="77777777" w:rsidR="00192D51" w:rsidRDefault="00460E6F">
            <w:pPr>
              <w:pStyle w:val="TableParagraph"/>
              <w:spacing w:before="92"/>
              <w:ind w:left="9"/>
              <w:jc w:val="center"/>
              <w:rPr>
                <w:sz w:val="24"/>
              </w:rPr>
            </w:pPr>
            <w:r>
              <w:rPr>
                <w:sz w:val="24"/>
              </w:rPr>
              <w:t xml:space="preserve">Код по БК и </w:t>
            </w:r>
            <w:r>
              <w:rPr>
                <w:spacing w:val="-2"/>
                <w:sz w:val="24"/>
              </w:rPr>
              <w:t>дополнительной классификации</w:t>
            </w:r>
          </w:p>
        </w:tc>
        <w:tc>
          <w:tcPr>
            <w:tcW w:w="3855" w:type="dxa"/>
            <w:vMerge w:val="restart"/>
          </w:tcPr>
          <w:p w14:paraId="065AA548" w14:textId="77777777" w:rsidR="00192D51" w:rsidRDefault="00460E6F">
            <w:pPr>
              <w:pStyle w:val="TableParagraph"/>
              <w:spacing w:before="92"/>
              <w:ind w:left="91"/>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3465" w:type="dxa"/>
            <w:gridSpan w:val="2"/>
          </w:tcPr>
          <w:p w14:paraId="5E8361E5" w14:textId="77777777" w:rsidR="00192D51" w:rsidRDefault="00460E6F">
            <w:pPr>
              <w:pStyle w:val="TableParagraph"/>
              <w:spacing w:before="92"/>
              <w:ind w:left="31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A40EBC2" w14:textId="77777777">
        <w:trPr>
          <w:trHeight w:val="541"/>
        </w:trPr>
        <w:tc>
          <w:tcPr>
            <w:tcW w:w="2341" w:type="dxa"/>
            <w:gridSpan w:val="2"/>
            <w:vMerge/>
            <w:tcBorders>
              <w:top w:val="nil"/>
            </w:tcBorders>
          </w:tcPr>
          <w:p w14:paraId="0DCFB2A9" w14:textId="77777777" w:rsidR="00192D51" w:rsidRDefault="00192D51">
            <w:pPr>
              <w:rPr>
                <w:sz w:val="2"/>
                <w:szCs w:val="2"/>
              </w:rPr>
            </w:pPr>
          </w:p>
        </w:tc>
        <w:tc>
          <w:tcPr>
            <w:tcW w:w="3855" w:type="dxa"/>
            <w:vMerge/>
            <w:tcBorders>
              <w:top w:val="nil"/>
            </w:tcBorders>
          </w:tcPr>
          <w:p w14:paraId="7405B25E" w14:textId="77777777" w:rsidR="00192D51" w:rsidRDefault="00192D51">
            <w:pPr>
              <w:rPr>
                <w:sz w:val="2"/>
                <w:szCs w:val="2"/>
              </w:rPr>
            </w:pPr>
          </w:p>
        </w:tc>
        <w:tc>
          <w:tcPr>
            <w:tcW w:w="1878" w:type="dxa"/>
          </w:tcPr>
          <w:p w14:paraId="1998AA1A" w14:textId="77777777" w:rsidR="00192D51" w:rsidRDefault="00460E6F">
            <w:pPr>
              <w:pStyle w:val="TableParagraph"/>
              <w:spacing w:before="95"/>
              <w:ind w:left="9" w:right="4"/>
              <w:jc w:val="center"/>
              <w:rPr>
                <w:sz w:val="24"/>
              </w:rPr>
            </w:pPr>
            <w:r>
              <w:rPr>
                <w:sz w:val="24"/>
              </w:rPr>
              <w:t>первый</w:t>
            </w:r>
            <w:r>
              <w:rPr>
                <w:spacing w:val="-2"/>
                <w:sz w:val="24"/>
              </w:rPr>
              <w:t xml:space="preserve"> </w:t>
            </w:r>
            <w:r>
              <w:rPr>
                <w:spacing w:val="-5"/>
                <w:sz w:val="24"/>
              </w:rPr>
              <w:t>год</w:t>
            </w:r>
          </w:p>
        </w:tc>
        <w:tc>
          <w:tcPr>
            <w:tcW w:w="1587" w:type="dxa"/>
          </w:tcPr>
          <w:p w14:paraId="10C254EE" w14:textId="77777777" w:rsidR="00192D51" w:rsidRDefault="00460E6F">
            <w:pPr>
              <w:pStyle w:val="TableParagraph"/>
              <w:spacing w:before="95"/>
              <w:ind w:left="14" w:right="5"/>
              <w:jc w:val="center"/>
              <w:rPr>
                <w:sz w:val="24"/>
              </w:rPr>
            </w:pPr>
            <w:r>
              <w:rPr>
                <w:sz w:val="24"/>
              </w:rPr>
              <w:t>второй</w:t>
            </w:r>
            <w:r>
              <w:rPr>
                <w:spacing w:val="-4"/>
                <w:sz w:val="24"/>
              </w:rPr>
              <w:t xml:space="preserve"> </w:t>
            </w:r>
            <w:r>
              <w:rPr>
                <w:spacing w:val="-5"/>
                <w:sz w:val="24"/>
              </w:rPr>
              <w:t>год</w:t>
            </w:r>
          </w:p>
        </w:tc>
      </w:tr>
      <w:tr w:rsidR="00192D51" w14:paraId="0ED07CCF" w14:textId="77777777">
        <w:trPr>
          <w:trHeight w:val="479"/>
        </w:trPr>
        <w:tc>
          <w:tcPr>
            <w:tcW w:w="2341" w:type="dxa"/>
            <w:gridSpan w:val="2"/>
          </w:tcPr>
          <w:p w14:paraId="77A114EA" w14:textId="77777777" w:rsidR="00192D51" w:rsidRDefault="00460E6F">
            <w:pPr>
              <w:pStyle w:val="TableParagraph"/>
              <w:spacing w:before="95"/>
              <w:ind w:left="9" w:right="2"/>
              <w:jc w:val="center"/>
              <w:rPr>
                <w:sz w:val="24"/>
              </w:rPr>
            </w:pPr>
            <w:r>
              <w:rPr>
                <w:spacing w:val="-10"/>
                <w:sz w:val="24"/>
              </w:rPr>
              <w:t>1</w:t>
            </w:r>
          </w:p>
        </w:tc>
        <w:tc>
          <w:tcPr>
            <w:tcW w:w="3855" w:type="dxa"/>
          </w:tcPr>
          <w:p w14:paraId="79AC51FC" w14:textId="77777777" w:rsidR="00192D51" w:rsidRDefault="00460E6F">
            <w:pPr>
              <w:pStyle w:val="TableParagraph"/>
              <w:spacing w:before="95"/>
              <w:ind w:left="9"/>
              <w:jc w:val="center"/>
              <w:rPr>
                <w:sz w:val="24"/>
              </w:rPr>
            </w:pPr>
            <w:r>
              <w:rPr>
                <w:spacing w:val="-10"/>
                <w:sz w:val="24"/>
              </w:rPr>
              <w:t>2</w:t>
            </w:r>
          </w:p>
        </w:tc>
        <w:tc>
          <w:tcPr>
            <w:tcW w:w="1878" w:type="dxa"/>
          </w:tcPr>
          <w:p w14:paraId="62D22FD9" w14:textId="77777777" w:rsidR="00192D51" w:rsidRDefault="00460E6F">
            <w:pPr>
              <w:pStyle w:val="TableParagraph"/>
              <w:spacing w:before="95"/>
              <w:ind w:left="9"/>
              <w:jc w:val="center"/>
              <w:rPr>
                <w:sz w:val="24"/>
              </w:rPr>
            </w:pPr>
            <w:r>
              <w:rPr>
                <w:spacing w:val="-10"/>
                <w:sz w:val="24"/>
              </w:rPr>
              <w:t>3</w:t>
            </w:r>
          </w:p>
        </w:tc>
        <w:tc>
          <w:tcPr>
            <w:tcW w:w="1587" w:type="dxa"/>
          </w:tcPr>
          <w:p w14:paraId="3482890D" w14:textId="77777777" w:rsidR="00192D51" w:rsidRDefault="00460E6F">
            <w:pPr>
              <w:pStyle w:val="TableParagraph"/>
              <w:spacing w:before="95"/>
              <w:ind w:left="14" w:right="5"/>
              <w:jc w:val="center"/>
              <w:rPr>
                <w:sz w:val="24"/>
              </w:rPr>
            </w:pPr>
            <w:r>
              <w:rPr>
                <w:spacing w:val="-10"/>
                <w:sz w:val="24"/>
              </w:rPr>
              <w:t>4</w:t>
            </w:r>
          </w:p>
        </w:tc>
      </w:tr>
      <w:tr w:rsidR="00192D51" w14:paraId="6892123B" w14:textId="77777777">
        <w:trPr>
          <w:trHeight w:val="479"/>
        </w:trPr>
        <w:tc>
          <w:tcPr>
            <w:tcW w:w="2341" w:type="dxa"/>
            <w:gridSpan w:val="2"/>
          </w:tcPr>
          <w:p w14:paraId="6F50D6CE" w14:textId="77777777" w:rsidR="00192D51" w:rsidRDefault="00192D51">
            <w:pPr>
              <w:pStyle w:val="TableParagraph"/>
              <w:rPr>
                <w:sz w:val="20"/>
              </w:rPr>
            </w:pPr>
          </w:p>
        </w:tc>
        <w:tc>
          <w:tcPr>
            <w:tcW w:w="3855" w:type="dxa"/>
          </w:tcPr>
          <w:p w14:paraId="0B4D933A" w14:textId="77777777" w:rsidR="00192D51" w:rsidRDefault="00192D51">
            <w:pPr>
              <w:pStyle w:val="TableParagraph"/>
              <w:rPr>
                <w:sz w:val="20"/>
              </w:rPr>
            </w:pPr>
          </w:p>
        </w:tc>
        <w:tc>
          <w:tcPr>
            <w:tcW w:w="1878" w:type="dxa"/>
          </w:tcPr>
          <w:p w14:paraId="3A15CB3F" w14:textId="77777777" w:rsidR="00192D51" w:rsidRDefault="00192D51">
            <w:pPr>
              <w:pStyle w:val="TableParagraph"/>
              <w:rPr>
                <w:sz w:val="20"/>
              </w:rPr>
            </w:pPr>
          </w:p>
        </w:tc>
        <w:tc>
          <w:tcPr>
            <w:tcW w:w="1587" w:type="dxa"/>
          </w:tcPr>
          <w:p w14:paraId="71230C0C" w14:textId="77777777" w:rsidR="00192D51" w:rsidRDefault="00192D51">
            <w:pPr>
              <w:pStyle w:val="TableParagraph"/>
              <w:rPr>
                <w:sz w:val="20"/>
              </w:rPr>
            </w:pPr>
          </w:p>
        </w:tc>
      </w:tr>
      <w:tr w:rsidR="00192D51" w14:paraId="781C9342" w14:textId="77777777">
        <w:trPr>
          <w:trHeight w:val="481"/>
        </w:trPr>
        <w:tc>
          <w:tcPr>
            <w:tcW w:w="351" w:type="dxa"/>
            <w:tcBorders>
              <w:left w:val="nil"/>
              <w:bottom w:val="nil"/>
            </w:tcBorders>
          </w:tcPr>
          <w:p w14:paraId="46D25499" w14:textId="77777777" w:rsidR="00192D51" w:rsidRDefault="00192D51">
            <w:pPr>
              <w:pStyle w:val="TableParagraph"/>
              <w:rPr>
                <w:sz w:val="20"/>
              </w:rPr>
            </w:pPr>
          </w:p>
        </w:tc>
        <w:tc>
          <w:tcPr>
            <w:tcW w:w="1990" w:type="dxa"/>
          </w:tcPr>
          <w:p w14:paraId="0E045265" w14:textId="77777777" w:rsidR="00192D51" w:rsidRDefault="00460E6F">
            <w:pPr>
              <w:pStyle w:val="TableParagraph"/>
              <w:spacing w:before="95"/>
              <w:ind w:left="62"/>
              <w:rPr>
                <w:sz w:val="24"/>
              </w:rPr>
            </w:pPr>
            <w:r>
              <w:rPr>
                <w:spacing w:val="-2"/>
                <w:sz w:val="24"/>
              </w:rPr>
              <w:t>Итого</w:t>
            </w:r>
          </w:p>
        </w:tc>
        <w:tc>
          <w:tcPr>
            <w:tcW w:w="3855" w:type="dxa"/>
          </w:tcPr>
          <w:p w14:paraId="56D993E1" w14:textId="77777777" w:rsidR="00192D51" w:rsidRDefault="00192D51">
            <w:pPr>
              <w:pStyle w:val="TableParagraph"/>
              <w:rPr>
                <w:sz w:val="20"/>
              </w:rPr>
            </w:pPr>
          </w:p>
        </w:tc>
        <w:tc>
          <w:tcPr>
            <w:tcW w:w="1878" w:type="dxa"/>
          </w:tcPr>
          <w:p w14:paraId="740AF880" w14:textId="77777777" w:rsidR="00192D51" w:rsidRDefault="00192D51">
            <w:pPr>
              <w:pStyle w:val="TableParagraph"/>
              <w:rPr>
                <w:sz w:val="20"/>
              </w:rPr>
            </w:pPr>
          </w:p>
        </w:tc>
        <w:tc>
          <w:tcPr>
            <w:tcW w:w="1587" w:type="dxa"/>
          </w:tcPr>
          <w:p w14:paraId="63EC3791" w14:textId="77777777" w:rsidR="00192D51" w:rsidRDefault="00192D51">
            <w:pPr>
              <w:pStyle w:val="TableParagraph"/>
              <w:rPr>
                <w:sz w:val="20"/>
              </w:rPr>
            </w:pPr>
          </w:p>
        </w:tc>
      </w:tr>
    </w:tbl>
    <w:p w14:paraId="7B4A4628" w14:textId="77777777" w:rsidR="00192D51" w:rsidRDefault="00192D51">
      <w:pPr>
        <w:pStyle w:val="a3"/>
        <w:spacing w:before="56"/>
        <w:ind w:left="0"/>
        <w:jc w:val="left"/>
        <w:rPr>
          <w:rFonts w:ascii="Courier New"/>
          <w:sz w:val="20"/>
        </w:rPr>
      </w:pPr>
    </w:p>
    <w:p w14:paraId="6B725E0C" w14:textId="77777777" w:rsidR="00192D51" w:rsidRDefault="00460E6F">
      <w:pPr>
        <w:ind w:left="2661" w:right="1549" w:hanging="1201"/>
        <w:rPr>
          <w:rFonts w:ascii="Courier New" w:hAnsi="Courier New"/>
          <w:sz w:val="20"/>
        </w:rPr>
      </w:pPr>
      <w:r>
        <w:rPr>
          <w:rFonts w:ascii="Courier New" w:hAnsi="Courier New"/>
          <w:sz w:val="20"/>
        </w:rPr>
        <w:t>1.3.</w:t>
      </w:r>
      <w:r>
        <w:rPr>
          <w:rFonts w:ascii="Courier New" w:hAnsi="Courier New"/>
          <w:spacing w:val="-9"/>
          <w:sz w:val="20"/>
        </w:rPr>
        <w:t xml:space="preserve"> </w:t>
      </w:r>
      <w:r>
        <w:rPr>
          <w:rFonts w:ascii="Courier New" w:hAnsi="Courier New"/>
          <w:sz w:val="20"/>
        </w:rPr>
        <w:t>Неиспользованные</w:t>
      </w:r>
      <w:r>
        <w:rPr>
          <w:rFonts w:ascii="Courier New" w:hAnsi="Courier New"/>
          <w:spacing w:val="-9"/>
          <w:sz w:val="20"/>
        </w:rPr>
        <w:t xml:space="preserve"> </w:t>
      </w:r>
      <w:r>
        <w:rPr>
          <w:rFonts w:ascii="Courier New" w:hAnsi="Courier New"/>
          <w:sz w:val="20"/>
        </w:rPr>
        <w:t>бюджетные</w:t>
      </w:r>
      <w:r>
        <w:rPr>
          <w:rFonts w:ascii="Courier New" w:hAnsi="Courier New"/>
          <w:spacing w:val="-9"/>
          <w:sz w:val="20"/>
        </w:rPr>
        <w:t xml:space="preserve"> </w:t>
      </w:r>
      <w:r>
        <w:rPr>
          <w:rFonts w:ascii="Courier New" w:hAnsi="Courier New"/>
          <w:sz w:val="20"/>
        </w:rPr>
        <w:t>ассигнования</w:t>
      </w:r>
      <w:r>
        <w:rPr>
          <w:rFonts w:ascii="Courier New" w:hAnsi="Courier New"/>
          <w:spacing w:val="-9"/>
          <w:sz w:val="20"/>
        </w:rPr>
        <w:t xml:space="preserve"> </w:t>
      </w:r>
      <w:r>
        <w:rPr>
          <w:rFonts w:ascii="Courier New" w:hAnsi="Courier New"/>
          <w:sz w:val="20"/>
        </w:rPr>
        <w:t>текущего финансового года (текущий период)</w:t>
      </w:r>
    </w:p>
    <w:p w14:paraId="1D8ED365"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1226"/>
        <w:gridCol w:w="5615"/>
      </w:tblGrid>
      <w:tr w:rsidR="00192D51" w14:paraId="566C8DF4" w14:textId="77777777">
        <w:trPr>
          <w:trHeight w:val="756"/>
        </w:trPr>
        <w:tc>
          <w:tcPr>
            <w:tcW w:w="4035" w:type="dxa"/>
            <w:gridSpan w:val="2"/>
          </w:tcPr>
          <w:p w14:paraId="0B5085DD" w14:textId="77777777" w:rsidR="00192D51" w:rsidRDefault="00460E6F">
            <w:pPr>
              <w:pStyle w:val="TableParagraph"/>
              <w:spacing w:before="95"/>
              <w:ind w:left="1229" w:hanging="716"/>
              <w:rPr>
                <w:sz w:val="24"/>
              </w:rPr>
            </w:pPr>
            <w:r>
              <w:rPr>
                <w:sz w:val="24"/>
              </w:rPr>
              <w:lastRenderedPageBreak/>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5615" w:type="dxa"/>
          </w:tcPr>
          <w:p w14:paraId="2B2C1D4B" w14:textId="77777777" w:rsidR="00192D51" w:rsidRDefault="00460E6F">
            <w:pPr>
              <w:pStyle w:val="TableParagraph"/>
              <w:spacing w:before="95"/>
              <w:ind w:left="1169" w:hanging="689"/>
              <w:rPr>
                <w:sz w:val="24"/>
              </w:rPr>
            </w:pPr>
            <w:r>
              <w:rPr>
                <w:sz w:val="24"/>
              </w:rPr>
              <w:t>Неиспользованные</w:t>
            </w:r>
            <w:r>
              <w:rPr>
                <w:spacing w:val="-15"/>
                <w:sz w:val="24"/>
              </w:rPr>
              <w:t xml:space="preserve"> </w:t>
            </w:r>
            <w:r>
              <w:rPr>
                <w:sz w:val="24"/>
              </w:rPr>
              <w:t>бюджетные</w:t>
            </w:r>
            <w:r>
              <w:rPr>
                <w:spacing w:val="-15"/>
                <w:sz w:val="24"/>
              </w:rPr>
              <w:t xml:space="preserve"> </w:t>
            </w:r>
            <w:r>
              <w:rPr>
                <w:sz w:val="24"/>
              </w:rPr>
              <w:t>ассигнования (раздел 1.2 гр. 2 - раздел 2 гр. 4)</w:t>
            </w:r>
          </w:p>
        </w:tc>
      </w:tr>
      <w:tr w:rsidR="00192D51" w14:paraId="3F5BBAF6" w14:textId="77777777">
        <w:trPr>
          <w:trHeight w:val="479"/>
        </w:trPr>
        <w:tc>
          <w:tcPr>
            <w:tcW w:w="4035" w:type="dxa"/>
            <w:gridSpan w:val="2"/>
          </w:tcPr>
          <w:p w14:paraId="1D8E9CF7" w14:textId="77777777" w:rsidR="00192D51" w:rsidRDefault="00460E6F">
            <w:pPr>
              <w:pStyle w:val="TableParagraph"/>
              <w:spacing w:before="95"/>
              <w:ind w:left="7"/>
              <w:jc w:val="center"/>
              <w:rPr>
                <w:sz w:val="24"/>
              </w:rPr>
            </w:pPr>
            <w:r>
              <w:rPr>
                <w:spacing w:val="-10"/>
                <w:sz w:val="24"/>
              </w:rPr>
              <w:t>1</w:t>
            </w:r>
          </w:p>
        </w:tc>
        <w:tc>
          <w:tcPr>
            <w:tcW w:w="5615" w:type="dxa"/>
          </w:tcPr>
          <w:p w14:paraId="0328629C" w14:textId="77777777" w:rsidR="00192D51" w:rsidRDefault="00460E6F">
            <w:pPr>
              <w:pStyle w:val="TableParagraph"/>
              <w:spacing w:before="95"/>
              <w:ind w:left="8"/>
              <w:jc w:val="center"/>
              <w:rPr>
                <w:sz w:val="24"/>
              </w:rPr>
            </w:pPr>
            <w:r>
              <w:rPr>
                <w:spacing w:val="-10"/>
                <w:sz w:val="24"/>
              </w:rPr>
              <w:t>2</w:t>
            </w:r>
          </w:p>
        </w:tc>
      </w:tr>
      <w:tr w:rsidR="00192D51" w14:paraId="3BC35D50" w14:textId="77777777">
        <w:trPr>
          <w:trHeight w:val="479"/>
        </w:trPr>
        <w:tc>
          <w:tcPr>
            <w:tcW w:w="4035" w:type="dxa"/>
            <w:gridSpan w:val="2"/>
          </w:tcPr>
          <w:p w14:paraId="3D20435D" w14:textId="77777777" w:rsidR="00192D51" w:rsidRDefault="00192D51">
            <w:pPr>
              <w:pStyle w:val="TableParagraph"/>
              <w:rPr>
                <w:sz w:val="20"/>
              </w:rPr>
            </w:pPr>
          </w:p>
        </w:tc>
        <w:tc>
          <w:tcPr>
            <w:tcW w:w="5615" w:type="dxa"/>
          </w:tcPr>
          <w:p w14:paraId="19C52905" w14:textId="77777777" w:rsidR="00192D51" w:rsidRDefault="00192D51">
            <w:pPr>
              <w:pStyle w:val="TableParagraph"/>
              <w:rPr>
                <w:sz w:val="20"/>
              </w:rPr>
            </w:pPr>
          </w:p>
        </w:tc>
      </w:tr>
      <w:tr w:rsidR="00192D51" w14:paraId="764DEEA6" w14:textId="77777777">
        <w:trPr>
          <w:trHeight w:val="481"/>
        </w:trPr>
        <w:tc>
          <w:tcPr>
            <w:tcW w:w="2809" w:type="dxa"/>
            <w:tcBorders>
              <w:left w:val="nil"/>
              <w:bottom w:val="nil"/>
            </w:tcBorders>
          </w:tcPr>
          <w:p w14:paraId="50DF9E41" w14:textId="77777777" w:rsidR="00192D51" w:rsidRDefault="00192D51">
            <w:pPr>
              <w:pStyle w:val="TableParagraph"/>
              <w:rPr>
                <w:sz w:val="20"/>
              </w:rPr>
            </w:pPr>
          </w:p>
        </w:tc>
        <w:tc>
          <w:tcPr>
            <w:tcW w:w="1226" w:type="dxa"/>
          </w:tcPr>
          <w:p w14:paraId="2DC6F570" w14:textId="77777777" w:rsidR="00192D51" w:rsidRDefault="00460E6F">
            <w:pPr>
              <w:pStyle w:val="TableParagraph"/>
              <w:spacing w:before="95"/>
              <w:ind w:left="62"/>
              <w:rPr>
                <w:sz w:val="24"/>
              </w:rPr>
            </w:pPr>
            <w:r>
              <w:rPr>
                <w:spacing w:val="-2"/>
                <w:sz w:val="24"/>
              </w:rPr>
              <w:t>Итого</w:t>
            </w:r>
          </w:p>
        </w:tc>
        <w:tc>
          <w:tcPr>
            <w:tcW w:w="5615" w:type="dxa"/>
          </w:tcPr>
          <w:p w14:paraId="44C28AA6" w14:textId="77777777" w:rsidR="00192D51" w:rsidRDefault="00192D51">
            <w:pPr>
              <w:pStyle w:val="TableParagraph"/>
              <w:rPr>
                <w:sz w:val="20"/>
              </w:rPr>
            </w:pPr>
          </w:p>
        </w:tc>
      </w:tr>
    </w:tbl>
    <w:p w14:paraId="26C9492C" w14:textId="77777777" w:rsidR="00192D51" w:rsidRDefault="00192D51">
      <w:pPr>
        <w:pStyle w:val="a3"/>
        <w:spacing w:before="76"/>
        <w:ind w:left="0"/>
        <w:jc w:val="left"/>
        <w:rPr>
          <w:rFonts w:ascii="Courier New"/>
          <w:sz w:val="20"/>
        </w:rPr>
      </w:pPr>
    </w:p>
    <w:p w14:paraId="1308E1FF" w14:textId="77777777" w:rsidR="00192D51" w:rsidRDefault="00460E6F">
      <w:pPr>
        <w:tabs>
          <w:tab w:val="left" w:pos="9186"/>
        </w:tabs>
        <w:spacing w:line="226" w:lineRule="exact"/>
        <w:ind w:left="6142"/>
        <w:rPr>
          <w:sz w:val="20"/>
        </w:rPr>
      </w:pPr>
      <w:r>
        <w:rPr>
          <w:rFonts w:ascii="Courier New" w:hAnsi="Courier New"/>
          <w:sz w:val="20"/>
        </w:rPr>
        <w:t xml:space="preserve">Номер лицевого счета </w:t>
      </w:r>
      <w:r>
        <w:rPr>
          <w:sz w:val="20"/>
          <w:u w:val="single"/>
        </w:rPr>
        <w:tab/>
      </w:r>
    </w:p>
    <w:p w14:paraId="56D2B247" w14:textId="77777777" w:rsidR="00192D51" w:rsidRDefault="00460E6F">
      <w:pPr>
        <w:tabs>
          <w:tab w:val="left" w:pos="6982"/>
          <w:tab w:val="left" w:pos="8226"/>
          <w:tab w:val="left" w:pos="8826"/>
        </w:tabs>
        <w:spacing w:line="226" w:lineRule="exact"/>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0E21EF" w14:textId="77777777" w:rsidR="00192D51" w:rsidRDefault="00192D51">
      <w:pPr>
        <w:pStyle w:val="a3"/>
        <w:spacing w:before="1"/>
        <w:ind w:left="0"/>
        <w:jc w:val="left"/>
        <w:rPr>
          <w:rFonts w:ascii="Courier New"/>
          <w:sz w:val="20"/>
        </w:rPr>
      </w:pPr>
    </w:p>
    <w:p w14:paraId="7538CD59" w14:textId="77777777" w:rsidR="00192D51" w:rsidRDefault="00460E6F">
      <w:pPr>
        <w:pStyle w:val="a4"/>
        <w:numPr>
          <w:ilvl w:val="0"/>
          <w:numId w:val="24"/>
        </w:numPr>
        <w:tabs>
          <w:tab w:val="left" w:pos="1580"/>
        </w:tabs>
        <w:ind w:left="158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1F2AD58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2"/>
        <w:gridCol w:w="1244"/>
        <w:gridCol w:w="2041"/>
        <w:gridCol w:w="2212"/>
        <w:gridCol w:w="2951"/>
      </w:tblGrid>
      <w:tr w:rsidR="00192D51" w14:paraId="271A72B9" w14:textId="77777777">
        <w:trPr>
          <w:trHeight w:val="1034"/>
        </w:trPr>
        <w:tc>
          <w:tcPr>
            <w:tcW w:w="2416" w:type="dxa"/>
            <w:gridSpan w:val="2"/>
          </w:tcPr>
          <w:p w14:paraId="494E822C"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2041" w:type="dxa"/>
          </w:tcPr>
          <w:p w14:paraId="63E49B90" w14:textId="77777777" w:rsidR="00192D51" w:rsidRDefault="00460E6F">
            <w:pPr>
              <w:pStyle w:val="TableParagraph"/>
              <w:spacing w:before="95"/>
              <w:ind w:left="8"/>
              <w:jc w:val="center"/>
              <w:rPr>
                <w:sz w:val="24"/>
              </w:rPr>
            </w:pPr>
            <w:r>
              <w:rPr>
                <w:spacing w:val="-2"/>
                <w:sz w:val="24"/>
              </w:rPr>
              <w:t>Поступления</w:t>
            </w:r>
          </w:p>
        </w:tc>
        <w:tc>
          <w:tcPr>
            <w:tcW w:w="2212" w:type="dxa"/>
          </w:tcPr>
          <w:p w14:paraId="5430CB63" w14:textId="77777777" w:rsidR="00192D51" w:rsidRDefault="00460E6F">
            <w:pPr>
              <w:pStyle w:val="TableParagraph"/>
              <w:spacing w:before="95"/>
              <w:ind w:left="8" w:right="6"/>
              <w:jc w:val="center"/>
              <w:rPr>
                <w:sz w:val="24"/>
              </w:rPr>
            </w:pPr>
            <w:r>
              <w:rPr>
                <w:spacing w:val="-2"/>
                <w:sz w:val="24"/>
              </w:rPr>
              <w:t>Выплаты</w:t>
            </w:r>
          </w:p>
        </w:tc>
        <w:tc>
          <w:tcPr>
            <w:tcW w:w="2951" w:type="dxa"/>
          </w:tcPr>
          <w:p w14:paraId="6EF77A44" w14:textId="77777777" w:rsidR="00192D51" w:rsidRDefault="00460E6F">
            <w:pPr>
              <w:pStyle w:val="TableParagraph"/>
              <w:spacing w:before="95"/>
              <w:ind w:left="1" w:right="1"/>
              <w:jc w:val="center"/>
              <w:rPr>
                <w:sz w:val="24"/>
              </w:rPr>
            </w:pPr>
            <w:r>
              <w:rPr>
                <w:sz w:val="24"/>
              </w:rPr>
              <w:t>Итого (гр. 3</w:t>
            </w:r>
            <w:r>
              <w:rPr>
                <w:spacing w:val="-1"/>
                <w:sz w:val="24"/>
              </w:rPr>
              <w:t xml:space="preserve"> </w:t>
            </w:r>
            <w:r>
              <w:rPr>
                <w:sz w:val="24"/>
              </w:rPr>
              <w:t>-</w:t>
            </w:r>
            <w:r>
              <w:rPr>
                <w:spacing w:val="-1"/>
                <w:sz w:val="24"/>
              </w:rPr>
              <w:t xml:space="preserve"> </w:t>
            </w:r>
            <w:r>
              <w:rPr>
                <w:sz w:val="24"/>
              </w:rPr>
              <w:t xml:space="preserve">гр. </w:t>
            </w:r>
            <w:r>
              <w:rPr>
                <w:spacing w:val="-5"/>
                <w:sz w:val="24"/>
              </w:rPr>
              <w:t>2)</w:t>
            </w:r>
          </w:p>
        </w:tc>
      </w:tr>
      <w:tr w:rsidR="00192D51" w14:paraId="5B11E95D" w14:textId="77777777">
        <w:trPr>
          <w:trHeight w:val="479"/>
        </w:trPr>
        <w:tc>
          <w:tcPr>
            <w:tcW w:w="2416" w:type="dxa"/>
            <w:gridSpan w:val="2"/>
          </w:tcPr>
          <w:p w14:paraId="3CAFEBF7" w14:textId="77777777" w:rsidR="00192D51" w:rsidRDefault="00460E6F">
            <w:pPr>
              <w:pStyle w:val="TableParagraph"/>
              <w:spacing w:before="92"/>
              <w:ind w:left="8"/>
              <w:jc w:val="center"/>
              <w:rPr>
                <w:sz w:val="24"/>
              </w:rPr>
            </w:pPr>
            <w:r>
              <w:rPr>
                <w:spacing w:val="-10"/>
                <w:sz w:val="24"/>
              </w:rPr>
              <w:t>1</w:t>
            </w:r>
          </w:p>
        </w:tc>
        <w:tc>
          <w:tcPr>
            <w:tcW w:w="2041" w:type="dxa"/>
          </w:tcPr>
          <w:p w14:paraId="43FC2485" w14:textId="77777777" w:rsidR="00192D51" w:rsidRDefault="00460E6F">
            <w:pPr>
              <w:pStyle w:val="TableParagraph"/>
              <w:spacing w:before="92"/>
              <w:ind w:left="8" w:right="1"/>
              <w:jc w:val="center"/>
              <w:rPr>
                <w:sz w:val="24"/>
              </w:rPr>
            </w:pPr>
            <w:r>
              <w:rPr>
                <w:spacing w:val="-10"/>
                <w:sz w:val="24"/>
              </w:rPr>
              <w:t>2</w:t>
            </w:r>
          </w:p>
        </w:tc>
        <w:tc>
          <w:tcPr>
            <w:tcW w:w="2212" w:type="dxa"/>
          </w:tcPr>
          <w:p w14:paraId="3B11C83A" w14:textId="77777777" w:rsidR="00192D51" w:rsidRDefault="00460E6F">
            <w:pPr>
              <w:pStyle w:val="TableParagraph"/>
              <w:spacing w:before="92"/>
              <w:ind w:left="8"/>
              <w:jc w:val="center"/>
              <w:rPr>
                <w:sz w:val="24"/>
              </w:rPr>
            </w:pPr>
            <w:r>
              <w:rPr>
                <w:spacing w:val="-10"/>
                <w:sz w:val="24"/>
              </w:rPr>
              <w:t>3</w:t>
            </w:r>
          </w:p>
        </w:tc>
        <w:tc>
          <w:tcPr>
            <w:tcW w:w="2951" w:type="dxa"/>
          </w:tcPr>
          <w:p w14:paraId="343B1E9B" w14:textId="77777777" w:rsidR="00192D51" w:rsidRDefault="00460E6F">
            <w:pPr>
              <w:pStyle w:val="TableParagraph"/>
              <w:spacing w:before="92"/>
              <w:ind w:left="1"/>
              <w:jc w:val="center"/>
              <w:rPr>
                <w:sz w:val="24"/>
              </w:rPr>
            </w:pPr>
            <w:r>
              <w:rPr>
                <w:spacing w:val="-10"/>
                <w:sz w:val="24"/>
              </w:rPr>
              <w:t>4</w:t>
            </w:r>
          </w:p>
        </w:tc>
      </w:tr>
      <w:tr w:rsidR="00192D51" w14:paraId="330DE725" w14:textId="77777777">
        <w:trPr>
          <w:trHeight w:val="479"/>
        </w:trPr>
        <w:tc>
          <w:tcPr>
            <w:tcW w:w="2416" w:type="dxa"/>
            <w:gridSpan w:val="2"/>
          </w:tcPr>
          <w:p w14:paraId="59327272" w14:textId="77777777" w:rsidR="00192D51" w:rsidRDefault="00192D51">
            <w:pPr>
              <w:pStyle w:val="TableParagraph"/>
              <w:rPr>
                <w:sz w:val="20"/>
              </w:rPr>
            </w:pPr>
          </w:p>
        </w:tc>
        <w:tc>
          <w:tcPr>
            <w:tcW w:w="2041" w:type="dxa"/>
          </w:tcPr>
          <w:p w14:paraId="7F5D5B33" w14:textId="77777777" w:rsidR="00192D51" w:rsidRDefault="00192D51">
            <w:pPr>
              <w:pStyle w:val="TableParagraph"/>
              <w:rPr>
                <w:sz w:val="20"/>
              </w:rPr>
            </w:pPr>
          </w:p>
        </w:tc>
        <w:tc>
          <w:tcPr>
            <w:tcW w:w="2212" w:type="dxa"/>
          </w:tcPr>
          <w:p w14:paraId="3B80A0EC" w14:textId="77777777" w:rsidR="00192D51" w:rsidRDefault="00192D51">
            <w:pPr>
              <w:pStyle w:val="TableParagraph"/>
              <w:rPr>
                <w:sz w:val="20"/>
              </w:rPr>
            </w:pPr>
          </w:p>
        </w:tc>
        <w:tc>
          <w:tcPr>
            <w:tcW w:w="2951" w:type="dxa"/>
          </w:tcPr>
          <w:p w14:paraId="50AA5F11" w14:textId="77777777" w:rsidR="00192D51" w:rsidRDefault="00192D51">
            <w:pPr>
              <w:pStyle w:val="TableParagraph"/>
              <w:rPr>
                <w:sz w:val="20"/>
              </w:rPr>
            </w:pPr>
          </w:p>
        </w:tc>
      </w:tr>
      <w:tr w:rsidR="00192D51" w14:paraId="2F8F45C7" w14:textId="77777777">
        <w:trPr>
          <w:trHeight w:val="479"/>
        </w:trPr>
        <w:tc>
          <w:tcPr>
            <w:tcW w:w="1172" w:type="dxa"/>
            <w:tcBorders>
              <w:left w:val="nil"/>
              <w:bottom w:val="nil"/>
            </w:tcBorders>
          </w:tcPr>
          <w:p w14:paraId="3769335C" w14:textId="77777777" w:rsidR="00192D51" w:rsidRDefault="00192D51">
            <w:pPr>
              <w:pStyle w:val="TableParagraph"/>
              <w:rPr>
                <w:sz w:val="20"/>
              </w:rPr>
            </w:pPr>
          </w:p>
        </w:tc>
        <w:tc>
          <w:tcPr>
            <w:tcW w:w="1244" w:type="dxa"/>
          </w:tcPr>
          <w:p w14:paraId="59E41DBF" w14:textId="77777777" w:rsidR="00192D51" w:rsidRDefault="00460E6F">
            <w:pPr>
              <w:pStyle w:val="TableParagraph"/>
              <w:spacing w:before="92"/>
              <w:ind w:left="61"/>
              <w:rPr>
                <w:sz w:val="24"/>
              </w:rPr>
            </w:pPr>
            <w:r>
              <w:rPr>
                <w:spacing w:val="-2"/>
                <w:sz w:val="24"/>
              </w:rPr>
              <w:t>Итого</w:t>
            </w:r>
          </w:p>
        </w:tc>
        <w:tc>
          <w:tcPr>
            <w:tcW w:w="2041" w:type="dxa"/>
          </w:tcPr>
          <w:p w14:paraId="1F56139D" w14:textId="77777777" w:rsidR="00192D51" w:rsidRDefault="00192D51">
            <w:pPr>
              <w:pStyle w:val="TableParagraph"/>
              <w:rPr>
                <w:sz w:val="20"/>
              </w:rPr>
            </w:pPr>
          </w:p>
        </w:tc>
        <w:tc>
          <w:tcPr>
            <w:tcW w:w="2212" w:type="dxa"/>
          </w:tcPr>
          <w:p w14:paraId="443B1EBD" w14:textId="77777777" w:rsidR="00192D51" w:rsidRDefault="00192D51">
            <w:pPr>
              <w:pStyle w:val="TableParagraph"/>
              <w:rPr>
                <w:sz w:val="20"/>
              </w:rPr>
            </w:pPr>
          </w:p>
        </w:tc>
        <w:tc>
          <w:tcPr>
            <w:tcW w:w="2951" w:type="dxa"/>
          </w:tcPr>
          <w:p w14:paraId="2B17150C" w14:textId="77777777" w:rsidR="00192D51" w:rsidRDefault="00192D51">
            <w:pPr>
              <w:pStyle w:val="TableParagraph"/>
              <w:rPr>
                <w:sz w:val="20"/>
              </w:rPr>
            </w:pPr>
          </w:p>
        </w:tc>
      </w:tr>
    </w:tbl>
    <w:p w14:paraId="2674A3A9" w14:textId="77777777" w:rsidR="00192D51" w:rsidRDefault="00192D51">
      <w:pPr>
        <w:pStyle w:val="a3"/>
        <w:spacing w:before="55"/>
        <w:ind w:left="0"/>
        <w:jc w:val="left"/>
        <w:rPr>
          <w:rFonts w:ascii="Courier New"/>
          <w:sz w:val="20"/>
        </w:rPr>
      </w:pPr>
    </w:p>
    <w:p w14:paraId="63B73EFE"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F883BF"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3E2F852" w14:textId="77777777" w:rsidR="00192D51" w:rsidRDefault="00460E6F">
      <w:pPr>
        <w:spacing w:line="215" w:lineRule="exact"/>
        <w:ind w:left="6382"/>
        <w:rPr>
          <w:rFonts w:ascii="Courier New" w:hAnsi="Courier New"/>
          <w:sz w:val="20"/>
        </w:rPr>
      </w:pPr>
      <w:r>
        <w:rPr>
          <w:rFonts w:ascii="Courier New" w:hAnsi="Courier New"/>
          <w:spacing w:val="-2"/>
          <w:sz w:val="20"/>
        </w:rPr>
        <w:t>подписи)</w:t>
      </w:r>
    </w:p>
    <w:p w14:paraId="155D5C00" w14:textId="77777777" w:rsidR="00192D51" w:rsidRDefault="00460E6F">
      <w:pPr>
        <w:tabs>
          <w:tab w:val="left" w:pos="2105"/>
          <w:tab w:val="left" w:pos="2705"/>
        </w:tabs>
        <w:spacing w:before="1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99F294B" w14:textId="77777777" w:rsidR="00192D51" w:rsidRDefault="00192D51">
      <w:pPr>
        <w:pStyle w:val="a3"/>
        <w:spacing w:before="1"/>
        <w:ind w:left="0"/>
        <w:jc w:val="left"/>
        <w:rPr>
          <w:rFonts w:ascii="Courier New"/>
          <w:sz w:val="20"/>
        </w:rPr>
      </w:pPr>
    </w:p>
    <w:p w14:paraId="29FFEC0D" w14:textId="77777777" w:rsidR="00192D51" w:rsidRDefault="00460E6F">
      <w:pPr>
        <w:tabs>
          <w:tab w:val="left" w:pos="9186"/>
        </w:tabs>
        <w:ind w:left="6502"/>
        <w:rPr>
          <w:sz w:val="20"/>
        </w:rPr>
      </w:pPr>
      <w:r>
        <w:rPr>
          <w:rFonts w:ascii="Courier New" w:hAnsi="Courier New"/>
          <w:sz w:val="20"/>
        </w:rPr>
        <w:t xml:space="preserve">Номер страницы </w:t>
      </w:r>
      <w:r>
        <w:rPr>
          <w:sz w:val="20"/>
          <w:u w:val="single"/>
        </w:rPr>
        <w:tab/>
      </w:r>
    </w:p>
    <w:p w14:paraId="5A0F8557"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07B338C" w14:textId="77777777" w:rsidR="00192D51" w:rsidRDefault="00192D51">
      <w:pPr>
        <w:rPr>
          <w:sz w:val="20"/>
        </w:rPr>
        <w:sectPr w:rsidR="00192D51">
          <w:pgSz w:w="11910" w:h="16840"/>
          <w:pgMar w:top="1400" w:right="283" w:bottom="280" w:left="992" w:header="720" w:footer="720" w:gutter="0"/>
          <w:cols w:space="720"/>
        </w:sectPr>
      </w:pPr>
    </w:p>
    <w:p w14:paraId="31754CA4"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C09EDB1" w14:textId="14CE6587"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3F08F65" w14:textId="77777777" w:rsidR="00192D51" w:rsidRDefault="00192D51">
      <w:pPr>
        <w:pStyle w:val="a3"/>
        <w:spacing w:before="12"/>
        <w:ind w:left="0"/>
        <w:jc w:val="left"/>
        <w:rPr>
          <w:sz w:val="24"/>
        </w:rPr>
      </w:pPr>
    </w:p>
    <w:p w14:paraId="5EB9E557" w14:textId="77777777" w:rsidR="00192D51" w:rsidRDefault="00460E6F">
      <w:pPr>
        <w:spacing w:line="226" w:lineRule="exact"/>
        <w:ind w:left="3261"/>
        <w:rPr>
          <w:rFonts w:ascii="Courier New" w:hAnsi="Courier New"/>
          <w:sz w:val="20"/>
        </w:rPr>
      </w:pPr>
      <w:bookmarkStart w:id="98" w:name="_bookmark91"/>
      <w:bookmarkEnd w:id="98"/>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1CA017AB" w14:textId="77777777" w:rsidR="00192D51" w:rsidRDefault="00460E6F">
      <w:pPr>
        <w:tabs>
          <w:tab w:val="left" w:pos="5759"/>
        </w:tabs>
        <w:spacing w:line="226" w:lineRule="exact"/>
        <w:ind w:right="1487"/>
        <w:jc w:val="right"/>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pacing w:val="-2"/>
          <w:sz w:val="20"/>
        </w:rPr>
        <w:t>получателя</w:t>
      </w:r>
      <w:r>
        <w:rPr>
          <w:rFonts w:ascii="Courier New" w:hAnsi="Courier New"/>
          <w:sz w:val="20"/>
        </w:rPr>
        <w:tab/>
      </w:r>
      <w:r>
        <w:rPr>
          <w:rFonts w:ascii="Courier New" w:hAnsi="Courier New"/>
          <w:spacing w:val="-2"/>
          <w:sz w:val="20"/>
        </w:rPr>
        <w:t>┌──────┐</w:t>
      </w:r>
    </w:p>
    <w:p w14:paraId="44B8C586" w14:textId="77777777" w:rsidR="00192D51" w:rsidRDefault="00460E6F">
      <w:pPr>
        <w:tabs>
          <w:tab w:val="left" w:pos="323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7F7E8DAD" w14:textId="77777777" w:rsidR="00192D51" w:rsidRDefault="00460E6F">
      <w:pPr>
        <w:tabs>
          <w:tab w:val="left" w:pos="3359"/>
          <w:tab w:val="left" w:pos="5639"/>
        </w:tabs>
        <w:spacing w:line="226" w:lineRule="exact"/>
        <w:ind w:right="1487"/>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350E2A8C" w14:textId="77777777" w:rsidR="00192D51" w:rsidRDefault="00460E6F">
      <w:pPr>
        <w:tabs>
          <w:tab w:val="left" w:pos="3240"/>
          <w:tab w:val="left" w:pos="4080"/>
        </w:tabs>
        <w:spacing w:before="2"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B830AB5" w14:textId="77777777" w:rsidR="00192D51" w:rsidRDefault="00460E6F">
      <w:pPr>
        <w:tabs>
          <w:tab w:val="left" w:pos="4866"/>
          <w:tab w:val="left" w:pos="5466"/>
          <w:tab w:val="left" w:pos="6305"/>
          <w:tab w:val="left" w:pos="7581"/>
          <w:tab w:val="left" w:pos="8181"/>
          <w:tab w:val="left" w:pos="9021"/>
        </w:tabs>
        <w:ind w:left="141" w:right="1487" w:firstLine="2640"/>
        <w:jc w:val="right"/>
        <w:rPr>
          <w:rFonts w:ascii="Courier New" w:hAnsi="Courier New"/>
          <w:sz w:val="20"/>
        </w:rPr>
      </w:pP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z w:val="20"/>
        </w:rPr>
        <w:tab/>
        <w:t>Дата</w:t>
      </w:r>
      <w:r>
        <w:rPr>
          <w:rFonts w:ascii="Courier New" w:hAnsi="Courier New"/>
          <w:spacing w:val="-32"/>
          <w:sz w:val="20"/>
        </w:rPr>
        <w:t xml:space="preserve"> </w:t>
      </w:r>
      <w:r>
        <w:rPr>
          <w:rFonts w:ascii="Courier New" w:hAnsi="Courier New"/>
          <w:sz w:val="20"/>
        </w:rPr>
        <w:t xml:space="preserve">├──────┤ Финансовый орган </w:t>
      </w:r>
      <w:r>
        <w:rPr>
          <w:sz w:val="20"/>
          <w:u w:val="single"/>
        </w:rPr>
        <w:tab/>
      </w:r>
      <w:r>
        <w:rPr>
          <w:sz w:val="20"/>
          <w:u w:val="single"/>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D3EB764" w14:textId="77777777" w:rsidR="00192D51" w:rsidRDefault="00460E6F">
      <w:pPr>
        <w:tabs>
          <w:tab w:val="left" w:pos="6164"/>
          <w:tab w:val="left" w:pos="8039"/>
        </w:tabs>
        <w:spacing w:line="226" w:lineRule="exact"/>
        <w:ind w:right="1488"/>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1A0E5810" w14:textId="77777777" w:rsidR="00192D51" w:rsidRDefault="00460E6F">
      <w:pPr>
        <w:tabs>
          <w:tab w:val="left" w:pos="6164"/>
          <w:tab w:val="left" w:pos="8039"/>
          <w:tab w:val="left" w:pos="8879"/>
        </w:tabs>
        <w:spacing w:line="226" w:lineRule="exact"/>
        <w:ind w:right="1488"/>
        <w:jc w:val="right"/>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552479" w14:textId="77777777" w:rsidR="00192D51" w:rsidRDefault="00460E6F">
      <w:pPr>
        <w:tabs>
          <w:tab w:val="left" w:pos="6741"/>
          <w:tab w:val="left" w:pos="8181"/>
          <w:tab w:val="left" w:pos="9021"/>
        </w:tabs>
        <w:spacing w:before="2"/>
        <w:ind w:left="141" w:right="1488"/>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6496" behindDoc="0" locked="0" layoutInCell="1" allowOverlap="1" wp14:anchorId="4901533C" wp14:editId="52E2F019">
                <wp:simplePos x="0" y="0"/>
                <wp:positionH relativeFrom="page">
                  <wp:posOffset>2853232</wp:posOffset>
                </wp:positionH>
                <wp:positionV relativeFrom="paragraph">
                  <wp:posOffset>282316</wp:posOffset>
                </wp:positionV>
                <wp:extent cx="175260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126115" id="Graphic 181" o:spid="_x0000_s1026" style="position:absolute;margin-left:224.65pt;margin-top:22.25pt;width:138pt;height:.1pt;z-index:1578649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qiDwIAAFsEAAAOAAAAZHJzL2Uyb0RvYy54bWysVMFu2zAMvQ/YPwi6L04CNC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" path="m,l1752600,e" filled="f" strokeweight=".14406mm">
                <v:path arrowok="t"/>
                <w10:wrap anchorx="page"/>
              </v:shape>
            </w:pict>
          </mc:Fallback>
        </mc:AlternateContent>
      </w: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pacing w:val="-2"/>
          <w:sz w:val="20"/>
        </w:rPr>
        <w:t>├──────┤ средств</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464F472" w14:textId="77777777" w:rsidR="00192D51" w:rsidRDefault="00460E6F">
      <w:pPr>
        <w:tabs>
          <w:tab w:val="left" w:pos="5466"/>
          <w:tab w:val="left" w:pos="7341"/>
          <w:tab w:val="left" w:pos="8181"/>
          <w:tab w:val="left" w:pos="9021"/>
        </w:tabs>
        <w:ind w:left="141" w:right="1488"/>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002A5FD" w14:textId="77777777" w:rsidR="00192D51" w:rsidRDefault="00460E6F">
      <w:pPr>
        <w:tabs>
          <w:tab w:val="left" w:pos="8181"/>
        </w:tabs>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0A695F4" w14:textId="77777777" w:rsidR="00192D51" w:rsidRDefault="00460E6F">
      <w:pPr>
        <w:tabs>
          <w:tab w:val="left" w:pos="9022"/>
        </w:tabs>
        <w:spacing w:line="226" w:lineRule="exact"/>
        <w:ind w:left="818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1D39094" w14:textId="77777777" w:rsidR="00192D51" w:rsidRDefault="00460E6F">
      <w:pPr>
        <w:ind w:left="7222" w:right="128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6">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4C5E3690" w14:textId="77777777" w:rsidR="00192D51" w:rsidRDefault="00460E6F">
      <w:pPr>
        <w:ind w:right="1486"/>
        <w:jc w:val="right"/>
        <w:rPr>
          <w:rFonts w:ascii="Courier New" w:hAnsi="Courier New"/>
          <w:sz w:val="20"/>
        </w:rPr>
      </w:pPr>
      <w:r>
        <w:rPr>
          <w:rFonts w:ascii="Courier New" w:hAnsi="Courier New"/>
          <w:spacing w:val="-2"/>
          <w:sz w:val="20"/>
        </w:rPr>
        <w:t>└──────┘</w:t>
      </w:r>
    </w:p>
    <w:p w14:paraId="55600003" w14:textId="77777777" w:rsidR="00192D51" w:rsidRDefault="00192D51">
      <w:pPr>
        <w:pStyle w:val="a3"/>
        <w:ind w:left="0"/>
        <w:jc w:val="left"/>
        <w:rPr>
          <w:rFonts w:ascii="Courier New"/>
          <w:sz w:val="20"/>
        </w:rPr>
      </w:pPr>
    </w:p>
    <w:p w14:paraId="5EED5ACA" w14:textId="77777777" w:rsidR="00192D51" w:rsidRDefault="00460E6F">
      <w:pPr>
        <w:pStyle w:val="a4"/>
        <w:numPr>
          <w:ilvl w:val="0"/>
          <w:numId w:val="23"/>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2C0E035"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936"/>
        <w:gridCol w:w="1306"/>
        <w:gridCol w:w="1077"/>
        <w:gridCol w:w="1017"/>
        <w:gridCol w:w="1302"/>
        <w:gridCol w:w="1019"/>
        <w:gridCol w:w="1018"/>
        <w:gridCol w:w="1926"/>
      </w:tblGrid>
      <w:tr w:rsidR="00192D51" w14:paraId="3178E5B4" w14:textId="77777777">
        <w:trPr>
          <w:trHeight w:val="755"/>
        </w:trPr>
        <w:tc>
          <w:tcPr>
            <w:tcW w:w="1287" w:type="dxa"/>
            <w:gridSpan w:val="2"/>
            <w:vMerge w:val="restart"/>
          </w:tcPr>
          <w:p w14:paraId="4C662F83" w14:textId="77777777" w:rsidR="00192D51" w:rsidRDefault="00460E6F">
            <w:pPr>
              <w:pStyle w:val="TableParagraph"/>
              <w:spacing w:before="95"/>
              <w:ind w:left="105" w:right="89" w:hanging="6"/>
              <w:jc w:val="center"/>
              <w:rPr>
                <w:sz w:val="24"/>
              </w:rPr>
            </w:pPr>
            <w:r>
              <w:rPr>
                <w:sz w:val="24"/>
              </w:rPr>
              <w:t>Код</w:t>
            </w:r>
            <w:r>
              <w:rPr>
                <w:spacing w:val="-10"/>
                <w:sz w:val="24"/>
              </w:rPr>
              <w:t xml:space="preserve"> </w:t>
            </w:r>
            <w:r>
              <w:rPr>
                <w:sz w:val="24"/>
              </w:rPr>
              <w:t>по</w:t>
            </w:r>
            <w:r>
              <w:rPr>
                <w:spacing w:val="-10"/>
                <w:sz w:val="24"/>
              </w:rPr>
              <w:t xml:space="preserve"> </w:t>
            </w:r>
            <w:r>
              <w:rPr>
                <w:sz w:val="24"/>
              </w:rPr>
              <w:t xml:space="preserve">БК </w:t>
            </w:r>
            <w:r>
              <w:rPr>
                <w:spacing w:val="-10"/>
                <w:sz w:val="24"/>
              </w:rPr>
              <w:t xml:space="preserve">и </w:t>
            </w:r>
            <w:r>
              <w:rPr>
                <w:spacing w:val="-2"/>
                <w:sz w:val="24"/>
              </w:rPr>
              <w:t xml:space="preserve">дополните </w:t>
            </w:r>
            <w:proofErr w:type="spellStart"/>
            <w:r>
              <w:rPr>
                <w:spacing w:val="-2"/>
                <w:sz w:val="24"/>
              </w:rPr>
              <w:t>льной</w:t>
            </w:r>
            <w:proofErr w:type="spellEnd"/>
          </w:p>
          <w:p w14:paraId="0739A1C4" w14:textId="77777777" w:rsidR="00192D51" w:rsidRDefault="00460E6F">
            <w:pPr>
              <w:pStyle w:val="TableParagraph"/>
              <w:ind w:left="13"/>
              <w:jc w:val="center"/>
              <w:rPr>
                <w:sz w:val="24"/>
              </w:rPr>
            </w:pPr>
            <w:proofErr w:type="spellStart"/>
            <w:r>
              <w:rPr>
                <w:spacing w:val="-2"/>
                <w:sz w:val="24"/>
              </w:rPr>
              <w:t>классифик</w:t>
            </w:r>
            <w:proofErr w:type="spellEnd"/>
            <w:r>
              <w:rPr>
                <w:spacing w:val="-2"/>
                <w:sz w:val="24"/>
              </w:rPr>
              <w:t xml:space="preserve"> </w:t>
            </w:r>
            <w:proofErr w:type="spellStart"/>
            <w:r>
              <w:rPr>
                <w:spacing w:val="-4"/>
                <w:sz w:val="24"/>
              </w:rPr>
              <w:t>ации</w:t>
            </w:r>
            <w:proofErr w:type="spellEnd"/>
          </w:p>
        </w:tc>
        <w:tc>
          <w:tcPr>
            <w:tcW w:w="3400" w:type="dxa"/>
            <w:gridSpan w:val="3"/>
          </w:tcPr>
          <w:p w14:paraId="48FF8244"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339" w:type="dxa"/>
            <w:gridSpan w:val="3"/>
          </w:tcPr>
          <w:p w14:paraId="0D354F09" w14:textId="77777777" w:rsidR="00192D51" w:rsidRDefault="00460E6F">
            <w:pPr>
              <w:pStyle w:val="TableParagraph"/>
              <w:spacing w:before="95"/>
              <w:ind w:left="1011" w:right="602"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6" w:type="dxa"/>
            <w:vMerge w:val="restart"/>
          </w:tcPr>
          <w:p w14:paraId="5125C810" w14:textId="77777777" w:rsidR="00192D51" w:rsidRDefault="00460E6F">
            <w:pPr>
              <w:pStyle w:val="TableParagraph"/>
              <w:spacing w:before="95"/>
              <w:ind w:left="114" w:right="89"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 xml:space="preserve">(текущий </w:t>
            </w:r>
            <w:r>
              <w:rPr>
                <w:sz w:val="24"/>
              </w:rPr>
              <w:t xml:space="preserve">период) (при </w:t>
            </w:r>
            <w:r>
              <w:rPr>
                <w:spacing w:val="-2"/>
                <w:sz w:val="24"/>
              </w:rPr>
              <w:t>наличии)</w:t>
            </w:r>
          </w:p>
        </w:tc>
      </w:tr>
      <w:tr w:rsidR="00192D51" w14:paraId="4A133EC0" w14:textId="77777777">
        <w:trPr>
          <w:trHeight w:val="755"/>
        </w:trPr>
        <w:tc>
          <w:tcPr>
            <w:tcW w:w="1287" w:type="dxa"/>
            <w:gridSpan w:val="2"/>
            <w:vMerge/>
            <w:tcBorders>
              <w:top w:val="nil"/>
            </w:tcBorders>
          </w:tcPr>
          <w:p w14:paraId="061106B5" w14:textId="77777777" w:rsidR="00192D51" w:rsidRDefault="00192D51">
            <w:pPr>
              <w:rPr>
                <w:sz w:val="2"/>
                <w:szCs w:val="2"/>
              </w:rPr>
            </w:pPr>
          </w:p>
        </w:tc>
        <w:tc>
          <w:tcPr>
            <w:tcW w:w="1306" w:type="dxa"/>
            <w:vMerge w:val="restart"/>
          </w:tcPr>
          <w:p w14:paraId="563AF8D6" w14:textId="77777777" w:rsidR="00192D51" w:rsidRDefault="00460E6F">
            <w:pPr>
              <w:pStyle w:val="TableParagraph"/>
              <w:spacing w:before="95"/>
              <w:ind w:left="9"/>
              <w:jc w:val="center"/>
              <w:rPr>
                <w:sz w:val="24"/>
              </w:rPr>
            </w:pPr>
            <w:r>
              <w:rPr>
                <w:spacing w:val="-5"/>
                <w:sz w:val="24"/>
              </w:rPr>
              <w:t>на</w:t>
            </w:r>
          </w:p>
          <w:p w14:paraId="2F691497" w14:textId="77777777" w:rsidR="00192D51" w:rsidRDefault="00460E6F">
            <w:pPr>
              <w:pStyle w:val="TableParagraph"/>
              <w:ind w:left="76" w:right="67"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94" w:type="dxa"/>
            <w:gridSpan w:val="2"/>
          </w:tcPr>
          <w:p w14:paraId="6D47BF71" w14:textId="77777777" w:rsidR="00192D51" w:rsidRDefault="00460E6F">
            <w:pPr>
              <w:pStyle w:val="TableParagraph"/>
              <w:spacing w:before="95"/>
              <w:ind w:left="686" w:right="38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2" w:type="dxa"/>
            <w:vMerge w:val="restart"/>
          </w:tcPr>
          <w:p w14:paraId="7488430A" w14:textId="77777777" w:rsidR="00192D51" w:rsidRDefault="00460E6F">
            <w:pPr>
              <w:pStyle w:val="TableParagraph"/>
              <w:spacing w:before="95"/>
              <w:ind w:left="17"/>
              <w:jc w:val="center"/>
              <w:rPr>
                <w:sz w:val="24"/>
              </w:rPr>
            </w:pPr>
            <w:r>
              <w:rPr>
                <w:spacing w:val="-5"/>
                <w:sz w:val="24"/>
              </w:rPr>
              <w:t>на</w:t>
            </w:r>
          </w:p>
          <w:p w14:paraId="2A80D38A" w14:textId="77777777" w:rsidR="00192D51" w:rsidRDefault="00460E6F">
            <w:pPr>
              <w:pStyle w:val="TableParagraph"/>
              <w:ind w:left="78" w:right="61"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37" w:type="dxa"/>
            <w:gridSpan w:val="2"/>
          </w:tcPr>
          <w:p w14:paraId="2B40272E" w14:textId="77777777" w:rsidR="00192D51" w:rsidRDefault="00460E6F">
            <w:pPr>
              <w:pStyle w:val="TableParagraph"/>
              <w:spacing w:before="95"/>
              <w:ind w:left="657"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6" w:type="dxa"/>
            <w:vMerge/>
            <w:tcBorders>
              <w:top w:val="nil"/>
            </w:tcBorders>
          </w:tcPr>
          <w:p w14:paraId="572BE594" w14:textId="77777777" w:rsidR="00192D51" w:rsidRDefault="00192D51">
            <w:pPr>
              <w:rPr>
                <w:sz w:val="2"/>
                <w:szCs w:val="2"/>
              </w:rPr>
            </w:pPr>
          </w:p>
        </w:tc>
      </w:tr>
      <w:tr w:rsidR="00192D51" w14:paraId="256D7F58" w14:textId="77777777">
        <w:trPr>
          <w:trHeight w:val="880"/>
        </w:trPr>
        <w:tc>
          <w:tcPr>
            <w:tcW w:w="1287" w:type="dxa"/>
            <w:gridSpan w:val="2"/>
            <w:vMerge/>
            <w:tcBorders>
              <w:top w:val="nil"/>
            </w:tcBorders>
          </w:tcPr>
          <w:p w14:paraId="5F5B1960" w14:textId="77777777" w:rsidR="00192D51" w:rsidRDefault="00192D51">
            <w:pPr>
              <w:rPr>
                <w:sz w:val="2"/>
                <w:szCs w:val="2"/>
              </w:rPr>
            </w:pPr>
          </w:p>
        </w:tc>
        <w:tc>
          <w:tcPr>
            <w:tcW w:w="1306" w:type="dxa"/>
            <w:vMerge/>
            <w:tcBorders>
              <w:top w:val="nil"/>
            </w:tcBorders>
          </w:tcPr>
          <w:p w14:paraId="44E9589C" w14:textId="77777777" w:rsidR="00192D51" w:rsidRDefault="00192D51">
            <w:pPr>
              <w:rPr>
                <w:sz w:val="2"/>
                <w:szCs w:val="2"/>
              </w:rPr>
            </w:pPr>
          </w:p>
        </w:tc>
        <w:tc>
          <w:tcPr>
            <w:tcW w:w="1077" w:type="dxa"/>
          </w:tcPr>
          <w:p w14:paraId="46F91F41" w14:textId="77777777" w:rsidR="00192D51" w:rsidRDefault="00460E6F">
            <w:pPr>
              <w:pStyle w:val="TableParagraph"/>
              <w:spacing w:before="95"/>
              <w:ind w:left="366" w:right="149" w:hanging="209"/>
              <w:rPr>
                <w:sz w:val="24"/>
              </w:rPr>
            </w:pPr>
            <w:r>
              <w:rPr>
                <w:spacing w:val="-2"/>
                <w:sz w:val="24"/>
              </w:rPr>
              <w:t xml:space="preserve">первый </w:t>
            </w:r>
            <w:r>
              <w:rPr>
                <w:spacing w:val="-4"/>
                <w:sz w:val="24"/>
              </w:rPr>
              <w:t>год</w:t>
            </w:r>
          </w:p>
        </w:tc>
        <w:tc>
          <w:tcPr>
            <w:tcW w:w="1017" w:type="dxa"/>
          </w:tcPr>
          <w:p w14:paraId="5E30DE7F" w14:textId="77777777" w:rsidR="00192D51" w:rsidRDefault="00460E6F">
            <w:pPr>
              <w:pStyle w:val="TableParagraph"/>
              <w:spacing w:before="95"/>
              <w:ind w:left="338" w:right="139" w:hanging="185"/>
              <w:rPr>
                <w:sz w:val="24"/>
              </w:rPr>
            </w:pPr>
            <w:r>
              <w:rPr>
                <w:spacing w:val="-2"/>
                <w:sz w:val="24"/>
              </w:rPr>
              <w:t xml:space="preserve">второй </w:t>
            </w:r>
            <w:r>
              <w:rPr>
                <w:spacing w:val="-4"/>
                <w:sz w:val="24"/>
              </w:rPr>
              <w:t>год</w:t>
            </w:r>
          </w:p>
        </w:tc>
        <w:tc>
          <w:tcPr>
            <w:tcW w:w="1302" w:type="dxa"/>
            <w:vMerge/>
            <w:tcBorders>
              <w:top w:val="nil"/>
            </w:tcBorders>
          </w:tcPr>
          <w:p w14:paraId="13D49ED5" w14:textId="77777777" w:rsidR="00192D51" w:rsidRDefault="00192D51">
            <w:pPr>
              <w:rPr>
                <w:sz w:val="2"/>
                <w:szCs w:val="2"/>
              </w:rPr>
            </w:pPr>
          </w:p>
        </w:tc>
        <w:tc>
          <w:tcPr>
            <w:tcW w:w="1019" w:type="dxa"/>
          </w:tcPr>
          <w:p w14:paraId="5EDE0C0C" w14:textId="77777777" w:rsidR="00192D51" w:rsidRDefault="00460E6F">
            <w:pPr>
              <w:pStyle w:val="TableParagraph"/>
              <w:spacing w:before="95"/>
              <w:ind w:left="340" w:right="112" w:hanging="209"/>
              <w:rPr>
                <w:sz w:val="24"/>
              </w:rPr>
            </w:pPr>
            <w:r>
              <w:rPr>
                <w:spacing w:val="-2"/>
                <w:sz w:val="24"/>
              </w:rPr>
              <w:t xml:space="preserve">первый </w:t>
            </w:r>
            <w:r>
              <w:rPr>
                <w:spacing w:val="-4"/>
                <w:sz w:val="24"/>
              </w:rPr>
              <w:t>год</w:t>
            </w:r>
          </w:p>
        </w:tc>
        <w:tc>
          <w:tcPr>
            <w:tcW w:w="1018" w:type="dxa"/>
          </w:tcPr>
          <w:p w14:paraId="07810AD2" w14:textId="77777777" w:rsidR="00192D51" w:rsidRDefault="00460E6F">
            <w:pPr>
              <w:pStyle w:val="TableParagraph"/>
              <w:spacing w:before="95"/>
              <w:ind w:left="342" w:right="136" w:hanging="185"/>
              <w:rPr>
                <w:sz w:val="24"/>
              </w:rPr>
            </w:pPr>
            <w:r>
              <w:rPr>
                <w:spacing w:val="-2"/>
                <w:sz w:val="24"/>
              </w:rPr>
              <w:t xml:space="preserve">второй </w:t>
            </w:r>
            <w:r>
              <w:rPr>
                <w:spacing w:val="-4"/>
                <w:sz w:val="24"/>
              </w:rPr>
              <w:t>год</w:t>
            </w:r>
          </w:p>
        </w:tc>
        <w:tc>
          <w:tcPr>
            <w:tcW w:w="1926" w:type="dxa"/>
            <w:vMerge/>
            <w:tcBorders>
              <w:top w:val="nil"/>
            </w:tcBorders>
          </w:tcPr>
          <w:p w14:paraId="7C88C153" w14:textId="77777777" w:rsidR="00192D51" w:rsidRDefault="00192D51">
            <w:pPr>
              <w:rPr>
                <w:sz w:val="2"/>
                <w:szCs w:val="2"/>
              </w:rPr>
            </w:pPr>
          </w:p>
        </w:tc>
      </w:tr>
      <w:tr w:rsidR="00192D51" w14:paraId="1F4E8585" w14:textId="77777777">
        <w:trPr>
          <w:trHeight w:val="479"/>
        </w:trPr>
        <w:tc>
          <w:tcPr>
            <w:tcW w:w="1287" w:type="dxa"/>
            <w:gridSpan w:val="2"/>
          </w:tcPr>
          <w:p w14:paraId="74BB25E9" w14:textId="77777777" w:rsidR="00192D51" w:rsidRDefault="00460E6F">
            <w:pPr>
              <w:pStyle w:val="TableParagraph"/>
              <w:spacing w:before="95"/>
              <w:ind w:left="13" w:right="4"/>
              <w:jc w:val="center"/>
              <w:rPr>
                <w:sz w:val="24"/>
              </w:rPr>
            </w:pPr>
            <w:r>
              <w:rPr>
                <w:spacing w:val="-10"/>
                <w:sz w:val="24"/>
              </w:rPr>
              <w:t>1</w:t>
            </w:r>
          </w:p>
        </w:tc>
        <w:tc>
          <w:tcPr>
            <w:tcW w:w="1306" w:type="dxa"/>
          </w:tcPr>
          <w:p w14:paraId="4AAA5EC5" w14:textId="77777777" w:rsidR="00192D51" w:rsidRDefault="00460E6F">
            <w:pPr>
              <w:pStyle w:val="TableParagraph"/>
              <w:spacing w:before="95"/>
              <w:ind w:left="8"/>
              <w:jc w:val="center"/>
              <w:rPr>
                <w:sz w:val="24"/>
              </w:rPr>
            </w:pPr>
            <w:r>
              <w:rPr>
                <w:spacing w:val="-10"/>
                <w:sz w:val="24"/>
              </w:rPr>
              <w:t>2</w:t>
            </w:r>
          </w:p>
        </w:tc>
        <w:tc>
          <w:tcPr>
            <w:tcW w:w="1077" w:type="dxa"/>
          </w:tcPr>
          <w:p w14:paraId="0502809D" w14:textId="77777777" w:rsidR="00192D51" w:rsidRDefault="00460E6F">
            <w:pPr>
              <w:pStyle w:val="TableParagraph"/>
              <w:spacing w:before="95"/>
              <w:ind w:left="14" w:right="7"/>
              <w:jc w:val="center"/>
              <w:rPr>
                <w:sz w:val="24"/>
              </w:rPr>
            </w:pPr>
            <w:r>
              <w:rPr>
                <w:spacing w:val="-10"/>
                <w:sz w:val="24"/>
              </w:rPr>
              <w:t>3</w:t>
            </w:r>
          </w:p>
        </w:tc>
        <w:tc>
          <w:tcPr>
            <w:tcW w:w="1017" w:type="dxa"/>
          </w:tcPr>
          <w:p w14:paraId="4C0CC0BB" w14:textId="77777777" w:rsidR="00192D51" w:rsidRDefault="00460E6F">
            <w:pPr>
              <w:pStyle w:val="TableParagraph"/>
              <w:spacing w:before="95"/>
              <w:ind w:left="11"/>
              <w:jc w:val="center"/>
              <w:rPr>
                <w:sz w:val="24"/>
              </w:rPr>
            </w:pPr>
            <w:r>
              <w:rPr>
                <w:spacing w:val="-10"/>
                <w:sz w:val="24"/>
              </w:rPr>
              <w:t>4</w:t>
            </w:r>
          </w:p>
        </w:tc>
        <w:tc>
          <w:tcPr>
            <w:tcW w:w="1302" w:type="dxa"/>
          </w:tcPr>
          <w:p w14:paraId="204A9A88" w14:textId="77777777" w:rsidR="00192D51" w:rsidRDefault="00460E6F">
            <w:pPr>
              <w:pStyle w:val="TableParagraph"/>
              <w:spacing w:before="95"/>
              <w:ind w:left="17" w:right="1"/>
              <w:jc w:val="center"/>
              <w:rPr>
                <w:sz w:val="24"/>
              </w:rPr>
            </w:pPr>
            <w:r>
              <w:rPr>
                <w:spacing w:val="-10"/>
                <w:sz w:val="24"/>
              </w:rPr>
              <w:t>5</w:t>
            </w:r>
          </w:p>
        </w:tc>
        <w:tc>
          <w:tcPr>
            <w:tcW w:w="1019" w:type="dxa"/>
          </w:tcPr>
          <w:p w14:paraId="691709A7" w14:textId="77777777" w:rsidR="00192D51" w:rsidRDefault="00460E6F">
            <w:pPr>
              <w:pStyle w:val="TableParagraph"/>
              <w:spacing w:before="95"/>
              <w:ind w:left="20" w:right="7"/>
              <w:jc w:val="center"/>
              <w:rPr>
                <w:sz w:val="24"/>
              </w:rPr>
            </w:pPr>
            <w:r>
              <w:rPr>
                <w:spacing w:val="-10"/>
                <w:sz w:val="24"/>
              </w:rPr>
              <w:t>6</w:t>
            </w:r>
          </w:p>
        </w:tc>
        <w:tc>
          <w:tcPr>
            <w:tcW w:w="1018" w:type="dxa"/>
          </w:tcPr>
          <w:p w14:paraId="33DA38FD" w14:textId="77777777" w:rsidR="00192D51" w:rsidRDefault="00460E6F">
            <w:pPr>
              <w:pStyle w:val="TableParagraph"/>
              <w:spacing w:before="95"/>
              <w:ind w:left="18"/>
              <w:jc w:val="center"/>
              <w:rPr>
                <w:sz w:val="24"/>
              </w:rPr>
            </w:pPr>
            <w:r>
              <w:rPr>
                <w:spacing w:val="-10"/>
                <w:sz w:val="24"/>
              </w:rPr>
              <w:t>7</w:t>
            </w:r>
          </w:p>
        </w:tc>
        <w:tc>
          <w:tcPr>
            <w:tcW w:w="1926" w:type="dxa"/>
          </w:tcPr>
          <w:p w14:paraId="55C91C46" w14:textId="77777777" w:rsidR="00192D51" w:rsidRDefault="00460E6F">
            <w:pPr>
              <w:pStyle w:val="TableParagraph"/>
              <w:spacing w:before="95"/>
              <w:ind w:left="26"/>
              <w:jc w:val="center"/>
              <w:rPr>
                <w:sz w:val="24"/>
              </w:rPr>
            </w:pPr>
            <w:r>
              <w:rPr>
                <w:spacing w:val="-10"/>
                <w:sz w:val="24"/>
              </w:rPr>
              <w:t>8</w:t>
            </w:r>
          </w:p>
        </w:tc>
      </w:tr>
      <w:tr w:rsidR="00192D51" w14:paraId="3DDE5BA1" w14:textId="77777777">
        <w:trPr>
          <w:trHeight w:val="479"/>
        </w:trPr>
        <w:tc>
          <w:tcPr>
            <w:tcW w:w="1287" w:type="dxa"/>
            <w:gridSpan w:val="2"/>
          </w:tcPr>
          <w:p w14:paraId="2264FBDC" w14:textId="77777777" w:rsidR="00192D51" w:rsidRDefault="00192D51">
            <w:pPr>
              <w:pStyle w:val="TableParagraph"/>
              <w:rPr>
                <w:sz w:val="20"/>
              </w:rPr>
            </w:pPr>
          </w:p>
        </w:tc>
        <w:tc>
          <w:tcPr>
            <w:tcW w:w="1306" w:type="dxa"/>
          </w:tcPr>
          <w:p w14:paraId="171EF7C6" w14:textId="77777777" w:rsidR="00192D51" w:rsidRDefault="00192D51">
            <w:pPr>
              <w:pStyle w:val="TableParagraph"/>
              <w:rPr>
                <w:sz w:val="20"/>
              </w:rPr>
            </w:pPr>
          </w:p>
        </w:tc>
        <w:tc>
          <w:tcPr>
            <w:tcW w:w="1077" w:type="dxa"/>
          </w:tcPr>
          <w:p w14:paraId="1A141A09" w14:textId="77777777" w:rsidR="00192D51" w:rsidRDefault="00192D51">
            <w:pPr>
              <w:pStyle w:val="TableParagraph"/>
              <w:rPr>
                <w:sz w:val="20"/>
              </w:rPr>
            </w:pPr>
          </w:p>
        </w:tc>
        <w:tc>
          <w:tcPr>
            <w:tcW w:w="1017" w:type="dxa"/>
          </w:tcPr>
          <w:p w14:paraId="10377A1A" w14:textId="77777777" w:rsidR="00192D51" w:rsidRDefault="00192D51">
            <w:pPr>
              <w:pStyle w:val="TableParagraph"/>
              <w:rPr>
                <w:sz w:val="20"/>
              </w:rPr>
            </w:pPr>
          </w:p>
        </w:tc>
        <w:tc>
          <w:tcPr>
            <w:tcW w:w="1302" w:type="dxa"/>
          </w:tcPr>
          <w:p w14:paraId="3B53FF14" w14:textId="77777777" w:rsidR="00192D51" w:rsidRDefault="00192D51">
            <w:pPr>
              <w:pStyle w:val="TableParagraph"/>
              <w:rPr>
                <w:sz w:val="20"/>
              </w:rPr>
            </w:pPr>
          </w:p>
        </w:tc>
        <w:tc>
          <w:tcPr>
            <w:tcW w:w="1019" w:type="dxa"/>
          </w:tcPr>
          <w:p w14:paraId="206D6E9F" w14:textId="77777777" w:rsidR="00192D51" w:rsidRDefault="00192D51">
            <w:pPr>
              <w:pStyle w:val="TableParagraph"/>
              <w:rPr>
                <w:sz w:val="20"/>
              </w:rPr>
            </w:pPr>
          </w:p>
        </w:tc>
        <w:tc>
          <w:tcPr>
            <w:tcW w:w="1018" w:type="dxa"/>
          </w:tcPr>
          <w:p w14:paraId="213980C3" w14:textId="77777777" w:rsidR="00192D51" w:rsidRDefault="00192D51">
            <w:pPr>
              <w:pStyle w:val="TableParagraph"/>
              <w:rPr>
                <w:sz w:val="20"/>
              </w:rPr>
            </w:pPr>
          </w:p>
        </w:tc>
        <w:tc>
          <w:tcPr>
            <w:tcW w:w="1926" w:type="dxa"/>
          </w:tcPr>
          <w:p w14:paraId="360D78C1" w14:textId="77777777" w:rsidR="00192D51" w:rsidRDefault="00192D51">
            <w:pPr>
              <w:pStyle w:val="TableParagraph"/>
              <w:rPr>
                <w:sz w:val="20"/>
              </w:rPr>
            </w:pPr>
          </w:p>
        </w:tc>
      </w:tr>
      <w:tr w:rsidR="00192D51" w14:paraId="4C476022" w14:textId="77777777">
        <w:trPr>
          <w:trHeight w:val="482"/>
        </w:trPr>
        <w:tc>
          <w:tcPr>
            <w:tcW w:w="351" w:type="dxa"/>
            <w:tcBorders>
              <w:left w:val="nil"/>
              <w:bottom w:val="nil"/>
            </w:tcBorders>
          </w:tcPr>
          <w:p w14:paraId="166E0F53" w14:textId="77777777" w:rsidR="00192D51" w:rsidRDefault="00192D51">
            <w:pPr>
              <w:pStyle w:val="TableParagraph"/>
              <w:rPr>
                <w:sz w:val="20"/>
              </w:rPr>
            </w:pPr>
          </w:p>
        </w:tc>
        <w:tc>
          <w:tcPr>
            <w:tcW w:w="936" w:type="dxa"/>
          </w:tcPr>
          <w:p w14:paraId="174EA2D8" w14:textId="77777777" w:rsidR="00192D51" w:rsidRDefault="00460E6F">
            <w:pPr>
              <w:pStyle w:val="TableParagraph"/>
              <w:spacing w:before="95"/>
              <w:ind w:left="62"/>
              <w:rPr>
                <w:sz w:val="24"/>
              </w:rPr>
            </w:pPr>
            <w:r>
              <w:rPr>
                <w:spacing w:val="-2"/>
                <w:sz w:val="24"/>
              </w:rPr>
              <w:t>Итого</w:t>
            </w:r>
          </w:p>
        </w:tc>
        <w:tc>
          <w:tcPr>
            <w:tcW w:w="1306" w:type="dxa"/>
          </w:tcPr>
          <w:p w14:paraId="3EC9FB15" w14:textId="77777777" w:rsidR="00192D51" w:rsidRDefault="00192D51">
            <w:pPr>
              <w:pStyle w:val="TableParagraph"/>
              <w:rPr>
                <w:sz w:val="20"/>
              </w:rPr>
            </w:pPr>
          </w:p>
        </w:tc>
        <w:tc>
          <w:tcPr>
            <w:tcW w:w="1077" w:type="dxa"/>
          </w:tcPr>
          <w:p w14:paraId="65B21A76" w14:textId="77777777" w:rsidR="00192D51" w:rsidRDefault="00192D51">
            <w:pPr>
              <w:pStyle w:val="TableParagraph"/>
              <w:rPr>
                <w:sz w:val="20"/>
              </w:rPr>
            </w:pPr>
          </w:p>
        </w:tc>
        <w:tc>
          <w:tcPr>
            <w:tcW w:w="1017" w:type="dxa"/>
          </w:tcPr>
          <w:p w14:paraId="7CAE05CB" w14:textId="77777777" w:rsidR="00192D51" w:rsidRDefault="00192D51">
            <w:pPr>
              <w:pStyle w:val="TableParagraph"/>
              <w:rPr>
                <w:sz w:val="20"/>
              </w:rPr>
            </w:pPr>
          </w:p>
        </w:tc>
        <w:tc>
          <w:tcPr>
            <w:tcW w:w="1302" w:type="dxa"/>
          </w:tcPr>
          <w:p w14:paraId="3B213049" w14:textId="77777777" w:rsidR="00192D51" w:rsidRDefault="00192D51">
            <w:pPr>
              <w:pStyle w:val="TableParagraph"/>
              <w:rPr>
                <w:sz w:val="20"/>
              </w:rPr>
            </w:pPr>
          </w:p>
        </w:tc>
        <w:tc>
          <w:tcPr>
            <w:tcW w:w="1019" w:type="dxa"/>
          </w:tcPr>
          <w:p w14:paraId="03463DF6" w14:textId="77777777" w:rsidR="00192D51" w:rsidRDefault="00192D51">
            <w:pPr>
              <w:pStyle w:val="TableParagraph"/>
              <w:rPr>
                <w:sz w:val="20"/>
              </w:rPr>
            </w:pPr>
          </w:p>
        </w:tc>
        <w:tc>
          <w:tcPr>
            <w:tcW w:w="1018" w:type="dxa"/>
          </w:tcPr>
          <w:p w14:paraId="38C3A6E3" w14:textId="77777777" w:rsidR="00192D51" w:rsidRDefault="00192D51">
            <w:pPr>
              <w:pStyle w:val="TableParagraph"/>
              <w:rPr>
                <w:sz w:val="20"/>
              </w:rPr>
            </w:pPr>
          </w:p>
        </w:tc>
        <w:tc>
          <w:tcPr>
            <w:tcW w:w="1926" w:type="dxa"/>
          </w:tcPr>
          <w:p w14:paraId="44E625DD" w14:textId="77777777" w:rsidR="00192D51" w:rsidRDefault="00192D51">
            <w:pPr>
              <w:pStyle w:val="TableParagraph"/>
              <w:rPr>
                <w:sz w:val="20"/>
              </w:rPr>
            </w:pPr>
          </w:p>
        </w:tc>
      </w:tr>
    </w:tbl>
    <w:p w14:paraId="693FD1D0" w14:textId="77777777" w:rsidR="00192D51" w:rsidRDefault="00192D51">
      <w:pPr>
        <w:pStyle w:val="a3"/>
        <w:spacing w:before="56"/>
        <w:ind w:left="0"/>
        <w:jc w:val="left"/>
        <w:rPr>
          <w:rFonts w:ascii="Courier New"/>
          <w:sz w:val="20"/>
        </w:rPr>
      </w:pPr>
    </w:p>
    <w:p w14:paraId="5061141E" w14:textId="77777777" w:rsidR="00192D51" w:rsidRDefault="00460E6F">
      <w:pPr>
        <w:pStyle w:val="a4"/>
        <w:numPr>
          <w:ilvl w:val="0"/>
          <w:numId w:val="23"/>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374DB0E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691"/>
        <w:gridCol w:w="2439"/>
        <w:gridCol w:w="1985"/>
      </w:tblGrid>
      <w:tr w:rsidR="00192D51" w14:paraId="283B29D0" w14:textId="77777777">
        <w:trPr>
          <w:trHeight w:val="1031"/>
        </w:trPr>
        <w:tc>
          <w:tcPr>
            <w:tcW w:w="1980" w:type="dxa"/>
          </w:tcPr>
          <w:p w14:paraId="3A880D8B" w14:textId="77777777" w:rsidR="00192D51" w:rsidRDefault="00460E6F">
            <w:pPr>
              <w:pStyle w:val="TableParagraph"/>
              <w:spacing w:before="95"/>
              <w:ind w:left="10"/>
              <w:jc w:val="center"/>
              <w:rPr>
                <w:sz w:val="24"/>
              </w:rPr>
            </w:pPr>
            <w:r>
              <w:rPr>
                <w:sz w:val="24"/>
              </w:rPr>
              <w:t xml:space="preserve">Код по БК и </w:t>
            </w:r>
            <w:r>
              <w:rPr>
                <w:spacing w:val="-2"/>
                <w:sz w:val="24"/>
              </w:rPr>
              <w:t>дополнительной классификации</w:t>
            </w:r>
          </w:p>
        </w:tc>
        <w:tc>
          <w:tcPr>
            <w:tcW w:w="2691" w:type="dxa"/>
          </w:tcPr>
          <w:p w14:paraId="107C6ADC" w14:textId="77777777" w:rsidR="00192D51" w:rsidRDefault="00460E6F">
            <w:pPr>
              <w:pStyle w:val="TableParagraph"/>
              <w:spacing w:before="95"/>
              <w:ind w:left="13" w:right="5"/>
              <w:jc w:val="center"/>
              <w:rPr>
                <w:sz w:val="24"/>
              </w:rPr>
            </w:pPr>
            <w:r>
              <w:rPr>
                <w:spacing w:val="-2"/>
                <w:sz w:val="24"/>
              </w:rPr>
              <w:t>Выплаты</w:t>
            </w:r>
          </w:p>
        </w:tc>
        <w:tc>
          <w:tcPr>
            <w:tcW w:w="2439" w:type="dxa"/>
          </w:tcPr>
          <w:p w14:paraId="101C39D7" w14:textId="77777777" w:rsidR="00192D51" w:rsidRDefault="00460E6F">
            <w:pPr>
              <w:pStyle w:val="TableParagraph"/>
              <w:spacing w:before="95"/>
              <w:ind w:left="10" w:right="3"/>
              <w:jc w:val="center"/>
              <w:rPr>
                <w:sz w:val="24"/>
              </w:rPr>
            </w:pPr>
            <w:r>
              <w:rPr>
                <w:spacing w:val="-2"/>
                <w:sz w:val="24"/>
              </w:rPr>
              <w:t>Поступления</w:t>
            </w:r>
          </w:p>
        </w:tc>
        <w:tc>
          <w:tcPr>
            <w:tcW w:w="1985" w:type="dxa"/>
          </w:tcPr>
          <w:p w14:paraId="25E39E43" w14:textId="77777777" w:rsidR="00192D51" w:rsidRDefault="00460E6F">
            <w:pPr>
              <w:pStyle w:val="TableParagraph"/>
              <w:spacing w:before="95"/>
              <w:ind w:left="10"/>
              <w:jc w:val="center"/>
              <w:rPr>
                <w:sz w:val="24"/>
              </w:rPr>
            </w:pPr>
            <w:r>
              <w:rPr>
                <w:spacing w:val="-2"/>
                <w:sz w:val="24"/>
              </w:rPr>
              <w:t>Итого</w:t>
            </w:r>
          </w:p>
        </w:tc>
      </w:tr>
      <w:tr w:rsidR="00192D51" w14:paraId="15244E39" w14:textId="77777777">
        <w:trPr>
          <w:trHeight w:val="479"/>
        </w:trPr>
        <w:tc>
          <w:tcPr>
            <w:tcW w:w="1980" w:type="dxa"/>
          </w:tcPr>
          <w:p w14:paraId="00BFD041" w14:textId="77777777" w:rsidR="00192D51" w:rsidRDefault="00460E6F">
            <w:pPr>
              <w:pStyle w:val="TableParagraph"/>
              <w:spacing w:before="95"/>
              <w:ind w:left="10" w:right="2"/>
              <w:jc w:val="center"/>
              <w:rPr>
                <w:sz w:val="24"/>
              </w:rPr>
            </w:pPr>
            <w:r>
              <w:rPr>
                <w:spacing w:val="-10"/>
                <w:sz w:val="24"/>
              </w:rPr>
              <w:t>1</w:t>
            </w:r>
          </w:p>
        </w:tc>
        <w:tc>
          <w:tcPr>
            <w:tcW w:w="2691" w:type="dxa"/>
          </w:tcPr>
          <w:p w14:paraId="59A51039" w14:textId="77777777" w:rsidR="00192D51" w:rsidRDefault="00460E6F">
            <w:pPr>
              <w:pStyle w:val="TableParagraph"/>
              <w:spacing w:before="95"/>
              <w:ind w:left="13"/>
              <w:jc w:val="center"/>
              <w:rPr>
                <w:sz w:val="24"/>
              </w:rPr>
            </w:pPr>
            <w:r>
              <w:rPr>
                <w:spacing w:val="-10"/>
                <w:sz w:val="24"/>
              </w:rPr>
              <w:t>2</w:t>
            </w:r>
          </w:p>
        </w:tc>
        <w:tc>
          <w:tcPr>
            <w:tcW w:w="2439" w:type="dxa"/>
          </w:tcPr>
          <w:p w14:paraId="2C6C46E8" w14:textId="77777777" w:rsidR="00192D51" w:rsidRDefault="00460E6F">
            <w:pPr>
              <w:pStyle w:val="TableParagraph"/>
              <w:spacing w:before="95"/>
              <w:ind w:left="10"/>
              <w:jc w:val="center"/>
              <w:rPr>
                <w:sz w:val="24"/>
              </w:rPr>
            </w:pPr>
            <w:r>
              <w:rPr>
                <w:spacing w:val="-10"/>
                <w:sz w:val="24"/>
              </w:rPr>
              <w:t>3</w:t>
            </w:r>
          </w:p>
        </w:tc>
        <w:tc>
          <w:tcPr>
            <w:tcW w:w="1985" w:type="dxa"/>
          </w:tcPr>
          <w:p w14:paraId="50E8FC4F" w14:textId="77777777" w:rsidR="00192D51" w:rsidRDefault="00460E6F">
            <w:pPr>
              <w:pStyle w:val="TableParagraph"/>
              <w:spacing w:before="95"/>
              <w:ind w:left="10" w:right="2"/>
              <w:jc w:val="center"/>
              <w:rPr>
                <w:sz w:val="24"/>
              </w:rPr>
            </w:pPr>
            <w:r>
              <w:rPr>
                <w:spacing w:val="-10"/>
                <w:sz w:val="24"/>
              </w:rPr>
              <w:t>4</w:t>
            </w:r>
          </w:p>
        </w:tc>
      </w:tr>
      <w:tr w:rsidR="00192D51" w14:paraId="7A6F06C1" w14:textId="77777777">
        <w:trPr>
          <w:trHeight w:val="481"/>
        </w:trPr>
        <w:tc>
          <w:tcPr>
            <w:tcW w:w="1980" w:type="dxa"/>
          </w:tcPr>
          <w:p w14:paraId="2CD9AD49" w14:textId="77777777" w:rsidR="00192D51" w:rsidRDefault="00192D51">
            <w:pPr>
              <w:pStyle w:val="TableParagraph"/>
              <w:rPr>
                <w:sz w:val="20"/>
              </w:rPr>
            </w:pPr>
          </w:p>
        </w:tc>
        <w:tc>
          <w:tcPr>
            <w:tcW w:w="2691" w:type="dxa"/>
          </w:tcPr>
          <w:p w14:paraId="35D9956C" w14:textId="77777777" w:rsidR="00192D51" w:rsidRDefault="00192D51">
            <w:pPr>
              <w:pStyle w:val="TableParagraph"/>
              <w:rPr>
                <w:sz w:val="20"/>
              </w:rPr>
            </w:pPr>
          </w:p>
        </w:tc>
        <w:tc>
          <w:tcPr>
            <w:tcW w:w="2439" w:type="dxa"/>
          </w:tcPr>
          <w:p w14:paraId="77462A25" w14:textId="77777777" w:rsidR="00192D51" w:rsidRDefault="00192D51">
            <w:pPr>
              <w:pStyle w:val="TableParagraph"/>
              <w:rPr>
                <w:sz w:val="20"/>
              </w:rPr>
            </w:pPr>
          </w:p>
        </w:tc>
        <w:tc>
          <w:tcPr>
            <w:tcW w:w="1985" w:type="dxa"/>
          </w:tcPr>
          <w:p w14:paraId="59CBCC72" w14:textId="77777777" w:rsidR="00192D51" w:rsidRDefault="00192D51">
            <w:pPr>
              <w:pStyle w:val="TableParagraph"/>
              <w:rPr>
                <w:sz w:val="20"/>
              </w:rPr>
            </w:pPr>
          </w:p>
        </w:tc>
      </w:tr>
    </w:tbl>
    <w:p w14:paraId="1063160C" w14:textId="77777777" w:rsidR="00192D51" w:rsidRDefault="00192D51">
      <w:pPr>
        <w:pStyle w:val="TableParagraph"/>
        <w:rPr>
          <w:sz w:val="20"/>
        </w:rPr>
        <w:sectPr w:rsidR="00192D51">
          <w:pgSz w:w="11910" w:h="16840"/>
          <w:pgMar w:top="1340" w:right="283" w:bottom="280" w:left="992" w:header="720" w:footer="720" w:gutter="0"/>
          <w:cols w:space="720"/>
        </w:sectPr>
      </w:pPr>
    </w:p>
    <w:p w14:paraId="44518E9E"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6721DDF9" wp14:editId="194D9311">
                <wp:extent cx="5779135" cy="317500"/>
                <wp:effectExtent l="0" t="0" r="0" b="635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317500"/>
                          <a:chOff x="0" y="0"/>
                          <a:chExt cx="5779135" cy="317500"/>
                        </a:xfrm>
                      </wpg:grpSpPr>
                      <wps:wsp>
                        <wps:cNvPr id="183" name="Graphic 183"/>
                        <wps:cNvSpPr/>
                        <wps:spPr>
                          <a:xfrm>
                            <a:off x="0" y="0"/>
                            <a:ext cx="5779135" cy="317500"/>
                          </a:xfrm>
                          <a:custGeom>
                            <a:avLst/>
                            <a:gdLst/>
                            <a:ahLst/>
                            <a:cxnLst/>
                            <a:rect l="l" t="t" r="r" b="b"/>
                            <a:pathLst>
                              <a:path w="5779135" h="317500">
                                <a:moveTo>
                                  <a:pt x="443788" y="0"/>
                                </a:moveTo>
                                <a:lnTo>
                                  <a:pt x="0" y="0"/>
                                </a:lnTo>
                                <a:lnTo>
                                  <a:pt x="0" y="6096"/>
                                </a:lnTo>
                                <a:lnTo>
                                  <a:pt x="443788" y="6096"/>
                                </a:lnTo>
                                <a:lnTo>
                                  <a:pt x="443788" y="0"/>
                                </a:lnTo>
                                <a:close/>
                              </a:path>
                              <a:path w="5779135" h="317500">
                                <a:moveTo>
                                  <a:pt x="2969628" y="6108"/>
                                </a:moveTo>
                                <a:lnTo>
                                  <a:pt x="2963545" y="6108"/>
                                </a:lnTo>
                                <a:lnTo>
                                  <a:pt x="2963545" y="71577"/>
                                </a:lnTo>
                                <a:lnTo>
                                  <a:pt x="2963545" y="311150"/>
                                </a:lnTo>
                                <a:lnTo>
                                  <a:pt x="1260602" y="311150"/>
                                </a:lnTo>
                                <a:lnTo>
                                  <a:pt x="1260602" y="71628"/>
                                </a:lnTo>
                                <a:lnTo>
                                  <a:pt x="1260602" y="6108"/>
                                </a:lnTo>
                                <a:lnTo>
                                  <a:pt x="1254506" y="6108"/>
                                </a:lnTo>
                                <a:lnTo>
                                  <a:pt x="1254506" y="71577"/>
                                </a:lnTo>
                                <a:lnTo>
                                  <a:pt x="1254506" y="311150"/>
                                </a:lnTo>
                                <a:lnTo>
                                  <a:pt x="1254506" y="317246"/>
                                </a:lnTo>
                                <a:lnTo>
                                  <a:pt x="1260602" y="317246"/>
                                </a:lnTo>
                                <a:lnTo>
                                  <a:pt x="2963545" y="317246"/>
                                </a:lnTo>
                                <a:lnTo>
                                  <a:pt x="2969628" y="317246"/>
                                </a:lnTo>
                                <a:lnTo>
                                  <a:pt x="2969628" y="311150"/>
                                </a:lnTo>
                                <a:lnTo>
                                  <a:pt x="2969628" y="71628"/>
                                </a:lnTo>
                                <a:lnTo>
                                  <a:pt x="2969628" y="6108"/>
                                </a:lnTo>
                                <a:close/>
                              </a:path>
                              <a:path w="5779135" h="317500">
                                <a:moveTo>
                                  <a:pt x="2969628" y="0"/>
                                </a:moveTo>
                                <a:lnTo>
                                  <a:pt x="2963545" y="0"/>
                                </a:lnTo>
                                <a:lnTo>
                                  <a:pt x="1260602" y="0"/>
                                </a:lnTo>
                                <a:lnTo>
                                  <a:pt x="1254506" y="0"/>
                                </a:lnTo>
                                <a:lnTo>
                                  <a:pt x="1254506" y="6096"/>
                                </a:lnTo>
                                <a:lnTo>
                                  <a:pt x="1260602" y="6096"/>
                                </a:lnTo>
                                <a:lnTo>
                                  <a:pt x="2963545" y="6096"/>
                                </a:lnTo>
                                <a:lnTo>
                                  <a:pt x="2969628" y="6096"/>
                                </a:lnTo>
                                <a:lnTo>
                                  <a:pt x="2969628" y="0"/>
                                </a:lnTo>
                                <a:close/>
                              </a:path>
                              <a:path w="5779135" h="317500">
                                <a:moveTo>
                                  <a:pt x="4512183" y="311150"/>
                                </a:moveTo>
                                <a:lnTo>
                                  <a:pt x="2969641" y="311150"/>
                                </a:lnTo>
                                <a:lnTo>
                                  <a:pt x="2969641" y="317246"/>
                                </a:lnTo>
                                <a:lnTo>
                                  <a:pt x="4512183" y="317246"/>
                                </a:lnTo>
                                <a:lnTo>
                                  <a:pt x="4512183" y="311150"/>
                                </a:lnTo>
                                <a:close/>
                              </a:path>
                              <a:path w="5779135" h="317500">
                                <a:moveTo>
                                  <a:pt x="4512183" y="0"/>
                                </a:moveTo>
                                <a:lnTo>
                                  <a:pt x="2969641" y="0"/>
                                </a:lnTo>
                                <a:lnTo>
                                  <a:pt x="2969641" y="6096"/>
                                </a:lnTo>
                                <a:lnTo>
                                  <a:pt x="4512183" y="6096"/>
                                </a:lnTo>
                                <a:lnTo>
                                  <a:pt x="4512183" y="0"/>
                                </a:lnTo>
                                <a:close/>
                              </a:path>
                              <a:path w="5779135" h="317500">
                                <a:moveTo>
                                  <a:pt x="4518393" y="6108"/>
                                </a:moveTo>
                                <a:lnTo>
                                  <a:pt x="4512310" y="6108"/>
                                </a:lnTo>
                                <a:lnTo>
                                  <a:pt x="4512310" y="71577"/>
                                </a:lnTo>
                                <a:lnTo>
                                  <a:pt x="4512310" y="311150"/>
                                </a:lnTo>
                                <a:lnTo>
                                  <a:pt x="4512310" y="317246"/>
                                </a:lnTo>
                                <a:lnTo>
                                  <a:pt x="4518393" y="317246"/>
                                </a:lnTo>
                                <a:lnTo>
                                  <a:pt x="4518393" y="311150"/>
                                </a:lnTo>
                                <a:lnTo>
                                  <a:pt x="4518393" y="71628"/>
                                </a:lnTo>
                                <a:lnTo>
                                  <a:pt x="4518393" y="6108"/>
                                </a:lnTo>
                                <a:close/>
                              </a:path>
                              <a:path w="5779135" h="317500">
                                <a:moveTo>
                                  <a:pt x="4518393" y="0"/>
                                </a:moveTo>
                                <a:lnTo>
                                  <a:pt x="4512310" y="0"/>
                                </a:lnTo>
                                <a:lnTo>
                                  <a:pt x="4512310" y="6096"/>
                                </a:lnTo>
                                <a:lnTo>
                                  <a:pt x="4518393" y="6096"/>
                                </a:lnTo>
                                <a:lnTo>
                                  <a:pt x="4518393" y="0"/>
                                </a:lnTo>
                                <a:close/>
                              </a:path>
                              <a:path w="5779135" h="317500">
                                <a:moveTo>
                                  <a:pt x="5778995" y="0"/>
                                </a:moveTo>
                                <a:lnTo>
                                  <a:pt x="5772963" y="0"/>
                                </a:lnTo>
                                <a:lnTo>
                                  <a:pt x="4518406" y="0"/>
                                </a:lnTo>
                                <a:lnTo>
                                  <a:pt x="4518406" y="6096"/>
                                </a:lnTo>
                                <a:lnTo>
                                  <a:pt x="5772912" y="6096"/>
                                </a:lnTo>
                                <a:lnTo>
                                  <a:pt x="5772912" y="71577"/>
                                </a:lnTo>
                                <a:lnTo>
                                  <a:pt x="5772912" y="311150"/>
                                </a:lnTo>
                                <a:lnTo>
                                  <a:pt x="4518406" y="311150"/>
                                </a:lnTo>
                                <a:lnTo>
                                  <a:pt x="4518406" y="317246"/>
                                </a:lnTo>
                                <a:lnTo>
                                  <a:pt x="5772912" y="317246"/>
                                </a:lnTo>
                                <a:lnTo>
                                  <a:pt x="5778995" y="317246"/>
                                </a:lnTo>
                                <a:lnTo>
                                  <a:pt x="5778995" y="311150"/>
                                </a:lnTo>
                                <a:lnTo>
                                  <a:pt x="5778995" y="71628"/>
                                </a:lnTo>
                                <a:lnTo>
                                  <a:pt x="5778995" y="6096"/>
                                </a:lnTo>
                                <a:lnTo>
                                  <a:pt x="5778995" y="0"/>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446836" y="3047"/>
                            <a:ext cx="810895" cy="311150"/>
                          </a:xfrm>
                          <a:prstGeom prst="rect">
                            <a:avLst/>
                          </a:prstGeom>
                          <a:ln w="6095">
                            <a:solidFill>
                              <a:srgbClr val="000000"/>
                            </a:solidFill>
                            <a:prstDash val="solid"/>
                          </a:ln>
                        </wps:spPr>
                        <wps:txbx>
                          <w:txbxContent>
                            <w:p w14:paraId="5A7300F3" w14:textId="77777777" w:rsidR="0019391C" w:rsidRDefault="0019391C">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id="Group 182" o:spid="_x0000_s1032" style="width:455.05pt;height:25pt;mso-position-horizontal-relative:char;mso-position-vertical-relative:line" coordsize="57791,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">
                <v:shape id="Graphic 183" o:spid="_x0000_s1033" style="position:absolute;width:57791;height:3175;visibility:visible;mso-wrap-style:square;v-text-anchor:top" coordsize="5779135,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d5cIA&#10;AADcAAAADwAAAGRycy9kb3ducmV2LnhtbERPTWvCQBC9C/6HZYTedKOlIjGriKU2p5aqeB6yk2ww&#10;Oxuzq0n/fbdQ6G0e73Oy7WAb8aDO144VzGcJCOLC6ZorBefT23QFwgdkjY1jUvBNHrab8SjDVLue&#10;v+hxDJWIIexTVGBCaFMpfWHIop+5ljhypesshgi7SuoO+xhuG7lIkqW0WHNsMNjS3lBxPd6tgiq8&#10;vuefL7db+XHKzaFwl3m/XCj1NBl2axCBhvAv/nPnOs5fPcP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13lwgAAANwAAAAPAAAAAAAAAAAAAAAAAJgCAABkcnMvZG93&#10;bnJldi54bWxQSwUGAAAAAAQABAD1AAAAhwMAAAAA&#10;" path="m443788,l,,,6096r443788,l443788,xem2969628,6108r-6083,l2963545,71577r,239573l1260602,311150r,-239522l1260602,6108r-6096,l1254506,71577r,239573l1254506,317246r6096,l2963545,317246r6083,l2969628,311150r,-239522l2969628,6108xem2969628,r-6083,l1260602,r-6096,l1254506,6096r6096,l2963545,6096r6083,l2969628,xem4512183,311150r-1542542,l2969641,317246r1542542,l4512183,311150xem4512183,l2969641,r,6096l4512183,6096r,-6096xem4518393,6108r-6083,l4512310,71577r,239573l4512310,317246r6083,l4518393,311150r,-239522l4518393,6108xem4518393,r-6083,l4512310,6096r6083,l4518393,xem5778995,r-6032,l4518406,r,6096l5772912,6096r,65481l5772912,311150r-1254506,l4518406,317246r1254506,l5778995,317246r,-6096l5778995,71628r,-65532l5778995,xe" fillcolor="black" stroked="f">
                  <v:path arrowok="t"/>
                </v:shape>
                <v:shape id="Textbox 184" o:spid="_x0000_s1034" type="#_x0000_t202" style="position:absolute;left:4468;top:30;width:8109;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7Ut8IA&#10;AADcAAAADwAAAGRycy9kb3ducmV2LnhtbERP22oCMRB9L/gPYQTfalYRK6tRxCIIFqFrxddhM3vB&#10;zWSbZHX796ZQ6NscznVWm9404k7O15YVTMYJCOLc6ppLBV/n/esChA/IGhvLpOCHPGzWg5cVpto+&#10;+JPuWShFDGGfooIqhDaV0ucVGfRj2xJHrrDOYIjQlVI7fMRw08hpksylwZpjQ4Ut7SrKb1lnFBRd&#10;lxUfx1v7Jk9XPTu/779P7qLUaNhvlyAC9eFf/Oc+6Dh/MYPfZ+IF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tS3wgAAANwAAAAPAAAAAAAAAAAAAAAAAJgCAABkcnMvZG93&#10;bnJldi54bWxQSwUGAAAAAAQABAD1AAAAhwMAAAAA&#10;" filled="f" strokeweight=".16931mm">
                  <v:textbox inset="0,0,0,0">
                    <w:txbxContent>
                      <w:p w14:paraId="5A7300F3" w14:textId="77777777" w:rsidR="0019391C" w:rsidRDefault="0019391C">
                        <w:pPr>
                          <w:spacing w:before="95"/>
                          <w:ind w:left="57"/>
                          <w:rPr>
                            <w:sz w:val="24"/>
                          </w:rPr>
                        </w:pPr>
                        <w:r>
                          <w:rPr>
                            <w:spacing w:val="-2"/>
                            <w:sz w:val="24"/>
                          </w:rPr>
                          <w:t>Всего</w:t>
                        </w:r>
                      </w:p>
                    </w:txbxContent>
                  </v:textbox>
                </v:shape>
                <w10:anchorlock/>
              </v:group>
            </w:pict>
          </mc:Fallback>
        </mc:AlternateContent>
      </w:r>
    </w:p>
    <w:p w14:paraId="07D92F73" w14:textId="77777777" w:rsidR="00192D51" w:rsidRDefault="00192D51">
      <w:pPr>
        <w:pStyle w:val="a3"/>
        <w:spacing w:before="17"/>
        <w:ind w:left="0"/>
        <w:jc w:val="left"/>
        <w:rPr>
          <w:rFonts w:ascii="Courier New"/>
          <w:sz w:val="20"/>
        </w:rPr>
      </w:pPr>
    </w:p>
    <w:p w14:paraId="31FDFF68" w14:textId="77777777" w:rsidR="00192D51" w:rsidRDefault="00460E6F">
      <w:pPr>
        <w:pStyle w:val="a4"/>
        <w:numPr>
          <w:ilvl w:val="0"/>
          <w:numId w:val="23"/>
        </w:numPr>
        <w:tabs>
          <w:tab w:val="left" w:pos="2780"/>
        </w:tabs>
        <w:ind w:left="2780" w:hanging="359"/>
        <w:jc w:val="left"/>
        <w:rPr>
          <w:rFonts w:ascii="Courier New" w:hAnsi="Courier New"/>
          <w:sz w:val="20"/>
        </w:rPr>
      </w:pPr>
      <w:r>
        <w:rPr>
          <w:rFonts w:ascii="Courier New" w:hAnsi="Courier New"/>
          <w:sz w:val="20"/>
        </w:rPr>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5"/>
          <w:sz w:val="20"/>
        </w:rPr>
        <w:t xml:space="preserve"> </w:t>
      </w:r>
      <w:r>
        <w:rPr>
          <w:rFonts w:ascii="Courier New" w:hAnsi="Courier New"/>
          <w:spacing w:val="-2"/>
          <w:sz w:val="20"/>
        </w:rPr>
        <w:t>данные</w:t>
      </w:r>
    </w:p>
    <w:p w14:paraId="783C0E32"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92"/>
        <w:gridCol w:w="2326"/>
        <w:gridCol w:w="2494"/>
        <w:gridCol w:w="2381"/>
      </w:tblGrid>
      <w:tr w:rsidR="00192D51" w14:paraId="2572DAEE" w14:textId="77777777">
        <w:trPr>
          <w:trHeight w:val="1031"/>
        </w:trPr>
        <w:tc>
          <w:tcPr>
            <w:tcW w:w="1911" w:type="dxa"/>
            <w:gridSpan w:val="2"/>
          </w:tcPr>
          <w:p w14:paraId="32F99711" w14:textId="77777777" w:rsidR="00192D51" w:rsidRDefault="00460E6F">
            <w:pPr>
              <w:pStyle w:val="TableParagraph"/>
              <w:spacing w:before="92"/>
              <w:ind w:left="13"/>
              <w:jc w:val="center"/>
              <w:rPr>
                <w:sz w:val="24"/>
              </w:rPr>
            </w:pPr>
            <w:r>
              <w:rPr>
                <w:sz w:val="24"/>
              </w:rPr>
              <w:t xml:space="preserve">Код по БК и </w:t>
            </w:r>
            <w:r>
              <w:rPr>
                <w:spacing w:val="-2"/>
                <w:sz w:val="24"/>
              </w:rPr>
              <w:t>дополнительной классификации</w:t>
            </w:r>
          </w:p>
        </w:tc>
        <w:tc>
          <w:tcPr>
            <w:tcW w:w="2326" w:type="dxa"/>
          </w:tcPr>
          <w:p w14:paraId="2C25273E" w14:textId="77777777" w:rsidR="00192D51" w:rsidRDefault="00460E6F">
            <w:pPr>
              <w:pStyle w:val="TableParagraph"/>
              <w:spacing w:before="92"/>
              <w:ind w:left="470" w:firstLine="86"/>
              <w:rPr>
                <w:sz w:val="24"/>
              </w:rPr>
            </w:pPr>
            <w:r>
              <w:rPr>
                <w:spacing w:val="-2"/>
                <w:sz w:val="24"/>
              </w:rPr>
              <w:t>Бюджетные ассигнования</w:t>
            </w:r>
          </w:p>
        </w:tc>
        <w:tc>
          <w:tcPr>
            <w:tcW w:w="2494" w:type="dxa"/>
          </w:tcPr>
          <w:p w14:paraId="285F349D" w14:textId="77777777" w:rsidR="00192D51" w:rsidRDefault="00460E6F">
            <w:pPr>
              <w:pStyle w:val="TableParagraph"/>
              <w:spacing w:before="92"/>
              <w:ind w:left="588" w:right="179"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81" w:type="dxa"/>
          </w:tcPr>
          <w:p w14:paraId="677242A0" w14:textId="77777777" w:rsidR="00192D51" w:rsidRDefault="00460E6F">
            <w:pPr>
              <w:pStyle w:val="TableParagraph"/>
              <w:spacing w:before="92"/>
              <w:ind w:left="142" w:right="129"/>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r>
      <w:tr w:rsidR="00192D51" w14:paraId="79E3547D" w14:textId="77777777">
        <w:trPr>
          <w:trHeight w:val="479"/>
        </w:trPr>
        <w:tc>
          <w:tcPr>
            <w:tcW w:w="1911" w:type="dxa"/>
            <w:gridSpan w:val="2"/>
          </w:tcPr>
          <w:p w14:paraId="42459807" w14:textId="77777777" w:rsidR="00192D51" w:rsidRDefault="00460E6F">
            <w:pPr>
              <w:pStyle w:val="TableParagraph"/>
              <w:spacing w:before="95"/>
              <w:ind w:left="13" w:right="4"/>
              <w:jc w:val="center"/>
              <w:rPr>
                <w:sz w:val="24"/>
              </w:rPr>
            </w:pPr>
            <w:r>
              <w:rPr>
                <w:spacing w:val="-10"/>
                <w:sz w:val="24"/>
              </w:rPr>
              <w:t>1</w:t>
            </w:r>
          </w:p>
        </w:tc>
        <w:tc>
          <w:tcPr>
            <w:tcW w:w="2326" w:type="dxa"/>
          </w:tcPr>
          <w:p w14:paraId="02E62DE5" w14:textId="77777777" w:rsidR="00192D51" w:rsidRDefault="00460E6F">
            <w:pPr>
              <w:pStyle w:val="TableParagraph"/>
              <w:spacing w:before="95"/>
              <w:ind w:left="8" w:right="1"/>
              <w:jc w:val="center"/>
              <w:rPr>
                <w:sz w:val="24"/>
              </w:rPr>
            </w:pPr>
            <w:r>
              <w:rPr>
                <w:spacing w:val="-10"/>
                <w:sz w:val="24"/>
              </w:rPr>
              <w:t>2</w:t>
            </w:r>
          </w:p>
        </w:tc>
        <w:tc>
          <w:tcPr>
            <w:tcW w:w="2494" w:type="dxa"/>
          </w:tcPr>
          <w:p w14:paraId="537B6C81" w14:textId="77777777" w:rsidR="00192D51" w:rsidRDefault="00460E6F">
            <w:pPr>
              <w:pStyle w:val="TableParagraph"/>
              <w:spacing w:before="95"/>
              <w:ind w:left="14" w:right="2"/>
              <w:jc w:val="center"/>
              <w:rPr>
                <w:sz w:val="24"/>
              </w:rPr>
            </w:pPr>
            <w:r>
              <w:rPr>
                <w:spacing w:val="-10"/>
                <w:sz w:val="24"/>
              </w:rPr>
              <w:t>3</w:t>
            </w:r>
          </w:p>
        </w:tc>
        <w:tc>
          <w:tcPr>
            <w:tcW w:w="2381" w:type="dxa"/>
          </w:tcPr>
          <w:p w14:paraId="40FE6130" w14:textId="77777777" w:rsidR="00192D51" w:rsidRDefault="00460E6F">
            <w:pPr>
              <w:pStyle w:val="TableParagraph"/>
              <w:spacing w:before="95"/>
              <w:ind w:left="10"/>
              <w:jc w:val="center"/>
              <w:rPr>
                <w:sz w:val="24"/>
              </w:rPr>
            </w:pPr>
            <w:r>
              <w:rPr>
                <w:spacing w:val="-10"/>
                <w:sz w:val="24"/>
              </w:rPr>
              <w:t>4</w:t>
            </w:r>
          </w:p>
        </w:tc>
      </w:tr>
      <w:tr w:rsidR="00192D51" w14:paraId="6184ECB0" w14:textId="77777777">
        <w:trPr>
          <w:trHeight w:val="479"/>
        </w:trPr>
        <w:tc>
          <w:tcPr>
            <w:tcW w:w="1911" w:type="dxa"/>
            <w:gridSpan w:val="2"/>
          </w:tcPr>
          <w:p w14:paraId="212D2863" w14:textId="77777777" w:rsidR="00192D51" w:rsidRDefault="00192D51">
            <w:pPr>
              <w:pStyle w:val="TableParagraph"/>
              <w:rPr>
                <w:sz w:val="20"/>
              </w:rPr>
            </w:pPr>
          </w:p>
        </w:tc>
        <w:tc>
          <w:tcPr>
            <w:tcW w:w="2326" w:type="dxa"/>
          </w:tcPr>
          <w:p w14:paraId="5C7323DF" w14:textId="77777777" w:rsidR="00192D51" w:rsidRDefault="00192D51">
            <w:pPr>
              <w:pStyle w:val="TableParagraph"/>
              <w:rPr>
                <w:sz w:val="20"/>
              </w:rPr>
            </w:pPr>
          </w:p>
        </w:tc>
        <w:tc>
          <w:tcPr>
            <w:tcW w:w="2494" w:type="dxa"/>
          </w:tcPr>
          <w:p w14:paraId="48340DE9" w14:textId="77777777" w:rsidR="00192D51" w:rsidRDefault="00192D51">
            <w:pPr>
              <w:pStyle w:val="TableParagraph"/>
              <w:rPr>
                <w:sz w:val="20"/>
              </w:rPr>
            </w:pPr>
          </w:p>
        </w:tc>
        <w:tc>
          <w:tcPr>
            <w:tcW w:w="2381" w:type="dxa"/>
          </w:tcPr>
          <w:p w14:paraId="10066CB4" w14:textId="77777777" w:rsidR="00192D51" w:rsidRDefault="00192D51">
            <w:pPr>
              <w:pStyle w:val="TableParagraph"/>
              <w:rPr>
                <w:sz w:val="20"/>
              </w:rPr>
            </w:pPr>
          </w:p>
        </w:tc>
      </w:tr>
      <w:tr w:rsidR="00192D51" w14:paraId="177A6DCE" w14:textId="77777777">
        <w:trPr>
          <w:trHeight w:val="479"/>
        </w:trPr>
        <w:tc>
          <w:tcPr>
            <w:tcW w:w="819" w:type="dxa"/>
            <w:tcBorders>
              <w:left w:val="nil"/>
              <w:bottom w:val="nil"/>
            </w:tcBorders>
          </w:tcPr>
          <w:p w14:paraId="4378F7BA" w14:textId="77777777" w:rsidR="00192D51" w:rsidRDefault="00192D51">
            <w:pPr>
              <w:pStyle w:val="TableParagraph"/>
              <w:rPr>
                <w:sz w:val="20"/>
              </w:rPr>
            </w:pPr>
          </w:p>
        </w:tc>
        <w:tc>
          <w:tcPr>
            <w:tcW w:w="1092" w:type="dxa"/>
          </w:tcPr>
          <w:p w14:paraId="12C4619B" w14:textId="77777777" w:rsidR="00192D51" w:rsidRDefault="00460E6F">
            <w:pPr>
              <w:pStyle w:val="TableParagraph"/>
              <w:spacing w:before="95"/>
              <w:ind w:left="62"/>
              <w:rPr>
                <w:sz w:val="24"/>
              </w:rPr>
            </w:pPr>
            <w:r>
              <w:rPr>
                <w:spacing w:val="-2"/>
                <w:sz w:val="24"/>
              </w:rPr>
              <w:t>Итого</w:t>
            </w:r>
          </w:p>
        </w:tc>
        <w:tc>
          <w:tcPr>
            <w:tcW w:w="2326" w:type="dxa"/>
          </w:tcPr>
          <w:p w14:paraId="12E13248" w14:textId="77777777" w:rsidR="00192D51" w:rsidRDefault="00192D51">
            <w:pPr>
              <w:pStyle w:val="TableParagraph"/>
              <w:rPr>
                <w:sz w:val="20"/>
              </w:rPr>
            </w:pPr>
          </w:p>
        </w:tc>
        <w:tc>
          <w:tcPr>
            <w:tcW w:w="2494" w:type="dxa"/>
          </w:tcPr>
          <w:p w14:paraId="6452A5C2" w14:textId="77777777" w:rsidR="00192D51" w:rsidRDefault="00192D51">
            <w:pPr>
              <w:pStyle w:val="TableParagraph"/>
              <w:rPr>
                <w:sz w:val="20"/>
              </w:rPr>
            </w:pPr>
          </w:p>
        </w:tc>
        <w:tc>
          <w:tcPr>
            <w:tcW w:w="2381" w:type="dxa"/>
          </w:tcPr>
          <w:p w14:paraId="51ADE6C1" w14:textId="77777777" w:rsidR="00192D51" w:rsidRDefault="00192D51">
            <w:pPr>
              <w:pStyle w:val="TableParagraph"/>
              <w:rPr>
                <w:sz w:val="20"/>
              </w:rPr>
            </w:pPr>
          </w:p>
        </w:tc>
      </w:tr>
    </w:tbl>
    <w:p w14:paraId="4ED33CB2" w14:textId="77777777" w:rsidR="00192D51" w:rsidRDefault="00192D51">
      <w:pPr>
        <w:pStyle w:val="a3"/>
        <w:spacing w:before="55"/>
        <w:ind w:left="0"/>
        <w:jc w:val="left"/>
        <w:rPr>
          <w:rFonts w:ascii="Courier New"/>
          <w:sz w:val="20"/>
        </w:rPr>
      </w:pPr>
    </w:p>
    <w:p w14:paraId="18CC4FBC" w14:textId="77777777" w:rsidR="00192D51" w:rsidRDefault="00460E6F">
      <w:pPr>
        <w:tabs>
          <w:tab w:val="left" w:pos="4484"/>
          <w:tab w:val="left" w:pos="5684"/>
          <w:tab w:val="left" w:pos="7844"/>
          <w:tab w:val="left" w:pos="9044"/>
        </w:tabs>
        <w:spacing w:before="1"/>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11B9551"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3C433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4EB089F" w14:textId="77777777" w:rsidR="00192D51" w:rsidRDefault="00460E6F">
      <w:pPr>
        <w:tabs>
          <w:tab w:val="left" w:pos="2105"/>
          <w:tab w:val="left" w:pos="2705"/>
        </w:tabs>
        <w:spacing w:before="2"/>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7B6705C" w14:textId="77777777" w:rsidR="00192D51" w:rsidRDefault="00192D51">
      <w:pPr>
        <w:rPr>
          <w:rFonts w:ascii="Courier New" w:hAnsi="Courier New"/>
          <w:sz w:val="20"/>
        </w:rPr>
        <w:sectPr w:rsidR="00192D51">
          <w:pgSz w:w="11910" w:h="16840"/>
          <w:pgMar w:top="1420" w:right="283" w:bottom="280" w:left="992" w:header="720" w:footer="720" w:gutter="0"/>
          <w:cols w:space="720"/>
        </w:sectPr>
      </w:pPr>
    </w:p>
    <w:p w14:paraId="3D0166E5"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9D52120" w14:textId="6BE6D907"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064C2D6"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6720" behindDoc="1" locked="0" layoutInCell="1" allowOverlap="1" wp14:anchorId="500FC572" wp14:editId="08169131">
                <wp:simplePos x="0" y="0"/>
                <wp:positionH relativeFrom="page">
                  <wp:posOffset>719632</wp:posOffset>
                </wp:positionH>
                <wp:positionV relativeFrom="paragraph">
                  <wp:posOffset>180444</wp:posOffset>
                </wp:positionV>
                <wp:extent cx="181610" cy="17526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6" name="Graphic 186"/>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87" name="Graphic 187"/>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AC2298" id="Group 185" o:spid="_x0000_s1026" style="position:absolute;margin-left:56.65pt;margin-top:14.2pt;width:14.3pt;height:13.8pt;z-index:-1566976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">
                <v:shape id="Graphic 186"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" path="m38100,l,,,175260r38100,l38100,xe" fillcolor="#ced2f0" stroked="f">
                  <v:path arrowok="t"/>
                </v:shape>
                <v:shape id="Graphic 187"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" path="m143256,l71628,,,,,175260r71628,l143256,175260,143256,xe" fillcolor="#f4f3f8" stroked="f">
                  <v:path arrowok="t"/>
                </v:shape>
                <w10:wrap type="topAndBottom" anchorx="page"/>
              </v:group>
            </w:pict>
          </mc:Fallback>
        </mc:AlternateContent>
      </w:r>
    </w:p>
    <w:p w14:paraId="3493491C" w14:textId="77777777" w:rsidR="00192D51" w:rsidRDefault="00192D51">
      <w:pPr>
        <w:pStyle w:val="a3"/>
        <w:spacing w:before="49"/>
        <w:ind w:left="0"/>
        <w:jc w:val="left"/>
        <w:rPr>
          <w:sz w:val="20"/>
        </w:rPr>
      </w:pPr>
    </w:p>
    <w:p w14:paraId="116887F3" w14:textId="77777777" w:rsidR="00192D51" w:rsidRDefault="00460E6F">
      <w:pPr>
        <w:spacing w:before="1" w:line="226" w:lineRule="exact"/>
        <w:ind w:left="-1" w:right="2305"/>
        <w:jc w:val="center"/>
        <w:rPr>
          <w:rFonts w:ascii="Courier New" w:hAnsi="Courier New"/>
          <w:sz w:val="20"/>
        </w:rPr>
      </w:pPr>
      <w:bookmarkStart w:id="99" w:name="_bookmark92"/>
      <w:bookmarkEnd w:id="99"/>
      <w:r>
        <w:rPr>
          <w:rFonts w:ascii="Courier New" w:hAnsi="Courier New"/>
          <w:spacing w:val="-2"/>
          <w:sz w:val="20"/>
        </w:rPr>
        <w:t>ВЫПИСКА</w:t>
      </w:r>
    </w:p>
    <w:p w14:paraId="72342FCB" w14:textId="77777777" w:rsidR="00192D51" w:rsidRDefault="00460E6F">
      <w:pPr>
        <w:tabs>
          <w:tab w:val="left" w:pos="6741"/>
          <w:tab w:val="left" w:pos="8181"/>
        </w:tabs>
        <w:ind w:left="2541" w:right="2328" w:hanging="721"/>
        <w:jc w:val="right"/>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бюджетного</w:t>
      </w:r>
      <w:r>
        <w:rPr>
          <w:rFonts w:ascii="Courier New" w:hAnsi="Courier New"/>
          <w:spacing w:val="-6"/>
          <w:sz w:val="20"/>
        </w:rPr>
        <w:t xml:space="preserve"> </w:t>
      </w:r>
      <w:r>
        <w:rPr>
          <w:rFonts w:ascii="Courier New" w:hAnsi="Courier New"/>
          <w:sz w:val="20"/>
        </w:rPr>
        <w:t>учреждения</w:t>
      </w:r>
      <w:r>
        <w:rPr>
          <w:rFonts w:ascii="Courier New" w:hAnsi="Courier New"/>
          <w:spacing w:val="80"/>
          <w:sz w:val="20"/>
        </w:rPr>
        <w:t xml:space="preserve"> </w:t>
      </w:r>
      <w:r>
        <w:rPr>
          <w:rFonts w:ascii="Courier New" w:hAnsi="Courier New"/>
          <w:sz w:val="20"/>
        </w:rPr>
        <w:t>┌───────────┐ (автономного</w:t>
      </w:r>
      <w:r>
        <w:rPr>
          <w:rFonts w:ascii="Courier New" w:hAnsi="Courier New"/>
          <w:spacing w:val="-14"/>
          <w:sz w:val="20"/>
        </w:rPr>
        <w:t xml:space="preserve"> </w:t>
      </w:r>
      <w:r>
        <w:rPr>
          <w:rFonts w:ascii="Courier New" w:hAnsi="Courier New"/>
          <w:sz w:val="20"/>
        </w:rPr>
        <w:t>учреждения)</w:t>
      </w:r>
      <w:r>
        <w:rPr>
          <w:rFonts w:ascii="Courier New" w:hAnsi="Courier New"/>
          <w:spacing w:val="-14"/>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71A79A1" w14:textId="77777777" w:rsidR="00192D51" w:rsidRDefault="00460E6F">
      <w:pPr>
        <w:ind w:right="2326"/>
        <w:jc w:val="right"/>
        <w:rPr>
          <w:rFonts w:ascii="Courier New" w:hAnsi="Courier New"/>
          <w:sz w:val="20"/>
        </w:rPr>
      </w:pPr>
      <w:r>
        <w:rPr>
          <w:rFonts w:ascii="Courier New" w:hAnsi="Courier New"/>
          <w:spacing w:val="-2"/>
          <w:sz w:val="20"/>
        </w:rPr>
        <w:t>└───────────┘</w:t>
      </w:r>
    </w:p>
    <w:p w14:paraId="2DB8EB22" w14:textId="77777777" w:rsidR="00192D51" w:rsidRDefault="00460E6F">
      <w:pPr>
        <w:spacing w:before="2" w:line="226" w:lineRule="exact"/>
        <w:ind w:right="1486"/>
        <w:jc w:val="right"/>
        <w:rPr>
          <w:rFonts w:ascii="Courier New" w:hAnsi="Courier New"/>
          <w:sz w:val="20"/>
        </w:rPr>
      </w:pPr>
      <w:r>
        <w:rPr>
          <w:rFonts w:ascii="Courier New" w:hAnsi="Courier New"/>
          <w:spacing w:val="-2"/>
          <w:sz w:val="20"/>
        </w:rPr>
        <w:t>┌───────┐</w:t>
      </w:r>
    </w:p>
    <w:p w14:paraId="2A21426E" w14:textId="77777777" w:rsidR="00192D51" w:rsidRDefault="00460E6F">
      <w:pPr>
        <w:spacing w:line="226" w:lineRule="exact"/>
        <w:ind w:right="1487"/>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8FE4FF3" w14:textId="77777777" w:rsidR="00192D51" w:rsidRDefault="00460E6F">
      <w:pPr>
        <w:tabs>
          <w:tab w:val="left" w:pos="3621"/>
          <w:tab w:val="left" w:pos="5346"/>
          <w:tab w:val="left" w:pos="6066"/>
          <w:tab w:val="left" w:pos="7461"/>
          <w:tab w:val="left" w:pos="9021"/>
        </w:tabs>
        <w:ind w:left="2781" w:right="1486" w:firstLine="528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4DFCE3" w14:textId="77777777" w:rsidR="00192D51" w:rsidRDefault="00460E6F">
      <w:pPr>
        <w:ind w:right="1486"/>
        <w:jc w:val="right"/>
        <w:rPr>
          <w:rFonts w:ascii="Courier New" w:hAnsi="Courier New"/>
          <w:sz w:val="20"/>
        </w:rPr>
      </w:pPr>
      <w:r>
        <w:rPr>
          <w:rFonts w:ascii="Courier New" w:hAnsi="Courier New"/>
          <w:spacing w:val="-2"/>
          <w:sz w:val="20"/>
        </w:rPr>
        <w:t>├───────┤</w:t>
      </w:r>
    </w:p>
    <w:p w14:paraId="5DEB619C" w14:textId="77777777" w:rsidR="00192D51" w:rsidRDefault="00460E6F">
      <w:pPr>
        <w:tabs>
          <w:tab w:val="left" w:pos="3839"/>
        </w:tabs>
        <w:spacing w:before="1" w:line="226" w:lineRule="exact"/>
        <w:ind w:right="1487"/>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A0C9303" w14:textId="77777777" w:rsidR="00192D51" w:rsidRDefault="00460E6F">
      <w:pPr>
        <w:tabs>
          <w:tab w:val="left" w:pos="6546"/>
          <w:tab w:val="left" w:pos="80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3F709ECD"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pacing w:val="-2"/>
          <w:sz w:val="20"/>
        </w:rPr>
        <w:t>учреждения</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5E88E79A" w14:textId="77777777" w:rsidR="00192D51" w:rsidRDefault="00460E6F">
      <w:pPr>
        <w:tabs>
          <w:tab w:val="left" w:pos="6545"/>
          <w:tab w:val="left" w:pos="8061"/>
        </w:tabs>
        <w:spacing w:before="1"/>
        <w:ind w:left="141" w:right="1486"/>
        <w:jc w:val="both"/>
        <w:rPr>
          <w:rFonts w:ascii="Courier New" w:hAnsi="Courier New"/>
          <w:sz w:val="20"/>
        </w:rPr>
      </w:pPr>
      <w:r>
        <w:rPr>
          <w:rFonts w:ascii="Courier New" w:hAnsi="Courier New"/>
          <w:sz w:val="20"/>
        </w:rPr>
        <w:t>(автономного учреждения)</w:t>
      </w:r>
      <w:r>
        <w:rPr>
          <w:rFonts w:ascii="Courier New" w:hAnsi="Courier New"/>
          <w:spacing w:val="80"/>
          <w:sz w:val="20"/>
        </w:rPr>
        <w:t xml:space="preserve"> </w:t>
      </w:r>
      <w:r>
        <w:rPr>
          <w:sz w:val="20"/>
          <w:u w:val="single"/>
        </w:rPr>
        <w:tab/>
      </w:r>
      <w:r>
        <w:rPr>
          <w:sz w:val="20"/>
        </w:rPr>
        <w:tab/>
      </w:r>
      <w:r>
        <w:rPr>
          <w:spacing w:val="-13"/>
          <w:sz w:val="20"/>
        </w:rPr>
        <w:t xml:space="preserve"> </w:t>
      </w:r>
      <w:r>
        <w:rPr>
          <w:rFonts w:ascii="Courier New" w:hAnsi="Courier New"/>
          <w:spacing w:val="-6"/>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4529E393" w14:textId="77777777" w:rsidR="00192D51" w:rsidRDefault="00460E6F">
      <w:pPr>
        <w:tabs>
          <w:tab w:val="left" w:pos="8061"/>
        </w:tabs>
        <w:spacing w:line="225" w:lineRule="exact"/>
        <w:ind w:left="141"/>
        <w:jc w:val="both"/>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30C5611" w14:textId="77777777" w:rsidR="00192D51" w:rsidRDefault="00460E6F">
      <w:pPr>
        <w:tabs>
          <w:tab w:val="left" w:pos="6545"/>
          <w:tab w:val="left" w:pos="8061"/>
        </w:tabs>
        <w:spacing w:before="1" w:line="226" w:lineRule="exact"/>
        <w:ind w:left="141"/>
        <w:jc w:val="both"/>
        <w:rPr>
          <w:rFonts w:ascii="Courier New" w:hAnsi="Courier New"/>
          <w:sz w:val="20"/>
        </w:rPr>
      </w:pPr>
      <w:r>
        <w:rPr>
          <w:rFonts w:ascii="Courier New" w:hAnsi="Courier New"/>
          <w:sz w:val="20"/>
        </w:rPr>
        <w:t>и полномочия учредителя</w:t>
      </w:r>
      <w:r>
        <w:rPr>
          <w:rFonts w:ascii="Courier New" w:hAnsi="Courier New"/>
          <w:spacing w:val="40"/>
          <w:sz w:val="20"/>
        </w:rPr>
        <w:t xml:space="preserve">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3B4EB7F2" w14:textId="77777777" w:rsidR="00192D51" w:rsidRDefault="00460E6F">
      <w:pPr>
        <w:tabs>
          <w:tab w:val="left" w:pos="5946"/>
          <w:tab w:val="left" w:pos="74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55F39CCC" w14:textId="77777777" w:rsidR="00192D51" w:rsidRDefault="00460E6F">
      <w:pPr>
        <w:tabs>
          <w:tab w:val="left" w:pos="6546"/>
          <w:tab w:val="left" w:pos="8061"/>
        </w:tabs>
        <w:spacing w:before="1"/>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Периодичность: ежедневная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7DD32ECC" w14:textId="77777777" w:rsidR="00192D51" w:rsidRDefault="00460E6F">
      <w:pPr>
        <w:spacing w:line="226" w:lineRule="exact"/>
        <w:ind w:left="8062"/>
        <w:rPr>
          <w:rFonts w:ascii="Courier New" w:hAnsi="Courier New"/>
          <w:sz w:val="20"/>
        </w:rPr>
      </w:pPr>
      <w:r>
        <w:rPr>
          <w:rFonts w:ascii="Courier New" w:hAnsi="Courier New"/>
          <w:spacing w:val="-2"/>
          <w:sz w:val="20"/>
        </w:rPr>
        <w:t>├───────┤</w:t>
      </w:r>
    </w:p>
    <w:p w14:paraId="29B74F82" w14:textId="77777777" w:rsidR="00192D51" w:rsidRDefault="00460E6F">
      <w:pPr>
        <w:tabs>
          <w:tab w:val="left" w:pos="698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56"/>
          <w:w w:val="150"/>
          <w:sz w:val="20"/>
        </w:rPr>
        <w:t xml:space="preserve"> </w:t>
      </w:r>
      <w:r>
        <w:rPr>
          <w:rFonts w:ascii="Courier New" w:hAnsi="Courier New"/>
          <w:sz w:val="20"/>
        </w:rPr>
        <w:t>│</w:t>
      </w:r>
      <w:hyperlink r:id="rId16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871EA64" w14:textId="77777777" w:rsidR="00192D51" w:rsidRDefault="00460E6F">
      <w:pPr>
        <w:spacing w:before="2"/>
        <w:ind w:left="8062"/>
        <w:rPr>
          <w:rFonts w:ascii="Courier New" w:hAnsi="Courier New"/>
          <w:sz w:val="20"/>
        </w:rPr>
      </w:pPr>
      <w:r>
        <w:rPr>
          <w:rFonts w:ascii="Courier New" w:hAnsi="Courier New"/>
          <w:spacing w:val="-2"/>
          <w:sz w:val="20"/>
        </w:rPr>
        <w:t>└───────┘</w:t>
      </w:r>
    </w:p>
    <w:p w14:paraId="4539F910" w14:textId="77777777" w:rsidR="00192D51" w:rsidRDefault="00460E6F">
      <w:pPr>
        <w:pStyle w:val="a4"/>
        <w:numPr>
          <w:ilvl w:val="0"/>
          <w:numId w:val="22"/>
        </w:numPr>
        <w:tabs>
          <w:tab w:val="left" w:pos="3020"/>
        </w:tabs>
        <w:spacing w:before="224"/>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5C14A2AB" w14:textId="77777777" w:rsidR="00192D51" w:rsidRDefault="00192D51">
      <w:pPr>
        <w:pStyle w:val="a4"/>
        <w:jc w:val="left"/>
        <w:rPr>
          <w:rFonts w:ascii="Courier New" w:hAnsi="Courier New"/>
          <w:sz w:val="20"/>
        </w:rPr>
        <w:sectPr w:rsidR="00192D51">
          <w:pgSz w:w="11910" w:h="16840"/>
          <w:pgMar w:top="1340" w:right="283" w:bottom="280" w:left="992" w:header="720" w:footer="720" w:gutter="0"/>
          <w:cols w:space="720"/>
        </w:sectPr>
      </w:pPr>
    </w:p>
    <w:p w14:paraId="1EB15B61"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43"/>
        <w:gridCol w:w="1474"/>
        <w:gridCol w:w="1569"/>
        <w:gridCol w:w="1572"/>
        <w:gridCol w:w="1804"/>
        <w:gridCol w:w="1305"/>
        <w:gridCol w:w="1244"/>
        <w:gridCol w:w="1244"/>
      </w:tblGrid>
      <w:tr w:rsidR="00192D51" w14:paraId="4AC827C4" w14:textId="77777777">
        <w:trPr>
          <w:trHeight w:val="479"/>
        </w:trPr>
        <w:tc>
          <w:tcPr>
            <w:tcW w:w="1191" w:type="dxa"/>
            <w:vMerge w:val="restart"/>
          </w:tcPr>
          <w:p w14:paraId="150B693D"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43" w:type="dxa"/>
            <w:vMerge w:val="restart"/>
          </w:tcPr>
          <w:p w14:paraId="71D10A32" w14:textId="77777777" w:rsidR="00192D51" w:rsidRDefault="00460E6F">
            <w:pPr>
              <w:pStyle w:val="TableParagraph"/>
              <w:spacing w:before="95"/>
              <w:ind w:left="225" w:right="220"/>
              <w:jc w:val="center"/>
              <w:rPr>
                <w:sz w:val="24"/>
              </w:rPr>
            </w:pPr>
            <w:r>
              <w:rPr>
                <w:sz w:val="24"/>
              </w:rPr>
              <w:t xml:space="preserve">Код по БК и </w:t>
            </w:r>
            <w:r>
              <w:rPr>
                <w:spacing w:val="-2"/>
                <w:sz w:val="24"/>
              </w:rPr>
              <w:t>дополнительной классификации</w:t>
            </w:r>
          </w:p>
        </w:tc>
        <w:tc>
          <w:tcPr>
            <w:tcW w:w="4615" w:type="dxa"/>
            <w:gridSpan w:val="3"/>
          </w:tcPr>
          <w:p w14:paraId="7B81137A" w14:textId="77777777" w:rsidR="00192D51" w:rsidRDefault="00460E6F">
            <w:pPr>
              <w:pStyle w:val="TableParagraph"/>
              <w:spacing w:before="95"/>
              <w:ind w:left="340"/>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04" w:type="dxa"/>
            <w:vMerge w:val="restart"/>
          </w:tcPr>
          <w:p w14:paraId="21D51E24" w14:textId="77777777" w:rsidR="00192D51" w:rsidRDefault="00460E6F">
            <w:pPr>
              <w:pStyle w:val="TableParagraph"/>
              <w:spacing w:before="95"/>
              <w:ind w:left="229"/>
              <w:rPr>
                <w:sz w:val="24"/>
              </w:rPr>
            </w:pPr>
            <w:r>
              <w:rPr>
                <w:spacing w:val="-2"/>
                <w:sz w:val="24"/>
              </w:rPr>
              <w:t>Поступления</w:t>
            </w:r>
          </w:p>
        </w:tc>
        <w:tc>
          <w:tcPr>
            <w:tcW w:w="1305" w:type="dxa"/>
            <w:vMerge w:val="restart"/>
          </w:tcPr>
          <w:p w14:paraId="07F2176F" w14:textId="77777777" w:rsidR="00192D51" w:rsidRDefault="00460E6F">
            <w:pPr>
              <w:pStyle w:val="TableParagraph"/>
              <w:spacing w:before="95"/>
              <w:ind w:left="181"/>
              <w:rPr>
                <w:sz w:val="24"/>
              </w:rPr>
            </w:pPr>
            <w:r>
              <w:rPr>
                <w:spacing w:val="-2"/>
                <w:sz w:val="24"/>
              </w:rPr>
              <w:t>Выплаты</w:t>
            </w:r>
          </w:p>
        </w:tc>
        <w:tc>
          <w:tcPr>
            <w:tcW w:w="1244" w:type="dxa"/>
            <w:vMerge w:val="restart"/>
          </w:tcPr>
          <w:p w14:paraId="6D79B452" w14:textId="77777777" w:rsidR="00192D51" w:rsidRDefault="00460E6F">
            <w:pPr>
              <w:pStyle w:val="TableParagraph"/>
              <w:spacing w:before="95"/>
              <w:ind w:left="171" w:right="141" w:firstLine="38"/>
              <w:rPr>
                <w:sz w:val="24"/>
              </w:rPr>
            </w:pPr>
            <w:r>
              <w:rPr>
                <w:spacing w:val="-2"/>
                <w:sz w:val="24"/>
              </w:rPr>
              <w:t xml:space="preserve">Остаток </w:t>
            </w:r>
            <w:r>
              <w:rPr>
                <w:sz w:val="24"/>
              </w:rPr>
              <w:t xml:space="preserve">по </w:t>
            </w:r>
            <w:r>
              <w:rPr>
                <w:spacing w:val="-2"/>
                <w:sz w:val="24"/>
              </w:rPr>
              <w:t>плану</w:t>
            </w:r>
          </w:p>
        </w:tc>
        <w:tc>
          <w:tcPr>
            <w:tcW w:w="1244" w:type="dxa"/>
            <w:vMerge w:val="restart"/>
          </w:tcPr>
          <w:p w14:paraId="71079410" w14:textId="77777777" w:rsidR="00192D51" w:rsidRDefault="00460E6F">
            <w:pPr>
              <w:pStyle w:val="TableParagraph"/>
              <w:spacing w:before="95"/>
              <w:ind w:left="172" w:right="140" w:firstLine="38"/>
              <w:rPr>
                <w:sz w:val="24"/>
              </w:rPr>
            </w:pPr>
            <w:r>
              <w:rPr>
                <w:spacing w:val="-2"/>
                <w:sz w:val="24"/>
              </w:rPr>
              <w:t xml:space="preserve">Остаток </w:t>
            </w:r>
            <w:r>
              <w:rPr>
                <w:sz w:val="24"/>
              </w:rPr>
              <w:t xml:space="preserve">по </w:t>
            </w:r>
            <w:r>
              <w:rPr>
                <w:spacing w:val="-2"/>
                <w:sz w:val="24"/>
              </w:rPr>
              <w:t>факту</w:t>
            </w:r>
          </w:p>
        </w:tc>
      </w:tr>
      <w:tr w:rsidR="00192D51" w14:paraId="2497080A" w14:textId="77777777">
        <w:trPr>
          <w:trHeight w:val="479"/>
        </w:trPr>
        <w:tc>
          <w:tcPr>
            <w:tcW w:w="1191" w:type="dxa"/>
            <w:vMerge/>
            <w:tcBorders>
              <w:top w:val="nil"/>
            </w:tcBorders>
          </w:tcPr>
          <w:p w14:paraId="7BAA7114" w14:textId="77777777" w:rsidR="00192D51" w:rsidRDefault="00192D51">
            <w:pPr>
              <w:rPr>
                <w:sz w:val="2"/>
                <w:szCs w:val="2"/>
              </w:rPr>
            </w:pPr>
          </w:p>
        </w:tc>
        <w:tc>
          <w:tcPr>
            <w:tcW w:w="2143" w:type="dxa"/>
            <w:vMerge/>
            <w:tcBorders>
              <w:top w:val="nil"/>
            </w:tcBorders>
          </w:tcPr>
          <w:p w14:paraId="54C0F52A" w14:textId="77777777" w:rsidR="00192D51" w:rsidRDefault="00192D51">
            <w:pPr>
              <w:rPr>
                <w:sz w:val="2"/>
                <w:szCs w:val="2"/>
              </w:rPr>
            </w:pPr>
          </w:p>
        </w:tc>
        <w:tc>
          <w:tcPr>
            <w:tcW w:w="1474" w:type="dxa"/>
            <w:vMerge w:val="restart"/>
          </w:tcPr>
          <w:p w14:paraId="098A317D" w14:textId="77777777" w:rsidR="00192D51" w:rsidRDefault="00460E6F">
            <w:pPr>
              <w:pStyle w:val="TableParagraph"/>
              <w:spacing w:before="95"/>
              <w:ind w:left="95" w:right="8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41" w:type="dxa"/>
            <w:gridSpan w:val="2"/>
          </w:tcPr>
          <w:p w14:paraId="15994B19" w14:textId="77777777" w:rsidR="00192D51" w:rsidRDefault="00460E6F">
            <w:pPr>
              <w:pStyle w:val="TableParagraph"/>
              <w:spacing w:before="95"/>
              <w:ind w:left="528"/>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04" w:type="dxa"/>
            <w:vMerge/>
            <w:tcBorders>
              <w:top w:val="nil"/>
            </w:tcBorders>
          </w:tcPr>
          <w:p w14:paraId="34E2CAE2" w14:textId="77777777" w:rsidR="00192D51" w:rsidRDefault="00192D51">
            <w:pPr>
              <w:rPr>
                <w:sz w:val="2"/>
                <w:szCs w:val="2"/>
              </w:rPr>
            </w:pPr>
          </w:p>
        </w:tc>
        <w:tc>
          <w:tcPr>
            <w:tcW w:w="1305" w:type="dxa"/>
            <w:vMerge/>
            <w:tcBorders>
              <w:top w:val="nil"/>
            </w:tcBorders>
          </w:tcPr>
          <w:p w14:paraId="7B8E20E8" w14:textId="77777777" w:rsidR="00192D51" w:rsidRDefault="00192D51">
            <w:pPr>
              <w:rPr>
                <w:sz w:val="2"/>
                <w:szCs w:val="2"/>
              </w:rPr>
            </w:pPr>
          </w:p>
        </w:tc>
        <w:tc>
          <w:tcPr>
            <w:tcW w:w="1244" w:type="dxa"/>
            <w:vMerge/>
            <w:tcBorders>
              <w:top w:val="nil"/>
            </w:tcBorders>
          </w:tcPr>
          <w:p w14:paraId="16915833" w14:textId="77777777" w:rsidR="00192D51" w:rsidRDefault="00192D51">
            <w:pPr>
              <w:rPr>
                <w:sz w:val="2"/>
                <w:szCs w:val="2"/>
              </w:rPr>
            </w:pPr>
          </w:p>
        </w:tc>
        <w:tc>
          <w:tcPr>
            <w:tcW w:w="1244" w:type="dxa"/>
            <w:vMerge/>
            <w:tcBorders>
              <w:top w:val="nil"/>
            </w:tcBorders>
          </w:tcPr>
          <w:p w14:paraId="60F15000" w14:textId="77777777" w:rsidR="00192D51" w:rsidRDefault="00192D51">
            <w:pPr>
              <w:rPr>
                <w:sz w:val="2"/>
                <w:szCs w:val="2"/>
              </w:rPr>
            </w:pPr>
          </w:p>
        </w:tc>
      </w:tr>
      <w:tr w:rsidR="00192D51" w14:paraId="50F79775" w14:textId="77777777">
        <w:trPr>
          <w:trHeight w:val="542"/>
        </w:trPr>
        <w:tc>
          <w:tcPr>
            <w:tcW w:w="1191" w:type="dxa"/>
            <w:vMerge/>
            <w:tcBorders>
              <w:top w:val="nil"/>
            </w:tcBorders>
          </w:tcPr>
          <w:p w14:paraId="511C1AA9" w14:textId="77777777" w:rsidR="00192D51" w:rsidRDefault="00192D51">
            <w:pPr>
              <w:rPr>
                <w:sz w:val="2"/>
                <w:szCs w:val="2"/>
              </w:rPr>
            </w:pPr>
          </w:p>
        </w:tc>
        <w:tc>
          <w:tcPr>
            <w:tcW w:w="2143" w:type="dxa"/>
            <w:vMerge/>
            <w:tcBorders>
              <w:top w:val="nil"/>
            </w:tcBorders>
          </w:tcPr>
          <w:p w14:paraId="3E37939F" w14:textId="77777777" w:rsidR="00192D51" w:rsidRDefault="00192D51">
            <w:pPr>
              <w:rPr>
                <w:sz w:val="2"/>
                <w:szCs w:val="2"/>
              </w:rPr>
            </w:pPr>
          </w:p>
        </w:tc>
        <w:tc>
          <w:tcPr>
            <w:tcW w:w="1474" w:type="dxa"/>
            <w:vMerge/>
            <w:tcBorders>
              <w:top w:val="nil"/>
            </w:tcBorders>
          </w:tcPr>
          <w:p w14:paraId="75270683" w14:textId="77777777" w:rsidR="00192D51" w:rsidRDefault="00192D51">
            <w:pPr>
              <w:rPr>
                <w:sz w:val="2"/>
                <w:szCs w:val="2"/>
              </w:rPr>
            </w:pPr>
          </w:p>
        </w:tc>
        <w:tc>
          <w:tcPr>
            <w:tcW w:w="1569" w:type="dxa"/>
          </w:tcPr>
          <w:p w14:paraId="7531C1ED" w14:textId="77777777" w:rsidR="00192D51" w:rsidRDefault="00460E6F">
            <w:pPr>
              <w:pStyle w:val="TableParagraph"/>
              <w:spacing w:before="95"/>
              <w:ind w:left="12"/>
              <w:jc w:val="center"/>
              <w:rPr>
                <w:sz w:val="24"/>
              </w:rPr>
            </w:pPr>
            <w:r>
              <w:rPr>
                <w:sz w:val="24"/>
              </w:rPr>
              <w:t>первый</w:t>
            </w:r>
            <w:r>
              <w:rPr>
                <w:spacing w:val="-2"/>
                <w:sz w:val="24"/>
              </w:rPr>
              <w:t xml:space="preserve"> </w:t>
            </w:r>
            <w:r>
              <w:rPr>
                <w:spacing w:val="-5"/>
                <w:sz w:val="24"/>
              </w:rPr>
              <w:t>год</w:t>
            </w:r>
          </w:p>
        </w:tc>
        <w:tc>
          <w:tcPr>
            <w:tcW w:w="1572" w:type="dxa"/>
          </w:tcPr>
          <w:p w14:paraId="10E9A87F" w14:textId="77777777" w:rsidR="00192D51" w:rsidRDefault="00460E6F">
            <w:pPr>
              <w:pStyle w:val="TableParagraph"/>
              <w:spacing w:before="95"/>
              <w:ind w:left="13"/>
              <w:jc w:val="center"/>
              <w:rPr>
                <w:sz w:val="24"/>
              </w:rPr>
            </w:pPr>
            <w:r>
              <w:rPr>
                <w:sz w:val="24"/>
              </w:rPr>
              <w:t>второй</w:t>
            </w:r>
            <w:r>
              <w:rPr>
                <w:spacing w:val="-4"/>
                <w:sz w:val="24"/>
              </w:rPr>
              <w:t xml:space="preserve"> </w:t>
            </w:r>
            <w:r>
              <w:rPr>
                <w:spacing w:val="-5"/>
                <w:sz w:val="24"/>
              </w:rPr>
              <w:t>год</w:t>
            </w:r>
          </w:p>
        </w:tc>
        <w:tc>
          <w:tcPr>
            <w:tcW w:w="1804" w:type="dxa"/>
            <w:vMerge/>
            <w:tcBorders>
              <w:top w:val="nil"/>
            </w:tcBorders>
          </w:tcPr>
          <w:p w14:paraId="6EF1CC4D" w14:textId="77777777" w:rsidR="00192D51" w:rsidRDefault="00192D51">
            <w:pPr>
              <w:rPr>
                <w:sz w:val="2"/>
                <w:szCs w:val="2"/>
              </w:rPr>
            </w:pPr>
          </w:p>
        </w:tc>
        <w:tc>
          <w:tcPr>
            <w:tcW w:w="1305" w:type="dxa"/>
            <w:vMerge/>
            <w:tcBorders>
              <w:top w:val="nil"/>
            </w:tcBorders>
          </w:tcPr>
          <w:p w14:paraId="4D37A0B4" w14:textId="77777777" w:rsidR="00192D51" w:rsidRDefault="00192D51">
            <w:pPr>
              <w:rPr>
                <w:sz w:val="2"/>
                <w:szCs w:val="2"/>
              </w:rPr>
            </w:pPr>
          </w:p>
        </w:tc>
        <w:tc>
          <w:tcPr>
            <w:tcW w:w="1244" w:type="dxa"/>
            <w:vMerge/>
            <w:tcBorders>
              <w:top w:val="nil"/>
            </w:tcBorders>
          </w:tcPr>
          <w:p w14:paraId="6A1D079C" w14:textId="77777777" w:rsidR="00192D51" w:rsidRDefault="00192D51">
            <w:pPr>
              <w:rPr>
                <w:sz w:val="2"/>
                <w:szCs w:val="2"/>
              </w:rPr>
            </w:pPr>
          </w:p>
        </w:tc>
        <w:tc>
          <w:tcPr>
            <w:tcW w:w="1244" w:type="dxa"/>
            <w:vMerge/>
            <w:tcBorders>
              <w:top w:val="nil"/>
            </w:tcBorders>
          </w:tcPr>
          <w:p w14:paraId="76B9CCED" w14:textId="77777777" w:rsidR="00192D51" w:rsidRDefault="00192D51">
            <w:pPr>
              <w:rPr>
                <w:sz w:val="2"/>
                <w:szCs w:val="2"/>
              </w:rPr>
            </w:pPr>
          </w:p>
        </w:tc>
      </w:tr>
      <w:tr w:rsidR="00192D51" w14:paraId="655AA779" w14:textId="77777777">
        <w:trPr>
          <w:trHeight w:val="482"/>
        </w:trPr>
        <w:tc>
          <w:tcPr>
            <w:tcW w:w="1191" w:type="dxa"/>
          </w:tcPr>
          <w:p w14:paraId="457A4AFB" w14:textId="77777777" w:rsidR="00192D51" w:rsidRDefault="00460E6F">
            <w:pPr>
              <w:pStyle w:val="TableParagraph"/>
              <w:spacing w:before="95"/>
              <w:ind w:left="9"/>
              <w:jc w:val="center"/>
              <w:rPr>
                <w:sz w:val="24"/>
              </w:rPr>
            </w:pPr>
            <w:r>
              <w:rPr>
                <w:spacing w:val="-10"/>
                <w:sz w:val="24"/>
              </w:rPr>
              <w:t>1</w:t>
            </w:r>
          </w:p>
        </w:tc>
        <w:tc>
          <w:tcPr>
            <w:tcW w:w="2143" w:type="dxa"/>
          </w:tcPr>
          <w:p w14:paraId="7F9B531A" w14:textId="77777777" w:rsidR="00192D51" w:rsidRDefault="00460E6F">
            <w:pPr>
              <w:pStyle w:val="TableParagraph"/>
              <w:spacing w:before="95"/>
              <w:ind w:left="7"/>
              <w:jc w:val="center"/>
              <w:rPr>
                <w:sz w:val="24"/>
              </w:rPr>
            </w:pPr>
            <w:r>
              <w:rPr>
                <w:spacing w:val="-10"/>
                <w:sz w:val="24"/>
              </w:rPr>
              <w:t>2</w:t>
            </w:r>
          </w:p>
        </w:tc>
        <w:tc>
          <w:tcPr>
            <w:tcW w:w="1474" w:type="dxa"/>
          </w:tcPr>
          <w:p w14:paraId="04CFF712" w14:textId="77777777" w:rsidR="00192D51" w:rsidRDefault="00460E6F">
            <w:pPr>
              <w:pStyle w:val="TableParagraph"/>
              <w:spacing w:before="95"/>
              <w:ind w:left="11" w:right="6"/>
              <w:jc w:val="center"/>
              <w:rPr>
                <w:sz w:val="24"/>
              </w:rPr>
            </w:pPr>
            <w:r>
              <w:rPr>
                <w:spacing w:val="-10"/>
                <w:sz w:val="24"/>
              </w:rPr>
              <w:t>3</w:t>
            </w:r>
          </w:p>
        </w:tc>
        <w:tc>
          <w:tcPr>
            <w:tcW w:w="1569" w:type="dxa"/>
          </w:tcPr>
          <w:p w14:paraId="3946334C" w14:textId="77777777" w:rsidR="00192D51" w:rsidRDefault="00460E6F">
            <w:pPr>
              <w:pStyle w:val="TableParagraph"/>
              <w:spacing w:before="95"/>
              <w:ind w:left="12" w:right="2"/>
              <w:jc w:val="center"/>
              <w:rPr>
                <w:sz w:val="24"/>
              </w:rPr>
            </w:pPr>
            <w:r>
              <w:rPr>
                <w:spacing w:val="-10"/>
                <w:sz w:val="24"/>
              </w:rPr>
              <w:t>4</w:t>
            </w:r>
          </w:p>
        </w:tc>
        <w:tc>
          <w:tcPr>
            <w:tcW w:w="1572" w:type="dxa"/>
          </w:tcPr>
          <w:p w14:paraId="552AC892" w14:textId="77777777" w:rsidR="00192D51" w:rsidRDefault="00460E6F">
            <w:pPr>
              <w:pStyle w:val="TableParagraph"/>
              <w:spacing w:before="95"/>
              <w:ind w:left="13" w:right="5"/>
              <w:jc w:val="center"/>
              <w:rPr>
                <w:sz w:val="24"/>
              </w:rPr>
            </w:pPr>
            <w:r>
              <w:rPr>
                <w:spacing w:val="-10"/>
                <w:sz w:val="24"/>
              </w:rPr>
              <w:t>5</w:t>
            </w:r>
          </w:p>
        </w:tc>
        <w:tc>
          <w:tcPr>
            <w:tcW w:w="1804" w:type="dxa"/>
          </w:tcPr>
          <w:p w14:paraId="655D5A56" w14:textId="77777777" w:rsidR="00192D51" w:rsidRDefault="00460E6F">
            <w:pPr>
              <w:pStyle w:val="TableParagraph"/>
              <w:spacing w:before="95"/>
              <w:ind w:left="12"/>
              <w:jc w:val="center"/>
              <w:rPr>
                <w:sz w:val="24"/>
              </w:rPr>
            </w:pPr>
            <w:r>
              <w:rPr>
                <w:spacing w:val="-10"/>
                <w:sz w:val="24"/>
              </w:rPr>
              <w:t>6</w:t>
            </w:r>
          </w:p>
        </w:tc>
        <w:tc>
          <w:tcPr>
            <w:tcW w:w="1305" w:type="dxa"/>
          </w:tcPr>
          <w:p w14:paraId="495F7227" w14:textId="77777777" w:rsidR="00192D51" w:rsidRDefault="00460E6F">
            <w:pPr>
              <w:pStyle w:val="TableParagraph"/>
              <w:spacing w:before="95"/>
              <w:ind w:left="14"/>
              <w:jc w:val="center"/>
              <w:rPr>
                <w:sz w:val="24"/>
              </w:rPr>
            </w:pPr>
            <w:r>
              <w:rPr>
                <w:spacing w:val="-10"/>
                <w:sz w:val="24"/>
              </w:rPr>
              <w:t>7</w:t>
            </w:r>
          </w:p>
        </w:tc>
        <w:tc>
          <w:tcPr>
            <w:tcW w:w="1244" w:type="dxa"/>
          </w:tcPr>
          <w:p w14:paraId="6DAB24FF" w14:textId="77777777" w:rsidR="00192D51" w:rsidRDefault="00460E6F">
            <w:pPr>
              <w:pStyle w:val="TableParagraph"/>
              <w:spacing w:before="95"/>
              <w:ind w:left="23" w:right="3"/>
              <w:jc w:val="center"/>
              <w:rPr>
                <w:sz w:val="24"/>
              </w:rPr>
            </w:pPr>
            <w:r>
              <w:rPr>
                <w:spacing w:val="-10"/>
                <w:sz w:val="24"/>
              </w:rPr>
              <w:t>8</w:t>
            </w:r>
          </w:p>
        </w:tc>
        <w:tc>
          <w:tcPr>
            <w:tcW w:w="1244" w:type="dxa"/>
          </w:tcPr>
          <w:p w14:paraId="59B73AE1" w14:textId="77777777" w:rsidR="00192D51" w:rsidRDefault="00460E6F">
            <w:pPr>
              <w:pStyle w:val="TableParagraph"/>
              <w:spacing w:before="95"/>
              <w:ind w:left="23"/>
              <w:jc w:val="center"/>
              <w:rPr>
                <w:sz w:val="24"/>
              </w:rPr>
            </w:pPr>
            <w:r>
              <w:rPr>
                <w:spacing w:val="-10"/>
                <w:sz w:val="24"/>
              </w:rPr>
              <w:t>9</w:t>
            </w:r>
          </w:p>
        </w:tc>
      </w:tr>
      <w:tr w:rsidR="00192D51" w14:paraId="5A63F2DC" w14:textId="77777777">
        <w:trPr>
          <w:trHeight w:val="480"/>
        </w:trPr>
        <w:tc>
          <w:tcPr>
            <w:tcW w:w="1191" w:type="dxa"/>
          </w:tcPr>
          <w:p w14:paraId="61D7AFB6" w14:textId="77777777" w:rsidR="00192D51" w:rsidRDefault="00192D51">
            <w:pPr>
              <w:pStyle w:val="TableParagraph"/>
            </w:pPr>
          </w:p>
        </w:tc>
        <w:tc>
          <w:tcPr>
            <w:tcW w:w="2143" w:type="dxa"/>
          </w:tcPr>
          <w:p w14:paraId="2A7CC265" w14:textId="77777777" w:rsidR="00192D51" w:rsidRDefault="00192D51">
            <w:pPr>
              <w:pStyle w:val="TableParagraph"/>
            </w:pPr>
          </w:p>
        </w:tc>
        <w:tc>
          <w:tcPr>
            <w:tcW w:w="1474" w:type="dxa"/>
          </w:tcPr>
          <w:p w14:paraId="0F3A580A" w14:textId="77777777" w:rsidR="00192D51" w:rsidRDefault="00192D51">
            <w:pPr>
              <w:pStyle w:val="TableParagraph"/>
            </w:pPr>
          </w:p>
        </w:tc>
        <w:tc>
          <w:tcPr>
            <w:tcW w:w="1569" w:type="dxa"/>
          </w:tcPr>
          <w:p w14:paraId="4C5025B7" w14:textId="77777777" w:rsidR="00192D51" w:rsidRDefault="00192D51">
            <w:pPr>
              <w:pStyle w:val="TableParagraph"/>
            </w:pPr>
          </w:p>
        </w:tc>
        <w:tc>
          <w:tcPr>
            <w:tcW w:w="1572" w:type="dxa"/>
          </w:tcPr>
          <w:p w14:paraId="39C3AC28" w14:textId="77777777" w:rsidR="00192D51" w:rsidRDefault="00192D51">
            <w:pPr>
              <w:pStyle w:val="TableParagraph"/>
            </w:pPr>
          </w:p>
        </w:tc>
        <w:tc>
          <w:tcPr>
            <w:tcW w:w="1804" w:type="dxa"/>
          </w:tcPr>
          <w:p w14:paraId="22B049BC" w14:textId="77777777" w:rsidR="00192D51" w:rsidRDefault="00192D51">
            <w:pPr>
              <w:pStyle w:val="TableParagraph"/>
            </w:pPr>
          </w:p>
        </w:tc>
        <w:tc>
          <w:tcPr>
            <w:tcW w:w="1305" w:type="dxa"/>
          </w:tcPr>
          <w:p w14:paraId="6009648C" w14:textId="77777777" w:rsidR="00192D51" w:rsidRDefault="00192D51">
            <w:pPr>
              <w:pStyle w:val="TableParagraph"/>
            </w:pPr>
          </w:p>
        </w:tc>
        <w:tc>
          <w:tcPr>
            <w:tcW w:w="1244" w:type="dxa"/>
          </w:tcPr>
          <w:p w14:paraId="636331FD" w14:textId="77777777" w:rsidR="00192D51" w:rsidRDefault="00192D51">
            <w:pPr>
              <w:pStyle w:val="TableParagraph"/>
            </w:pPr>
          </w:p>
        </w:tc>
        <w:tc>
          <w:tcPr>
            <w:tcW w:w="1244" w:type="dxa"/>
          </w:tcPr>
          <w:p w14:paraId="6F819CA9" w14:textId="77777777" w:rsidR="00192D51" w:rsidRDefault="00192D51">
            <w:pPr>
              <w:pStyle w:val="TableParagraph"/>
            </w:pPr>
          </w:p>
        </w:tc>
      </w:tr>
      <w:tr w:rsidR="00192D51" w14:paraId="3A283C82" w14:textId="77777777">
        <w:trPr>
          <w:trHeight w:val="479"/>
        </w:trPr>
        <w:tc>
          <w:tcPr>
            <w:tcW w:w="3334" w:type="dxa"/>
            <w:gridSpan w:val="2"/>
          </w:tcPr>
          <w:p w14:paraId="4768B850"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74" w:type="dxa"/>
          </w:tcPr>
          <w:p w14:paraId="1773BF77" w14:textId="77777777" w:rsidR="00192D51" w:rsidRDefault="00192D51">
            <w:pPr>
              <w:pStyle w:val="TableParagraph"/>
            </w:pPr>
          </w:p>
        </w:tc>
        <w:tc>
          <w:tcPr>
            <w:tcW w:w="1569" w:type="dxa"/>
          </w:tcPr>
          <w:p w14:paraId="4E84E902" w14:textId="77777777" w:rsidR="00192D51" w:rsidRDefault="00192D51">
            <w:pPr>
              <w:pStyle w:val="TableParagraph"/>
            </w:pPr>
          </w:p>
        </w:tc>
        <w:tc>
          <w:tcPr>
            <w:tcW w:w="1572" w:type="dxa"/>
          </w:tcPr>
          <w:p w14:paraId="5BEBD515" w14:textId="77777777" w:rsidR="00192D51" w:rsidRDefault="00192D51">
            <w:pPr>
              <w:pStyle w:val="TableParagraph"/>
            </w:pPr>
          </w:p>
        </w:tc>
        <w:tc>
          <w:tcPr>
            <w:tcW w:w="1804" w:type="dxa"/>
          </w:tcPr>
          <w:p w14:paraId="015A5AED" w14:textId="77777777" w:rsidR="00192D51" w:rsidRDefault="00192D51">
            <w:pPr>
              <w:pStyle w:val="TableParagraph"/>
            </w:pPr>
          </w:p>
        </w:tc>
        <w:tc>
          <w:tcPr>
            <w:tcW w:w="1305" w:type="dxa"/>
          </w:tcPr>
          <w:p w14:paraId="025EF6D7" w14:textId="77777777" w:rsidR="00192D51" w:rsidRDefault="00192D51">
            <w:pPr>
              <w:pStyle w:val="TableParagraph"/>
            </w:pPr>
          </w:p>
        </w:tc>
        <w:tc>
          <w:tcPr>
            <w:tcW w:w="1244" w:type="dxa"/>
          </w:tcPr>
          <w:p w14:paraId="10304730" w14:textId="77777777" w:rsidR="00192D51" w:rsidRDefault="00192D51">
            <w:pPr>
              <w:pStyle w:val="TableParagraph"/>
            </w:pPr>
          </w:p>
        </w:tc>
        <w:tc>
          <w:tcPr>
            <w:tcW w:w="1244" w:type="dxa"/>
          </w:tcPr>
          <w:p w14:paraId="2727BA71" w14:textId="77777777" w:rsidR="00192D51" w:rsidRDefault="00192D51">
            <w:pPr>
              <w:pStyle w:val="TableParagraph"/>
            </w:pPr>
          </w:p>
        </w:tc>
      </w:tr>
      <w:tr w:rsidR="00192D51" w14:paraId="397589B0" w14:textId="77777777">
        <w:trPr>
          <w:trHeight w:val="479"/>
        </w:trPr>
        <w:tc>
          <w:tcPr>
            <w:tcW w:w="3334" w:type="dxa"/>
            <w:gridSpan w:val="2"/>
          </w:tcPr>
          <w:p w14:paraId="34A612F1" w14:textId="77777777" w:rsidR="00192D51" w:rsidRDefault="00460E6F">
            <w:pPr>
              <w:pStyle w:val="TableParagraph"/>
              <w:spacing w:before="95"/>
              <w:ind w:left="62"/>
              <w:rPr>
                <w:sz w:val="24"/>
              </w:rPr>
            </w:pPr>
            <w:r>
              <w:rPr>
                <w:spacing w:val="-2"/>
                <w:sz w:val="24"/>
              </w:rPr>
              <w:t>Всего</w:t>
            </w:r>
          </w:p>
        </w:tc>
        <w:tc>
          <w:tcPr>
            <w:tcW w:w="1474" w:type="dxa"/>
          </w:tcPr>
          <w:p w14:paraId="62318343" w14:textId="77777777" w:rsidR="00192D51" w:rsidRDefault="00192D51">
            <w:pPr>
              <w:pStyle w:val="TableParagraph"/>
            </w:pPr>
          </w:p>
        </w:tc>
        <w:tc>
          <w:tcPr>
            <w:tcW w:w="1569" w:type="dxa"/>
          </w:tcPr>
          <w:p w14:paraId="208587C5" w14:textId="77777777" w:rsidR="00192D51" w:rsidRDefault="00192D51">
            <w:pPr>
              <w:pStyle w:val="TableParagraph"/>
            </w:pPr>
          </w:p>
        </w:tc>
        <w:tc>
          <w:tcPr>
            <w:tcW w:w="1572" w:type="dxa"/>
          </w:tcPr>
          <w:p w14:paraId="3DB64FA8" w14:textId="77777777" w:rsidR="00192D51" w:rsidRDefault="00192D51">
            <w:pPr>
              <w:pStyle w:val="TableParagraph"/>
            </w:pPr>
          </w:p>
        </w:tc>
        <w:tc>
          <w:tcPr>
            <w:tcW w:w="1804" w:type="dxa"/>
          </w:tcPr>
          <w:p w14:paraId="161AB7A0" w14:textId="77777777" w:rsidR="00192D51" w:rsidRDefault="00192D51">
            <w:pPr>
              <w:pStyle w:val="TableParagraph"/>
            </w:pPr>
          </w:p>
        </w:tc>
        <w:tc>
          <w:tcPr>
            <w:tcW w:w="1305" w:type="dxa"/>
          </w:tcPr>
          <w:p w14:paraId="1A033591" w14:textId="77777777" w:rsidR="00192D51" w:rsidRDefault="00192D51">
            <w:pPr>
              <w:pStyle w:val="TableParagraph"/>
            </w:pPr>
          </w:p>
        </w:tc>
        <w:tc>
          <w:tcPr>
            <w:tcW w:w="1244" w:type="dxa"/>
          </w:tcPr>
          <w:p w14:paraId="082AB73F" w14:textId="77777777" w:rsidR="00192D51" w:rsidRDefault="00192D51">
            <w:pPr>
              <w:pStyle w:val="TableParagraph"/>
            </w:pPr>
          </w:p>
        </w:tc>
        <w:tc>
          <w:tcPr>
            <w:tcW w:w="1244" w:type="dxa"/>
          </w:tcPr>
          <w:p w14:paraId="69C4AEDF" w14:textId="77777777" w:rsidR="00192D51" w:rsidRDefault="00192D51">
            <w:pPr>
              <w:pStyle w:val="TableParagraph"/>
            </w:pPr>
          </w:p>
        </w:tc>
      </w:tr>
    </w:tbl>
    <w:p w14:paraId="6D2FF542" w14:textId="77777777" w:rsidR="00192D51" w:rsidRDefault="00192D51">
      <w:pPr>
        <w:pStyle w:val="a3"/>
        <w:spacing w:before="55"/>
        <w:ind w:left="0"/>
        <w:jc w:val="left"/>
        <w:rPr>
          <w:rFonts w:ascii="Courier New"/>
          <w:sz w:val="20"/>
        </w:rPr>
      </w:pPr>
    </w:p>
    <w:p w14:paraId="63E0DA63" w14:textId="77777777" w:rsidR="00192D51" w:rsidRDefault="00460E6F">
      <w:pPr>
        <w:pStyle w:val="a4"/>
        <w:numPr>
          <w:ilvl w:val="0"/>
          <w:numId w:val="22"/>
        </w:numPr>
        <w:tabs>
          <w:tab w:val="left" w:pos="3884"/>
        </w:tabs>
        <w:ind w:left="3884" w:hanging="359"/>
        <w:jc w:val="left"/>
        <w:rPr>
          <w:rFonts w:ascii="Courier New" w:hAnsi="Courier New"/>
          <w:sz w:val="20"/>
        </w:rPr>
      </w:pPr>
      <w:r>
        <w:rPr>
          <w:rFonts w:ascii="Courier New" w:hAnsi="Courier New"/>
          <w:sz w:val="20"/>
        </w:rPr>
        <w:t>Обороты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4"/>
          <w:sz w:val="20"/>
        </w:rPr>
        <w:t>день</w:t>
      </w:r>
    </w:p>
    <w:p w14:paraId="4426FA15"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936"/>
        <w:gridCol w:w="1061"/>
        <w:gridCol w:w="1059"/>
        <w:gridCol w:w="1135"/>
        <w:gridCol w:w="1814"/>
        <w:gridCol w:w="1303"/>
        <w:gridCol w:w="1360"/>
        <w:gridCol w:w="1122"/>
        <w:gridCol w:w="1286"/>
        <w:gridCol w:w="1585"/>
      </w:tblGrid>
      <w:tr w:rsidR="00192D51" w14:paraId="7937FBA1" w14:textId="77777777">
        <w:trPr>
          <w:trHeight w:val="1584"/>
        </w:trPr>
        <w:tc>
          <w:tcPr>
            <w:tcW w:w="1870" w:type="dxa"/>
            <w:gridSpan w:val="2"/>
          </w:tcPr>
          <w:p w14:paraId="2654C39C" w14:textId="77777777" w:rsidR="00192D51" w:rsidRDefault="00460E6F">
            <w:pPr>
              <w:pStyle w:val="TableParagraph"/>
              <w:spacing w:before="93"/>
              <w:ind w:left="83" w:right="72" w:hanging="4"/>
              <w:jc w:val="center"/>
              <w:rPr>
                <w:sz w:val="24"/>
              </w:rPr>
            </w:pPr>
            <w:r>
              <w:rPr>
                <w:spacing w:val="-2"/>
                <w:sz w:val="24"/>
              </w:rPr>
              <w:t xml:space="preserve">Документ, </w:t>
            </w:r>
            <w:proofErr w:type="spellStart"/>
            <w:r>
              <w:rPr>
                <w:spacing w:val="-2"/>
                <w:sz w:val="24"/>
              </w:rPr>
              <w:t>подтверждающи</w:t>
            </w:r>
            <w:proofErr w:type="spellEnd"/>
            <w:r>
              <w:rPr>
                <w:spacing w:val="-2"/>
                <w:sz w:val="24"/>
              </w:rPr>
              <w:t xml:space="preserve"> </w:t>
            </w:r>
            <w:r>
              <w:rPr>
                <w:sz w:val="24"/>
              </w:rPr>
              <w:t xml:space="preserve">й проведение </w:t>
            </w:r>
            <w:r>
              <w:rPr>
                <w:spacing w:val="-2"/>
                <w:sz w:val="24"/>
              </w:rPr>
              <w:t>операции</w:t>
            </w:r>
          </w:p>
        </w:tc>
        <w:tc>
          <w:tcPr>
            <w:tcW w:w="2120" w:type="dxa"/>
            <w:gridSpan w:val="2"/>
          </w:tcPr>
          <w:p w14:paraId="1CE0F231" w14:textId="77777777" w:rsidR="00192D51" w:rsidRDefault="00460E6F">
            <w:pPr>
              <w:pStyle w:val="TableParagraph"/>
              <w:spacing w:before="93"/>
              <w:ind w:left="424" w:right="414" w:hanging="1"/>
              <w:jc w:val="center"/>
              <w:rPr>
                <w:sz w:val="24"/>
              </w:rPr>
            </w:pPr>
            <w:r>
              <w:rPr>
                <w:spacing w:val="-2"/>
                <w:sz w:val="24"/>
              </w:rPr>
              <w:t>Документ бюджетного учреждения</w:t>
            </w:r>
          </w:p>
          <w:p w14:paraId="7CB81651" w14:textId="77777777" w:rsidR="00192D51" w:rsidRDefault="00460E6F">
            <w:pPr>
              <w:pStyle w:val="TableParagraph"/>
              <w:ind w:left="13"/>
              <w:jc w:val="center"/>
              <w:rPr>
                <w:sz w:val="24"/>
              </w:rPr>
            </w:pPr>
            <w:r>
              <w:rPr>
                <w:spacing w:val="-2"/>
                <w:sz w:val="24"/>
              </w:rPr>
              <w:t>(автономного учреждения)</w:t>
            </w:r>
          </w:p>
        </w:tc>
        <w:tc>
          <w:tcPr>
            <w:tcW w:w="1135" w:type="dxa"/>
            <w:vMerge w:val="restart"/>
          </w:tcPr>
          <w:p w14:paraId="3D3D1D6F" w14:textId="77777777" w:rsidR="00192D51" w:rsidRDefault="00460E6F">
            <w:pPr>
              <w:pStyle w:val="TableParagraph"/>
              <w:spacing w:before="93"/>
              <w:ind w:left="177" w:right="162" w:firstLine="187"/>
              <w:rPr>
                <w:sz w:val="24"/>
              </w:rPr>
            </w:pPr>
            <w:r>
              <w:rPr>
                <w:spacing w:val="-4"/>
                <w:sz w:val="24"/>
              </w:rPr>
              <w:t xml:space="preserve">Тип </w:t>
            </w:r>
            <w:r>
              <w:rPr>
                <w:spacing w:val="-2"/>
                <w:sz w:val="24"/>
              </w:rPr>
              <w:t>средств</w:t>
            </w:r>
          </w:p>
        </w:tc>
        <w:tc>
          <w:tcPr>
            <w:tcW w:w="1814" w:type="dxa"/>
            <w:vMerge w:val="restart"/>
          </w:tcPr>
          <w:p w14:paraId="6C9EF67A" w14:textId="77777777" w:rsidR="00192D51" w:rsidRDefault="00460E6F">
            <w:pPr>
              <w:pStyle w:val="TableParagraph"/>
              <w:spacing w:before="93"/>
              <w:ind w:left="8"/>
              <w:jc w:val="center"/>
              <w:rPr>
                <w:sz w:val="24"/>
              </w:rPr>
            </w:pPr>
            <w:r>
              <w:rPr>
                <w:sz w:val="24"/>
              </w:rPr>
              <w:t xml:space="preserve">Код по БК и </w:t>
            </w:r>
            <w:r>
              <w:rPr>
                <w:spacing w:val="-2"/>
                <w:sz w:val="24"/>
              </w:rPr>
              <w:t>дополнительной классификации</w:t>
            </w:r>
          </w:p>
        </w:tc>
        <w:tc>
          <w:tcPr>
            <w:tcW w:w="2663" w:type="dxa"/>
            <w:gridSpan w:val="2"/>
          </w:tcPr>
          <w:p w14:paraId="29628747" w14:textId="77777777" w:rsidR="00192D51" w:rsidRDefault="00460E6F">
            <w:pPr>
              <w:pStyle w:val="TableParagraph"/>
              <w:spacing w:before="93"/>
              <w:ind w:left="619"/>
              <w:rPr>
                <w:sz w:val="24"/>
              </w:rPr>
            </w:pPr>
            <w:r>
              <w:rPr>
                <w:spacing w:val="-2"/>
                <w:sz w:val="24"/>
              </w:rPr>
              <w:t>Планируемые</w:t>
            </w:r>
          </w:p>
        </w:tc>
        <w:tc>
          <w:tcPr>
            <w:tcW w:w="1122" w:type="dxa"/>
            <w:vMerge w:val="restart"/>
          </w:tcPr>
          <w:p w14:paraId="43EC8A6E" w14:textId="77777777" w:rsidR="00192D51" w:rsidRDefault="00460E6F">
            <w:pPr>
              <w:pStyle w:val="TableParagraph"/>
              <w:spacing w:before="93"/>
              <w:ind w:left="378" w:right="55" w:hanging="305"/>
              <w:rPr>
                <w:sz w:val="24"/>
              </w:rPr>
            </w:pPr>
            <w:proofErr w:type="spellStart"/>
            <w:r>
              <w:rPr>
                <w:spacing w:val="-2"/>
                <w:sz w:val="24"/>
              </w:rPr>
              <w:t>Поступле</w:t>
            </w:r>
            <w:proofErr w:type="spellEnd"/>
            <w:r>
              <w:rPr>
                <w:spacing w:val="-2"/>
                <w:sz w:val="24"/>
              </w:rPr>
              <w:t xml:space="preserve"> </w:t>
            </w:r>
            <w:proofErr w:type="spellStart"/>
            <w:r>
              <w:rPr>
                <w:spacing w:val="-4"/>
                <w:sz w:val="24"/>
              </w:rPr>
              <w:t>ния</w:t>
            </w:r>
            <w:proofErr w:type="spellEnd"/>
          </w:p>
        </w:tc>
        <w:tc>
          <w:tcPr>
            <w:tcW w:w="1286" w:type="dxa"/>
            <w:vMerge w:val="restart"/>
          </w:tcPr>
          <w:p w14:paraId="64877D6B" w14:textId="77777777" w:rsidR="00192D51" w:rsidRDefault="00460E6F">
            <w:pPr>
              <w:pStyle w:val="TableParagraph"/>
              <w:spacing w:before="93"/>
              <w:ind w:left="173"/>
              <w:rPr>
                <w:sz w:val="24"/>
              </w:rPr>
            </w:pPr>
            <w:r>
              <w:rPr>
                <w:spacing w:val="-2"/>
                <w:sz w:val="24"/>
              </w:rPr>
              <w:t>Выплаты</w:t>
            </w:r>
          </w:p>
        </w:tc>
        <w:tc>
          <w:tcPr>
            <w:tcW w:w="1585" w:type="dxa"/>
            <w:vMerge w:val="restart"/>
          </w:tcPr>
          <w:p w14:paraId="3CE35B72" w14:textId="77777777" w:rsidR="00192D51" w:rsidRDefault="00460E6F">
            <w:pPr>
              <w:pStyle w:val="TableParagraph"/>
              <w:spacing w:before="93"/>
              <w:ind w:left="162"/>
              <w:rPr>
                <w:sz w:val="24"/>
              </w:rPr>
            </w:pPr>
            <w:r>
              <w:rPr>
                <w:spacing w:val="-2"/>
                <w:sz w:val="24"/>
              </w:rPr>
              <w:t>Примечание</w:t>
            </w:r>
          </w:p>
        </w:tc>
      </w:tr>
      <w:tr w:rsidR="00192D51" w14:paraId="3F2DCFC6" w14:textId="77777777">
        <w:trPr>
          <w:trHeight w:val="756"/>
        </w:trPr>
        <w:tc>
          <w:tcPr>
            <w:tcW w:w="934" w:type="dxa"/>
          </w:tcPr>
          <w:p w14:paraId="73BD39CF" w14:textId="77777777" w:rsidR="00192D51" w:rsidRDefault="00460E6F">
            <w:pPr>
              <w:pStyle w:val="TableParagraph"/>
              <w:spacing w:before="92"/>
              <w:ind w:left="14" w:right="5"/>
              <w:jc w:val="center"/>
              <w:rPr>
                <w:sz w:val="24"/>
              </w:rPr>
            </w:pPr>
            <w:r>
              <w:rPr>
                <w:spacing w:val="-2"/>
                <w:sz w:val="24"/>
              </w:rPr>
              <w:t>номер</w:t>
            </w:r>
          </w:p>
        </w:tc>
        <w:tc>
          <w:tcPr>
            <w:tcW w:w="936" w:type="dxa"/>
          </w:tcPr>
          <w:p w14:paraId="3D5FB0D0" w14:textId="77777777" w:rsidR="00192D51" w:rsidRDefault="00460E6F">
            <w:pPr>
              <w:pStyle w:val="TableParagraph"/>
              <w:spacing w:before="92"/>
              <w:ind w:left="11" w:right="4"/>
              <w:jc w:val="center"/>
              <w:rPr>
                <w:sz w:val="24"/>
              </w:rPr>
            </w:pPr>
            <w:r>
              <w:rPr>
                <w:spacing w:val="-4"/>
                <w:sz w:val="24"/>
              </w:rPr>
              <w:t>дата</w:t>
            </w:r>
          </w:p>
        </w:tc>
        <w:tc>
          <w:tcPr>
            <w:tcW w:w="1061" w:type="dxa"/>
          </w:tcPr>
          <w:p w14:paraId="1B0EE3B9" w14:textId="77777777" w:rsidR="00192D51" w:rsidRDefault="00460E6F">
            <w:pPr>
              <w:pStyle w:val="TableParagraph"/>
              <w:spacing w:before="92"/>
              <w:ind w:left="9" w:right="3"/>
              <w:jc w:val="center"/>
              <w:rPr>
                <w:sz w:val="24"/>
              </w:rPr>
            </w:pPr>
            <w:r>
              <w:rPr>
                <w:spacing w:val="-2"/>
                <w:sz w:val="24"/>
              </w:rPr>
              <w:t>номер</w:t>
            </w:r>
          </w:p>
        </w:tc>
        <w:tc>
          <w:tcPr>
            <w:tcW w:w="1059" w:type="dxa"/>
          </w:tcPr>
          <w:p w14:paraId="2542E09D" w14:textId="77777777" w:rsidR="00192D51" w:rsidRDefault="00460E6F">
            <w:pPr>
              <w:pStyle w:val="TableParagraph"/>
              <w:spacing w:before="92"/>
              <w:ind w:left="6" w:right="2"/>
              <w:jc w:val="center"/>
              <w:rPr>
                <w:sz w:val="24"/>
              </w:rPr>
            </w:pPr>
            <w:r>
              <w:rPr>
                <w:spacing w:val="-4"/>
                <w:sz w:val="24"/>
              </w:rPr>
              <w:t>дата</w:t>
            </w:r>
          </w:p>
        </w:tc>
        <w:tc>
          <w:tcPr>
            <w:tcW w:w="1135" w:type="dxa"/>
            <w:vMerge/>
            <w:tcBorders>
              <w:top w:val="nil"/>
            </w:tcBorders>
          </w:tcPr>
          <w:p w14:paraId="11AFA78D" w14:textId="77777777" w:rsidR="00192D51" w:rsidRDefault="00192D51">
            <w:pPr>
              <w:rPr>
                <w:sz w:val="2"/>
                <w:szCs w:val="2"/>
              </w:rPr>
            </w:pPr>
          </w:p>
        </w:tc>
        <w:tc>
          <w:tcPr>
            <w:tcW w:w="1814" w:type="dxa"/>
            <w:vMerge/>
            <w:tcBorders>
              <w:top w:val="nil"/>
            </w:tcBorders>
          </w:tcPr>
          <w:p w14:paraId="1ABB8EC3" w14:textId="77777777" w:rsidR="00192D51" w:rsidRDefault="00192D51">
            <w:pPr>
              <w:rPr>
                <w:sz w:val="2"/>
                <w:szCs w:val="2"/>
              </w:rPr>
            </w:pPr>
          </w:p>
        </w:tc>
        <w:tc>
          <w:tcPr>
            <w:tcW w:w="1303" w:type="dxa"/>
          </w:tcPr>
          <w:p w14:paraId="28608DB5" w14:textId="77777777" w:rsidR="00192D51" w:rsidRDefault="00460E6F">
            <w:pPr>
              <w:pStyle w:val="TableParagraph"/>
              <w:spacing w:before="92"/>
              <w:ind w:left="531" w:right="111" w:hanging="414"/>
              <w:rPr>
                <w:sz w:val="24"/>
              </w:rPr>
            </w:pPr>
            <w:proofErr w:type="spellStart"/>
            <w:r>
              <w:rPr>
                <w:spacing w:val="-2"/>
                <w:sz w:val="24"/>
              </w:rPr>
              <w:t>поступлен</w:t>
            </w:r>
            <w:proofErr w:type="spellEnd"/>
            <w:r>
              <w:rPr>
                <w:spacing w:val="-2"/>
                <w:sz w:val="24"/>
              </w:rPr>
              <w:t xml:space="preserve"> </w:t>
            </w:r>
            <w:proofErr w:type="spellStart"/>
            <w:r>
              <w:rPr>
                <w:spacing w:val="-6"/>
                <w:sz w:val="24"/>
              </w:rPr>
              <w:t>ия</w:t>
            </w:r>
            <w:proofErr w:type="spellEnd"/>
          </w:p>
        </w:tc>
        <w:tc>
          <w:tcPr>
            <w:tcW w:w="1360" w:type="dxa"/>
          </w:tcPr>
          <w:p w14:paraId="1B291B71" w14:textId="77777777" w:rsidR="00192D51" w:rsidRDefault="00460E6F">
            <w:pPr>
              <w:pStyle w:val="TableParagraph"/>
              <w:spacing w:before="92"/>
              <w:ind w:left="12"/>
              <w:jc w:val="center"/>
              <w:rPr>
                <w:sz w:val="24"/>
              </w:rPr>
            </w:pPr>
            <w:r>
              <w:rPr>
                <w:spacing w:val="-2"/>
                <w:sz w:val="24"/>
              </w:rPr>
              <w:t>выплаты</w:t>
            </w:r>
          </w:p>
        </w:tc>
        <w:tc>
          <w:tcPr>
            <w:tcW w:w="1122" w:type="dxa"/>
            <w:vMerge/>
            <w:tcBorders>
              <w:top w:val="nil"/>
            </w:tcBorders>
          </w:tcPr>
          <w:p w14:paraId="130E8ADB" w14:textId="77777777" w:rsidR="00192D51" w:rsidRDefault="00192D51">
            <w:pPr>
              <w:rPr>
                <w:sz w:val="2"/>
                <w:szCs w:val="2"/>
              </w:rPr>
            </w:pPr>
          </w:p>
        </w:tc>
        <w:tc>
          <w:tcPr>
            <w:tcW w:w="1286" w:type="dxa"/>
            <w:vMerge/>
            <w:tcBorders>
              <w:top w:val="nil"/>
            </w:tcBorders>
          </w:tcPr>
          <w:p w14:paraId="2FF1AE01" w14:textId="77777777" w:rsidR="00192D51" w:rsidRDefault="00192D51">
            <w:pPr>
              <w:rPr>
                <w:sz w:val="2"/>
                <w:szCs w:val="2"/>
              </w:rPr>
            </w:pPr>
          </w:p>
        </w:tc>
        <w:tc>
          <w:tcPr>
            <w:tcW w:w="1585" w:type="dxa"/>
            <w:vMerge/>
            <w:tcBorders>
              <w:top w:val="nil"/>
            </w:tcBorders>
          </w:tcPr>
          <w:p w14:paraId="65AD29E9" w14:textId="77777777" w:rsidR="00192D51" w:rsidRDefault="00192D51">
            <w:pPr>
              <w:rPr>
                <w:sz w:val="2"/>
                <w:szCs w:val="2"/>
              </w:rPr>
            </w:pPr>
          </w:p>
        </w:tc>
      </w:tr>
      <w:tr w:rsidR="00192D51" w14:paraId="0B2E041C" w14:textId="77777777">
        <w:trPr>
          <w:trHeight w:val="479"/>
        </w:trPr>
        <w:tc>
          <w:tcPr>
            <w:tcW w:w="934" w:type="dxa"/>
          </w:tcPr>
          <w:p w14:paraId="5B88A9A2" w14:textId="77777777" w:rsidR="00192D51" w:rsidRDefault="00460E6F">
            <w:pPr>
              <w:pStyle w:val="TableParagraph"/>
              <w:spacing w:before="92"/>
              <w:ind w:left="14" w:right="2"/>
              <w:jc w:val="center"/>
              <w:rPr>
                <w:sz w:val="24"/>
              </w:rPr>
            </w:pPr>
            <w:r>
              <w:rPr>
                <w:spacing w:val="-10"/>
                <w:sz w:val="24"/>
              </w:rPr>
              <w:t>1</w:t>
            </w:r>
          </w:p>
        </w:tc>
        <w:tc>
          <w:tcPr>
            <w:tcW w:w="936" w:type="dxa"/>
          </w:tcPr>
          <w:p w14:paraId="24E0895D" w14:textId="77777777" w:rsidR="00192D51" w:rsidRDefault="00460E6F">
            <w:pPr>
              <w:pStyle w:val="TableParagraph"/>
              <w:spacing w:before="92"/>
              <w:ind w:left="11" w:right="2"/>
              <w:jc w:val="center"/>
              <w:rPr>
                <w:sz w:val="24"/>
              </w:rPr>
            </w:pPr>
            <w:r>
              <w:rPr>
                <w:spacing w:val="-10"/>
                <w:sz w:val="24"/>
              </w:rPr>
              <w:t>2</w:t>
            </w:r>
          </w:p>
        </w:tc>
        <w:tc>
          <w:tcPr>
            <w:tcW w:w="1061" w:type="dxa"/>
          </w:tcPr>
          <w:p w14:paraId="550282A2" w14:textId="77777777" w:rsidR="00192D51" w:rsidRDefault="00460E6F">
            <w:pPr>
              <w:pStyle w:val="TableParagraph"/>
              <w:spacing w:before="92"/>
              <w:ind w:left="9"/>
              <w:jc w:val="center"/>
              <w:rPr>
                <w:sz w:val="24"/>
              </w:rPr>
            </w:pPr>
            <w:r>
              <w:rPr>
                <w:spacing w:val="-10"/>
                <w:sz w:val="24"/>
              </w:rPr>
              <w:t>3</w:t>
            </w:r>
          </w:p>
        </w:tc>
        <w:tc>
          <w:tcPr>
            <w:tcW w:w="1059" w:type="dxa"/>
          </w:tcPr>
          <w:p w14:paraId="5C5A767D" w14:textId="77777777" w:rsidR="00192D51" w:rsidRDefault="00460E6F">
            <w:pPr>
              <w:pStyle w:val="TableParagraph"/>
              <w:spacing w:before="92"/>
              <w:ind w:left="6"/>
              <w:jc w:val="center"/>
              <w:rPr>
                <w:sz w:val="24"/>
              </w:rPr>
            </w:pPr>
            <w:r>
              <w:rPr>
                <w:spacing w:val="-10"/>
                <w:sz w:val="24"/>
              </w:rPr>
              <w:t>4</w:t>
            </w:r>
          </w:p>
        </w:tc>
        <w:tc>
          <w:tcPr>
            <w:tcW w:w="1135" w:type="dxa"/>
          </w:tcPr>
          <w:p w14:paraId="158079FF" w14:textId="77777777" w:rsidR="00192D51" w:rsidRDefault="00460E6F">
            <w:pPr>
              <w:pStyle w:val="TableParagraph"/>
              <w:spacing w:before="92"/>
              <w:ind w:left="19" w:right="12"/>
              <w:jc w:val="center"/>
              <w:rPr>
                <w:sz w:val="24"/>
              </w:rPr>
            </w:pPr>
            <w:r>
              <w:rPr>
                <w:spacing w:val="-10"/>
                <w:sz w:val="24"/>
              </w:rPr>
              <w:t>5</w:t>
            </w:r>
          </w:p>
        </w:tc>
        <w:tc>
          <w:tcPr>
            <w:tcW w:w="1814" w:type="dxa"/>
          </w:tcPr>
          <w:p w14:paraId="7CD4E447" w14:textId="77777777" w:rsidR="00192D51" w:rsidRDefault="00460E6F">
            <w:pPr>
              <w:pStyle w:val="TableParagraph"/>
              <w:spacing w:before="92"/>
              <w:ind w:left="33" w:right="23"/>
              <w:jc w:val="center"/>
              <w:rPr>
                <w:sz w:val="24"/>
              </w:rPr>
            </w:pPr>
            <w:r>
              <w:rPr>
                <w:spacing w:val="-10"/>
                <w:sz w:val="24"/>
              </w:rPr>
              <w:t>6</w:t>
            </w:r>
          </w:p>
        </w:tc>
        <w:tc>
          <w:tcPr>
            <w:tcW w:w="1303" w:type="dxa"/>
          </w:tcPr>
          <w:p w14:paraId="0E468449" w14:textId="77777777" w:rsidR="00192D51" w:rsidRDefault="00460E6F">
            <w:pPr>
              <w:pStyle w:val="TableParagraph"/>
              <w:spacing w:before="92"/>
              <w:ind w:left="22" w:right="13"/>
              <w:jc w:val="center"/>
              <w:rPr>
                <w:sz w:val="24"/>
              </w:rPr>
            </w:pPr>
            <w:r>
              <w:rPr>
                <w:spacing w:val="-10"/>
                <w:sz w:val="24"/>
              </w:rPr>
              <w:t>7</w:t>
            </w:r>
          </w:p>
        </w:tc>
        <w:tc>
          <w:tcPr>
            <w:tcW w:w="1360" w:type="dxa"/>
          </w:tcPr>
          <w:p w14:paraId="424DAE2D" w14:textId="77777777" w:rsidR="00192D51" w:rsidRDefault="00460E6F">
            <w:pPr>
              <w:pStyle w:val="TableParagraph"/>
              <w:spacing w:before="92"/>
              <w:ind w:left="12" w:right="2"/>
              <w:jc w:val="center"/>
              <w:rPr>
                <w:sz w:val="24"/>
              </w:rPr>
            </w:pPr>
            <w:r>
              <w:rPr>
                <w:spacing w:val="-10"/>
                <w:sz w:val="24"/>
              </w:rPr>
              <w:t>8</w:t>
            </w:r>
          </w:p>
        </w:tc>
        <w:tc>
          <w:tcPr>
            <w:tcW w:w="1122" w:type="dxa"/>
          </w:tcPr>
          <w:p w14:paraId="391FBD07" w14:textId="77777777" w:rsidR="00192D51" w:rsidRDefault="00460E6F">
            <w:pPr>
              <w:pStyle w:val="TableParagraph"/>
              <w:spacing w:before="92"/>
              <w:ind w:left="14"/>
              <w:jc w:val="center"/>
              <w:rPr>
                <w:sz w:val="24"/>
              </w:rPr>
            </w:pPr>
            <w:r>
              <w:rPr>
                <w:spacing w:val="-10"/>
                <w:sz w:val="24"/>
              </w:rPr>
              <w:t>9</w:t>
            </w:r>
          </w:p>
        </w:tc>
        <w:tc>
          <w:tcPr>
            <w:tcW w:w="1286" w:type="dxa"/>
          </w:tcPr>
          <w:p w14:paraId="11A396BA" w14:textId="77777777" w:rsidR="00192D51" w:rsidRDefault="00460E6F">
            <w:pPr>
              <w:pStyle w:val="TableParagraph"/>
              <w:spacing w:before="92"/>
              <w:ind w:left="17"/>
              <w:jc w:val="center"/>
              <w:rPr>
                <w:sz w:val="24"/>
              </w:rPr>
            </w:pPr>
            <w:r>
              <w:rPr>
                <w:spacing w:val="-5"/>
                <w:sz w:val="24"/>
              </w:rPr>
              <w:t>10</w:t>
            </w:r>
          </w:p>
        </w:tc>
        <w:tc>
          <w:tcPr>
            <w:tcW w:w="1585" w:type="dxa"/>
          </w:tcPr>
          <w:p w14:paraId="4BDA2799" w14:textId="77777777" w:rsidR="00192D51" w:rsidRDefault="00460E6F">
            <w:pPr>
              <w:pStyle w:val="TableParagraph"/>
              <w:spacing w:before="92"/>
              <w:ind w:left="21"/>
              <w:jc w:val="center"/>
              <w:rPr>
                <w:sz w:val="24"/>
              </w:rPr>
            </w:pPr>
            <w:r>
              <w:rPr>
                <w:spacing w:val="-5"/>
                <w:sz w:val="24"/>
              </w:rPr>
              <w:t>11</w:t>
            </w:r>
          </w:p>
        </w:tc>
      </w:tr>
      <w:tr w:rsidR="00192D51" w14:paraId="6C9FCDD0" w14:textId="77777777">
        <w:trPr>
          <w:trHeight w:val="479"/>
        </w:trPr>
        <w:tc>
          <w:tcPr>
            <w:tcW w:w="934" w:type="dxa"/>
          </w:tcPr>
          <w:p w14:paraId="7F604C62" w14:textId="77777777" w:rsidR="00192D51" w:rsidRDefault="00192D51">
            <w:pPr>
              <w:pStyle w:val="TableParagraph"/>
            </w:pPr>
          </w:p>
        </w:tc>
        <w:tc>
          <w:tcPr>
            <w:tcW w:w="936" w:type="dxa"/>
          </w:tcPr>
          <w:p w14:paraId="2C5F3DDE" w14:textId="77777777" w:rsidR="00192D51" w:rsidRDefault="00192D51">
            <w:pPr>
              <w:pStyle w:val="TableParagraph"/>
            </w:pPr>
          </w:p>
        </w:tc>
        <w:tc>
          <w:tcPr>
            <w:tcW w:w="1061" w:type="dxa"/>
          </w:tcPr>
          <w:p w14:paraId="5CD547A3" w14:textId="77777777" w:rsidR="00192D51" w:rsidRDefault="00192D51">
            <w:pPr>
              <w:pStyle w:val="TableParagraph"/>
            </w:pPr>
          </w:p>
        </w:tc>
        <w:tc>
          <w:tcPr>
            <w:tcW w:w="1059" w:type="dxa"/>
          </w:tcPr>
          <w:p w14:paraId="7D2A17D2" w14:textId="77777777" w:rsidR="00192D51" w:rsidRDefault="00192D51">
            <w:pPr>
              <w:pStyle w:val="TableParagraph"/>
            </w:pPr>
          </w:p>
        </w:tc>
        <w:tc>
          <w:tcPr>
            <w:tcW w:w="1135" w:type="dxa"/>
          </w:tcPr>
          <w:p w14:paraId="52E0CACD" w14:textId="77777777" w:rsidR="00192D51" w:rsidRDefault="00192D51">
            <w:pPr>
              <w:pStyle w:val="TableParagraph"/>
            </w:pPr>
          </w:p>
        </w:tc>
        <w:tc>
          <w:tcPr>
            <w:tcW w:w="1814" w:type="dxa"/>
          </w:tcPr>
          <w:p w14:paraId="14D0E986" w14:textId="77777777" w:rsidR="00192D51" w:rsidRDefault="00192D51">
            <w:pPr>
              <w:pStyle w:val="TableParagraph"/>
            </w:pPr>
          </w:p>
        </w:tc>
        <w:tc>
          <w:tcPr>
            <w:tcW w:w="1303" w:type="dxa"/>
          </w:tcPr>
          <w:p w14:paraId="2D9B855C" w14:textId="77777777" w:rsidR="00192D51" w:rsidRDefault="00192D51">
            <w:pPr>
              <w:pStyle w:val="TableParagraph"/>
            </w:pPr>
          </w:p>
        </w:tc>
        <w:tc>
          <w:tcPr>
            <w:tcW w:w="1360" w:type="dxa"/>
          </w:tcPr>
          <w:p w14:paraId="4257DF6E" w14:textId="77777777" w:rsidR="00192D51" w:rsidRDefault="00192D51">
            <w:pPr>
              <w:pStyle w:val="TableParagraph"/>
            </w:pPr>
          </w:p>
        </w:tc>
        <w:tc>
          <w:tcPr>
            <w:tcW w:w="1122" w:type="dxa"/>
          </w:tcPr>
          <w:p w14:paraId="402363F7" w14:textId="77777777" w:rsidR="00192D51" w:rsidRDefault="00192D51">
            <w:pPr>
              <w:pStyle w:val="TableParagraph"/>
            </w:pPr>
          </w:p>
        </w:tc>
        <w:tc>
          <w:tcPr>
            <w:tcW w:w="1286" w:type="dxa"/>
          </w:tcPr>
          <w:p w14:paraId="28BECEE0" w14:textId="77777777" w:rsidR="00192D51" w:rsidRDefault="00192D51">
            <w:pPr>
              <w:pStyle w:val="TableParagraph"/>
            </w:pPr>
          </w:p>
        </w:tc>
        <w:tc>
          <w:tcPr>
            <w:tcW w:w="1585" w:type="dxa"/>
          </w:tcPr>
          <w:p w14:paraId="3B13408A" w14:textId="77777777" w:rsidR="00192D51" w:rsidRDefault="00192D51">
            <w:pPr>
              <w:pStyle w:val="TableParagraph"/>
            </w:pPr>
          </w:p>
        </w:tc>
      </w:tr>
      <w:tr w:rsidR="00192D51" w14:paraId="28238420" w14:textId="77777777">
        <w:trPr>
          <w:trHeight w:val="755"/>
        </w:trPr>
        <w:tc>
          <w:tcPr>
            <w:tcW w:w="5125" w:type="dxa"/>
            <w:gridSpan w:val="5"/>
            <w:vMerge w:val="restart"/>
            <w:tcBorders>
              <w:left w:val="nil"/>
              <w:bottom w:val="nil"/>
            </w:tcBorders>
          </w:tcPr>
          <w:p w14:paraId="49A7A30B" w14:textId="77777777" w:rsidR="00192D51" w:rsidRDefault="00192D51">
            <w:pPr>
              <w:pStyle w:val="TableParagraph"/>
            </w:pPr>
          </w:p>
        </w:tc>
        <w:tc>
          <w:tcPr>
            <w:tcW w:w="1814" w:type="dxa"/>
          </w:tcPr>
          <w:p w14:paraId="3F26A7DA"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303" w:type="dxa"/>
          </w:tcPr>
          <w:p w14:paraId="49021B47" w14:textId="77777777" w:rsidR="00192D51" w:rsidRDefault="00192D51">
            <w:pPr>
              <w:pStyle w:val="TableParagraph"/>
            </w:pPr>
          </w:p>
        </w:tc>
        <w:tc>
          <w:tcPr>
            <w:tcW w:w="1360" w:type="dxa"/>
          </w:tcPr>
          <w:p w14:paraId="70DD5EC3" w14:textId="77777777" w:rsidR="00192D51" w:rsidRDefault="00192D51">
            <w:pPr>
              <w:pStyle w:val="TableParagraph"/>
            </w:pPr>
          </w:p>
        </w:tc>
        <w:tc>
          <w:tcPr>
            <w:tcW w:w="1122" w:type="dxa"/>
          </w:tcPr>
          <w:p w14:paraId="77895539" w14:textId="77777777" w:rsidR="00192D51" w:rsidRDefault="00192D51">
            <w:pPr>
              <w:pStyle w:val="TableParagraph"/>
            </w:pPr>
          </w:p>
        </w:tc>
        <w:tc>
          <w:tcPr>
            <w:tcW w:w="1286" w:type="dxa"/>
          </w:tcPr>
          <w:p w14:paraId="6A976B9B" w14:textId="77777777" w:rsidR="00192D51" w:rsidRDefault="00192D51">
            <w:pPr>
              <w:pStyle w:val="TableParagraph"/>
            </w:pPr>
          </w:p>
        </w:tc>
        <w:tc>
          <w:tcPr>
            <w:tcW w:w="1585" w:type="dxa"/>
          </w:tcPr>
          <w:p w14:paraId="4E081BE8" w14:textId="77777777" w:rsidR="00192D51" w:rsidRDefault="00192D51">
            <w:pPr>
              <w:pStyle w:val="TableParagraph"/>
            </w:pPr>
          </w:p>
        </w:tc>
      </w:tr>
      <w:tr w:rsidR="00192D51" w14:paraId="1DD11158" w14:textId="77777777">
        <w:trPr>
          <w:trHeight w:val="482"/>
        </w:trPr>
        <w:tc>
          <w:tcPr>
            <w:tcW w:w="5125" w:type="dxa"/>
            <w:gridSpan w:val="5"/>
            <w:vMerge/>
            <w:tcBorders>
              <w:top w:val="nil"/>
              <w:left w:val="nil"/>
              <w:bottom w:val="nil"/>
            </w:tcBorders>
          </w:tcPr>
          <w:p w14:paraId="7590883A" w14:textId="77777777" w:rsidR="00192D51" w:rsidRDefault="00192D51">
            <w:pPr>
              <w:rPr>
                <w:sz w:val="2"/>
                <w:szCs w:val="2"/>
              </w:rPr>
            </w:pPr>
          </w:p>
        </w:tc>
        <w:tc>
          <w:tcPr>
            <w:tcW w:w="3117" w:type="dxa"/>
            <w:gridSpan w:val="2"/>
          </w:tcPr>
          <w:p w14:paraId="44C719A6" w14:textId="77777777" w:rsidR="00192D51" w:rsidRDefault="00460E6F">
            <w:pPr>
              <w:pStyle w:val="TableParagraph"/>
              <w:spacing w:before="95"/>
              <w:ind w:left="62"/>
              <w:rPr>
                <w:sz w:val="24"/>
              </w:rPr>
            </w:pPr>
            <w:r>
              <w:rPr>
                <w:spacing w:val="-2"/>
                <w:sz w:val="24"/>
              </w:rPr>
              <w:t>Всего</w:t>
            </w:r>
          </w:p>
        </w:tc>
        <w:tc>
          <w:tcPr>
            <w:tcW w:w="1360" w:type="dxa"/>
          </w:tcPr>
          <w:p w14:paraId="252FC375" w14:textId="77777777" w:rsidR="00192D51" w:rsidRDefault="00192D51">
            <w:pPr>
              <w:pStyle w:val="TableParagraph"/>
            </w:pPr>
          </w:p>
        </w:tc>
        <w:tc>
          <w:tcPr>
            <w:tcW w:w="1122" w:type="dxa"/>
          </w:tcPr>
          <w:p w14:paraId="346A244A" w14:textId="77777777" w:rsidR="00192D51" w:rsidRDefault="00192D51">
            <w:pPr>
              <w:pStyle w:val="TableParagraph"/>
            </w:pPr>
          </w:p>
        </w:tc>
        <w:tc>
          <w:tcPr>
            <w:tcW w:w="1286" w:type="dxa"/>
          </w:tcPr>
          <w:p w14:paraId="66FEFAFB" w14:textId="77777777" w:rsidR="00192D51" w:rsidRDefault="00192D51">
            <w:pPr>
              <w:pStyle w:val="TableParagraph"/>
            </w:pPr>
          </w:p>
        </w:tc>
        <w:tc>
          <w:tcPr>
            <w:tcW w:w="1585" w:type="dxa"/>
          </w:tcPr>
          <w:p w14:paraId="5EEF4FB1" w14:textId="77777777" w:rsidR="00192D51" w:rsidRDefault="00460E6F">
            <w:pPr>
              <w:pStyle w:val="TableParagraph"/>
              <w:spacing w:before="95"/>
              <w:ind w:left="21"/>
              <w:jc w:val="center"/>
              <w:rPr>
                <w:sz w:val="24"/>
              </w:rPr>
            </w:pPr>
            <w:r>
              <w:rPr>
                <w:spacing w:val="-10"/>
                <w:sz w:val="24"/>
              </w:rPr>
              <w:t>x</w:t>
            </w:r>
          </w:p>
        </w:tc>
      </w:tr>
    </w:tbl>
    <w:p w14:paraId="789320DA" w14:textId="77777777" w:rsidR="00192D51" w:rsidRDefault="00192D51">
      <w:pPr>
        <w:pStyle w:val="a3"/>
        <w:spacing w:before="55"/>
        <w:ind w:left="0"/>
        <w:jc w:val="left"/>
        <w:rPr>
          <w:rFonts w:ascii="Courier New"/>
          <w:sz w:val="20"/>
        </w:rPr>
      </w:pPr>
    </w:p>
    <w:p w14:paraId="3F603AC4" w14:textId="77777777" w:rsidR="00192D51" w:rsidRDefault="00460E6F">
      <w:pPr>
        <w:tabs>
          <w:tab w:val="left" w:pos="8370"/>
        </w:tabs>
        <w:spacing w:line="226" w:lineRule="exact"/>
        <w:ind w:left="4966"/>
        <w:rPr>
          <w:sz w:val="20"/>
        </w:rPr>
      </w:pPr>
      <w:r>
        <w:rPr>
          <w:rFonts w:ascii="Courier New" w:hAnsi="Courier New"/>
          <w:sz w:val="20"/>
        </w:rPr>
        <w:t xml:space="preserve">Номер лицевого счета </w:t>
      </w:r>
      <w:r>
        <w:rPr>
          <w:sz w:val="20"/>
          <w:u w:val="single"/>
        </w:rPr>
        <w:tab/>
      </w:r>
    </w:p>
    <w:p w14:paraId="69BB3682" w14:textId="77777777" w:rsidR="00192D51" w:rsidRDefault="00460E6F">
      <w:pPr>
        <w:tabs>
          <w:tab w:val="left" w:pos="5805"/>
          <w:tab w:val="left" w:pos="7050"/>
          <w:tab w:val="left" w:pos="7650"/>
        </w:tabs>
        <w:spacing w:line="226" w:lineRule="exact"/>
        <w:ind w:left="49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E271A1A" w14:textId="77777777" w:rsidR="00192D51" w:rsidRDefault="00192D51">
      <w:pPr>
        <w:pStyle w:val="a3"/>
        <w:ind w:left="0"/>
        <w:jc w:val="left"/>
        <w:rPr>
          <w:rFonts w:ascii="Courier New"/>
          <w:sz w:val="20"/>
        </w:rPr>
      </w:pPr>
    </w:p>
    <w:p w14:paraId="4D214178" w14:textId="77777777" w:rsidR="00192D51" w:rsidRDefault="00460E6F">
      <w:pPr>
        <w:pStyle w:val="a4"/>
        <w:numPr>
          <w:ilvl w:val="0"/>
          <w:numId w:val="22"/>
        </w:numPr>
        <w:tabs>
          <w:tab w:val="left" w:pos="3164"/>
        </w:tabs>
        <w:spacing w:before="1"/>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FD97343"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24277C93" w14:textId="77777777" w:rsidR="00192D51" w:rsidRDefault="00192D51">
      <w:pPr>
        <w:pStyle w:val="a3"/>
        <w:spacing w:before="6"/>
        <w:ind w:left="0"/>
        <w:jc w:val="left"/>
        <w:rPr>
          <w:rFonts w:ascii="Courier New"/>
          <w:sz w:val="5"/>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51"/>
        <w:gridCol w:w="1420"/>
        <w:gridCol w:w="1580"/>
        <w:gridCol w:w="1580"/>
        <w:gridCol w:w="1872"/>
        <w:gridCol w:w="1306"/>
        <w:gridCol w:w="1233"/>
        <w:gridCol w:w="1233"/>
      </w:tblGrid>
      <w:tr w:rsidR="00192D51" w14:paraId="06B3E642" w14:textId="77777777">
        <w:trPr>
          <w:trHeight w:val="479"/>
        </w:trPr>
        <w:tc>
          <w:tcPr>
            <w:tcW w:w="1191" w:type="dxa"/>
            <w:vMerge w:val="restart"/>
          </w:tcPr>
          <w:p w14:paraId="19E2E5D3"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51" w:type="dxa"/>
            <w:vMerge w:val="restart"/>
          </w:tcPr>
          <w:p w14:paraId="3097A200"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4580" w:type="dxa"/>
            <w:gridSpan w:val="3"/>
          </w:tcPr>
          <w:p w14:paraId="442EA561" w14:textId="77777777" w:rsidR="00192D51" w:rsidRDefault="00460E6F">
            <w:pPr>
              <w:pStyle w:val="TableParagraph"/>
              <w:spacing w:before="95"/>
              <w:ind w:left="322"/>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72" w:type="dxa"/>
            <w:vMerge w:val="restart"/>
          </w:tcPr>
          <w:p w14:paraId="4C8B49BD" w14:textId="77777777" w:rsidR="00192D51" w:rsidRDefault="00460E6F">
            <w:pPr>
              <w:pStyle w:val="TableParagraph"/>
              <w:spacing w:before="95"/>
              <w:ind w:left="258"/>
              <w:rPr>
                <w:sz w:val="24"/>
              </w:rPr>
            </w:pPr>
            <w:r>
              <w:rPr>
                <w:spacing w:val="-2"/>
                <w:sz w:val="24"/>
              </w:rPr>
              <w:t>Поступления</w:t>
            </w:r>
          </w:p>
        </w:tc>
        <w:tc>
          <w:tcPr>
            <w:tcW w:w="1306" w:type="dxa"/>
            <w:vMerge w:val="restart"/>
          </w:tcPr>
          <w:p w14:paraId="1698A6CA" w14:textId="77777777" w:rsidR="00192D51" w:rsidRDefault="00460E6F">
            <w:pPr>
              <w:pStyle w:val="TableParagraph"/>
              <w:spacing w:before="95"/>
              <w:ind w:left="176"/>
              <w:rPr>
                <w:sz w:val="24"/>
              </w:rPr>
            </w:pPr>
            <w:r>
              <w:rPr>
                <w:spacing w:val="-2"/>
                <w:sz w:val="24"/>
              </w:rPr>
              <w:t>Выплаты</w:t>
            </w:r>
          </w:p>
        </w:tc>
        <w:tc>
          <w:tcPr>
            <w:tcW w:w="1233" w:type="dxa"/>
            <w:vMerge w:val="restart"/>
          </w:tcPr>
          <w:p w14:paraId="79433FAA" w14:textId="77777777" w:rsidR="00192D51" w:rsidRDefault="00460E6F">
            <w:pPr>
              <w:pStyle w:val="TableParagraph"/>
              <w:spacing w:before="95"/>
              <w:ind w:left="157" w:right="144" w:firstLine="40"/>
              <w:rPr>
                <w:sz w:val="24"/>
              </w:rPr>
            </w:pPr>
            <w:r>
              <w:rPr>
                <w:spacing w:val="-2"/>
                <w:sz w:val="24"/>
              </w:rPr>
              <w:t xml:space="preserve">Остаток </w:t>
            </w:r>
            <w:r>
              <w:rPr>
                <w:sz w:val="24"/>
              </w:rPr>
              <w:t xml:space="preserve">по </w:t>
            </w:r>
            <w:r>
              <w:rPr>
                <w:spacing w:val="-2"/>
                <w:sz w:val="24"/>
              </w:rPr>
              <w:t>плану</w:t>
            </w:r>
          </w:p>
        </w:tc>
        <w:tc>
          <w:tcPr>
            <w:tcW w:w="1233" w:type="dxa"/>
            <w:vMerge w:val="restart"/>
          </w:tcPr>
          <w:p w14:paraId="23EE4403" w14:textId="77777777" w:rsidR="00192D51" w:rsidRDefault="00460E6F">
            <w:pPr>
              <w:pStyle w:val="TableParagraph"/>
              <w:spacing w:before="95"/>
              <w:ind w:left="158" w:right="143" w:firstLine="40"/>
              <w:rPr>
                <w:sz w:val="24"/>
              </w:rPr>
            </w:pPr>
            <w:r>
              <w:rPr>
                <w:spacing w:val="-2"/>
                <w:sz w:val="24"/>
              </w:rPr>
              <w:t xml:space="preserve">Остаток </w:t>
            </w:r>
            <w:r>
              <w:rPr>
                <w:sz w:val="24"/>
              </w:rPr>
              <w:t xml:space="preserve">по </w:t>
            </w:r>
            <w:r>
              <w:rPr>
                <w:spacing w:val="-2"/>
                <w:sz w:val="24"/>
              </w:rPr>
              <w:t>факту</w:t>
            </w:r>
          </w:p>
        </w:tc>
      </w:tr>
      <w:tr w:rsidR="00192D51" w14:paraId="38429703" w14:textId="77777777">
        <w:trPr>
          <w:trHeight w:val="479"/>
        </w:trPr>
        <w:tc>
          <w:tcPr>
            <w:tcW w:w="1191" w:type="dxa"/>
            <w:vMerge/>
            <w:tcBorders>
              <w:top w:val="nil"/>
            </w:tcBorders>
          </w:tcPr>
          <w:p w14:paraId="3E952A2C" w14:textId="77777777" w:rsidR="00192D51" w:rsidRDefault="00192D51">
            <w:pPr>
              <w:rPr>
                <w:sz w:val="2"/>
                <w:szCs w:val="2"/>
              </w:rPr>
            </w:pPr>
          </w:p>
        </w:tc>
        <w:tc>
          <w:tcPr>
            <w:tcW w:w="2151" w:type="dxa"/>
            <w:vMerge/>
            <w:tcBorders>
              <w:top w:val="nil"/>
            </w:tcBorders>
          </w:tcPr>
          <w:p w14:paraId="7B7FBCA9" w14:textId="77777777" w:rsidR="00192D51" w:rsidRDefault="00192D51">
            <w:pPr>
              <w:rPr>
                <w:sz w:val="2"/>
                <w:szCs w:val="2"/>
              </w:rPr>
            </w:pPr>
          </w:p>
        </w:tc>
        <w:tc>
          <w:tcPr>
            <w:tcW w:w="1420" w:type="dxa"/>
            <w:vMerge w:val="restart"/>
          </w:tcPr>
          <w:p w14:paraId="6E75A810" w14:textId="77777777" w:rsidR="00192D51" w:rsidRDefault="00460E6F">
            <w:pPr>
              <w:pStyle w:val="TableParagraph"/>
              <w:spacing w:before="95"/>
              <w:ind w:left="68" w:right="6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60" w:type="dxa"/>
            <w:gridSpan w:val="2"/>
          </w:tcPr>
          <w:p w14:paraId="32BD53A4" w14:textId="77777777" w:rsidR="00192D51" w:rsidRDefault="00460E6F">
            <w:pPr>
              <w:pStyle w:val="TableParagraph"/>
              <w:spacing w:before="95"/>
              <w:ind w:left="5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2" w:type="dxa"/>
            <w:vMerge/>
            <w:tcBorders>
              <w:top w:val="nil"/>
            </w:tcBorders>
          </w:tcPr>
          <w:p w14:paraId="243E8EBA" w14:textId="77777777" w:rsidR="00192D51" w:rsidRDefault="00192D51">
            <w:pPr>
              <w:rPr>
                <w:sz w:val="2"/>
                <w:szCs w:val="2"/>
              </w:rPr>
            </w:pPr>
          </w:p>
        </w:tc>
        <w:tc>
          <w:tcPr>
            <w:tcW w:w="1306" w:type="dxa"/>
            <w:vMerge/>
            <w:tcBorders>
              <w:top w:val="nil"/>
            </w:tcBorders>
          </w:tcPr>
          <w:p w14:paraId="0EF62860" w14:textId="77777777" w:rsidR="00192D51" w:rsidRDefault="00192D51">
            <w:pPr>
              <w:rPr>
                <w:sz w:val="2"/>
                <w:szCs w:val="2"/>
              </w:rPr>
            </w:pPr>
          </w:p>
        </w:tc>
        <w:tc>
          <w:tcPr>
            <w:tcW w:w="1233" w:type="dxa"/>
            <w:vMerge/>
            <w:tcBorders>
              <w:top w:val="nil"/>
            </w:tcBorders>
          </w:tcPr>
          <w:p w14:paraId="1477A433" w14:textId="77777777" w:rsidR="00192D51" w:rsidRDefault="00192D51">
            <w:pPr>
              <w:rPr>
                <w:sz w:val="2"/>
                <w:szCs w:val="2"/>
              </w:rPr>
            </w:pPr>
          </w:p>
        </w:tc>
        <w:tc>
          <w:tcPr>
            <w:tcW w:w="1233" w:type="dxa"/>
            <w:vMerge/>
            <w:tcBorders>
              <w:top w:val="nil"/>
            </w:tcBorders>
          </w:tcPr>
          <w:p w14:paraId="4CE2EA47" w14:textId="77777777" w:rsidR="00192D51" w:rsidRDefault="00192D51">
            <w:pPr>
              <w:rPr>
                <w:sz w:val="2"/>
                <w:szCs w:val="2"/>
              </w:rPr>
            </w:pPr>
          </w:p>
        </w:tc>
      </w:tr>
      <w:tr w:rsidR="00192D51" w14:paraId="36E4911F" w14:textId="77777777">
        <w:trPr>
          <w:trHeight w:val="542"/>
        </w:trPr>
        <w:tc>
          <w:tcPr>
            <w:tcW w:w="1191" w:type="dxa"/>
            <w:vMerge/>
            <w:tcBorders>
              <w:top w:val="nil"/>
            </w:tcBorders>
          </w:tcPr>
          <w:p w14:paraId="6DA8132C" w14:textId="77777777" w:rsidR="00192D51" w:rsidRDefault="00192D51">
            <w:pPr>
              <w:rPr>
                <w:sz w:val="2"/>
                <w:szCs w:val="2"/>
              </w:rPr>
            </w:pPr>
          </w:p>
        </w:tc>
        <w:tc>
          <w:tcPr>
            <w:tcW w:w="2151" w:type="dxa"/>
            <w:vMerge/>
            <w:tcBorders>
              <w:top w:val="nil"/>
            </w:tcBorders>
          </w:tcPr>
          <w:p w14:paraId="63F46AF4" w14:textId="77777777" w:rsidR="00192D51" w:rsidRDefault="00192D51">
            <w:pPr>
              <w:rPr>
                <w:sz w:val="2"/>
                <w:szCs w:val="2"/>
              </w:rPr>
            </w:pPr>
          </w:p>
        </w:tc>
        <w:tc>
          <w:tcPr>
            <w:tcW w:w="1420" w:type="dxa"/>
            <w:vMerge/>
            <w:tcBorders>
              <w:top w:val="nil"/>
            </w:tcBorders>
          </w:tcPr>
          <w:p w14:paraId="32B8091A" w14:textId="77777777" w:rsidR="00192D51" w:rsidRDefault="00192D51">
            <w:pPr>
              <w:rPr>
                <w:sz w:val="2"/>
                <w:szCs w:val="2"/>
              </w:rPr>
            </w:pPr>
          </w:p>
        </w:tc>
        <w:tc>
          <w:tcPr>
            <w:tcW w:w="1580" w:type="dxa"/>
          </w:tcPr>
          <w:p w14:paraId="59420AF4" w14:textId="77777777" w:rsidR="00192D51" w:rsidRDefault="00460E6F">
            <w:pPr>
              <w:pStyle w:val="TableParagraph"/>
              <w:spacing w:before="95"/>
              <w:ind w:left="5" w:right="3"/>
              <w:jc w:val="center"/>
              <w:rPr>
                <w:sz w:val="24"/>
              </w:rPr>
            </w:pPr>
            <w:r>
              <w:rPr>
                <w:sz w:val="24"/>
              </w:rPr>
              <w:t>первый</w:t>
            </w:r>
            <w:r>
              <w:rPr>
                <w:spacing w:val="-2"/>
                <w:sz w:val="24"/>
              </w:rPr>
              <w:t xml:space="preserve"> </w:t>
            </w:r>
            <w:r>
              <w:rPr>
                <w:spacing w:val="-5"/>
                <w:sz w:val="24"/>
              </w:rPr>
              <w:t>год</w:t>
            </w:r>
          </w:p>
        </w:tc>
        <w:tc>
          <w:tcPr>
            <w:tcW w:w="1580" w:type="dxa"/>
          </w:tcPr>
          <w:p w14:paraId="55AB0AAE" w14:textId="77777777" w:rsidR="00192D51" w:rsidRDefault="00460E6F">
            <w:pPr>
              <w:pStyle w:val="TableParagraph"/>
              <w:spacing w:before="95"/>
              <w:ind w:left="5" w:right="2"/>
              <w:jc w:val="center"/>
              <w:rPr>
                <w:sz w:val="24"/>
              </w:rPr>
            </w:pPr>
            <w:r>
              <w:rPr>
                <w:sz w:val="24"/>
              </w:rPr>
              <w:t>второй</w:t>
            </w:r>
            <w:r>
              <w:rPr>
                <w:spacing w:val="-4"/>
                <w:sz w:val="24"/>
              </w:rPr>
              <w:t xml:space="preserve"> </w:t>
            </w:r>
            <w:r>
              <w:rPr>
                <w:spacing w:val="-5"/>
                <w:sz w:val="24"/>
              </w:rPr>
              <w:t>год</w:t>
            </w:r>
          </w:p>
        </w:tc>
        <w:tc>
          <w:tcPr>
            <w:tcW w:w="1872" w:type="dxa"/>
            <w:vMerge/>
            <w:tcBorders>
              <w:top w:val="nil"/>
            </w:tcBorders>
          </w:tcPr>
          <w:p w14:paraId="1DC59F76" w14:textId="77777777" w:rsidR="00192D51" w:rsidRDefault="00192D51">
            <w:pPr>
              <w:rPr>
                <w:sz w:val="2"/>
                <w:szCs w:val="2"/>
              </w:rPr>
            </w:pPr>
          </w:p>
        </w:tc>
        <w:tc>
          <w:tcPr>
            <w:tcW w:w="1306" w:type="dxa"/>
            <w:vMerge/>
            <w:tcBorders>
              <w:top w:val="nil"/>
            </w:tcBorders>
          </w:tcPr>
          <w:p w14:paraId="41833B13" w14:textId="77777777" w:rsidR="00192D51" w:rsidRDefault="00192D51">
            <w:pPr>
              <w:rPr>
                <w:sz w:val="2"/>
                <w:szCs w:val="2"/>
              </w:rPr>
            </w:pPr>
          </w:p>
        </w:tc>
        <w:tc>
          <w:tcPr>
            <w:tcW w:w="1233" w:type="dxa"/>
            <w:vMerge/>
            <w:tcBorders>
              <w:top w:val="nil"/>
            </w:tcBorders>
          </w:tcPr>
          <w:p w14:paraId="627E0D22" w14:textId="77777777" w:rsidR="00192D51" w:rsidRDefault="00192D51">
            <w:pPr>
              <w:rPr>
                <w:sz w:val="2"/>
                <w:szCs w:val="2"/>
              </w:rPr>
            </w:pPr>
          </w:p>
        </w:tc>
        <w:tc>
          <w:tcPr>
            <w:tcW w:w="1233" w:type="dxa"/>
            <w:vMerge/>
            <w:tcBorders>
              <w:top w:val="nil"/>
            </w:tcBorders>
          </w:tcPr>
          <w:p w14:paraId="18CACB43" w14:textId="77777777" w:rsidR="00192D51" w:rsidRDefault="00192D51">
            <w:pPr>
              <w:rPr>
                <w:sz w:val="2"/>
                <w:szCs w:val="2"/>
              </w:rPr>
            </w:pPr>
          </w:p>
        </w:tc>
      </w:tr>
      <w:tr w:rsidR="00192D51" w14:paraId="4BE8EF98" w14:textId="77777777">
        <w:trPr>
          <w:trHeight w:val="482"/>
        </w:trPr>
        <w:tc>
          <w:tcPr>
            <w:tcW w:w="1191" w:type="dxa"/>
          </w:tcPr>
          <w:p w14:paraId="79A02C8C" w14:textId="77777777" w:rsidR="00192D51" w:rsidRDefault="00460E6F">
            <w:pPr>
              <w:pStyle w:val="TableParagraph"/>
              <w:spacing w:before="95"/>
              <w:ind w:left="9"/>
              <w:jc w:val="center"/>
              <w:rPr>
                <w:sz w:val="24"/>
              </w:rPr>
            </w:pPr>
            <w:r>
              <w:rPr>
                <w:spacing w:val="-10"/>
                <w:sz w:val="24"/>
              </w:rPr>
              <w:t>1</w:t>
            </w:r>
          </w:p>
        </w:tc>
        <w:tc>
          <w:tcPr>
            <w:tcW w:w="2151" w:type="dxa"/>
          </w:tcPr>
          <w:p w14:paraId="10D9F258" w14:textId="77777777" w:rsidR="00192D51" w:rsidRDefault="00460E6F">
            <w:pPr>
              <w:pStyle w:val="TableParagraph"/>
              <w:spacing w:before="95"/>
              <w:ind w:left="8"/>
              <w:jc w:val="center"/>
              <w:rPr>
                <w:sz w:val="24"/>
              </w:rPr>
            </w:pPr>
            <w:r>
              <w:rPr>
                <w:spacing w:val="-10"/>
                <w:sz w:val="24"/>
              </w:rPr>
              <w:t>2</w:t>
            </w:r>
          </w:p>
        </w:tc>
        <w:tc>
          <w:tcPr>
            <w:tcW w:w="1420" w:type="dxa"/>
          </w:tcPr>
          <w:p w14:paraId="1432DAA3" w14:textId="77777777" w:rsidR="00192D51" w:rsidRDefault="00460E6F">
            <w:pPr>
              <w:pStyle w:val="TableParagraph"/>
              <w:spacing w:before="95"/>
              <w:ind w:left="5"/>
              <w:jc w:val="center"/>
              <w:rPr>
                <w:sz w:val="24"/>
              </w:rPr>
            </w:pPr>
            <w:r>
              <w:rPr>
                <w:spacing w:val="-10"/>
                <w:sz w:val="24"/>
              </w:rPr>
              <w:t>3</w:t>
            </w:r>
          </w:p>
        </w:tc>
        <w:tc>
          <w:tcPr>
            <w:tcW w:w="1580" w:type="dxa"/>
          </w:tcPr>
          <w:p w14:paraId="7DFA4952" w14:textId="77777777" w:rsidR="00192D51" w:rsidRDefault="00460E6F">
            <w:pPr>
              <w:pStyle w:val="TableParagraph"/>
              <w:spacing w:before="95"/>
              <w:ind w:left="6" w:right="1"/>
              <w:jc w:val="center"/>
              <w:rPr>
                <w:sz w:val="24"/>
              </w:rPr>
            </w:pPr>
            <w:r>
              <w:rPr>
                <w:spacing w:val="-10"/>
                <w:sz w:val="24"/>
              </w:rPr>
              <w:t>4</w:t>
            </w:r>
          </w:p>
        </w:tc>
        <w:tc>
          <w:tcPr>
            <w:tcW w:w="1580" w:type="dxa"/>
          </w:tcPr>
          <w:p w14:paraId="05DBD224" w14:textId="77777777" w:rsidR="00192D51" w:rsidRDefault="00460E6F">
            <w:pPr>
              <w:pStyle w:val="TableParagraph"/>
              <w:spacing w:before="95"/>
              <w:ind w:left="5" w:right="6"/>
              <w:jc w:val="center"/>
              <w:rPr>
                <w:sz w:val="24"/>
              </w:rPr>
            </w:pPr>
            <w:r>
              <w:rPr>
                <w:spacing w:val="-10"/>
                <w:sz w:val="24"/>
              </w:rPr>
              <w:t>5</w:t>
            </w:r>
          </w:p>
        </w:tc>
        <w:tc>
          <w:tcPr>
            <w:tcW w:w="1872" w:type="dxa"/>
          </w:tcPr>
          <w:p w14:paraId="5D197296" w14:textId="77777777" w:rsidR="00192D51" w:rsidRDefault="00460E6F">
            <w:pPr>
              <w:pStyle w:val="TableParagraph"/>
              <w:spacing w:before="95"/>
              <w:ind w:left="10" w:right="7"/>
              <w:jc w:val="center"/>
              <w:rPr>
                <w:sz w:val="24"/>
              </w:rPr>
            </w:pPr>
            <w:r>
              <w:rPr>
                <w:spacing w:val="-10"/>
                <w:sz w:val="24"/>
              </w:rPr>
              <w:t>6</w:t>
            </w:r>
          </w:p>
        </w:tc>
        <w:tc>
          <w:tcPr>
            <w:tcW w:w="1306" w:type="dxa"/>
          </w:tcPr>
          <w:p w14:paraId="344DD795" w14:textId="77777777" w:rsidR="00192D51" w:rsidRDefault="00460E6F">
            <w:pPr>
              <w:pStyle w:val="TableParagraph"/>
              <w:spacing w:before="95"/>
              <w:ind w:right="1"/>
              <w:jc w:val="center"/>
              <w:rPr>
                <w:sz w:val="24"/>
              </w:rPr>
            </w:pPr>
            <w:r>
              <w:rPr>
                <w:spacing w:val="-10"/>
                <w:sz w:val="24"/>
              </w:rPr>
              <w:t>7</w:t>
            </w:r>
          </w:p>
        </w:tc>
        <w:tc>
          <w:tcPr>
            <w:tcW w:w="1233" w:type="dxa"/>
          </w:tcPr>
          <w:p w14:paraId="295448F8" w14:textId="77777777" w:rsidR="00192D51" w:rsidRDefault="00460E6F">
            <w:pPr>
              <w:pStyle w:val="TableParagraph"/>
              <w:spacing w:before="95"/>
              <w:ind w:left="5" w:right="1"/>
              <w:jc w:val="center"/>
              <w:rPr>
                <w:sz w:val="24"/>
              </w:rPr>
            </w:pPr>
            <w:r>
              <w:rPr>
                <w:spacing w:val="-10"/>
                <w:sz w:val="24"/>
              </w:rPr>
              <w:t>8</w:t>
            </w:r>
          </w:p>
        </w:tc>
        <w:tc>
          <w:tcPr>
            <w:tcW w:w="1233" w:type="dxa"/>
          </w:tcPr>
          <w:p w14:paraId="218023C5" w14:textId="77777777" w:rsidR="00192D51" w:rsidRDefault="00460E6F">
            <w:pPr>
              <w:pStyle w:val="TableParagraph"/>
              <w:spacing w:before="95"/>
              <w:ind w:left="5"/>
              <w:jc w:val="center"/>
              <w:rPr>
                <w:sz w:val="24"/>
              </w:rPr>
            </w:pPr>
            <w:r>
              <w:rPr>
                <w:spacing w:val="-10"/>
                <w:sz w:val="24"/>
              </w:rPr>
              <w:t>9</w:t>
            </w:r>
          </w:p>
        </w:tc>
      </w:tr>
      <w:tr w:rsidR="00192D51" w14:paraId="04F1B45B" w14:textId="77777777">
        <w:trPr>
          <w:trHeight w:val="479"/>
        </w:trPr>
        <w:tc>
          <w:tcPr>
            <w:tcW w:w="1191" w:type="dxa"/>
          </w:tcPr>
          <w:p w14:paraId="423C6872" w14:textId="77777777" w:rsidR="00192D51" w:rsidRDefault="00192D51">
            <w:pPr>
              <w:pStyle w:val="TableParagraph"/>
            </w:pPr>
          </w:p>
        </w:tc>
        <w:tc>
          <w:tcPr>
            <w:tcW w:w="2151" w:type="dxa"/>
          </w:tcPr>
          <w:p w14:paraId="227FA92B" w14:textId="77777777" w:rsidR="00192D51" w:rsidRDefault="00192D51">
            <w:pPr>
              <w:pStyle w:val="TableParagraph"/>
            </w:pPr>
          </w:p>
        </w:tc>
        <w:tc>
          <w:tcPr>
            <w:tcW w:w="1420" w:type="dxa"/>
          </w:tcPr>
          <w:p w14:paraId="1689A29A" w14:textId="77777777" w:rsidR="00192D51" w:rsidRDefault="00192D51">
            <w:pPr>
              <w:pStyle w:val="TableParagraph"/>
            </w:pPr>
          </w:p>
        </w:tc>
        <w:tc>
          <w:tcPr>
            <w:tcW w:w="1580" w:type="dxa"/>
          </w:tcPr>
          <w:p w14:paraId="392FA877" w14:textId="77777777" w:rsidR="00192D51" w:rsidRDefault="00192D51">
            <w:pPr>
              <w:pStyle w:val="TableParagraph"/>
            </w:pPr>
          </w:p>
        </w:tc>
        <w:tc>
          <w:tcPr>
            <w:tcW w:w="1580" w:type="dxa"/>
          </w:tcPr>
          <w:p w14:paraId="745EB1BF" w14:textId="77777777" w:rsidR="00192D51" w:rsidRDefault="00192D51">
            <w:pPr>
              <w:pStyle w:val="TableParagraph"/>
            </w:pPr>
          </w:p>
        </w:tc>
        <w:tc>
          <w:tcPr>
            <w:tcW w:w="1872" w:type="dxa"/>
          </w:tcPr>
          <w:p w14:paraId="6FD5E864" w14:textId="77777777" w:rsidR="00192D51" w:rsidRDefault="00192D51">
            <w:pPr>
              <w:pStyle w:val="TableParagraph"/>
            </w:pPr>
          </w:p>
        </w:tc>
        <w:tc>
          <w:tcPr>
            <w:tcW w:w="1306" w:type="dxa"/>
          </w:tcPr>
          <w:p w14:paraId="7C4135D7" w14:textId="77777777" w:rsidR="00192D51" w:rsidRDefault="00192D51">
            <w:pPr>
              <w:pStyle w:val="TableParagraph"/>
            </w:pPr>
          </w:p>
        </w:tc>
        <w:tc>
          <w:tcPr>
            <w:tcW w:w="1233" w:type="dxa"/>
          </w:tcPr>
          <w:p w14:paraId="6CBB8080" w14:textId="77777777" w:rsidR="00192D51" w:rsidRDefault="00192D51">
            <w:pPr>
              <w:pStyle w:val="TableParagraph"/>
            </w:pPr>
          </w:p>
        </w:tc>
        <w:tc>
          <w:tcPr>
            <w:tcW w:w="1233" w:type="dxa"/>
          </w:tcPr>
          <w:p w14:paraId="703D9107" w14:textId="77777777" w:rsidR="00192D51" w:rsidRDefault="00192D51">
            <w:pPr>
              <w:pStyle w:val="TableParagraph"/>
            </w:pPr>
          </w:p>
        </w:tc>
      </w:tr>
      <w:tr w:rsidR="00192D51" w14:paraId="3AD6156A" w14:textId="77777777">
        <w:trPr>
          <w:trHeight w:val="479"/>
        </w:trPr>
        <w:tc>
          <w:tcPr>
            <w:tcW w:w="3342" w:type="dxa"/>
            <w:gridSpan w:val="2"/>
          </w:tcPr>
          <w:p w14:paraId="47A0AF72"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20" w:type="dxa"/>
          </w:tcPr>
          <w:p w14:paraId="7A777E94" w14:textId="77777777" w:rsidR="00192D51" w:rsidRDefault="00192D51">
            <w:pPr>
              <w:pStyle w:val="TableParagraph"/>
            </w:pPr>
          </w:p>
        </w:tc>
        <w:tc>
          <w:tcPr>
            <w:tcW w:w="1580" w:type="dxa"/>
          </w:tcPr>
          <w:p w14:paraId="553FEF9F" w14:textId="77777777" w:rsidR="00192D51" w:rsidRDefault="00192D51">
            <w:pPr>
              <w:pStyle w:val="TableParagraph"/>
            </w:pPr>
          </w:p>
        </w:tc>
        <w:tc>
          <w:tcPr>
            <w:tcW w:w="1580" w:type="dxa"/>
          </w:tcPr>
          <w:p w14:paraId="10D88A58" w14:textId="77777777" w:rsidR="00192D51" w:rsidRDefault="00192D51">
            <w:pPr>
              <w:pStyle w:val="TableParagraph"/>
            </w:pPr>
          </w:p>
        </w:tc>
        <w:tc>
          <w:tcPr>
            <w:tcW w:w="1872" w:type="dxa"/>
          </w:tcPr>
          <w:p w14:paraId="5E4014CE" w14:textId="77777777" w:rsidR="00192D51" w:rsidRDefault="00192D51">
            <w:pPr>
              <w:pStyle w:val="TableParagraph"/>
            </w:pPr>
          </w:p>
        </w:tc>
        <w:tc>
          <w:tcPr>
            <w:tcW w:w="1306" w:type="dxa"/>
          </w:tcPr>
          <w:p w14:paraId="5B6AFD93" w14:textId="77777777" w:rsidR="00192D51" w:rsidRDefault="00192D51">
            <w:pPr>
              <w:pStyle w:val="TableParagraph"/>
            </w:pPr>
          </w:p>
        </w:tc>
        <w:tc>
          <w:tcPr>
            <w:tcW w:w="1233" w:type="dxa"/>
          </w:tcPr>
          <w:p w14:paraId="328EC8F8" w14:textId="77777777" w:rsidR="00192D51" w:rsidRDefault="00192D51">
            <w:pPr>
              <w:pStyle w:val="TableParagraph"/>
            </w:pPr>
          </w:p>
        </w:tc>
        <w:tc>
          <w:tcPr>
            <w:tcW w:w="1233" w:type="dxa"/>
          </w:tcPr>
          <w:p w14:paraId="2AC0A065" w14:textId="77777777" w:rsidR="00192D51" w:rsidRDefault="00192D51">
            <w:pPr>
              <w:pStyle w:val="TableParagraph"/>
            </w:pPr>
          </w:p>
        </w:tc>
      </w:tr>
      <w:tr w:rsidR="00192D51" w14:paraId="262E7233" w14:textId="77777777">
        <w:trPr>
          <w:trHeight w:val="479"/>
        </w:trPr>
        <w:tc>
          <w:tcPr>
            <w:tcW w:w="3342" w:type="dxa"/>
            <w:gridSpan w:val="2"/>
          </w:tcPr>
          <w:p w14:paraId="42004B5D" w14:textId="77777777" w:rsidR="00192D51" w:rsidRDefault="00460E6F">
            <w:pPr>
              <w:pStyle w:val="TableParagraph"/>
              <w:spacing w:before="95"/>
              <w:ind w:left="62"/>
              <w:rPr>
                <w:sz w:val="24"/>
              </w:rPr>
            </w:pPr>
            <w:r>
              <w:rPr>
                <w:spacing w:val="-2"/>
                <w:sz w:val="24"/>
              </w:rPr>
              <w:t>Всего</w:t>
            </w:r>
          </w:p>
        </w:tc>
        <w:tc>
          <w:tcPr>
            <w:tcW w:w="1420" w:type="dxa"/>
          </w:tcPr>
          <w:p w14:paraId="2058100B" w14:textId="77777777" w:rsidR="00192D51" w:rsidRDefault="00192D51">
            <w:pPr>
              <w:pStyle w:val="TableParagraph"/>
            </w:pPr>
          </w:p>
        </w:tc>
        <w:tc>
          <w:tcPr>
            <w:tcW w:w="1580" w:type="dxa"/>
          </w:tcPr>
          <w:p w14:paraId="6D6C46FE" w14:textId="77777777" w:rsidR="00192D51" w:rsidRDefault="00192D51">
            <w:pPr>
              <w:pStyle w:val="TableParagraph"/>
            </w:pPr>
          </w:p>
        </w:tc>
        <w:tc>
          <w:tcPr>
            <w:tcW w:w="1580" w:type="dxa"/>
          </w:tcPr>
          <w:p w14:paraId="6DEC65AC" w14:textId="77777777" w:rsidR="00192D51" w:rsidRDefault="00192D51">
            <w:pPr>
              <w:pStyle w:val="TableParagraph"/>
            </w:pPr>
          </w:p>
        </w:tc>
        <w:tc>
          <w:tcPr>
            <w:tcW w:w="1872" w:type="dxa"/>
          </w:tcPr>
          <w:p w14:paraId="21056ACD" w14:textId="77777777" w:rsidR="00192D51" w:rsidRDefault="00192D51">
            <w:pPr>
              <w:pStyle w:val="TableParagraph"/>
            </w:pPr>
          </w:p>
        </w:tc>
        <w:tc>
          <w:tcPr>
            <w:tcW w:w="1306" w:type="dxa"/>
          </w:tcPr>
          <w:p w14:paraId="67DF02ED" w14:textId="77777777" w:rsidR="00192D51" w:rsidRDefault="00192D51">
            <w:pPr>
              <w:pStyle w:val="TableParagraph"/>
            </w:pPr>
          </w:p>
        </w:tc>
        <w:tc>
          <w:tcPr>
            <w:tcW w:w="1233" w:type="dxa"/>
          </w:tcPr>
          <w:p w14:paraId="718030BC" w14:textId="77777777" w:rsidR="00192D51" w:rsidRDefault="00192D51">
            <w:pPr>
              <w:pStyle w:val="TableParagraph"/>
            </w:pPr>
          </w:p>
        </w:tc>
        <w:tc>
          <w:tcPr>
            <w:tcW w:w="1233" w:type="dxa"/>
          </w:tcPr>
          <w:p w14:paraId="5DDA990D" w14:textId="77777777" w:rsidR="00192D51" w:rsidRDefault="00192D51">
            <w:pPr>
              <w:pStyle w:val="TableParagraph"/>
            </w:pPr>
          </w:p>
        </w:tc>
      </w:tr>
    </w:tbl>
    <w:p w14:paraId="5EDFC646" w14:textId="77777777" w:rsidR="00192D51" w:rsidRDefault="00192D51">
      <w:pPr>
        <w:pStyle w:val="a3"/>
        <w:spacing w:before="56"/>
        <w:ind w:left="0"/>
        <w:jc w:val="left"/>
        <w:rPr>
          <w:rFonts w:ascii="Courier New"/>
          <w:sz w:val="20"/>
        </w:rPr>
      </w:pPr>
    </w:p>
    <w:p w14:paraId="49C64AAA" w14:textId="77777777" w:rsidR="00192D51" w:rsidRDefault="00460E6F">
      <w:pPr>
        <w:tabs>
          <w:tab w:val="left" w:pos="4484"/>
          <w:tab w:val="left" w:pos="5804"/>
          <w:tab w:val="left" w:pos="772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72B306D" w14:textId="77777777" w:rsidR="00192D51" w:rsidRDefault="00460E6F">
      <w:pPr>
        <w:tabs>
          <w:tab w:val="left" w:pos="299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2EEDA92E" w14:textId="77777777" w:rsidR="00192D51" w:rsidRDefault="00460E6F">
      <w:pPr>
        <w:spacing w:line="214" w:lineRule="exact"/>
        <w:ind w:left="1590" w:right="1485"/>
        <w:jc w:val="center"/>
        <w:rPr>
          <w:rFonts w:ascii="Courier New" w:hAnsi="Courier New"/>
          <w:sz w:val="20"/>
        </w:rPr>
      </w:pPr>
      <w:r>
        <w:rPr>
          <w:rFonts w:ascii="Courier New" w:hAnsi="Courier New"/>
          <w:spacing w:val="-2"/>
          <w:sz w:val="20"/>
        </w:rPr>
        <w:t>подписи)</w:t>
      </w:r>
    </w:p>
    <w:p w14:paraId="6E800C8B" w14:textId="77777777" w:rsidR="00192D51" w:rsidRDefault="00192D51">
      <w:pPr>
        <w:spacing w:line="214" w:lineRule="exact"/>
        <w:jc w:val="center"/>
        <w:rPr>
          <w:rFonts w:ascii="Courier New" w:hAnsi="Courier New"/>
          <w:sz w:val="20"/>
        </w:rPr>
        <w:sectPr w:rsidR="00192D51">
          <w:pgSz w:w="16840" w:h="11910" w:orient="landscape"/>
          <w:pgMar w:top="1340" w:right="1417" w:bottom="280" w:left="1275" w:header="720" w:footer="720" w:gutter="0"/>
          <w:cols w:space="720"/>
        </w:sectPr>
      </w:pPr>
    </w:p>
    <w:p w14:paraId="416E3199" w14:textId="77777777" w:rsidR="00192D51" w:rsidRDefault="00460E6F">
      <w:pPr>
        <w:tabs>
          <w:tab w:val="left" w:pos="644"/>
          <w:tab w:val="left" w:pos="2489"/>
          <w:tab w:val="left" w:pos="3209"/>
        </w:tabs>
        <w:spacing w:before="11"/>
        <w:ind w:left="165"/>
        <w:rPr>
          <w:rFonts w:ascii="Courier New" w:hAnsi="Courier New"/>
          <w:sz w:val="20"/>
        </w:rPr>
      </w:pPr>
      <w:r>
        <w:rPr>
          <w:rFonts w:ascii="Courier New" w:hAnsi="Courier New"/>
          <w:spacing w:val="-10"/>
          <w:sz w:val="20"/>
        </w:rPr>
        <w:lastRenderedPageBreak/>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719339" w14:textId="77777777" w:rsidR="00192D51" w:rsidRDefault="00460E6F">
      <w:pPr>
        <w:spacing w:before="12"/>
        <w:rPr>
          <w:rFonts w:ascii="Courier New"/>
          <w:sz w:val="20"/>
        </w:rPr>
      </w:pPr>
      <w:r>
        <w:br w:type="column"/>
      </w:r>
    </w:p>
    <w:p w14:paraId="0F29C6FB" w14:textId="77777777" w:rsidR="00192D51" w:rsidRDefault="00460E6F">
      <w:pPr>
        <w:tabs>
          <w:tab w:val="left" w:pos="2849"/>
        </w:tabs>
        <w:spacing w:before="1" w:line="226" w:lineRule="exact"/>
        <w:ind w:left="165"/>
        <w:rPr>
          <w:sz w:val="20"/>
        </w:rPr>
      </w:pPr>
      <w:r>
        <w:rPr>
          <w:rFonts w:ascii="Courier New" w:hAnsi="Courier New"/>
          <w:sz w:val="20"/>
        </w:rPr>
        <w:t xml:space="preserve">Номер страницы </w:t>
      </w:r>
      <w:r>
        <w:rPr>
          <w:sz w:val="20"/>
          <w:u w:val="single"/>
        </w:rPr>
        <w:tab/>
      </w:r>
    </w:p>
    <w:p w14:paraId="50C3336B" w14:textId="77777777" w:rsidR="00192D51" w:rsidRDefault="00460E6F">
      <w:pPr>
        <w:tabs>
          <w:tab w:val="left" w:pos="2849"/>
        </w:tabs>
        <w:spacing w:line="226" w:lineRule="exact"/>
        <w:ind w:left="165"/>
        <w:rPr>
          <w:sz w:val="20"/>
        </w:rPr>
      </w:pPr>
      <w:r>
        <w:rPr>
          <w:rFonts w:ascii="Courier New" w:hAnsi="Courier New"/>
          <w:sz w:val="20"/>
        </w:rPr>
        <w:t>Всего страниц</w:t>
      </w:r>
      <w:r>
        <w:rPr>
          <w:rFonts w:ascii="Courier New" w:hAnsi="Courier New"/>
          <w:spacing w:val="80"/>
          <w:sz w:val="20"/>
        </w:rPr>
        <w:t xml:space="preserve"> </w:t>
      </w:r>
      <w:r>
        <w:rPr>
          <w:sz w:val="20"/>
          <w:u w:val="single"/>
        </w:rPr>
        <w:tab/>
      </w:r>
    </w:p>
    <w:p w14:paraId="6B987E77" w14:textId="77777777" w:rsidR="00192D51" w:rsidRDefault="00192D51">
      <w:pPr>
        <w:spacing w:line="226" w:lineRule="exact"/>
        <w:rPr>
          <w:sz w:val="20"/>
        </w:rPr>
        <w:sectPr w:rsidR="00192D51">
          <w:type w:val="continuous"/>
          <w:pgSz w:w="16840" w:h="11910" w:orient="landscape"/>
          <w:pgMar w:top="840" w:right="1417" w:bottom="280" w:left="1275" w:header="720" w:footer="720" w:gutter="0"/>
          <w:cols w:num="2" w:space="720" w:equalWidth="0">
            <w:col w:w="3566" w:space="2795"/>
            <w:col w:w="7787"/>
          </w:cols>
        </w:sectPr>
      </w:pPr>
    </w:p>
    <w:p w14:paraId="543878F7"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857E90" w14:textId="0AF49470" w:rsidR="00192D51" w:rsidRDefault="00460E6F">
      <w:pPr>
        <w:ind w:left="961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6057EE">
        <w:rPr>
          <w:rFonts w:cs="Calibri"/>
          <w:sz w:val="24"/>
          <w:lang w:eastAsia="ru-RU"/>
        </w:rPr>
        <w:t>Тубинский</w:t>
      </w:r>
      <w:r w:rsidR="006057EE">
        <w:rPr>
          <w:sz w:val="24"/>
        </w:rPr>
        <w:t xml:space="preserve"> </w:t>
      </w:r>
      <w:r>
        <w:rPr>
          <w:sz w:val="24"/>
        </w:rPr>
        <w:t>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3D55243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065A4964"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7232" behindDoc="1" locked="0" layoutInCell="1" allowOverlap="1" wp14:anchorId="64CCB20E" wp14:editId="1BD7B834">
                <wp:simplePos x="0" y="0"/>
                <wp:positionH relativeFrom="page">
                  <wp:posOffset>914400</wp:posOffset>
                </wp:positionH>
                <wp:positionV relativeFrom="paragraph">
                  <wp:posOffset>180698</wp:posOffset>
                </wp:positionV>
                <wp:extent cx="181610" cy="17526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9" name="Graphic 18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90" name="Graphic 19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18783D2" id="Group 188" o:spid="_x0000_s1026" style="position:absolute;margin-left:1in;margin-top:14.25pt;width:14.3pt;height:13.8pt;z-index:-15669248;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">
                <v:shape id="Graphic 18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" path="m38100,l,,,175260r38100,l38100,xe" fillcolor="#ced2f0" stroked="f">
                  <v:path arrowok="t"/>
                </v:shape>
                <v:shape id="Graphic 19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" path="m143256,l71628,,,,,175260r71628,l143256,175260,143256,xe" fillcolor="#f4f3f8" stroked="f">
                  <v:path arrowok="t"/>
                </v:shape>
                <w10:wrap type="topAndBottom" anchorx="page"/>
              </v:group>
            </w:pict>
          </mc:Fallback>
        </mc:AlternateContent>
      </w:r>
    </w:p>
    <w:p w14:paraId="50BE2FC8" w14:textId="77777777" w:rsidR="00192D51" w:rsidRDefault="00192D51">
      <w:pPr>
        <w:pStyle w:val="a3"/>
        <w:spacing w:before="144"/>
        <w:ind w:left="0"/>
        <w:jc w:val="left"/>
        <w:rPr>
          <w:sz w:val="20"/>
        </w:rPr>
      </w:pPr>
    </w:p>
    <w:tbl>
      <w:tblPr>
        <w:tblStyle w:val="TableNormal"/>
        <w:tblW w:w="0" w:type="auto"/>
        <w:tblInd w:w="117" w:type="dxa"/>
        <w:tblLayout w:type="fixed"/>
        <w:tblLook w:val="01E0" w:firstRow="1" w:lastRow="1" w:firstColumn="1" w:lastColumn="1" w:noHBand="0" w:noVBand="0"/>
      </w:tblPr>
      <w:tblGrid>
        <w:gridCol w:w="7985"/>
        <w:gridCol w:w="2153"/>
        <w:gridCol w:w="338"/>
        <w:gridCol w:w="1020"/>
      </w:tblGrid>
      <w:tr w:rsidR="00192D51" w14:paraId="0B7A9CFD" w14:textId="77777777">
        <w:trPr>
          <w:trHeight w:val="376"/>
        </w:trPr>
        <w:tc>
          <w:tcPr>
            <w:tcW w:w="7985" w:type="dxa"/>
          </w:tcPr>
          <w:p w14:paraId="2B3BFD2D" w14:textId="77777777" w:rsidR="00192D51" w:rsidRDefault="00460E6F">
            <w:pPr>
              <w:pStyle w:val="TableParagraph"/>
              <w:spacing w:line="266" w:lineRule="exact"/>
              <w:ind w:left="5141"/>
              <w:rPr>
                <w:sz w:val="24"/>
              </w:rPr>
            </w:pPr>
            <w:bookmarkStart w:id="100" w:name="_bookmark93"/>
            <w:bookmarkEnd w:id="100"/>
            <w:r>
              <w:rPr>
                <w:spacing w:val="-2"/>
                <w:sz w:val="24"/>
              </w:rPr>
              <w:t>ВЫПИСКА</w:t>
            </w:r>
          </w:p>
        </w:tc>
        <w:tc>
          <w:tcPr>
            <w:tcW w:w="2153" w:type="dxa"/>
          </w:tcPr>
          <w:p w14:paraId="376C61F1" w14:textId="77777777" w:rsidR="00192D51" w:rsidRDefault="00192D51">
            <w:pPr>
              <w:pStyle w:val="TableParagraph"/>
              <w:rPr>
                <w:sz w:val="24"/>
              </w:rPr>
            </w:pPr>
          </w:p>
        </w:tc>
        <w:tc>
          <w:tcPr>
            <w:tcW w:w="338" w:type="dxa"/>
          </w:tcPr>
          <w:p w14:paraId="53F6360A" w14:textId="77777777" w:rsidR="00192D51" w:rsidRDefault="00192D51">
            <w:pPr>
              <w:pStyle w:val="TableParagraph"/>
              <w:rPr>
                <w:sz w:val="24"/>
              </w:rPr>
            </w:pPr>
          </w:p>
        </w:tc>
        <w:tc>
          <w:tcPr>
            <w:tcW w:w="1020" w:type="dxa"/>
            <w:tcBorders>
              <w:bottom w:val="single" w:sz="4" w:space="0" w:color="000000"/>
            </w:tcBorders>
          </w:tcPr>
          <w:p w14:paraId="2783EF28" w14:textId="77777777" w:rsidR="00192D51" w:rsidRDefault="00192D51">
            <w:pPr>
              <w:pStyle w:val="TableParagraph"/>
              <w:rPr>
                <w:sz w:val="24"/>
              </w:rPr>
            </w:pPr>
          </w:p>
        </w:tc>
      </w:tr>
      <w:tr w:rsidR="00192D51" w14:paraId="6BBBD274" w14:textId="77777777">
        <w:trPr>
          <w:trHeight w:val="484"/>
        </w:trPr>
        <w:tc>
          <w:tcPr>
            <w:tcW w:w="11496" w:type="dxa"/>
            <w:gridSpan w:val="4"/>
            <w:tcBorders>
              <w:right w:val="single" w:sz="4" w:space="0" w:color="000000"/>
            </w:tcBorders>
          </w:tcPr>
          <w:p w14:paraId="79E54603" w14:textId="77777777" w:rsidR="00192D51" w:rsidRDefault="00460E6F">
            <w:pPr>
              <w:pStyle w:val="TableParagraph"/>
              <w:spacing w:before="95"/>
              <w:ind w:right="38"/>
              <w:jc w:val="center"/>
              <w:rPr>
                <w:sz w:val="24"/>
              </w:rPr>
            </w:pPr>
            <w:r>
              <w:rPr>
                <w:noProof/>
                <w:sz w:val="24"/>
                <w:lang w:eastAsia="ru-RU"/>
              </w:rPr>
              <mc:AlternateContent>
                <mc:Choice Requires="wpg">
                  <w:drawing>
                    <wp:anchor distT="0" distB="0" distL="0" distR="0" simplePos="0" relativeHeight="476488192" behindDoc="1" locked="0" layoutInCell="1" allowOverlap="1" wp14:anchorId="3DC252B2" wp14:editId="62EB4C28">
                      <wp:simplePos x="0" y="0"/>
                      <wp:positionH relativeFrom="column">
                        <wp:posOffset>6649846</wp:posOffset>
                      </wp:positionH>
                      <wp:positionV relativeFrom="paragraph">
                        <wp:posOffset>-6183</wp:posOffset>
                      </wp:positionV>
                      <wp:extent cx="648335" cy="31750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 cy="317500"/>
                                <a:chOff x="0" y="0"/>
                                <a:chExt cx="648335" cy="317500"/>
                              </a:xfrm>
                            </wpg:grpSpPr>
                            <wps:wsp>
                              <wps:cNvPr id="192" name="Graphic 192"/>
                              <wps:cNvSpPr/>
                              <wps:spPr>
                                <a:xfrm>
                                  <a:off x="0" y="0"/>
                                  <a:ext cx="648335" cy="317500"/>
                                </a:xfrm>
                                <a:custGeom>
                                  <a:avLst/>
                                  <a:gdLst/>
                                  <a:ahLst/>
                                  <a:cxnLst/>
                                  <a:rect l="l" t="t" r="r" b="b"/>
                                  <a:pathLst>
                                    <a:path w="648335" h="317500">
                                      <a:moveTo>
                                        <a:pt x="6083" y="71640"/>
                                      </a:moveTo>
                                      <a:lnTo>
                                        <a:pt x="0" y="71640"/>
                                      </a:lnTo>
                                      <a:lnTo>
                                        <a:pt x="0" y="310896"/>
                                      </a:lnTo>
                                      <a:lnTo>
                                        <a:pt x="0" y="316992"/>
                                      </a:lnTo>
                                      <a:lnTo>
                                        <a:pt x="6083" y="316992"/>
                                      </a:lnTo>
                                      <a:lnTo>
                                        <a:pt x="6083" y="310896"/>
                                      </a:lnTo>
                                      <a:lnTo>
                                        <a:pt x="6083" y="71640"/>
                                      </a:lnTo>
                                      <a:close/>
                                    </a:path>
                                    <a:path w="648335" h="317500">
                                      <a:moveTo>
                                        <a:pt x="6083" y="0"/>
                                      </a:moveTo>
                                      <a:lnTo>
                                        <a:pt x="0" y="0"/>
                                      </a:lnTo>
                                      <a:lnTo>
                                        <a:pt x="0" y="71628"/>
                                      </a:lnTo>
                                      <a:lnTo>
                                        <a:pt x="6083" y="71628"/>
                                      </a:lnTo>
                                      <a:lnTo>
                                        <a:pt x="6083" y="0"/>
                                      </a:lnTo>
                                      <a:close/>
                                    </a:path>
                                    <a:path w="648335" h="317500">
                                      <a:moveTo>
                                        <a:pt x="648004" y="310896"/>
                                      </a:moveTo>
                                      <a:lnTo>
                                        <a:pt x="6096" y="310896"/>
                                      </a:lnTo>
                                      <a:lnTo>
                                        <a:pt x="6096" y="316992"/>
                                      </a:lnTo>
                                      <a:lnTo>
                                        <a:pt x="648004" y="316992"/>
                                      </a:lnTo>
                                      <a:lnTo>
                                        <a:pt x="648004"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C1D1F63" id="Group 191" o:spid="_x0000_s1026" style="position:absolute;margin-left:523.6pt;margin-top:-.5pt;width:51.05pt;height:25pt;z-index:-26828288;mso-wrap-distance-left:0;mso-wrap-distance-right:0" coordsize="6483,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">
                      <v:shape id="Graphic 192" o:spid="_x0000_s1027" style="position:absolute;width:6483;height:3175;visibility:visible;mso-wrap-style:square;v-text-anchor:top" coordsize="64833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" path="m6083,71640l,71640,,310896r,6096l6083,316992r,-6096l6083,71640xem6083,l,,,71628r6083,l6083,xem648004,310896r-641908,l6096,316992r641908,l648004,310896xe" fillcolor="black" stroked="f">
                        <v:path arrowok="t"/>
                      </v:shape>
                    </v:group>
                  </w:pict>
                </mc:Fallback>
              </mc:AlternateContent>
            </w:r>
            <w:r>
              <w:rPr>
                <w:sz w:val="24"/>
              </w:rPr>
              <w:t>из</w:t>
            </w:r>
            <w:r>
              <w:rPr>
                <w:spacing w:val="-6"/>
                <w:sz w:val="24"/>
              </w:rPr>
              <w:t xml:space="preserve"> </w:t>
            </w:r>
            <w:r>
              <w:rPr>
                <w:sz w:val="24"/>
              </w:rPr>
              <w:t>отдельного</w:t>
            </w:r>
            <w:r>
              <w:rPr>
                <w:spacing w:val="-3"/>
                <w:sz w:val="24"/>
              </w:rPr>
              <w:t xml:space="preserve"> </w:t>
            </w:r>
            <w:r>
              <w:rPr>
                <w:sz w:val="24"/>
              </w:rPr>
              <w:t>лицевого</w:t>
            </w:r>
            <w:r>
              <w:rPr>
                <w:spacing w:val="-4"/>
                <w:sz w:val="24"/>
              </w:rPr>
              <w:t xml:space="preserve"> </w:t>
            </w:r>
            <w:r>
              <w:rPr>
                <w:sz w:val="24"/>
              </w:rPr>
              <w:t>счета</w:t>
            </w:r>
            <w:r>
              <w:rPr>
                <w:spacing w:val="-3"/>
                <w:sz w:val="24"/>
              </w:rPr>
              <w:t xml:space="preserve"> </w:t>
            </w:r>
            <w:r>
              <w:rPr>
                <w:sz w:val="24"/>
              </w:rPr>
              <w:t>бюджетного</w:t>
            </w:r>
            <w:r>
              <w:rPr>
                <w:spacing w:val="-1"/>
                <w:sz w:val="24"/>
              </w:rPr>
              <w:t xml:space="preserve"> </w:t>
            </w:r>
            <w:r>
              <w:rPr>
                <w:sz w:val="24"/>
              </w:rPr>
              <w:t>учреждения</w:t>
            </w:r>
            <w:r>
              <w:rPr>
                <w:spacing w:val="-1"/>
                <w:sz w:val="24"/>
              </w:rPr>
              <w:t xml:space="preserve"> </w:t>
            </w:r>
            <w:r>
              <w:rPr>
                <w:sz w:val="24"/>
              </w:rPr>
              <w:t>(автономного</w:t>
            </w:r>
            <w:r>
              <w:rPr>
                <w:spacing w:val="-3"/>
                <w:sz w:val="24"/>
              </w:rPr>
              <w:t xml:space="preserve"> </w:t>
            </w:r>
            <w:r>
              <w:rPr>
                <w:sz w:val="24"/>
              </w:rPr>
              <w:t>учреждения)</w:t>
            </w:r>
            <w:r>
              <w:rPr>
                <w:spacing w:val="-4"/>
                <w:sz w:val="24"/>
              </w:rPr>
              <w:t xml:space="preserve"> </w:t>
            </w:r>
            <w:r>
              <w:rPr>
                <w:spacing w:val="-10"/>
                <w:sz w:val="24"/>
              </w:rPr>
              <w:t>N</w:t>
            </w:r>
          </w:p>
        </w:tc>
      </w:tr>
      <w:tr w:rsidR="00192D51" w14:paraId="652EC95A" w14:textId="77777777">
        <w:trPr>
          <w:trHeight w:val="474"/>
        </w:trPr>
        <w:tc>
          <w:tcPr>
            <w:tcW w:w="11496" w:type="dxa"/>
            <w:gridSpan w:val="4"/>
          </w:tcPr>
          <w:p w14:paraId="1F85A59A" w14:textId="77777777" w:rsidR="00192D51" w:rsidRDefault="00192D51">
            <w:pPr>
              <w:pStyle w:val="TableParagraph"/>
              <w:rPr>
                <w:sz w:val="24"/>
              </w:rPr>
            </w:pPr>
          </w:p>
        </w:tc>
      </w:tr>
      <w:tr w:rsidR="00192D51" w14:paraId="08BB11D9" w14:textId="77777777">
        <w:trPr>
          <w:trHeight w:val="480"/>
        </w:trPr>
        <w:tc>
          <w:tcPr>
            <w:tcW w:w="7985" w:type="dxa"/>
          </w:tcPr>
          <w:p w14:paraId="4EEF7BAE" w14:textId="77777777" w:rsidR="00192D51" w:rsidRDefault="00192D51">
            <w:pPr>
              <w:pStyle w:val="TableParagraph"/>
              <w:rPr>
                <w:sz w:val="24"/>
              </w:rPr>
            </w:pPr>
          </w:p>
        </w:tc>
        <w:tc>
          <w:tcPr>
            <w:tcW w:w="2153" w:type="dxa"/>
            <w:tcBorders>
              <w:right w:val="single" w:sz="4" w:space="0" w:color="000000"/>
            </w:tcBorders>
          </w:tcPr>
          <w:p w14:paraId="546890F6"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4A8E0389"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2A7443" w14:textId="77777777" w:rsidR="00192D51" w:rsidRDefault="00460E6F">
            <w:pPr>
              <w:pStyle w:val="TableParagraph"/>
              <w:spacing w:before="95"/>
              <w:ind w:left="63"/>
              <w:rPr>
                <w:sz w:val="24"/>
              </w:rPr>
            </w:pPr>
            <w:r>
              <w:rPr>
                <w:spacing w:val="-4"/>
                <w:sz w:val="24"/>
              </w:rPr>
              <w:t>Коды</w:t>
            </w:r>
          </w:p>
        </w:tc>
      </w:tr>
      <w:tr w:rsidR="00192D51" w14:paraId="05500686" w14:textId="77777777">
        <w:trPr>
          <w:trHeight w:val="479"/>
        </w:trPr>
        <w:tc>
          <w:tcPr>
            <w:tcW w:w="7985" w:type="dxa"/>
          </w:tcPr>
          <w:p w14:paraId="0BA86DB4" w14:textId="77777777" w:rsidR="00192D51" w:rsidRDefault="00460E6F">
            <w:pPr>
              <w:pStyle w:val="TableParagraph"/>
              <w:tabs>
                <w:tab w:val="left" w:pos="6542"/>
                <w:tab w:val="left" w:pos="7084"/>
              </w:tabs>
              <w:spacing w:before="95"/>
              <w:ind w:left="4531"/>
              <w:rPr>
                <w:sz w:val="24"/>
              </w:rPr>
            </w:pPr>
            <w:r>
              <w:rPr>
                <w:noProof/>
                <w:sz w:val="24"/>
                <w:lang w:eastAsia="ru-RU"/>
              </w:rPr>
              <mc:AlternateContent>
                <mc:Choice Requires="wpg">
                  <w:drawing>
                    <wp:anchor distT="0" distB="0" distL="0" distR="0" simplePos="0" relativeHeight="476488704" behindDoc="1" locked="0" layoutInCell="1" allowOverlap="1" wp14:anchorId="77D57E08" wp14:editId="54510180">
                      <wp:simplePos x="0" y="0"/>
                      <wp:positionH relativeFrom="column">
                        <wp:posOffset>2043683</wp:posOffset>
                      </wp:positionH>
                      <wp:positionV relativeFrom="paragraph">
                        <wp:posOffset>1103288</wp:posOffset>
                      </wp:positionV>
                      <wp:extent cx="4176395" cy="635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4" name="Graphic 194"/>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A497F45" id="Group 193" o:spid="_x0000_s1026" style="position:absolute;margin-left:160.9pt;margin-top:86.85pt;width:328.85pt;height:.5pt;z-index:-26827776;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">
                      <v:shape id="Graphic 194"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" path="m4176395,l,,,6095r4176395,l4176395,xe" fillcolor="black" stroked="f">
                        <v:path arrowok="t"/>
                      </v:shape>
                    </v:group>
                  </w:pict>
                </mc:Fallback>
              </mc:AlternateContent>
            </w:r>
            <w:r>
              <w:rPr>
                <w:noProof/>
                <w:sz w:val="24"/>
                <w:lang w:eastAsia="ru-RU"/>
              </w:rPr>
              <mc:AlternateContent>
                <mc:Choice Requires="wpg">
                  <w:drawing>
                    <wp:anchor distT="0" distB="0" distL="0" distR="0" simplePos="0" relativeHeight="476489216" behindDoc="1" locked="0" layoutInCell="1" allowOverlap="1" wp14:anchorId="42B36A6F" wp14:editId="7807037B">
                      <wp:simplePos x="0" y="0"/>
                      <wp:positionH relativeFrom="column">
                        <wp:posOffset>2043683</wp:posOffset>
                      </wp:positionH>
                      <wp:positionV relativeFrom="paragraph">
                        <wp:posOffset>1765085</wp:posOffset>
                      </wp:positionV>
                      <wp:extent cx="4176395" cy="635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6" name="Graphic 196"/>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71D6B2" id="Group 195" o:spid="_x0000_s1026" style="position:absolute;margin-left:160.9pt;margin-top:139pt;width:328.85pt;height:.5pt;z-index:-26827264;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">
                      <v:shape id="Graphic 196"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" path="m4176395,l,,,6095r4176395,l4176395,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153" w:type="dxa"/>
            <w:tcBorders>
              <w:right w:val="single" w:sz="4" w:space="0" w:color="000000"/>
            </w:tcBorders>
          </w:tcPr>
          <w:p w14:paraId="57854AE3" w14:textId="77777777" w:rsidR="00192D51" w:rsidRDefault="00460E6F">
            <w:pPr>
              <w:pStyle w:val="TableParagraph"/>
              <w:spacing w:before="95"/>
              <w:ind w:right="392"/>
              <w:jc w:val="right"/>
              <w:rPr>
                <w:sz w:val="24"/>
              </w:rPr>
            </w:pPr>
            <w:r>
              <w:rPr>
                <w:spacing w:val="-4"/>
                <w:sz w:val="24"/>
              </w:rPr>
              <w:t>Дата</w:t>
            </w:r>
          </w:p>
        </w:tc>
        <w:tc>
          <w:tcPr>
            <w:tcW w:w="338" w:type="dxa"/>
            <w:tcBorders>
              <w:top w:val="single" w:sz="4" w:space="0" w:color="000000"/>
              <w:left w:val="single" w:sz="4" w:space="0" w:color="000000"/>
              <w:bottom w:val="single" w:sz="4" w:space="0" w:color="000000"/>
            </w:tcBorders>
          </w:tcPr>
          <w:p w14:paraId="2F96BEA8"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1D04DA" w14:textId="77777777" w:rsidR="00192D51" w:rsidRDefault="00192D51">
            <w:pPr>
              <w:pStyle w:val="TableParagraph"/>
              <w:rPr>
                <w:sz w:val="24"/>
              </w:rPr>
            </w:pPr>
          </w:p>
        </w:tc>
      </w:tr>
      <w:tr w:rsidR="00192D51" w14:paraId="10B42E43" w14:textId="77777777">
        <w:trPr>
          <w:trHeight w:val="481"/>
        </w:trPr>
        <w:tc>
          <w:tcPr>
            <w:tcW w:w="11496" w:type="dxa"/>
            <w:gridSpan w:val="4"/>
            <w:tcBorders>
              <w:right w:val="single" w:sz="4" w:space="0" w:color="000000"/>
            </w:tcBorders>
          </w:tcPr>
          <w:p w14:paraId="6A1708A9" w14:textId="77777777" w:rsidR="00192D51" w:rsidRDefault="00460E6F">
            <w:pPr>
              <w:pStyle w:val="TableParagraph"/>
              <w:spacing w:before="95"/>
              <w:ind w:left="6953"/>
              <w:rPr>
                <w:sz w:val="24"/>
              </w:rPr>
            </w:pPr>
            <w:r>
              <w:rPr>
                <w:sz w:val="24"/>
              </w:rPr>
              <w:t>Дата</w:t>
            </w:r>
            <w:r>
              <w:rPr>
                <w:spacing w:val="-3"/>
                <w:sz w:val="24"/>
              </w:rPr>
              <w:t xml:space="preserve"> </w:t>
            </w:r>
            <w:r>
              <w:rPr>
                <w:sz w:val="24"/>
              </w:rPr>
              <w:t>предыдущей</w:t>
            </w:r>
            <w:r>
              <w:rPr>
                <w:spacing w:val="-2"/>
                <w:sz w:val="24"/>
              </w:rPr>
              <w:t xml:space="preserve"> выписки</w:t>
            </w:r>
          </w:p>
        </w:tc>
      </w:tr>
      <w:tr w:rsidR="00192D51" w14:paraId="22256258" w14:textId="77777777">
        <w:trPr>
          <w:trHeight w:val="755"/>
        </w:trPr>
        <w:tc>
          <w:tcPr>
            <w:tcW w:w="7985" w:type="dxa"/>
          </w:tcPr>
          <w:p w14:paraId="6B5F8546" w14:textId="77777777" w:rsidR="00192D51" w:rsidRDefault="00460E6F">
            <w:pPr>
              <w:pStyle w:val="TableParagraph"/>
              <w:spacing w:before="92"/>
              <w:ind w:left="54" w:right="5042"/>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153" w:type="dxa"/>
            <w:tcBorders>
              <w:right w:val="single" w:sz="4" w:space="0" w:color="000000"/>
            </w:tcBorders>
          </w:tcPr>
          <w:p w14:paraId="4A88AC77"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784D299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340A5CC" w14:textId="77777777" w:rsidR="00192D51" w:rsidRDefault="00192D51">
            <w:pPr>
              <w:pStyle w:val="TableParagraph"/>
              <w:rPr>
                <w:sz w:val="24"/>
              </w:rPr>
            </w:pPr>
          </w:p>
        </w:tc>
      </w:tr>
      <w:tr w:rsidR="00192D51" w14:paraId="2722473C" w14:textId="77777777">
        <w:trPr>
          <w:trHeight w:val="1032"/>
        </w:trPr>
        <w:tc>
          <w:tcPr>
            <w:tcW w:w="7985" w:type="dxa"/>
          </w:tcPr>
          <w:p w14:paraId="0F3A9EA4" w14:textId="77777777" w:rsidR="00192D51" w:rsidRDefault="00460E6F">
            <w:pPr>
              <w:pStyle w:val="TableParagraph"/>
              <w:spacing w:before="93"/>
              <w:ind w:left="54" w:right="5100"/>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153" w:type="dxa"/>
            <w:tcBorders>
              <w:right w:val="single" w:sz="4" w:space="0" w:color="000000"/>
            </w:tcBorders>
          </w:tcPr>
          <w:p w14:paraId="56E4B6CB"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F4572F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65788A7" w14:textId="77777777" w:rsidR="00192D51" w:rsidRDefault="00192D51">
            <w:pPr>
              <w:pStyle w:val="TableParagraph"/>
              <w:rPr>
                <w:sz w:val="24"/>
              </w:rPr>
            </w:pPr>
          </w:p>
        </w:tc>
      </w:tr>
      <w:tr w:rsidR="00192D51" w14:paraId="703EFA63" w14:textId="77777777">
        <w:trPr>
          <w:trHeight w:val="1031"/>
        </w:trPr>
        <w:tc>
          <w:tcPr>
            <w:tcW w:w="7985" w:type="dxa"/>
          </w:tcPr>
          <w:p w14:paraId="69139718"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органа,</w:t>
            </w:r>
          </w:p>
          <w:p w14:paraId="2F986CCE" w14:textId="77777777" w:rsidR="00192D51" w:rsidRDefault="00460E6F">
            <w:pPr>
              <w:pStyle w:val="TableParagraph"/>
              <w:ind w:left="54" w:right="3696"/>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153" w:type="dxa"/>
            <w:tcBorders>
              <w:right w:val="single" w:sz="4" w:space="0" w:color="000000"/>
            </w:tcBorders>
          </w:tcPr>
          <w:p w14:paraId="0592E2B2"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6F0F818E"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0EA1BF2" w14:textId="77777777" w:rsidR="00192D51" w:rsidRDefault="00192D51">
            <w:pPr>
              <w:pStyle w:val="TableParagraph"/>
              <w:rPr>
                <w:sz w:val="24"/>
              </w:rPr>
            </w:pPr>
          </w:p>
        </w:tc>
      </w:tr>
      <w:tr w:rsidR="00192D51" w14:paraId="625C70A7" w14:textId="77777777">
        <w:trPr>
          <w:trHeight w:val="480"/>
        </w:trPr>
        <w:tc>
          <w:tcPr>
            <w:tcW w:w="7985" w:type="dxa"/>
          </w:tcPr>
          <w:p w14:paraId="3B18A240"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89728" behindDoc="1" locked="0" layoutInCell="1" allowOverlap="1" wp14:anchorId="401D79BF" wp14:editId="45D47C2A">
                      <wp:simplePos x="0" y="0"/>
                      <wp:positionH relativeFrom="column">
                        <wp:posOffset>2043683</wp:posOffset>
                      </wp:positionH>
                      <wp:positionV relativeFrom="paragraph">
                        <wp:posOffset>-6437</wp:posOffset>
                      </wp:positionV>
                      <wp:extent cx="4176395" cy="6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8" name="Graphic 198"/>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4164D4" id="Group 197" o:spid="_x0000_s1026" style="position:absolute;margin-left:160.9pt;margin-top:-.5pt;width:328.85pt;height:.5pt;z-index:-26826752;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">
                      <v:shape id="Graphic 198"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" path="m4176395,l,,,6096r4176395,l4176395,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153" w:type="dxa"/>
            <w:tcBorders>
              <w:right w:val="single" w:sz="4" w:space="0" w:color="000000"/>
            </w:tcBorders>
          </w:tcPr>
          <w:p w14:paraId="3B153583"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37B2A846"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5BEE5C6C" w14:textId="77777777" w:rsidR="00192D51" w:rsidRDefault="00192D51">
            <w:pPr>
              <w:pStyle w:val="TableParagraph"/>
              <w:rPr>
                <w:sz w:val="24"/>
              </w:rPr>
            </w:pPr>
          </w:p>
        </w:tc>
      </w:tr>
      <w:tr w:rsidR="00192D51" w14:paraId="0946E01E" w14:textId="77777777">
        <w:trPr>
          <w:trHeight w:val="479"/>
        </w:trPr>
        <w:tc>
          <w:tcPr>
            <w:tcW w:w="7985" w:type="dxa"/>
          </w:tcPr>
          <w:p w14:paraId="0F5A933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240" behindDoc="1" locked="0" layoutInCell="1" allowOverlap="1" wp14:anchorId="03AC20B1" wp14:editId="7D6EDA13">
                      <wp:simplePos x="0" y="0"/>
                      <wp:positionH relativeFrom="column">
                        <wp:posOffset>2043683</wp:posOffset>
                      </wp:positionH>
                      <wp:positionV relativeFrom="paragraph">
                        <wp:posOffset>-6183</wp:posOffset>
                      </wp:positionV>
                      <wp:extent cx="4176395"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0" name="Graphic 200"/>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ECAC35A" id="Group 199" o:spid="_x0000_s1026" style="position:absolute;margin-left:160.9pt;margin-top:-.5pt;width:328.85pt;height:.5pt;z-index:-26826240;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">
                      <v:shape id="Graphic 200"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" path="m4176395,l,,,6096r4176395,l4176395,xe" fillcolor="black" stroked="f">
                        <v:path arrowok="t"/>
                      </v:shape>
                    </v:group>
                  </w:pict>
                </mc:Fallback>
              </mc:AlternateContent>
            </w:r>
            <w:r>
              <w:rPr>
                <w:sz w:val="24"/>
              </w:rPr>
              <w:t>Периодичность:</w:t>
            </w:r>
            <w:r>
              <w:rPr>
                <w:spacing w:val="-6"/>
                <w:sz w:val="24"/>
              </w:rPr>
              <w:t xml:space="preserve"> </w:t>
            </w:r>
            <w:r>
              <w:rPr>
                <w:spacing w:val="-2"/>
                <w:sz w:val="24"/>
              </w:rPr>
              <w:t>ежедневная</w:t>
            </w:r>
          </w:p>
        </w:tc>
        <w:tc>
          <w:tcPr>
            <w:tcW w:w="2153" w:type="dxa"/>
            <w:tcBorders>
              <w:right w:val="single" w:sz="4" w:space="0" w:color="000000"/>
            </w:tcBorders>
          </w:tcPr>
          <w:p w14:paraId="20CE183F"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D84E10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0DB8E571" w14:textId="77777777" w:rsidR="00192D51" w:rsidRDefault="00192D51">
            <w:pPr>
              <w:pStyle w:val="TableParagraph"/>
              <w:rPr>
                <w:sz w:val="24"/>
              </w:rPr>
            </w:pPr>
          </w:p>
        </w:tc>
      </w:tr>
      <w:tr w:rsidR="00192D51" w14:paraId="75693F28" w14:textId="77777777">
        <w:trPr>
          <w:trHeight w:val="481"/>
        </w:trPr>
        <w:tc>
          <w:tcPr>
            <w:tcW w:w="7985" w:type="dxa"/>
          </w:tcPr>
          <w:p w14:paraId="7F109DFC"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752" behindDoc="1" locked="0" layoutInCell="1" allowOverlap="1" wp14:anchorId="20B0F873" wp14:editId="40381CD5">
                      <wp:simplePos x="0" y="0"/>
                      <wp:positionH relativeFrom="column">
                        <wp:posOffset>2043683</wp:posOffset>
                      </wp:positionH>
                      <wp:positionV relativeFrom="paragraph">
                        <wp:posOffset>-6183</wp:posOffset>
                      </wp:positionV>
                      <wp:extent cx="4176395" cy="635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2" name="Graphic 202"/>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4676CDA" id="Group 201" o:spid="_x0000_s1026" style="position:absolute;margin-left:160.9pt;margin-top:-.5pt;width:328.85pt;height:.5pt;z-index:-26825728;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">
                      <v:shape id="Graphic 202"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" path="m4176395,l,,,6095r4176395,l4176395,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153" w:type="dxa"/>
            <w:tcBorders>
              <w:right w:val="single" w:sz="4" w:space="0" w:color="000000"/>
            </w:tcBorders>
          </w:tcPr>
          <w:p w14:paraId="3B89CA80" w14:textId="77777777" w:rsidR="00192D51" w:rsidRDefault="00460E6F">
            <w:pPr>
              <w:pStyle w:val="TableParagraph"/>
              <w:spacing w:before="95"/>
              <w:ind w:right="392"/>
              <w:jc w:val="right"/>
              <w:rPr>
                <w:sz w:val="24"/>
              </w:rPr>
            </w:pPr>
            <w:r>
              <w:rPr>
                <w:sz w:val="24"/>
              </w:rPr>
              <w:t xml:space="preserve">По </w:t>
            </w:r>
            <w:r>
              <w:rPr>
                <w:spacing w:val="-4"/>
                <w:sz w:val="24"/>
              </w:rPr>
              <w:t>ОКЕИ</w:t>
            </w:r>
          </w:p>
        </w:tc>
        <w:tc>
          <w:tcPr>
            <w:tcW w:w="338" w:type="dxa"/>
            <w:tcBorders>
              <w:top w:val="single" w:sz="4" w:space="0" w:color="000000"/>
              <w:left w:val="single" w:sz="4" w:space="0" w:color="000000"/>
              <w:bottom w:val="single" w:sz="4" w:space="0" w:color="000000"/>
            </w:tcBorders>
          </w:tcPr>
          <w:p w14:paraId="302A776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683286C6" w14:textId="77777777" w:rsidR="00192D51" w:rsidRDefault="00726F5F">
            <w:pPr>
              <w:pStyle w:val="TableParagraph"/>
              <w:spacing w:before="95"/>
              <w:ind w:left="164"/>
              <w:rPr>
                <w:sz w:val="24"/>
              </w:rPr>
            </w:pPr>
            <w:hyperlink r:id="rId168">
              <w:r w:rsidR="00460E6F">
                <w:rPr>
                  <w:color w:val="0000FF"/>
                  <w:spacing w:val="-5"/>
                  <w:sz w:val="24"/>
                </w:rPr>
                <w:t>383</w:t>
              </w:r>
            </w:hyperlink>
          </w:p>
        </w:tc>
      </w:tr>
    </w:tbl>
    <w:p w14:paraId="61A8CA9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23708315" w14:textId="77777777" w:rsidR="00192D51" w:rsidRDefault="00460E6F">
      <w:pPr>
        <w:pStyle w:val="a4"/>
        <w:numPr>
          <w:ilvl w:val="0"/>
          <w:numId w:val="21"/>
        </w:numPr>
        <w:tabs>
          <w:tab w:val="left" w:pos="3044"/>
        </w:tabs>
        <w:spacing w:before="86"/>
        <w:ind w:left="3044"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E61850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905"/>
        <w:gridCol w:w="907"/>
        <w:gridCol w:w="1020"/>
        <w:gridCol w:w="851"/>
        <w:gridCol w:w="961"/>
        <w:gridCol w:w="906"/>
        <w:gridCol w:w="964"/>
        <w:gridCol w:w="848"/>
        <w:gridCol w:w="963"/>
        <w:gridCol w:w="968"/>
        <w:gridCol w:w="849"/>
      </w:tblGrid>
      <w:tr w:rsidR="00192D51" w14:paraId="3E0F31B9" w14:textId="77777777">
        <w:trPr>
          <w:trHeight w:val="1310"/>
        </w:trPr>
        <w:tc>
          <w:tcPr>
            <w:tcW w:w="1306" w:type="dxa"/>
            <w:vMerge w:val="restart"/>
          </w:tcPr>
          <w:p w14:paraId="6E388965" w14:textId="77777777" w:rsidR="00192D51" w:rsidRDefault="00192D51">
            <w:pPr>
              <w:pStyle w:val="TableParagraph"/>
              <w:rPr>
                <w:rFonts w:ascii="Courier New"/>
                <w:sz w:val="24"/>
              </w:rPr>
            </w:pPr>
          </w:p>
          <w:p w14:paraId="09FBE892" w14:textId="77777777" w:rsidR="00192D51" w:rsidRDefault="00192D51">
            <w:pPr>
              <w:pStyle w:val="TableParagraph"/>
              <w:spacing w:before="148"/>
              <w:rPr>
                <w:rFonts w:ascii="Courier New"/>
                <w:sz w:val="24"/>
              </w:rPr>
            </w:pPr>
          </w:p>
          <w:p w14:paraId="2015ECB4"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 xml:space="preserve">дополните </w:t>
            </w:r>
            <w:proofErr w:type="spellStart"/>
            <w:r>
              <w:rPr>
                <w:spacing w:val="-2"/>
                <w:sz w:val="24"/>
              </w:rPr>
              <w:t>льной</w:t>
            </w:r>
            <w:proofErr w:type="spellEnd"/>
          </w:p>
          <w:p w14:paraId="042669B2" w14:textId="77777777" w:rsidR="00192D51" w:rsidRDefault="00460E6F">
            <w:pPr>
              <w:pStyle w:val="TableParagraph"/>
              <w:spacing w:before="1"/>
              <w:ind w:left="108" w:right="96"/>
              <w:jc w:val="center"/>
              <w:rPr>
                <w:sz w:val="24"/>
              </w:rPr>
            </w:pPr>
            <w:proofErr w:type="spellStart"/>
            <w:r>
              <w:rPr>
                <w:spacing w:val="-2"/>
                <w:sz w:val="24"/>
              </w:rPr>
              <w:t>классифик</w:t>
            </w:r>
            <w:proofErr w:type="spellEnd"/>
            <w:r>
              <w:rPr>
                <w:spacing w:val="-2"/>
                <w:sz w:val="24"/>
              </w:rPr>
              <w:t xml:space="preserve"> </w:t>
            </w:r>
            <w:proofErr w:type="spellStart"/>
            <w:r>
              <w:rPr>
                <w:spacing w:val="-4"/>
                <w:sz w:val="24"/>
              </w:rPr>
              <w:t>ации</w:t>
            </w:r>
            <w:proofErr w:type="spellEnd"/>
          </w:p>
        </w:tc>
        <w:tc>
          <w:tcPr>
            <w:tcW w:w="5550" w:type="dxa"/>
            <w:gridSpan w:val="6"/>
          </w:tcPr>
          <w:p w14:paraId="50B17CE6" w14:textId="77777777" w:rsidR="00192D51" w:rsidRDefault="00192D51">
            <w:pPr>
              <w:pStyle w:val="TableParagraph"/>
              <w:spacing w:before="238"/>
              <w:rPr>
                <w:rFonts w:ascii="Courier New"/>
                <w:sz w:val="24"/>
              </w:rPr>
            </w:pPr>
          </w:p>
          <w:p w14:paraId="441155FA" w14:textId="77777777" w:rsidR="00192D51" w:rsidRDefault="00460E6F">
            <w:pPr>
              <w:pStyle w:val="TableParagraph"/>
              <w:ind w:left="811"/>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964" w:type="dxa"/>
            <w:vMerge w:val="restart"/>
          </w:tcPr>
          <w:p w14:paraId="681C2A2A" w14:textId="77777777" w:rsidR="00192D51" w:rsidRDefault="00192D51">
            <w:pPr>
              <w:pStyle w:val="TableParagraph"/>
              <w:rPr>
                <w:rFonts w:ascii="Courier New"/>
                <w:sz w:val="24"/>
              </w:rPr>
            </w:pPr>
          </w:p>
          <w:p w14:paraId="1B8A7F00" w14:textId="77777777" w:rsidR="00192D51" w:rsidRDefault="00192D51">
            <w:pPr>
              <w:pStyle w:val="TableParagraph"/>
              <w:rPr>
                <w:rFonts w:ascii="Courier New"/>
                <w:sz w:val="24"/>
              </w:rPr>
            </w:pPr>
          </w:p>
          <w:p w14:paraId="2B36F280" w14:textId="77777777" w:rsidR="00192D51" w:rsidRDefault="00192D51">
            <w:pPr>
              <w:pStyle w:val="TableParagraph"/>
              <w:rPr>
                <w:rFonts w:ascii="Courier New"/>
                <w:sz w:val="24"/>
              </w:rPr>
            </w:pPr>
          </w:p>
          <w:p w14:paraId="7601E79F" w14:textId="77777777" w:rsidR="00192D51" w:rsidRDefault="00192D51">
            <w:pPr>
              <w:pStyle w:val="TableParagraph"/>
              <w:spacing w:before="157"/>
              <w:rPr>
                <w:rFonts w:ascii="Courier New"/>
                <w:sz w:val="24"/>
              </w:rPr>
            </w:pPr>
          </w:p>
          <w:p w14:paraId="421FB7C5" w14:textId="77777777" w:rsidR="00192D51" w:rsidRDefault="00460E6F">
            <w:pPr>
              <w:pStyle w:val="TableParagraph"/>
              <w:ind w:left="188" w:right="92" w:hanging="80"/>
              <w:rPr>
                <w:sz w:val="24"/>
              </w:rPr>
            </w:pPr>
            <w:proofErr w:type="spellStart"/>
            <w:r>
              <w:rPr>
                <w:spacing w:val="-2"/>
                <w:sz w:val="24"/>
              </w:rPr>
              <w:t>Поступ</w:t>
            </w:r>
            <w:proofErr w:type="spellEnd"/>
            <w:r>
              <w:rPr>
                <w:spacing w:val="-2"/>
                <w:sz w:val="24"/>
              </w:rPr>
              <w:t xml:space="preserve"> </w:t>
            </w:r>
            <w:proofErr w:type="spellStart"/>
            <w:r>
              <w:rPr>
                <w:spacing w:val="-2"/>
                <w:sz w:val="24"/>
              </w:rPr>
              <w:t>ления</w:t>
            </w:r>
            <w:proofErr w:type="spellEnd"/>
          </w:p>
        </w:tc>
        <w:tc>
          <w:tcPr>
            <w:tcW w:w="848" w:type="dxa"/>
            <w:vMerge w:val="restart"/>
          </w:tcPr>
          <w:p w14:paraId="55D9E7E4" w14:textId="77777777" w:rsidR="00192D51" w:rsidRDefault="00192D51">
            <w:pPr>
              <w:pStyle w:val="TableParagraph"/>
              <w:rPr>
                <w:rFonts w:ascii="Courier New"/>
                <w:sz w:val="24"/>
              </w:rPr>
            </w:pPr>
          </w:p>
          <w:p w14:paraId="23A2022D" w14:textId="77777777" w:rsidR="00192D51" w:rsidRDefault="00192D51">
            <w:pPr>
              <w:pStyle w:val="TableParagraph"/>
              <w:rPr>
                <w:rFonts w:ascii="Courier New"/>
                <w:sz w:val="24"/>
              </w:rPr>
            </w:pPr>
          </w:p>
          <w:p w14:paraId="193A44DA" w14:textId="77777777" w:rsidR="00192D51" w:rsidRDefault="00192D51">
            <w:pPr>
              <w:pStyle w:val="TableParagraph"/>
              <w:rPr>
                <w:rFonts w:ascii="Courier New"/>
                <w:sz w:val="24"/>
              </w:rPr>
            </w:pPr>
          </w:p>
          <w:p w14:paraId="6B702421" w14:textId="77777777" w:rsidR="00192D51" w:rsidRDefault="00192D51">
            <w:pPr>
              <w:pStyle w:val="TableParagraph"/>
              <w:spacing w:before="157"/>
              <w:rPr>
                <w:rFonts w:ascii="Courier New"/>
                <w:sz w:val="24"/>
              </w:rPr>
            </w:pPr>
          </w:p>
          <w:p w14:paraId="4826E406" w14:textId="77777777" w:rsidR="00192D51" w:rsidRDefault="00460E6F">
            <w:pPr>
              <w:pStyle w:val="TableParagraph"/>
              <w:ind w:left="298" w:right="60" w:hanging="207"/>
              <w:rPr>
                <w:sz w:val="24"/>
              </w:rPr>
            </w:pPr>
            <w:proofErr w:type="spellStart"/>
            <w:r>
              <w:rPr>
                <w:spacing w:val="-2"/>
                <w:sz w:val="24"/>
              </w:rPr>
              <w:t>Выпла</w:t>
            </w:r>
            <w:proofErr w:type="spellEnd"/>
            <w:r>
              <w:rPr>
                <w:spacing w:val="-2"/>
                <w:sz w:val="24"/>
              </w:rPr>
              <w:t xml:space="preserve"> </w:t>
            </w:r>
            <w:r>
              <w:rPr>
                <w:spacing w:val="-6"/>
                <w:sz w:val="24"/>
              </w:rPr>
              <w:t>ты</w:t>
            </w:r>
          </w:p>
        </w:tc>
        <w:tc>
          <w:tcPr>
            <w:tcW w:w="1931" w:type="dxa"/>
            <w:gridSpan w:val="2"/>
          </w:tcPr>
          <w:p w14:paraId="17069286" w14:textId="77777777" w:rsidR="00192D51" w:rsidRDefault="00460E6F">
            <w:pPr>
              <w:pStyle w:val="TableParagraph"/>
              <w:spacing w:before="95"/>
              <w:ind w:left="278" w:right="190" w:firstLine="278"/>
              <w:rPr>
                <w:sz w:val="24"/>
              </w:rPr>
            </w:pPr>
            <w:r>
              <w:rPr>
                <w:spacing w:val="-2"/>
                <w:sz w:val="24"/>
              </w:rPr>
              <w:t>Остаток планируемых</w:t>
            </w:r>
          </w:p>
          <w:p w14:paraId="722FD812" w14:textId="77777777" w:rsidR="00192D51" w:rsidRDefault="00460E6F">
            <w:pPr>
              <w:pStyle w:val="TableParagraph"/>
              <w:ind w:left="606" w:right="190" w:hanging="389"/>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849" w:type="dxa"/>
            <w:vMerge w:val="restart"/>
          </w:tcPr>
          <w:p w14:paraId="30812FFD" w14:textId="77777777" w:rsidR="00192D51" w:rsidRDefault="00192D51">
            <w:pPr>
              <w:pStyle w:val="TableParagraph"/>
              <w:rPr>
                <w:rFonts w:ascii="Courier New"/>
                <w:sz w:val="24"/>
              </w:rPr>
            </w:pPr>
          </w:p>
          <w:p w14:paraId="671AC3B7" w14:textId="77777777" w:rsidR="00192D51" w:rsidRDefault="00192D51">
            <w:pPr>
              <w:pStyle w:val="TableParagraph"/>
              <w:rPr>
                <w:rFonts w:ascii="Courier New"/>
                <w:sz w:val="24"/>
              </w:rPr>
            </w:pPr>
          </w:p>
          <w:p w14:paraId="08D33646" w14:textId="77777777" w:rsidR="00192D51" w:rsidRDefault="00192D51">
            <w:pPr>
              <w:pStyle w:val="TableParagraph"/>
              <w:spacing w:before="152"/>
              <w:rPr>
                <w:rFonts w:ascii="Courier New"/>
                <w:sz w:val="24"/>
              </w:rPr>
            </w:pPr>
          </w:p>
          <w:p w14:paraId="29D5D966" w14:textId="77777777" w:rsidR="00192D51" w:rsidRDefault="00460E6F">
            <w:pPr>
              <w:pStyle w:val="TableParagraph"/>
              <w:spacing w:before="1"/>
              <w:ind w:left="378" w:right="37" w:hanging="301"/>
              <w:rPr>
                <w:sz w:val="24"/>
              </w:rPr>
            </w:pPr>
            <w:proofErr w:type="spellStart"/>
            <w:r>
              <w:rPr>
                <w:spacing w:val="-2"/>
                <w:sz w:val="24"/>
              </w:rPr>
              <w:t>Остато</w:t>
            </w:r>
            <w:proofErr w:type="spellEnd"/>
            <w:r>
              <w:rPr>
                <w:spacing w:val="-2"/>
                <w:sz w:val="24"/>
              </w:rPr>
              <w:t xml:space="preserve"> </w:t>
            </w:r>
            <w:r>
              <w:rPr>
                <w:spacing w:val="-10"/>
                <w:sz w:val="24"/>
              </w:rPr>
              <w:t>к</w:t>
            </w:r>
          </w:p>
          <w:p w14:paraId="0C01D9DA" w14:textId="77777777" w:rsidR="00192D51" w:rsidRDefault="00460E6F">
            <w:pPr>
              <w:pStyle w:val="TableParagraph"/>
              <w:ind w:left="380" w:right="63" w:hanging="279"/>
              <w:rPr>
                <w:sz w:val="24"/>
              </w:rPr>
            </w:pPr>
            <w:proofErr w:type="spellStart"/>
            <w:r>
              <w:rPr>
                <w:spacing w:val="-2"/>
                <w:sz w:val="24"/>
              </w:rPr>
              <w:t>средст</w:t>
            </w:r>
            <w:proofErr w:type="spellEnd"/>
            <w:r>
              <w:rPr>
                <w:spacing w:val="-2"/>
                <w:sz w:val="24"/>
              </w:rPr>
              <w:t xml:space="preserve"> </w:t>
            </w:r>
            <w:r>
              <w:rPr>
                <w:spacing w:val="-10"/>
                <w:sz w:val="24"/>
              </w:rPr>
              <w:t>в</w:t>
            </w:r>
          </w:p>
        </w:tc>
      </w:tr>
      <w:tr w:rsidR="00192D51" w14:paraId="75AF40B3" w14:textId="77777777">
        <w:trPr>
          <w:trHeight w:val="480"/>
        </w:trPr>
        <w:tc>
          <w:tcPr>
            <w:tcW w:w="1306" w:type="dxa"/>
            <w:vMerge/>
            <w:tcBorders>
              <w:top w:val="nil"/>
            </w:tcBorders>
          </w:tcPr>
          <w:p w14:paraId="67F36284" w14:textId="77777777" w:rsidR="00192D51" w:rsidRDefault="00192D51">
            <w:pPr>
              <w:rPr>
                <w:sz w:val="2"/>
                <w:szCs w:val="2"/>
              </w:rPr>
            </w:pPr>
          </w:p>
        </w:tc>
        <w:tc>
          <w:tcPr>
            <w:tcW w:w="1812" w:type="dxa"/>
            <w:gridSpan w:val="2"/>
            <w:vMerge w:val="restart"/>
          </w:tcPr>
          <w:p w14:paraId="7F1759C3" w14:textId="77777777" w:rsidR="00192D51" w:rsidRDefault="00460E6F">
            <w:pPr>
              <w:pStyle w:val="TableParagraph"/>
              <w:spacing w:before="201"/>
              <w:ind w:left="64" w:right="55" w:firstLine="247"/>
              <w:rPr>
                <w:sz w:val="24"/>
              </w:rPr>
            </w:pPr>
            <w:r>
              <w:rPr>
                <w:sz w:val="24"/>
              </w:rPr>
              <w:t>на текущий финансовый</w:t>
            </w:r>
            <w:r>
              <w:rPr>
                <w:spacing w:val="-15"/>
                <w:sz w:val="24"/>
              </w:rPr>
              <w:t xml:space="preserve"> </w:t>
            </w:r>
            <w:r>
              <w:rPr>
                <w:sz w:val="24"/>
              </w:rPr>
              <w:t>год</w:t>
            </w:r>
          </w:p>
        </w:tc>
        <w:tc>
          <w:tcPr>
            <w:tcW w:w="3738" w:type="dxa"/>
            <w:gridSpan w:val="4"/>
          </w:tcPr>
          <w:p w14:paraId="3DDB78B0" w14:textId="77777777" w:rsidR="00192D51" w:rsidRDefault="00460E6F">
            <w:pPr>
              <w:pStyle w:val="TableParagraph"/>
              <w:spacing w:before="93"/>
              <w:ind w:left="82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4" w:type="dxa"/>
            <w:vMerge/>
            <w:tcBorders>
              <w:top w:val="nil"/>
            </w:tcBorders>
          </w:tcPr>
          <w:p w14:paraId="27B1D2AD" w14:textId="77777777" w:rsidR="00192D51" w:rsidRDefault="00192D51">
            <w:pPr>
              <w:rPr>
                <w:sz w:val="2"/>
                <w:szCs w:val="2"/>
              </w:rPr>
            </w:pPr>
          </w:p>
        </w:tc>
        <w:tc>
          <w:tcPr>
            <w:tcW w:w="848" w:type="dxa"/>
            <w:vMerge/>
            <w:tcBorders>
              <w:top w:val="nil"/>
            </w:tcBorders>
          </w:tcPr>
          <w:p w14:paraId="6BEC0F69" w14:textId="77777777" w:rsidR="00192D51" w:rsidRDefault="00192D51">
            <w:pPr>
              <w:rPr>
                <w:sz w:val="2"/>
                <w:szCs w:val="2"/>
              </w:rPr>
            </w:pPr>
          </w:p>
        </w:tc>
        <w:tc>
          <w:tcPr>
            <w:tcW w:w="963" w:type="dxa"/>
            <w:vMerge w:val="restart"/>
          </w:tcPr>
          <w:p w14:paraId="5A1823CE" w14:textId="77777777" w:rsidR="00192D51" w:rsidRDefault="00192D51">
            <w:pPr>
              <w:pStyle w:val="TableParagraph"/>
              <w:rPr>
                <w:rFonts w:ascii="Courier New"/>
                <w:sz w:val="24"/>
              </w:rPr>
            </w:pPr>
          </w:p>
          <w:p w14:paraId="6B228EFE" w14:textId="77777777" w:rsidR="00192D51" w:rsidRDefault="00192D51">
            <w:pPr>
              <w:pStyle w:val="TableParagraph"/>
              <w:spacing w:before="38"/>
              <w:rPr>
                <w:rFonts w:ascii="Courier New"/>
                <w:sz w:val="24"/>
              </w:rPr>
            </w:pPr>
          </w:p>
          <w:p w14:paraId="27D49B77" w14:textId="77777777" w:rsidR="00192D51" w:rsidRDefault="00460E6F">
            <w:pPr>
              <w:pStyle w:val="TableParagraph"/>
              <w:spacing w:before="1"/>
              <w:ind w:left="251" w:right="45"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68" w:type="dxa"/>
            <w:vMerge w:val="restart"/>
          </w:tcPr>
          <w:p w14:paraId="225CDB01" w14:textId="77777777" w:rsidR="00192D51" w:rsidRDefault="00192D51">
            <w:pPr>
              <w:pStyle w:val="TableParagraph"/>
              <w:rPr>
                <w:rFonts w:ascii="Courier New"/>
                <w:sz w:val="24"/>
              </w:rPr>
            </w:pPr>
          </w:p>
          <w:p w14:paraId="5F4A86BC" w14:textId="77777777" w:rsidR="00192D51" w:rsidRDefault="00192D51">
            <w:pPr>
              <w:pStyle w:val="TableParagraph"/>
              <w:spacing w:before="38"/>
              <w:rPr>
                <w:rFonts w:ascii="Courier New"/>
                <w:sz w:val="24"/>
              </w:rPr>
            </w:pPr>
          </w:p>
          <w:p w14:paraId="491FBE2D" w14:textId="77777777" w:rsidR="00192D51" w:rsidRDefault="00460E6F">
            <w:pPr>
              <w:pStyle w:val="TableParagraph"/>
              <w:spacing w:before="1"/>
              <w:ind w:left="411" w:right="98" w:hanging="288"/>
              <w:rPr>
                <w:sz w:val="24"/>
              </w:rPr>
            </w:pPr>
            <w:r>
              <w:rPr>
                <w:spacing w:val="-2"/>
                <w:sz w:val="24"/>
              </w:rPr>
              <w:t xml:space="preserve">выплат </w:t>
            </w:r>
            <w:r>
              <w:rPr>
                <w:spacing w:val="-10"/>
                <w:sz w:val="24"/>
              </w:rPr>
              <w:t>ы</w:t>
            </w:r>
          </w:p>
        </w:tc>
        <w:tc>
          <w:tcPr>
            <w:tcW w:w="849" w:type="dxa"/>
            <w:vMerge/>
            <w:tcBorders>
              <w:top w:val="nil"/>
            </w:tcBorders>
          </w:tcPr>
          <w:p w14:paraId="61CFA30E" w14:textId="77777777" w:rsidR="00192D51" w:rsidRDefault="00192D51">
            <w:pPr>
              <w:rPr>
                <w:sz w:val="2"/>
                <w:szCs w:val="2"/>
              </w:rPr>
            </w:pPr>
          </w:p>
        </w:tc>
      </w:tr>
      <w:tr w:rsidR="00192D51" w14:paraId="73B2F181" w14:textId="77777777">
        <w:trPr>
          <w:trHeight w:val="479"/>
        </w:trPr>
        <w:tc>
          <w:tcPr>
            <w:tcW w:w="1306" w:type="dxa"/>
            <w:vMerge/>
            <w:tcBorders>
              <w:top w:val="nil"/>
            </w:tcBorders>
          </w:tcPr>
          <w:p w14:paraId="5F521374" w14:textId="77777777" w:rsidR="00192D51" w:rsidRDefault="00192D51">
            <w:pPr>
              <w:rPr>
                <w:sz w:val="2"/>
                <w:szCs w:val="2"/>
              </w:rPr>
            </w:pPr>
          </w:p>
        </w:tc>
        <w:tc>
          <w:tcPr>
            <w:tcW w:w="1812" w:type="dxa"/>
            <w:gridSpan w:val="2"/>
            <w:vMerge/>
            <w:tcBorders>
              <w:top w:val="nil"/>
            </w:tcBorders>
          </w:tcPr>
          <w:p w14:paraId="6AC12FDD" w14:textId="77777777" w:rsidR="00192D51" w:rsidRDefault="00192D51">
            <w:pPr>
              <w:rPr>
                <w:sz w:val="2"/>
                <w:szCs w:val="2"/>
              </w:rPr>
            </w:pPr>
          </w:p>
        </w:tc>
        <w:tc>
          <w:tcPr>
            <w:tcW w:w="1871" w:type="dxa"/>
            <w:gridSpan w:val="2"/>
          </w:tcPr>
          <w:p w14:paraId="1056329D" w14:textId="77777777" w:rsidR="00192D51" w:rsidRDefault="00460E6F">
            <w:pPr>
              <w:pStyle w:val="TableParagraph"/>
              <w:spacing w:before="92"/>
              <w:ind w:left="355"/>
              <w:rPr>
                <w:sz w:val="24"/>
              </w:rPr>
            </w:pPr>
            <w:r>
              <w:rPr>
                <w:sz w:val="24"/>
              </w:rPr>
              <w:t>первый</w:t>
            </w:r>
            <w:r>
              <w:rPr>
                <w:spacing w:val="-2"/>
                <w:sz w:val="24"/>
              </w:rPr>
              <w:t xml:space="preserve"> </w:t>
            </w:r>
            <w:r>
              <w:rPr>
                <w:spacing w:val="-5"/>
                <w:sz w:val="24"/>
              </w:rPr>
              <w:t>год</w:t>
            </w:r>
          </w:p>
        </w:tc>
        <w:tc>
          <w:tcPr>
            <w:tcW w:w="1867" w:type="dxa"/>
            <w:gridSpan w:val="2"/>
          </w:tcPr>
          <w:p w14:paraId="55E07824" w14:textId="77777777" w:rsidR="00192D51" w:rsidRDefault="00460E6F">
            <w:pPr>
              <w:pStyle w:val="TableParagraph"/>
              <w:spacing w:before="92"/>
              <w:ind w:left="380"/>
              <w:rPr>
                <w:sz w:val="24"/>
              </w:rPr>
            </w:pPr>
            <w:r>
              <w:rPr>
                <w:sz w:val="24"/>
              </w:rPr>
              <w:t>второй</w:t>
            </w:r>
            <w:r>
              <w:rPr>
                <w:spacing w:val="-4"/>
                <w:sz w:val="24"/>
              </w:rPr>
              <w:t xml:space="preserve"> </w:t>
            </w:r>
            <w:r>
              <w:rPr>
                <w:spacing w:val="-5"/>
                <w:sz w:val="24"/>
              </w:rPr>
              <w:t>год</w:t>
            </w:r>
          </w:p>
        </w:tc>
        <w:tc>
          <w:tcPr>
            <w:tcW w:w="964" w:type="dxa"/>
            <w:vMerge/>
            <w:tcBorders>
              <w:top w:val="nil"/>
            </w:tcBorders>
          </w:tcPr>
          <w:p w14:paraId="1F6DE561" w14:textId="77777777" w:rsidR="00192D51" w:rsidRDefault="00192D51">
            <w:pPr>
              <w:rPr>
                <w:sz w:val="2"/>
                <w:szCs w:val="2"/>
              </w:rPr>
            </w:pPr>
          </w:p>
        </w:tc>
        <w:tc>
          <w:tcPr>
            <w:tcW w:w="848" w:type="dxa"/>
            <w:vMerge/>
            <w:tcBorders>
              <w:top w:val="nil"/>
            </w:tcBorders>
          </w:tcPr>
          <w:p w14:paraId="56058E15" w14:textId="77777777" w:rsidR="00192D51" w:rsidRDefault="00192D51">
            <w:pPr>
              <w:rPr>
                <w:sz w:val="2"/>
                <w:szCs w:val="2"/>
              </w:rPr>
            </w:pPr>
          </w:p>
        </w:tc>
        <w:tc>
          <w:tcPr>
            <w:tcW w:w="963" w:type="dxa"/>
            <w:vMerge/>
            <w:tcBorders>
              <w:top w:val="nil"/>
            </w:tcBorders>
          </w:tcPr>
          <w:p w14:paraId="2E289F49" w14:textId="77777777" w:rsidR="00192D51" w:rsidRDefault="00192D51">
            <w:pPr>
              <w:rPr>
                <w:sz w:val="2"/>
                <w:szCs w:val="2"/>
              </w:rPr>
            </w:pPr>
          </w:p>
        </w:tc>
        <w:tc>
          <w:tcPr>
            <w:tcW w:w="968" w:type="dxa"/>
            <w:vMerge/>
            <w:tcBorders>
              <w:top w:val="nil"/>
            </w:tcBorders>
          </w:tcPr>
          <w:p w14:paraId="67737D52" w14:textId="77777777" w:rsidR="00192D51" w:rsidRDefault="00192D51">
            <w:pPr>
              <w:rPr>
                <w:sz w:val="2"/>
                <w:szCs w:val="2"/>
              </w:rPr>
            </w:pPr>
          </w:p>
        </w:tc>
        <w:tc>
          <w:tcPr>
            <w:tcW w:w="849" w:type="dxa"/>
            <w:vMerge/>
            <w:tcBorders>
              <w:top w:val="nil"/>
            </w:tcBorders>
          </w:tcPr>
          <w:p w14:paraId="549BAFC5" w14:textId="77777777" w:rsidR="00192D51" w:rsidRDefault="00192D51">
            <w:pPr>
              <w:rPr>
                <w:sz w:val="2"/>
                <w:szCs w:val="2"/>
              </w:rPr>
            </w:pPr>
          </w:p>
        </w:tc>
      </w:tr>
      <w:tr w:rsidR="00192D51" w14:paraId="59CE2E64" w14:textId="77777777">
        <w:trPr>
          <w:trHeight w:val="755"/>
        </w:trPr>
        <w:tc>
          <w:tcPr>
            <w:tcW w:w="1306" w:type="dxa"/>
            <w:vMerge/>
            <w:tcBorders>
              <w:top w:val="nil"/>
            </w:tcBorders>
          </w:tcPr>
          <w:p w14:paraId="32E7D302" w14:textId="77777777" w:rsidR="00192D51" w:rsidRDefault="00192D51">
            <w:pPr>
              <w:rPr>
                <w:sz w:val="2"/>
                <w:szCs w:val="2"/>
              </w:rPr>
            </w:pPr>
          </w:p>
        </w:tc>
        <w:tc>
          <w:tcPr>
            <w:tcW w:w="905" w:type="dxa"/>
          </w:tcPr>
          <w:p w14:paraId="0296B1FF" w14:textId="77777777" w:rsidR="00192D51" w:rsidRDefault="00460E6F">
            <w:pPr>
              <w:pStyle w:val="TableParagraph"/>
              <w:spacing w:before="95"/>
              <w:ind w:left="153" w:right="93" w:hanging="58"/>
              <w:rPr>
                <w:sz w:val="24"/>
              </w:rPr>
            </w:pPr>
            <w:proofErr w:type="spellStart"/>
            <w:r>
              <w:rPr>
                <w:spacing w:val="-2"/>
                <w:sz w:val="24"/>
              </w:rPr>
              <w:t>поступ</w:t>
            </w:r>
            <w:proofErr w:type="spellEnd"/>
            <w:r>
              <w:rPr>
                <w:spacing w:val="-2"/>
                <w:sz w:val="24"/>
              </w:rPr>
              <w:t xml:space="preserve"> </w:t>
            </w:r>
            <w:proofErr w:type="spellStart"/>
            <w:r>
              <w:rPr>
                <w:spacing w:val="-4"/>
                <w:sz w:val="24"/>
              </w:rPr>
              <w:t>ления</w:t>
            </w:r>
            <w:proofErr w:type="spellEnd"/>
          </w:p>
        </w:tc>
        <w:tc>
          <w:tcPr>
            <w:tcW w:w="907" w:type="dxa"/>
          </w:tcPr>
          <w:p w14:paraId="6A3734F0" w14:textId="77777777" w:rsidR="00192D51" w:rsidRDefault="00460E6F">
            <w:pPr>
              <w:pStyle w:val="TableParagraph"/>
              <w:spacing w:before="95"/>
              <w:ind w:left="371" w:right="69" w:hanging="286"/>
              <w:rPr>
                <w:sz w:val="24"/>
              </w:rPr>
            </w:pPr>
            <w:r>
              <w:rPr>
                <w:spacing w:val="-2"/>
                <w:sz w:val="24"/>
              </w:rPr>
              <w:t xml:space="preserve">выплат </w:t>
            </w:r>
            <w:r>
              <w:rPr>
                <w:spacing w:val="-10"/>
                <w:sz w:val="24"/>
              </w:rPr>
              <w:t>ы</w:t>
            </w:r>
          </w:p>
        </w:tc>
        <w:tc>
          <w:tcPr>
            <w:tcW w:w="1020" w:type="dxa"/>
          </w:tcPr>
          <w:p w14:paraId="62F6C8F5" w14:textId="77777777" w:rsidR="00192D51" w:rsidRDefault="00460E6F">
            <w:pPr>
              <w:pStyle w:val="TableParagraph"/>
              <w:spacing w:before="95"/>
              <w:ind w:left="273" w:right="80"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851" w:type="dxa"/>
          </w:tcPr>
          <w:p w14:paraId="308853D2" w14:textId="77777777" w:rsidR="00192D51" w:rsidRDefault="00460E6F">
            <w:pPr>
              <w:pStyle w:val="TableParagraph"/>
              <w:spacing w:before="95"/>
              <w:ind w:left="293" w:right="57" w:hanging="183"/>
              <w:rPr>
                <w:sz w:val="24"/>
              </w:rPr>
            </w:pPr>
            <w:proofErr w:type="spellStart"/>
            <w:r>
              <w:rPr>
                <w:spacing w:val="-4"/>
                <w:sz w:val="24"/>
              </w:rPr>
              <w:t>выпла</w:t>
            </w:r>
            <w:proofErr w:type="spellEnd"/>
            <w:r>
              <w:rPr>
                <w:spacing w:val="-4"/>
                <w:sz w:val="24"/>
              </w:rPr>
              <w:t xml:space="preserve"> </w:t>
            </w:r>
            <w:r>
              <w:rPr>
                <w:spacing w:val="-6"/>
                <w:sz w:val="24"/>
              </w:rPr>
              <w:t>ты</w:t>
            </w:r>
          </w:p>
        </w:tc>
        <w:tc>
          <w:tcPr>
            <w:tcW w:w="961" w:type="dxa"/>
          </w:tcPr>
          <w:p w14:paraId="79045995" w14:textId="77777777" w:rsidR="00192D51" w:rsidRDefault="00460E6F">
            <w:pPr>
              <w:pStyle w:val="TableParagraph"/>
              <w:spacing w:before="95"/>
              <w:ind w:left="243" w:right="58"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06" w:type="dxa"/>
          </w:tcPr>
          <w:p w14:paraId="36ED8F1B" w14:textId="77777777" w:rsidR="00192D51" w:rsidRDefault="00460E6F">
            <w:pPr>
              <w:pStyle w:val="TableParagraph"/>
              <w:spacing w:before="95"/>
              <w:ind w:left="374" w:right="65" w:hanging="286"/>
              <w:rPr>
                <w:sz w:val="24"/>
              </w:rPr>
            </w:pPr>
            <w:r>
              <w:rPr>
                <w:spacing w:val="-2"/>
                <w:sz w:val="24"/>
              </w:rPr>
              <w:t xml:space="preserve">выплат </w:t>
            </w:r>
            <w:r>
              <w:rPr>
                <w:spacing w:val="-10"/>
                <w:sz w:val="24"/>
              </w:rPr>
              <w:t>ы</w:t>
            </w:r>
          </w:p>
        </w:tc>
        <w:tc>
          <w:tcPr>
            <w:tcW w:w="964" w:type="dxa"/>
            <w:vMerge/>
            <w:tcBorders>
              <w:top w:val="nil"/>
            </w:tcBorders>
          </w:tcPr>
          <w:p w14:paraId="5297E0E4" w14:textId="77777777" w:rsidR="00192D51" w:rsidRDefault="00192D51">
            <w:pPr>
              <w:rPr>
                <w:sz w:val="2"/>
                <w:szCs w:val="2"/>
              </w:rPr>
            </w:pPr>
          </w:p>
        </w:tc>
        <w:tc>
          <w:tcPr>
            <w:tcW w:w="848" w:type="dxa"/>
            <w:vMerge/>
            <w:tcBorders>
              <w:top w:val="nil"/>
            </w:tcBorders>
          </w:tcPr>
          <w:p w14:paraId="279B5BC1" w14:textId="77777777" w:rsidR="00192D51" w:rsidRDefault="00192D51">
            <w:pPr>
              <w:rPr>
                <w:sz w:val="2"/>
                <w:szCs w:val="2"/>
              </w:rPr>
            </w:pPr>
          </w:p>
        </w:tc>
        <w:tc>
          <w:tcPr>
            <w:tcW w:w="963" w:type="dxa"/>
            <w:vMerge/>
            <w:tcBorders>
              <w:top w:val="nil"/>
            </w:tcBorders>
          </w:tcPr>
          <w:p w14:paraId="0E1BB530" w14:textId="77777777" w:rsidR="00192D51" w:rsidRDefault="00192D51">
            <w:pPr>
              <w:rPr>
                <w:sz w:val="2"/>
                <w:szCs w:val="2"/>
              </w:rPr>
            </w:pPr>
          </w:p>
        </w:tc>
        <w:tc>
          <w:tcPr>
            <w:tcW w:w="968" w:type="dxa"/>
            <w:vMerge/>
            <w:tcBorders>
              <w:top w:val="nil"/>
            </w:tcBorders>
          </w:tcPr>
          <w:p w14:paraId="58029D25" w14:textId="77777777" w:rsidR="00192D51" w:rsidRDefault="00192D51">
            <w:pPr>
              <w:rPr>
                <w:sz w:val="2"/>
                <w:szCs w:val="2"/>
              </w:rPr>
            </w:pPr>
          </w:p>
        </w:tc>
        <w:tc>
          <w:tcPr>
            <w:tcW w:w="849" w:type="dxa"/>
            <w:vMerge/>
            <w:tcBorders>
              <w:top w:val="nil"/>
            </w:tcBorders>
          </w:tcPr>
          <w:p w14:paraId="775382CF" w14:textId="77777777" w:rsidR="00192D51" w:rsidRDefault="00192D51">
            <w:pPr>
              <w:rPr>
                <w:sz w:val="2"/>
                <w:szCs w:val="2"/>
              </w:rPr>
            </w:pPr>
          </w:p>
        </w:tc>
      </w:tr>
      <w:tr w:rsidR="00192D51" w14:paraId="5F5E561B" w14:textId="77777777">
        <w:trPr>
          <w:trHeight w:val="479"/>
        </w:trPr>
        <w:tc>
          <w:tcPr>
            <w:tcW w:w="1306" w:type="dxa"/>
          </w:tcPr>
          <w:p w14:paraId="55D6A172" w14:textId="77777777" w:rsidR="00192D51" w:rsidRDefault="00192D51">
            <w:pPr>
              <w:pStyle w:val="TableParagraph"/>
            </w:pPr>
          </w:p>
        </w:tc>
        <w:tc>
          <w:tcPr>
            <w:tcW w:w="905" w:type="dxa"/>
          </w:tcPr>
          <w:p w14:paraId="25FC7A91" w14:textId="77777777" w:rsidR="00192D51" w:rsidRDefault="00192D51">
            <w:pPr>
              <w:pStyle w:val="TableParagraph"/>
            </w:pPr>
          </w:p>
        </w:tc>
        <w:tc>
          <w:tcPr>
            <w:tcW w:w="907" w:type="dxa"/>
          </w:tcPr>
          <w:p w14:paraId="61F6D295" w14:textId="77777777" w:rsidR="00192D51" w:rsidRDefault="00192D51">
            <w:pPr>
              <w:pStyle w:val="TableParagraph"/>
            </w:pPr>
          </w:p>
        </w:tc>
        <w:tc>
          <w:tcPr>
            <w:tcW w:w="1020" w:type="dxa"/>
          </w:tcPr>
          <w:p w14:paraId="54F98A06" w14:textId="77777777" w:rsidR="00192D51" w:rsidRDefault="00192D51">
            <w:pPr>
              <w:pStyle w:val="TableParagraph"/>
            </w:pPr>
          </w:p>
        </w:tc>
        <w:tc>
          <w:tcPr>
            <w:tcW w:w="851" w:type="dxa"/>
          </w:tcPr>
          <w:p w14:paraId="0430F79A" w14:textId="77777777" w:rsidR="00192D51" w:rsidRDefault="00192D51">
            <w:pPr>
              <w:pStyle w:val="TableParagraph"/>
            </w:pPr>
          </w:p>
        </w:tc>
        <w:tc>
          <w:tcPr>
            <w:tcW w:w="961" w:type="dxa"/>
          </w:tcPr>
          <w:p w14:paraId="6597863E" w14:textId="77777777" w:rsidR="00192D51" w:rsidRDefault="00192D51">
            <w:pPr>
              <w:pStyle w:val="TableParagraph"/>
            </w:pPr>
          </w:p>
        </w:tc>
        <w:tc>
          <w:tcPr>
            <w:tcW w:w="906" w:type="dxa"/>
          </w:tcPr>
          <w:p w14:paraId="0105D451" w14:textId="77777777" w:rsidR="00192D51" w:rsidRDefault="00192D51">
            <w:pPr>
              <w:pStyle w:val="TableParagraph"/>
            </w:pPr>
          </w:p>
        </w:tc>
        <w:tc>
          <w:tcPr>
            <w:tcW w:w="964" w:type="dxa"/>
          </w:tcPr>
          <w:p w14:paraId="57AEC818" w14:textId="77777777" w:rsidR="00192D51" w:rsidRDefault="00192D51">
            <w:pPr>
              <w:pStyle w:val="TableParagraph"/>
            </w:pPr>
          </w:p>
        </w:tc>
        <w:tc>
          <w:tcPr>
            <w:tcW w:w="848" w:type="dxa"/>
          </w:tcPr>
          <w:p w14:paraId="673F220D" w14:textId="77777777" w:rsidR="00192D51" w:rsidRDefault="00192D51">
            <w:pPr>
              <w:pStyle w:val="TableParagraph"/>
            </w:pPr>
          </w:p>
        </w:tc>
        <w:tc>
          <w:tcPr>
            <w:tcW w:w="963" w:type="dxa"/>
          </w:tcPr>
          <w:p w14:paraId="7C0A3026" w14:textId="77777777" w:rsidR="00192D51" w:rsidRDefault="00192D51">
            <w:pPr>
              <w:pStyle w:val="TableParagraph"/>
            </w:pPr>
          </w:p>
        </w:tc>
        <w:tc>
          <w:tcPr>
            <w:tcW w:w="968" w:type="dxa"/>
          </w:tcPr>
          <w:p w14:paraId="2DE6236F" w14:textId="77777777" w:rsidR="00192D51" w:rsidRDefault="00192D51">
            <w:pPr>
              <w:pStyle w:val="TableParagraph"/>
            </w:pPr>
          </w:p>
        </w:tc>
        <w:tc>
          <w:tcPr>
            <w:tcW w:w="849" w:type="dxa"/>
          </w:tcPr>
          <w:p w14:paraId="70EA1617" w14:textId="77777777" w:rsidR="00192D51" w:rsidRDefault="00192D51">
            <w:pPr>
              <w:pStyle w:val="TableParagraph"/>
            </w:pPr>
          </w:p>
        </w:tc>
      </w:tr>
      <w:tr w:rsidR="00192D51" w14:paraId="4F824A79" w14:textId="77777777">
        <w:trPr>
          <w:trHeight w:val="482"/>
        </w:trPr>
        <w:tc>
          <w:tcPr>
            <w:tcW w:w="1306" w:type="dxa"/>
          </w:tcPr>
          <w:p w14:paraId="411A3D6C" w14:textId="77777777" w:rsidR="00192D51" w:rsidRDefault="00460E6F">
            <w:pPr>
              <w:pStyle w:val="TableParagraph"/>
              <w:spacing w:before="95"/>
              <w:ind w:left="62"/>
              <w:rPr>
                <w:sz w:val="24"/>
              </w:rPr>
            </w:pPr>
            <w:r>
              <w:rPr>
                <w:spacing w:val="-2"/>
                <w:sz w:val="24"/>
              </w:rPr>
              <w:t>Всего</w:t>
            </w:r>
          </w:p>
        </w:tc>
        <w:tc>
          <w:tcPr>
            <w:tcW w:w="905" w:type="dxa"/>
          </w:tcPr>
          <w:p w14:paraId="26B33C7E" w14:textId="77777777" w:rsidR="00192D51" w:rsidRDefault="00192D51">
            <w:pPr>
              <w:pStyle w:val="TableParagraph"/>
            </w:pPr>
          </w:p>
        </w:tc>
        <w:tc>
          <w:tcPr>
            <w:tcW w:w="907" w:type="dxa"/>
          </w:tcPr>
          <w:p w14:paraId="45246299" w14:textId="77777777" w:rsidR="00192D51" w:rsidRDefault="00192D51">
            <w:pPr>
              <w:pStyle w:val="TableParagraph"/>
            </w:pPr>
          </w:p>
        </w:tc>
        <w:tc>
          <w:tcPr>
            <w:tcW w:w="1020" w:type="dxa"/>
          </w:tcPr>
          <w:p w14:paraId="1FE76399" w14:textId="77777777" w:rsidR="00192D51" w:rsidRDefault="00192D51">
            <w:pPr>
              <w:pStyle w:val="TableParagraph"/>
            </w:pPr>
          </w:p>
        </w:tc>
        <w:tc>
          <w:tcPr>
            <w:tcW w:w="851" w:type="dxa"/>
          </w:tcPr>
          <w:p w14:paraId="0AE49A29" w14:textId="77777777" w:rsidR="00192D51" w:rsidRDefault="00192D51">
            <w:pPr>
              <w:pStyle w:val="TableParagraph"/>
            </w:pPr>
          </w:p>
        </w:tc>
        <w:tc>
          <w:tcPr>
            <w:tcW w:w="961" w:type="dxa"/>
          </w:tcPr>
          <w:p w14:paraId="7EFAC57F" w14:textId="77777777" w:rsidR="00192D51" w:rsidRDefault="00192D51">
            <w:pPr>
              <w:pStyle w:val="TableParagraph"/>
            </w:pPr>
          </w:p>
        </w:tc>
        <w:tc>
          <w:tcPr>
            <w:tcW w:w="906" w:type="dxa"/>
          </w:tcPr>
          <w:p w14:paraId="75779896" w14:textId="77777777" w:rsidR="00192D51" w:rsidRDefault="00192D51">
            <w:pPr>
              <w:pStyle w:val="TableParagraph"/>
            </w:pPr>
          </w:p>
        </w:tc>
        <w:tc>
          <w:tcPr>
            <w:tcW w:w="964" w:type="dxa"/>
          </w:tcPr>
          <w:p w14:paraId="0825B1A6" w14:textId="77777777" w:rsidR="00192D51" w:rsidRDefault="00192D51">
            <w:pPr>
              <w:pStyle w:val="TableParagraph"/>
            </w:pPr>
          </w:p>
        </w:tc>
        <w:tc>
          <w:tcPr>
            <w:tcW w:w="848" w:type="dxa"/>
          </w:tcPr>
          <w:p w14:paraId="291CEA39" w14:textId="77777777" w:rsidR="00192D51" w:rsidRDefault="00192D51">
            <w:pPr>
              <w:pStyle w:val="TableParagraph"/>
            </w:pPr>
          </w:p>
        </w:tc>
        <w:tc>
          <w:tcPr>
            <w:tcW w:w="963" w:type="dxa"/>
          </w:tcPr>
          <w:p w14:paraId="55525A08" w14:textId="77777777" w:rsidR="00192D51" w:rsidRDefault="00192D51">
            <w:pPr>
              <w:pStyle w:val="TableParagraph"/>
            </w:pPr>
          </w:p>
        </w:tc>
        <w:tc>
          <w:tcPr>
            <w:tcW w:w="968" w:type="dxa"/>
          </w:tcPr>
          <w:p w14:paraId="5354D021" w14:textId="77777777" w:rsidR="00192D51" w:rsidRDefault="00192D51">
            <w:pPr>
              <w:pStyle w:val="TableParagraph"/>
            </w:pPr>
          </w:p>
        </w:tc>
        <w:tc>
          <w:tcPr>
            <w:tcW w:w="849" w:type="dxa"/>
          </w:tcPr>
          <w:p w14:paraId="77C1590D" w14:textId="77777777" w:rsidR="00192D51" w:rsidRDefault="00192D51">
            <w:pPr>
              <w:pStyle w:val="TableParagraph"/>
            </w:pPr>
          </w:p>
        </w:tc>
      </w:tr>
    </w:tbl>
    <w:p w14:paraId="546FDC72" w14:textId="77777777" w:rsidR="00192D51" w:rsidRDefault="00460E6F">
      <w:pPr>
        <w:tabs>
          <w:tab w:val="left" w:pos="2970"/>
        </w:tabs>
        <w:spacing w:before="6" w:line="226" w:lineRule="exact"/>
        <w:ind w:left="645"/>
        <w:rPr>
          <w:sz w:val="20"/>
        </w:rPr>
      </w:pPr>
      <w:r>
        <w:rPr>
          <w:rFonts w:ascii="Courier New" w:hAnsi="Courier New"/>
          <w:sz w:val="20"/>
        </w:rPr>
        <w:t xml:space="preserve">Номер страницы </w:t>
      </w:r>
      <w:r>
        <w:rPr>
          <w:sz w:val="20"/>
          <w:u w:val="single"/>
        </w:rPr>
        <w:tab/>
      </w:r>
    </w:p>
    <w:p w14:paraId="6268EF1B" w14:textId="77777777" w:rsidR="00192D51" w:rsidRDefault="00460E6F">
      <w:pPr>
        <w:tabs>
          <w:tab w:val="left" w:pos="2850"/>
        </w:tabs>
        <w:spacing w:line="226" w:lineRule="exact"/>
        <w:ind w:left="645"/>
        <w:rPr>
          <w:sz w:val="20"/>
        </w:rPr>
      </w:pPr>
      <w:r>
        <w:rPr>
          <w:rFonts w:ascii="Courier New" w:hAnsi="Courier New"/>
          <w:sz w:val="20"/>
        </w:rPr>
        <w:t xml:space="preserve">Всего страниц </w:t>
      </w:r>
      <w:r>
        <w:rPr>
          <w:sz w:val="20"/>
          <w:u w:val="single"/>
        </w:rPr>
        <w:tab/>
      </w:r>
    </w:p>
    <w:p w14:paraId="6EA9DC03" w14:textId="77777777" w:rsidR="00192D51" w:rsidRDefault="00460E6F">
      <w:pPr>
        <w:tabs>
          <w:tab w:val="left" w:pos="4290"/>
        </w:tabs>
        <w:spacing w:line="226" w:lineRule="exact"/>
        <w:ind w:left="645"/>
        <w:rPr>
          <w:sz w:val="20"/>
        </w:rPr>
      </w:pPr>
      <w:r>
        <w:rPr>
          <w:rFonts w:ascii="Courier New" w:hAnsi="Courier New"/>
          <w:sz w:val="20"/>
        </w:rPr>
        <w:t xml:space="preserve">Номер лицевого счета </w:t>
      </w:r>
      <w:r>
        <w:rPr>
          <w:sz w:val="20"/>
          <w:u w:val="single"/>
        </w:rPr>
        <w:tab/>
      </w:r>
    </w:p>
    <w:p w14:paraId="056A4CF0" w14:textId="77777777" w:rsidR="00192D51" w:rsidRDefault="00460E6F">
      <w:pPr>
        <w:tabs>
          <w:tab w:val="left" w:pos="2730"/>
          <w:tab w:val="left" w:pos="3330"/>
        </w:tabs>
        <w:spacing w:before="1"/>
        <w:ind w:left="645"/>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1651C0" w14:textId="77777777" w:rsidR="00192D51" w:rsidRDefault="00192D51">
      <w:pPr>
        <w:pStyle w:val="a3"/>
        <w:ind w:left="0"/>
        <w:jc w:val="left"/>
        <w:rPr>
          <w:rFonts w:ascii="Courier New"/>
          <w:sz w:val="20"/>
        </w:rPr>
      </w:pPr>
    </w:p>
    <w:p w14:paraId="254B264B" w14:textId="77777777" w:rsidR="00192D51" w:rsidRDefault="00460E6F">
      <w:pPr>
        <w:pStyle w:val="a4"/>
        <w:numPr>
          <w:ilvl w:val="0"/>
          <w:numId w:val="21"/>
        </w:numPr>
        <w:tabs>
          <w:tab w:val="left" w:pos="1484"/>
          <w:tab w:val="left" w:pos="2565"/>
        </w:tabs>
        <w:spacing w:before="1"/>
        <w:ind w:left="2565" w:right="6060" w:hanging="1440"/>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со</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субсидиями</w:t>
      </w:r>
      <w:r>
        <w:rPr>
          <w:rFonts w:ascii="Courier New" w:hAnsi="Courier New"/>
          <w:spacing w:val="-7"/>
          <w:sz w:val="20"/>
        </w:rPr>
        <w:t xml:space="preserve"> </w:t>
      </w:r>
      <w:r>
        <w:rPr>
          <w:rFonts w:ascii="Courier New" w:hAnsi="Courier New"/>
          <w:sz w:val="20"/>
        </w:rPr>
        <w:t>бюджетного учреждения (автономного учреждения)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0E009956" w14:textId="77777777">
        <w:trPr>
          <w:trHeight w:hRule="exact" w:val="1318"/>
        </w:trPr>
        <w:tc>
          <w:tcPr>
            <w:tcW w:w="1791" w:type="dxa"/>
            <w:gridSpan w:val="2"/>
          </w:tcPr>
          <w:p w14:paraId="4F08C22B" w14:textId="77777777" w:rsidR="00192D51" w:rsidRDefault="00460E6F">
            <w:pPr>
              <w:pStyle w:val="TableParagraph"/>
              <w:spacing w:before="89"/>
              <w:ind w:left="103" w:right="102" w:hanging="1"/>
              <w:jc w:val="center"/>
              <w:rPr>
                <w:sz w:val="24"/>
              </w:rPr>
            </w:pPr>
            <w:r>
              <w:rPr>
                <w:spacing w:val="-2"/>
                <w:sz w:val="24"/>
              </w:rPr>
              <w:t xml:space="preserve">Документ, </w:t>
            </w:r>
            <w:proofErr w:type="spellStart"/>
            <w:r>
              <w:rPr>
                <w:spacing w:val="-2"/>
                <w:sz w:val="24"/>
              </w:rPr>
              <w:t>подтверждающ</w:t>
            </w:r>
            <w:proofErr w:type="spellEnd"/>
            <w:r>
              <w:rPr>
                <w:spacing w:val="-2"/>
                <w:sz w:val="24"/>
              </w:rPr>
              <w:t xml:space="preserve"> </w:t>
            </w:r>
            <w:proofErr w:type="spellStart"/>
            <w:r>
              <w:rPr>
                <w:sz w:val="24"/>
              </w:rPr>
              <w:t>ий</w:t>
            </w:r>
            <w:proofErr w:type="spellEnd"/>
            <w:r>
              <w:rPr>
                <w:sz w:val="24"/>
              </w:rPr>
              <w:t xml:space="preserve"> проведение </w:t>
            </w:r>
            <w:r>
              <w:rPr>
                <w:spacing w:val="-2"/>
                <w:sz w:val="24"/>
              </w:rPr>
              <w:t>операций</w:t>
            </w:r>
          </w:p>
        </w:tc>
        <w:tc>
          <w:tcPr>
            <w:tcW w:w="1135" w:type="dxa"/>
            <w:vMerge w:val="restart"/>
          </w:tcPr>
          <w:p w14:paraId="1E0DCAEF" w14:textId="77777777" w:rsidR="00192D51" w:rsidRDefault="00192D51">
            <w:pPr>
              <w:pStyle w:val="TableParagraph"/>
              <w:rPr>
                <w:rFonts w:ascii="Courier New"/>
                <w:sz w:val="24"/>
              </w:rPr>
            </w:pPr>
          </w:p>
          <w:p w14:paraId="122EE81A" w14:textId="77777777" w:rsidR="00192D51" w:rsidRDefault="00192D51">
            <w:pPr>
              <w:pStyle w:val="TableParagraph"/>
              <w:rPr>
                <w:rFonts w:ascii="Courier New"/>
                <w:sz w:val="24"/>
              </w:rPr>
            </w:pPr>
          </w:p>
          <w:p w14:paraId="2C8AE68B" w14:textId="77777777" w:rsidR="00192D51" w:rsidRDefault="00192D51">
            <w:pPr>
              <w:pStyle w:val="TableParagraph"/>
              <w:spacing w:before="147"/>
              <w:rPr>
                <w:rFonts w:ascii="Courier New"/>
                <w:sz w:val="24"/>
              </w:rPr>
            </w:pPr>
          </w:p>
          <w:p w14:paraId="67BB25B4" w14:textId="77777777" w:rsidR="00192D51" w:rsidRDefault="00460E6F">
            <w:pPr>
              <w:pStyle w:val="TableParagraph"/>
              <w:ind w:left="76" w:right="73" w:hanging="2"/>
              <w:jc w:val="center"/>
              <w:rPr>
                <w:sz w:val="24"/>
              </w:rPr>
            </w:pPr>
            <w:r>
              <w:rPr>
                <w:sz w:val="24"/>
              </w:rPr>
              <w:t xml:space="preserve">Код по БК и </w:t>
            </w:r>
            <w:r>
              <w:rPr>
                <w:spacing w:val="-2"/>
                <w:sz w:val="24"/>
              </w:rPr>
              <w:t xml:space="preserve">дополнит </w:t>
            </w:r>
            <w:proofErr w:type="spellStart"/>
            <w:r>
              <w:rPr>
                <w:spacing w:val="-2"/>
                <w:sz w:val="24"/>
              </w:rPr>
              <w:t>ельной</w:t>
            </w:r>
            <w:proofErr w:type="spellEnd"/>
            <w:r>
              <w:rPr>
                <w:spacing w:val="-2"/>
                <w:sz w:val="24"/>
              </w:rPr>
              <w:t xml:space="preserve"> </w:t>
            </w:r>
            <w:proofErr w:type="spellStart"/>
            <w:r>
              <w:rPr>
                <w:spacing w:val="-2"/>
                <w:sz w:val="24"/>
              </w:rPr>
              <w:t>классифи</w:t>
            </w:r>
            <w:proofErr w:type="spellEnd"/>
            <w:r>
              <w:rPr>
                <w:spacing w:val="-2"/>
                <w:sz w:val="24"/>
              </w:rPr>
              <w:t xml:space="preserve"> </w:t>
            </w:r>
            <w:proofErr w:type="spellStart"/>
            <w:r>
              <w:rPr>
                <w:spacing w:val="-2"/>
                <w:sz w:val="24"/>
              </w:rPr>
              <w:t>кации</w:t>
            </w:r>
            <w:proofErr w:type="spellEnd"/>
          </w:p>
        </w:tc>
        <w:tc>
          <w:tcPr>
            <w:tcW w:w="5558" w:type="dxa"/>
            <w:gridSpan w:val="6"/>
            <w:vMerge w:val="restart"/>
          </w:tcPr>
          <w:p w14:paraId="11A267F9" w14:textId="77777777" w:rsidR="00192D51" w:rsidRDefault="00192D51">
            <w:pPr>
              <w:pStyle w:val="TableParagraph"/>
              <w:rPr>
                <w:rFonts w:ascii="Courier New"/>
                <w:sz w:val="24"/>
              </w:rPr>
            </w:pPr>
          </w:p>
          <w:p w14:paraId="1E7B7F6B" w14:textId="77777777" w:rsidR="00192D51" w:rsidRDefault="00192D51">
            <w:pPr>
              <w:pStyle w:val="TableParagraph"/>
              <w:spacing w:before="205"/>
              <w:rPr>
                <w:rFonts w:ascii="Courier New"/>
                <w:sz w:val="24"/>
              </w:rPr>
            </w:pPr>
          </w:p>
          <w:p w14:paraId="02D3FC0C" w14:textId="77777777" w:rsidR="00192D51" w:rsidRDefault="00460E6F">
            <w:pPr>
              <w:pStyle w:val="TableParagraph"/>
              <w:ind w:left="808"/>
              <w:rPr>
                <w:sz w:val="24"/>
              </w:rPr>
            </w:pPr>
            <w:r>
              <w:rPr>
                <w:sz w:val="24"/>
              </w:rPr>
              <w:t>Планируемые</w:t>
            </w:r>
            <w:r>
              <w:rPr>
                <w:spacing w:val="-4"/>
                <w:sz w:val="24"/>
              </w:rPr>
              <w:t xml:space="preserve"> </w:t>
            </w:r>
            <w:r>
              <w:rPr>
                <w:sz w:val="24"/>
              </w:rPr>
              <w:t>поступления</w:t>
            </w:r>
            <w:r>
              <w:rPr>
                <w:spacing w:val="-2"/>
                <w:sz w:val="24"/>
              </w:rPr>
              <w:t xml:space="preserve"> </w:t>
            </w:r>
            <w:r>
              <w:rPr>
                <w:sz w:val="24"/>
              </w:rPr>
              <w:t>и</w:t>
            </w:r>
            <w:r>
              <w:rPr>
                <w:spacing w:val="-2"/>
                <w:sz w:val="24"/>
              </w:rPr>
              <w:t xml:space="preserve"> выплаты</w:t>
            </w:r>
          </w:p>
        </w:tc>
        <w:tc>
          <w:tcPr>
            <w:tcW w:w="965" w:type="dxa"/>
            <w:vMerge w:val="restart"/>
          </w:tcPr>
          <w:p w14:paraId="1979197A" w14:textId="77777777" w:rsidR="00192D51" w:rsidRDefault="00192D51">
            <w:pPr>
              <w:pStyle w:val="TableParagraph"/>
              <w:rPr>
                <w:rFonts w:ascii="Courier New"/>
                <w:sz w:val="24"/>
              </w:rPr>
            </w:pPr>
          </w:p>
          <w:p w14:paraId="55D30AE1" w14:textId="77777777" w:rsidR="00192D51" w:rsidRDefault="00192D51">
            <w:pPr>
              <w:pStyle w:val="TableParagraph"/>
              <w:rPr>
                <w:rFonts w:ascii="Courier New"/>
                <w:sz w:val="24"/>
              </w:rPr>
            </w:pPr>
          </w:p>
          <w:p w14:paraId="1C553501" w14:textId="77777777" w:rsidR="00192D51" w:rsidRDefault="00192D51">
            <w:pPr>
              <w:pStyle w:val="TableParagraph"/>
              <w:rPr>
                <w:rFonts w:ascii="Courier New"/>
                <w:sz w:val="24"/>
              </w:rPr>
            </w:pPr>
          </w:p>
          <w:p w14:paraId="0BDF23FC" w14:textId="77777777" w:rsidR="00192D51" w:rsidRDefault="00192D51">
            <w:pPr>
              <w:pStyle w:val="TableParagraph"/>
              <w:rPr>
                <w:rFonts w:ascii="Courier New"/>
                <w:sz w:val="24"/>
              </w:rPr>
            </w:pPr>
          </w:p>
          <w:p w14:paraId="0A742C01" w14:textId="77777777" w:rsidR="00192D51" w:rsidRDefault="00192D51">
            <w:pPr>
              <w:pStyle w:val="TableParagraph"/>
              <w:spacing w:before="155"/>
              <w:rPr>
                <w:rFonts w:ascii="Courier New"/>
                <w:sz w:val="24"/>
              </w:rPr>
            </w:pPr>
          </w:p>
          <w:p w14:paraId="25C8D158" w14:textId="77777777" w:rsidR="00192D51" w:rsidRDefault="00460E6F">
            <w:pPr>
              <w:pStyle w:val="TableParagraph"/>
              <w:ind w:left="179" w:right="94" w:hanging="80"/>
              <w:rPr>
                <w:sz w:val="24"/>
              </w:rPr>
            </w:pPr>
            <w:proofErr w:type="spellStart"/>
            <w:r>
              <w:rPr>
                <w:spacing w:val="-2"/>
                <w:sz w:val="24"/>
              </w:rPr>
              <w:t>Поступ</w:t>
            </w:r>
            <w:proofErr w:type="spellEnd"/>
            <w:r>
              <w:rPr>
                <w:spacing w:val="-2"/>
                <w:sz w:val="24"/>
              </w:rPr>
              <w:t xml:space="preserve"> </w:t>
            </w:r>
            <w:proofErr w:type="spellStart"/>
            <w:r>
              <w:rPr>
                <w:spacing w:val="-2"/>
                <w:sz w:val="24"/>
              </w:rPr>
              <w:t>ления</w:t>
            </w:r>
            <w:proofErr w:type="spellEnd"/>
          </w:p>
        </w:tc>
        <w:tc>
          <w:tcPr>
            <w:tcW w:w="963" w:type="dxa"/>
            <w:vMerge w:val="restart"/>
          </w:tcPr>
          <w:p w14:paraId="2413F28A" w14:textId="77777777" w:rsidR="00192D51" w:rsidRDefault="00192D51">
            <w:pPr>
              <w:pStyle w:val="TableParagraph"/>
              <w:rPr>
                <w:rFonts w:ascii="Courier New"/>
                <w:sz w:val="24"/>
              </w:rPr>
            </w:pPr>
          </w:p>
          <w:p w14:paraId="2C4C5C3F" w14:textId="77777777" w:rsidR="00192D51" w:rsidRDefault="00192D51">
            <w:pPr>
              <w:pStyle w:val="TableParagraph"/>
              <w:rPr>
                <w:rFonts w:ascii="Courier New"/>
                <w:sz w:val="24"/>
              </w:rPr>
            </w:pPr>
          </w:p>
          <w:p w14:paraId="087B94A3" w14:textId="77777777" w:rsidR="00192D51" w:rsidRDefault="00192D51">
            <w:pPr>
              <w:pStyle w:val="TableParagraph"/>
              <w:rPr>
                <w:rFonts w:ascii="Courier New"/>
                <w:sz w:val="24"/>
              </w:rPr>
            </w:pPr>
          </w:p>
          <w:p w14:paraId="0801EA17" w14:textId="77777777" w:rsidR="00192D51" w:rsidRDefault="00192D51">
            <w:pPr>
              <w:pStyle w:val="TableParagraph"/>
              <w:rPr>
                <w:rFonts w:ascii="Courier New"/>
                <w:sz w:val="24"/>
              </w:rPr>
            </w:pPr>
          </w:p>
          <w:p w14:paraId="4C7E22A9" w14:textId="77777777" w:rsidR="00192D51" w:rsidRDefault="00192D51">
            <w:pPr>
              <w:pStyle w:val="TableParagraph"/>
              <w:spacing w:before="155"/>
              <w:rPr>
                <w:rFonts w:ascii="Courier New"/>
                <w:sz w:val="24"/>
              </w:rPr>
            </w:pPr>
          </w:p>
          <w:p w14:paraId="1E0490FA" w14:textId="77777777" w:rsidR="00192D51" w:rsidRDefault="00460E6F">
            <w:pPr>
              <w:pStyle w:val="TableParagraph"/>
              <w:ind w:left="393" w:right="81" w:hanging="310"/>
              <w:rPr>
                <w:sz w:val="24"/>
              </w:rPr>
            </w:pPr>
            <w:r>
              <w:rPr>
                <w:spacing w:val="-2"/>
                <w:sz w:val="24"/>
              </w:rPr>
              <w:t xml:space="preserve">Выплат </w:t>
            </w:r>
            <w:r>
              <w:rPr>
                <w:spacing w:val="-10"/>
                <w:sz w:val="24"/>
              </w:rPr>
              <w:t>ы</w:t>
            </w:r>
          </w:p>
        </w:tc>
        <w:tc>
          <w:tcPr>
            <w:tcW w:w="1079" w:type="dxa"/>
            <w:vMerge w:val="restart"/>
          </w:tcPr>
          <w:p w14:paraId="303A89A8" w14:textId="77777777" w:rsidR="00192D51" w:rsidRDefault="00192D51">
            <w:pPr>
              <w:pStyle w:val="TableParagraph"/>
              <w:rPr>
                <w:rFonts w:ascii="Courier New"/>
                <w:sz w:val="24"/>
              </w:rPr>
            </w:pPr>
          </w:p>
          <w:p w14:paraId="50BFCCC5" w14:textId="77777777" w:rsidR="00192D51" w:rsidRDefault="00192D51">
            <w:pPr>
              <w:pStyle w:val="TableParagraph"/>
              <w:rPr>
                <w:rFonts w:ascii="Courier New"/>
                <w:sz w:val="24"/>
              </w:rPr>
            </w:pPr>
          </w:p>
          <w:p w14:paraId="691F7A21" w14:textId="77777777" w:rsidR="00192D51" w:rsidRDefault="00192D51">
            <w:pPr>
              <w:pStyle w:val="TableParagraph"/>
              <w:rPr>
                <w:rFonts w:ascii="Courier New"/>
                <w:sz w:val="24"/>
              </w:rPr>
            </w:pPr>
          </w:p>
          <w:p w14:paraId="779D38A6" w14:textId="77777777" w:rsidR="00192D51" w:rsidRDefault="00192D51">
            <w:pPr>
              <w:pStyle w:val="TableParagraph"/>
              <w:rPr>
                <w:rFonts w:ascii="Courier New"/>
                <w:sz w:val="24"/>
              </w:rPr>
            </w:pPr>
          </w:p>
          <w:p w14:paraId="65933163" w14:textId="77777777" w:rsidR="00192D51" w:rsidRDefault="00192D51">
            <w:pPr>
              <w:pStyle w:val="TableParagraph"/>
              <w:spacing w:before="155"/>
              <w:rPr>
                <w:rFonts w:ascii="Courier New"/>
                <w:sz w:val="24"/>
              </w:rPr>
            </w:pPr>
          </w:p>
          <w:p w14:paraId="5ADA912F" w14:textId="77777777" w:rsidR="00192D51" w:rsidRDefault="00460E6F">
            <w:pPr>
              <w:pStyle w:val="TableParagraph"/>
              <w:ind w:left="352" w:right="77" w:hanging="274"/>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774F0F7D" w14:textId="77777777">
        <w:trPr>
          <w:trHeight w:hRule="exact" w:val="492"/>
        </w:trPr>
        <w:tc>
          <w:tcPr>
            <w:tcW w:w="850" w:type="dxa"/>
            <w:vMerge w:val="restart"/>
          </w:tcPr>
          <w:p w14:paraId="480722E0" w14:textId="77777777" w:rsidR="00192D51" w:rsidRDefault="00192D51">
            <w:pPr>
              <w:pStyle w:val="TableParagraph"/>
              <w:rPr>
                <w:rFonts w:ascii="Courier New"/>
                <w:sz w:val="24"/>
              </w:rPr>
            </w:pPr>
          </w:p>
          <w:p w14:paraId="54D1D2C6" w14:textId="77777777" w:rsidR="00192D51" w:rsidRDefault="00192D51">
            <w:pPr>
              <w:pStyle w:val="TableParagraph"/>
              <w:rPr>
                <w:rFonts w:ascii="Courier New"/>
                <w:sz w:val="24"/>
              </w:rPr>
            </w:pPr>
          </w:p>
          <w:p w14:paraId="108FE93F" w14:textId="77777777" w:rsidR="00192D51" w:rsidRDefault="00192D51">
            <w:pPr>
              <w:pStyle w:val="TableParagraph"/>
              <w:spacing w:before="178"/>
              <w:rPr>
                <w:rFonts w:ascii="Courier New"/>
                <w:sz w:val="24"/>
              </w:rPr>
            </w:pPr>
          </w:p>
          <w:p w14:paraId="7BF3DE44" w14:textId="77777777" w:rsidR="00192D51" w:rsidRDefault="00460E6F">
            <w:pPr>
              <w:pStyle w:val="TableParagraph"/>
              <w:ind w:left="107"/>
              <w:rPr>
                <w:sz w:val="24"/>
              </w:rPr>
            </w:pPr>
            <w:r>
              <w:rPr>
                <w:spacing w:val="-2"/>
                <w:sz w:val="24"/>
              </w:rPr>
              <w:t>номер</w:t>
            </w:r>
          </w:p>
        </w:tc>
        <w:tc>
          <w:tcPr>
            <w:tcW w:w="941" w:type="dxa"/>
            <w:vMerge w:val="restart"/>
          </w:tcPr>
          <w:p w14:paraId="55A2C260" w14:textId="77777777" w:rsidR="00192D51" w:rsidRDefault="00192D51">
            <w:pPr>
              <w:pStyle w:val="TableParagraph"/>
              <w:rPr>
                <w:rFonts w:ascii="Courier New"/>
                <w:sz w:val="24"/>
              </w:rPr>
            </w:pPr>
          </w:p>
          <w:p w14:paraId="6007B776" w14:textId="77777777" w:rsidR="00192D51" w:rsidRDefault="00192D51">
            <w:pPr>
              <w:pStyle w:val="TableParagraph"/>
              <w:rPr>
                <w:rFonts w:ascii="Courier New"/>
                <w:sz w:val="24"/>
              </w:rPr>
            </w:pPr>
          </w:p>
          <w:p w14:paraId="23161ADC" w14:textId="77777777" w:rsidR="00192D51" w:rsidRDefault="00192D51">
            <w:pPr>
              <w:pStyle w:val="TableParagraph"/>
              <w:spacing w:before="178"/>
              <w:rPr>
                <w:rFonts w:ascii="Courier New"/>
                <w:sz w:val="24"/>
              </w:rPr>
            </w:pPr>
          </w:p>
          <w:p w14:paraId="22114077" w14:textId="77777777" w:rsidR="00192D51" w:rsidRDefault="00460E6F">
            <w:pPr>
              <w:pStyle w:val="TableParagraph"/>
              <w:ind w:left="244"/>
              <w:rPr>
                <w:sz w:val="24"/>
              </w:rPr>
            </w:pPr>
            <w:r>
              <w:rPr>
                <w:spacing w:val="-4"/>
                <w:sz w:val="24"/>
              </w:rPr>
              <w:t>дата</w:t>
            </w:r>
          </w:p>
        </w:tc>
        <w:tc>
          <w:tcPr>
            <w:tcW w:w="1135" w:type="dxa"/>
            <w:vMerge/>
            <w:tcBorders>
              <w:top w:val="nil"/>
            </w:tcBorders>
          </w:tcPr>
          <w:p w14:paraId="0AE2E735" w14:textId="77777777" w:rsidR="00192D51" w:rsidRDefault="00192D51">
            <w:pPr>
              <w:rPr>
                <w:sz w:val="2"/>
                <w:szCs w:val="2"/>
              </w:rPr>
            </w:pPr>
          </w:p>
        </w:tc>
        <w:tc>
          <w:tcPr>
            <w:tcW w:w="5558" w:type="dxa"/>
            <w:gridSpan w:val="6"/>
            <w:vMerge/>
            <w:tcBorders>
              <w:top w:val="nil"/>
            </w:tcBorders>
          </w:tcPr>
          <w:p w14:paraId="3DCC84CA" w14:textId="77777777" w:rsidR="00192D51" w:rsidRDefault="00192D51">
            <w:pPr>
              <w:rPr>
                <w:sz w:val="2"/>
                <w:szCs w:val="2"/>
              </w:rPr>
            </w:pPr>
          </w:p>
        </w:tc>
        <w:tc>
          <w:tcPr>
            <w:tcW w:w="965" w:type="dxa"/>
            <w:vMerge/>
            <w:tcBorders>
              <w:top w:val="nil"/>
            </w:tcBorders>
          </w:tcPr>
          <w:p w14:paraId="6A0F1D7C" w14:textId="77777777" w:rsidR="00192D51" w:rsidRDefault="00192D51">
            <w:pPr>
              <w:rPr>
                <w:sz w:val="2"/>
                <w:szCs w:val="2"/>
              </w:rPr>
            </w:pPr>
          </w:p>
        </w:tc>
        <w:tc>
          <w:tcPr>
            <w:tcW w:w="963" w:type="dxa"/>
            <w:vMerge/>
            <w:tcBorders>
              <w:top w:val="nil"/>
            </w:tcBorders>
          </w:tcPr>
          <w:p w14:paraId="60EB11A9" w14:textId="77777777" w:rsidR="00192D51" w:rsidRDefault="00192D51">
            <w:pPr>
              <w:rPr>
                <w:sz w:val="2"/>
                <w:szCs w:val="2"/>
              </w:rPr>
            </w:pPr>
          </w:p>
        </w:tc>
        <w:tc>
          <w:tcPr>
            <w:tcW w:w="1079" w:type="dxa"/>
            <w:vMerge/>
            <w:tcBorders>
              <w:top w:val="nil"/>
            </w:tcBorders>
          </w:tcPr>
          <w:p w14:paraId="351164A6" w14:textId="77777777" w:rsidR="00192D51" w:rsidRDefault="00192D51">
            <w:pPr>
              <w:rPr>
                <w:sz w:val="2"/>
                <w:szCs w:val="2"/>
              </w:rPr>
            </w:pPr>
          </w:p>
        </w:tc>
      </w:tr>
      <w:tr w:rsidR="00192D51" w14:paraId="482FFF31" w14:textId="77777777">
        <w:trPr>
          <w:trHeight w:hRule="exact" w:val="489"/>
        </w:trPr>
        <w:tc>
          <w:tcPr>
            <w:tcW w:w="850" w:type="dxa"/>
            <w:vMerge/>
            <w:tcBorders>
              <w:top w:val="nil"/>
            </w:tcBorders>
          </w:tcPr>
          <w:p w14:paraId="2F1230C9" w14:textId="77777777" w:rsidR="00192D51" w:rsidRDefault="00192D51">
            <w:pPr>
              <w:rPr>
                <w:sz w:val="2"/>
                <w:szCs w:val="2"/>
              </w:rPr>
            </w:pPr>
          </w:p>
        </w:tc>
        <w:tc>
          <w:tcPr>
            <w:tcW w:w="941" w:type="dxa"/>
            <w:vMerge/>
            <w:tcBorders>
              <w:top w:val="nil"/>
            </w:tcBorders>
          </w:tcPr>
          <w:p w14:paraId="67E66AF4" w14:textId="77777777" w:rsidR="00192D51" w:rsidRDefault="00192D51">
            <w:pPr>
              <w:rPr>
                <w:sz w:val="2"/>
                <w:szCs w:val="2"/>
              </w:rPr>
            </w:pPr>
          </w:p>
        </w:tc>
        <w:tc>
          <w:tcPr>
            <w:tcW w:w="1135" w:type="dxa"/>
            <w:vMerge/>
            <w:tcBorders>
              <w:top w:val="nil"/>
            </w:tcBorders>
          </w:tcPr>
          <w:p w14:paraId="0DA20DFA" w14:textId="77777777" w:rsidR="00192D51" w:rsidRDefault="00192D51">
            <w:pPr>
              <w:rPr>
                <w:sz w:val="2"/>
                <w:szCs w:val="2"/>
              </w:rPr>
            </w:pPr>
          </w:p>
        </w:tc>
        <w:tc>
          <w:tcPr>
            <w:tcW w:w="1757" w:type="dxa"/>
            <w:gridSpan w:val="2"/>
            <w:vMerge w:val="restart"/>
          </w:tcPr>
          <w:p w14:paraId="1CFEE28D" w14:textId="77777777" w:rsidR="00192D51" w:rsidRDefault="00460E6F">
            <w:pPr>
              <w:pStyle w:val="TableParagraph"/>
              <w:spacing w:before="86"/>
              <w:ind w:left="232" w:right="235"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3801" w:type="dxa"/>
            <w:gridSpan w:val="4"/>
          </w:tcPr>
          <w:p w14:paraId="7945ED92" w14:textId="77777777" w:rsidR="00192D51" w:rsidRDefault="00460E6F">
            <w:pPr>
              <w:pStyle w:val="TableParagraph"/>
              <w:spacing w:before="86"/>
              <w:ind w:left="84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5" w:type="dxa"/>
            <w:vMerge/>
            <w:tcBorders>
              <w:top w:val="nil"/>
            </w:tcBorders>
          </w:tcPr>
          <w:p w14:paraId="0AB7FCA5" w14:textId="77777777" w:rsidR="00192D51" w:rsidRDefault="00192D51">
            <w:pPr>
              <w:rPr>
                <w:sz w:val="2"/>
                <w:szCs w:val="2"/>
              </w:rPr>
            </w:pPr>
          </w:p>
        </w:tc>
        <w:tc>
          <w:tcPr>
            <w:tcW w:w="963" w:type="dxa"/>
            <w:vMerge/>
            <w:tcBorders>
              <w:top w:val="nil"/>
            </w:tcBorders>
          </w:tcPr>
          <w:p w14:paraId="4F63EA22" w14:textId="77777777" w:rsidR="00192D51" w:rsidRDefault="00192D51">
            <w:pPr>
              <w:rPr>
                <w:sz w:val="2"/>
                <w:szCs w:val="2"/>
              </w:rPr>
            </w:pPr>
          </w:p>
        </w:tc>
        <w:tc>
          <w:tcPr>
            <w:tcW w:w="1079" w:type="dxa"/>
            <w:vMerge/>
            <w:tcBorders>
              <w:top w:val="nil"/>
            </w:tcBorders>
          </w:tcPr>
          <w:p w14:paraId="4719E9ED" w14:textId="77777777" w:rsidR="00192D51" w:rsidRDefault="00192D51">
            <w:pPr>
              <w:rPr>
                <w:sz w:val="2"/>
                <w:szCs w:val="2"/>
              </w:rPr>
            </w:pPr>
          </w:p>
        </w:tc>
      </w:tr>
      <w:tr w:rsidR="00192D51" w14:paraId="03477143" w14:textId="77777777">
        <w:trPr>
          <w:trHeight w:hRule="exact" w:val="552"/>
        </w:trPr>
        <w:tc>
          <w:tcPr>
            <w:tcW w:w="850" w:type="dxa"/>
            <w:vMerge/>
            <w:tcBorders>
              <w:top w:val="nil"/>
            </w:tcBorders>
          </w:tcPr>
          <w:p w14:paraId="745DC953" w14:textId="77777777" w:rsidR="00192D51" w:rsidRDefault="00192D51">
            <w:pPr>
              <w:rPr>
                <w:sz w:val="2"/>
                <w:szCs w:val="2"/>
              </w:rPr>
            </w:pPr>
          </w:p>
        </w:tc>
        <w:tc>
          <w:tcPr>
            <w:tcW w:w="941" w:type="dxa"/>
            <w:vMerge/>
            <w:tcBorders>
              <w:top w:val="nil"/>
            </w:tcBorders>
          </w:tcPr>
          <w:p w14:paraId="4D015CC7" w14:textId="77777777" w:rsidR="00192D51" w:rsidRDefault="00192D51">
            <w:pPr>
              <w:rPr>
                <w:sz w:val="2"/>
                <w:szCs w:val="2"/>
              </w:rPr>
            </w:pPr>
          </w:p>
        </w:tc>
        <w:tc>
          <w:tcPr>
            <w:tcW w:w="1135" w:type="dxa"/>
            <w:vMerge/>
            <w:tcBorders>
              <w:top w:val="nil"/>
            </w:tcBorders>
          </w:tcPr>
          <w:p w14:paraId="48512039" w14:textId="77777777" w:rsidR="00192D51" w:rsidRDefault="00192D51">
            <w:pPr>
              <w:rPr>
                <w:sz w:val="2"/>
                <w:szCs w:val="2"/>
              </w:rPr>
            </w:pPr>
          </w:p>
        </w:tc>
        <w:tc>
          <w:tcPr>
            <w:tcW w:w="1757" w:type="dxa"/>
            <w:gridSpan w:val="2"/>
            <w:vMerge/>
            <w:tcBorders>
              <w:top w:val="nil"/>
            </w:tcBorders>
          </w:tcPr>
          <w:p w14:paraId="6B4E140E" w14:textId="77777777" w:rsidR="00192D51" w:rsidRDefault="00192D51">
            <w:pPr>
              <w:rPr>
                <w:sz w:val="2"/>
                <w:szCs w:val="2"/>
              </w:rPr>
            </w:pPr>
          </w:p>
        </w:tc>
        <w:tc>
          <w:tcPr>
            <w:tcW w:w="1930" w:type="dxa"/>
            <w:gridSpan w:val="2"/>
          </w:tcPr>
          <w:p w14:paraId="2D6445C3" w14:textId="77777777" w:rsidR="00192D51" w:rsidRDefault="00460E6F">
            <w:pPr>
              <w:pStyle w:val="TableParagraph"/>
              <w:spacing w:before="118"/>
              <w:ind w:left="379"/>
              <w:rPr>
                <w:sz w:val="24"/>
              </w:rPr>
            </w:pPr>
            <w:r>
              <w:rPr>
                <w:sz w:val="24"/>
              </w:rPr>
              <w:t>первый</w:t>
            </w:r>
            <w:r>
              <w:rPr>
                <w:spacing w:val="-2"/>
                <w:sz w:val="24"/>
              </w:rPr>
              <w:t xml:space="preserve"> </w:t>
            </w:r>
            <w:r>
              <w:rPr>
                <w:spacing w:val="-5"/>
                <w:sz w:val="24"/>
              </w:rPr>
              <w:t>год</w:t>
            </w:r>
          </w:p>
        </w:tc>
        <w:tc>
          <w:tcPr>
            <w:tcW w:w="1871" w:type="dxa"/>
            <w:gridSpan w:val="2"/>
          </w:tcPr>
          <w:p w14:paraId="7AD51A3C" w14:textId="77777777" w:rsidR="00192D51" w:rsidRDefault="00460E6F">
            <w:pPr>
              <w:pStyle w:val="TableParagraph"/>
              <w:spacing w:before="118"/>
              <w:ind w:left="376"/>
              <w:rPr>
                <w:sz w:val="24"/>
              </w:rPr>
            </w:pPr>
            <w:r>
              <w:rPr>
                <w:sz w:val="24"/>
              </w:rPr>
              <w:t>второй</w:t>
            </w:r>
            <w:r>
              <w:rPr>
                <w:spacing w:val="-4"/>
                <w:sz w:val="24"/>
              </w:rPr>
              <w:t xml:space="preserve"> </w:t>
            </w:r>
            <w:r>
              <w:rPr>
                <w:spacing w:val="-5"/>
                <w:sz w:val="24"/>
              </w:rPr>
              <w:t>год</w:t>
            </w:r>
          </w:p>
        </w:tc>
        <w:tc>
          <w:tcPr>
            <w:tcW w:w="965" w:type="dxa"/>
            <w:vMerge/>
            <w:tcBorders>
              <w:top w:val="nil"/>
            </w:tcBorders>
          </w:tcPr>
          <w:p w14:paraId="5C5C6C2D" w14:textId="77777777" w:rsidR="00192D51" w:rsidRDefault="00192D51">
            <w:pPr>
              <w:rPr>
                <w:sz w:val="2"/>
                <w:szCs w:val="2"/>
              </w:rPr>
            </w:pPr>
          </w:p>
        </w:tc>
        <w:tc>
          <w:tcPr>
            <w:tcW w:w="963" w:type="dxa"/>
            <w:vMerge/>
            <w:tcBorders>
              <w:top w:val="nil"/>
            </w:tcBorders>
          </w:tcPr>
          <w:p w14:paraId="60AEE844" w14:textId="77777777" w:rsidR="00192D51" w:rsidRDefault="00192D51">
            <w:pPr>
              <w:rPr>
                <w:sz w:val="2"/>
                <w:szCs w:val="2"/>
              </w:rPr>
            </w:pPr>
          </w:p>
        </w:tc>
        <w:tc>
          <w:tcPr>
            <w:tcW w:w="1079" w:type="dxa"/>
            <w:vMerge/>
            <w:tcBorders>
              <w:top w:val="nil"/>
            </w:tcBorders>
          </w:tcPr>
          <w:p w14:paraId="31116474" w14:textId="77777777" w:rsidR="00192D51" w:rsidRDefault="00192D51">
            <w:pPr>
              <w:rPr>
                <w:sz w:val="2"/>
                <w:szCs w:val="2"/>
              </w:rPr>
            </w:pPr>
          </w:p>
        </w:tc>
      </w:tr>
      <w:tr w:rsidR="00192D51" w14:paraId="2C1293FA" w14:textId="77777777">
        <w:trPr>
          <w:trHeight w:hRule="exact" w:val="765"/>
        </w:trPr>
        <w:tc>
          <w:tcPr>
            <w:tcW w:w="850" w:type="dxa"/>
            <w:vMerge/>
            <w:tcBorders>
              <w:top w:val="nil"/>
            </w:tcBorders>
          </w:tcPr>
          <w:p w14:paraId="66D0D6E1" w14:textId="77777777" w:rsidR="00192D51" w:rsidRDefault="00192D51">
            <w:pPr>
              <w:rPr>
                <w:sz w:val="2"/>
                <w:szCs w:val="2"/>
              </w:rPr>
            </w:pPr>
          </w:p>
        </w:tc>
        <w:tc>
          <w:tcPr>
            <w:tcW w:w="941" w:type="dxa"/>
            <w:vMerge/>
            <w:tcBorders>
              <w:top w:val="nil"/>
            </w:tcBorders>
          </w:tcPr>
          <w:p w14:paraId="74D050C7" w14:textId="77777777" w:rsidR="00192D51" w:rsidRDefault="00192D51">
            <w:pPr>
              <w:rPr>
                <w:sz w:val="2"/>
                <w:szCs w:val="2"/>
              </w:rPr>
            </w:pPr>
          </w:p>
        </w:tc>
        <w:tc>
          <w:tcPr>
            <w:tcW w:w="1135" w:type="dxa"/>
            <w:vMerge/>
            <w:tcBorders>
              <w:top w:val="nil"/>
            </w:tcBorders>
          </w:tcPr>
          <w:p w14:paraId="76B7C75E" w14:textId="77777777" w:rsidR="00192D51" w:rsidRDefault="00192D51">
            <w:pPr>
              <w:rPr>
                <w:sz w:val="2"/>
                <w:szCs w:val="2"/>
              </w:rPr>
            </w:pPr>
          </w:p>
        </w:tc>
        <w:tc>
          <w:tcPr>
            <w:tcW w:w="907" w:type="dxa"/>
          </w:tcPr>
          <w:p w14:paraId="036862B4" w14:textId="77777777" w:rsidR="00192D51" w:rsidRDefault="00460E6F">
            <w:pPr>
              <w:pStyle w:val="TableParagraph"/>
              <w:spacing w:before="86"/>
              <w:ind w:left="150" w:right="88" w:hanging="58"/>
              <w:rPr>
                <w:sz w:val="24"/>
              </w:rPr>
            </w:pPr>
            <w:proofErr w:type="spellStart"/>
            <w:r>
              <w:rPr>
                <w:spacing w:val="-2"/>
                <w:sz w:val="24"/>
              </w:rPr>
              <w:t>поступ</w:t>
            </w:r>
            <w:proofErr w:type="spellEnd"/>
            <w:r>
              <w:rPr>
                <w:spacing w:val="-2"/>
                <w:sz w:val="24"/>
              </w:rPr>
              <w:t xml:space="preserve"> </w:t>
            </w:r>
            <w:proofErr w:type="spellStart"/>
            <w:r>
              <w:rPr>
                <w:spacing w:val="-4"/>
                <w:sz w:val="24"/>
              </w:rPr>
              <w:t>ления</w:t>
            </w:r>
            <w:proofErr w:type="spellEnd"/>
          </w:p>
        </w:tc>
        <w:tc>
          <w:tcPr>
            <w:tcW w:w="850" w:type="dxa"/>
          </w:tcPr>
          <w:p w14:paraId="569F491D" w14:textId="77777777" w:rsidR="00192D51" w:rsidRDefault="00460E6F">
            <w:pPr>
              <w:pStyle w:val="TableParagraph"/>
              <w:spacing w:before="86"/>
              <w:ind w:left="288" w:right="63" w:hanging="183"/>
              <w:rPr>
                <w:sz w:val="24"/>
              </w:rPr>
            </w:pPr>
            <w:proofErr w:type="spellStart"/>
            <w:r>
              <w:rPr>
                <w:spacing w:val="-4"/>
                <w:sz w:val="24"/>
              </w:rPr>
              <w:t>выпла</w:t>
            </w:r>
            <w:proofErr w:type="spellEnd"/>
            <w:r>
              <w:rPr>
                <w:spacing w:val="-4"/>
                <w:sz w:val="24"/>
              </w:rPr>
              <w:t xml:space="preserve"> </w:t>
            </w:r>
            <w:r>
              <w:rPr>
                <w:spacing w:val="-6"/>
                <w:sz w:val="24"/>
              </w:rPr>
              <w:t>ты</w:t>
            </w:r>
          </w:p>
        </w:tc>
        <w:tc>
          <w:tcPr>
            <w:tcW w:w="965" w:type="dxa"/>
          </w:tcPr>
          <w:p w14:paraId="37C4C071" w14:textId="77777777" w:rsidR="00192D51" w:rsidRDefault="00460E6F">
            <w:pPr>
              <w:pStyle w:val="TableParagraph"/>
              <w:spacing w:before="86"/>
              <w:ind w:left="239" w:right="59"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65" w:type="dxa"/>
          </w:tcPr>
          <w:p w14:paraId="12177FE7" w14:textId="77777777" w:rsidR="00192D51" w:rsidRDefault="00460E6F">
            <w:pPr>
              <w:pStyle w:val="TableParagraph"/>
              <w:spacing w:before="86"/>
              <w:ind w:left="395" w:right="103" w:hanging="286"/>
              <w:rPr>
                <w:sz w:val="24"/>
              </w:rPr>
            </w:pPr>
            <w:r>
              <w:rPr>
                <w:spacing w:val="-2"/>
                <w:sz w:val="24"/>
              </w:rPr>
              <w:t xml:space="preserve">выплат </w:t>
            </w:r>
            <w:r>
              <w:rPr>
                <w:spacing w:val="-10"/>
                <w:sz w:val="24"/>
              </w:rPr>
              <w:t>ы</w:t>
            </w:r>
          </w:p>
        </w:tc>
        <w:tc>
          <w:tcPr>
            <w:tcW w:w="1021" w:type="dxa"/>
          </w:tcPr>
          <w:p w14:paraId="2A927405" w14:textId="77777777" w:rsidR="00192D51" w:rsidRDefault="00460E6F">
            <w:pPr>
              <w:pStyle w:val="TableParagraph"/>
              <w:spacing w:before="86"/>
              <w:ind w:left="268" w:right="86"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850" w:type="dxa"/>
          </w:tcPr>
          <w:p w14:paraId="4F79B902" w14:textId="77777777" w:rsidR="00192D51" w:rsidRDefault="00460E6F">
            <w:pPr>
              <w:pStyle w:val="TableParagraph"/>
              <w:spacing w:before="86"/>
              <w:ind w:left="287" w:right="63" w:hanging="183"/>
              <w:rPr>
                <w:sz w:val="24"/>
              </w:rPr>
            </w:pPr>
            <w:proofErr w:type="spellStart"/>
            <w:r>
              <w:rPr>
                <w:spacing w:val="-4"/>
                <w:sz w:val="24"/>
              </w:rPr>
              <w:t>выпла</w:t>
            </w:r>
            <w:proofErr w:type="spellEnd"/>
            <w:r>
              <w:rPr>
                <w:spacing w:val="-4"/>
                <w:sz w:val="24"/>
              </w:rPr>
              <w:t xml:space="preserve"> </w:t>
            </w:r>
            <w:r>
              <w:rPr>
                <w:spacing w:val="-6"/>
                <w:sz w:val="24"/>
              </w:rPr>
              <w:t>ты</w:t>
            </w:r>
          </w:p>
        </w:tc>
        <w:tc>
          <w:tcPr>
            <w:tcW w:w="965" w:type="dxa"/>
            <w:vMerge/>
            <w:tcBorders>
              <w:top w:val="nil"/>
            </w:tcBorders>
          </w:tcPr>
          <w:p w14:paraId="0BBB6FBA" w14:textId="77777777" w:rsidR="00192D51" w:rsidRDefault="00192D51">
            <w:pPr>
              <w:rPr>
                <w:sz w:val="2"/>
                <w:szCs w:val="2"/>
              </w:rPr>
            </w:pPr>
          </w:p>
        </w:tc>
        <w:tc>
          <w:tcPr>
            <w:tcW w:w="963" w:type="dxa"/>
            <w:vMerge/>
            <w:tcBorders>
              <w:top w:val="nil"/>
            </w:tcBorders>
          </w:tcPr>
          <w:p w14:paraId="30B9D88F" w14:textId="77777777" w:rsidR="00192D51" w:rsidRDefault="00192D51">
            <w:pPr>
              <w:rPr>
                <w:sz w:val="2"/>
                <w:szCs w:val="2"/>
              </w:rPr>
            </w:pPr>
          </w:p>
        </w:tc>
        <w:tc>
          <w:tcPr>
            <w:tcW w:w="1079" w:type="dxa"/>
            <w:vMerge/>
            <w:tcBorders>
              <w:top w:val="nil"/>
            </w:tcBorders>
          </w:tcPr>
          <w:p w14:paraId="64B5C34F" w14:textId="77777777" w:rsidR="00192D51" w:rsidRDefault="00192D51">
            <w:pPr>
              <w:rPr>
                <w:sz w:val="2"/>
                <w:szCs w:val="2"/>
              </w:rPr>
            </w:pPr>
          </w:p>
        </w:tc>
      </w:tr>
    </w:tbl>
    <w:p w14:paraId="5FC3B556" w14:textId="77777777" w:rsidR="00192D51" w:rsidRDefault="00192D51">
      <w:pPr>
        <w:rPr>
          <w:sz w:val="2"/>
          <w:szCs w:val="2"/>
        </w:rPr>
        <w:sectPr w:rsidR="00192D51">
          <w:pgSz w:w="16840" w:h="11910" w:orient="landscape"/>
          <w:pgMar w:top="1320" w:right="1417" w:bottom="280" w:left="1275" w:header="720" w:footer="720" w:gutter="0"/>
          <w:cols w:space="720"/>
        </w:sectPr>
      </w:pPr>
    </w:p>
    <w:p w14:paraId="7210841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2EA650F9" w14:textId="77777777">
        <w:trPr>
          <w:trHeight w:val="479"/>
        </w:trPr>
        <w:tc>
          <w:tcPr>
            <w:tcW w:w="850" w:type="dxa"/>
          </w:tcPr>
          <w:p w14:paraId="7EA7B2F4" w14:textId="77777777" w:rsidR="00192D51" w:rsidRDefault="00192D51">
            <w:pPr>
              <w:pStyle w:val="TableParagraph"/>
            </w:pPr>
          </w:p>
        </w:tc>
        <w:tc>
          <w:tcPr>
            <w:tcW w:w="941" w:type="dxa"/>
          </w:tcPr>
          <w:p w14:paraId="028923C5" w14:textId="77777777" w:rsidR="00192D51" w:rsidRDefault="00192D51">
            <w:pPr>
              <w:pStyle w:val="TableParagraph"/>
            </w:pPr>
          </w:p>
        </w:tc>
        <w:tc>
          <w:tcPr>
            <w:tcW w:w="1135" w:type="dxa"/>
          </w:tcPr>
          <w:p w14:paraId="622DEA0C" w14:textId="77777777" w:rsidR="00192D51" w:rsidRDefault="00192D51">
            <w:pPr>
              <w:pStyle w:val="TableParagraph"/>
            </w:pPr>
          </w:p>
        </w:tc>
        <w:tc>
          <w:tcPr>
            <w:tcW w:w="907" w:type="dxa"/>
          </w:tcPr>
          <w:p w14:paraId="1678B205" w14:textId="77777777" w:rsidR="00192D51" w:rsidRDefault="00192D51">
            <w:pPr>
              <w:pStyle w:val="TableParagraph"/>
            </w:pPr>
          </w:p>
        </w:tc>
        <w:tc>
          <w:tcPr>
            <w:tcW w:w="850" w:type="dxa"/>
          </w:tcPr>
          <w:p w14:paraId="2F522443" w14:textId="77777777" w:rsidR="00192D51" w:rsidRDefault="00192D51">
            <w:pPr>
              <w:pStyle w:val="TableParagraph"/>
            </w:pPr>
          </w:p>
        </w:tc>
        <w:tc>
          <w:tcPr>
            <w:tcW w:w="965" w:type="dxa"/>
          </w:tcPr>
          <w:p w14:paraId="7D45EBE3" w14:textId="77777777" w:rsidR="00192D51" w:rsidRDefault="00192D51">
            <w:pPr>
              <w:pStyle w:val="TableParagraph"/>
            </w:pPr>
          </w:p>
        </w:tc>
        <w:tc>
          <w:tcPr>
            <w:tcW w:w="965" w:type="dxa"/>
          </w:tcPr>
          <w:p w14:paraId="7E776397" w14:textId="77777777" w:rsidR="00192D51" w:rsidRDefault="00192D51">
            <w:pPr>
              <w:pStyle w:val="TableParagraph"/>
            </w:pPr>
          </w:p>
        </w:tc>
        <w:tc>
          <w:tcPr>
            <w:tcW w:w="1021" w:type="dxa"/>
          </w:tcPr>
          <w:p w14:paraId="45348912" w14:textId="77777777" w:rsidR="00192D51" w:rsidRDefault="00192D51">
            <w:pPr>
              <w:pStyle w:val="TableParagraph"/>
            </w:pPr>
          </w:p>
        </w:tc>
        <w:tc>
          <w:tcPr>
            <w:tcW w:w="850" w:type="dxa"/>
          </w:tcPr>
          <w:p w14:paraId="0B7B6311" w14:textId="77777777" w:rsidR="00192D51" w:rsidRDefault="00192D51">
            <w:pPr>
              <w:pStyle w:val="TableParagraph"/>
            </w:pPr>
          </w:p>
        </w:tc>
        <w:tc>
          <w:tcPr>
            <w:tcW w:w="965" w:type="dxa"/>
          </w:tcPr>
          <w:p w14:paraId="17942964" w14:textId="77777777" w:rsidR="00192D51" w:rsidRDefault="00192D51">
            <w:pPr>
              <w:pStyle w:val="TableParagraph"/>
            </w:pPr>
          </w:p>
        </w:tc>
        <w:tc>
          <w:tcPr>
            <w:tcW w:w="963" w:type="dxa"/>
          </w:tcPr>
          <w:p w14:paraId="2A04AD3B" w14:textId="77777777" w:rsidR="00192D51" w:rsidRDefault="00192D51">
            <w:pPr>
              <w:pStyle w:val="TableParagraph"/>
            </w:pPr>
          </w:p>
        </w:tc>
        <w:tc>
          <w:tcPr>
            <w:tcW w:w="1079" w:type="dxa"/>
          </w:tcPr>
          <w:p w14:paraId="10768A5A" w14:textId="77777777" w:rsidR="00192D51" w:rsidRDefault="00192D51">
            <w:pPr>
              <w:pStyle w:val="TableParagraph"/>
            </w:pPr>
          </w:p>
        </w:tc>
      </w:tr>
      <w:tr w:rsidR="00192D51" w14:paraId="1FBAAB8D" w14:textId="77777777">
        <w:trPr>
          <w:trHeight w:val="482"/>
        </w:trPr>
        <w:tc>
          <w:tcPr>
            <w:tcW w:w="850" w:type="dxa"/>
          </w:tcPr>
          <w:p w14:paraId="3D7D35BA" w14:textId="77777777" w:rsidR="00192D51" w:rsidRDefault="00192D51">
            <w:pPr>
              <w:pStyle w:val="TableParagraph"/>
            </w:pPr>
          </w:p>
        </w:tc>
        <w:tc>
          <w:tcPr>
            <w:tcW w:w="941" w:type="dxa"/>
          </w:tcPr>
          <w:p w14:paraId="0782EF2D" w14:textId="77777777" w:rsidR="00192D51" w:rsidRDefault="00192D51">
            <w:pPr>
              <w:pStyle w:val="TableParagraph"/>
            </w:pPr>
          </w:p>
        </w:tc>
        <w:tc>
          <w:tcPr>
            <w:tcW w:w="1135" w:type="dxa"/>
          </w:tcPr>
          <w:p w14:paraId="451E3337" w14:textId="77777777" w:rsidR="00192D51" w:rsidRDefault="00460E6F">
            <w:pPr>
              <w:pStyle w:val="TableParagraph"/>
              <w:spacing w:before="95"/>
              <w:ind w:left="61"/>
              <w:rPr>
                <w:sz w:val="24"/>
              </w:rPr>
            </w:pPr>
            <w:r>
              <w:rPr>
                <w:spacing w:val="-2"/>
                <w:sz w:val="24"/>
              </w:rPr>
              <w:t>Всего</w:t>
            </w:r>
          </w:p>
        </w:tc>
        <w:tc>
          <w:tcPr>
            <w:tcW w:w="907" w:type="dxa"/>
          </w:tcPr>
          <w:p w14:paraId="329FA2B8" w14:textId="77777777" w:rsidR="00192D51" w:rsidRDefault="00192D51">
            <w:pPr>
              <w:pStyle w:val="TableParagraph"/>
            </w:pPr>
          </w:p>
        </w:tc>
        <w:tc>
          <w:tcPr>
            <w:tcW w:w="850" w:type="dxa"/>
          </w:tcPr>
          <w:p w14:paraId="3132293D" w14:textId="77777777" w:rsidR="00192D51" w:rsidRDefault="00192D51">
            <w:pPr>
              <w:pStyle w:val="TableParagraph"/>
            </w:pPr>
          </w:p>
        </w:tc>
        <w:tc>
          <w:tcPr>
            <w:tcW w:w="965" w:type="dxa"/>
          </w:tcPr>
          <w:p w14:paraId="6C64CC12" w14:textId="77777777" w:rsidR="00192D51" w:rsidRDefault="00192D51">
            <w:pPr>
              <w:pStyle w:val="TableParagraph"/>
            </w:pPr>
          </w:p>
        </w:tc>
        <w:tc>
          <w:tcPr>
            <w:tcW w:w="965" w:type="dxa"/>
          </w:tcPr>
          <w:p w14:paraId="71F5B03E" w14:textId="77777777" w:rsidR="00192D51" w:rsidRDefault="00192D51">
            <w:pPr>
              <w:pStyle w:val="TableParagraph"/>
            </w:pPr>
          </w:p>
        </w:tc>
        <w:tc>
          <w:tcPr>
            <w:tcW w:w="1021" w:type="dxa"/>
          </w:tcPr>
          <w:p w14:paraId="79773554" w14:textId="77777777" w:rsidR="00192D51" w:rsidRDefault="00192D51">
            <w:pPr>
              <w:pStyle w:val="TableParagraph"/>
            </w:pPr>
          </w:p>
        </w:tc>
        <w:tc>
          <w:tcPr>
            <w:tcW w:w="850" w:type="dxa"/>
          </w:tcPr>
          <w:p w14:paraId="6D45CCA0" w14:textId="77777777" w:rsidR="00192D51" w:rsidRDefault="00192D51">
            <w:pPr>
              <w:pStyle w:val="TableParagraph"/>
            </w:pPr>
          </w:p>
        </w:tc>
        <w:tc>
          <w:tcPr>
            <w:tcW w:w="965" w:type="dxa"/>
          </w:tcPr>
          <w:p w14:paraId="29C812BC" w14:textId="77777777" w:rsidR="00192D51" w:rsidRDefault="00192D51">
            <w:pPr>
              <w:pStyle w:val="TableParagraph"/>
            </w:pPr>
          </w:p>
        </w:tc>
        <w:tc>
          <w:tcPr>
            <w:tcW w:w="963" w:type="dxa"/>
          </w:tcPr>
          <w:p w14:paraId="7B836C77" w14:textId="77777777" w:rsidR="00192D51" w:rsidRDefault="00192D51">
            <w:pPr>
              <w:pStyle w:val="TableParagraph"/>
            </w:pPr>
          </w:p>
        </w:tc>
        <w:tc>
          <w:tcPr>
            <w:tcW w:w="1079" w:type="dxa"/>
          </w:tcPr>
          <w:p w14:paraId="7BE51DF1" w14:textId="77777777" w:rsidR="00192D51" w:rsidRDefault="00192D51">
            <w:pPr>
              <w:pStyle w:val="TableParagraph"/>
            </w:pPr>
          </w:p>
        </w:tc>
      </w:tr>
    </w:tbl>
    <w:p w14:paraId="57540395" w14:textId="77777777" w:rsidR="00192D51" w:rsidRDefault="00460E6F">
      <w:pPr>
        <w:pStyle w:val="a4"/>
        <w:numPr>
          <w:ilvl w:val="0"/>
          <w:numId w:val="21"/>
        </w:numPr>
        <w:tabs>
          <w:tab w:val="left" w:pos="2804"/>
        </w:tabs>
        <w:spacing w:before="4"/>
        <w:ind w:left="2804" w:hanging="359"/>
        <w:jc w:val="left"/>
        <w:rPr>
          <w:rFonts w:ascii="Courier New" w:hAnsi="Courier New"/>
          <w:sz w:val="20"/>
        </w:rPr>
      </w:pPr>
      <w:r>
        <w:rPr>
          <w:rFonts w:ascii="Courier New" w:hAnsi="Courier New"/>
          <w:sz w:val="20"/>
        </w:rPr>
        <w:t>Поставленные</w:t>
      </w:r>
      <w:r>
        <w:rPr>
          <w:rFonts w:ascii="Courier New" w:hAnsi="Courier New"/>
          <w:spacing w:val="-8"/>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учет</w:t>
      </w:r>
      <w:r>
        <w:rPr>
          <w:rFonts w:ascii="Courier New" w:hAnsi="Courier New"/>
          <w:spacing w:val="-7"/>
          <w:sz w:val="20"/>
        </w:rPr>
        <w:t xml:space="preserve"> </w:t>
      </w:r>
      <w:r>
        <w:rPr>
          <w:rFonts w:ascii="Courier New" w:hAnsi="Courier New"/>
          <w:spacing w:val="-2"/>
          <w:sz w:val="20"/>
        </w:rPr>
        <w:t>обязательства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077"/>
        <w:gridCol w:w="1303"/>
        <w:gridCol w:w="1815"/>
        <w:gridCol w:w="1531"/>
        <w:gridCol w:w="1474"/>
        <w:gridCol w:w="1531"/>
        <w:gridCol w:w="1702"/>
      </w:tblGrid>
      <w:tr w:rsidR="00192D51" w14:paraId="16356579" w14:textId="77777777">
        <w:trPr>
          <w:trHeight w:val="479"/>
        </w:trPr>
        <w:tc>
          <w:tcPr>
            <w:tcW w:w="2097" w:type="dxa"/>
            <w:gridSpan w:val="2"/>
          </w:tcPr>
          <w:p w14:paraId="4D1A5048" w14:textId="77777777" w:rsidR="00192D51" w:rsidRDefault="00460E6F">
            <w:pPr>
              <w:pStyle w:val="TableParagraph"/>
              <w:spacing w:before="90"/>
              <w:ind w:left="542"/>
              <w:rPr>
                <w:sz w:val="24"/>
              </w:rPr>
            </w:pPr>
            <w:r>
              <w:rPr>
                <w:spacing w:val="-2"/>
                <w:sz w:val="24"/>
              </w:rPr>
              <w:t>Документ</w:t>
            </w:r>
          </w:p>
        </w:tc>
        <w:tc>
          <w:tcPr>
            <w:tcW w:w="1303" w:type="dxa"/>
            <w:vMerge w:val="restart"/>
          </w:tcPr>
          <w:p w14:paraId="0586BC3E" w14:textId="77777777" w:rsidR="00192D51" w:rsidRDefault="00460E6F">
            <w:pPr>
              <w:pStyle w:val="TableParagraph"/>
              <w:spacing w:before="227"/>
              <w:ind w:left="339" w:right="174" w:hanging="147"/>
              <w:rPr>
                <w:sz w:val="24"/>
              </w:rPr>
            </w:pPr>
            <w:r>
              <w:rPr>
                <w:spacing w:val="-2"/>
                <w:sz w:val="24"/>
              </w:rPr>
              <w:t>Учетный номер</w:t>
            </w:r>
          </w:p>
        </w:tc>
        <w:tc>
          <w:tcPr>
            <w:tcW w:w="1815" w:type="dxa"/>
            <w:vMerge w:val="restart"/>
          </w:tcPr>
          <w:p w14:paraId="1CF04116" w14:textId="77777777" w:rsidR="00192D51" w:rsidRDefault="00460E6F">
            <w:pPr>
              <w:pStyle w:val="TableParagraph"/>
              <w:spacing w:before="90"/>
              <w:ind w:left="15" w:right="1"/>
              <w:jc w:val="center"/>
              <w:rPr>
                <w:sz w:val="24"/>
              </w:rPr>
            </w:pPr>
            <w:r>
              <w:rPr>
                <w:sz w:val="24"/>
              </w:rPr>
              <w:t>Сумма</w:t>
            </w:r>
            <w:r>
              <w:rPr>
                <w:spacing w:val="-15"/>
                <w:sz w:val="24"/>
              </w:rPr>
              <w:t xml:space="preserve"> </w:t>
            </w:r>
            <w:r>
              <w:rPr>
                <w:sz w:val="24"/>
              </w:rPr>
              <w:t xml:space="preserve">на </w:t>
            </w:r>
            <w:r>
              <w:rPr>
                <w:spacing w:val="-2"/>
                <w:sz w:val="24"/>
              </w:rPr>
              <w:t>текущий</w:t>
            </w:r>
          </w:p>
          <w:p w14:paraId="47FDA310" w14:textId="77777777" w:rsidR="00192D51" w:rsidRDefault="00460E6F">
            <w:pPr>
              <w:pStyle w:val="TableParagraph"/>
              <w:ind w:left="15" w:right="5"/>
              <w:jc w:val="center"/>
              <w:rPr>
                <w:sz w:val="24"/>
              </w:rPr>
            </w:pPr>
            <w:r>
              <w:rPr>
                <w:sz w:val="24"/>
              </w:rPr>
              <w:t>финансовый</w:t>
            </w:r>
            <w:r>
              <w:rPr>
                <w:spacing w:val="-3"/>
                <w:sz w:val="24"/>
              </w:rPr>
              <w:t xml:space="preserve"> </w:t>
            </w:r>
            <w:r>
              <w:rPr>
                <w:spacing w:val="-5"/>
                <w:sz w:val="24"/>
              </w:rPr>
              <w:t>год</w:t>
            </w:r>
          </w:p>
        </w:tc>
        <w:tc>
          <w:tcPr>
            <w:tcW w:w="6238" w:type="dxa"/>
            <w:gridSpan w:val="4"/>
          </w:tcPr>
          <w:p w14:paraId="68656DE2" w14:textId="77777777" w:rsidR="00192D51" w:rsidRDefault="00460E6F">
            <w:pPr>
              <w:pStyle w:val="TableParagraph"/>
              <w:spacing w:before="90"/>
              <w:ind w:left="170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717EF442" w14:textId="77777777">
        <w:trPr>
          <w:trHeight w:val="542"/>
        </w:trPr>
        <w:tc>
          <w:tcPr>
            <w:tcW w:w="1020" w:type="dxa"/>
          </w:tcPr>
          <w:p w14:paraId="19829BCA" w14:textId="77777777" w:rsidR="00192D51" w:rsidRDefault="00460E6F">
            <w:pPr>
              <w:pStyle w:val="TableParagraph"/>
              <w:spacing w:before="121"/>
              <w:ind w:left="196"/>
              <w:rPr>
                <w:sz w:val="24"/>
              </w:rPr>
            </w:pPr>
            <w:r>
              <w:rPr>
                <w:spacing w:val="-2"/>
                <w:sz w:val="24"/>
              </w:rPr>
              <w:t>номер</w:t>
            </w:r>
          </w:p>
        </w:tc>
        <w:tc>
          <w:tcPr>
            <w:tcW w:w="1077" w:type="dxa"/>
          </w:tcPr>
          <w:p w14:paraId="429F5D23" w14:textId="77777777" w:rsidR="00192D51" w:rsidRDefault="00460E6F">
            <w:pPr>
              <w:pStyle w:val="TableParagraph"/>
              <w:spacing w:before="121"/>
              <w:ind w:left="319"/>
              <w:rPr>
                <w:sz w:val="24"/>
              </w:rPr>
            </w:pPr>
            <w:r>
              <w:rPr>
                <w:spacing w:val="-4"/>
                <w:sz w:val="24"/>
              </w:rPr>
              <w:t>дата</w:t>
            </w:r>
          </w:p>
        </w:tc>
        <w:tc>
          <w:tcPr>
            <w:tcW w:w="1303" w:type="dxa"/>
            <w:vMerge/>
            <w:tcBorders>
              <w:top w:val="nil"/>
            </w:tcBorders>
          </w:tcPr>
          <w:p w14:paraId="76C4EFDD" w14:textId="77777777" w:rsidR="00192D51" w:rsidRDefault="00192D51">
            <w:pPr>
              <w:rPr>
                <w:sz w:val="2"/>
                <w:szCs w:val="2"/>
              </w:rPr>
            </w:pPr>
          </w:p>
        </w:tc>
        <w:tc>
          <w:tcPr>
            <w:tcW w:w="1815" w:type="dxa"/>
            <w:vMerge/>
            <w:tcBorders>
              <w:top w:val="nil"/>
            </w:tcBorders>
          </w:tcPr>
          <w:p w14:paraId="7C32DD8E" w14:textId="77777777" w:rsidR="00192D51" w:rsidRDefault="00192D51">
            <w:pPr>
              <w:rPr>
                <w:sz w:val="2"/>
                <w:szCs w:val="2"/>
              </w:rPr>
            </w:pPr>
          </w:p>
        </w:tc>
        <w:tc>
          <w:tcPr>
            <w:tcW w:w="1531" w:type="dxa"/>
          </w:tcPr>
          <w:p w14:paraId="466A7C8F" w14:textId="77777777" w:rsidR="00192D51" w:rsidRDefault="00460E6F">
            <w:pPr>
              <w:pStyle w:val="TableParagraph"/>
              <w:spacing w:before="121"/>
              <w:ind w:left="185"/>
              <w:rPr>
                <w:sz w:val="24"/>
              </w:rPr>
            </w:pPr>
            <w:r>
              <w:rPr>
                <w:sz w:val="24"/>
              </w:rPr>
              <w:t>первый</w:t>
            </w:r>
            <w:r>
              <w:rPr>
                <w:spacing w:val="-2"/>
                <w:sz w:val="24"/>
              </w:rPr>
              <w:t xml:space="preserve"> </w:t>
            </w:r>
            <w:r>
              <w:rPr>
                <w:spacing w:val="-5"/>
                <w:sz w:val="24"/>
              </w:rPr>
              <w:t>год</w:t>
            </w:r>
          </w:p>
        </w:tc>
        <w:tc>
          <w:tcPr>
            <w:tcW w:w="1474" w:type="dxa"/>
          </w:tcPr>
          <w:p w14:paraId="7E394A0B" w14:textId="77777777" w:rsidR="00192D51" w:rsidRDefault="00460E6F">
            <w:pPr>
              <w:pStyle w:val="TableParagraph"/>
              <w:spacing w:before="121"/>
              <w:ind w:left="186"/>
              <w:rPr>
                <w:sz w:val="24"/>
              </w:rPr>
            </w:pPr>
            <w:r>
              <w:rPr>
                <w:sz w:val="24"/>
              </w:rPr>
              <w:t>второй</w:t>
            </w:r>
            <w:r>
              <w:rPr>
                <w:spacing w:val="-4"/>
                <w:sz w:val="24"/>
              </w:rPr>
              <w:t xml:space="preserve"> </w:t>
            </w:r>
            <w:r>
              <w:rPr>
                <w:spacing w:val="-5"/>
                <w:sz w:val="24"/>
              </w:rPr>
              <w:t>год</w:t>
            </w:r>
          </w:p>
        </w:tc>
        <w:tc>
          <w:tcPr>
            <w:tcW w:w="1531" w:type="dxa"/>
          </w:tcPr>
          <w:p w14:paraId="76DA8EDD" w14:textId="77777777" w:rsidR="00192D51" w:rsidRDefault="00460E6F">
            <w:pPr>
              <w:pStyle w:val="TableParagraph"/>
              <w:spacing w:before="121"/>
              <w:ind w:left="219"/>
              <w:rPr>
                <w:sz w:val="24"/>
              </w:rPr>
            </w:pPr>
            <w:r>
              <w:rPr>
                <w:sz w:val="24"/>
              </w:rPr>
              <w:t>третий</w:t>
            </w:r>
            <w:r>
              <w:rPr>
                <w:spacing w:val="-3"/>
                <w:sz w:val="24"/>
              </w:rPr>
              <w:t xml:space="preserve"> </w:t>
            </w:r>
            <w:r>
              <w:rPr>
                <w:spacing w:val="-5"/>
                <w:sz w:val="24"/>
              </w:rPr>
              <w:t>год</w:t>
            </w:r>
          </w:p>
        </w:tc>
        <w:tc>
          <w:tcPr>
            <w:tcW w:w="1702" w:type="dxa"/>
          </w:tcPr>
          <w:p w14:paraId="39A7B2B1" w14:textId="77777777" w:rsidR="00192D51" w:rsidRDefault="00460E6F">
            <w:pPr>
              <w:pStyle w:val="TableParagraph"/>
              <w:spacing w:before="121"/>
              <w:ind w:left="119"/>
              <w:rPr>
                <w:sz w:val="24"/>
              </w:rPr>
            </w:pPr>
            <w:r>
              <w:rPr>
                <w:sz w:val="24"/>
              </w:rPr>
              <w:t>четвертый</w:t>
            </w:r>
            <w:r>
              <w:rPr>
                <w:spacing w:val="-5"/>
                <w:sz w:val="24"/>
              </w:rPr>
              <w:t xml:space="preserve"> год</w:t>
            </w:r>
          </w:p>
        </w:tc>
      </w:tr>
      <w:tr w:rsidR="00192D51" w14:paraId="4521C748" w14:textId="77777777">
        <w:trPr>
          <w:trHeight w:val="479"/>
        </w:trPr>
        <w:tc>
          <w:tcPr>
            <w:tcW w:w="1020" w:type="dxa"/>
          </w:tcPr>
          <w:p w14:paraId="2E6D7E84" w14:textId="77777777" w:rsidR="00192D51" w:rsidRDefault="00192D51">
            <w:pPr>
              <w:pStyle w:val="TableParagraph"/>
            </w:pPr>
          </w:p>
        </w:tc>
        <w:tc>
          <w:tcPr>
            <w:tcW w:w="1077" w:type="dxa"/>
          </w:tcPr>
          <w:p w14:paraId="399B4F37" w14:textId="77777777" w:rsidR="00192D51" w:rsidRDefault="00192D51">
            <w:pPr>
              <w:pStyle w:val="TableParagraph"/>
            </w:pPr>
          </w:p>
        </w:tc>
        <w:tc>
          <w:tcPr>
            <w:tcW w:w="1303" w:type="dxa"/>
          </w:tcPr>
          <w:p w14:paraId="163AD2D7" w14:textId="77777777" w:rsidR="00192D51" w:rsidRDefault="00192D51">
            <w:pPr>
              <w:pStyle w:val="TableParagraph"/>
            </w:pPr>
          </w:p>
        </w:tc>
        <w:tc>
          <w:tcPr>
            <w:tcW w:w="1815" w:type="dxa"/>
          </w:tcPr>
          <w:p w14:paraId="69B73E1F" w14:textId="77777777" w:rsidR="00192D51" w:rsidRDefault="00192D51">
            <w:pPr>
              <w:pStyle w:val="TableParagraph"/>
            </w:pPr>
          </w:p>
        </w:tc>
        <w:tc>
          <w:tcPr>
            <w:tcW w:w="1531" w:type="dxa"/>
          </w:tcPr>
          <w:p w14:paraId="35D7180F" w14:textId="77777777" w:rsidR="00192D51" w:rsidRDefault="00192D51">
            <w:pPr>
              <w:pStyle w:val="TableParagraph"/>
            </w:pPr>
          </w:p>
        </w:tc>
        <w:tc>
          <w:tcPr>
            <w:tcW w:w="1474" w:type="dxa"/>
          </w:tcPr>
          <w:p w14:paraId="17C2C767" w14:textId="77777777" w:rsidR="00192D51" w:rsidRDefault="00192D51">
            <w:pPr>
              <w:pStyle w:val="TableParagraph"/>
            </w:pPr>
          </w:p>
        </w:tc>
        <w:tc>
          <w:tcPr>
            <w:tcW w:w="1531" w:type="dxa"/>
          </w:tcPr>
          <w:p w14:paraId="266866A1" w14:textId="77777777" w:rsidR="00192D51" w:rsidRDefault="00192D51">
            <w:pPr>
              <w:pStyle w:val="TableParagraph"/>
            </w:pPr>
          </w:p>
        </w:tc>
        <w:tc>
          <w:tcPr>
            <w:tcW w:w="1702" w:type="dxa"/>
          </w:tcPr>
          <w:p w14:paraId="0E35E869" w14:textId="77777777" w:rsidR="00192D51" w:rsidRDefault="00192D51">
            <w:pPr>
              <w:pStyle w:val="TableParagraph"/>
            </w:pPr>
          </w:p>
        </w:tc>
      </w:tr>
      <w:tr w:rsidR="00192D51" w14:paraId="3D2254AC" w14:textId="77777777">
        <w:trPr>
          <w:trHeight w:val="482"/>
        </w:trPr>
        <w:tc>
          <w:tcPr>
            <w:tcW w:w="1020" w:type="dxa"/>
            <w:tcBorders>
              <w:left w:val="nil"/>
              <w:bottom w:val="nil"/>
            </w:tcBorders>
          </w:tcPr>
          <w:p w14:paraId="3BE6E568" w14:textId="77777777" w:rsidR="00192D51" w:rsidRDefault="00192D51">
            <w:pPr>
              <w:pStyle w:val="TableParagraph"/>
            </w:pPr>
          </w:p>
        </w:tc>
        <w:tc>
          <w:tcPr>
            <w:tcW w:w="1077" w:type="dxa"/>
          </w:tcPr>
          <w:p w14:paraId="23FB8EDD" w14:textId="77777777" w:rsidR="00192D51" w:rsidRDefault="00460E6F">
            <w:pPr>
              <w:pStyle w:val="TableParagraph"/>
              <w:spacing w:before="90"/>
              <w:ind w:left="62"/>
              <w:rPr>
                <w:sz w:val="24"/>
              </w:rPr>
            </w:pPr>
            <w:r>
              <w:rPr>
                <w:spacing w:val="-2"/>
                <w:sz w:val="24"/>
              </w:rPr>
              <w:t>Итого</w:t>
            </w:r>
          </w:p>
        </w:tc>
        <w:tc>
          <w:tcPr>
            <w:tcW w:w="1303" w:type="dxa"/>
          </w:tcPr>
          <w:p w14:paraId="04A48416" w14:textId="77777777" w:rsidR="00192D51" w:rsidRDefault="00460E6F">
            <w:pPr>
              <w:pStyle w:val="TableParagraph"/>
              <w:spacing w:before="90"/>
              <w:ind w:left="22" w:right="8"/>
              <w:jc w:val="center"/>
              <w:rPr>
                <w:sz w:val="24"/>
              </w:rPr>
            </w:pPr>
            <w:r>
              <w:rPr>
                <w:spacing w:val="-10"/>
                <w:sz w:val="24"/>
              </w:rPr>
              <w:t>x</w:t>
            </w:r>
          </w:p>
        </w:tc>
        <w:tc>
          <w:tcPr>
            <w:tcW w:w="1815" w:type="dxa"/>
          </w:tcPr>
          <w:p w14:paraId="366C04A1" w14:textId="77777777" w:rsidR="00192D51" w:rsidRDefault="00192D51">
            <w:pPr>
              <w:pStyle w:val="TableParagraph"/>
            </w:pPr>
          </w:p>
        </w:tc>
        <w:tc>
          <w:tcPr>
            <w:tcW w:w="1531" w:type="dxa"/>
          </w:tcPr>
          <w:p w14:paraId="68FA56A6" w14:textId="77777777" w:rsidR="00192D51" w:rsidRDefault="00192D51">
            <w:pPr>
              <w:pStyle w:val="TableParagraph"/>
            </w:pPr>
          </w:p>
        </w:tc>
        <w:tc>
          <w:tcPr>
            <w:tcW w:w="1474" w:type="dxa"/>
          </w:tcPr>
          <w:p w14:paraId="66DB070D" w14:textId="77777777" w:rsidR="00192D51" w:rsidRDefault="00192D51">
            <w:pPr>
              <w:pStyle w:val="TableParagraph"/>
            </w:pPr>
          </w:p>
        </w:tc>
        <w:tc>
          <w:tcPr>
            <w:tcW w:w="1531" w:type="dxa"/>
          </w:tcPr>
          <w:p w14:paraId="7BAA7B60" w14:textId="77777777" w:rsidR="00192D51" w:rsidRDefault="00192D51">
            <w:pPr>
              <w:pStyle w:val="TableParagraph"/>
            </w:pPr>
          </w:p>
        </w:tc>
        <w:tc>
          <w:tcPr>
            <w:tcW w:w="1702" w:type="dxa"/>
          </w:tcPr>
          <w:p w14:paraId="564C032A" w14:textId="77777777" w:rsidR="00192D51" w:rsidRDefault="00192D51">
            <w:pPr>
              <w:pStyle w:val="TableParagraph"/>
            </w:pPr>
          </w:p>
        </w:tc>
      </w:tr>
    </w:tbl>
    <w:p w14:paraId="69173255" w14:textId="77777777" w:rsidR="00192D51" w:rsidRDefault="00460E6F">
      <w:pPr>
        <w:pStyle w:val="a4"/>
        <w:numPr>
          <w:ilvl w:val="0"/>
          <w:numId w:val="21"/>
        </w:numPr>
        <w:tabs>
          <w:tab w:val="left" w:pos="3164"/>
        </w:tabs>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020"/>
        <w:gridCol w:w="950"/>
        <w:gridCol w:w="1020"/>
        <w:gridCol w:w="964"/>
        <w:gridCol w:w="906"/>
        <w:gridCol w:w="906"/>
        <w:gridCol w:w="849"/>
        <w:gridCol w:w="793"/>
        <w:gridCol w:w="1019"/>
        <w:gridCol w:w="906"/>
        <w:gridCol w:w="911"/>
      </w:tblGrid>
      <w:tr w:rsidR="00192D51" w14:paraId="7187E7F4" w14:textId="77777777">
        <w:trPr>
          <w:trHeight w:val="1307"/>
        </w:trPr>
        <w:tc>
          <w:tcPr>
            <w:tcW w:w="1191" w:type="dxa"/>
            <w:vMerge w:val="restart"/>
          </w:tcPr>
          <w:p w14:paraId="39F2DDA4" w14:textId="77777777" w:rsidR="00192D51" w:rsidRDefault="00192D51">
            <w:pPr>
              <w:pStyle w:val="TableParagraph"/>
              <w:rPr>
                <w:rFonts w:ascii="Courier New"/>
                <w:sz w:val="24"/>
              </w:rPr>
            </w:pPr>
          </w:p>
          <w:p w14:paraId="352DB299" w14:textId="77777777" w:rsidR="00192D51" w:rsidRDefault="00192D51">
            <w:pPr>
              <w:pStyle w:val="TableParagraph"/>
              <w:spacing w:before="142"/>
              <w:rPr>
                <w:rFonts w:ascii="Courier New"/>
                <w:sz w:val="24"/>
              </w:rPr>
            </w:pPr>
          </w:p>
          <w:p w14:paraId="35295F24" w14:textId="77777777" w:rsidR="00192D51" w:rsidRDefault="00460E6F">
            <w:pPr>
              <w:pStyle w:val="TableParagraph"/>
              <w:ind w:left="110" w:right="95" w:hanging="2"/>
              <w:jc w:val="center"/>
              <w:rPr>
                <w:sz w:val="24"/>
              </w:rPr>
            </w:pPr>
            <w:r>
              <w:rPr>
                <w:sz w:val="24"/>
              </w:rPr>
              <w:t xml:space="preserve">Код по БК и </w:t>
            </w:r>
            <w:r>
              <w:rPr>
                <w:spacing w:val="-2"/>
                <w:sz w:val="24"/>
              </w:rPr>
              <w:t xml:space="preserve">дополнит </w:t>
            </w:r>
            <w:proofErr w:type="spellStart"/>
            <w:r>
              <w:rPr>
                <w:spacing w:val="-2"/>
                <w:sz w:val="24"/>
              </w:rPr>
              <w:t>ельной</w:t>
            </w:r>
            <w:proofErr w:type="spellEnd"/>
            <w:r>
              <w:rPr>
                <w:spacing w:val="-2"/>
                <w:sz w:val="24"/>
              </w:rPr>
              <w:t xml:space="preserve"> </w:t>
            </w:r>
            <w:proofErr w:type="spellStart"/>
            <w:r>
              <w:rPr>
                <w:spacing w:val="-2"/>
                <w:sz w:val="24"/>
              </w:rPr>
              <w:t>классифи</w:t>
            </w:r>
            <w:proofErr w:type="spellEnd"/>
            <w:r>
              <w:rPr>
                <w:spacing w:val="-2"/>
                <w:sz w:val="24"/>
              </w:rPr>
              <w:t xml:space="preserve"> </w:t>
            </w:r>
            <w:proofErr w:type="spellStart"/>
            <w:r>
              <w:rPr>
                <w:spacing w:val="-2"/>
                <w:sz w:val="24"/>
              </w:rPr>
              <w:t>кации</w:t>
            </w:r>
            <w:proofErr w:type="spellEnd"/>
          </w:p>
        </w:tc>
        <w:tc>
          <w:tcPr>
            <w:tcW w:w="5766" w:type="dxa"/>
            <w:gridSpan w:val="6"/>
          </w:tcPr>
          <w:p w14:paraId="0F33AD77" w14:textId="77777777" w:rsidR="00192D51" w:rsidRDefault="00192D51">
            <w:pPr>
              <w:pStyle w:val="TableParagraph"/>
              <w:spacing w:before="231"/>
              <w:rPr>
                <w:rFonts w:ascii="Courier New"/>
                <w:sz w:val="24"/>
              </w:rPr>
            </w:pPr>
          </w:p>
          <w:p w14:paraId="4C926959" w14:textId="77777777" w:rsidR="00192D51" w:rsidRDefault="00460E6F">
            <w:pPr>
              <w:pStyle w:val="TableParagraph"/>
              <w:ind w:left="918"/>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849" w:type="dxa"/>
            <w:vMerge w:val="restart"/>
          </w:tcPr>
          <w:p w14:paraId="27E0613C" w14:textId="77777777" w:rsidR="00192D51" w:rsidRDefault="00192D51">
            <w:pPr>
              <w:pStyle w:val="TableParagraph"/>
              <w:rPr>
                <w:rFonts w:ascii="Courier New"/>
                <w:sz w:val="24"/>
              </w:rPr>
            </w:pPr>
          </w:p>
          <w:p w14:paraId="65FF15D5" w14:textId="77777777" w:rsidR="00192D51" w:rsidRDefault="00192D51">
            <w:pPr>
              <w:pStyle w:val="TableParagraph"/>
              <w:rPr>
                <w:rFonts w:ascii="Courier New"/>
                <w:sz w:val="24"/>
              </w:rPr>
            </w:pPr>
          </w:p>
          <w:p w14:paraId="05F580D2" w14:textId="77777777" w:rsidR="00192D51" w:rsidRDefault="00192D51">
            <w:pPr>
              <w:pStyle w:val="TableParagraph"/>
              <w:rPr>
                <w:rFonts w:ascii="Courier New"/>
                <w:sz w:val="24"/>
              </w:rPr>
            </w:pPr>
          </w:p>
          <w:p w14:paraId="365BB61B" w14:textId="77777777" w:rsidR="00192D51" w:rsidRDefault="00192D51">
            <w:pPr>
              <w:pStyle w:val="TableParagraph"/>
              <w:spacing w:before="150"/>
              <w:rPr>
                <w:rFonts w:ascii="Courier New"/>
                <w:sz w:val="24"/>
              </w:rPr>
            </w:pPr>
          </w:p>
          <w:p w14:paraId="7765FE06" w14:textId="77777777" w:rsidR="00192D51" w:rsidRDefault="00460E6F">
            <w:pPr>
              <w:pStyle w:val="TableParagraph"/>
              <w:spacing w:before="1"/>
              <w:ind w:left="68" w:right="41" w:firstLine="48"/>
              <w:rPr>
                <w:sz w:val="24"/>
              </w:rPr>
            </w:pPr>
            <w:r>
              <w:rPr>
                <w:spacing w:val="-2"/>
                <w:sz w:val="24"/>
              </w:rPr>
              <w:t xml:space="preserve">Посту </w:t>
            </w:r>
            <w:proofErr w:type="spellStart"/>
            <w:r>
              <w:rPr>
                <w:spacing w:val="-2"/>
                <w:sz w:val="24"/>
              </w:rPr>
              <w:t>пления</w:t>
            </w:r>
            <w:proofErr w:type="spellEnd"/>
          </w:p>
        </w:tc>
        <w:tc>
          <w:tcPr>
            <w:tcW w:w="793" w:type="dxa"/>
            <w:vMerge w:val="restart"/>
          </w:tcPr>
          <w:p w14:paraId="1ECF32AE" w14:textId="77777777" w:rsidR="00192D51" w:rsidRDefault="00192D51">
            <w:pPr>
              <w:pStyle w:val="TableParagraph"/>
              <w:rPr>
                <w:rFonts w:ascii="Courier New"/>
                <w:sz w:val="24"/>
              </w:rPr>
            </w:pPr>
          </w:p>
          <w:p w14:paraId="0DD7F27D" w14:textId="77777777" w:rsidR="00192D51" w:rsidRDefault="00192D51">
            <w:pPr>
              <w:pStyle w:val="TableParagraph"/>
              <w:rPr>
                <w:rFonts w:ascii="Courier New"/>
                <w:sz w:val="24"/>
              </w:rPr>
            </w:pPr>
          </w:p>
          <w:p w14:paraId="307E5E82" w14:textId="77777777" w:rsidR="00192D51" w:rsidRDefault="00192D51">
            <w:pPr>
              <w:pStyle w:val="TableParagraph"/>
              <w:rPr>
                <w:rFonts w:ascii="Courier New"/>
                <w:sz w:val="24"/>
              </w:rPr>
            </w:pPr>
          </w:p>
          <w:p w14:paraId="7AFC646F" w14:textId="77777777" w:rsidR="00192D51" w:rsidRDefault="00192D51">
            <w:pPr>
              <w:pStyle w:val="TableParagraph"/>
              <w:spacing w:before="150"/>
              <w:rPr>
                <w:rFonts w:ascii="Courier New"/>
                <w:sz w:val="24"/>
              </w:rPr>
            </w:pPr>
          </w:p>
          <w:p w14:paraId="3FA5F3E8" w14:textId="77777777" w:rsidR="00192D51" w:rsidRDefault="00460E6F">
            <w:pPr>
              <w:pStyle w:val="TableParagraph"/>
              <w:spacing w:before="1"/>
              <w:ind w:left="216" w:right="92" w:hanging="99"/>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1925" w:type="dxa"/>
            <w:gridSpan w:val="2"/>
          </w:tcPr>
          <w:p w14:paraId="5C8ACF3D" w14:textId="77777777" w:rsidR="00192D51" w:rsidRDefault="00460E6F">
            <w:pPr>
              <w:pStyle w:val="TableParagraph"/>
              <w:spacing w:before="90"/>
              <w:ind w:left="272" w:right="187" w:firstLine="280"/>
              <w:rPr>
                <w:sz w:val="24"/>
              </w:rPr>
            </w:pPr>
            <w:r>
              <w:rPr>
                <w:spacing w:val="-2"/>
                <w:sz w:val="24"/>
              </w:rPr>
              <w:t>Остаток планируемых</w:t>
            </w:r>
          </w:p>
          <w:p w14:paraId="543D4DB2" w14:textId="77777777" w:rsidR="00192D51" w:rsidRDefault="00460E6F">
            <w:pPr>
              <w:pStyle w:val="TableParagraph"/>
              <w:spacing w:before="1"/>
              <w:ind w:left="601" w:right="187" w:hanging="387"/>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911" w:type="dxa"/>
            <w:vMerge w:val="restart"/>
          </w:tcPr>
          <w:p w14:paraId="4EDA8D24" w14:textId="77777777" w:rsidR="00192D51" w:rsidRDefault="00192D51">
            <w:pPr>
              <w:pStyle w:val="TableParagraph"/>
              <w:rPr>
                <w:rFonts w:ascii="Courier New"/>
                <w:sz w:val="24"/>
              </w:rPr>
            </w:pPr>
          </w:p>
          <w:p w14:paraId="31657200" w14:textId="77777777" w:rsidR="00192D51" w:rsidRDefault="00192D51">
            <w:pPr>
              <w:pStyle w:val="TableParagraph"/>
              <w:rPr>
                <w:rFonts w:ascii="Courier New"/>
                <w:sz w:val="24"/>
              </w:rPr>
            </w:pPr>
          </w:p>
          <w:p w14:paraId="1BD32E43" w14:textId="77777777" w:rsidR="00192D51" w:rsidRDefault="00192D51">
            <w:pPr>
              <w:pStyle w:val="TableParagraph"/>
              <w:rPr>
                <w:rFonts w:ascii="Courier New"/>
                <w:sz w:val="24"/>
              </w:rPr>
            </w:pPr>
          </w:p>
          <w:p w14:paraId="0FA28607" w14:textId="77777777" w:rsidR="00192D51" w:rsidRDefault="00192D51">
            <w:pPr>
              <w:pStyle w:val="TableParagraph"/>
              <w:spacing w:before="14"/>
              <w:rPr>
                <w:rFonts w:ascii="Courier New"/>
                <w:sz w:val="24"/>
              </w:rPr>
            </w:pPr>
          </w:p>
          <w:p w14:paraId="68FC6B2B" w14:textId="77777777" w:rsidR="00192D51" w:rsidRDefault="00460E6F">
            <w:pPr>
              <w:pStyle w:val="TableParagraph"/>
              <w:ind w:left="405" w:right="70" w:hanging="299"/>
              <w:rPr>
                <w:sz w:val="24"/>
              </w:rPr>
            </w:pPr>
            <w:proofErr w:type="spellStart"/>
            <w:r>
              <w:rPr>
                <w:spacing w:val="-2"/>
                <w:sz w:val="24"/>
              </w:rPr>
              <w:t>Остато</w:t>
            </w:r>
            <w:proofErr w:type="spellEnd"/>
            <w:r>
              <w:rPr>
                <w:spacing w:val="-2"/>
                <w:sz w:val="24"/>
              </w:rPr>
              <w:t xml:space="preserve"> </w:t>
            </w:r>
            <w:r>
              <w:rPr>
                <w:spacing w:val="-10"/>
                <w:sz w:val="24"/>
              </w:rPr>
              <w:t>к</w:t>
            </w:r>
          </w:p>
          <w:p w14:paraId="36A84C67" w14:textId="77777777" w:rsidR="00192D51" w:rsidRDefault="00460E6F">
            <w:pPr>
              <w:pStyle w:val="TableParagraph"/>
              <w:ind w:left="73"/>
              <w:rPr>
                <w:sz w:val="24"/>
              </w:rPr>
            </w:pPr>
            <w:r>
              <w:rPr>
                <w:spacing w:val="-2"/>
                <w:sz w:val="24"/>
              </w:rPr>
              <w:t>средств</w:t>
            </w:r>
          </w:p>
        </w:tc>
      </w:tr>
      <w:tr w:rsidR="00192D51" w14:paraId="438DDD29" w14:textId="77777777">
        <w:trPr>
          <w:trHeight w:val="479"/>
        </w:trPr>
        <w:tc>
          <w:tcPr>
            <w:tcW w:w="1191" w:type="dxa"/>
            <w:vMerge/>
            <w:tcBorders>
              <w:top w:val="nil"/>
            </w:tcBorders>
          </w:tcPr>
          <w:p w14:paraId="05DA61FF" w14:textId="77777777" w:rsidR="00192D51" w:rsidRDefault="00192D51">
            <w:pPr>
              <w:rPr>
                <w:sz w:val="2"/>
                <w:szCs w:val="2"/>
              </w:rPr>
            </w:pPr>
          </w:p>
        </w:tc>
        <w:tc>
          <w:tcPr>
            <w:tcW w:w="1970" w:type="dxa"/>
            <w:gridSpan w:val="2"/>
            <w:vMerge w:val="restart"/>
          </w:tcPr>
          <w:p w14:paraId="25EE2BE9" w14:textId="77777777" w:rsidR="00192D51" w:rsidRDefault="00460E6F">
            <w:pPr>
              <w:pStyle w:val="TableParagraph"/>
              <w:spacing w:before="196"/>
              <w:ind w:left="146" w:right="133" w:firstLine="244"/>
              <w:rPr>
                <w:sz w:val="24"/>
              </w:rPr>
            </w:pPr>
            <w:r>
              <w:rPr>
                <w:sz w:val="24"/>
              </w:rPr>
              <w:t>на текущий финансовый</w:t>
            </w:r>
            <w:r>
              <w:rPr>
                <w:spacing w:val="-15"/>
                <w:sz w:val="24"/>
              </w:rPr>
              <w:t xml:space="preserve"> </w:t>
            </w:r>
            <w:r>
              <w:rPr>
                <w:sz w:val="24"/>
              </w:rPr>
              <w:t>год</w:t>
            </w:r>
          </w:p>
        </w:tc>
        <w:tc>
          <w:tcPr>
            <w:tcW w:w="3796" w:type="dxa"/>
            <w:gridSpan w:val="4"/>
          </w:tcPr>
          <w:p w14:paraId="3D174CEE" w14:textId="77777777" w:rsidR="00192D51" w:rsidRDefault="00460E6F">
            <w:pPr>
              <w:pStyle w:val="TableParagraph"/>
              <w:spacing w:before="90"/>
              <w:ind w:left="85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849" w:type="dxa"/>
            <w:vMerge/>
            <w:tcBorders>
              <w:top w:val="nil"/>
            </w:tcBorders>
          </w:tcPr>
          <w:p w14:paraId="41EF24A5" w14:textId="77777777" w:rsidR="00192D51" w:rsidRDefault="00192D51">
            <w:pPr>
              <w:rPr>
                <w:sz w:val="2"/>
                <w:szCs w:val="2"/>
              </w:rPr>
            </w:pPr>
          </w:p>
        </w:tc>
        <w:tc>
          <w:tcPr>
            <w:tcW w:w="793" w:type="dxa"/>
            <w:vMerge/>
            <w:tcBorders>
              <w:top w:val="nil"/>
            </w:tcBorders>
          </w:tcPr>
          <w:p w14:paraId="0E5DB426" w14:textId="77777777" w:rsidR="00192D51" w:rsidRDefault="00192D51">
            <w:pPr>
              <w:rPr>
                <w:sz w:val="2"/>
                <w:szCs w:val="2"/>
              </w:rPr>
            </w:pPr>
          </w:p>
        </w:tc>
        <w:tc>
          <w:tcPr>
            <w:tcW w:w="1019" w:type="dxa"/>
            <w:vMerge w:val="restart"/>
          </w:tcPr>
          <w:p w14:paraId="3BD4BFFD" w14:textId="77777777" w:rsidR="00192D51" w:rsidRDefault="00192D51">
            <w:pPr>
              <w:pStyle w:val="TableParagraph"/>
              <w:rPr>
                <w:rFonts w:ascii="Courier New"/>
                <w:sz w:val="24"/>
              </w:rPr>
            </w:pPr>
          </w:p>
          <w:p w14:paraId="6BD630DD" w14:textId="77777777" w:rsidR="00192D51" w:rsidRDefault="00192D51">
            <w:pPr>
              <w:pStyle w:val="TableParagraph"/>
              <w:spacing w:before="36"/>
              <w:rPr>
                <w:rFonts w:ascii="Courier New"/>
                <w:sz w:val="24"/>
              </w:rPr>
            </w:pPr>
          </w:p>
          <w:p w14:paraId="131D73F7" w14:textId="77777777" w:rsidR="00192D51" w:rsidRDefault="00460E6F">
            <w:pPr>
              <w:pStyle w:val="TableParagraph"/>
              <w:ind w:left="279" w:right="80"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06" w:type="dxa"/>
            <w:vMerge w:val="restart"/>
          </w:tcPr>
          <w:p w14:paraId="6BF690F0" w14:textId="77777777" w:rsidR="00192D51" w:rsidRDefault="00192D51">
            <w:pPr>
              <w:pStyle w:val="TableParagraph"/>
              <w:rPr>
                <w:rFonts w:ascii="Courier New"/>
                <w:sz w:val="24"/>
              </w:rPr>
            </w:pPr>
          </w:p>
          <w:p w14:paraId="6D232898" w14:textId="77777777" w:rsidR="00192D51" w:rsidRDefault="00192D51">
            <w:pPr>
              <w:pStyle w:val="TableParagraph"/>
              <w:spacing w:before="36"/>
              <w:rPr>
                <w:rFonts w:ascii="Courier New"/>
                <w:sz w:val="24"/>
              </w:rPr>
            </w:pPr>
          </w:p>
          <w:p w14:paraId="78D92E26" w14:textId="77777777" w:rsidR="00192D51" w:rsidRDefault="00460E6F">
            <w:pPr>
              <w:pStyle w:val="TableParagraph"/>
              <w:ind w:left="379" w:right="60" w:hanging="286"/>
              <w:rPr>
                <w:sz w:val="24"/>
              </w:rPr>
            </w:pPr>
            <w:r>
              <w:rPr>
                <w:spacing w:val="-2"/>
                <w:sz w:val="24"/>
              </w:rPr>
              <w:t xml:space="preserve">выплат </w:t>
            </w:r>
            <w:r>
              <w:rPr>
                <w:spacing w:val="-10"/>
                <w:sz w:val="24"/>
              </w:rPr>
              <w:t>ы</w:t>
            </w:r>
          </w:p>
        </w:tc>
        <w:tc>
          <w:tcPr>
            <w:tcW w:w="911" w:type="dxa"/>
            <w:vMerge/>
            <w:tcBorders>
              <w:top w:val="nil"/>
            </w:tcBorders>
          </w:tcPr>
          <w:p w14:paraId="3ECC6D67" w14:textId="77777777" w:rsidR="00192D51" w:rsidRDefault="00192D51">
            <w:pPr>
              <w:rPr>
                <w:sz w:val="2"/>
                <w:szCs w:val="2"/>
              </w:rPr>
            </w:pPr>
          </w:p>
        </w:tc>
      </w:tr>
      <w:tr w:rsidR="00192D51" w14:paraId="5B28F95C" w14:textId="77777777">
        <w:trPr>
          <w:trHeight w:val="479"/>
        </w:trPr>
        <w:tc>
          <w:tcPr>
            <w:tcW w:w="1191" w:type="dxa"/>
            <w:vMerge/>
            <w:tcBorders>
              <w:top w:val="nil"/>
            </w:tcBorders>
          </w:tcPr>
          <w:p w14:paraId="346A5872" w14:textId="77777777" w:rsidR="00192D51" w:rsidRDefault="00192D51">
            <w:pPr>
              <w:rPr>
                <w:sz w:val="2"/>
                <w:szCs w:val="2"/>
              </w:rPr>
            </w:pPr>
          </w:p>
        </w:tc>
        <w:tc>
          <w:tcPr>
            <w:tcW w:w="1970" w:type="dxa"/>
            <w:gridSpan w:val="2"/>
            <w:vMerge/>
            <w:tcBorders>
              <w:top w:val="nil"/>
            </w:tcBorders>
          </w:tcPr>
          <w:p w14:paraId="6ECFCC20" w14:textId="77777777" w:rsidR="00192D51" w:rsidRDefault="00192D51">
            <w:pPr>
              <w:rPr>
                <w:sz w:val="2"/>
                <w:szCs w:val="2"/>
              </w:rPr>
            </w:pPr>
          </w:p>
        </w:tc>
        <w:tc>
          <w:tcPr>
            <w:tcW w:w="1984" w:type="dxa"/>
            <w:gridSpan w:val="2"/>
          </w:tcPr>
          <w:p w14:paraId="34D6E91A" w14:textId="77777777" w:rsidR="00192D51" w:rsidRDefault="00460E6F">
            <w:pPr>
              <w:pStyle w:val="TableParagraph"/>
              <w:spacing w:before="90"/>
              <w:ind w:left="412"/>
              <w:rPr>
                <w:sz w:val="24"/>
              </w:rPr>
            </w:pPr>
            <w:r>
              <w:rPr>
                <w:sz w:val="24"/>
              </w:rPr>
              <w:t>первый</w:t>
            </w:r>
            <w:r>
              <w:rPr>
                <w:spacing w:val="-2"/>
                <w:sz w:val="24"/>
              </w:rPr>
              <w:t xml:space="preserve"> </w:t>
            </w:r>
            <w:r>
              <w:rPr>
                <w:spacing w:val="-5"/>
                <w:sz w:val="24"/>
              </w:rPr>
              <w:t>год</w:t>
            </w:r>
          </w:p>
        </w:tc>
        <w:tc>
          <w:tcPr>
            <w:tcW w:w="1812" w:type="dxa"/>
            <w:gridSpan w:val="2"/>
          </w:tcPr>
          <w:p w14:paraId="33B95F7D" w14:textId="77777777" w:rsidR="00192D51" w:rsidRDefault="00460E6F">
            <w:pPr>
              <w:pStyle w:val="TableParagraph"/>
              <w:spacing w:before="90"/>
              <w:ind w:left="354"/>
              <w:rPr>
                <w:sz w:val="24"/>
              </w:rPr>
            </w:pPr>
            <w:r>
              <w:rPr>
                <w:sz w:val="24"/>
              </w:rPr>
              <w:t>второй</w:t>
            </w:r>
            <w:r>
              <w:rPr>
                <w:spacing w:val="-4"/>
                <w:sz w:val="24"/>
              </w:rPr>
              <w:t xml:space="preserve"> </w:t>
            </w:r>
            <w:r>
              <w:rPr>
                <w:spacing w:val="-5"/>
                <w:sz w:val="24"/>
              </w:rPr>
              <w:t>год</w:t>
            </w:r>
          </w:p>
        </w:tc>
        <w:tc>
          <w:tcPr>
            <w:tcW w:w="849" w:type="dxa"/>
            <w:vMerge/>
            <w:tcBorders>
              <w:top w:val="nil"/>
            </w:tcBorders>
          </w:tcPr>
          <w:p w14:paraId="69911E77" w14:textId="77777777" w:rsidR="00192D51" w:rsidRDefault="00192D51">
            <w:pPr>
              <w:rPr>
                <w:sz w:val="2"/>
                <w:szCs w:val="2"/>
              </w:rPr>
            </w:pPr>
          </w:p>
        </w:tc>
        <w:tc>
          <w:tcPr>
            <w:tcW w:w="793" w:type="dxa"/>
            <w:vMerge/>
            <w:tcBorders>
              <w:top w:val="nil"/>
            </w:tcBorders>
          </w:tcPr>
          <w:p w14:paraId="7F4AB62F" w14:textId="77777777" w:rsidR="00192D51" w:rsidRDefault="00192D51">
            <w:pPr>
              <w:rPr>
                <w:sz w:val="2"/>
                <w:szCs w:val="2"/>
              </w:rPr>
            </w:pPr>
          </w:p>
        </w:tc>
        <w:tc>
          <w:tcPr>
            <w:tcW w:w="1019" w:type="dxa"/>
            <w:vMerge/>
            <w:tcBorders>
              <w:top w:val="nil"/>
            </w:tcBorders>
          </w:tcPr>
          <w:p w14:paraId="703C2C0C" w14:textId="77777777" w:rsidR="00192D51" w:rsidRDefault="00192D51">
            <w:pPr>
              <w:rPr>
                <w:sz w:val="2"/>
                <w:szCs w:val="2"/>
              </w:rPr>
            </w:pPr>
          </w:p>
        </w:tc>
        <w:tc>
          <w:tcPr>
            <w:tcW w:w="906" w:type="dxa"/>
            <w:vMerge/>
            <w:tcBorders>
              <w:top w:val="nil"/>
            </w:tcBorders>
          </w:tcPr>
          <w:p w14:paraId="4F72B5AE" w14:textId="77777777" w:rsidR="00192D51" w:rsidRDefault="00192D51">
            <w:pPr>
              <w:rPr>
                <w:sz w:val="2"/>
                <w:szCs w:val="2"/>
              </w:rPr>
            </w:pPr>
          </w:p>
        </w:tc>
        <w:tc>
          <w:tcPr>
            <w:tcW w:w="911" w:type="dxa"/>
            <w:vMerge/>
            <w:tcBorders>
              <w:top w:val="nil"/>
            </w:tcBorders>
          </w:tcPr>
          <w:p w14:paraId="7EB0AEA5" w14:textId="77777777" w:rsidR="00192D51" w:rsidRDefault="00192D51">
            <w:pPr>
              <w:rPr>
                <w:sz w:val="2"/>
                <w:szCs w:val="2"/>
              </w:rPr>
            </w:pPr>
          </w:p>
        </w:tc>
      </w:tr>
      <w:tr w:rsidR="00192D51" w14:paraId="4936410D" w14:textId="77777777">
        <w:trPr>
          <w:trHeight w:val="757"/>
        </w:trPr>
        <w:tc>
          <w:tcPr>
            <w:tcW w:w="1191" w:type="dxa"/>
            <w:vMerge/>
            <w:tcBorders>
              <w:top w:val="nil"/>
            </w:tcBorders>
          </w:tcPr>
          <w:p w14:paraId="4DF31D5B" w14:textId="77777777" w:rsidR="00192D51" w:rsidRDefault="00192D51">
            <w:pPr>
              <w:rPr>
                <w:sz w:val="2"/>
                <w:szCs w:val="2"/>
              </w:rPr>
            </w:pPr>
          </w:p>
        </w:tc>
        <w:tc>
          <w:tcPr>
            <w:tcW w:w="1020" w:type="dxa"/>
          </w:tcPr>
          <w:p w14:paraId="02BA0B39" w14:textId="77777777" w:rsidR="00192D51" w:rsidRDefault="00460E6F">
            <w:pPr>
              <w:pStyle w:val="TableParagraph"/>
              <w:spacing w:before="90"/>
              <w:ind w:left="273" w:right="80"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50" w:type="dxa"/>
          </w:tcPr>
          <w:p w14:paraId="364D310C" w14:textId="77777777" w:rsidR="00192D51" w:rsidRDefault="00460E6F">
            <w:pPr>
              <w:pStyle w:val="TableParagraph"/>
              <w:spacing w:before="90"/>
              <w:ind w:left="393" w:right="96" w:hanging="286"/>
              <w:rPr>
                <w:sz w:val="24"/>
              </w:rPr>
            </w:pPr>
            <w:r>
              <w:rPr>
                <w:spacing w:val="-2"/>
                <w:sz w:val="24"/>
              </w:rPr>
              <w:t xml:space="preserve">выплат </w:t>
            </w:r>
            <w:r>
              <w:rPr>
                <w:spacing w:val="-10"/>
                <w:sz w:val="24"/>
              </w:rPr>
              <w:t>ы</w:t>
            </w:r>
          </w:p>
        </w:tc>
        <w:tc>
          <w:tcPr>
            <w:tcW w:w="1020" w:type="dxa"/>
          </w:tcPr>
          <w:p w14:paraId="4A5F5AB3" w14:textId="77777777" w:rsidR="00192D51" w:rsidRDefault="00460E6F">
            <w:pPr>
              <w:pStyle w:val="TableParagraph"/>
              <w:spacing w:before="90"/>
              <w:ind w:left="273" w:right="80" w:hanging="178"/>
              <w:rPr>
                <w:sz w:val="24"/>
              </w:rPr>
            </w:pPr>
            <w:proofErr w:type="spellStart"/>
            <w:r>
              <w:rPr>
                <w:spacing w:val="-2"/>
                <w:sz w:val="24"/>
              </w:rPr>
              <w:t>поступл</w:t>
            </w:r>
            <w:proofErr w:type="spellEnd"/>
            <w:r>
              <w:rPr>
                <w:spacing w:val="-2"/>
                <w:sz w:val="24"/>
              </w:rPr>
              <w:t xml:space="preserve"> </w:t>
            </w:r>
            <w:proofErr w:type="spellStart"/>
            <w:r>
              <w:rPr>
                <w:spacing w:val="-4"/>
                <w:sz w:val="24"/>
              </w:rPr>
              <w:t>ения</w:t>
            </w:r>
            <w:proofErr w:type="spellEnd"/>
          </w:p>
        </w:tc>
        <w:tc>
          <w:tcPr>
            <w:tcW w:w="964" w:type="dxa"/>
          </w:tcPr>
          <w:p w14:paraId="47275E7E" w14:textId="77777777" w:rsidR="00192D51" w:rsidRDefault="00460E6F">
            <w:pPr>
              <w:pStyle w:val="TableParagraph"/>
              <w:spacing w:before="90"/>
              <w:ind w:left="401" w:right="96" w:hanging="286"/>
              <w:rPr>
                <w:sz w:val="24"/>
              </w:rPr>
            </w:pPr>
            <w:r>
              <w:rPr>
                <w:spacing w:val="-2"/>
                <w:sz w:val="24"/>
              </w:rPr>
              <w:t xml:space="preserve">выплат </w:t>
            </w:r>
            <w:r>
              <w:rPr>
                <w:spacing w:val="-10"/>
                <w:sz w:val="24"/>
              </w:rPr>
              <w:t>ы</w:t>
            </w:r>
          </w:p>
        </w:tc>
        <w:tc>
          <w:tcPr>
            <w:tcW w:w="906" w:type="dxa"/>
          </w:tcPr>
          <w:p w14:paraId="4C60DCF7" w14:textId="77777777" w:rsidR="00192D51" w:rsidRDefault="00460E6F">
            <w:pPr>
              <w:pStyle w:val="TableParagraph"/>
              <w:spacing w:before="90"/>
              <w:ind w:left="157" w:right="80" w:hanging="58"/>
              <w:rPr>
                <w:sz w:val="24"/>
              </w:rPr>
            </w:pPr>
            <w:proofErr w:type="spellStart"/>
            <w:r>
              <w:rPr>
                <w:spacing w:val="-2"/>
                <w:sz w:val="24"/>
              </w:rPr>
              <w:t>поступ</w:t>
            </w:r>
            <w:proofErr w:type="spellEnd"/>
            <w:r>
              <w:rPr>
                <w:spacing w:val="-2"/>
                <w:sz w:val="24"/>
              </w:rPr>
              <w:t xml:space="preserve"> </w:t>
            </w:r>
            <w:proofErr w:type="spellStart"/>
            <w:r>
              <w:rPr>
                <w:spacing w:val="-4"/>
                <w:sz w:val="24"/>
              </w:rPr>
              <w:t>ления</w:t>
            </w:r>
            <w:proofErr w:type="spellEnd"/>
          </w:p>
        </w:tc>
        <w:tc>
          <w:tcPr>
            <w:tcW w:w="906" w:type="dxa"/>
          </w:tcPr>
          <w:p w14:paraId="3B09DDBA" w14:textId="77777777" w:rsidR="00192D51" w:rsidRDefault="00460E6F">
            <w:pPr>
              <w:pStyle w:val="TableParagraph"/>
              <w:spacing w:before="90"/>
              <w:ind w:left="374" w:right="65" w:hanging="286"/>
              <w:rPr>
                <w:sz w:val="24"/>
              </w:rPr>
            </w:pPr>
            <w:r>
              <w:rPr>
                <w:spacing w:val="-2"/>
                <w:sz w:val="24"/>
              </w:rPr>
              <w:t xml:space="preserve">выплат </w:t>
            </w:r>
            <w:r>
              <w:rPr>
                <w:spacing w:val="-10"/>
                <w:sz w:val="24"/>
              </w:rPr>
              <w:t>ы</w:t>
            </w:r>
          </w:p>
        </w:tc>
        <w:tc>
          <w:tcPr>
            <w:tcW w:w="849" w:type="dxa"/>
            <w:vMerge/>
            <w:tcBorders>
              <w:top w:val="nil"/>
            </w:tcBorders>
          </w:tcPr>
          <w:p w14:paraId="048BF4ED" w14:textId="77777777" w:rsidR="00192D51" w:rsidRDefault="00192D51">
            <w:pPr>
              <w:rPr>
                <w:sz w:val="2"/>
                <w:szCs w:val="2"/>
              </w:rPr>
            </w:pPr>
          </w:p>
        </w:tc>
        <w:tc>
          <w:tcPr>
            <w:tcW w:w="793" w:type="dxa"/>
            <w:vMerge/>
            <w:tcBorders>
              <w:top w:val="nil"/>
            </w:tcBorders>
          </w:tcPr>
          <w:p w14:paraId="083FDF19" w14:textId="77777777" w:rsidR="00192D51" w:rsidRDefault="00192D51">
            <w:pPr>
              <w:rPr>
                <w:sz w:val="2"/>
                <w:szCs w:val="2"/>
              </w:rPr>
            </w:pPr>
          </w:p>
        </w:tc>
        <w:tc>
          <w:tcPr>
            <w:tcW w:w="1019" w:type="dxa"/>
            <w:vMerge/>
            <w:tcBorders>
              <w:top w:val="nil"/>
            </w:tcBorders>
          </w:tcPr>
          <w:p w14:paraId="155E8200" w14:textId="77777777" w:rsidR="00192D51" w:rsidRDefault="00192D51">
            <w:pPr>
              <w:rPr>
                <w:sz w:val="2"/>
                <w:szCs w:val="2"/>
              </w:rPr>
            </w:pPr>
          </w:p>
        </w:tc>
        <w:tc>
          <w:tcPr>
            <w:tcW w:w="906" w:type="dxa"/>
            <w:vMerge/>
            <w:tcBorders>
              <w:top w:val="nil"/>
            </w:tcBorders>
          </w:tcPr>
          <w:p w14:paraId="65ADEB27" w14:textId="77777777" w:rsidR="00192D51" w:rsidRDefault="00192D51">
            <w:pPr>
              <w:rPr>
                <w:sz w:val="2"/>
                <w:szCs w:val="2"/>
              </w:rPr>
            </w:pPr>
          </w:p>
        </w:tc>
        <w:tc>
          <w:tcPr>
            <w:tcW w:w="911" w:type="dxa"/>
            <w:vMerge/>
            <w:tcBorders>
              <w:top w:val="nil"/>
            </w:tcBorders>
          </w:tcPr>
          <w:p w14:paraId="5C231700" w14:textId="77777777" w:rsidR="00192D51" w:rsidRDefault="00192D51">
            <w:pPr>
              <w:rPr>
                <w:sz w:val="2"/>
                <w:szCs w:val="2"/>
              </w:rPr>
            </w:pPr>
          </w:p>
        </w:tc>
      </w:tr>
      <w:tr w:rsidR="00192D51" w14:paraId="51541815" w14:textId="77777777">
        <w:trPr>
          <w:trHeight w:val="480"/>
        </w:trPr>
        <w:tc>
          <w:tcPr>
            <w:tcW w:w="1191" w:type="dxa"/>
          </w:tcPr>
          <w:p w14:paraId="416A78B3" w14:textId="77777777" w:rsidR="00192D51" w:rsidRDefault="00192D51">
            <w:pPr>
              <w:pStyle w:val="TableParagraph"/>
            </w:pPr>
          </w:p>
        </w:tc>
        <w:tc>
          <w:tcPr>
            <w:tcW w:w="1020" w:type="dxa"/>
          </w:tcPr>
          <w:p w14:paraId="2CA530DD" w14:textId="77777777" w:rsidR="00192D51" w:rsidRDefault="00192D51">
            <w:pPr>
              <w:pStyle w:val="TableParagraph"/>
            </w:pPr>
          </w:p>
        </w:tc>
        <w:tc>
          <w:tcPr>
            <w:tcW w:w="950" w:type="dxa"/>
          </w:tcPr>
          <w:p w14:paraId="58504CD9" w14:textId="77777777" w:rsidR="00192D51" w:rsidRDefault="00192D51">
            <w:pPr>
              <w:pStyle w:val="TableParagraph"/>
            </w:pPr>
          </w:p>
        </w:tc>
        <w:tc>
          <w:tcPr>
            <w:tcW w:w="1020" w:type="dxa"/>
          </w:tcPr>
          <w:p w14:paraId="1BA11460" w14:textId="77777777" w:rsidR="00192D51" w:rsidRDefault="00192D51">
            <w:pPr>
              <w:pStyle w:val="TableParagraph"/>
            </w:pPr>
          </w:p>
        </w:tc>
        <w:tc>
          <w:tcPr>
            <w:tcW w:w="964" w:type="dxa"/>
          </w:tcPr>
          <w:p w14:paraId="0D975DCD" w14:textId="77777777" w:rsidR="00192D51" w:rsidRDefault="00192D51">
            <w:pPr>
              <w:pStyle w:val="TableParagraph"/>
            </w:pPr>
          </w:p>
        </w:tc>
        <w:tc>
          <w:tcPr>
            <w:tcW w:w="906" w:type="dxa"/>
          </w:tcPr>
          <w:p w14:paraId="02F63A6C" w14:textId="77777777" w:rsidR="00192D51" w:rsidRDefault="00192D51">
            <w:pPr>
              <w:pStyle w:val="TableParagraph"/>
            </w:pPr>
          </w:p>
        </w:tc>
        <w:tc>
          <w:tcPr>
            <w:tcW w:w="906" w:type="dxa"/>
          </w:tcPr>
          <w:p w14:paraId="3B2BF682" w14:textId="77777777" w:rsidR="00192D51" w:rsidRDefault="00192D51">
            <w:pPr>
              <w:pStyle w:val="TableParagraph"/>
            </w:pPr>
          </w:p>
        </w:tc>
        <w:tc>
          <w:tcPr>
            <w:tcW w:w="849" w:type="dxa"/>
          </w:tcPr>
          <w:p w14:paraId="209CB8B1" w14:textId="77777777" w:rsidR="00192D51" w:rsidRDefault="00192D51">
            <w:pPr>
              <w:pStyle w:val="TableParagraph"/>
            </w:pPr>
          </w:p>
        </w:tc>
        <w:tc>
          <w:tcPr>
            <w:tcW w:w="793" w:type="dxa"/>
          </w:tcPr>
          <w:p w14:paraId="37661227" w14:textId="77777777" w:rsidR="00192D51" w:rsidRDefault="00192D51">
            <w:pPr>
              <w:pStyle w:val="TableParagraph"/>
            </w:pPr>
          </w:p>
        </w:tc>
        <w:tc>
          <w:tcPr>
            <w:tcW w:w="1019" w:type="dxa"/>
          </w:tcPr>
          <w:p w14:paraId="61D33051" w14:textId="77777777" w:rsidR="00192D51" w:rsidRDefault="00192D51">
            <w:pPr>
              <w:pStyle w:val="TableParagraph"/>
            </w:pPr>
          </w:p>
        </w:tc>
        <w:tc>
          <w:tcPr>
            <w:tcW w:w="906" w:type="dxa"/>
          </w:tcPr>
          <w:p w14:paraId="7DF17E92" w14:textId="77777777" w:rsidR="00192D51" w:rsidRDefault="00192D51">
            <w:pPr>
              <w:pStyle w:val="TableParagraph"/>
            </w:pPr>
          </w:p>
        </w:tc>
        <w:tc>
          <w:tcPr>
            <w:tcW w:w="911" w:type="dxa"/>
          </w:tcPr>
          <w:p w14:paraId="34919D80" w14:textId="77777777" w:rsidR="00192D51" w:rsidRDefault="00192D51">
            <w:pPr>
              <w:pStyle w:val="TableParagraph"/>
            </w:pPr>
          </w:p>
        </w:tc>
      </w:tr>
      <w:tr w:rsidR="00192D51" w14:paraId="38B82DC7" w14:textId="77777777">
        <w:trPr>
          <w:trHeight w:val="479"/>
        </w:trPr>
        <w:tc>
          <w:tcPr>
            <w:tcW w:w="1191" w:type="dxa"/>
          </w:tcPr>
          <w:p w14:paraId="222CBCA4" w14:textId="77777777" w:rsidR="00192D51" w:rsidRDefault="00460E6F">
            <w:pPr>
              <w:pStyle w:val="TableParagraph"/>
              <w:spacing w:before="88"/>
              <w:ind w:left="62"/>
              <w:rPr>
                <w:sz w:val="24"/>
              </w:rPr>
            </w:pPr>
            <w:r>
              <w:rPr>
                <w:spacing w:val="-2"/>
                <w:sz w:val="24"/>
              </w:rPr>
              <w:t>Всего</w:t>
            </w:r>
          </w:p>
        </w:tc>
        <w:tc>
          <w:tcPr>
            <w:tcW w:w="1020" w:type="dxa"/>
          </w:tcPr>
          <w:p w14:paraId="294D9F58" w14:textId="77777777" w:rsidR="00192D51" w:rsidRDefault="00192D51">
            <w:pPr>
              <w:pStyle w:val="TableParagraph"/>
            </w:pPr>
          </w:p>
        </w:tc>
        <w:tc>
          <w:tcPr>
            <w:tcW w:w="950" w:type="dxa"/>
          </w:tcPr>
          <w:p w14:paraId="21E6BC8D" w14:textId="77777777" w:rsidR="00192D51" w:rsidRDefault="00192D51">
            <w:pPr>
              <w:pStyle w:val="TableParagraph"/>
            </w:pPr>
          </w:p>
        </w:tc>
        <w:tc>
          <w:tcPr>
            <w:tcW w:w="1020" w:type="dxa"/>
          </w:tcPr>
          <w:p w14:paraId="2BDC2EF0" w14:textId="77777777" w:rsidR="00192D51" w:rsidRDefault="00192D51">
            <w:pPr>
              <w:pStyle w:val="TableParagraph"/>
            </w:pPr>
          </w:p>
        </w:tc>
        <w:tc>
          <w:tcPr>
            <w:tcW w:w="964" w:type="dxa"/>
          </w:tcPr>
          <w:p w14:paraId="39016C21" w14:textId="77777777" w:rsidR="00192D51" w:rsidRDefault="00192D51">
            <w:pPr>
              <w:pStyle w:val="TableParagraph"/>
            </w:pPr>
          </w:p>
        </w:tc>
        <w:tc>
          <w:tcPr>
            <w:tcW w:w="906" w:type="dxa"/>
          </w:tcPr>
          <w:p w14:paraId="069DF7A6" w14:textId="77777777" w:rsidR="00192D51" w:rsidRDefault="00192D51">
            <w:pPr>
              <w:pStyle w:val="TableParagraph"/>
            </w:pPr>
          </w:p>
        </w:tc>
        <w:tc>
          <w:tcPr>
            <w:tcW w:w="906" w:type="dxa"/>
          </w:tcPr>
          <w:p w14:paraId="75323D9E" w14:textId="77777777" w:rsidR="00192D51" w:rsidRDefault="00192D51">
            <w:pPr>
              <w:pStyle w:val="TableParagraph"/>
            </w:pPr>
          </w:p>
        </w:tc>
        <w:tc>
          <w:tcPr>
            <w:tcW w:w="849" w:type="dxa"/>
          </w:tcPr>
          <w:p w14:paraId="2372DDF2" w14:textId="77777777" w:rsidR="00192D51" w:rsidRDefault="00192D51">
            <w:pPr>
              <w:pStyle w:val="TableParagraph"/>
            </w:pPr>
          </w:p>
        </w:tc>
        <w:tc>
          <w:tcPr>
            <w:tcW w:w="793" w:type="dxa"/>
          </w:tcPr>
          <w:p w14:paraId="08B95706" w14:textId="77777777" w:rsidR="00192D51" w:rsidRDefault="00192D51">
            <w:pPr>
              <w:pStyle w:val="TableParagraph"/>
            </w:pPr>
          </w:p>
        </w:tc>
        <w:tc>
          <w:tcPr>
            <w:tcW w:w="1019" w:type="dxa"/>
          </w:tcPr>
          <w:p w14:paraId="494C26F1" w14:textId="77777777" w:rsidR="00192D51" w:rsidRDefault="00192D51">
            <w:pPr>
              <w:pStyle w:val="TableParagraph"/>
            </w:pPr>
          </w:p>
        </w:tc>
        <w:tc>
          <w:tcPr>
            <w:tcW w:w="906" w:type="dxa"/>
          </w:tcPr>
          <w:p w14:paraId="097EDA60" w14:textId="77777777" w:rsidR="00192D51" w:rsidRDefault="00192D51">
            <w:pPr>
              <w:pStyle w:val="TableParagraph"/>
            </w:pPr>
          </w:p>
        </w:tc>
        <w:tc>
          <w:tcPr>
            <w:tcW w:w="911" w:type="dxa"/>
          </w:tcPr>
          <w:p w14:paraId="628C3AC9" w14:textId="77777777" w:rsidR="00192D51" w:rsidRDefault="00192D51">
            <w:pPr>
              <w:pStyle w:val="TableParagraph"/>
            </w:pPr>
          </w:p>
        </w:tc>
      </w:tr>
    </w:tbl>
    <w:p w14:paraId="0CC0EF55" w14:textId="77777777" w:rsidR="00192D51" w:rsidRDefault="00460E6F">
      <w:pPr>
        <w:tabs>
          <w:tab w:val="left" w:pos="4484"/>
          <w:tab w:val="left" w:pos="5684"/>
          <w:tab w:val="left" w:pos="7844"/>
          <w:tab w:val="left" w:pos="9044"/>
        </w:tabs>
        <w:spacing w:before="3"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0AA40A8" w14:textId="77777777" w:rsidR="00192D51" w:rsidRDefault="00460E6F">
      <w:pPr>
        <w:tabs>
          <w:tab w:val="left" w:pos="299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E7F5062" w14:textId="77777777" w:rsidR="00192D51" w:rsidRDefault="00460E6F">
      <w:pPr>
        <w:spacing w:before="1" w:line="215" w:lineRule="exact"/>
        <w:ind w:left="1590" w:right="1722"/>
        <w:jc w:val="center"/>
        <w:rPr>
          <w:rFonts w:ascii="Courier New" w:hAnsi="Courier New"/>
          <w:sz w:val="20"/>
        </w:rPr>
      </w:pPr>
      <w:r>
        <w:rPr>
          <w:rFonts w:ascii="Courier New" w:hAnsi="Courier New"/>
          <w:spacing w:val="-2"/>
          <w:sz w:val="20"/>
        </w:rPr>
        <w:t>подписи)</w:t>
      </w:r>
    </w:p>
    <w:p w14:paraId="753BBA42" w14:textId="77777777" w:rsidR="00192D51" w:rsidRDefault="00460E6F">
      <w:pPr>
        <w:tabs>
          <w:tab w:val="left" w:pos="2009"/>
          <w:tab w:val="left" w:pos="2684"/>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rFonts w:ascii="Courier New" w:hAnsi="Courier New"/>
          <w:sz w:val="20"/>
        </w:rPr>
        <w:tab/>
      </w:r>
      <w:r>
        <w:rPr>
          <w:rFonts w:ascii="Courier New" w:hAnsi="Courier New"/>
          <w:spacing w:val="-5"/>
          <w:sz w:val="20"/>
        </w:rPr>
        <w:t>г.</w:t>
      </w:r>
    </w:p>
    <w:p w14:paraId="0F655D28" w14:textId="77777777" w:rsidR="00192D51" w:rsidRDefault="00460E6F">
      <w:pPr>
        <w:pStyle w:val="a3"/>
        <w:spacing w:line="20" w:lineRule="exact"/>
        <w:ind w:left="2325"/>
        <w:jc w:val="left"/>
        <w:rPr>
          <w:rFonts w:ascii="Courier New"/>
          <w:sz w:val="2"/>
        </w:rPr>
      </w:pPr>
      <w:r>
        <w:rPr>
          <w:rFonts w:ascii="Courier New"/>
          <w:noProof/>
          <w:sz w:val="2"/>
          <w:lang w:eastAsia="ru-RU"/>
        </w:rPr>
        <mc:AlternateContent>
          <mc:Choice Requires="wpg">
            <w:drawing>
              <wp:inline distT="0" distB="0" distL="0" distR="0" wp14:anchorId="43B6F50A" wp14:editId="5CE35C6B">
                <wp:extent cx="152400" cy="5715"/>
                <wp:effectExtent l="9525" t="0" r="0" b="381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5715"/>
                          <a:chOff x="0" y="0"/>
                          <a:chExt cx="152400" cy="5715"/>
                        </a:xfrm>
                      </wpg:grpSpPr>
                      <wps:wsp>
                        <wps:cNvPr id="204" name="Graphic 204"/>
                        <wps:cNvSpPr/>
                        <wps:spPr>
                          <a:xfrm>
                            <a:off x="0" y="2593"/>
                            <a:ext cx="152400" cy="1270"/>
                          </a:xfrm>
                          <a:custGeom>
                            <a:avLst/>
                            <a:gdLst/>
                            <a:ahLst/>
                            <a:cxnLst/>
                            <a:rect l="l" t="t" r="r" b="b"/>
                            <a:pathLst>
                              <a:path w="152400">
                                <a:moveTo>
                                  <a:pt x="0" y="0"/>
                                </a:moveTo>
                                <a:lnTo>
                                  <a:pt x="152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FD36151" id="Group 203" o:spid="_x0000_s1026" style="width:12pt;height:.45pt;mso-position-horizontal-relative:char;mso-position-vertical-relative:line" coordsize="1524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">
                <v:shape id="Graphic 204" o:spid="_x0000_s1027" style="position:absolute;top:2593;width:152400;height:1270;visibility:visible;mso-wrap-style:square;v-text-anchor:top" coordsize="15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" path="m,l152400,e" filled="f" strokeweight=".14406mm">
                  <v:path arrowok="t"/>
                </v:shape>
                <w10:anchorlock/>
              </v:group>
            </w:pict>
          </mc:Fallback>
        </mc:AlternateContent>
      </w:r>
    </w:p>
    <w:p w14:paraId="3EB37FA7" w14:textId="77777777" w:rsidR="00192D51" w:rsidRDefault="00192D51">
      <w:pPr>
        <w:pStyle w:val="a3"/>
        <w:spacing w:before="207"/>
        <w:ind w:left="0"/>
        <w:jc w:val="left"/>
        <w:rPr>
          <w:rFonts w:ascii="Courier New"/>
          <w:sz w:val="20"/>
        </w:rPr>
      </w:pPr>
    </w:p>
    <w:p w14:paraId="07350562" w14:textId="77777777" w:rsidR="00192D51" w:rsidRDefault="00460E6F">
      <w:pPr>
        <w:ind w:left="731"/>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pacing w:val="-2"/>
          <w:sz w:val="20"/>
        </w:rPr>
        <w:t>страницы</w:t>
      </w:r>
    </w:p>
    <w:p w14:paraId="181C40AB" w14:textId="77777777" w:rsidR="00192D51" w:rsidRDefault="00460E6F">
      <w:pPr>
        <w:pStyle w:val="a3"/>
        <w:spacing w:line="20" w:lineRule="exact"/>
        <w:ind w:left="2531"/>
        <w:jc w:val="left"/>
        <w:rPr>
          <w:rFonts w:ascii="Courier New"/>
          <w:sz w:val="2"/>
        </w:rPr>
      </w:pPr>
      <w:r>
        <w:rPr>
          <w:rFonts w:ascii="Courier New"/>
          <w:noProof/>
          <w:sz w:val="2"/>
          <w:lang w:eastAsia="ru-RU"/>
        </w:rPr>
        <mc:AlternateContent>
          <mc:Choice Requires="wpg">
            <w:drawing>
              <wp:inline distT="0" distB="0" distL="0" distR="0" wp14:anchorId="195D6245" wp14:editId="2E8FAC09">
                <wp:extent cx="533400" cy="5715"/>
                <wp:effectExtent l="9525" t="0" r="0" b="381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06" name="Graphic 206"/>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3A79823" id="Group 205"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">
                <v:shape id="Graphic 206"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" path="m,l533400,e" filled="f" strokeweight=".14406mm">
                  <v:path arrowok="t"/>
                </v:shape>
                <w10:anchorlock/>
              </v:group>
            </w:pict>
          </mc:Fallback>
        </mc:AlternateContent>
      </w:r>
    </w:p>
    <w:p w14:paraId="0EE99F37" w14:textId="77777777" w:rsidR="00192D51" w:rsidRDefault="00460E6F">
      <w:pPr>
        <w:tabs>
          <w:tab w:val="left" w:pos="3210"/>
        </w:tabs>
        <w:ind w:left="645"/>
        <w:rPr>
          <w:sz w:val="20"/>
        </w:rPr>
      </w:pPr>
      <w:r>
        <w:rPr>
          <w:rFonts w:ascii="Courier New" w:hAnsi="Courier New"/>
          <w:sz w:val="20"/>
        </w:rPr>
        <w:t xml:space="preserve">Всего страниц </w:t>
      </w:r>
      <w:r>
        <w:rPr>
          <w:sz w:val="20"/>
          <w:u w:val="single"/>
        </w:rPr>
        <w:tab/>
      </w:r>
    </w:p>
    <w:p w14:paraId="338DB236" w14:textId="77777777" w:rsidR="00192D51" w:rsidRDefault="00192D51">
      <w:pPr>
        <w:rPr>
          <w:sz w:val="20"/>
        </w:rPr>
        <w:sectPr w:rsidR="00192D51">
          <w:pgSz w:w="16840" w:h="11910" w:orient="landscape"/>
          <w:pgMar w:top="1100" w:right="1417" w:bottom="280" w:left="1275" w:header="720" w:footer="720" w:gutter="0"/>
          <w:cols w:space="720"/>
        </w:sectPr>
      </w:pPr>
    </w:p>
    <w:p w14:paraId="5DFA820E" w14:textId="77777777" w:rsidR="00192D51" w:rsidRDefault="00192D51">
      <w:pPr>
        <w:pStyle w:val="a3"/>
        <w:ind w:left="0"/>
        <w:jc w:val="left"/>
        <w:rPr>
          <w:sz w:val="20"/>
        </w:rPr>
      </w:pPr>
    </w:p>
    <w:p w14:paraId="6E5C3504" w14:textId="77777777" w:rsidR="00192D51" w:rsidRDefault="00192D51">
      <w:pPr>
        <w:pStyle w:val="a3"/>
        <w:ind w:left="0"/>
        <w:jc w:val="left"/>
        <w:rPr>
          <w:sz w:val="20"/>
        </w:rPr>
      </w:pPr>
    </w:p>
    <w:p w14:paraId="626AC3CD" w14:textId="77777777" w:rsidR="00192D51" w:rsidRDefault="00192D51">
      <w:pPr>
        <w:pStyle w:val="a3"/>
        <w:ind w:left="0"/>
        <w:jc w:val="left"/>
        <w:rPr>
          <w:sz w:val="20"/>
        </w:rPr>
      </w:pPr>
    </w:p>
    <w:p w14:paraId="34E6784C" w14:textId="77777777" w:rsidR="00192D51" w:rsidRDefault="00192D51">
      <w:pPr>
        <w:pStyle w:val="a3"/>
        <w:ind w:left="0"/>
        <w:jc w:val="left"/>
        <w:rPr>
          <w:sz w:val="20"/>
        </w:rPr>
      </w:pPr>
    </w:p>
    <w:p w14:paraId="08A1D9DF" w14:textId="77777777" w:rsidR="00192D51" w:rsidRDefault="00192D51">
      <w:pPr>
        <w:pStyle w:val="a3"/>
        <w:ind w:left="0"/>
        <w:jc w:val="left"/>
        <w:rPr>
          <w:sz w:val="20"/>
        </w:rPr>
      </w:pPr>
    </w:p>
    <w:p w14:paraId="443006D2" w14:textId="77777777" w:rsidR="00192D51" w:rsidRDefault="00192D51">
      <w:pPr>
        <w:pStyle w:val="a3"/>
        <w:ind w:left="0"/>
        <w:jc w:val="left"/>
        <w:rPr>
          <w:sz w:val="20"/>
        </w:rPr>
      </w:pPr>
    </w:p>
    <w:p w14:paraId="018272B8" w14:textId="77777777" w:rsidR="00192D51" w:rsidRDefault="00192D51">
      <w:pPr>
        <w:pStyle w:val="a3"/>
        <w:ind w:left="0"/>
        <w:jc w:val="left"/>
        <w:rPr>
          <w:sz w:val="20"/>
        </w:rPr>
      </w:pPr>
    </w:p>
    <w:p w14:paraId="0477BAD0" w14:textId="77777777" w:rsidR="00192D51" w:rsidRDefault="00192D51">
      <w:pPr>
        <w:pStyle w:val="a3"/>
        <w:spacing w:before="178"/>
        <w:ind w:left="0"/>
        <w:jc w:val="left"/>
        <w:rPr>
          <w:sz w:val="20"/>
        </w:rPr>
      </w:pPr>
    </w:p>
    <w:p w14:paraId="0046795C" w14:textId="77777777" w:rsidR="00192D51" w:rsidRDefault="00460E6F">
      <w:pPr>
        <w:spacing w:line="226" w:lineRule="exact"/>
        <w:ind w:left="3621"/>
        <w:rPr>
          <w:rFonts w:ascii="Courier New" w:hAnsi="Courier New"/>
          <w:sz w:val="20"/>
        </w:rPr>
      </w:pPr>
      <w:bookmarkStart w:id="101" w:name="_bookmark94"/>
      <w:bookmarkEnd w:id="101"/>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AAA7B73" w14:textId="77777777" w:rsidR="00192D51" w:rsidRDefault="00460E6F">
      <w:pPr>
        <w:spacing w:before="73"/>
        <w:ind w:left="149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23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94EA7BF" w14:textId="45BD0022" w:rsidR="00192D51" w:rsidRDefault="00460E6F">
      <w:pPr>
        <w:spacing w:before="1"/>
        <w:ind w:left="63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sidR="006057EE">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09862D4C" w14:textId="77777777" w:rsidR="00192D51" w:rsidRDefault="00192D51">
      <w:pPr>
        <w:jc w:val="right"/>
        <w:rPr>
          <w:sz w:val="24"/>
        </w:rPr>
        <w:sectPr w:rsidR="00192D51">
          <w:pgSz w:w="11910" w:h="16840"/>
          <w:pgMar w:top="1340" w:right="425" w:bottom="280" w:left="992" w:header="720" w:footer="720" w:gutter="0"/>
          <w:cols w:num="2" w:space="720" w:equalWidth="0">
            <w:col w:w="5662" w:space="40"/>
            <w:col w:w="4791"/>
          </w:cols>
        </w:sectPr>
      </w:pPr>
    </w:p>
    <w:p w14:paraId="7B846717" w14:textId="77777777" w:rsidR="00192D51" w:rsidRDefault="00460E6F">
      <w:pPr>
        <w:tabs>
          <w:tab w:val="left" w:pos="7341"/>
          <w:tab w:val="left" w:pos="7701"/>
          <w:tab w:val="left" w:pos="8541"/>
        </w:tabs>
        <w:ind w:left="3141" w:right="1825" w:hanging="720"/>
        <w:jc w:val="right"/>
        <w:rPr>
          <w:rFonts w:ascii="Courier New" w:hAnsi="Courier New"/>
          <w:sz w:val="20"/>
        </w:rPr>
      </w:pPr>
      <w:r>
        <w:rPr>
          <w:rFonts w:ascii="Courier New" w:hAnsi="Courier New"/>
          <w:sz w:val="20"/>
        </w:rPr>
        <w:lastRenderedPageBreak/>
        <w:t>лицевого счета бюджетного учреждения</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(автономного</w:t>
      </w:r>
      <w:r>
        <w:rPr>
          <w:rFonts w:ascii="Courier New" w:hAnsi="Courier New"/>
          <w:spacing w:val="-15"/>
          <w:sz w:val="20"/>
        </w:rPr>
        <w:t xml:space="preserve"> </w:t>
      </w:r>
      <w:r>
        <w:rPr>
          <w:rFonts w:ascii="Courier New" w:hAnsi="Courier New"/>
          <w:spacing w:val="-2"/>
          <w:sz w:val="20"/>
        </w:rPr>
        <w:t>учреждения)</w:t>
      </w:r>
      <w:r>
        <w:rPr>
          <w:rFonts w:ascii="Courier New" w:hAnsi="Courier New"/>
          <w:sz w:val="20"/>
        </w:rPr>
        <w:tab/>
        <w:t>N</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DD2F" w14:textId="77777777" w:rsidR="00192D51" w:rsidRDefault="00460E6F">
      <w:pPr>
        <w:ind w:right="1824"/>
        <w:jc w:val="right"/>
        <w:rPr>
          <w:rFonts w:ascii="Courier New" w:hAnsi="Courier New"/>
          <w:sz w:val="20"/>
        </w:rPr>
      </w:pPr>
      <w:r>
        <w:rPr>
          <w:rFonts w:ascii="Courier New" w:hAnsi="Courier New"/>
          <w:spacing w:val="-2"/>
          <w:sz w:val="20"/>
        </w:rPr>
        <w:t>└──────┘</w:t>
      </w:r>
    </w:p>
    <w:p w14:paraId="74F9296A" w14:textId="77777777" w:rsidR="00192D51" w:rsidRDefault="00460E6F">
      <w:pPr>
        <w:spacing w:before="1" w:line="226" w:lineRule="exact"/>
        <w:ind w:right="1464"/>
        <w:jc w:val="right"/>
        <w:rPr>
          <w:rFonts w:ascii="Courier New" w:hAnsi="Courier New"/>
          <w:sz w:val="20"/>
        </w:rPr>
      </w:pPr>
      <w:r>
        <w:rPr>
          <w:rFonts w:ascii="Courier New" w:hAnsi="Courier New"/>
          <w:spacing w:val="-2"/>
          <w:sz w:val="20"/>
        </w:rPr>
        <w:t>┌───────┐</w:t>
      </w:r>
    </w:p>
    <w:p w14:paraId="15B6C371" w14:textId="77777777" w:rsidR="00192D51" w:rsidRDefault="00460E6F">
      <w:pPr>
        <w:spacing w:line="226" w:lineRule="exact"/>
        <w:ind w:right="1465"/>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1F748A50" w14:textId="77777777" w:rsidR="00192D51" w:rsidRDefault="00460E6F">
      <w:pPr>
        <w:tabs>
          <w:tab w:val="left" w:pos="3621"/>
          <w:tab w:val="left" w:pos="5346"/>
          <w:tab w:val="left" w:pos="6066"/>
          <w:tab w:val="left" w:pos="7341"/>
          <w:tab w:val="left" w:pos="8901"/>
        </w:tabs>
        <w:ind w:left="2781" w:right="1464" w:firstLine="516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EAE4BF" w14:textId="77777777" w:rsidR="00192D51" w:rsidRDefault="00460E6F">
      <w:pPr>
        <w:tabs>
          <w:tab w:val="left" w:pos="6785"/>
          <w:tab w:val="left" w:pos="7941"/>
        </w:tabs>
        <w:spacing w:before="1"/>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52564A61"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учреждения</w:t>
      </w:r>
      <w:r>
        <w:rPr>
          <w:rFonts w:ascii="Courier New" w:hAnsi="Courier New"/>
          <w:spacing w:val="-14"/>
          <w:sz w:val="20"/>
        </w:rPr>
        <w:t xml:space="preserve"> </w:t>
      </w:r>
      <w:r>
        <w:rPr>
          <w:rFonts w:ascii="Courier New" w:hAnsi="Courier New"/>
          <w:spacing w:val="-2"/>
          <w:sz w:val="20"/>
        </w:rPr>
        <w:t>(автономного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37040A8" w14:textId="77777777" w:rsidR="00192D51" w:rsidRDefault="00460E6F">
      <w:pPr>
        <w:tabs>
          <w:tab w:val="left" w:pos="2399"/>
          <w:tab w:val="left" w:pos="6404"/>
          <w:tab w:val="left" w:pos="7799"/>
          <w:tab w:val="left" w:pos="8759"/>
        </w:tabs>
        <w:spacing w:before="1" w:line="226" w:lineRule="exact"/>
        <w:ind w:right="1466"/>
        <w:jc w:val="right"/>
        <w:rPr>
          <w:rFonts w:ascii="Courier New" w:hAnsi="Courier New"/>
          <w:sz w:val="20"/>
        </w:rPr>
      </w:pPr>
      <w:r>
        <w:rPr>
          <w:rFonts w:ascii="Courier New" w:hAnsi="Courier New"/>
          <w:spacing w:val="-2"/>
          <w:sz w:val="20"/>
        </w:rPr>
        <w:t>учреждения)</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6D4992"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3FAC2607" w14:textId="77777777" w:rsidR="00192D51" w:rsidRDefault="00460E6F">
      <w:pPr>
        <w:tabs>
          <w:tab w:val="left" w:pos="7799"/>
          <w:tab w:val="left" w:pos="8759"/>
        </w:tabs>
        <w:spacing w:before="1" w:line="226" w:lineRule="exact"/>
        <w:ind w:right="146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3BB907"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0361D41" w14:textId="77777777" w:rsidR="00192D51" w:rsidRDefault="00460E6F">
      <w:pPr>
        <w:tabs>
          <w:tab w:val="left" w:pos="6404"/>
          <w:tab w:val="left" w:pos="7799"/>
          <w:tab w:val="left" w:pos="8759"/>
        </w:tabs>
        <w:spacing w:line="226" w:lineRule="exact"/>
        <w:ind w:right="1466"/>
        <w:jc w:val="right"/>
        <w:rPr>
          <w:rFonts w:ascii="Courier New" w:hAnsi="Courier New"/>
          <w:sz w:val="20"/>
        </w:rPr>
      </w:pPr>
      <w:r>
        <w:rPr>
          <w:rFonts w:ascii="Courier New" w:hAnsi="Courier New"/>
          <w:sz w:val="20"/>
        </w:rPr>
        <w:t xml:space="preserve">и полномочия учредителя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0D2D0A" w14:textId="77777777" w:rsidR="00192D51" w:rsidRDefault="00460E6F">
      <w:pPr>
        <w:tabs>
          <w:tab w:val="left" w:pos="6186"/>
          <w:tab w:val="left" w:pos="7581"/>
        </w:tabs>
        <w:spacing w:before="2"/>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7F85BE2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8DD0974"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C089F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0F79DF57" w14:textId="77777777" w:rsidR="00192D51" w:rsidRDefault="00460E6F">
      <w:pPr>
        <w:tabs>
          <w:tab w:val="left" w:pos="6839"/>
        </w:tabs>
        <w:spacing w:before="2" w:line="226" w:lineRule="exact"/>
        <w:ind w:right="146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9">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5179C3D4"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75A70D6" w14:textId="77777777" w:rsidR="00192D51" w:rsidRDefault="00192D51">
      <w:pPr>
        <w:pStyle w:val="a3"/>
        <w:ind w:left="0"/>
        <w:jc w:val="left"/>
        <w:rPr>
          <w:rFonts w:ascii="Courier New"/>
          <w:sz w:val="20"/>
        </w:rPr>
      </w:pPr>
    </w:p>
    <w:p w14:paraId="73A78CE4" w14:textId="77777777" w:rsidR="00192D51" w:rsidRDefault="00460E6F">
      <w:pPr>
        <w:pStyle w:val="a4"/>
        <w:numPr>
          <w:ilvl w:val="0"/>
          <w:numId w:val="20"/>
        </w:numPr>
        <w:tabs>
          <w:tab w:val="left" w:pos="2900"/>
        </w:tabs>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DD50E2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08"/>
      </w:tblGrid>
      <w:tr w:rsidR="00192D51" w14:paraId="7A4E15BE" w14:textId="77777777">
        <w:trPr>
          <w:trHeight w:val="482"/>
        </w:trPr>
        <w:tc>
          <w:tcPr>
            <w:tcW w:w="4511" w:type="dxa"/>
          </w:tcPr>
          <w:p w14:paraId="718CA370" w14:textId="77777777" w:rsidR="00192D51" w:rsidRDefault="00460E6F">
            <w:pPr>
              <w:pStyle w:val="TableParagraph"/>
              <w:spacing w:before="95"/>
              <w:ind w:left="917"/>
              <w:rPr>
                <w:sz w:val="24"/>
              </w:rPr>
            </w:pPr>
            <w:r>
              <w:rPr>
                <w:sz w:val="24"/>
              </w:rPr>
              <w:t>Наименования</w:t>
            </w:r>
            <w:r>
              <w:rPr>
                <w:spacing w:val="-6"/>
                <w:sz w:val="24"/>
              </w:rPr>
              <w:t xml:space="preserve"> </w:t>
            </w:r>
            <w:r>
              <w:rPr>
                <w:spacing w:val="-2"/>
                <w:sz w:val="24"/>
              </w:rPr>
              <w:t>показателя</w:t>
            </w:r>
          </w:p>
        </w:tc>
        <w:tc>
          <w:tcPr>
            <w:tcW w:w="4508" w:type="dxa"/>
          </w:tcPr>
          <w:p w14:paraId="3B670596" w14:textId="77777777" w:rsidR="00192D51" w:rsidRDefault="00460E6F">
            <w:pPr>
              <w:pStyle w:val="TableParagraph"/>
              <w:spacing w:before="95"/>
              <w:ind w:left="5"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9F1F3D3" w14:textId="77777777">
        <w:trPr>
          <w:trHeight w:val="479"/>
        </w:trPr>
        <w:tc>
          <w:tcPr>
            <w:tcW w:w="4511" w:type="dxa"/>
          </w:tcPr>
          <w:p w14:paraId="20A51A74" w14:textId="77777777" w:rsidR="00192D51" w:rsidRDefault="00460E6F">
            <w:pPr>
              <w:pStyle w:val="TableParagraph"/>
              <w:spacing w:before="92"/>
              <w:ind w:left="6"/>
              <w:jc w:val="center"/>
              <w:rPr>
                <w:sz w:val="24"/>
              </w:rPr>
            </w:pPr>
            <w:r>
              <w:rPr>
                <w:spacing w:val="-10"/>
                <w:sz w:val="24"/>
              </w:rPr>
              <w:t>1</w:t>
            </w:r>
          </w:p>
        </w:tc>
        <w:tc>
          <w:tcPr>
            <w:tcW w:w="4508" w:type="dxa"/>
          </w:tcPr>
          <w:p w14:paraId="78F49480" w14:textId="77777777" w:rsidR="00192D51" w:rsidRDefault="00460E6F">
            <w:pPr>
              <w:pStyle w:val="TableParagraph"/>
              <w:spacing w:before="92"/>
              <w:ind w:left="5"/>
              <w:jc w:val="center"/>
              <w:rPr>
                <w:sz w:val="24"/>
              </w:rPr>
            </w:pPr>
            <w:r>
              <w:rPr>
                <w:spacing w:val="-10"/>
                <w:sz w:val="24"/>
              </w:rPr>
              <w:t>2</w:t>
            </w:r>
          </w:p>
        </w:tc>
      </w:tr>
      <w:tr w:rsidR="00192D51" w14:paraId="25E51FF1" w14:textId="77777777">
        <w:trPr>
          <w:trHeight w:val="479"/>
        </w:trPr>
        <w:tc>
          <w:tcPr>
            <w:tcW w:w="4511" w:type="dxa"/>
          </w:tcPr>
          <w:p w14:paraId="3223D346" w14:textId="77777777" w:rsidR="00192D51" w:rsidRDefault="00460E6F">
            <w:pPr>
              <w:pStyle w:val="TableParagraph"/>
              <w:spacing w:before="92"/>
              <w:ind w:left="62"/>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508" w:type="dxa"/>
          </w:tcPr>
          <w:p w14:paraId="236CF44E" w14:textId="77777777" w:rsidR="00192D51" w:rsidRDefault="00192D51">
            <w:pPr>
              <w:pStyle w:val="TableParagraph"/>
              <w:rPr>
                <w:sz w:val="20"/>
              </w:rPr>
            </w:pPr>
          </w:p>
        </w:tc>
      </w:tr>
      <w:tr w:rsidR="00192D51" w14:paraId="582DC3F4" w14:textId="77777777">
        <w:trPr>
          <w:trHeight w:val="479"/>
        </w:trPr>
        <w:tc>
          <w:tcPr>
            <w:tcW w:w="4511" w:type="dxa"/>
          </w:tcPr>
          <w:p w14:paraId="62071E97" w14:textId="77777777" w:rsidR="00192D51" w:rsidRDefault="00460E6F">
            <w:pPr>
              <w:pStyle w:val="TableParagraph"/>
              <w:spacing w:before="92"/>
              <w:ind w:left="62"/>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508" w:type="dxa"/>
          </w:tcPr>
          <w:p w14:paraId="462D6FFB" w14:textId="77777777" w:rsidR="00192D51" w:rsidRDefault="00192D51">
            <w:pPr>
              <w:pStyle w:val="TableParagraph"/>
              <w:rPr>
                <w:sz w:val="20"/>
              </w:rPr>
            </w:pPr>
          </w:p>
        </w:tc>
      </w:tr>
    </w:tbl>
    <w:p w14:paraId="6EC34453" w14:textId="77777777" w:rsidR="00192D51" w:rsidRDefault="00192D51">
      <w:pPr>
        <w:pStyle w:val="a3"/>
        <w:spacing w:before="54"/>
        <w:ind w:left="0"/>
        <w:jc w:val="left"/>
        <w:rPr>
          <w:rFonts w:ascii="Courier New"/>
          <w:sz w:val="20"/>
        </w:rPr>
      </w:pPr>
    </w:p>
    <w:p w14:paraId="54211871" w14:textId="77777777" w:rsidR="00192D51" w:rsidRDefault="00460E6F">
      <w:pPr>
        <w:pStyle w:val="a4"/>
        <w:numPr>
          <w:ilvl w:val="0"/>
          <w:numId w:val="20"/>
        </w:numPr>
        <w:tabs>
          <w:tab w:val="left" w:pos="2179"/>
          <w:tab w:val="left" w:pos="3141"/>
        </w:tabs>
        <w:ind w:left="3141" w:right="3026" w:hanging="1321"/>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со</w:t>
      </w:r>
      <w:r>
        <w:rPr>
          <w:rFonts w:ascii="Courier New" w:hAnsi="Courier New"/>
          <w:spacing w:val="-9"/>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бюджетного</w:t>
      </w:r>
      <w:r>
        <w:rPr>
          <w:rFonts w:ascii="Courier New" w:hAnsi="Courier New"/>
          <w:spacing w:val="-9"/>
          <w:sz w:val="20"/>
        </w:rPr>
        <w:t xml:space="preserve"> </w:t>
      </w:r>
      <w:r>
        <w:rPr>
          <w:rFonts w:ascii="Courier New" w:hAnsi="Courier New"/>
          <w:sz w:val="20"/>
        </w:rPr>
        <w:t>учреждения (автономного учреждения)</w:t>
      </w:r>
    </w:p>
    <w:p w14:paraId="14B37D4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4DA82B5"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814"/>
        <w:gridCol w:w="1191"/>
        <w:gridCol w:w="948"/>
        <w:gridCol w:w="948"/>
        <w:gridCol w:w="1190"/>
        <w:gridCol w:w="934"/>
        <w:gridCol w:w="936"/>
        <w:gridCol w:w="1644"/>
        <w:gridCol w:w="1361"/>
        <w:gridCol w:w="1586"/>
      </w:tblGrid>
      <w:tr w:rsidR="00192D51" w14:paraId="1E14F14E" w14:textId="77777777">
        <w:trPr>
          <w:trHeight w:val="479"/>
        </w:trPr>
        <w:tc>
          <w:tcPr>
            <w:tcW w:w="1018" w:type="dxa"/>
            <w:vMerge w:val="restart"/>
          </w:tcPr>
          <w:p w14:paraId="0DD53924" w14:textId="77777777" w:rsidR="00192D51" w:rsidRDefault="00460E6F">
            <w:pPr>
              <w:pStyle w:val="TableParagraph"/>
              <w:spacing w:before="95"/>
              <w:ind w:left="117" w:right="105" w:firstLine="187"/>
              <w:rPr>
                <w:sz w:val="24"/>
              </w:rPr>
            </w:pPr>
            <w:r>
              <w:rPr>
                <w:spacing w:val="-4"/>
                <w:sz w:val="24"/>
              </w:rPr>
              <w:t xml:space="preserve">Тип </w:t>
            </w:r>
            <w:r>
              <w:rPr>
                <w:spacing w:val="-2"/>
                <w:sz w:val="24"/>
              </w:rPr>
              <w:t>средств</w:t>
            </w:r>
          </w:p>
        </w:tc>
        <w:tc>
          <w:tcPr>
            <w:tcW w:w="1814" w:type="dxa"/>
            <w:vMerge w:val="restart"/>
          </w:tcPr>
          <w:p w14:paraId="47FDD652" w14:textId="77777777" w:rsidR="00192D51" w:rsidRDefault="00460E6F">
            <w:pPr>
              <w:pStyle w:val="TableParagraph"/>
              <w:spacing w:before="95"/>
              <w:ind w:left="8"/>
              <w:jc w:val="center"/>
              <w:rPr>
                <w:sz w:val="24"/>
              </w:rPr>
            </w:pPr>
            <w:r>
              <w:rPr>
                <w:sz w:val="24"/>
              </w:rPr>
              <w:t xml:space="preserve">Код по БК и </w:t>
            </w:r>
            <w:r>
              <w:rPr>
                <w:spacing w:val="-2"/>
                <w:sz w:val="24"/>
              </w:rPr>
              <w:t>дополнительной классификации</w:t>
            </w:r>
          </w:p>
        </w:tc>
        <w:tc>
          <w:tcPr>
            <w:tcW w:w="6147" w:type="dxa"/>
            <w:gridSpan w:val="6"/>
          </w:tcPr>
          <w:p w14:paraId="7013E320" w14:textId="77777777" w:rsidR="00192D51" w:rsidRDefault="00460E6F">
            <w:pPr>
              <w:pStyle w:val="TableParagraph"/>
              <w:spacing w:before="95"/>
              <w:ind w:left="8"/>
              <w:jc w:val="center"/>
              <w:rPr>
                <w:sz w:val="24"/>
              </w:rPr>
            </w:pPr>
            <w:r>
              <w:rPr>
                <w:spacing w:val="-2"/>
                <w:sz w:val="24"/>
              </w:rPr>
              <w:t>Планируемые</w:t>
            </w:r>
          </w:p>
        </w:tc>
        <w:tc>
          <w:tcPr>
            <w:tcW w:w="1644" w:type="dxa"/>
            <w:vMerge w:val="restart"/>
          </w:tcPr>
          <w:p w14:paraId="45FD2C93" w14:textId="77777777" w:rsidR="00192D51" w:rsidRDefault="00460E6F">
            <w:pPr>
              <w:pStyle w:val="TableParagraph"/>
              <w:spacing w:before="95"/>
              <w:ind w:left="147"/>
              <w:rPr>
                <w:sz w:val="24"/>
              </w:rPr>
            </w:pPr>
            <w:r>
              <w:rPr>
                <w:spacing w:val="-2"/>
                <w:sz w:val="24"/>
              </w:rPr>
              <w:t>Поступления</w:t>
            </w:r>
          </w:p>
        </w:tc>
        <w:tc>
          <w:tcPr>
            <w:tcW w:w="1361" w:type="dxa"/>
            <w:vMerge w:val="restart"/>
          </w:tcPr>
          <w:p w14:paraId="1CA3D740" w14:textId="77777777" w:rsidR="00192D51" w:rsidRDefault="00460E6F">
            <w:pPr>
              <w:pStyle w:val="TableParagraph"/>
              <w:spacing w:before="95"/>
              <w:ind w:left="207"/>
              <w:rPr>
                <w:sz w:val="24"/>
              </w:rPr>
            </w:pPr>
            <w:r>
              <w:rPr>
                <w:spacing w:val="-2"/>
                <w:sz w:val="24"/>
              </w:rPr>
              <w:t>Выплаты</w:t>
            </w:r>
          </w:p>
        </w:tc>
        <w:tc>
          <w:tcPr>
            <w:tcW w:w="1586" w:type="dxa"/>
            <w:vMerge w:val="restart"/>
          </w:tcPr>
          <w:p w14:paraId="54856F8A" w14:textId="77777777" w:rsidR="00192D51" w:rsidRDefault="00460E6F">
            <w:pPr>
              <w:pStyle w:val="TableParagraph"/>
              <w:spacing w:before="95"/>
              <w:ind w:left="159"/>
              <w:rPr>
                <w:sz w:val="24"/>
              </w:rPr>
            </w:pPr>
            <w:r>
              <w:rPr>
                <w:spacing w:val="-2"/>
                <w:sz w:val="24"/>
              </w:rPr>
              <w:t>Примечание</w:t>
            </w:r>
          </w:p>
        </w:tc>
      </w:tr>
      <w:tr w:rsidR="00192D51" w14:paraId="7F6D954A" w14:textId="77777777">
        <w:trPr>
          <w:trHeight w:val="479"/>
        </w:trPr>
        <w:tc>
          <w:tcPr>
            <w:tcW w:w="1018" w:type="dxa"/>
            <w:vMerge/>
            <w:tcBorders>
              <w:top w:val="nil"/>
            </w:tcBorders>
          </w:tcPr>
          <w:p w14:paraId="2479ED97" w14:textId="77777777" w:rsidR="00192D51" w:rsidRDefault="00192D51">
            <w:pPr>
              <w:rPr>
                <w:sz w:val="2"/>
                <w:szCs w:val="2"/>
              </w:rPr>
            </w:pPr>
          </w:p>
        </w:tc>
        <w:tc>
          <w:tcPr>
            <w:tcW w:w="1814" w:type="dxa"/>
            <w:vMerge/>
            <w:tcBorders>
              <w:top w:val="nil"/>
            </w:tcBorders>
          </w:tcPr>
          <w:p w14:paraId="749C92CB" w14:textId="77777777" w:rsidR="00192D51" w:rsidRDefault="00192D51">
            <w:pPr>
              <w:rPr>
                <w:sz w:val="2"/>
                <w:szCs w:val="2"/>
              </w:rPr>
            </w:pPr>
          </w:p>
        </w:tc>
        <w:tc>
          <w:tcPr>
            <w:tcW w:w="3087" w:type="dxa"/>
            <w:gridSpan w:val="3"/>
          </w:tcPr>
          <w:p w14:paraId="35B866E4" w14:textId="77777777" w:rsidR="00192D51" w:rsidRDefault="00460E6F">
            <w:pPr>
              <w:pStyle w:val="TableParagraph"/>
              <w:spacing w:before="95"/>
              <w:ind w:left="892"/>
              <w:rPr>
                <w:sz w:val="24"/>
              </w:rPr>
            </w:pPr>
            <w:r>
              <w:rPr>
                <w:spacing w:val="-2"/>
                <w:sz w:val="24"/>
              </w:rPr>
              <w:t>поступления</w:t>
            </w:r>
          </w:p>
        </w:tc>
        <w:tc>
          <w:tcPr>
            <w:tcW w:w="3060" w:type="dxa"/>
            <w:gridSpan w:val="3"/>
          </w:tcPr>
          <w:p w14:paraId="7E4FF717" w14:textId="77777777" w:rsidR="00192D51" w:rsidRDefault="00460E6F">
            <w:pPr>
              <w:pStyle w:val="TableParagraph"/>
              <w:spacing w:before="95"/>
              <w:ind w:left="5"/>
              <w:jc w:val="center"/>
              <w:rPr>
                <w:sz w:val="24"/>
              </w:rPr>
            </w:pPr>
            <w:r>
              <w:rPr>
                <w:spacing w:val="-2"/>
                <w:sz w:val="24"/>
              </w:rPr>
              <w:t>выплаты</w:t>
            </w:r>
          </w:p>
        </w:tc>
        <w:tc>
          <w:tcPr>
            <w:tcW w:w="1644" w:type="dxa"/>
            <w:vMerge/>
            <w:tcBorders>
              <w:top w:val="nil"/>
            </w:tcBorders>
          </w:tcPr>
          <w:p w14:paraId="5CC72B62" w14:textId="77777777" w:rsidR="00192D51" w:rsidRDefault="00192D51">
            <w:pPr>
              <w:rPr>
                <w:sz w:val="2"/>
                <w:szCs w:val="2"/>
              </w:rPr>
            </w:pPr>
          </w:p>
        </w:tc>
        <w:tc>
          <w:tcPr>
            <w:tcW w:w="1361" w:type="dxa"/>
            <w:vMerge/>
            <w:tcBorders>
              <w:top w:val="nil"/>
            </w:tcBorders>
          </w:tcPr>
          <w:p w14:paraId="5FD83C85" w14:textId="77777777" w:rsidR="00192D51" w:rsidRDefault="00192D51">
            <w:pPr>
              <w:rPr>
                <w:sz w:val="2"/>
                <w:szCs w:val="2"/>
              </w:rPr>
            </w:pPr>
          </w:p>
        </w:tc>
        <w:tc>
          <w:tcPr>
            <w:tcW w:w="1586" w:type="dxa"/>
            <w:vMerge/>
            <w:tcBorders>
              <w:top w:val="nil"/>
            </w:tcBorders>
          </w:tcPr>
          <w:p w14:paraId="0596A611" w14:textId="77777777" w:rsidR="00192D51" w:rsidRDefault="00192D51">
            <w:pPr>
              <w:rPr>
                <w:sz w:val="2"/>
                <w:szCs w:val="2"/>
              </w:rPr>
            </w:pPr>
          </w:p>
        </w:tc>
      </w:tr>
      <w:tr w:rsidR="00192D51" w14:paraId="4C88949C" w14:textId="77777777">
        <w:trPr>
          <w:trHeight w:val="758"/>
        </w:trPr>
        <w:tc>
          <w:tcPr>
            <w:tcW w:w="1018" w:type="dxa"/>
            <w:vMerge/>
            <w:tcBorders>
              <w:top w:val="nil"/>
            </w:tcBorders>
          </w:tcPr>
          <w:p w14:paraId="2A054426" w14:textId="77777777" w:rsidR="00192D51" w:rsidRDefault="00192D51">
            <w:pPr>
              <w:rPr>
                <w:sz w:val="2"/>
                <w:szCs w:val="2"/>
              </w:rPr>
            </w:pPr>
          </w:p>
        </w:tc>
        <w:tc>
          <w:tcPr>
            <w:tcW w:w="1814" w:type="dxa"/>
            <w:vMerge/>
            <w:tcBorders>
              <w:top w:val="nil"/>
            </w:tcBorders>
          </w:tcPr>
          <w:p w14:paraId="271440D8" w14:textId="77777777" w:rsidR="00192D51" w:rsidRDefault="00192D51">
            <w:pPr>
              <w:rPr>
                <w:sz w:val="2"/>
                <w:szCs w:val="2"/>
              </w:rPr>
            </w:pPr>
          </w:p>
        </w:tc>
        <w:tc>
          <w:tcPr>
            <w:tcW w:w="1191" w:type="dxa"/>
            <w:vMerge w:val="restart"/>
          </w:tcPr>
          <w:p w14:paraId="4F086C8B" w14:textId="77777777" w:rsidR="00192D51" w:rsidRDefault="00460E6F">
            <w:pPr>
              <w:pStyle w:val="TableParagraph"/>
              <w:spacing w:before="95"/>
              <w:ind w:left="10"/>
              <w:jc w:val="center"/>
              <w:rPr>
                <w:sz w:val="24"/>
              </w:rPr>
            </w:pPr>
            <w:r>
              <w:rPr>
                <w:spacing w:val="-5"/>
                <w:sz w:val="24"/>
              </w:rPr>
              <w:t>на</w:t>
            </w:r>
          </w:p>
          <w:p w14:paraId="1138F4AE" w14:textId="77777777" w:rsidR="00192D51" w:rsidRDefault="00460E6F">
            <w:pPr>
              <w:pStyle w:val="TableParagraph"/>
              <w:ind w:left="103" w:right="8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96" w:type="dxa"/>
            <w:gridSpan w:val="2"/>
          </w:tcPr>
          <w:p w14:paraId="510F6511" w14:textId="77777777" w:rsidR="00192D51" w:rsidRDefault="00460E6F">
            <w:pPr>
              <w:pStyle w:val="TableParagraph"/>
              <w:spacing w:before="95"/>
              <w:ind w:left="585" w:right="28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6A51D4F" w14:textId="77777777" w:rsidR="00192D51" w:rsidRDefault="00460E6F">
            <w:pPr>
              <w:pStyle w:val="TableParagraph"/>
              <w:spacing w:before="95"/>
              <w:ind w:left="15" w:right="9"/>
              <w:jc w:val="center"/>
              <w:rPr>
                <w:sz w:val="24"/>
              </w:rPr>
            </w:pPr>
            <w:r>
              <w:rPr>
                <w:spacing w:val="-5"/>
                <w:sz w:val="24"/>
              </w:rPr>
              <w:t>на</w:t>
            </w:r>
          </w:p>
          <w:p w14:paraId="17623B44" w14:textId="77777777" w:rsidR="00192D51" w:rsidRDefault="00460E6F">
            <w:pPr>
              <w:pStyle w:val="TableParagraph"/>
              <w:ind w:left="101" w:right="8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0" w:type="dxa"/>
            <w:gridSpan w:val="2"/>
          </w:tcPr>
          <w:p w14:paraId="2E8851D5" w14:textId="77777777" w:rsidR="00192D51" w:rsidRDefault="00460E6F">
            <w:pPr>
              <w:pStyle w:val="TableParagraph"/>
              <w:spacing w:before="95"/>
              <w:ind w:left="572" w:right="26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644" w:type="dxa"/>
            <w:vMerge/>
            <w:tcBorders>
              <w:top w:val="nil"/>
            </w:tcBorders>
          </w:tcPr>
          <w:p w14:paraId="3EB81FB6" w14:textId="77777777" w:rsidR="00192D51" w:rsidRDefault="00192D51">
            <w:pPr>
              <w:rPr>
                <w:sz w:val="2"/>
                <w:szCs w:val="2"/>
              </w:rPr>
            </w:pPr>
          </w:p>
        </w:tc>
        <w:tc>
          <w:tcPr>
            <w:tcW w:w="1361" w:type="dxa"/>
            <w:vMerge/>
            <w:tcBorders>
              <w:top w:val="nil"/>
            </w:tcBorders>
          </w:tcPr>
          <w:p w14:paraId="38A55FF6" w14:textId="77777777" w:rsidR="00192D51" w:rsidRDefault="00192D51">
            <w:pPr>
              <w:rPr>
                <w:sz w:val="2"/>
                <w:szCs w:val="2"/>
              </w:rPr>
            </w:pPr>
          </w:p>
        </w:tc>
        <w:tc>
          <w:tcPr>
            <w:tcW w:w="1586" w:type="dxa"/>
            <w:vMerge/>
            <w:tcBorders>
              <w:top w:val="nil"/>
            </w:tcBorders>
          </w:tcPr>
          <w:p w14:paraId="3B5F27D9" w14:textId="77777777" w:rsidR="00192D51" w:rsidRDefault="00192D51">
            <w:pPr>
              <w:rPr>
                <w:sz w:val="2"/>
                <w:szCs w:val="2"/>
              </w:rPr>
            </w:pPr>
          </w:p>
        </w:tc>
      </w:tr>
      <w:tr w:rsidR="00192D51" w14:paraId="0E9C944D" w14:textId="77777777">
        <w:trPr>
          <w:trHeight w:val="756"/>
        </w:trPr>
        <w:tc>
          <w:tcPr>
            <w:tcW w:w="1018" w:type="dxa"/>
            <w:vMerge/>
            <w:tcBorders>
              <w:top w:val="nil"/>
            </w:tcBorders>
          </w:tcPr>
          <w:p w14:paraId="2EBA0A47" w14:textId="77777777" w:rsidR="00192D51" w:rsidRDefault="00192D51">
            <w:pPr>
              <w:rPr>
                <w:sz w:val="2"/>
                <w:szCs w:val="2"/>
              </w:rPr>
            </w:pPr>
          </w:p>
        </w:tc>
        <w:tc>
          <w:tcPr>
            <w:tcW w:w="1814" w:type="dxa"/>
            <w:vMerge/>
            <w:tcBorders>
              <w:top w:val="nil"/>
            </w:tcBorders>
          </w:tcPr>
          <w:p w14:paraId="322904F5" w14:textId="77777777" w:rsidR="00192D51" w:rsidRDefault="00192D51">
            <w:pPr>
              <w:rPr>
                <w:sz w:val="2"/>
                <w:szCs w:val="2"/>
              </w:rPr>
            </w:pPr>
          </w:p>
        </w:tc>
        <w:tc>
          <w:tcPr>
            <w:tcW w:w="1191" w:type="dxa"/>
            <w:vMerge/>
            <w:tcBorders>
              <w:top w:val="nil"/>
            </w:tcBorders>
          </w:tcPr>
          <w:p w14:paraId="6AB00990" w14:textId="77777777" w:rsidR="00192D51" w:rsidRDefault="00192D51">
            <w:pPr>
              <w:rPr>
                <w:sz w:val="2"/>
                <w:szCs w:val="2"/>
              </w:rPr>
            </w:pPr>
          </w:p>
        </w:tc>
        <w:tc>
          <w:tcPr>
            <w:tcW w:w="948" w:type="dxa"/>
          </w:tcPr>
          <w:p w14:paraId="7E6BBBFD" w14:textId="77777777" w:rsidR="00192D51" w:rsidRDefault="00460E6F">
            <w:pPr>
              <w:pStyle w:val="TableParagraph"/>
              <w:spacing w:before="92"/>
              <w:ind w:left="302" w:right="79" w:hanging="209"/>
              <w:rPr>
                <w:sz w:val="24"/>
              </w:rPr>
            </w:pPr>
            <w:r>
              <w:rPr>
                <w:spacing w:val="-2"/>
                <w:sz w:val="24"/>
              </w:rPr>
              <w:t xml:space="preserve">первый </w:t>
            </w:r>
            <w:r>
              <w:rPr>
                <w:spacing w:val="-4"/>
                <w:sz w:val="24"/>
              </w:rPr>
              <w:t>год</w:t>
            </w:r>
          </w:p>
        </w:tc>
        <w:tc>
          <w:tcPr>
            <w:tcW w:w="948" w:type="dxa"/>
          </w:tcPr>
          <w:p w14:paraId="0617E195" w14:textId="77777777" w:rsidR="00192D51" w:rsidRDefault="00460E6F">
            <w:pPr>
              <w:pStyle w:val="TableParagraph"/>
              <w:spacing w:before="92"/>
              <w:ind w:left="302" w:right="104" w:hanging="183"/>
              <w:rPr>
                <w:sz w:val="24"/>
              </w:rPr>
            </w:pPr>
            <w:r>
              <w:rPr>
                <w:spacing w:val="-2"/>
                <w:sz w:val="24"/>
              </w:rPr>
              <w:t xml:space="preserve">второй </w:t>
            </w:r>
            <w:r>
              <w:rPr>
                <w:spacing w:val="-4"/>
                <w:sz w:val="24"/>
              </w:rPr>
              <w:t>год</w:t>
            </w:r>
          </w:p>
        </w:tc>
        <w:tc>
          <w:tcPr>
            <w:tcW w:w="1190" w:type="dxa"/>
            <w:vMerge/>
            <w:tcBorders>
              <w:top w:val="nil"/>
            </w:tcBorders>
          </w:tcPr>
          <w:p w14:paraId="5D35D097" w14:textId="77777777" w:rsidR="00192D51" w:rsidRDefault="00192D51">
            <w:pPr>
              <w:rPr>
                <w:sz w:val="2"/>
                <w:szCs w:val="2"/>
              </w:rPr>
            </w:pPr>
          </w:p>
        </w:tc>
        <w:tc>
          <w:tcPr>
            <w:tcW w:w="934" w:type="dxa"/>
          </w:tcPr>
          <w:p w14:paraId="74902B49" w14:textId="77777777" w:rsidR="00192D51" w:rsidRDefault="00460E6F">
            <w:pPr>
              <w:pStyle w:val="TableParagraph"/>
              <w:spacing w:before="92"/>
              <w:ind w:left="298" w:right="70" w:hanging="210"/>
              <w:rPr>
                <w:sz w:val="24"/>
              </w:rPr>
            </w:pPr>
            <w:r>
              <w:rPr>
                <w:spacing w:val="-2"/>
                <w:sz w:val="24"/>
              </w:rPr>
              <w:t xml:space="preserve">первый </w:t>
            </w:r>
            <w:r>
              <w:rPr>
                <w:spacing w:val="-4"/>
                <w:sz w:val="24"/>
              </w:rPr>
              <w:t>год</w:t>
            </w:r>
          </w:p>
        </w:tc>
        <w:tc>
          <w:tcPr>
            <w:tcW w:w="936" w:type="dxa"/>
          </w:tcPr>
          <w:p w14:paraId="59D98814" w14:textId="77777777" w:rsidR="00192D51" w:rsidRDefault="00460E6F">
            <w:pPr>
              <w:pStyle w:val="TableParagraph"/>
              <w:spacing w:before="92"/>
              <w:ind w:left="298" w:right="98" w:hanging="185"/>
              <w:rPr>
                <w:sz w:val="24"/>
              </w:rPr>
            </w:pPr>
            <w:r>
              <w:rPr>
                <w:spacing w:val="-2"/>
                <w:sz w:val="24"/>
              </w:rPr>
              <w:t xml:space="preserve">второй </w:t>
            </w:r>
            <w:r>
              <w:rPr>
                <w:spacing w:val="-4"/>
                <w:sz w:val="24"/>
              </w:rPr>
              <w:t>год</w:t>
            </w:r>
          </w:p>
        </w:tc>
        <w:tc>
          <w:tcPr>
            <w:tcW w:w="1644" w:type="dxa"/>
            <w:vMerge/>
            <w:tcBorders>
              <w:top w:val="nil"/>
            </w:tcBorders>
          </w:tcPr>
          <w:p w14:paraId="09464B26" w14:textId="77777777" w:rsidR="00192D51" w:rsidRDefault="00192D51">
            <w:pPr>
              <w:rPr>
                <w:sz w:val="2"/>
                <w:szCs w:val="2"/>
              </w:rPr>
            </w:pPr>
          </w:p>
        </w:tc>
        <w:tc>
          <w:tcPr>
            <w:tcW w:w="1361" w:type="dxa"/>
            <w:vMerge/>
            <w:tcBorders>
              <w:top w:val="nil"/>
            </w:tcBorders>
          </w:tcPr>
          <w:p w14:paraId="68BDA926" w14:textId="77777777" w:rsidR="00192D51" w:rsidRDefault="00192D51">
            <w:pPr>
              <w:rPr>
                <w:sz w:val="2"/>
                <w:szCs w:val="2"/>
              </w:rPr>
            </w:pPr>
          </w:p>
        </w:tc>
        <w:tc>
          <w:tcPr>
            <w:tcW w:w="1586" w:type="dxa"/>
            <w:vMerge/>
            <w:tcBorders>
              <w:top w:val="nil"/>
            </w:tcBorders>
          </w:tcPr>
          <w:p w14:paraId="4F0F076C" w14:textId="77777777" w:rsidR="00192D51" w:rsidRDefault="00192D51">
            <w:pPr>
              <w:rPr>
                <w:sz w:val="2"/>
                <w:szCs w:val="2"/>
              </w:rPr>
            </w:pPr>
          </w:p>
        </w:tc>
      </w:tr>
      <w:tr w:rsidR="00192D51" w14:paraId="2BC5FBE9" w14:textId="77777777">
        <w:trPr>
          <w:trHeight w:val="479"/>
        </w:trPr>
        <w:tc>
          <w:tcPr>
            <w:tcW w:w="1018" w:type="dxa"/>
          </w:tcPr>
          <w:p w14:paraId="27F20E30" w14:textId="77777777" w:rsidR="00192D51" w:rsidRDefault="00460E6F">
            <w:pPr>
              <w:pStyle w:val="TableParagraph"/>
              <w:spacing w:before="92"/>
              <w:ind w:left="18" w:right="8"/>
              <w:jc w:val="center"/>
              <w:rPr>
                <w:sz w:val="24"/>
              </w:rPr>
            </w:pPr>
            <w:r>
              <w:rPr>
                <w:spacing w:val="-10"/>
                <w:sz w:val="24"/>
              </w:rPr>
              <w:t>1</w:t>
            </w:r>
          </w:p>
        </w:tc>
        <w:tc>
          <w:tcPr>
            <w:tcW w:w="1814" w:type="dxa"/>
          </w:tcPr>
          <w:p w14:paraId="0C171478" w14:textId="77777777" w:rsidR="00192D51" w:rsidRDefault="00460E6F">
            <w:pPr>
              <w:pStyle w:val="TableParagraph"/>
              <w:spacing w:before="92"/>
              <w:ind w:left="33" w:right="23"/>
              <w:jc w:val="center"/>
              <w:rPr>
                <w:sz w:val="24"/>
              </w:rPr>
            </w:pPr>
            <w:r>
              <w:rPr>
                <w:spacing w:val="-10"/>
                <w:sz w:val="24"/>
              </w:rPr>
              <w:t>2</w:t>
            </w:r>
          </w:p>
        </w:tc>
        <w:tc>
          <w:tcPr>
            <w:tcW w:w="1191" w:type="dxa"/>
          </w:tcPr>
          <w:p w14:paraId="6C78E894" w14:textId="77777777" w:rsidR="00192D51" w:rsidRDefault="00460E6F">
            <w:pPr>
              <w:pStyle w:val="TableParagraph"/>
              <w:spacing w:before="92"/>
              <w:ind w:left="9"/>
              <w:jc w:val="center"/>
              <w:rPr>
                <w:sz w:val="24"/>
              </w:rPr>
            </w:pPr>
            <w:r>
              <w:rPr>
                <w:spacing w:val="-10"/>
                <w:sz w:val="24"/>
              </w:rPr>
              <w:t>3</w:t>
            </w:r>
          </w:p>
        </w:tc>
        <w:tc>
          <w:tcPr>
            <w:tcW w:w="948" w:type="dxa"/>
          </w:tcPr>
          <w:p w14:paraId="757F5D50" w14:textId="77777777" w:rsidR="00192D51" w:rsidRDefault="00460E6F">
            <w:pPr>
              <w:pStyle w:val="TableParagraph"/>
              <w:spacing w:before="92"/>
              <w:ind w:left="8"/>
              <w:jc w:val="center"/>
              <w:rPr>
                <w:sz w:val="24"/>
              </w:rPr>
            </w:pPr>
            <w:r>
              <w:rPr>
                <w:spacing w:val="-10"/>
                <w:sz w:val="24"/>
              </w:rPr>
              <w:t>4</w:t>
            </w:r>
          </w:p>
        </w:tc>
        <w:tc>
          <w:tcPr>
            <w:tcW w:w="948" w:type="dxa"/>
          </w:tcPr>
          <w:p w14:paraId="322BC777" w14:textId="77777777" w:rsidR="00192D51" w:rsidRDefault="00460E6F">
            <w:pPr>
              <w:pStyle w:val="TableParagraph"/>
              <w:spacing w:before="92"/>
              <w:ind w:left="8"/>
              <w:jc w:val="center"/>
              <w:rPr>
                <w:sz w:val="24"/>
              </w:rPr>
            </w:pPr>
            <w:r>
              <w:rPr>
                <w:spacing w:val="-10"/>
                <w:sz w:val="24"/>
              </w:rPr>
              <w:t>5</w:t>
            </w:r>
          </w:p>
        </w:tc>
        <w:tc>
          <w:tcPr>
            <w:tcW w:w="1190" w:type="dxa"/>
          </w:tcPr>
          <w:p w14:paraId="548FEE61" w14:textId="77777777" w:rsidR="00192D51" w:rsidRDefault="00460E6F">
            <w:pPr>
              <w:pStyle w:val="TableParagraph"/>
              <w:spacing w:before="92"/>
              <w:ind w:left="15" w:right="9"/>
              <w:jc w:val="center"/>
              <w:rPr>
                <w:sz w:val="24"/>
              </w:rPr>
            </w:pPr>
            <w:r>
              <w:rPr>
                <w:spacing w:val="-10"/>
                <w:sz w:val="24"/>
              </w:rPr>
              <w:t>6</w:t>
            </w:r>
          </w:p>
        </w:tc>
        <w:tc>
          <w:tcPr>
            <w:tcW w:w="934" w:type="dxa"/>
          </w:tcPr>
          <w:p w14:paraId="30B8EA63" w14:textId="77777777" w:rsidR="00192D51" w:rsidRDefault="00460E6F">
            <w:pPr>
              <w:pStyle w:val="TableParagraph"/>
              <w:spacing w:before="92"/>
              <w:ind w:left="14"/>
              <w:jc w:val="center"/>
              <w:rPr>
                <w:sz w:val="24"/>
              </w:rPr>
            </w:pPr>
            <w:r>
              <w:rPr>
                <w:spacing w:val="-10"/>
                <w:sz w:val="24"/>
              </w:rPr>
              <w:t>7</w:t>
            </w:r>
          </w:p>
        </w:tc>
        <w:tc>
          <w:tcPr>
            <w:tcW w:w="936" w:type="dxa"/>
          </w:tcPr>
          <w:p w14:paraId="4104A810" w14:textId="77777777" w:rsidR="00192D51" w:rsidRDefault="00460E6F">
            <w:pPr>
              <w:pStyle w:val="TableParagraph"/>
              <w:spacing w:before="92"/>
              <w:ind w:left="11"/>
              <w:jc w:val="center"/>
              <w:rPr>
                <w:sz w:val="24"/>
              </w:rPr>
            </w:pPr>
            <w:r>
              <w:rPr>
                <w:spacing w:val="-10"/>
                <w:sz w:val="24"/>
              </w:rPr>
              <w:t>8</w:t>
            </w:r>
          </w:p>
        </w:tc>
        <w:tc>
          <w:tcPr>
            <w:tcW w:w="1644" w:type="dxa"/>
          </w:tcPr>
          <w:p w14:paraId="6AB04E51" w14:textId="77777777" w:rsidR="00192D51" w:rsidRDefault="00460E6F">
            <w:pPr>
              <w:pStyle w:val="TableParagraph"/>
              <w:spacing w:before="92"/>
              <w:ind w:left="70" w:right="66"/>
              <w:jc w:val="center"/>
              <w:rPr>
                <w:sz w:val="24"/>
              </w:rPr>
            </w:pPr>
            <w:r>
              <w:rPr>
                <w:spacing w:val="-10"/>
                <w:sz w:val="24"/>
              </w:rPr>
              <w:t>9</w:t>
            </w:r>
          </w:p>
        </w:tc>
        <w:tc>
          <w:tcPr>
            <w:tcW w:w="1361" w:type="dxa"/>
          </w:tcPr>
          <w:p w14:paraId="08B977D5" w14:textId="77777777" w:rsidR="00192D51" w:rsidRDefault="00460E6F">
            <w:pPr>
              <w:pStyle w:val="TableParagraph"/>
              <w:spacing w:before="92"/>
              <w:ind w:left="19" w:right="14"/>
              <w:jc w:val="center"/>
              <w:rPr>
                <w:sz w:val="24"/>
              </w:rPr>
            </w:pPr>
            <w:r>
              <w:rPr>
                <w:spacing w:val="-5"/>
                <w:sz w:val="24"/>
              </w:rPr>
              <w:t>10</w:t>
            </w:r>
          </w:p>
        </w:tc>
        <w:tc>
          <w:tcPr>
            <w:tcW w:w="1586" w:type="dxa"/>
          </w:tcPr>
          <w:p w14:paraId="4E36EA43" w14:textId="77777777" w:rsidR="00192D51" w:rsidRDefault="00460E6F">
            <w:pPr>
              <w:pStyle w:val="TableParagraph"/>
              <w:spacing w:before="92"/>
              <w:ind w:left="22" w:right="8"/>
              <w:jc w:val="center"/>
              <w:rPr>
                <w:sz w:val="24"/>
              </w:rPr>
            </w:pPr>
            <w:r>
              <w:rPr>
                <w:spacing w:val="-5"/>
                <w:sz w:val="24"/>
              </w:rPr>
              <w:t>11</w:t>
            </w:r>
          </w:p>
        </w:tc>
      </w:tr>
      <w:tr w:rsidR="00192D51" w14:paraId="356AAE3A" w14:textId="77777777">
        <w:trPr>
          <w:trHeight w:val="479"/>
        </w:trPr>
        <w:tc>
          <w:tcPr>
            <w:tcW w:w="1018" w:type="dxa"/>
          </w:tcPr>
          <w:p w14:paraId="655DDEE0" w14:textId="77777777" w:rsidR="00192D51" w:rsidRDefault="00192D51">
            <w:pPr>
              <w:pStyle w:val="TableParagraph"/>
            </w:pPr>
          </w:p>
        </w:tc>
        <w:tc>
          <w:tcPr>
            <w:tcW w:w="1814" w:type="dxa"/>
          </w:tcPr>
          <w:p w14:paraId="5D3C3148" w14:textId="77777777" w:rsidR="00192D51" w:rsidRDefault="00192D51">
            <w:pPr>
              <w:pStyle w:val="TableParagraph"/>
            </w:pPr>
          </w:p>
        </w:tc>
        <w:tc>
          <w:tcPr>
            <w:tcW w:w="1191" w:type="dxa"/>
          </w:tcPr>
          <w:p w14:paraId="693B854C" w14:textId="77777777" w:rsidR="00192D51" w:rsidRDefault="00192D51">
            <w:pPr>
              <w:pStyle w:val="TableParagraph"/>
            </w:pPr>
          </w:p>
        </w:tc>
        <w:tc>
          <w:tcPr>
            <w:tcW w:w="948" w:type="dxa"/>
          </w:tcPr>
          <w:p w14:paraId="2B75B543" w14:textId="77777777" w:rsidR="00192D51" w:rsidRDefault="00192D51">
            <w:pPr>
              <w:pStyle w:val="TableParagraph"/>
            </w:pPr>
          </w:p>
        </w:tc>
        <w:tc>
          <w:tcPr>
            <w:tcW w:w="948" w:type="dxa"/>
          </w:tcPr>
          <w:p w14:paraId="5DB7A075" w14:textId="77777777" w:rsidR="00192D51" w:rsidRDefault="00192D51">
            <w:pPr>
              <w:pStyle w:val="TableParagraph"/>
            </w:pPr>
          </w:p>
        </w:tc>
        <w:tc>
          <w:tcPr>
            <w:tcW w:w="1190" w:type="dxa"/>
          </w:tcPr>
          <w:p w14:paraId="68938F87" w14:textId="77777777" w:rsidR="00192D51" w:rsidRDefault="00192D51">
            <w:pPr>
              <w:pStyle w:val="TableParagraph"/>
            </w:pPr>
          </w:p>
        </w:tc>
        <w:tc>
          <w:tcPr>
            <w:tcW w:w="934" w:type="dxa"/>
          </w:tcPr>
          <w:p w14:paraId="7FF624E0" w14:textId="77777777" w:rsidR="00192D51" w:rsidRDefault="00192D51">
            <w:pPr>
              <w:pStyle w:val="TableParagraph"/>
            </w:pPr>
          </w:p>
        </w:tc>
        <w:tc>
          <w:tcPr>
            <w:tcW w:w="936" w:type="dxa"/>
          </w:tcPr>
          <w:p w14:paraId="20F1A8BA" w14:textId="77777777" w:rsidR="00192D51" w:rsidRDefault="00192D51">
            <w:pPr>
              <w:pStyle w:val="TableParagraph"/>
            </w:pPr>
          </w:p>
        </w:tc>
        <w:tc>
          <w:tcPr>
            <w:tcW w:w="1644" w:type="dxa"/>
          </w:tcPr>
          <w:p w14:paraId="71E2AB14" w14:textId="77777777" w:rsidR="00192D51" w:rsidRDefault="00192D51">
            <w:pPr>
              <w:pStyle w:val="TableParagraph"/>
            </w:pPr>
          </w:p>
        </w:tc>
        <w:tc>
          <w:tcPr>
            <w:tcW w:w="1361" w:type="dxa"/>
          </w:tcPr>
          <w:p w14:paraId="1FCA115C" w14:textId="77777777" w:rsidR="00192D51" w:rsidRDefault="00192D51">
            <w:pPr>
              <w:pStyle w:val="TableParagraph"/>
            </w:pPr>
          </w:p>
        </w:tc>
        <w:tc>
          <w:tcPr>
            <w:tcW w:w="1586" w:type="dxa"/>
          </w:tcPr>
          <w:p w14:paraId="2608A9E6" w14:textId="77777777" w:rsidR="00192D51" w:rsidRDefault="00192D51">
            <w:pPr>
              <w:pStyle w:val="TableParagraph"/>
            </w:pPr>
          </w:p>
        </w:tc>
      </w:tr>
      <w:tr w:rsidR="00192D51" w14:paraId="21DFBF5D" w14:textId="77777777">
        <w:trPr>
          <w:trHeight w:val="755"/>
        </w:trPr>
        <w:tc>
          <w:tcPr>
            <w:tcW w:w="1018" w:type="dxa"/>
            <w:vMerge w:val="restart"/>
            <w:tcBorders>
              <w:left w:val="nil"/>
              <w:bottom w:val="nil"/>
            </w:tcBorders>
          </w:tcPr>
          <w:p w14:paraId="58AAC075" w14:textId="77777777" w:rsidR="00192D51" w:rsidRDefault="00192D51">
            <w:pPr>
              <w:pStyle w:val="TableParagraph"/>
            </w:pPr>
          </w:p>
        </w:tc>
        <w:tc>
          <w:tcPr>
            <w:tcW w:w="1814" w:type="dxa"/>
          </w:tcPr>
          <w:p w14:paraId="29A63D18"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191" w:type="dxa"/>
          </w:tcPr>
          <w:p w14:paraId="69828D78" w14:textId="77777777" w:rsidR="00192D51" w:rsidRDefault="00192D51">
            <w:pPr>
              <w:pStyle w:val="TableParagraph"/>
            </w:pPr>
          </w:p>
        </w:tc>
        <w:tc>
          <w:tcPr>
            <w:tcW w:w="948" w:type="dxa"/>
          </w:tcPr>
          <w:p w14:paraId="507A26EF" w14:textId="77777777" w:rsidR="00192D51" w:rsidRDefault="00192D51">
            <w:pPr>
              <w:pStyle w:val="TableParagraph"/>
            </w:pPr>
          </w:p>
        </w:tc>
        <w:tc>
          <w:tcPr>
            <w:tcW w:w="948" w:type="dxa"/>
          </w:tcPr>
          <w:p w14:paraId="79347FB4" w14:textId="77777777" w:rsidR="00192D51" w:rsidRDefault="00192D51">
            <w:pPr>
              <w:pStyle w:val="TableParagraph"/>
            </w:pPr>
          </w:p>
        </w:tc>
        <w:tc>
          <w:tcPr>
            <w:tcW w:w="1190" w:type="dxa"/>
          </w:tcPr>
          <w:p w14:paraId="6E141745" w14:textId="77777777" w:rsidR="00192D51" w:rsidRDefault="00192D51">
            <w:pPr>
              <w:pStyle w:val="TableParagraph"/>
            </w:pPr>
          </w:p>
        </w:tc>
        <w:tc>
          <w:tcPr>
            <w:tcW w:w="934" w:type="dxa"/>
          </w:tcPr>
          <w:p w14:paraId="13CDAE13" w14:textId="77777777" w:rsidR="00192D51" w:rsidRDefault="00192D51">
            <w:pPr>
              <w:pStyle w:val="TableParagraph"/>
            </w:pPr>
          </w:p>
        </w:tc>
        <w:tc>
          <w:tcPr>
            <w:tcW w:w="936" w:type="dxa"/>
          </w:tcPr>
          <w:p w14:paraId="549BDA0E" w14:textId="77777777" w:rsidR="00192D51" w:rsidRDefault="00192D51">
            <w:pPr>
              <w:pStyle w:val="TableParagraph"/>
            </w:pPr>
          </w:p>
        </w:tc>
        <w:tc>
          <w:tcPr>
            <w:tcW w:w="1644" w:type="dxa"/>
          </w:tcPr>
          <w:p w14:paraId="7A092C0A" w14:textId="77777777" w:rsidR="00192D51" w:rsidRDefault="00192D51">
            <w:pPr>
              <w:pStyle w:val="TableParagraph"/>
            </w:pPr>
          </w:p>
        </w:tc>
        <w:tc>
          <w:tcPr>
            <w:tcW w:w="1361" w:type="dxa"/>
          </w:tcPr>
          <w:p w14:paraId="4CEB7D7C" w14:textId="77777777" w:rsidR="00192D51" w:rsidRDefault="00192D51">
            <w:pPr>
              <w:pStyle w:val="TableParagraph"/>
            </w:pPr>
          </w:p>
        </w:tc>
        <w:tc>
          <w:tcPr>
            <w:tcW w:w="1586" w:type="dxa"/>
          </w:tcPr>
          <w:p w14:paraId="0139CFA6" w14:textId="77777777" w:rsidR="00192D51" w:rsidRDefault="00192D51">
            <w:pPr>
              <w:pStyle w:val="TableParagraph"/>
            </w:pPr>
          </w:p>
        </w:tc>
      </w:tr>
      <w:tr w:rsidR="00192D51" w14:paraId="5B83B417" w14:textId="77777777">
        <w:trPr>
          <w:trHeight w:val="480"/>
        </w:trPr>
        <w:tc>
          <w:tcPr>
            <w:tcW w:w="1018" w:type="dxa"/>
            <w:vMerge/>
            <w:tcBorders>
              <w:top w:val="nil"/>
              <w:left w:val="nil"/>
              <w:bottom w:val="nil"/>
            </w:tcBorders>
          </w:tcPr>
          <w:p w14:paraId="1FBD2523" w14:textId="77777777" w:rsidR="00192D51" w:rsidRDefault="00192D51">
            <w:pPr>
              <w:rPr>
                <w:sz w:val="2"/>
                <w:szCs w:val="2"/>
              </w:rPr>
            </w:pPr>
          </w:p>
        </w:tc>
        <w:tc>
          <w:tcPr>
            <w:tcW w:w="1814" w:type="dxa"/>
          </w:tcPr>
          <w:p w14:paraId="3646603B" w14:textId="77777777" w:rsidR="00192D51" w:rsidRDefault="00460E6F">
            <w:pPr>
              <w:pStyle w:val="TableParagraph"/>
              <w:spacing w:before="95"/>
              <w:ind w:left="62"/>
              <w:rPr>
                <w:sz w:val="24"/>
              </w:rPr>
            </w:pPr>
            <w:r>
              <w:rPr>
                <w:spacing w:val="-2"/>
                <w:sz w:val="24"/>
              </w:rPr>
              <w:t>Всего</w:t>
            </w:r>
          </w:p>
        </w:tc>
        <w:tc>
          <w:tcPr>
            <w:tcW w:w="1191" w:type="dxa"/>
          </w:tcPr>
          <w:p w14:paraId="44E69595" w14:textId="77777777" w:rsidR="00192D51" w:rsidRDefault="00192D51">
            <w:pPr>
              <w:pStyle w:val="TableParagraph"/>
            </w:pPr>
          </w:p>
        </w:tc>
        <w:tc>
          <w:tcPr>
            <w:tcW w:w="948" w:type="dxa"/>
          </w:tcPr>
          <w:p w14:paraId="5D0544B4" w14:textId="77777777" w:rsidR="00192D51" w:rsidRDefault="00192D51">
            <w:pPr>
              <w:pStyle w:val="TableParagraph"/>
            </w:pPr>
          </w:p>
        </w:tc>
        <w:tc>
          <w:tcPr>
            <w:tcW w:w="948" w:type="dxa"/>
          </w:tcPr>
          <w:p w14:paraId="2E29837C" w14:textId="77777777" w:rsidR="00192D51" w:rsidRDefault="00192D51">
            <w:pPr>
              <w:pStyle w:val="TableParagraph"/>
            </w:pPr>
          </w:p>
        </w:tc>
        <w:tc>
          <w:tcPr>
            <w:tcW w:w="1190" w:type="dxa"/>
          </w:tcPr>
          <w:p w14:paraId="09A5FA93" w14:textId="77777777" w:rsidR="00192D51" w:rsidRDefault="00192D51">
            <w:pPr>
              <w:pStyle w:val="TableParagraph"/>
            </w:pPr>
          </w:p>
        </w:tc>
        <w:tc>
          <w:tcPr>
            <w:tcW w:w="934" w:type="dxa"/>
          </w:tcPr>
          <w:p w14:paraId="3F8A9AAA" w14:textId="77777777" w:rsidR="00192D51" w:rsidRDefault="00192D51">
            <w:pPr>
              <w:pStyle w:val="TableParagraph"/>
            </w:pPr>
          </w:p>
        </w:tc>
        <w:tc>
          <w:tcPr>
            <w:tcW w:w="936" w:type="dxa"/>
          </w:tcPr>
          <w:p w14:paraId="435C4D9D" w14:textId="77777777" w:rsidR="00192D51" w:rsidRDefault="00192D51">
            <w:pPr>
              <w:pStyle w:val="TableParagraph"/>
            </w:pPr>
          </w:p>
        </w:tc>
        <w:tc>
          <w:tcPr>
            <w:tcW w:w="1644" w:type="dxa"/>
          </w:tcPr>
          <w:p w14:paraId="471A626A" w14:textId="77777777" w:rsidR="00192D51" w:rsidRDefault="00192D51">
            <w:pPr>
              <w:pStyle w:val="TableParagraph"/>
            </w:pPr>
          </w:p>
        </w:tc>
        <w:tc>
          <w:tcPr>
            <w:tcW w:w="1361" w:type="dxa"/>
          </w:tcPr>
          <w:p w14:paraId="5A3E694D" w14:textId="77777777" w:rsidR="00192D51" w:rsidRDefault="00192D51">
            <w:pPr>
              <w:pStyle w:val="TableParagraph"/>
            </w:pPr>
          </w:p>
        </w:tc>
        <w:tc>
          <w:tcPr>
            <w:tcW w:w="1586" w:type="dxa"/>
          </w:tcPr>
          <w:p w14:paraId="275AA549" w14:textId="77777777" w:rsidR="00192D51" w:rsidRDefault="00192D51">
            <w:pPr>
              <w:pStyle w:val="TableParagraph"/>
            </w:pPr>
          </w:p>
        </w:tc>
      </w:tr>
    </w:tbl>
    <w:p w14:paraId="66A0B6A3" w14:textId="77777777" w:rsidR="00192D51" w:rsidRDefault="00192D51">
      <w:pPr>
        <w:pStyle w:val="a3"/>
        <w:spacing w:before="56"/>
        <w:ind w:left="0"/>
        <w:jc w:val="left"/>
        <w:rPr>
          <w:rFonts w:ascii="Courier New"/>
          <w:sz w:val="20"/>
        </w:rPr>
      </w:pPr>
    </w:p>
    <w:p w14:paraId="3E8B74B7" w14:textId="77777777" w:rsidR="00192D51" w:rsidRDefault="00460E6F">
      <w:pPr>
        <w:tabs>
          <w:tab w:val="left" w:pos="4485"/>
          <w:tab w:val="left" w:pos="5805"/>
          <w:tab w:val="left" w:pos="7725"/>
          <w:tab w:val="left" w:pos="9045"/>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70960BC" w14:textId="77777777" w:rsidR="00192D51" w:rsidRDefault="00460E6F">
      <w:pPr>
        <w:tabs>
          <w:tab w:val="left" w:pos="2999"/>
          <w:tab w:val="left" w:pos="4799"/>
        </w:tabs>
        <w:spacing w:before="1"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DD0AE05" w14:textId="77777777" w:rsidR="00192D51" w:rsidRDefault="00460E6F">
      <w:pPr>
        <w:spacing w:line="226" w:lineRule="exact"/>
        <w:ind w:left="1590" w:right="1722"/>
        <w:jc w:val="center"/>
        <w:rPr>
          <w:rFonts w:ascii="Courier New" w:hAnsi="Courier New"/>
          <w:sz w:val="20"/>
        </w:rPr>
      </w:pPr>
      <w:r>
        <w:rPr>
          <w:rFonts w:ascii="Courier New" w:hAnsi="Courier New"/>
          <w:spacing w:val="-2"/>
          <w:sz w:val="20"/>
        </w:rPr>
        <w:t>подписи)</w:t>
      </w:r>
    </w:p>
    <w:p w14:paraId="19B09F41" w14:textId="77777777" w:rsidR="00192D51" w:rsidRDefault="00192D51">
      <w:pPr>
        <w:pStyle w:val="a3"/>
        <w:spacing w:before="1"/>
        <w:ind w:left="0"/>
        <w:jc w:val="left"/>
        <w:rPr>
          <w:rFonts w:ascii="Courier New"/>
          <w:sz w:val="20"/>
        </w:rPr>
      </w:pPr>
    </w:p>
    <w:p w14:paraId="27DA4540" w14:textId="77777777" w:rsidR="00192D51" w:rsidRDefault="00460E6F">
      <w:pPr>
        <w:tabs>
          <w:tab w:val="left" w:pos="644"/>
          <w:tab w:val="left" w:pos="2249"/>
          <w:tab w:val="left" w:pos="296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B9F6A69"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2DC226E5"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C5AF6A3" w14:textId="65181167" w:rsidR="00192D51" w:rsidRDefault="00460E6F">
      <w:pPr>
        <w:ind w:left="10114"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3"/>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8B47DB8" w14:textId="77777777" w:rsidR="00192D51" w:rsidRDefault="00192D51">
      <w:pPr>
        <w:pStyle w:val="a3"/>
        <w:spacing w:before="6"/>
        <w:ind w:left="0"/>
        <w:jc w:val="left"/>
        <w:rPr>
          <w:sz w:val="9"/>
        </w:rPr>
      </w:pPr>
    </w:p>
    <w:tbl>
      <w:tblPr>
        <w:tblStyle w:val="TableNormal"/>
        <w:tblW w:w="0" w:type="auto"/>
        <w:tblInd w:w="117" w:type="dxa"/>
        <w:tblLayout w:type="fixed"/>
        <w:tblLook w:val="01E0" w:firstRow="1" w:lastRow="1" w:firstColumn="1" w:lastColumn="1" w:noHBand="0" w:noVBand="0"/>
      </w:tblPr>
      <w:tblGrid>
        <w:gridCol w:w="7829"/>
        <w:gridCol w:w="2309"/>
        <w:gridCol w:w="1361"/>
      </w:tblGrid>
      <w:tr w:rsidR="00192D51" w14:paraId="5B1E0467" w14:textId="77777777">
        <w:trPr>
          <w:trHeight w:val="374"/>
        </w:trPr>
        <w:tc>
          <w:tcPr>
            <w:tcW w:w="7829" w:type="dxa"/>
          </w:tcPr>
          <w:p w14:paraId="5F47BFA7" w14:textId="77777777" w:rsidR="00192D51" w:rsidRDefault="00460E6F">
            <w:pPr>
              <w:pStyle w:val="TableParagraph"/>
              <w:spacing w:line="266" w:lineRule="exact"/>
              <w:ind w:right="801"/>
              <w:jc w:val="right"/>
              <w:rPr>
                <w:sz w:val="24"/>
              </w:rPr>
            </w:pPr>
            <w:bookmarkStart w:id="102" w:name="_bookmark95"/>
            <w:bookmarkEnd w:id="102"/>
            <w:r>
              <w:rPr>
                <w:sz w:val="24"/>
              </w:rPr>
              <w:t>ОТЧЕТ</w:t>
            </w:r>
            <w:r>
              <w:rPr>
                <w:spacing w:val="-1"/>
                <w:sz w:val="24"/>
              </w:rPr>
              <w:t xml:space="preserve"> </w:t>
            </w:r>
            <w:r>
              <w:rPr>
                <w:sz w:val="24"/>
              </w:rPr>
              <w:t>О</w:t>
            </w:r>
            <w:r>
              <w:rPr>
                <w:spacing w:val="-1"/>
                <w:sz w:val="24"/>
              </w:rPr>
              <w:t xml:space="preserve"> </w:t>
            </w:r>
            <w:r>
              <w:rPr>
                <w:spacing w:val="-2"/>
                <w:sz w:val="24"/>
              </w:rPr>
              <w:t>СОСТОЯНИИ</w:t>
            </w:r>
          </w:p>
        </w:tc>
        <w:tc>
          <w:tcPr>
            <w:tcW w:w="2309" w:type="dxa"/>
          </w:tcPr>
          <w:p w14:paraId="5E905244" w14:textId="77777777" w:rsidR="00192D51" w:rsidRDefault="00192D51">
            <w:pPr>
              <w:pStyle w:val="TableParagraph"/>
              <w:rPr>
                <w:sz w:val="24"/>
              </w:rPr>
            </w:pPr>
          </w:p>
        </w:tc>
        <w:tc>
          <w:tcPr>
            <w:tcW w:w="1361" w:type="dxa"/>
            <w:tcBorders>
              <w:bottom w:val="single" w:sz="4" w:space="0" w:color="000000"/>
            </w:tcBorders>
          </w:tcPr>
          <w:p w14:paraId="61B0EA6B" w14:textId="77777777" w:rsidR="00192D51" w:rsidRDefault="00192D51">
            <w:pPr>
              <w:pStyle w:val="TableParagraph"/>
              <w:rPr>
                <w:sz w:val="24"/>
              </w:rPr>
            </w:pPr>
          </w:p>
        </w:tc>
      </w:tr>
      <w:tr w:rsidR="00192D51" w14:paraId="5A4A7586" w14:textId="77777777">
        <w:trPr>
          <w:trHeight w:val="484"/>
        </w:trPr>
        <w:tc>
          <w:tcPr>
            <w:tcW w:w="11499" w:type="dxa"/>
            <w:gridSpan w:val="3"/>
            <w:tcBorders>
              <w:right w:val="single" w:sz="4" w:space="0" w:color="000000"/>
            </w:tcBorders>
          </w:tcPr>
          <w:p w14:paraId="299BD516" w14:textId="77777777" w:rsidR="00192D51" w:rsidRDefault="00460E6F">
            <w:pPr>
              <w:pStyle w:val="TableParagraph"/>
              <w:spacing w:before="95"/>
              <w:ind w:right="431"/>
              <w:jc w:val="center"/>
              <w:rPr>
                <w:sz w:val="24"/>
              </w:rPr>
            </w:pPr>
            <w:r>
              <w:rPr>
                <w:noProof/>
                <w:sz w:val="24"/>
                <w:lang w:eastAsia="ru-RU"/>
              </w:rPr>
              <mc:AlternateContent>
                <mc:Choice Requires="wpg">
                  <w:drawing>
                    <wp:anchor distT="0" distB="0" distL="0" distR="0" simplePos="0" relativeHeight="476492288" behindDoc="1" locked="0" layoutInCell="1" allowOverlap="1" wp14:anchorId="58C7AD3C" wp14:editId="7F4DBA13">
                      <wp:simplePos x="0" y="0"/>
                      <wp:positionH relativeFrom="column">
                        <wp:posOffset>6434963</wp:posOffset>
                      </wp:positionH>
                      <wp:positionV relativeFrom="paragraph">
                        <wp:posOffset>-6183</wp:posOffset>
                      </wp:positionV>
                      <wp:extent cx="864869" cy="3175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869" cy="317500"/>
                                <a:chOff x="0" y="0"/>
                                <a:chExt cx="864869" cy="317500"/>
                              </a:xfrm>
                            </wpg:grpSpPr>
                            <wps:wsp>
                              <wps:cNvPr id="208" name="Graphic 208"/>
                              <wps:cNvSpPr/>
                              <wps:spPr>
                                <a:xfrm>
                                  <a:off x="0" y="0"/>
                                  <a:ext cx="864869" cy="317500"/>
                                </a:xfrm>
                                <a:custGeom>
                                  <a:avLst/>
                                  <a:gdLst/>
                                  <a:ahLst/>
                                  <a:cxnLst/>
                                  <a:rect l="l" t="t" r="r" b="b"/>
                                  <a:pathLst>
                                    <a:path w="864869" h="317500">
                                      <a:moveTo>
                                        <a:pt x="6083" y="0"/>
                                      </a:moveTo>
                                      <a:lnTo>
                                        <a:pt x="0" y="0"/>
                                      </a:lnTo>
                                      <a:lnTo>
                                        <a:pt x="0" y="71628"/>
                                      </a:lnTo>
                                      <a:lnTo>
                                        <a:pt x="0" y="310896"/>
                                      </a:lnTo>
                                      <a:lnTo>
                                        <a:pt x="0" y="316992"/>
                                      </a:lnTo>
                                      <a:lnTo>
                                        <a:pt x="6083" y="316992"/>
                                      </a:lnTo>
                                      <a:lnTo>
                                        <a:pt x="6083" y="310896"/>
                                      </a:lnTo>
                                      <a:lnTo>
                                        <a:pt x="6083" y="71628"/>
                                      </a:lnTo>
                                      <a:lnTo>
                                        <a:pt x="6083" y="0"/>
                                      </a:lnTo>
                                      <a:close/>
                                    </a:path>
                                    <a:path w="864869" h="317500">
                                      <a:moveTo>
                                        <a:pt x="864400" y="310896"/>
                                      </a:moveTo>
                                      <a:lnTo>
                                        <a:pt x="6096" y="310896"/>
                                      </a:lnTo>
                                      <a:lnTo>
                                        <a:pt x="6096" y="316992"/>
                                      </a:lnTo>
                                      <a:lnTo>
                                        <a:pt x="864400" y="316992"/>
                                      </a:lnTo>
                                      <a:lnTo>
                                        <a:pt x="864400"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0E63165" id="Group 207" o:spid="_x0000_s1026" style="position:absolute;margin-left:506.7pt;margin-top:-.5pt;width:68.1pt;height:25pt;z-index:-26824192;mso-wrap-distance-left:0;mso-wrap-distance-right:0" coordsize="8648,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">
                      <v:shape id="Graphic 208" o:spid="_x0000_s1027" style="position:absolute;width:8648;height:3175;visibility:visible;mso-wrap-style:square;v-text-anchor:top" coordsize="86486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" path="m6083,l,,,71628,,310896r,6096l6083,316992r,-6096l6083,71628,6083,xem864400,310896r-858304,l6096,316992r858304,l864400,310896xe" fillcolor="black" stroked="f">
                        <v:path arrowok="t"/>
                      </v:shape>
                    </v:group>
                  </w:pict>
                </mc:Fallback>
              </mc:AlternateContent>
            </w:r>
            <w:r>
              <w:rPr>
                <w:sz w:val="24"/>
              </w:rPr>
              <w:t>отдельного</w:t>
            </w:r>
            <w:r>
              <w:rPr>
                <w:spacing w:val="-7"/>
                <w:sz w:val="24"/>
              </w:rPr>
              <w:t xml:space="preserve"> </w:t>
            </w:r>
            <w:r>
              <w:rPr>
                <w:sz w:val="24"/>
              </w:rPr>
              <w:t>лицевого</w:t>
            </w:r>
            <w:r>
              <w:rPr>
                <w:spacing w:val="-4"/>
                <w:sz w:val="24"/>
              </w:rPr>
              <w:t xml:space="preserve"> </w:t>
            </w:r>
            <w:r>
              <w:rPr>
                <w:sz w:val="24"/>
              </w:rPr>
              <w:t>счета</w:t>
            </w:r>
            <w:r>
              <w:rPr>
                <w:spacing w:val="-4"/>
                <w:sz w:val="24"/>
              </w:rPr>
              <w:t xml:space="preserve"> </w:t>
            </w:r>
            <w:r>
              <w:rPr>
                <w:sz w:val="24"/>
              </w:rPr>
              <w:t>бюджетного</w:t>
            </w:r>
            <w:r>
              <w:rPr>
                <w:spacing w:val="-2"/>
                <w:sz w:val="24"/>
              </w:rPr>
              <w:t xml:space="preserve"> </w:t>
            </w:r>
            <w:r>
              <w:rPr>
                <w:sz w:val="24"/>
              </w:rPr>
              <w:t>учреждения</w:t>
            </w:r>
            <w:r>
              <w:rPr>
                <w:spacing w:val="-5"/>
                <w:sz w:val="24"/>
              </w:rPr>
              <w:t xml:space="preserve"> </w:t>
            </w:r>
            <w:r>
              <w:rPr>
                <w:sz w:val="24"/>
              </w:rPr>
              <w:t>(автономного</w:t>
            </w:r>
            <w:r>
              <w:rPr>
                <w:spacing w:val="2"/>
                <w:sz w:val="24"/>
              </w:rPr>
              <w:t xml:space="preserve"> </w:t>
            </w:r>
            <w:r>
              <w:rPr>
                <w:sz w:val="24"/>
              </w:rPr>
              <w:t>учреждения)</w:t>
            </w:r>
            <w:r>
              <w:rPr>
                <w:spacing w:val="-5"/>
                <w:sz w:val="24"/>
              </w:rPr>
              <w:t xml:space="preserve"> </w:t>
            </w:r>
            <w:r>
              <w:rPr>
                <w:spacing w:val="-10"/>
                <w:sz w:val="24"/>
              </w:rPr>
              <w:t>N</w:t>
            </w:r>
          </w:p>
        </w:tc>
      </w:tr>
      <w:tr w:rsidR="00192D51" w14:paraId="00451E60" w14:textId="77777777">
        <w:trPr>
          <w:trHeight w:val="475"/>
        </w:trPr>
        <w:tc>
          <w:tcPr>
            <w:tcW w:w="11499" w:type="dxa"/>
            <w:gridSpan w:val="3"/>
          </w:tcPr>
          <w:p w14:paraId="758B68EC" w14:textId="77777777" w:rsidR="00192D51" w:rsidRDefault="00192D51">
            <w:pPr>
              <w:pStyle w:val="TableParagraph"/>
              <w:rPr>
                <w:sz w:val="24"/>
              </w:rPr>
            </w:pPr>
          </w:p>
        </w:tc>
      </w:tr>
      <w:tr w:rsidR="00192D51" w14:paraId="4C5766F1" w14:textId="77777777">
        <w:trPr>
          <w:trHeight w:val="479"/>
        </w:trPr>
        <w:tc>
          <w:tcPr>
            <w:tcW w:w="7829" w:type="dxa"/>
          </w:tcPr>
          <w:p w14:paraId="76AAE711" w14:textId="77777777" w:rsidR="00192D51" w:rsidRDefault="00192D51">
            <w:pPr>
              <w:pStyle w:val="TableParagraph"/>
              <w:rPr>
                <w:sz w:val="24"/>
              </w:rPr>
            </w:pPr>
          </w:p>
        </w:tc>
        <w:tc>
          <w:tcPr>
            <w:tcW w:w="2309" w:type="dxa"/>
            <w:tcBorders>
              <w:right w:val="single" w:sz="4" w:space="0" w:color="000000"/>
            </w:tcBorders>
          </w:tcPr>
          <w:p w14:paraId="156F7F1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716BB6F9" w14:textId="77777777" w:rsidR="00192D51" w:rsidRDefault="00460E6F">
            <w:pPr>
              <w:pStyle w:val="TableParagraph"/>
              <w:spacing w:before="95"/>
              <w:ind w:left="19" w:right="14"/>
              <w:jc w:val="center"/>
              <w:rPr>
                <w:sz w:val="24"/>
              </w:rPr>
            </w:pPr>
            <w:r>
              <w:rPr>
                <w:spacing w:val="-4"/>
                <w:sz w:val="24"/>
              </w:rPr>
              <w:t>Коды</w:t>
            </w:r>
          </w:p>
        </w:tc>
      </w:tr>
      <w:tr w:rsidR="00192D51" w14:paraId="7824FEA9" w14:textId="77777777">
        <w:trPr>
          <w:trHeight w:val="479"/>
        </w:trPr>
        <w:tc>
          <w:tcPr>
            <w:tcW w:w="7829" w:type="dxa"/>
          </w:tcPr>
          <w:p w14:paraId="50150863" w14:textId="77777777" w:rsidR="00192D51" w:rsidRDefault="00460E6F">
            <w:pPr>
              <w:pStyle w:val="TableParagraph"/>
              <w:tabs>
                <w:tab w:val="left" w:pos="2010"/>
                <w:tab w:val="left" w:pos="2552"/>
              </w:tabs>
              <w:spacing w:before="95"/>
              <w:ind w:right="893"/>
              <w:jc w:val="right"/>
              <w:rPr>
                <w:sz w:val="24"/>
              </w:rPr>
            </w:pPr>
            <w:r>
              <w:rPr>
                <w:noProof/>
                <w:sz w:val="24"/>
                <w:lang w:eastAsia="ru-RU"/>
              </w:rPr>
              <mc:AlternateContent>
                <mc:Choice Requires="wpg">
                  <w:drawing>
                    <wp:anchor distT="0" distB="0" distL="0" distR="0" simplePos="0" relativeHeight="476492800" behindDoc="1" locked="0" layoutInCell="1" allowOverlap="1" wp14:anchorId="63E85E97" wp14:editId="6481B213">
                      <wp:simplePos x="0" y="0"/>
                      <wp:positionH relativeFrom="column">
                        <wp:posOffset>2043683</wp:posOffset>
                      </wp:positionH>
                      <wp:positionV relativeFrom="paragraph">
                        <wp:posOffset>792647</wp:posOffset>
                      </wp:positionV>
                      <wp:extent cx="4178300" cy="63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0" name="Graphic 210"/>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C3C4C15" id="Group 209" o:spid="_x0000_s1026" style="position:absolute;margin-left:160.9pt;margin-top:62.4pt;width:329pt;height:.5pt;z-index:-26823680;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">
                      <v:shape id="Graphic 210"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" path="m4177919,l,,,6095r4177919,l4177919,xe" fillcolor="black" stroked="f">
                        <v:path arrowok="t"/>
                      </v:shape>
                    </v:group>
                  </w:pict>
                </mc:Fallback>
              </mc:AlternateContent>
            </w:r>
            <w:r>
              <w:rPr>
                <w:noProof/>
                <w:sz w:val="24"/>
                <w:lang w:eastAsia="ru-RU"/>
              </w:rPr>
              <mc:AlternateContent>
                <mc:Choice Requires="wpg">
                  <w:drawing>
                    <wp:anchor distT="0" distB="0" distL="0" distR="0" simplePos="0" relativeHeight="476493312" behindDoc="1" locked="0" layoutInCell="1" allowOverlap="1" wp14:anchorId="5E998055" wp14:editId="41DD1944">
                      <wp:simplePos x="0" y="0"/>
                      <wp:positionH relativeFrom="column">
                        <wp:posOffset>2043683</wp:posOffset>
                      </wp:positionH>
                      <wp:positionV relativeFrom="paragraph">
                        <wp:posOffset>1454062</wp:posOffset>
                      </wp:positionV>
                      <wp:extent cx="4178300" cy="635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2" name="Graphic 212"/>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FC62EF" id="Group 211" o:spid="_x0000_s1026" style="position:absolute;margin-left:160.9pt;margin-top:114.5pt;width:329pt;height:.5pt;z-index:-26823168;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">
                      <v:shape id="Graphic 212"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" path="m4177919,l,,,6096r4177919,l4177919,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309" w:type="dxa"/>
            <w:tcBorders>
              <w:right w:val="single" w:sz="4" w:space="0" w:color="000000"/>
            </w:tcBorders>
          </w:tcPr>
          <w:p w14:paraId="51EF99D3" w14:textId="77777777" w:rsidR="00192D51" w:rsidRDefault="00460E6F">
            <w:pPr>
              <w:pStyle w:val="TableParagraph"/>
              <w:spacing w:before="95"/>
              <w:ind w:right="392"/>
              <w:jc w:val="right"/>
              <w:rPr>
                <w:sz w:val="24"/>
              </w:rPr>
            </w:pPr>
            <w:r>
              <w:rPr>
                <w:spacing w:val="-4"/>
                <w:sz w:val="24"/>
              </w:rPr>
              <w:t>Дата</w:t>
            </w:r>
          </w:p>
        </w:tc>
        <w:tc>
          <w:tcPr>
            <w:tcW w:w="1361" w:type="dxa"/>
            <w:tcBorders>
              <w:top w:val="single" w:sz="4" w:space="0" w:color="000000"/>
              <w:left w:val="single" w:sz="4" w:space="0" w:color="000000"/>
              <w:bottom w:val="single" w:sz="4" w:space="0" w:color="000000"/>
              <w:right w:val="single" w:sz="4" w:space="0" w:color="000000"/>
            </w:tcBorders>
          </w:tcPr>
          <w:p w14:paraId="6FED2803" w14:textId="77777777" w:rsidR="00192D51" w:rsidRDefault="00192D51">
            <w:pPr>
              <w:pStyle w:val="TableParagraph"/>
              <w:rPr>
                <w:sz w:val="24"/>
              </w:rPr>
            </w:pPr>
          </w:p>
        </w:tc>
      </w:tr>
      <w:tr w:rsidR="00192D51" w14:paraId="470CE96C" w14:textId="77777777">
        <w:trPr>
          <w:trHeight w:val="758"/>
        </w:trPr>
        <w:tc>
          <w:tcPr>
            <w:tcW w:w="7829" w:type="dxa"/>
          </w:tcPr>
          <w:p w14:paraId="3E4A9819" w14:textId="77777777" w:rsidR="00192D51" w:rsidRDefault="00460E6F">
            <w:pPr>
              <w:pStyle w:val="TableParagraph"/>
              <w:spacing w:before="95"/>
              <w:ind w:left="54" w:right="4886"/>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309" w:type="dxa"/>
            <w:tcBorders>
              <w:right w:val="single" w:sz="4" w:space="0" w:color="000000"/>
            </w:tcBorders>
          </w:tcPr>
          <w:p w14:paraId="4EB9D6E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A76B50F" w14:textId="77777777" w:rsidR="00192D51" w:rsidRDefault="00192D51">
            <w:pPr>
              <w:pStyle w:val="TableParagraph"/>
              <w:rPr>
                <w:sz w:val="24"/>
              </w:rPr>
            </w:pPr>
          </w:p>
        </w:tc>
      </w:tr>
      <w:tr w:rsidR="00192D51" w14:paraId="66D03BCC" w14:textId="77777777">
        <w:trPr>
          <w:trHeight w:val="1031"/>
        </w:trPr>
        <w:tc>
          <w:tcPr>
            <w:tcW w:w="7829" w:type="dxa"/>
          </w:tcPr>
          <w:p w14:paraId="5563C06E" w14:textId="77777777" w:rsidR="00192D51" w:rsidRDefault="00460E6F">
            <w:pPr>
              <w:pStyle w:val="TableParagraph"/>
              <w:spacing w:before="92"/>
              <w:ind w:left="54" w:right="4944"/>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309" w:type="dxa"/>
            <w:tcBorders>
              <w:right w:val="single" w:sz="4" w:space="0" w:color="000000"/>
            </w:tcBorders>
          </w:tcPr>
          <w:p w14:paraId="6EDA20E3"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12C9801" w14:textId="77777777" w:rsidR="00192D51" w:rsidRDefault="00192D51">
            <w:pPr>
              <w:pStyle w:val="TableParagraph"/>
              <w:rPr>
                <w:sz w:val="24"/>
              </w:rPr>
            </w:pPr>
          </w:p>
        </w:tc>
      </w:tr>
      <w:tr w:rsidR="00192D51" w14:paraId="6FEAB8A7" w14:textId="77777777">
        <w:trPr>
          <w:trHeight w:val="1032"/>
        </w:trPr>
        <w:tc>
          <w:tcPr>
            <w:tcW w:w="7829" w:type="dxa"/>
          </w:tcPr>
          <w:p w14:paraId="5D92EE5A" w14:textId="77777777" w:rsidR="00192D51" w:rsidRDefault="00460E6F">
            <w:pPr>
              <w:pStyle w:val="TableParagraph"/>
              <w:spacing w:before="92"/>
              <w:ind w:left="54"/>
              <w:rPr>
                <w:sz w:val="24"/>
              </w:rPr>
            </w:pPr>
            <w:r>
              <w:rPr>
                <w:sz w:val="24"/>
              </w:rPr>
              <w:t>Наименование</w:t>
            </w:r>
            <w:r>
              <w:rPr>
                <w:spacing w:val="-7"/>
                <w:sz w:val="24"/>
              </w:rPr>
              <w:t xml:space="preserve"> </w:t>
            </w:r>
            <w:r>
              <w:rPr>
                <w:spacing w:val="-2"/>
                <w:sz w:val="24"/>
              </w:rPr>
              <w:t>органа,</w:t>
            </w:r>
          </w:p>
          <w:p w14:paraId="68CEEC74" w14:textId="77777777" w:rsidR="00192D51" w:rsidRDefault="00460E6F">
            <w:pPr>
              <w:pStyle w:val="TableParagraph"/>
              <w:spacing w:before="1"/>
              <w:ind w:left="54" w:right="3540"/>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309" w:type="dxa"/>
            <w:tcBorders>
              <w:right w:val="single" w:sz="4" w:space="0" w:color="000000"/>
            </w:tcBorders>
          </w:tcPr>
          <w:p w14:paraId="6551FE59"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15977EDE" w14:textId="77777777" w:rsidR="00192D51" w:rsidRDefault="00192D51">
            <w:pPr>
              <w:pStyle w:val="TableParagraph"/>
              <w:rPr>
                <w:sz w:val="24"/>
              </w:rPr>
            </w:pPr>
          </w:p>
        </w:tc>
      </w:tr>
      <w:tr w:rsidR="00192D51" w14:paraId="4FE166C7" w14:textId="77777777">
        <w:trPr>
          <w:trHeight w:val="479"/>
        </w:trPr>
        <w:tc>
          <w:tcPr>
            <w:tcW w:w="7829" w:type="dxa"/>
          </w:tcPr>
          <w:p w14:paraId="1ABACCBE"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3824" behindDoc="1" locked="0" layoutInCell="1" allowOverlap="1" wp14:anchorId="5A1F1E1E" wp14:editId="76D34B9F">
                      <wp:simplePos x="0" y="0"/>
                      <wp:positionH relativeFrom="column">
                        <wp:posOffset>2043683</wp:posOffset>
                      </wp:positionH>
                      <wp:positionV relativeFrom="paragraph">
                        <wp:posOffset>-6183</wp:posOffset>
                      </wp:positionV>
                      <wp:extent cx="4178300" cy="635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4" name="Graphic 214"/>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623AC1D" id="Group 213" o:spid="_x0000_s1026" style="position:absolute;margin-left:160.9pt;margin-top:-.5pt;width:329pt;height:.5pt;z-index:-26822656;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Jo6kAx1AgAA8wUAAA4AAAAA&#10;AAAAAAAAAAAALgIAAGRycy9lMm9Eb2MueG1sUEsBAi0AFAAGAAgAAAAhAKw5CEbeAAAABwEAAA8A&#10;AAAAAAAAAAAAAAAAzwQAAGRycy9kb3ducmV2LnhtbFBLBQYAAAAABAAEAPMAAADaBQAAAAA=&#10;">
                      <v:shape id="Graphic 214"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" path="m4177919,l,,,6096r4177919,l4177919,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309" w:type="dxa"/>
            <w:tcBorders>
              <w:right w:val="single" w:sz="4" w:space="0" w:color="000000"/>
            </w:tcBorders>
          </w:tcPr>
          <w:p w14:paraId="0B4D420F"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2DEBF34C" w14:textId="77777777" w:rsidR="00192D51" w:rsidRDefault="00192D51">
            <w:pPr>
              <w:pStyle w:val="TableParagraph"/>
              <w:rPr>
                <w:sz w:val="24"/>
              </w:rPr>
            </w:pPr>
          </w:p>
        </w:tc>
      </w:tr>
      <w:tr w:rsidR="00192D51" w14:paraId="62CE8F76" w14:textId="77777777">
        <w:trPr>
          <w:trHeight w:val="479"/>
        </w:trPr>
        <w:tc>
          <w:tcPr>
            <w:tcW w:w="7829" w:type="dxa"/>
          </w:tcPr>
          <w:p w14:paraId="1530B4AA"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336" behindDoc="1" locked="0" layoutInCell="1" allowOverlap="1" wp14:anchorId="23091417" wp14:editId="2E547D9D">
                      <wp:simplePos x="0" y="0"/>
                      <wp:positionH relativeFrom="column">
                        <wp:posOffset>2043683</wp:posOffset>
                      </wp:positionH>
                      <wp:positionV relativeFrom="paragraph">
                        <wp:posOffset>-6183</wp:posOffset>
                      </wp:positionV>
                      <wp:extent cx="4178300" cy="635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6" name="Graphic 216"/>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AE59BFE" id="Group 215" o:spid="_x0000_s1026" style="position:absolute;margin-left:160.9pt;margin-top:-.5pt;width:329pt;height:.5pt;z-index:-26822144;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JU7eeV1AgAA8wUAAA4AAAAA&#10;AAAAAAAAAAAALgIAAGRycy9lMm9Eb2MueG1sUEsBAi0AFAAGAAgAAAAhAKw5CEbeAAAABwEAAA8A&#10;AAAAAAAAAAAAAAAAzwQAAGRycy9kb3ducmV2LnhtbFBLBQYAAAAABAAEAPMAAADaBQAAAAA=&#10;">
                      <v:shape id="Graphic 216"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" path="m4177919,l,,,6095r4177919,l4177919,xe" fillcolor="black" stroked="f">
                        <v:path arrowok="t"/>
                      </v:shape>
                    </v:group>
                  </w:pict>
                </mc:Fallback>
              </mc:AlternateContent>
            </w:r>
            <w:r>
              <w:rPr>
                <w:sz w:val="24"/>
              </w:rPr>
              <w:t>Периодичность:</w:t>
            </w:r>
            <w:r>
              <w:rPr>
                <w:spacing w:val="-6"/>
                <w:sz w:val="24"/>
              </w:rPr>
              <w:t xml:space="preserve"> </w:t>
            </w:r>
            <w:r>
              <w:rPr>
                <w:spacing w:val="-2"/>
                <w:sz w:val="24"/>
              </w:rPr>
              <w:t>месячная</w:t>
            </w:r>
          </w:p>
        </w:tc>
        <w:tc>
          <w:tcPr>
            <w:tcW w:w="2309" w:type="dxa"/>
            <w:tcBorders>
              <w:right w:val="single" w:sz="4" w:space="0" w:color="000000"/>
            </w:tcBorders>
          </w:tcPr>
          <w:p w14:paraId="088FA578"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09CB998E" w14:textId="77777777" w:rsidR="00192D51" w:rsidRDefault="00192D51">
            <w:pPr>
              <w:pStyle w:val="TableParagraph"/>
              <w:rPr>
                <w:sz w:val="24"/>
              </w:rPr>
            </w:pPr>
          </w:p>
        </w:tc>
      </w:tr>
      <w:tr w:rsidR="00192D51" w14:paraId="3BE7A0CF" w14:textId="77777777">
        <w:trPr>
          <w:trHeight w:val="481"/>
        </w:trPr>
        <w:tc>
          <w:tcPr>
            <w:tcW w:w="7829" w:type="dxa"/>
          </w:tcPr>
          <w:p w14:paraId="2962888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848" behindDoc="1" locked="0" layoutInCell="1" allowOverlap="1" wp14:anchorId="7A63BFE8" wp14:editId="5FC6193F">
                      <wp:simplePos x="0" y="0"/>
                      <wp:positionH relativeFrom="column">
                        <wp:posOffset>2043683</wp:posOffset>
                      </wp:positionH>
                      <wp:positionV relativeFrom="paragraph">
                        <wp:posOffset>-6183</wp:posOffset>
                      </wp:positionV>
                      <wp:extent cx="4178300" cy="635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8" name="Graphic 218"/>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4B3703B" id="Group 217" o:spid="_x0000_s1026" style="position:absolute;margin-left:160.9pt;margin-top:-.5pt;width:329pt;height:.5pt;z-index:-26821632;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LcDj1h1AgAA8wUAAA4AAAAA&#10;AAAAAAAAAAAALgIAAGRycy9lMm9Eb2MueG1sUEsBAi0AFAAGAAgAAAAhAKw5CEbeAAAABwEAAA8A&#10;AAAAAAAAAAAAAAAAzwQAAGRycy9kb3ducmV2LnhtbFBLBQYAAAAABAAEAPMAAADaBQAAAAA=&#10;">
                      <v:shape id="Graphic 218"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" path="m4177919,l,,,6096r4177919,l4177919,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309" w:type="dxa"/>
            <w:tcBorders>
              <w:right w:val="single" w:sz="4" w:space="0" w:color="000000"/>
            </w:tcBorders>
          </w:tcPr>
          <w:p w14:paraId="441C2A50" w14:textId="77777777" w:rsidR="00192D51" w:rsidRDefault="00460E6F">
            <w:pPr>
              <w:pStyle w:val="TableParagraph"/>
              <w:spacing w:before="95"/>
              <w:ind w:right="390"/>
              <w:jc w:val="right"/>
              <w:rPr>
                <w:sz w:val="24"/>
              </w:rPr>
            </w:pPr>
            <w:r>
              <w:rPr>
                <w:sz w:val="24"/>
              </w:rPr>
              <w:t xml:space="preserve">По </w:t>
            </w:r>
            <w:r>
              <w:rPr>
                <w:spacing w:val="-4"/>
                <w:sz w:val="24"/>
              </w:rPr>
              <w:t>ОКЕИ</w:t>
            </w:r>
          </w:p>
        </w:tc>
        <w:tc>
          <w:tcPr>
            <w:tcW w:w="1361" w:type="dxa"/>
            <w:tcBorders>
              <w:top w:val="single" w:sz="4" w:space="0" w:color="000000"/>
              <w:left w:val="single" w:sz="4" w:space="0" w:color="000000"/>
              <w:bottom w:val="single" w:sz="4" w:space="0" w:color="000000"/>
              <w:right w:val="single" w:sz="4" w:space="0" w:color="000000"/>
            </w:tcBorders>
          </w:tcPr>
          <w:p w14:paraId="07900A4B" w14:textId="77777777" w:rsidR="00192D51" w:rsidRDefault="00726F5F">
            <w:pPr>
              <w:pStyle w:val="TableParagraph"/>
              <w:spacing w:before="95"/>
              <w:ind w:left="19" w:right="16"/>
              <w:jc w:val="center"/>
              <w:rPr>
                <w:sz w:val="24"/>
              </w:rPr>
            </w:pPr>
            <w:hyperlink r:id="rId170">
              <w:r w:rsidR="00460E6F">
                <w:rPr>
                  <w:color w:val="0000FF"/>
                  <w:spacing w:val="-5"/>
                  <w:sz w:val="24"/>
                </w:rPr>
                <w:t>383</w:t>
              </w:r>
            </w:hyperlink>
          </w:p>
        </w:tc>
      </w:tr>
    </w:tbl>
    <w:p w14:paraId="4010FC91" w14:textId="77777777" w:rsidR="00192D51" w:rsidRDefault="00192D51">
      <w:pPr>
        <w:pStyle w:val="TableParagraph"/>
        <w:jc w:val="center"/>
        <w:rPr>
          <w:sz w:val="24"/>
        </w:rPr>
        <w:sectPr w:rsidR="00192D51">
          <w:pgSz w:w="16840" w:h="11910" w:orient="landscape"/>
          <w:pgMar w:top="1040" w:right="1417" w:bottom="280" w:left="1275" w:header="720" w:footer="720" w:gutter="0"/>
          <w:cols w:space="720"/>
        </w:sectPr>
      </w:pPr>
    </w:p>
    <w:p w14:paraId="66B61892" w14:textId="77777777" w:rsidR="00192D51" w:rsidRDefault="00460E6F">
      <w:pPr>
        <w:pStyle w:val="a4"/>
        <w:numPr>
          <w:ilvl w:val="0"/>
          <w:numId w:val="19"/>
        </w:numPr>
        <w:tabs>
          <w:tab w:val="left" w:pos="2900"/>
        </w:tabs>
        <w:spacing w:before="82"/>
        <w:ind w:left="2900"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2D9875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3856"/>
      </w:tblGrid>
      <w:tr w:rsidR="00192D51" w14:paraId="3603A939" w14:textId="77777777">
        <w:trPr>
          <w:trHeight w:val="481"/>
        </w:trPr>
        <w:tc>
          <w:tcPr>
            <w:tcW w:w="3971" w:type="dxa"/>
          </w:tcPr>
          <w:p w14:paraId="1E29B01B" w14:textId="77777777" w:rsidR="00192D51" w:rsidRDefault="00460E6F">
            <w:pPr>
              <w:pStyle w:val="TableParagraph"/>
              <w:spacing w:before="95"/>
              <w:ind w:left="9" w:right="2"/>
              <w:jc w:val="center"/>
              <w:rPr>
                <w:sz w:val="24"/>
              </w:rPr>
            </w:pPr>
            <w:r>
              <w:rPr>
                <w:sz w:val="24"/>
              </w:rPr>
              <w:t>Наименование</w:t>
            </w:r>
            <w:r>
              <w:rPr>
                <w:spacing w:val="-7"/>
                <w:sz w:val="24"/>
              </w:rPr>
              <w:t xml:space="preserve"> </w:t>
            </w:r>
            <w:r>
              <w:rPr>
                <w:spacing w:val="-2"/>
                <w:sz w:val="24"/>
              </w:rPr>
              <w:t>показателя</w:t>
            </w:r>
          </w:p>
        </w:tc>
        <w:tc>
          <w:tcPr>
            <w:tcW w:w="3856" w:type="dxa"/>
          </w:tcPr>
          <w:p w14:paraId="4055C8C3" w14:textId="77777777" w:rsidR="00192D51" w:rsidRDefault="00460E6F">
            <w:pPr>
              <w:pStyle w:val="TableParagraph"/>
              <w:spacing w:before="95"/>
              <w:ind w:left="8"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30CD1C1" w14:textId="77777777">
        <w:trPr>
          <w:trHeight w:val="479"/>
        </w:trPr>
        <w:tc>
          <w:tcPr>
            <w:tcW w:w="3971" w:type="dxa"/>
          </w:tcPr>
          <w:p w14:paraId="457FB504" w14:textId="77777777" w:rsidR="00192D51" w:rsidRDefault="00460E6F">
            <w:pPr>
              <w:pStyle w:val="TableParagraph"/>
              <w:spacing w:before="92"/>
              <w:ind w:left="9"/>
              <w:jc w:val="center"/>
              <w:rPr>
                <w:sz w:val="24"/>
              </w:rPr>
            </w:pPr>
            <w:r>
              <w:rPr>
                <w:spacing w:val="-10"/>
                <w:sz w:val="24"/>
              </w:rPr>
              <w:t>1</w:t>
            </w:r>
          </w:p>
        </w:tc>
        <w:tc>
          <w:tcPr>
            <w:tcW w:w="3856" w:type="dxa"/>
          </w:tcPr>
          <w:p w14:paraId="4F5034F7" w14:textId="77777777" w:rsidR="00192D51" w:rsidRDefault="00460E6F">
            <w:pPr>
              <w:pStyle w:val="TableParagraph"/>
              <w:spacing w:before="92"/>
              <w:ind w:left="8"/>
              <w:jc w:val="center"/>
              <w:rPr>
                <w:sz w:val="24"/>
              </w:rPr>
            </w:pPr>
            <w:r>
              <w:rPr>
                <w:spacing w:val="-10"/>
                <w:sz w:val="24"/>
              </w:rPr>
              <w:t>2</w:t>
            </w:r>
          </w:p>
        </w:tc>
      </w:tr>
      <w:tr w:rsidR="00192D51" w14:paraId="1860BF41" w14:textId="77777777">
        <w:trPr>
          <w:trHeight w:val="479"/>
        </w:trPr>
        <w:tc>
          <w:tcPr>
            <w:tcW w:w="3971" w:type="dxa"/>
          </w:tcPr>
          <w:p w14:paraId="2DD7B3C7" w14:textId="77777777" w:rsidR="00192D51" w:rsidRDefault="00460E6F">
            <w:pPr>
              <w:pStyle w:val="TableParagraph"/>
              <w:spacing w:before="92"/>
              <w:ind w:left="9" w:right="5"/>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3856" w:type="dxa"/>
          </w:tcPr>
          <w:p w14:paraId="4718AAE4" w14:textId="77777777" w:rsidR="00192D51" w:rsidRDefault="00192D51">
            <w:pPr>
              <w:pStyle w:val="TableParagraph"/>
              <w:rPr>
                <w:sz w:val="20"/>
              </w:rPr>
            </w:pPr>
          </w:p>
        </w:tc>
      </w:tr>
      <w:tr w:rsidR="00192D51" w14:paraId="67B4B0DD" w14:textId="77777777">
        <w:trPr>
          <w:trHeight w:val="479"/>
        </w:trPr>
        <w:tc>
          <w:tcPr>
            <w:tcW w:w="3971" w:type="dxa"/>
          </w:tcPr>
          <w:p w14:paraId="5295CC98" w14:textId="77777777" w:rsidR="00192D51" w:rsidRDefault="00460E6F">
            <w:pPr>
              <w:pStyle w:val="TableParagraph"/>
              <w:spacing w:before="95"/>
              <w:ind w:left="9" w:right="2"/>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3856" w:type="dxa"/>
          </w:tcPr>
          <w:p w14:paraId="57D6D4F5" w14:textId="77777777" w:rsidR="00192D51" w:rsidRDefault="00192D51">
            <w:pPr>
              <w:pStyle w:val="TableParagraph"/>
              <w:rPr>
                <w:sz w:val="20"/>
              </w:rPr>
            </w:pPr>
          </w:p>
        </w:tc>
      </w:tr>
    </w:tbl>
    <w:p w14:paraId="19F203C6" w14:textId="77777777" w:rsidR="00192D51" w:rsidRDefault="00192D51">
      <w:pPr>
        <w:pStyle w:val="a3"/>
        <w:spacing w:before="55"/>
        <w:ind w:left="0"/>
        <w:jc w:val="left"/>
        <w:rPr>
          <w:rFonts w:ascii="Courier New"/>
          <w:sz w:val="20"/>
        </w:rPr>
      </w:pPr>
    </w:p>
    <w:p w14:paraId="74879593" w14:textId="77777777" w:rsidR="00192D51" w:rsidRDefault="00460E6F">
      <w:pPr>
        <w:tabs>
          <w:tab w:val="left" w:pos="3305"/>
        </w:tabs>
        <w:ind w:left="981"/>
        <w:rPr>
          <w:sz w:val="20"/>
        </w:rPr>
      </w:pPr>
      <w:r>
        <w:rPr>
          <w:rFonts w:ascii="Courier New" w:hAnsi="Courier New"/>
          <w:sz w:val="20"/>
        </w:rPr>
        <w:t xml:space="preserve">Номер страницы </w:t>
      </w:r>
      <w:r>
        <w:rPr>
          <w:sz w:val="20"/>
          <w:u w:val="single"/>
        </w:rPr>
        <w:tab/>
      </w:r>
    </w:p>
    <w:p w14:paraId="10820FA8" w14:textId="77777777" w:rsidR="00192D51" w:rsidRDefault="00460E6F">
      <w:pPr>
        <w:tabs>
          <w:tab w:val="left" w:pos="3185"/>
        </w:tabs>
        <w:spacing w:before="2" w:line="226" w:lineRule="exact"/>
        <w:ind w:left="981"/>
        <w:rPr>
          <w:sz w:val="20"/>
        </w:rPr>
      </w:pPr>
      <w:r>
        <w:rPr>
          <w:rFonts w:ascii="Courier New" w:hAnsi="Courier New"/>
          <w:sz w:val="20"/>
        </w:rPr>
        <w:t xml:space="preserve">Всего страниц </w:t>
      </w:r>
      <w:r>
        <w:rPr>
          <w:sz w:val="20"/>
          <w:u w:val="single"/>
        </w:rPr>
        <w:tab/>
      </w:r>
    </w:p>
    <w:p w14:paraId="689F5F32" w14:textId="77777777" w:rsidR="00192D51" w:rsidRDefault="00460E6F">
      <w:pPr>
        <w:tabs>
          <w:tab w:val="left" w:pos="4625"/>
        </w:tabs>
        <w:spacing w:line="226" w:lineRule="exact"/>
        <w:ind w:left="981"/>
        <w:rPr>
          <w:sz w:val="20"/>
        </w:rPr>
      </w:pPr>
      <w:r>
        <w:rPr>
          <w:rFonts w:ascii="Courier New" w:hAnsi="Courier New"/>
          <w:sz w:val="20"/>
        </w:rPr>
        <w:t xml:space="preserve">Номер лицевого счета </w:t>
      </w:r>
      <w:r>
        <w:rPr>
          <w:sz w:val="20"/>
          <w:u w:val="single"/>
        </w:rPr>
        <w:tab/>
      </w:r>
    </w:p>
    <w:p w14:paraId="4513DFB9" w14:textId="77777777" w:rsidR="00192D51" w:rsidRDefault="00460E6F">
      <w:pPr>
        <w:tabs>
          <w:tab w:val="left" w:pos="3065"/>
          <w:tab w:val="left" w:pos="3665"/>
        </w:tabs>
        <w:ind w:left="98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67A9EE4" w14:textId="77777777" w:rsidR="00192D51" w:rsidRDefault="00192D51">
      <w:pPr>
        <w:pStyle w:val="a3"/>
        <w:ind w:left="0"/>
        <w:jc w:val="left"/>
        <w:rPr>
          <w:rFonts w:ascii="Courier New"/>
          <w:sz w:val="20"/>
        </w:rPr>
      </w:pPr>
    </w:p>
    <w:p w14:paraId="492E4CC5" w14:textId="77777777" w:rsidR="00192D51" w:rsidRDefault="00460E6F">
      <w:pPr>
        <w:pStyle w:val="a4"/>
        <w:numPr>
          <w:ilvl w:val="0"/>
          <w:numId w:val="19"/>
        </w:numPr>
        <w:tabs>
          <w:tab w:val="left" w:pos="1459"/>
          <w:tab w:val="left" w:pos="2541"/>
        </w:tabs>
        <w:ind w:left="2541" w:right="1151" w:hanging="1441"/>
        <w:jc w:val="left"/>
        <w:rPr>
          <w:rFonts w:ascii="Courier New" w:hAnsi="Courier New"/>
          <w:sz w:val="20"/>
        </w:rPr>
      </w:pPr>
      <w:r>
        <w:rPr>
          <w:rFonts w:ascii="Courier New" w:hAnsi="Courier New"/>
          <w:sz w:val="20"/>
        </w:rPr>
        <w:t>Операции</w:t>
      </w:r>
      <w:r>
        <w:rPr>
          <w:rFonts w:ascii="Courier New" w:hAnsi="Courier New"/>
          <w:spacing w:val="-6"/>
          <w:sz w:val="20"/>
        </w:rPr>
        <w:t xml:space="preserve"> </w:t>
      </w:r>
      <w:r>
        <w:rPr>
          <w:rFonts w:ascii="Courier New" w:hAnsi="Courier New"/>
          <w:sz w:val="20"/>
        </w:rPr>
        <w:t>со</w:t>
      </w:r>
      <w:r>
        <w:rPr>
          <w:rFonts w:ascii="Courier New" w:hAnsi="Courier New"/>
          <w:spacing w:val="-6"/>
          <w:sz w:val="20"/>
        </w:rPr>
        <w:t xml:space="preserve"> </w:t>
      </w:r>
      <w:r>
        <w:rPr>
          <w:rFonts w:ascii="Courier New" w:hAnsi="Courier New"/>
          <w:sz w:val="20"/>
        </w:rPr>
        <w:t>средствами</w:t>
      </w:r>
      <w:r>
        <w:rPr>
          <w:rFonts w:ascii="Courier New" w:hAnsi="Courier New"/>
          <w:spacing w:val="-6"/>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целевыми</w:t>
      </w:r>
      <w:r>
        <w:rPr>
          <w:rFonts w:ascii="Courier New" w:hAnsi="Courier New"/>
          <w:spacing w:val="-6"/>
          <w:sz w:val="20"/>
        </w:rPr>
        <w:t xml:space="preserve"> </w:t>
      </w:r>
      <w:r>
        <w:rPr>
          <w:rFonts w:ascii="Courier New" w:hAnsi="Courier New"/>
          <w:sz w:val="20"/>
        </w:rPr>
        <w:t>субсидиями</w:t>
      </w:r>
      <w:r>
        <w:rPr>
          <w:rFonts w:ascii="Courier New" w:hAnsi="Courier New"/>
          <w:spacing w:val="-6"/>
          <w:sz w:val="20"/>
        </w:rPr>
        <w:t xml:space="preserve"> </w:t>
      </w:r>
      <w:r>
        <w:rPr>
          <w:rFonts w:ascii="Courier New" w:hAnsi="Courier New"/>
          <w:sz w:val="20"/>
        </w:rPr>
        <w:t>бюджетного учреждения (автономного учреждения)</w:t>
      </w:r>
    </w:p>
    <w:p w14:paraId="10440766" w14:textId="77777777" w:rsidR="00192D51" w:rsidRDefault="00192D51">
      <w:pPr>
        <w:pStyle w:val="a4"/>
        <w:jc w:val="left"/>
        <w:rPr>
          <w:rFonts w:ascii="Courier New" w:hAnsi="Courier New"/>
          <w:sz w:val="20"/>
        </w:rPr>
        <w:sectPr w:rsidR="00192D51">
          <w:pgSz w:w="11910" w:h="16840"/>
          <w:pgMar w:top="1620" w:right="1700" w:bottom="280" w:left="992" w:header="720" w:footer="720" w:gutter="0"/>
          <w:cols w:space="720"/>
        </w:sectPr>
      </w:pPr>
    </w:p>
    <w:p w14:paraId="1CDC81C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37"/>
        <w:gridCol w:w="792"/>
        <w:gridCol w:w="823"/>
        <w:gridCol w:w="682"/>
        <w:gridCol w:w="794"/>
        <w:gridCol w:w="681"/>
        <w:gridCol w:w="794"/>
        <w:gridCol w:w="736"/>
        <w:gridCol w:w="679"/>
        <w:gridCol w:w="679"/>
        <w:gridCol w:w="681"/>
        <w:gridCol w:w="679"/>
        <w:gridCol w:w="681"/>
        <w:gridCol w:w="850"/>
        <w:gridCol w:w="624"/>
      </w:tblGrid>
      <w:tr w:rsidR="00192D51" w14:paraId="08674BD6" w14:textId="77777777">
        <w:trPr>
          <w:trHeight w:val="755"/>
        </w:trPr>
        <w:tc>
          <w:tcPr>
            <w:tcW w:w="1306" w:type="dxa"/>
            <w:vMerge w:val="restart"/>
          </w:tcPr>
          <w:p w14:paraId="526AE809" w14:textId="77777777" w:rsidR="00192D51" w:rsidRDefault="00192D51">
            <w:pPr>
              <w:pStyle w:val="TableParagraph"/>
              <w:rPr>
                <w:rFonts w:ascii="Courier New"/>
                <w:sz w:val="24"/>
              </w:rPr>
            </w:pPr>
          </w:p>
          <w:p w14:paraId="6A548512" w14:textId="77777777" w:rsidR="00192D51" w:rsidRDefault="00192D51">
            <w:pPr>
              <w:pStyle w:val="TableParagraph"/>
              <w:spacing w:before="40"/>
              <w:rPr>
                <w:rFonts w:ascii="Courier New"/>
                <w:sz w:val="24"/>
              </w:rPr>
            </w:pPr>
          </w:p>
          <w:p w14:paraId="478201A5"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 xml:space="preserve">дополните </w:t>
            </w:r>
            <w:proofErr w:type="spellStart"/>
            <w:r>
              <w:rPr>
                <w:spacing w:val="-2"/>
                <w:sz w:val="24"/>
              </w:rPr>
              <w:t>льной</w:t>
            </w:r>
            <w:proofErr w:type="spellEnd"/>
          </w:p>
          <w:p w14:paraId="6185E551" w14:textId="77777777" w:rsidR="00192D51" w:rsidRDefault="00460E6F">
            <w:pPr>
              <w:pStyle w:val="TableParagraph"/>
              <w:spacing w:before="1"/>
              <w:ind w:left="108" w:right="96"/>
              <w:jc w:val="center"/>
              <w:rPr>
                <w:sz w:val="24"/>
              </w:rPr>
            </w:pPr>
            <w:proofErr w:type="spellStart"/>
            <w:r>
              <w:rPr>
                <w:spacing w:val="-2"/>
                <w:sz w:val="24"/>
              </w:rPr>
              <w:t>классифик</w:t>
            </w:r>
            <w:proofErr w:type="spellEnd"/>
            <w:r>
              <w:rPr>
                <w:spacing w:val="-2"/>
                <w:sz w:val="24"/>
              </w:rPr>
              <w:t xml:space="preserve"> </w:t>
            </w:r>
            <w:proofErr w:type="spellStart"/>
            <w:r>
              <w:rPr>
                <w:spacing w:val="-4"/>
                <w:sz w:val="24"/>
              </w:rPr>
              <w:t>ации</w:t>
            </w:r>
            <w:proofErr w:type="spellEnd"/>
          </w:p>
        </w:tc>
        <w:tc>
          <w:tcPr>
            <w:tcW w:w="4509" w:type="dxa"/>
            <w:gridSpan w:val="6"/>
          </w:tcPr>
          <w:p w14:paraId="68BB2E1D" w14:textId="77777777" w:rsidR="00192D51" w:rsidRDefault="00460E6F">
            <w:pPr>
              <w:pStyle w:val="TableParagraph"/>
              <w:spacing w:before="231"/>
              <w:ind w:left="287"/>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3569" w:type="dxa"/>
            <w:gridSpan w:val="5"/>
          </w:tcPr>
          <w:p w14:paraId="6FE4F8A2" w14:textId="77777777" w:rsidR="00192D51" w:rsidRDefault="00460E6F">
            <w:pPr>
              <w:pStyle w:val="TableParagraph"/>
              <w:spacing w:before="95"/>
              <w:ind w:left="1073" w:right="632" w:hanging="428"/>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обязательства</w:t>
            </w:r>
          </w:p>
        </w:tc>
        <w:tc>
          <w:tcPr>
            <w:tcW w:w="679" w:type="dxa"/>
            <w:vMerge w:val="restart"/>
          </w:tcPr>
          <w:p w14:paraId="3E23407C" w14:textId="77777777" w:rsidR="00192D51" w:rsidRDefault="00192D51">
            <w:pPr>
              <w:pStyle w:val="TableParagraph"/>
              <w:rPr>
                <w:rFonts w:ascii="Courier New"/>
                <w:sz w:val="24"/>
              </w:rPr>
            </w:pPr>
          </w:p>
          <w:p w14:paraId="696DA298" w14:textId="77777777" w:rsidR="00192D51" w:rsidRDefault="00192D51">
            <w:pPr>
              <w:pStyle w:val="TableParagraph"/>
              <w:rPr>
                <w:rFonts w:ascii="Courier New"/>
                <w:sz w:val="24"/>
              </w:rPr>
            </w:pPr>
          </w:p>
          <w:p w14:paraId="2E03A159" w14:textId="77777777" w:rsidR="00192D51" w:rsidRDefault="00192D51">
            <w:pPr>
              <w:pStyle w:val="TableParagraph"/>
              <w:spacing w:before="181"/>
              <w:rPr>
                <w:rFonts w:ascii="Courier New"/>
                <w:sz w:val="24"/>
              </w:rPr>
            </w:pPr>
          </w:p>
          <w:p w14:paraId="5C519E09" w14:textId="77777777" w:rsidR="00192D51" w:rsidRDefault="00460E6F">
            <w:pPr>
              <w:pStyle w:val="TableParagraph"/>
              <w:ind w:left="104" w:right="73" w:hanging="15"/>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ния</w:t>
            </w:r>
            <w:proofErr w:type="spellEnd"/>
          </w:p>
        </w:tc>
        <w:tc>
          <w:tcPr>
            <w:tcW w:w="681" w:type="dxa"/>
            <w:vMerge w:val="restart"/>
          </w:tcPr>
          <w:p w14:paraId="42289CC8" w14:textId="77777777" w:rsidR="00192D51" w:rsidRDefault="00192D51">
            <w:pPr>
              <w:pStyle w:val="TableParagraph"/>
              <w:rPr>
                <w:rFonts w:ascii="Courier New"/>
                <w:sz w:val="24"/>
              </w:rPr>
            </w:pPr>
          </w:p>
          <w:p w14:paraId="2B137282" w14:textId="77777777" w:rsidR="00192D51" w:rsidRDefault="00192D51">
            <w:pPr>
              <w:pStyle w:val="TableParagraph"/>
              <w:rPr>
                <w:rFonts w:ascii="Courier New"/>
                <w:sz w:val="24"/>
              </w:rPr>
            </w:pPr>
          </w:p>
          <w:p w14:paraId="241CB481" w14:textId="77777777" w:rsidR="00192D51" w:rsidRDefault="00192D51">
            <w:pPr>
              <w:pStyle w:val="TableParagraph"/>
              <w:rPr>
                <w:rFonts w:ascii="Courier New"/>
                <w:sz w:val="24"/>
              </w:rPr>
            </w:pPr>
          </w:p>
          <w:p w14:paraId="7C457314" w14:textId="77777777" w:rsidR="00192D51" w:rsidRDefault="00192D51">
            <w:pPr>
              <w:pStyle w:val="TableParagraph"/>
              <w:spacing w:before="49"/>
              <w:rPr>
                <w:rFonts w:ascii="Courier New"/>
                <w:sz w:val="24"/>
              </w:rPr>
            </w:pPr>
          </w:p>
          <w:p w14:paraId="0F5CCBA4" w14:textId="77777777" w:rsidR="00192D51" w:rsidRDefault="00460E6F">
            <w:pPr>
              <w:pStyle w:val="TableParagraph"/>
              <w:ind w:left="97" w:right="77" w:firstLine="21"/>
              <w:rPr>
                <w:sz w:val="24"/>
              </w:rPr>
            </w:pPr>
            <w:proofErr w:type="spellStart"/>
            <w:r>
              <w:rPr>
                <w:spacing w:val="-4"/>
                <w:sz w:val="24"/>
              </w:rPr>
              <w:t>Вып</w:t>
            </w:r>
            <w:proofErr w:type="spellEnd"/>
            <w:r>
              <w:rPr>
                <w:spacing w:val="-4"/>
                <w:sz w:val="24"/>
              </w:rPr>
              <w:t xml:space="preserve"> латы</w:t>
            </w:r>
          </w:p>
        </w:tc>
        <w:tc>
          <w:tcPr>
            <w:tcW w:w="850" w:type="dxa"/>
            <w:vMerge w:val="restart"/>
          </w:tcPr>
          <w:p w14:paraId="75FD1257" w14:textId="77777777" w:rsidR="00192D51" w:rsidRDefault="00192D51">
            <w:pPr>
              <w:pStyle w:val="TableParagraph"/>
              <w:rPr>
                <w:rFonts w:ascii="Courier New"/>
                <w:sz w:val="24"/>
              </w:rPr>
            </w:pPr>
          </w:p>
          <w:p w14:paraId="08B5838D" w14:textId="77777777" w:rsidR="00192D51" w:rsidRDefault="00192D51">
            <w:pPr>
              <w:pStyle w:val="TableParagraph"/>
              <w:spacing w:before="40"/>
              <w:rPr>
                <w:rFonts w:ascii="Courier New"/>
                <w:sz w:val="24"/>
              </w:rPr>
            </w:pPr>
          </w:p>
          <w:p w14:paraId="36847A16" w14:textId="77777777" w:rsidR="00192D51" w:rsidRDefault="00460E6F">
            <w:pPr>
              <w:pStyle w:val="TableParagraph"/>
              <w:ind w:left="100" w:right="78" w:hanging="3"/>
              <w:jc w:val="center"/>
              <w:rPr>
                <w:sz w:val="24"/>
              </w:rPr>
            </w:pPr>
            <w:proofErr w:type="spellStart"/>
            <w:r>
              <w:rPr>
                <w:spacing w:val="-2"/>
                <w:sz w:val="24"/>
              </w:rPr>
              <w:t>Не</w:t>
            </w:r>
            <w:r>
              <w:rPr>
                <w:color w:val="00AF50"/>
                <w:spacing w:val="-2"/>
                <w:sz w:val="24"/>
              </w:rPr>
              <w:t>исп</w:t>
            </w:r>
            <w:proofErr w:type="spellEnd"/>
            <w:r>
              <w:rPr>
                <w:color w:val="00AF50"/>
                <w:spacing w:val="-2"/>
                <w:sz w:val="24"/>
              </w:rPr>
              <w:t xml:space="preserve"> </w:t>
            </w:r>
            <w:proofErr w:type="spellStart"/>
            <w:r>
              <w:rPr>
                <w:color w:val="00AF50"/>
                <w:spacing w:val="-2"/>
                <w:sz w:val="24"/>
              </w:rPr>
              <w:t>олнен</w:t>
            </w:r>
            <w:proofErr w:type="spellEnd"/>
            <w:r>
              <w:rPr>
                <w:color w:val="00AF50"/>
                <w:spacing w:val="-2"/>
                <w:sz w:val="24"/>
              </w:rPr>
              <w:t xml:space="preserve"> </w:t>
            </w:r>
            <w:proofErr w:type="spellStart"/>
            <w:r>
              <w:rPr>
                <w:spacing w:val="-4"/>
                <w:sz w:val="24"/>
              </w:rPr>
              <w:t>ные</w:t>
            </w:r>
            <w:proofErr w:type="spellEnd"/>
            <w:r>
              <w:rPr>
                <w:spacing w:val="-4"/>
                <w:sz w:val="24"/>
              </w:rPr>
              <w:t xml:space="preserve"> </w:t>
            </w:r>
            <w:proofErr w:type="spellStart"/>
            <w:r>
              <w:rPr>
                <w:spacing w:val="-2"/>
                <w:sz w:val="24"/>
              </w:rPr>
              <w:t>обязат</w:t>
            </w:r>
            <w:proofErr w:type="spellEnd"/>
            <w:r>
              <w:rPr>
                <w:spacing w:val="-2"/>
                <w:sz w:val="24"/>
              </w:rPr>
              <w:t xml:space="preserve"> </w:t>
            </w:r>
            <w:proofErr w:type="spellStart"/>
            <w:r>
              <w:rPr>
                <w:spacing w:val="-2"/>
                <w:sz w:val="24"/>
              </w:rPr>
              <w:t>ельств</w:t>
            </w:r>
            <w:proofErr w:type="spellEnd"/>
            <w:r>
              <w:rPr>
                <w:spacing w:val="-2"/>
                <w:sz w:val="24"/>
              </w:rPr>
              <w:t xml:space="preserve"> </w:t>
            </w:r>
            <w:r>
              <w:rPr>
                <w:spacing w:val="-10"/>
                <w:sz w:val="24"/>
              </w:rPr>
              <w:t>а</w:t>
            </w:r>
          </w:p>
        </w:tc>
        <w:tc>
          <w:tcPr>
            <w:tcW w:w="624" w:type="dxa"/>
            <w:vMerge w:val="restart"/>
          </w:tcPr>
          <w:p w14:paraId="134C6ADF" w14:textId="77777777" w:rsidR="00192D51" w:rsidRDefault="00192D51">
            <w:pPr>
              <w:pStyle w:val="TableParagraph"/>
              <w:rPr>
                <w:rFonts w:ascii="Courier New"/>
                <w:sz w:val="24"/>
              </w:rPr>
            </w:pPr>
          </w:p>
          <w:p w14:paraId="75ACAE6C" w14:textId="77777777" w:rsidR="00192D51" w:rsidRDefault="00192D51">
            <w:pPr>
              <w:pStyle w:val="TableParagraph"/>
              <w:rPr>
                <w:rFonts w:ascii="Courier New"/>
                <w:sz w:val="24"/>
              </w:rPr>
            </w:pPr>
          </w:p>
          <w:p w14:paraId="7CAC5506" w14:textId="77777777" w:rsidR="00192D51" w:rsidRDefault="00192D51">
            <w:pPr>
              <w:pStyle w:val="TableParagraph"/>
              <w:spacing w:before="181"/>
              <w:rPr>
                <w:rFonts w:ascii="Courier New"/>
                <w:sz w:val="24"/>
              </w:rPr>
            </w:pPr>
          </w:p>
          <w:p w14:paraId="7A46C7AE" w14:textId="77777777" w:rsidR="00192D51" w:rsidRDefault="00460E6F">
            <w:pPr>
              <w:pStyle w:val="TableParagraph"/>
              <w:ind w:left="74" w:right="54" w:firstLine="31"/>
              <w:jc w:val="both"/>
              <w:rPr>
                <w:sz w:val="24"/>
              </w:rPr>
            </w:pPr>
            <w:r>
              <w:rPr>
                <w:spacing w:val="-4"/>
                <w:sz w:val="24"/>
              </w:rPr>
              <w:t xml:space="preserve">При меча </w:t>
            </w:r>
            <w:proofErr w:type="spellStart"/>
            <w:r>
              <w:rPr>
                <w:spacing w:val="-4"/>
                <w:sz w:val="24"/>
              </w:rPr>
              <w:t>ние</w:t>
            </w:r>
            <w:proofErr w:type="spellEnd"/>
          </w:p>
        </w:tc>
      </w:tr>
      <w:tr w:rsidR="00192D51" w14:paraId="3F34DE91" w14:textId="77777777">
        <w:trPr>
          <w:trHeight w:val="479"/>
        </w:trPr>
        <w:tc>
          <w:tcPr>
            <w:tcW w:w="1306" w:type="dxa"/>
            <w:vMerge/>
            <w:tcBorders>
              <w:top w:val="nil"/>
            </w:tcBorders>
          </w:tcPr>
          <w:p w14:paraId="7DD4FA53" w14:textId="77777777" w:rsidR="00192D51" w:rsidRDefault="00192D51">
            <w:pPr>
              <w:rPr>
                <w:sz w:val="2"/>
                <w:szCs w:val="2"/>
              </w:rPr>
            </w:pPr>
          </w:p>
        </w:tc>
        <w:tc>
          <w:tcPr>
            <w:tcW w:w="1529" w:type="dxa"/>
            <w:gridSpan w:val="2"/>
            <w:vMerge w:val="restart"/>
          </w:tcPr>
          <w:p w14:paraId="6E943B16" w14:textId="77777777" w:rsidR="00192D51" w:rsidRDefault="00460E6F">
            <w:pPr>
              <w:pStyle w:val="TableParagraph"/>
              <w:spacing w:before="95"/>
              <w:ind w:left="122" w:right="117"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2980" w:type="dxa"/>
            <w:gridSpan w:val="4"/>
          </w:tcPr>
          <w:p w14:paraId="47AB9B6D" w14:textId="77777777" w:rsidR="00192D51" w:rsidRDefault="00460E6F">
            <w:pPr>
              <w:pStyle w:val="TableParagraph"/>
              <w:spacing w:before="95"/>
              <w:ind w:left="446"/>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794" w:type="dxa"/>
            <w:vMerge w:val="restart"/>
          </w:tcPr>
          <w:p w14:paraId="1D7675BF" w14:textId="77777777" w:rsidR="00192D51" w:rsidRDefault="00460E6F">
            <w:pPr>
              <w:pStyle w:val="TableParagraph"/>
              <w:spacing w:before="200"/>
              <w:ind w:left="10"/>
              <w:jc w:val="center"/>
              <w:rPr>
                <w:sz w:val="24"/>
              </w:rPr>
            </w:pPr>
            <w:r>
              <w:rPr>
                <w:spacing w:val="-5"/>
                <w:sz w:val="24"/>
              </w:rPr>
              <w:t>на</w:t>
            </w:r>
          </w:p>
          <w:p w14:paraId="648FEF5C" w14:textId="77777777" w:rsidR="00192D51" w:rsidRDefault="00460E6F">
            <w:pPr>
              <w:pStyle w:val="TableParagraph"/>
              <w:ind w:left="73" w:right="60" w:hanging="4"/>
              <w:jc w:val="center"/>
              <w:rPr>
                <w:sz w:val="24"/>
              </w:rPr>
            </w:pPr>
            <w:proofErr w:type="spellStart"/>
            <w:r>
              <w:rPr>
                <w:spacing w:val="-2"/>
                <w:sz w:val="24"/>
              </w:rPr>
              <w:t>текущ</w:t>
            </w:r>
            <w:proofErr w:type="spellEnd"/>
            <w:r>
              <w:rPr>
                <w:spacing w:val="-2"/>
                <w:sz w:val="24"/>
              </w:rPr>
              <w:t xml:space="preserve"> </w:t>
            </w:r>
            <w:proofErr w:type="spellStart"/>
            <w:r>
              <w:rPr>
                <w:spacing w:val="-6"/>
                <w:sz w:val="24"/>
              </w:rPr>
              <w:t>ий</w:t>
            </w:r>
            <w:proofErr w:type="spellEnd"/>
            <w:r>
              <w:rPr>
                <w:spacing w:val="-6"/>
                <w:sz w:val="24"/>
              </w:rPr>
              <w:t xml:space="preserve"> </w:t>
            </w:r>
            <w:proofErr w:type="spellStart"/>
            <w:r>
              <w:rPr>
                <w:spacing w:val="-2"/>
                <w:sz w:val="24"/>
              </w:rPr>
              <w:t>финан</w:t>
            </w:r>
            <w:proofErr w:type="spellEnd"/>
            <w:r>
              <w:rPr>
                <w:spacing w:val="-2"/>
                <w:sz w:val="24"/>
              </w:rPr>
              <w:t xml:space="preserve"> </w:t>
            </w:r>
            <w:proofErr w:type="spellStart"/>
            <w:r>
              <w:rPr>
                <w:spacing w:val="-4"/>
                <w:sz w:val="24"/>
              </w:rPr>
              <w:t>совый</w:t>
            </w:r>
            <w:proofErr w:type="spellEnd"/>
            <w:r>
              <w:rPr>
                <w:spacing w:val="-4"/>
                <w:sz w:val="24"/>
              </w:rPr>
              <w:t xml:space="preserve"> год</w:t>
            </w:r>
          </w:p>
        </w:tc>
        <w:tc>
          <w:tcPr>
            <w:tcW w:w="2775" w:type="dxa"/>
            <w:gridSpan w:val="4"/>
          </w:tcPr>
          <w:p w14:paraId="00DE8780" w14:textId="77777777" w:rsidR="00192D51" w:rsidRDefault="00460E6F">
            <w:pPr>
              <w:pStyle w:val="TableParagraph"/>
              <w:spacing w:before="95"/>
              <w:ind w:left="34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79" w:type="dxa"/>
            <w:vMerge/>
            <w:tcBorders>
              <w:top w:val="nil"/>
            </w:tcBorders>
          </w:tcPr>
          <w:p w14:paraId="7400DC44" w14:textId="77777777" w:rsidR="00192D51" w:rsidRDefault="00192D51">
            <w:pPr>
              <w:rPr>
                <w:sz w:val="2"/>
                <w:szCs w:val="2"/>
              </w:rPr>
            </w:pPr>
          </w:p>
        </w:tc>
        <w:tc>
          <w:tcPr>
            <w:tcW w:w="681" w:type="dxa"/>
            <w:vMerge/>
            <w:tcBorders>
              <w:top w:val="nil"/>
            </w:tcBorders>
          </w:tcPr>
          <w:p w14:paraId="600F0155" w14:textId="77777777" w:rsidR="00192D51" w:rsidRDefault="00192D51">
            <w:pPr>
              <w:rPr>
                <w:sz w:val="2"/>
                <w:szCs w:val="2"/>
              </w:rPr>
            </w:pPr>
          </w:p>
        </w:tc>
        <w:tc>
          <w:tcPr>
            <w:tcW w:w="850" w:type="dxa"/>
            <w:vMerge/>
            <w:tcBorders>
              <w:top w:val="nil"/>
            </w:tcBorders>
          </w:tcPr>
          <w:p w14:paraId="3AB2FD29" w14:textId="77777777" w:rsidR="00192D51" w:rsidRDefault="00192D51">
            <w:pPr>
              <w:rPr>
                <w:sz w:val="2"/>
                <w:szCs w:val="2"/>
              </w:rPr>
            </w:pPr>
          </w:p>
        </w:tc>
        <w:tc>
          <w:tcPr>
            <w:tcW w:w="624" w:type="dxa"/>
            <w:vMerge/>
            <w:tcBorders>
              <w:top w:val="nil"/>
            </w:tcBorders>
          </w:tcPr>
          <w:p w14:paraId="7FA6DB38" w14:textId="77777777" w:rsidR="00192D51" w:rsidRDefault="00192D51">
            <w:pPr>
              <w:rPr>
                <w:sz w:val="2"/>
                <w:szCs w:val="2"/>
              </w:rPr>
            </w:pPr>
          </w:p>
        </w:tc>
      </w:tr>
      <w:tr w:rsidR="00192D51" w14:paraId="30F8DCE8" w14:textId="77777777">
        <w:trPr>
          <w:trHeight w:val="542"/>
        </w:trPr>
        <w:tc>
          <w:tcPr>
            <w:tcW w:w="1306" w:type="dxa"/>
            <w:vMerge/>
            <w:tcBorders>
              <w:top w:val="nil"/>
            </w:tcBorders>
          </w:tcPr>
          <w:p w14:paraId="6A4B37D1" w14:textId="77777777" w:rsidR="00192D51" w:rsidRDefault="00192D51">
            <w:pPr>
              <w:rPr>
                <w:sz w:val="2"/>
                <w:szCs w:val="2"/>
              </w:rPr>
            </w:pPr>
          </w:p>
        </w:tc>
        <w:tc>
          <w:tcPr>
            <w:tcW w:w="1529" w:type="dxa"/>
            <w:gridSpan w:val="2"/>
            <w:vMerge/>
            <w:tcBorders>
              <w:top w:val="nil"/>
            </w:tcBorders>
          </w:tcPr>
          <w:p w14:paraId="62A93047" w14:textId="77777777" w:rsidR="00192D51" w:rsidRDefault="00192D51">
            <w:pPr>
              <w:rPr>
                <w:sz w:val="2"/>
                <w:szCs w:val="2"/>
              </w:rPr>
            </w:pPr>
          </w:p>
        </w:tc>
        <w:tc>
          <w:tcPr>
            <w:tcW w:w="1505" w:type="dxa"/>
            <w:gridSpan w:val="2"/>
          </w:tcPr>
          <w:p w14:paraId="0FAE0E74" w14:textId="77777777" w:rsidR="00192D51" w:rsidRDefault="00460E6F">
            <w:pPr>
              <w:pStyle w:val="TableParagraph"/>
              <w:spacing w:before="126"/>
              <w:ind w:left="172"/>
              <w:rPr>
                <w:sz w:val="24"/>
              </w:rPr>
            </w:pPr>
            <w:r>
              <w:rPr>
                <w:sz w:val="24"/>
              </w:rPr>
              <w:t>первый</w:t>
            </w:r>
            <w:r>
              <w:rPr>
                <w:spacing w:val="-2"/>
                <w:sz w:val="24"/>
              </w:rPr>
              <w:t xml:space="preserve"> </w:t>
            </w:r>
            <w:r>
              <w:rPr>
                <w:spacing w:val="-5"/>
                <w:sz w:val="24"/>
              </w:rPr>
              <w:t>год</w:t>
            </w:r>
          </w:p>
        </w:tc>
        <w:tc>
          <w:tcPr>
            <w:tcW w:w="1475" w:type="dxa"/>
            <w:gridSpan w:val="2"/>
          </w:tcPr>
          <w:p w14:paraId="236D38E1" w14:textId="77777777" w:rsidR="00192D51" w:rsidRDefault="00460E6F">
            <w:pPr>
              <w:pStyle w:val="TableParagraph"/>
              <w:spacing w:before="126"/>
              <w:ind w:left="184"/>
              <w:rPr>
                <w:sz w:val="24"/>
              </w:rPr>
            </w:pPr>
            <w:r>
              <w:rPr>
                <w:sz w:val="24"/>
              </w:rPr>
              <w:t>второй</w:t>
            </w:r>
            <w:r>
              <w:rPr>
                <w:spacing w:val="-4"/>
                <w:sz w:val="24"/>
              </w:rPr>
              <w:t xml:space="preserve"> </w:t>
            </w:r>
            <w:r>
              <w:rPr>
                <w:spacing w:val="-5"/>
                <w:sz w:val="24"/>
              </w:rPr>
              <w:t>год</w:t>
            </w:r>
          </w:p>
        </w:tc>
        <w:tc>
          <w:tcPr>
            <w:tcW w:w="794" w:type="dxa"/>
            <w:vMerge/>
            <w:tcBorders>
              <w:top w:val="nil"/>
            </w:tcBorders>
          </w:tcPr>
          <w:p w14:paraId="302BE72E" w14:textId="77777777" w:rsidR="00192D51" w:rsidRDefault="00192D51">
            <w:pPr>
              <w:rPr>
                <w:sz w:val="2"/>
                <w:szCs w:val="2"/>
              </w:rPr>
            </w:pPr>
          </w:p>
        </w:tc>
        <w:tc>
          <w:tcPr>
            <w:tcW w:w="736" w:type="dxa"/>
            <w:vMerge w:val="restart"/>
          </w:tcPr>
          <w:p w14:paraId="1F50A894" w14:textId="77777777" w:rsidR="00192D51" w:rsidRDefault="00192D51">
            <w:pPr>
              <w:pStyle w:val="TableParagraph"/>
              <w:spacing w:before="99"/>
              <w:rPr>
                <w:rFonts w:ascii="Courier New"/>
                <w:sz w:val="24"/>
              </w:rPr>
            </w:pPr>
          </w:p>
          <w:p w14:paraId="745FF993" w14:textId="77777777" w:rsidR="00192D51" w:rsidRDefault="00460E6F">
            <w:pPr>
              <w:pStyle w:val="TableParagraph"/>
              <w:ind w:left="195" w:right="121" w:hanging="63"/>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tc>
        <w:tc>
          <w:tcPr>
            <w:tcW w:w="679" w:type="dxa"/>
            <w:vMerge w:val="restart"/>
          </w:tcPr>
          <w:p w14:paraId="20F66501" w14:textId="77777777" w:rsidR="00192D51" w:rsidRDefault="00192D51">
            <w:pPr>
              <w:pStyle w:val="TableParagraph"/>
              <w:spacing w:before="99"/>
              <w:rPr>
                <w:rFonts w:ascii="Courier New"/>
                <w:sz w:val="24"/>
              </w:rPr>
            </w:pPr>
          </w:p>
          <w:p w14:paraId="278DA0B8" w14:textId="77777777" w:rsidR="00192D51" w:rsidRDefault="00460E6F">
            <w:pPr>
              <w:pStyle w:val="TableParagraph"/>
              <w:ind w:left="170" w:right="96" w:hanging="60"/>
              <w:rPr>
                <w:sz w:val="24"/>
              </w:rPr>
            </w:pPr>
            <w:r>
              <w:rPr>
                <w:spacing w:val="-4"/>
                <w:sz w:val="24"/>
              </w:rPr>
              <w:t xml:space="preserve">втор </w:t>
            </w:r>
            <w:r>
              <w:rPr>
                <w:spacing w:val="-6"/>
                <w:sz w:val="24"/>
              </w:rPr>
              <w:t xml:space="preserve">ой </w:t>
            </w:r>
            <w:r>
              <w:rPr>
                <w:spacing w:val="-4"/>
                <w:sz w:val="24"/>
              </w:rPr>
              <w:t>год</w:t>
            </w:r>
          </w:p>
        </w:tc>
        <w:tc>
          <w:tcPr>
            <w:tcW w:w="679" w:type="dxa"/>
            <w:vMerge w:val="restart"/>
          </w:tcPr>
          <w:p w14:paraId="7F5B8603" w14:textId="77777777" w:rsidR="00192D51" w:rsidRDefault="00192D51">
            <w:pPr>
              <w:pStyle w:val="TableParagraph"/>
              <w:spacing w:before="99"/>
              <w:rPr>
                <w:rFonts w:ascii="Courier New"/>
                <w:sz w:val="24"/>
              </w:rPr>
            </w:pPr>
          </w:p>
          <w:p w14:paraId="753112C1" w14:textId="77777777" w:rsidR="00192D51" w:rsidRDefault="00460E6F">
            <w:pPr>
              <w:pStyle w:val="TableParagraph"/>
              <w:ind w:left="173" w:right="103" w:hanging="48"/>
              <w:rPr>
                <w:sz w:val="24"/>
              </w:rPr>
            </w:pPr>
            <w:r>
              <w:rPr>
                <w:spacing w:val="-4"/>
                <w:sz w:val="24"/>
              </w:rPr>
              <w:t xml:space="preserve">трет </w:t>
            </w:r>
            <w:proofErr w:type="spellStart"/>
            <w:r>
              <w:rPr>
                <w:spacing w:val="-6"/>
                <w:sz w:val="24"/>
              </w:rPr>
              <w:t>ий</w:t>
            </w:r>
            <w:proofErr w:type="spellEnd"/>
            <w:r>
              <w:rPr>
                <w:spacing w:val="-6"/>
                <w:sz w:val="24"/>
              </w:rPr>
              <w:t xml:space="preserve"> </w:t>
            </w:r>
            <w:r>
              <w:rPr>
                <w:spacing w:val="-4"/>
                <w:sz w:val="24"/>
              </w:rPr>
              <w:t>год</w:t>
            </w:r>
          </w:p>
        </w:tc>
        <w:tc>
          <w:tcPr>
            <w:tcW w:w="681" w:type="dxa"/>
            <w:vMerge w:val="restart"/>
          </w:tcPr>
          <w:p w14:paraId="76A96514" w14:textId="77777777" w:rsidR="00192D51" w:rsidRDefault="00192D51">
            <w:pPr>
              <w:pStyle w:val="TableParagraph"/>
              <w:spacing w:before="99"/>
              <w:rPr>
                <w:rFonts w:ascii="Courier New"/>
                <w:sz w:val="24"/>
              </w:rPr>
            </w:pPr>
          </w:p>
          <w:p w14:paraId="5B97B0EB" w14:textId="77777777" w:rsidR="00192D51" w:rsidRDefault="00460E6F">
            <w:pPr>
              <w:pStyle w:val="TableParagraph"/>
              <w:ind w:left="84" w:right="50" w:hanging="17"/>
              <w:jc w:val="both"/>
              <w:rPr>
                <w:sz w:val="24"/>
              </w:rPr>
            </w:pPr>
            <w:proofErr w:type="spellStart"/>
            <w:r>
              <w:rPr>
                <w:spacing w:val="-2"/>
                <w:sz w:val="24"/>
              </w:rPr>
              <w:t>четве</w:t>
            </w:r>
            <w:proofErr w:type="spellEnd"/>
            <w:r>
              <w:rPr>
                <w:spacing w:val="-2"/>
                <w:sz w:val="24"/>
              </w:rPr>
              <w:t xml:space="preserve"> </w:t>
            </w:r>
            <w:proofErr w:type="spellStart"/>
            <w:r>
              <w:rPr>
                <w:spacing w:val="-4"/>
                <w:sz w:val="24"/>
              </w:rPr>
              <w:t>ртый</w:t>
            </w:r>
            <w:proofErr w:type="spellEnd"/>
            <w:r>
              <w:rPr>
                <w:spacing w:val="-4"/>
                <w:sz w:val="24"/>
              </w:rPr>
              <w:t xml:space="preserve"> год</w:t>
            </w:r>
          </w:p>
        </w:tc>
        <w:tc>
          <w:tcPr>
            <w:tcW w:w="679" w:type="dxa"/>
            <w:vMerge/>
            <w:tcBorders>
              <w:top w:val="nil"/>
            </w:tcBorders>
          </w:tcPr>
          <w:p w14:paraId="656AFC90" w14:textId="77777777" w:rsidR="00192D51" w:rsidRDefault="00192D51">
            <w:pPr>
              <w:rPr>
                <w:sz w:val="2"/>
                <w:szCs w:val="2"/>
              </w:rPr>
            </w:pPr>
          </w:p>
        </w:tc>
        <w:tc>
          <w:tcPr>
            <w:tcW w:w="681" w:type="dxa"/>
            <w:vMerge/>
            <w:tcBorders>
              <w:top w:val="nil"/>
            </w:tcBorders>
          </w:tcPr>
          <w:p w14:paraId="54680E4E" w14:textId="77777777" w:rsidR="00192D51" w:rsidRDefault="00192D51">
            <w:pPr>
              <w:rPr>
                <w:sz w:val="2"/>
                <w:szCs w:val="2"/>
              </w:rPr>
            </w:pPr>
          </w:p>
        </w:tc>
        <w:tc>
          <w:tcPr>
            <w:tcW w:w="850" w:type="dxa"/>
            <w:vMerge/>
            <w:tcBorders>
              <w:top w:val="nil"/>
            </w:tcBorders>
          </w:tcPr>
          <w:p w14:paraId="36F9B90D" w14:textId="77777777" w:rsidR="00192D51" w:rsidRDefault="00192D51">
            <w:pPr>
              <w:rPr>
                <w:sz w:val="2"/>
                <w:szCs w:val="2"/>
              </w:rPr>
            </w:pPr>
          </w:p>
        </w:tc>
        <w:tc>
          <w:tcPr>
            <w:tcW w:w="624" w:type="dxa"/>
            <w:vMerge/>
            <w:tcBorders>
              <w:top w:val="nil"/>
            </w:tcBorders>
          </w:tcPr>
          <w:p w14:paraId="253D0516" w14:textId="77777777" w:rsidR="00192D51" w:rsidRDefault="00192D51">
            <w:pPr>
              <w:rPr>
                <w:sz w:val="2"/>
                <w:szCs w:val="2"/>
              </w:rPr>
            </w:pPr>
          </w:p>
        </w:tc>
      </w:tr>
      <w:tr w:rsidR="00192D51" w14:paraId="0884C6C2" w14:textId="77777777">
        <w:trPr>
          <w:trHeight w:val="1034"/>
        </w:trPr>
        <w:tc>
          <w:tcPr>
            <w:tcW w:w="1306" w:type="dxa"/>
            <w:vMerge/>
            <w:tcBorders>
              <w:top w:val="nil"/>
            </w:tcBorders>
          </w:tcPr>
          <w:p w14:paraId="563F87CC" w14:textId="77777777" w:rsidR="00192D51" w:rsidRDefault="00192D51">
            <w:pPr>
              <w:rPr>
                <w:sz w:val="2"/>
                <w:szCs w:val="2"/>
              </w:rPr>
            </w:pPr>
          </w:p>
        </w:tc>
        <w:tc>
          <w:tcPr>
            <w:tcW w:w="737" w:type="dxa"/>
          </w:tcPr>
          <w:p w14:paraId="5E497CF1" w14:textId="77777777" w:rsidR="00192D51" w:rsidRDefault="00460E6F">
            <w:pPr>
              <w:pStyle w:val="TableParagraph"/>
              <w:spacing w:before="95"/>
              <w:ind w:left="59" w:right="52" w:hanging="2"/>
              <w:jc w:val="center"/>
              <w:rPr>
                <w:sz w:val="24"/>
              </w:rPr>
            </w:pPr>
            <w:r>
              <w:rPr>
                <w:spacing w:val="-2"/>
                <w:sz w:val="24"/>
              </w:rPr>
              <w:t xml:space="preserve">посту плени </w:t>
            </w:r>
            <w:r>
              <w:rPr>
                <w:spacing w:val="-10"/>
                <w:sz w:val="24"/>
              </w:rPr>
              <w:t>я</w:t>
            </w:r>
          </w:p>
        </w:tc>
        <w:tc>
          <w:tcPr>
            <w:tcW w:w="792" w:type="dxa"/>
          </w:tcPr>
          <w:p w14:paraId="444B0F9A" w14:textId="77777777" w:rsidR="00192D51" w:rsidRDefault="00460E6F">
            <w:pPr>
              <w:pStyle w:val="TableParagraph"/>
              <w:spacing w:before="234"/>
              <w:ind w:left="261" w:hanging="183"/>
              <w:rPr>
                <w:sz w:val="24"/>
              </w:rPr>
            </w:pPr>
            <w:proofErr w:type="spellStart"/>
            <w:r>
              <w:rPr>
                <w:spacing w:val="-4"/>
                <w:sz w:val="24"/>
              </w:rPr>
              <w:t>выпла</w:t>
            </w:r>
            <w:proofErr w:type="spellEnd"/>
            <w:r>
              <w:rPr>
                <w:spacing w:val="-4"/>
                <w:sz w:val="24"/>
              </w:rPr>
              <w:t xml:space="preserve"> </w:t>
            </w:r>
            <w:r>
              <w:rPr>
                <w:spacing w:val="-6"/>
                <w:sz w:val="24"/>
              </w:rPr>
              <w:t>ты</w:t>
            </w:r>
          </w:p>
        </w:tc>
        <w:tc>
          <w:tcPr>
            <w:tcW w:w="823" w:type="dxa"/>
          </w:tcPr>
          <w:p w14:paraId="0EA26FEC" w14:textId="77777777" w:rsidR="00192D51" w:rsidRDefault="00460E6F">
            <w:pPr>
              <w:pStyle w:val="TableParagraph"/>
              <w:spacing w:before="95"/>
              <w:ind w:left="102" w:right="95" w:firstLine="3"/>
              <w:jc w:val="center"/>
              <w:rPr>
                <w:sz w:val="24"/>
              </w:rPr>
            </w:pPr>
            <w:r>
              <w:rPr>
                <w:spacing w:val="-2"/>
                <w:sz w:val="24"/>
              </w:rPr>
              <w:t xml:space="preserve">посту </w:t>
            </w:r>
            <w:r>
              <w:rPr>
                <w:spacing w:val="-4"/>
                <w:sz w:val="24"/>
              </w:rPr>
              <w:t xml:space="preserve">плени </w:t>
            </w:r>
            <w:r>
              <w:rPr>
                <w:spacing w:val="-10"/>
                <w:sz w:val="24"/>
              </w:rPr>
              <w:t>я</w:t>
            </w:r>
          </w:p>
        </w:tc>
        <w:tc>
          <w:tcPr>
            <w:tcW w:w="682" w:type="dxa"/>
          </w:tcPr>
          <w:p w14:paraId="08AC7692" w14:textId="77777777" w:rsidR="00192D51" w:rsidRDefault="00460E6F">
            <w:pPr>
              <w:pStyle w:val="TableParagraph"/>
              <w:spacing w:before="234"/>
              <w:ind w:left="150" w:hanging="75"/>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794" w:type="dxa"/>
          </w:tcPr>
          <w:p w14:paraId="5B4D7D9A" w14:textId="77777777" w:rsidR="00192D51" w:rsidRDefault="00460E6F">
            <w:pPr>
              <w:pStyle w:val="TableParagraph"/>
              <w:spacing w:before="95"/>
              <w:ind w:left="91" w:right="78" w:hanging="2"/>
              <w:jc w:val="center"/>
              <w:rPr>
                <w:sz w:val="24"/>
              </w:rPr>
            </w:pPr>
            <w:r>
              <w:rPr>
                <w:spacing w:val="-2"/>
                <w:sz w:val="24"/>
              </w:rPr>
              <w:t xml:space="preserve">посту плени </w:t>
            </w:r>
            <w:r>
              <w:rPr>
                <w:spacing w:val="-10"/>
                <w:sz w:val="24"/>
              </w:rPr>
              <w:t>я</w:t>
            </w:r>
          </w:p>
        </w:tc>
        <w:tc>
          <w:tcPr>
            <w:tcW w:w="681" w:type="dxa"/>
          </w:tcPr>
          <w:p w14:paraId="46D8707C" w14:textId="77777777" w:rsidR="00192D51" w:rsidRDefault="00460E6F">
            <w:pPr>
              <w:pStyle w:val="TableParagraph"/>
              <w:spacing w:before="234"/>
              <w:ind w:left="151" w:right="68" w:hanging="75"/>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794" w:type="dxa"/>
            <w:vMerge/>
            <w:tcBorders>
              <w:top w:val="nil"/>
            </w:tcBorders>
          </w:tcPr>
          <w:p w14:paraId="78602254" w14:textId="77777777" w:rsidR="00192D51" w:rsidRDefault="00192D51">
            <w:pPr>
              <w:rPr>
                <w:sz w:val="2"/>
                <w:szCs w:val="2"/>
              </w:rPr>
            </w:pPr>
          </w:p>
        </w:tc>
        <w:tc>
          <w:tcPr>
            <w:tcW w:w="736" w:type="dxa"/>
            <w:vMerge/>
            <w:tcBorders>
              <w:top w:val="nil"/>
            </w:tcBorders>
          </w:tcPr>
          <w:p w14:paraId="1B11F631" w14:textId="77777777" w:rsidR="00192D51" w:rsidRDefault="00192D51">
            <w:pPr>
              <w:rPr>
                <w:sz w:val="2"/>
                <w:szCs w:val="2"/>
              </w:rPr>
            </w:pPr>
          </w:p>
        </w:tc>
        <w:tc>
          <w:tcPr>
            <w:tcW w:w="679" w:type="dxa"/>
            <w:vMerge/>
            <w:tcBorders>
              <w:top w:val="nil"/>
            </w:tcBorders>
          </w:tcPr>
          <w:p w14:paraId="1B1E6B14" w14:textId="77777777" w:rsidR="00192D51" w:rsidRDefault="00192D51">
            <w:pPr>
              <w:rPr>
                <w:sz w:val="2"/>
                <w:szCs w:val="2"/>
              </w:rPr>
            </w:pPr>
          </w:p>
        </w:tc>
        <w:tc>
          <w:tcPr>
            <w:tcW w:w="679" w:type="dxa"/>
            <w:vMerge/>
            <w:tcBorders>
              <w:top w:val="nil"/>
            </w:tcBorders>
          </w:tcPr>
          <w:p w14:paraId="78FE975C" w14:textId="77777777" w:rsidR="00192D51" w:rsidRDefault="00192D51">
            <w:pPr>
              <w:rPr>
                <w:sz w:val="2"/>
                <w:szCs w:val="2"/>
              </w:rPr>
            </w:pPr>
          </w:p>
        </w:tc>
        <w:tc>
          <w:tcPr>
            <w:tcW w:w="681" w:type="dxa"/>
            <w:vMerge/>
            <w:tcBorders>
              <w:top w:val="nil"/>
            </w:tcBorders>
          </w:tcPr>
          <w:p w14:paraId="5A018DFF" w14:textId="77777777" w:rsidR="00192D51" w:rsidRDefault="00192D51">
            <w:pPr>
              <w:rPr>
                <w:sz w:val="2"/>
                <w:szCs w:val="2"/>
              </w:rPr>
            </w:pPr>
          </w:p>
        </w:tc>
        <w:tc>
          <w:tcPr>
            <w:tcW w:w="679" w:type="dxa"/>
            <w:vMerge/>
            <w:tcBorders>
              <w:top w:val="nil"/>
            </w:tcBorders>
          </w:tcPr>
          <w:p w14:paraId="08B146EF" w14:textId="77777777" w:rsidR="00192D51" w:rsidRDefault="00192D51">
            <w:pPr>
              <w:rPr>
                <w:sz w:val="2"/>
                <w:szCs w:val="2"/>
              </w:rPr>
            </w:pPr>
          </w:p>
        </w:tc>
        <w:tc>
          <w:tcPr>
            <w:tcW w:w="681" w:type="dxa"/>
            <w:vMerge/>
            <w:tcBorders>
              <w:top w:val="nil"/>
            </w:tcBorders>
          </w:tcPr>
          <w:p w14:paraId="13FAE364" w14:textId="77777777" w:rsidR="00192D51" w:rsidRDefault="00192D51">
            <w:pPr>
              <w:rPr>
                <w:sz w:val="2"/>
                <w:szCs w:val="2"/>
              </w:rPr>
            </w:pPr>
          </w:p>
        </w:tc>
        <w:tc>
          <w:tcPr>
            <w:tcW w:w="850" w:type="dxa"/>
            <w:vMerge/>
            <w:tcBorders>
              <w:top w:val="nil"/>
            </w:tcBorders>
          </w:tcPr>
          <w:p w14:paraId="1AF23F62" w14:textId="77777777" w:rsidR="00192D51" w:rsidRDefault="00192D51">
            <w:pPr>
              <w:rPr>
                <w:sz w:val="2"/>
                <w:szCs w:val="2"/>
              </w:rPr>
            </w:pPr>
          </w:p>
        </w:tc>
        <w:tc>
          <w:tcPr>
            <w:tcW w:w="624" w:type="dxa"/>
            <w:vMerge/>
            <w:tcBorders>
              <w:top w:val="nil"/>
            </w:tcBorders>
          </w:tcPr>
          <w:p w14:paraId="5A765416" w14:textId="77777777" w:rsidR="00192D51" w:rsidRDefault="00192D51">
            <w:pPr>
              <w:rPr>
                <w:sz w:val="2"/>
                <w:szCs w:val="2"/>
              </w:rPr>
            </w:pPr>
          </w:p>
        </w:tc>
      </w:tr>
      <w:tr w:rsidR="00192D51" w14:paraId="254BEF96" w14:textId="77777777">
        <w:trPr>
          <w:trHeight w:val="479"/>
        </w:trPr>
        <w:tc>
          <w:tcPr>
            <w:tcW w:w="1306" w:type="dxa"/>
          </w:tcPr>
          <w:p w14:paraId="68C9B021" w14:textId="77777777" w:rsidR="00192D51" w:rsidRDefault="00192D51">
            <w:pPr>
              <w:pStyle w:val="TableParagraph"/>
            </w:pPr>
          </w:p>
        </w:tc>
        <w:tc>
          <w:tcPr>
            <w:tcW w:w="737" w:type="dxa"/>
          </w:tcPr>
          <w:p w14:paraId="1C76CFE9" w14:textId="77777777" w:rsidR="00192D51" w:rsidRDefault="00192D51">
            <w:pPr>
              <w:pStyle w:val="TableParagraph"/>
            </w:pPr>
          </w:p>
        </w:tc>
        <w:tc>
          <w:tcPr>
            <w:tcW w:w="792" w:type="dxa"/>
          </w:tcPr>
          <w:p w14:paraId="1512E308" w14:textId="77777777" w:rsidR="00192D51" w:rsidRDefault="00192D51">
            <w:pPr>
              <w:pStyle w:val="TableParagraph"/>
            </w:pPr>
          </w:p>
        </w:tc>
        <w:tc>
          <w:tcPr>
            <w:tcW w:w="823" w:type="dxa"/>
          </w:tcPr>
          <w:p w14:paraId="109C6507" w14:textId="77777777" w:rsidR="00192D51" w:rsidRDefault="00192D51">
            <w:pPr>
              <w:pStyle w:val="TableParagraph"/>
            </w:pPr>
          </w:p>
        </w:tc>
        <w:tc>
          <w:tcPr>
            <w:tcW w:w="682" w:type="dxa"/>
          </w:tcPr>
          <w:p w14:paraId="5ADC7D15" w14:textId="77777777" w:rsidR="00192D51" w:rsidRDefault="00192D51">
            <w:pPr>
              <w:pStyle w:val="TableParagraph"/>
            </w:pPr>
          </w:p>
        </w:tc>
        <w:tc>
          <w:tcPr>
            <w:tcW w:w="794" w:type="dxa"/>
          </w:tcPr>
          <w:p w14:paraId="57B769AA" w14:textId="77777777" w:rsidR="00192D51" w:rsidRDefault="00192D51">
            <w:pPr>
              <w:pStyle w:val="TableParagraph"/>
            </w:pPr>
          </w:p>
        </w:tc>
        <w:tc>
          <w:tcPr>
            <w:tcW w:w="681" w:type="dxa"/>
          </w:tcPr>
          <w:p w14:paraId="325D9333" w14:textId="77777777" w:rsidR="00192D51" w:rsidRDefault="00192D51">
            <w:pPr>
              <w:pStyle w:val="TableParagraph"/>
            </w:pPr>
          </w:p>
        </w:tc>
        <w:tc>
          <w:tcPr>
            <w:tcW w:w="794" w:type="dxa"/>
          </w:tcPr>
          <w:p w14:paraId="4AE4C958" w14:textId="77777777" w:rsidR="00192D51" w:rsidRDefault="00192D51">
            <w:pPr>
              <w:pStyle w:val="TableParagraph"/>
            </w:pPr>
          </w:p>
        </w:tc>
        <w:tc>
          <w:tcPr>
            <w:tcW w:w="736" w:type="dxa"/>
          </w:tcPr>
          <w:p w14:paraId="460D0930" w14:textId="77777777" w:rsidR="00192D51" w:rsidRDefault="00192D51">
            <w:pPr>
              <w:pStyle w:val="TableParagraph"/>
            </w:pPr>
          </w:p>
        </w:tc>
        <w:tc>
          <w:tcPr>
            <w:tcW w:w="679" w:type="dxa"/>
          </w:tcPr>
          <w:p w14:paraId="7D265691" w14:textId="77777777" w:rsidR="00192D51" w:rsidRDefault="00192D51">
            <w:pPr>
              <w:pStyle w:val="TableParagraph"/>
            </w:pPr>
          </w:p>
        </w:tc>
        <w:tc>
          <w:tcPr>
            <w:tcW w:w="679" w:type="dxa"/>
          </w:tcPr>
          <w:p w14:paraId="42D3FA9A" w14:textId="77777777" w:rsidR="00192D51" w:rsidRDefault="00192D51">
            <w:pPr>
              <w:pStyle w:val="TableParagraph"/>
            </w:pPr>
          </w:p>
        </w:tc>
        <w:tc>
          <w:tcPr>
            <w:tcW w:w="681" w:type="dxa"/>
          </w:tcPr>
          <w:p w14:paraId="5941BE96" w14:textId="77777777" w:rsidR="00192D51" w:rsidRDefault="00192D51">
            <w:pPr>
              <w:pStyle w:val="TableParagraph"/>
            </w:pPr>
          </w:p>
        </w:tc>
        <w:tc>
          <w:tcPr>
            <w:tcW w:w="679" w:type="dxa"/>
          </w:tcPr>
          <w:p w14:paraId="4A3955C3" w14:textId="77777777" w:rsidR="00192D51" w:rsidRDefault="00192D51">
            <w:pPr>
              <w:pStyle w:val="TableParagraph"/>
            </w:pPr>
          </w:p>
        </w:tc>
        <w:tc>
          <w:tcPr>
            <w:tcW w:w="681" w:type="dxa"/>
          </w:tcPr>
          <w:p w14:paraId="149BE871" w14:textId="77777777" w:rsidR="00192D51" w:rsidRDefault="00192D51">
            <w:pPr>
              <w:pStyle w:val="TableParagraph"/>
            </w:pPr>
          </w:p>
        </w:tc>
        <w:tc>
          <w:tcPr>
            <w:tcW w:w="850" w:type="dxa"/>
          </w:tcPr>
          <w:p w14:paraId="3C30FF48" w14:textId="77777777" w:rsidR="00192D51" w:rsidRDefault="00192D51">
            <w:pPr>
              <w:pStyle w:val="TableParagraph"/>
            </w:pPr>
          </w:p>
        </w:tc>
        <w:tc>
          <w:tcPr>
            <w:tcW w:w="624" w:type="dxa"/>
          </w:tcPr>
          <w:p w14:paraId="3EBE4AE4" w14:textId="77777777" w:rsidR="00192D51" w:rsidRDefault="00192D51">
            <w:pPr>
              <w:pStyle w:val="TableParagraph"/>
            </w:pPr>
          </w:p>
        </w:tc>
      </w:tr>
      <w:tr w:rsidR="00192D51" w14:paraId="0D47DB60" w14:textId="77777777">
        <w:trPr>
          <w:trHeight w:val="479"/>
        </w:trPr>
        <w:tc>
          <w:tcPr>
            <w:tcW w:w="1306" w:type="dxa"/>
          </w:tcPr>
          <w:p w14:paraId="6D331067" w14:textId="77777777" w:rsidR="00192D51" w:rsidRDefault="00460E6F">
            <w:pPr>
              <w:pStyle w:val="TableParagraph"/>
              <w:spacing w:before="92"/>
              <w:ind w:left="62"/>
              <w:rPr>
                <w:sz w:val="24"/>
              </w:rPr>
            </w:pPr>
            <w:r>
              <w:rPr>
                <w:spacing w:val="-2"/>
                <w:sz w:val="24"/>
              </w:rPr>
              <w:t>Всего</w:t>
            </w:r>
          </w:p>
        </w:tc>
        <w:tc>
          <w:tcPr>
            <w:tcW w:w="737" w:type="dxa"/>
          </w:tcPr>
          <w:p w14:paraId="5B092120" w14:textId="77777777" w:rsidR="00192D51" w:rsidRDefault="00192D51">
            <w:pPr>
              <w:pStyle w:val="TableParagraph"/>
            </w:pPr>
          </w:p>
        </w:tc>
        <w:tc>
          <w:tcPr>
            <w:tcW w:w="792" w:type="dxa"/>
          </w:tcPr>
          <w:p w14:paraId="08489D13" w14:textId="77777777" w:rsidR="00192D51" w:rsidRDefault="00192D51">
            <w:pPr>
              <w:pStyle w:val="TableParagraph"/>
            </w:pPr>
          </w:p>
        </w:tc>
        <w:tc>
          <w:tcPr>
            <w:tcW w:w="823" w:type="dxa"/>
          </w:tcPr>
          <w:p w14:paraId="64BE8A36" w14:textId="77777777" w:rsidR="00192D51" w:rsidRDefault="00192D51">
            <w:pPr>
              <w:pStyle w:val="TableParagraph"/>
            </w:pPr>
          </w:p>
        </w:tc>
        <w:tc>
          <w:tcPr>
            <w:tcW w:w="682" w:type="dxa"/>
          </w:tcPr>
          <w:p w14:paraId="7CC92F2D" w14:textId="77777777" w:rsidR="00192D51" w:rsidRDefault="00192D51">
            <w:pPr>
              <w:pStyle w:val="TableParagraph"/>
            </w:pPr>
          </w:p>
        </w:tc>
        <w:tc>
          <w:tcPr>
            <w:tcW w:w="794" w:type="dxa"/>
          </w:tcPr>
          <w:p w14:paraId="4D23D153" w14:textId="77777777" w:rsidR="00192D51" w:rsidRDefault="00192D51">
            <w:pPr>
              <w:pStyle w:val="TableParagraph"/>
            </w:pPr>
          </w:p>
        </w:tc>
        <w:tc>
          <w:tcPr>
            <w:tcW w:w="681" w:type="dxa"/>
          </w:tcPr>
          <w:p w14:paraId="72224048" w14:textId="77777777" w:rsidR="00192D51" w:rsidRDefault="00192D51">
            <w:pPr>
              <w:pStyle w:val="TableParagraph"/>
            </w:pPr>
          </w:p>
        </w:tc>
        <w:tc>
          <w:tcPr>
            <w:tcW w:w="794" w:type="dxa"/>
          </w:tcPr>
          <w:p w14:paraId="2708EFE9" w14:textId="77777777" w:rsidR="00192D51" w:rsidRDefault="00192D51">
            <w:pPr>
              <w:pStyle w:val="TableParagraph"/>
            </w:pPr>
          </w:p>
        </w:tc>
        <w:tc>
          <w:tcPr>
            <w:tcW w:w="736" w:type="dxa"/>
          </w:tcPr>
          <w:p w14:paraId="1CE88AE6" w14:textId="77777777" w:rsidR="00192D51" w:rsidRDefault="00192D51">
            <w:pPr>
              <w:pStyle w:val="TableParagraph"/>
            </w:pPr>
          </w:p>
        </w:tc>
        <w:tc>
          <w:tcPr>
            <w:tcW w:w="679" w:type="dxa"/>
          </w:tcPr>
          <w:p w14:paraId="20255773" w14:textId="77777777" w:rsidR="00192D51" w:rsidRDefault="00192D51">
            <w:pPr>
              <w:pStyle w:val="TableParagraph"/>
            </w:pPr>
          </w:p>
        </w:tc>
        <w:tc>
          <w:tcPr>
            <w:tcW w:w="679" w:type="dxa"/>
          </w:tcPr>
          <w:p w14:paraId="53988B9A" w14:textId="77777777" w:rsidR="00192D51" w:rsidRDefault="00192D51">
            <w:pPr>
              <w:pStyle w:val="TableParagraph"/>
            </w:pPr>
          </w:p>
        </w:tc>
        <w:tc>
          <w:tcPr>
            <w:tcW w:w="681" w:type="dxa"/>
          </w:tcPr>
          <w:p w14:paraId="1E306EF6" w14:textId="77777777" w:rsidR="00192D51" w:rsidRDefault="00192D51">
            <w:pPr>
              <w:pStyle w:val="TableParagraph"/>
            </w:pPr>
          </w:p>
        </w:tc>
        <w:tc>
          <w:tcPr>
            <w:tcW w:w="679" w:type="dxa"/>
          </w:tcPr>
          <w:p w14:paraId="431D88F1" w14:textId="77777777" w:rsidR="00192D51" w:rsidRDefault="00192D51">
            <w:pPr>
              <w:pStyle w:val="TableParagraph"/>
            </w:pPr>
          </w:p>
        </w:tc>
        <w:tc>
          <w:tcPr>
            <w:tcW w:w="681" w:type="dxa"/>
          </w:tcPr>
          <w:p w14:paraId="5F1B5A85" w14:textId="77777777" w:rsidR="00192D51" w:rsidRDefault="00192D51">
            <w:pPr>
              <w:pStyle w:val="TableParagraph"/>
            </w:pPr>
          </w:p>
        </w:tc>
        <w:tc>
          <w:tcPr>
            <w:tcW w:w="850" w:type="dxa"/>
          </w:tcPr>
          <w:p w14:paraId="376C7968" w14:textId="77777777" w:rsidR="00192D51" w:rsidRDefault="00192D51">
            <w:pPr>
              <w:pStyle w:val="TableParagraph"/>
            </w:pPr>
          </w:p>
        </w:tc>
        <w:tc>
          <w:tcPr>
            <w:tcW w:w="624" w:type="dxa"/>
          </w:tcPr>
          <w:p w14:paraId="577A637F" w14:textId="77777777" w:rsidR="00192D51" w:rsidRDefault="00192D51">
            <w:pPr>
              <w:pStyle w:val="TableParagraph"/>
            </w:pPr>
          </w:p>
        </w:tc>
      </w:tr>
    </w:tbl>
    <w:p w14:paraId="18B7BC5B" w14:textId="77777777" w:rsidR="00192D51" w:rsidRDefault="00192D51">
      <w:pPr>
        <w:pStyle w:val="a3"/>
        <w:spacing w:before="56"/>
        <w:ind w:left="0"/>
        <w:jc w:val="left"/>
        <w:rPr>
          <w:rFonts w:ascii="Courier New"/>
          <w:sz w:val="20"/>
        </w:rPr>
      </w:pPr>
    </w:p>
    <w:p w14:paraId="5BC1B7AA" w14:textId="77777777" w:rsidR="00192D51" w:rsidRDefault="00460E6F">
      <w:pPr>
        <w:spacing w:line="226" w:lineRule="exact"/>
        <w:ind w:left="645"/>
        <w:rPr>
          <w:rFonts w:ascii="Courier New" w:hAnsi="Courier New"/>
          <w:sz w:val="20"/>
        </w:rPr>
      </w:pPr>
      <w:r>
        <w:rPr>
          <w:rFonts w:ascii="Courier New" w:hAnsi="Courier New"/>
          <w:spacing w:val="-2"/>
          <w:sz w:val="20"/>
        </w:rPr>
        <w:t>Ответственный</w:t>
      </w:r>
    </w:p>
    <w:p w14:paraId="31AFCEF9" w14:textId="77777777" w:rsidR="00192D51" w:rsidRDefault="00460E6F">
      <w:pPr>
        <w:tabs>
          <w:tab w:val="left" w:pos="3450"/>
          <w:tab w:val="left" w:pos="4650"/>
          <w:tab w:val="left" w:pos="7290"/>
          <w:tab w:val="left" w:pos="8490"/>
        </w:tabs>
        <w:spacing w:line="226" w:lineRule="exact"/>
        <w:ind w:left="645"/>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0A3F49C" w14:textId="77777777" w:rsidR="00192D51" w:rsidRDefault="00460E6F">
      <w:pPr>
        <w:tabs>
          <w:tab w:val="left" w:pos="2490"/>
          <w:tab w:val="left" w:pos="3090"/>
        </w:tabs>
        <w:spacing w:before="1" w:line="480" w:lineRule="auto"/>
        <w:ind w:left="645" w:right="5700" w:firstLine="1439"/>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z w:val="20"/>
        </w:rPr>
        <w:t>подписи)</w:t>
      </w:r>
      <w:r>
        <w:rPr>
          <w:rFonts w:ascii="Courier New" w:hAnsi="Courier New"/>
          <w:spacing w:val="-10"/>
          <w:sz w:val="20"/>
        </w:rPr>
        <w:t xml:space="preserve"> </w:t>
      </w:r>
      <w:r>
        <w:rPr>
          <w:rFonts w:ascii="Courier New" w:hAnsi="Courier New"/>
          <w:sz w:val="20"/>
        </w:rPr>
        <w:t>(телефон)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EBC974" w14:textId="77777777" w:rsidR="00192D51" w:rsidRDefault="00460E6F">
      <w:pPr>
        <w:tabs>
          <w:tab w:val="left" w:pos="5130"/>
        </w:tabs>
        <w:spacing w:line="225" w:lineRule="exact"/>
        <w:ind w:left="2445"/>
        <w:rPr>
          <w:sz w:val="20"/>
        </w:rPr>
      </w:pPr>
      <w:r>
        <w:rPr>
          <w:rFonts w:ascii="Courier New" w:hAnsi="Courier New"/>
          <w:sz w:val="20"/>
        </w:rPr>
        <w:t xml:space="preserve">Номер страницы </w:t>
      </w:r>
      <w:r>
        <w:rPr>
          <w:sz w:val="20"/>
          <w:u w:val="single"/>
        </w:rPr>
        <w:tab/>
      </w:r>
    </w:p>
    <w:p w14:paraId="2C9C5D9B" w14:textId="77777777" w:rsidR="00192D51" w:rsidRDefault="00460E6F">
      <w:pPr>
        <w:tabs>
          <w:tab w:val="left" w:pos="5010"/>
        </w:tabs>
        <w:spacing w:before="2"/>
        <w:ind w:left="2445"/>
        <w:rPr>
          <w:sz w:val="20"/>
        </w:rPr>
      </w:pPr>
      <w:r>
        <w:rPr>
          <w:rFonts w:ascii="Courier New" w:hAnsi="Courier New"/>
          <w:sz w:val="20"/>
        </w:rPr>
        <w:t xml:space="preserve">Всего страниц </w:t>
      </w:r>
      <w:r>
        <w:rPr>
          <w:sz w:val="20"/>
          <w:u w:val="single"/>
        </w:rPr>
        <w:tab/>
      </w:r>
    </w:p>
    <w:p w14:paraId="05BFBD88" w14:textId="77777777" w:rsidR="00192D51" w:rsidRDefault="00192D51">
      <w:pPr>
        <w:rPr>
          <w:sz w:val="20"/>
        </w:rPr>
        <w:sectPr w:rsidR="00192D51">
          <w:pgSz w:w="16840" w:h="11910" w:orient="landscape"/>
          <w:pgMar w:top="1100" w:right="1417" w:bottom="280" w:left="1275" w:header="720" w:footer="720" w:gutter="0"/>
          <w:cols w:space="720"/>
        </w:sectPr>
      </w:pPr>
    </w:p>
    <w:p w14:paraId="27D6C30E"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505AFD9" w14:textId="7C38018A" w:rsidR="00192D51" w:rsidRDefault="00460E6F">
      <w:pPr>
        <w:ind w:left="9615" w:right="19"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6057EE">
        <w:rPr>
          <w:rFonts w:cs="Calibri"/>
          <w:sz w:val="24"/>
          <w:lang w:eastAsia="ru-RU"/>
        </w:rPr>
        <w:t>Тубинский</w:t>
      </w:r>
      <w:r>
        <w:rPr>
          <w:sz w:val="24"/>
        </w:rPr>
        <w:t xml:space="preserve"> 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763807C6"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5E8F1F27" w14:textId="77777777" w:rsidR="00192D51" w:rsidRDefault="00192D51">
      <w:pPr>
        <w:pStyle w:val="a3"/>
        <w:ind w:left="0"/>
        <w:jc w:val="left"/>
        <w:rPr>
          <w:sz w:val="20"/>
        </w:rPr>
      </w:pPr>
    </w:p>
    <w:p w14:paraId="33AB0E7C" w14:textId="77777777" w:rsidR="00192D51" w:rsidRDefault="00192D51">
      <w:pPr>
        <w:pStyle w:val="a3"/>
        <w:spacing w:before="203"/>
        <w:ind w:left="0"/>
        <w:jc w:val="left"/>
        <w:rPr>
          <w:sz w:val="20"/>
        </w:rPr>
      </w:pPr>
    </w:p>
    <w:tbl>
      <w:tblPr>
        <w:tblStyle w:val="TableNormal"/>
        <w:tblW w:w="0" w:type="auto"/>
        <w:tblInd w:w="117" w:type="dxa"/>
        <w:tblLayout w:type="fixed"/>
        <w:tblLook w:val="01E0" w:firstRow="1" w:lastRow="1" w:firstColumn="1" w:lastColumn="1" w:noHBand="0" w:noVBand="0"/>
      </w:tblPr>
      <w:tblGrid>
        <w:gridCol w:w="8437"/>
        <w:gridCol w:w="3025"/>
      </w:tblGrid>
      <w:tr w:rsidR="00192D51" w14:paraId="6FBB1C0B" w14:textId="77777777">
        <w:trPr>
          <w:trHeight w:val="595"/>
        </w:trPr>
        <w:tc>
          <w:tcPr>
            <w:tcW w:w="8437" w:type="dxa"/>
            <w:vMerge w:val="restart"/>
          </w:tcPr>
          <w:p w14:paraId="4457736D" w14:textId="77777777" w:rsidR="00192D51" w:rsidRDefault="00460E6F">
            <w:pPr>
              <w:pStyle w:val="TableParagraph"/>
              <w:spacing w:line="266" w:lineRule="exact"/>
              <w:ind w:left="338"/>
              <w:jc w:val="center"/>
              <w:rPr>
                <w:sz w:val="24"/>
              </w:rPr>
            </w:pPr>
            <w:bookmarkStart w:id="103" w:name="_bookmark96"/>
            <w:bookmarkEnd w:id="103"/>
            <w:r>
              <w:rPr>
                <w:spacing w:val="-5"/>
                <w:sz w:val="24"/>
              </w:rPr>
              <w:t>АКТ</w:t>
            </w:r>
          </w:p>
          <w:p w14:paraId="69F40844" w14:textId="3D563FC4" w:rsidR="00192D51" w:rsidRDefault="00460E6F">
            <w:pPr>
              <w:pStyle w:val="TableParagraph"/>
              <w:ind w:left="424" w:firstLine="969"/>
              <w:rPr>
                <w:sz w:val="24"/>
              </w:rPr>
            </w:pPr>
            <w:r>
              <w:rPr>
                <w:sz w:val="24"/>
              </w:rPr>
              <w:t>приемки-передачи показателей лицевого счета, открытого получателю</w:t>
            </w:r>
            <w:r>
              <w:rPr>
                <w:spacing w:val="-7"/>
                <w:sz w:val="24"/>
              </w:rPr>
              <w:t xml:space="preserve"> </w:t>
            </w:r>
            <w:r>
              <w:rPr>
                <w:sz w:val="24"/>
              </w:rPr>
              <w:t>средств</w:t>
            </w:r>
            <w:r>
              <w:rPr>
                <w:spacing w:val="-7"/>
                <w:sz w:val="24"/>
              </w:rPr>
              <w:t xml:space="preserve"> </w:t>
            </w:r>
            <w:r>
              <w:rPr>
                <w:sz w:val="24"/>
              </w:rPr>
              <w:t>из</w:t>
            </w:r>
            <w:r>
              <w:rPr>
                <w:spacing w:val="-4"/>
                <w:sz w:val="24"/>
              </w:rPr>
              <w:t xml:space="preserve"> </w:t>
            </w:r>
            <w:r>
              <w:rPr>
                <w:sz w:val="24"/>
              </w:rPr>
              <w:t>бюджета</w:t>
            </w:r>
            <w:r>
              <w:rPr>
                <w:spacing w:val="-6"/>
                <w:sz w:val="24"/>
              </w:rPr>
              <w:t xml:space="preserve"> </w:t>
            </w:r>
            <w:r>
              <w:rPr>
                <w:sz w:val="24"/>
              </w:rPr>
              <w:t>сельского</w:t>
            </w:r>
            <w:r>
              <w:rPr>
                <w:spacing w:val="-6"/>
                <w:sz w:val="24"/>
              </w:rPr>
              <w:t xml:space="preserve"> </w:t>
            </w:r>
            <w:r>
              <w:rPr>
                <w:sz w:val="24"/>
              </w:rPr>
              <w:t>поселения</w:t>
            </w:r>
            <w:r>
              <w:rPr>
                <w:spacing w:val="-5"/>
                <w:sz w:val="24"/>
              </w:rPr>
              <w:t xml:space="preserve"> </w:t>
            </w:r>
            <w:r w:rsidR="00975483" w:rsidRPr="00975483">
              <w:rPr>
                <w:sz w:val="24"/>
              </w:rPr>
              <w:t xml:space="preserve">Тубинский </w:t>
            </w:r>
            <w:r>
              <w:rPr>
                <w:sz w:val="24"/>
              </w:rPr>
              <w:t>сельсовет,</w:t>
            </w:r>
          </w:p>
          <w:p w14:paraId="51EE1994" w14:textId="77777777" w:rsidR="00192D51" w:rsidRDefault="00460E6F">
            <w:pPr>
              <w:pStyle w:val="TableParagraph"/>
              <w:tabs>
                <w:tab w:val="left" w:pos="3278"/>
                <w:tab w:val="left" w:pos="5651"/>
                <w:tab w:val="left" w:pos="6191"/>
              </w:tabs>
              <w:ind w:left="2416" w:right="1917" w:hanging="161"/>
              <w:rPr>
                <w:sz w:val="24"/>
              </w:rPr>
            </w:pPr>
            <w:r>
              <w:rPr>
                <w:sz w:val="24"/>
              </w:rPr>
              <w:t>бюджетному</w:t>
            </w:r>
            <w:r>
              <w:rPr>
                <w:spacing w:val="-15"/>
                <w:sz w:val="24"/>
              </w:rPr>
              <w:t xml:space="preserve"> </w:t>
            </w:r>
            <w:r>
              <w:rPr>
                <w:sz w:val="24"/>
              </w:rPr>
              <w:t>(автономному)</w:t>
            </w:r>
            <w:r>
              <w:rPr>
                <w:spacing w:val="-15"/>
                <w:sz w:val="24"/>
              </w:rPr>
              <w:t xml:space="preserve"> </w:t>
            </w:r>
            <w:r>
              <w:rPr>
                <w:sz w:val="24"/>
              </w:rPr>
              <w:t>учреждению от "</w:t>
            </w:r>
            <w:r>
              <w:rPr>
                <w:sz w:val="24"/>
                <w:u w:val="single"/>
              </w:rPr>
              <w:tab/>
            </w:r>
            <w:r>
              <w:rPr>
                <w:sz w:val="24"/>
              </w:rPr>
              <w:t xml:space="preserve">" </w:t>
            </w:r>
            <w:r>
              <w:rPr>
                <w:sz w:val="24"/>
                <w:u w:val="single"/>
              </w:rPr>
              <w:tab/>
            </w:r>
            <w:r>
              <w:rPr>
                <w:spacing w:val="-6"/>
                <w:sz w:val="24"/>
              </w:rPr>
              <w:t>20</w:t>
            </w:r>
            <w:r>
              <w:rPr>
                <w:sz w:val="24"/>
                <w:u w:val="single"/>
              </w:rPr>
              <w:tab/>
            </w:r>
            <w:r>
              <w:rPr>
                <w:spacing w:val="-6"/>
                <w:sz w:val="24"/>
              </w:rPr>
              <w:t>г.</w:t>
            </w:r>
          </w:p>
        </w:tc>
        <w:tc>
          <w:tcPr>
            <w:tcW w:w="3025" w:type="dxa"/>
            <w:tcBorders>
              <w:right w:val="single" w:sz="4" w:space="0" w:color="000000"/>
            </w:tcBorders>
          </w:tcPr>
          <w:p w14:paraId="36582CCA" w14:textId="77777777" w:rsidR="00192D51" w:rsidRDefault="00460E6F">
            <w:pPr>
              <w:pStyle w:val="TableParagraph"/>
              <w:spacing w:before="206"/>
              <w:ind w:right="272"/>
              <w:jc w:val="right"/>
              <w:rPr>
                <w:sz w:val="24"/>
              </w:rPr>
            </w:pPr>
            <w:r>
              <w:rPr>
                <w:noProof/>
                <w:sz w:val="24"/>
                <w:lang w:eastAsia="ru-RU"/>
              </w:rPr>
              <mc:AlternateContent>
                <mc:Choice Requires="wpg">
                  <w:drawing>
                    <wp:anchor distT="0" distB="0" distL="0" distR="0" simplePos="0" relativeHeight="476497408" behindDoc="1" locked="0" layoutInCell="1" allowOverlap="1" wp14:anchorId="4DC36A5D" wp14:editId="5CD461E0">
                      <wp:simplePos x="0" y="0"/>
                      <wp:positionH relativeFrom="column">
                        <wp:posOffset>1197863</wp:posOffset>
                      </wp:positionH>
                      <wp:positionV relativeFrom="paragraph">
                        <wp:posOffset>64301</wp:posOffset>
                      </wp:positionV>
                      <wp:extent cx="725805" cy="474662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4746625"/>
                                <a:chOff x="0" y="0"/>
                                <a:chExt cx="725805" cy="4746625"/>
                              </a:xfrm>
                            </wpg:grpSpPr>
                            <wps:wsp>
                              <wps:cNvPr id="220" name="Graphic 220"/>
                              <wps:cNvSpPr/>
                              <wps:spPr>
                                <a:xfrm>
                                  <a:off x="0" y="0"/>
                                  <a:ext cx="725805" cy="4746625"/>
                                </a:xfrm>
                                <a:custGeom>
                                  <a:avLst/>
                                  <a:gdLst/>
                                  <a:ahLst/>
                                  <a:cxnLst/>
                                  <a:rect l="l" t="t" r="r" b="b"/>
                                  <a:pathLst>
                                    <a:path w="725805" h="4746625">
                                      <a:moveTo>
                                        <a:pt x="6083" y="2865767"/>
                                      </a:moveTo>
                                      <a:lnTo>
                                        <a:pt x="0" y="2865767"/>
                                      </a:lnTo>
                                      <a:lnTo>
                                        <a:pt x="0" y="3150743"/>
                                      </a:lnTo>
                                      <a:lnTo>
                                        <a:pt x="0" y="3222371"/>
                                      </a:lnTo>
                                      <a:lnTo>
                                        <a:pt x="0" y="4746625"/>
                                      </a:lnTo>
                                      <a:lnTo>
                                        <a:pt x="6083" y="4746625"/>
                                      </a:lnTo>
                                      <a:lnTo>
                                        <a:pt x="6083" y="3150743"/>
                                      </a:lnTo>
                                      <a:lnTo>
                                        <a:pt x="6083" y="2865767"/>
                                      </a:lnTo>
                                      <a:close/>
                                    </a:path>
                                    <a:path w="725805" h="4746625">
                                      <a:moveTo>
                                        <a:pt x="6083" y="2249754"/>
                                      </a:moveTo>
                                      <a:lnTo>
                                        <a:pt x="0" y="2249754"/>
                                      </a:lnTo>
                                      <a:lnTo>
                                        <a:pt x="0" y="2489327"/>
                                      </a:lnTo>
                                      <a:lnTo>
                                        <a:pt x="0" y="2560955"/>
                                      </a:lnTo>
                                      <a:lnTo>
                                        <a:pt x="0" y="2800223"/>
                                      </a:lnTo>
                                      <a:lnTo>
                                        <a:pt x="0" y="2865755"/>
                                      </a:lnTo>
                                      <a:lnTo>
                                        <a:pt x="6083" y="2865755"/>
                                      </a:lnTo>
                                      <a:lnTo>
                                        <a:pt x="6083" y="2800223"/>
                                      </a:lnTo>
                                      <a:lnTo>
                                        <a:pt x="6083" y="2560955"/>
                                      </a:lnTo>
                                      <a:lnTo>
                                        <a:pt x="6083" y="2489327"/>
                                      </a:lnTo>
                                      <a:lnTo>
                                        <a:pt x="6083" y="2249754"/>
                                      </a:lnTo>
                                      <a:close/>
                                    </a:path>
                                    <a:path w="725805" h="4746625">
                                      <a:moveTo>
                                        <a:pt x="6083" y="1627898"/>
                                      </a:moveTo>
                                      <a:lnTo>
                                        <a:pt x="0" y="1627898"/>
                                      </a:lnTo>
                                      <a:lnTo>
                                        <a:pt x="0" y="1867166"/>
                                      </a:lnTo>
                                      <a:lnTo>
                                        <a:pt x="0" y="1938782"/>
                                      </a:lnTo>
                                      <a:lnTo>
                                        <a:pt x="0" y="2178050"/>
                                      </a:lnTo>
                                      <a:lnTo>
                                        <a:pt x="0" y="2249678"/>
                                      </a:lnTo>
                                      <a:lnTo>
                                        <a:pt x="6083" y="2249678"/>
                                      </a:lnTo>
                                      <a:lnTo>
                                        <a:pt x="6083" y="2178050"/>
                                      </a:lnTo>
                                      <a:lnTo>
                                        <a:pt x="6083" y="1938782"/>
                                      </a:lnTo>
                                      <a:lnTo>
                                        <a:pt x="6083" y="1867166"/>
                                      </a:lnTo>
                                      <a:lnTo>
                                        <a:pt x="6083" y="1627898"/>
                                      </a:lnTo>
                                      <a:close/>
                                    </a:path>
                                    <a:path w="725805" h="4746625">
                                      <a:moveTo>
                                        <a:pt x="6083" y="1245374"/>
                                      </a:moveTo>
                                      <a:lnTo>
                                        <a:pt x="0" y="1245374"/>
                                      </a:lnTo>
                                      <a:lnTo>
                                        <a:pt x="0" y="1316990"/>
                                      </a:lnTo>
                                      <a:lnTo>
                                        <a:pt x="0" y="1556258"/>
                                      </a:lnTo>
                                      <a:lnTo>
                                        <a:pt x="0" y="1627886"/>
                                      </a:lnTo>
                                      <a:lnTo>
                                        <a:pt x="6083" y="1627886"/>
                                      </a:lnTo>
                                      <a:lnTo>
                                        <a:pt x="6083" y="1556258"/>
                                      </a:lnTo>
                                      <a:lnTo>
                                        <a:pt x="6083" y="1316990"/>
                                      </a:lnTo>
                                      <a:lnTo>
                                        <a:pt x="6083" y="1245374"/>
                                      </a:lnTo>
                                      <a:close/>
                                    </a:path>
                                    <a:path w="725805" h="4746625">
                                      <a:moveTo>
                                        <a:pt x="6083" y="932700"/>
                                      </a:moveTo>
                                      <a:lnTo>
                                        <a:pt x="0" y="932700"/>
                                      </a:lnTo>
                                      <a:lnTo>
                                        <a:pt x="0" y="1004265"/>
                                      </a:lnTo>
                                      <a:lnTo>
                                        <a:pt x="0" y="1245362"/>
                                      </a:lnTo>
                                      <a:lnTo>
                                        <a:pt x="6083" y="1245362"/>
                                      </a:lnTo>
                                      <a:lnTo>
                                        <a:pt x="6083" y="1004316"/>
                                      </a:lnTo>
                                      <a:lnTo>
                                        <a:pt x="6083" y="932700"/>
                                      </a:lnTo>
                                      <a:close/>
                                    </a:path>
                                    <a:path w="725805" h="4746625">
                                      <a:moveTo>
                                        <a:pt x="6083" y="382536"/>
                                      </a:moveTo>
                                      <a:lnTo>
                                        <a:pt x="0" y="382536"/>
                                      </a:lnTo>
                                      <a:lnTo>
                                        <a:pt x="0" y="621792"/>
                                      </a:lnTo>
                                      <a:lnTo>
                                        <a:pt x="0" y="693420"/>
                                      </a:lnTo>
                                      <a:lnTo>
                                        <a:pt x="0" y="932688"/>
                                      </a:lnTo>
                                      <a:lnTo>
                                        <a:pt x="6083" y="932688"/>
                                      </a:lnTo>
                                      <a:lnTo>
                                        <a:pt x="6083" y="693420"/>
                                      </a:lnTo>
                                      <a:lnTo>
                                        <a:pt x="6083" y="621792"/>
                                      </a:lnTo>
                                      <a:lnTo>
                                        <a:pt x="6083" y="382536"/>
                                      </a:lnTo>
                                      <a:close/>
                                    </a:path>
                                    <a:path w="725805" h="4746625">
                                      <a:moveTo>
                                        <a:pt x="6083" y="0"/>
                                      </a:moveTo>
                                      <a:lnTo>
                                        <a:pt x="0" y="0"/>
                                      </a:lnTo>
                                      <a:lnTo>
                                        <a:pt x="0" y="6096"/>
                                      </a:lnTo>
                                      <a:lnTo>
                                        <a:pt x="0" y="71628"/>
                                      </a:lnTo>
                                      <a:lnTo>
                                        <a:pt x="0" y="310896"/>
                                      </a:lnTo>
                                      <a:lnTo>
                                        <a:pt x="0" y="382524"/>
                                      </a:lnTo>
                                      <a:lnTo>
                                        <a:pt x="6083" y="382524"/>
                                      </a:lnTo>
                                      <a:lnTo>
                                        <a:pt x="6083" y="310896"/>
                                      </a:lnTo>
                                      <a:lnTo>
                                        <a:pt x="6083" y="71628"/>
                                      </a:lnTo>
                                      <a:lnTo>
                                        <a:pt x="6083" y="6096"/>
                                      </a:lnTo>
                                      <a:lnTo>
                                        <a:pt x="6083" y="12"/>
                                      </a:lnTo>
                                      <a:close/>
                                    </a:path>
                                    <a:path w="725805" h="4746625">
                                      <a:moveTo>
                                        <a:pt x="719632" y="4740529"/>
                                      </a:moveTo>
                                      <a:lnTo>
                                        <a:pt x="6096" y="4740529"/>
                                      </a:lnTo>
                                      <a:lnTo>
                                        <a:pt x="6096" y="4746625"/>
                                      </a:lnTo>
                                      <a:lnTo>
                                        <a:pt x="719632" y="4746625"/>
                                      </a:lnTo>
                                      <a:lnTo>
                                        <a:pt x="719632" y="4740529"/>
                                      </a:lnTo>
                                      <a:close/>
                                    </a:path>
                                    <a:path w="725805" h="4746625">
                                      <a:moveTo>
                                        <a:pt x="719632" y="4429645"/>
                                      </a:moveTo>
                                      <a:lnTo>
                                        <a:pt x="6096" y="4429645"/>
                                      </a:lnTo>
                                      <a:lnTo>
                                        <a:pt x="6096" y="4435729"/>
                                      </a:lnTo>
                                      <a:lnTo>
                                        <a:pt x="719632" y="4435729"/>
                                      </a:lnTo>
                                      <a:lnTo>
                                        <a:pt x="719632" y="4429645"/>
                                      </a:lnTo>
                                      <a:close/>
                                    </a:path>
                                    <a:path w="725805" h="4746625">
                                      <a:moveTo>
                                        <a:pt x="719632" y="3813683"/>
                                      </a:moveTo>
                                      <a:lnTo>
                                        <a:pt x="6096" y="3813683"/>
                                      </a:lnTo>
                                      <a:lnTo>
                                        <a:pt x="6096" y="3819779"/>
                                      </a:lnTo>
                                      <a:lnTo>
                                        <a:pt x="719632" y="3819779"/>
                                      </a:lnTo>
                                      <a:lnTo>
                                        <a:pt x="719632" y="3813683"/>
                                      </a:lnTo>
                                      <a:close/>
                                    </a:path>
                                    <a:path w="725805" h="4746625">
                                      <a:moveTo>
                                        <a:pt x="719632" y="3150743"/>
                                      </a:moveTo>
                                      <a:lnTo>
                                        <a:pt x="6096" y="3150743"/>
                                      </a:lnTo>
                                      <a:lnTo>
                                        <a:pt x="6096" y="3156839"/>
                                      </a:lnTo>
                                      <a:lnTo>
                                        <a:pt x="719632" y="3156839"/>
                                      </a:lnTo>
                                      <a:lnTo>
                                        <a:pt x="719632" y="3150743"/>
                                      </a:lnTo>
                                      <a:close/>
                                    </a:path>
                                    <a:path w="725805" h="4746625">
                                      <a:moveTo>
                                        <a:pt x="719632" y="2489339"/>
                                      </a:moveTo>
                                      <a:lnTo>
                                        <a:pt x="6096" y="2489339"/>
                                      </a:lnTo>
                                      <a:lnTo>
                                        <a:pt x="6096" y="2495423"/>
                                      </a:lnTo>
                                      <a:lnTo>
                                        <a:pt x="719632" y="2495423"/>
                                      </a:lnTo>
                                      <a:lnTo>
                                        <a:pt x="719632" y="2489339"/>
                                      </a:lnTo>
                                      <a:close/>
                                    </a:path>
                                    <a:path w="725805" h="4746625">
                                      <a:moveTo>
                                        <a:pt x="719632" y="2178062"/>
                                      </a:moveTo>
                                      <a:lnTo>
                                        <a:pt x="6096" y="2178062"/>
                                      </a:lnTo>
                                      <a:lnTo>
                                        <a:pt x="6096" y="2184146"/>
                                      </a:lnTo>
                                      <a:lnTo>
                                        <a:pt x="719632" y="2184146"/>
                                      </a:lnTo>
                                      <a:lnTo>
                                        <a:pt x="719632" y="2178062"/>
                                      </a:lnTo>
                                      <a:close/>
                                    </a:path>
                                    <a:path w="725805" h="4746625">
                                      <a:moveTo>
                                        <a:pt x="719632" y="1867154"/>
                                      </a:moveTo>
                                      <a:lnTo>
                                        <a:pt x="6096" y="1867154"/>
                                      </a:lnTo>
                                      <a:lnTo>
                                        <a:pt x="6096" y="1873250"/>
                                      </a:lnTo>
                                      <a:lnTo>
                                        <a:pt x="719632" y="1873250"/>
                                      </a:lnTo>
                                      <a:lnTo>
                                        <a:pt x="719632" y="1867154"/>
                                      </a:lnTo>
                                      <a:close/>
                                    </a:path>
                                    <a:path w="725805" h="4746625">
                                      <a:moveTo>
                                        <a:pt x="719632" y="1556258"/>
                                      </a:moveTo>
                                      <a:lnTo>
                                        <a:pt x="6096" y="1556258"/>
                                      </a:lnTo>
                                      <a:lnTo>
                                        <a:pt x="6096" y="1562354"/>
                                      </a:lnTo>
                                      <a:lnTo>
                                        <a:pt x="719632" y="1562354"/>
                                      </a:lnTo>
                                      <a:lnTo>
                                        <a:pt x="719632" y="1556258"/>
                                      </a:lnTo>
                                      <a:close/>
                                    </a:path>
                                    <a:path w="725805" h="4746625">
                                      <a:moveTo>
                                        <a:pt x="719632" y="1245374"/>
                                      </a:moveTo>
                                      <a:lnTo>
                                        <a:pt x="6096" y="1245374"/>
                                      </a:lnTo>
                                      <a:lnTo>
                                        <a:pt x="6096" y="1251458"/>
                                      </a:lnTo>
                                      <a:lnTo>
                                        <a:pt x="719632" y="1251458"/>
                                      </a:lnTo>
                                      <a:lnTo>
                                        <a:pt x="719632" y="1245374"/>
                                      </a:lnTo>
                                      <a:close/>
                                    </a:path>
                                    <a:path w="725805" h="4746625">
                                      <a:moveTo>
                                        <a:pt x="719632" y="932700"/>
                                      </a:moveTo>
                                      <a:lnTo>
                                        <a:pt x="6096" y="932700"/>
                                      </a:lnTo>
                                      <a:lnTo>
                                        <a:pt x="6096" y="938784"/>
                                      </a:lnTo>
                                      <a:lnTo>
                                        <a:pt x="719632" y="938784"/>
                                      </a:lnTo>
                                      <a:lnTo>
                                        <a:pt x="719632" y="932700"/>
                                      </a:lnTo>
                                      <a:close/>
                                    </a:path>
                                    <a:path w="725805" h="4746625">
                                      <a:moveTo>
                                        <a:pt x="719632" y="621792"/>
                                      </a:moveTo>
                                      <a:lnTo>
                                        <a:pt x="6096" y="621792"/>
                                      </a:lnTo>
                                      <a:lnTo>
                                        <a:pt x="6096" y="627888"/>
                                      </a:lnTo>
                                      <a:lnTo>
                                        <a:pt x="719632" y="627888"/>
                                      </a:lnTo>
                                      <a:lnTo>
                                        <a:pt x="719632" y="621792"/>
                                      </a:lnTo>
                                      <a:close/>
                                    </a:path>
                                    <a:path w="725805" h="4746625">
                                      <a:moveTo>
                                        <a:pt x="719632" y="310896"/>
                                      </a:moveTo>
                                      <a:lnTo>
                                        <a:pt x="6096" y="310896"/>
                                      </a:lnTo>
                                      <a:lnTo>
                                        <a:pt x="6096" y="316992"/>
                                      </a:lnTo>
                                      <a:lnTo>
                                        <a:pt x="719632" y="316992"/>
                                      </a:lnTo>
                                      <a:lnTo>
                                        <a:pt x="719632" y="310896"/>
                                      </a:lnTo>
                                      <a:close/>
                                    </a:path>
                                    <a:path w="725805" h="4746625">
                                      <a:moveTo>
                                        <a:pt x="719632" y="0"/>
                                      </a:moveTo>
                                      <a:lnTo>
                                        <a:pt x="6096" y="0"/>
                                      </a:lnTo>
                                      <a:lnTo>
                                        <a:pt x="6096" y="6096"/>
                                      </a:lnTo>
                                      <a:lnTo>
                                        <a:pt x="719632" y="6096"/>
                                      </a:lnTo>
                                      <a:lnTo>
                                        <a:pt x="719632" y="0"/>
                                      </a:lnTo>
                                      <a:close/>
                                    </a:path>
                                    <a:path w="725805" h="4746625">
                                      <a:moveTo>
                                        <a:pt x="725792" y="0"/>
                                      </a:moveTo>
                                      <a:lnTo>
                                        <a:pt x="719709" y="0"/>
                                      </a:lnTo>
                                      <a:lnTo>
                                        <a:pt x="719709" y="6096"/>
                                      </a:lnTo>
                                      <a:lnTo>
                                        <a:pt x="725792" y="6096"/>
                                      </a:lnTo>
                                      <a:lnTo>
                                        <a:pt x="7257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85CF54" id="Group 219" o:spid="_x0000_s1026" style="position:absolute;margin-left:94.3pt;margin-top:5.05pt;width:57.15pt;height:373.75pt;z-index:-26819072;mso-wrap-distance-left:0;mso-wrap-distance-right:0" coordsize="7258,4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">
                      <v:shape id="Graphic 220" o:spid="_x0000_s1027" style="position:absolute;width:7258;height:47466;visibility:visible;mso-wrap-style:square;v-text-anchor:top" coordsize="725805,474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" path="m6083,2865767r-6083,l,3150743r,71628l,4746625r6083,l6083,3150743r,-284976xem6083,2249754r-6083,l,2489327r,71628l,2800223r,65532l6083,2865755r,-65532l6083,2560955r,-71628l6083,2249754xem6083,1627898r-6083,l,1867166r,71616l,2178050r,71628l6083,2249678r,-71628l6083,1938782r,-71616l6083,1627898xem6083,1245374r-6083,l,1316990r,239268l,1627886r6083,l6083,1556258r,-239268l6083,1245374xem6083,932700r-6083,l,1004265r,241097l6083,1245362r,-241046l6083,932700xem6083,382536r-6083,l,621792r,71628l,932688r6083,l6083,693420r,-71628l6083,382536xem6083,l,,,6096,,71628,,310896r,71628l6083,382524r,-71628l6083,71628r,-65532l6083,12r,-12xem719632,4740529r-713536,l6096,4746625r713536,l719632,4740529xem719632,4429645r-713536,l6096,4435729r713536,l719632,4429645xem719632,3813683r-713536,l6096,3819779r713536,l719632,3813683xem719632,3150743r-713536,l6096,3156839r713536,l719632,3150743xem719632,2489339r-713536,l6096,2495423r713536,l719632,2489339xem719632,2178062r-713536,l6096,2184146r713536,l719632,2178062xem719632,1867154r-713536,l6096,1873250r713536,l719632,1867154xem719632,1556258r-713536,l6096,1562354r713536,l719632,1556258xem719632,1245374r-713536,l6096,1251458r713536,l719632,1245374xem719632,932700r-713536,l6096,938784r713536,l719632,932700xem719632,621792r-713536,l6096,627888r713536,l719632,621792xem719632,310896r-713536,l6096,316992r713536,l719632,310896xem719632,l6096,r,6096l719632,6096r,-6096xem725792,r-6083,l719709,6096r6083,l725792,xe" fillcolor="black" stroked="f">
                        <v:path arrowok="t"/>
                      </v:shape>
                    </v:group>
                  </w:pict>
                </mc:Fallback>
              </mc:AlternateContent>
            </w:r>
            <w:r>
              <w:rPr>
                <w:spacing w:val="-4"/>
                <w:sz w:val="24"/>
              </w:rPr>
              <w:t>Коды</w:t>
            </w:r>
          </w:p>
        </w:tc>
      </w:tr>
      <w:tr w:rsidR="00192D51" w14:paraId="725E9DE3" w14:textId="77777777">
        <w:trPr>
          <w:trHeight w:val="489"/>
        </w:trPr>
        <w:tc>
          <w:tcPr>
            <w:tcW w:w="8437" w:type="dxa"/>
            <w:vMerge/>
            <w:tcBorders>
              <w:top w:val="nil"/>
            </w:tcBorders>
          </w:tcPr>
          <w:p w14:paraId="782FC9F4" w14:textId="77777777" w:rsidR="00192D51" w:rsidRDefault="00192D51">
            <w:pPr>
              <w:rPr>
                <w:sz w:val="2"/>
                <w:szCs w:val="2"/>
              </w:rPr>
            </w:pPr>
          </w:p>
        </w:tc>
        <w:tc>
          <w:tcPr>
            <w:tcW w:w="3025" w:type="dxa"/>
            <w:tcBorders>
              <w:right w:val="single" w:sz="4" w:space="0" w:color="000000"/>
            </w:tcBorders>
          </w:tcPr>
          <w:p w14:paraId="5C638E80" w14:textId="77777777" w:rsidR="00192D51" w:rsidRDefault="00192D51">
            <w:pPr>
              <w:pStyle w:val="TableParagraph"/>
              <w:rPr>
                <w:sz w:val="24"/>
              </w:rPr>
            </w:pPr>
          </w:p>
        </w:tc>
      </w:tr>
      <w:tr w:rsidR="00192D51" w14:paraId="7FA56A14" w14:textId="77777777">
        <w:trPr>
          <w:trHeight w:val="489"/>
        </w:trPr>
        <w:tc>
          <w:tcPr>
            <w:tcW w:w="8437" w:type="dxa"/>
            <w:vMerge/>
            <w:tcBorders>
              <w:top w:val="nil"/>
            </w:tcBorders>
          </w:tcPr>
          <w:p w14:paraId="32DC020E" w14:textId="77777777" w:rsidR="00192D51" w:rsidRDefault="00192D51">
            <w:pPr>
              <w:rPr>
                <w:sz w:val="2"/>
                <w:szCs w:val="2"/>
              </w:rPr>
            </w:pPr>
          </w:p>
        </w:tc>
        <w:tc>
          <w:tcPr>
            <w:tcW w:w="3025" w:type="dxa"/>
            <w:tcBorders>
              <w:right w:val="single" w:sz="4" w:space="0" w:color="000000"/>
            </w:tcBorders>
          </w:tcPr>
          <w:p w14:paraId="3D479ED7" w14:textId="77777777" w:rsidR="00192D51" w:rsidRDefault="00460E6F">
            <w:pPr>
              <w:pStyle w:val="TableParagraph"/>
              <w:spacing w:before="100"/>
              <w:ind w:left="162"/>
              <w:jc w:val="center"/>
              <w:rPr>
                <w:sz w:val="24"/>
              </w:rPr>
            </w:pPr>
            <w:r>
              <w:rPr>
                <w:spacing w:val="-4"/>
                <w:sz w:val="24"/>
              </w:rPr>
              <w:t>Дата</w:t>
            </w:r>
          </w:p>
        </w:tc>
      </w:tr>
      <w:tr w:rsidR="00192D51" w14:paraId="6C708DAF" w14:textId="77777777">
        <w:trPr>
          <w:trHeight w:val="492"/>
        </w:trPr>
        <w:tc>
          <w:tcPr>
            <w:tcW w:w="8437" w:type="dxa"/>
          </w:tcPr>
          <w:p w14:paraId="07E38884" w14:textId="77777777" w:rsidR="00192D51" w:rsidRDefault="00460E6F">
            <w:pPr>
              <w:pStyle w:val="TableParagraph"/>
              <w:spacing w:before="100"/>
              <w:ind w:left="54"/>
              <w:rPr>
                <w:sz w:val="24"/>
              </w:rPr>
            </w:pPr>
            <w:r>
              <w:rPr>
                <w:sz w:val="24"/>
              </w:rPr>
              <w:t>Передающая</w:t>
            </w:r>
            <w:r>
              <w:rPr>
                <w:spacing w:val="-3"/>
                <w:sz w:val="24"/>
              </w:rPr>
              <w:t xml:space="preserve"> </w:t>
            </w:r>
            <w:r>
              <w:rPr>
                <w:spacing w:val="-2"/>
                <w:sz w:val="24"/>
              </w:rPr>
              <w:t>сторона:</w:t>
            </w:r>
          </w:p>
        </w:tc>
        <w:tc>
          <w:tcPr>
            <w:tcW w:w="3025" w:type="dxa"/>
            <w:tcBorders>
              <w:right w:val="single" w:sz="4" w:space="0" w:color="000000"/>
            </w:tcBorders>
          </w:tcPr>
          <w:p w14:paraId="3EF8DE2F" w14:textId="77777777" w:rsidR="00192D51" w:rsidRDefault="00192D51">
            <w:pPr>
              <w:pStyle w:val="TableParagraph"/>
              <w:rPr>
                <w:sz w:val="24"/>
              </w:rPr>
            </w:pPr>
          </w:p>
        </w:tc>
      </w:tr>
      <w:tr w:rsidR="00192D51" w14:paraId="51CF398B" w14:textId="77777777">
        <w:trPr>
          <w:trHeight w:val="489"/>
        </w:trPr>
        <w:tc>
          <w:tcPr>
            <w:tcW w:w="8437" w:type="dxa"/>
          </w:tcPr>
          <w:p w14:paraId="34F85FE5" w14:textId="77777777" w:rsidR="00192D51" w:rsidRDefault="00192D51">
            <w:pPr>
              <w:pStyle w:val="TableParagraph"/>
              <w:rPr>
                <w:sz w:val="24"/>
              </w:rPr>
            </w:pPr>
          </w:p>
        </w:tc>
        <w:tc>
          <w:tcPr>
            <w:tcW w:w="3025" w:type="dxa"/>
            <w:tcBorders>
              <w:right w:val="single" w:sz="4" w:space="0" w:color="000000"/>
            </w:tcBorders>
          </w:tcPr>
          <w:p w14:paraId="3783AEA1" w14:textId="77777777" w:rsidR="00192D51" w:rsidRDefault="00192D51">
            <w:pPr>
              <w:pStyle w:val="TableParagraph"/>
              <w:rPr>
                <w:sz w:val="24"/>
              </w:rPr>
            </w:pPr>
          </w:p>
        </w:tc>
      </w:tr>
      <w:tr w:rsidR="00192D51" w14:paraId="27E1562F" w14:textId="77777777">
        <w:trPr>
          <w:trHeight w:val="489"/>
        </w:trPr>
        <w:tc>
          <w:tcPr>
            <w:tcW w:w="8437" w:type="dxa"/>
          </w:tcPr>
          <w:p w14:paraId="15DF6849" w14:textId="77777777" w:rsidR="00192D51" w:rsidRDefault="00460E6F">
            <w:pPr>
              <w:pStyle w:val="TableParagraph"/>
              <w:spacing w:before="97"/>
              <w:ind w:left="54"/>
              <w:rPr>
                <w:sz w:val="24"/>
              </w:rPr>
            </w:pPr>
            <w:r>
              <w:rPr>
                <w:spacing w:val="-2"/>
                <w:sz w:val="24"/>
              </w:rPr>
              <w:t>Клиент</w:t>
            </w:r>
          </w:p>
        </w:tc>
        <w:tc>
          <w:tcPr>
            <w:tcW w:w="3025" w:type="dxa"/>
            <w:tcBorders>
              <w:right w:val="single" w:sz="4" w:space="0" w:color="000000"/>
            </w:tcBorders>
          </w:tcPr>
          <w:p w14:paraId="36B06361" w14:textId="77777777" w:rsidR="00192D51" w:rsidRDefault="00192D51">
            <w:pPr>
              <w:pStyle w:val="TableParagraph"/>
              <w:rPr>
                <w:sz w:val="24"/>
              </w:rPr>
            </w:pPr>
          </w:p>
        </w:tc>
      </w:tr>
      <w:tr w:rsidR="00192D51" w14:paraId="5FF57262" w14:textId="77777777">
        <w:trPr>
          <w:trHeight w:val="489"/>
        </w:trPr>
        <w:tc>
          <w:tcPr>
            <w:tcW w:w="8437" w:type="dxa"/>
          </w:tcPr>
          <w:p w14:paraId="0AB409AA" w14:textId="77777777" w:rsidR="00192D51" w:rsidRDefault="00192D51">
            <w:pPr>
              <w:pStyle w:val="TableParagraph"/>
              <w:rPr>
                <w:sz w:val="20"/>
              </w:rPr>
            </w:pPr>
          </w:p>
          <w:p w14:paraId="37E38843" w14:textId="77777777" w:rsidR="00192D51" w:rsidRDefault="00192D51">
            <w:pPr>
              <w:pStyle w:val="TableParagraph"/>
              <w:spacing w:before="24" w:after="1"/>
              <w:rPr>
                <w:sz w:val="20"/>
              </w:rPr>
            </w:pPr>
          </w:p>
          <w:p w14:paraId="2EEF5373"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5ABBC463" wp14:editId="7069E706">
                      <wp:extent cx="3492500" cy="6350"/>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2" name="Graphic 222"/>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D80AB1A" id="Group 221"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DACUkl0AgAA8wUAAA4AAAAAAAAAAAAA&#10;AAAALgIAAGRycy9lMm9Eb2MueG1sUEsBAi0AFAAGAAgAAAAhAKL6oOjZAAAAAwEAAA8AAAAAAAAA&#10;AAAAAAAAzgQAAGRycy9kb3ducmV2LnhtbFBLBQYAAAAABAAEAPMAAADUBQAAAAA=&#10;">
                      <v:shape id="Graphic 222"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" path="m3492119,l,,,6095r3492119,l3492119,xe" fillcolor="black" stroked="f">
                        <v:path arrowok="t"/>
                      </v:shape>
                      <w10:anchorlock/>
                    </v:group>
                  </w:pict>
                </mc:Fallback>
              </mc:AlternateContent>
            </w:r>
          </w:p>
        </w:tc>
        <w:tc>
          <w:tcPr>
            <w:tcW w:w="3025" w:type="dxa"/>
            <w:tcBorders>
              <w:right w:val="single" w:sz="4" w:space="0" w:color="000000"/>
            </w:tcBorders>
          </w:tcPr>
          <w:p w14:paraId="2E6125D7" w14:textId="77777777" w:rsidR="00192D51" w:rsidRDefault="00460E6F">
            <w:pPr>
              <w:pStyle w:val="TableParagraph"/>
              <w:spacing w:before="100"/>
              <w:ind w:left="556"/>
              <w:rPr>
                <w:sz w:val="24"/>
              </w:rPr>
            </w:pPr>
            <w:r>
              <w:rPr>
                <w:sz w:val="24"/>
              </w:rPr>
              <w:t>Номер</w:t>
            </w:r>
            <w:r>
              <w:rPr>
                <w:spacing w:val="-5"/>
                <w:sz w:val="24"/>
              </w:rPr>
              <w:t xml:space="preserve"> </w:t>
            </w:r>
            <w:r>
              <w:rPr>
                <w:spacing w:val="-2"/>
                <w:sz w:val="24"/>
              </w:rPr>
              <w:t>счета</w:t>
            </w:r>
          </w:p>
        </w:tc>
      </w:tr>
      <w:tr w:rsidR="00192D51" w14:paraId="70DA9D83" w14:textId="77777777">
        <w:trPr>
          <w:trHeight w:val="475"/>
        </w:trPr>
        <w:tc>
          <w:tcPr>
            <w:tcW w:w="8437" w:type="dxa"/>
          </w:tcPr>
          <w:p w14:paraId="66320C2A" w14:textId="77777777" w:rsidR="00192D51" w:rsidRDefault="00460E6F">
            <w:pPr>
              <w:pStyle w:val="TableParagraph"/>
              <w:spacing w:before="84"/>
              <w:ind w:left="54"/>
              <w:rPr>
                <w:sz w:val="24"/>
              </w:rPr>
            </w:pPr>
            <w:r>
              <w:rPr>
                <w:sz w:val="24"/>
              </w:rPr>
              <w:t>Финансовый</w:t>
            </w:r>
            <w:r>
              <w:rPr>
                <w:spacing w:val="-4"/>
                <w:sz w:val="24"/>
              </w:rPr>
              <w:t xml:space="preserve"> орган</w:t>
            </w:r>
          </w:p>
        </w:tc>
        <w:tc>
          <w:tcPr>
            <w:tcW w:w="3025" w:type="dxa"/>
            <w:tcBorders>
              <w:right w:val="single" w:sz="4" w:space="0" w:color="000000"/>
            </w:tcBorders>
          </w:tcPr>
          <w:p w14:paraId="29099D0C" w14:textId="77777777" w:rsidR="00192D51" w:rsidRDefault="00192D51">
            <w:pPr>
              <w:pStyle w:val="TableParagraph"/>
              <w:rPr>
                <w:sz w:val="24"/>
              </w:rPr>
            </w:pPr>
          </w:p>
        </w:tc>
      </w:tr>
      <w:tr w:rsidR="00192D51" w14:paraId="4781252F" w14:textId="77777777">
        <w:trPr>
          <w:trHeight w:val="1041"/>
        </w:trPr>
        <w:tc>
          <w:tcPr>
            <w:tcW w:w="8437" w:type="dxa"/>
          </w:tcPr>
          <w:p w14:paraId="0DD9A7B9"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29D0C1F3" wp14:editId="48AD48FD">
                      <wp:extent cx="3492500" cy="6350"/>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4" name="Graphic 224"/>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7BE6865" id="Group 223"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IYd5Y50AgAA8wUAAA4AAAAAAAAAAAAA&#10;AAAALgIAAGRycy9lMm9Eb2MueG1sUEsBAi0AFAAGAAgAAAAhAKL6oOjZAAAAAwEAAA8AAAAAAAAA&#10;AAAAAAAAzgQAAGRycy9kb3ducmV2LnhtbFBLBQYAAAAABAAEAPMAAADUBQAAAAA=&#10;">
                      <v:shape id="Graphic 224"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" path="m3492119,l,,,6095r3492119,l3492119,xe" fillcolor="black" stroked="f">
                        <v:path arrowok="t"/>
                      </v:shape>
                      <w10:anchorlock/>
                    </v:group>
                  </w:pict>
                </mc:Fallback>
              </mc:AlternateContent>
            </w:r>
          </w:p>
          <w:p w14:paraId="720424DE" w14:textId="77777777" w:rsidR="00192D51" w:rsidRDefault="00460E6F">
            <w:pPr>
              <w:pStyle w:val="TableParagraph"/>
              <w:spacing w:before="80"/>
              <w:ind w:left="54" w:right="5817"/>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3025" w:type="dxa"/>
            <w:tcBorders>
              <w:right w:val="single" w:sz="4" w:space="0" w:color="000000"/>
            </w:tcBorders>
          </w:tcPr>
          <w:p w14:paraId="24074F7D" w14:textId="77777777" w:rsidR="00192D51" w:rsidRDefault="00192D51">
            <w:pPr>
              <w:pStyle w:val="TableParagraph"/>
              <w:rPr>
                <w:sz w:val="24"/>
              </w:rPr>
            </w:pPr>
          </w:p>
        </w:tc>
      </w:tr>
      <w:tr w:rsidR="00192D51" w14:paraId="0EE85243" w14:textId="77777777">
        <w:trPr>
          <w:trHeight w:val="1044"/>
        </w:trPr>
        <w:tc>
          <w:tcPr>
            <w:tcW w:w="8437" w:type="dxa"/>
          </w:tcPr>
          <w:p w14:paraId="407C4D72"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3AD5F737" wp14:editId="3D79C2A3">
                      <wp:extent cx="3492500" cy="635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6" name="Graphic 226"/>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B090CB" id="Group 225"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IkcDGd0AgAA8wUAAA4AAAAAAAAAAAAA&#10;AAAALgIAAGRycy9lMm9Eb2MueG1sUEsBAi0AFAAGAAgAAAAhAKL6oOjZAAAAAwEAAA8AAAAAAAAA&#10;AAAAAAAAzgQAAGRycy9kb3ducmV2LnhtbFBLBQYAAAAABAAEAPMAAADUBQAAAAA=&#10;">
                      <v:shape id="Graphic 226"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" path="m3492119,l,,,6096r3492119,l3492119,xe" fillcolor="black" stroked="f">
                        <v:path arrowok="t"/>
                      </v:shape>
                      <w10:anchorlock/>
                    </v:group>
                  </w:pict>
                </mc:Fallback>
              </mc:AlternateContent>
            </w:r>
          </w:p>
          <w:p w14:paraId="7BB3F24A" w14:textId="029BA306" w:rsidR="00192D51" w:rsidRDefault="00460E6F">
            <w:pPr>
              <w:pStyle w:val="TableParagraph"/>
              <w:spacing w:before="80"/>
              <w:ind w:left="54" w:right="5912"/>
              <w:rPr>
                <w:sz w:val="24"/>
              </w:rPr>
            </w:pPr>
            <w:r>
              <w:rPr>
                <w:sz w:val="24"/>
              </w:rPr>
              <w:t>Наименование</w:t>
            </w:r>
            <w:r>
              <w:rPr>
                <w:spacing w:val="-15"/>
                <w:sz w:val="24"/>
              </w:rPr>
              <w:t xml:space="preserve"> </w:t>
            </w:r>
            <w:r>
              <w:rPr>
                <w:sz w:val="24"/>
              </w:rPr>
              <w:t xml:space="preserve">бюджета сельского поселения </w:t>
            </w:r>
            <w:r w:rsidR="00975483" w:rsidRPr="00975483">
              <w:rPr>
                <w:sz w:val="24"/>
              </w:rPr>
              <w:t xml:space="preserve">Тубинский </w:t>
            </w:r>
            <w:r>
              <w:rPr>
                <w:sz w:val="24"/>
              </w:rPr>
              <w:t>сельсовет</w:t>
            </w:r>
          </w:p>
        </w:tc>
        <w:tc>
          <w:tcPr>
            <w:tcW w:w="3025" w:type="dxa"/>
            <w:tcBorders>
              <w:right w:val="single" w:sz="4" w:space="0" w:color="000000"/>
            </w:tcBorders>
          </w:tcPr>
          <w:p w14:paraId="416305F5" w14:textId="77777777" w:rsidR="00192D51" w:rsidRDefault="00460E6F">
            <w:pPr>
              <w:pStyle w:val="TableParagraph"/>
              <w:spacing w:before="100"/>
              <w:ind w:left="657"/>
              <w:rPr>
                <w:sz w:val="24"/>
              </w:rPr>
            </w:pPr>
            <w:r>
              <w:rPr>
                <w:sz w:val="24"/>
              </w:rPr>
              <w:t xml:space="preserve">по </w:t>
            </w:r>
            <w:hyperlink r:id="rId171">
              <w:r>
                <w:rPr>
                  <w:color w:val="0000FF"/>
                  <w:spacing w:val="-2"/>
                  <w:sz w:val="24"/>
                </w:rPr>
                <w:t>ОКТМО</w:t>
              </w:r>
            </w:hyperlink>
          </w:p>
        </w:tc>
      </w:tr>
      <w:tr w:rsidR="00192D51" w14:paraId="4C753F7C" w14:textId="77777777">
        <w:trPr>
          <w:trHeight w:val="1459"/>
        </w:trPr>
        <w:tc>
          <w:tcPr>
            <w:tcW w:w="8437" w:type="dxa"/>
          </w:tcPr>
          <w:p w14:paraId="01A8880B"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032CAFE6" wp14:editId="6464C55F">
                      <wp:extent cx="3492500" cy="6350"/>
                      <wp:effectExtent l="0" t="0" r="0" b="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8" name="Graphic 228"/>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DC9950C" id="Group 227"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">
                      <v:shape id="Graphic 228"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" path="m3492119,l,,,6096r3492119,l3492119,xe" fillcolor="black" stroked="f">
                        <v:path arrowok="t"/>
                      </v:shape>
                      <w10:anchorlock/>
                    </v:group>
                  </w:pict>
                </mc:Fallback>
              </mc:AlternateContent>
            </w:r>
          </w:p>
          <w:p w14:paraId="3977CE36" w14:textId="77777777" w:rsidR="00192D51" w:rsidRDefault="00192D51">
            <w:pPr>
              <w:pStyle w:val="TableParagraph"/>
              <w:rPr>
                <w:sz w:val="24"/>
              </w:rPr>
            </w:pPr>
          </w:p>
          <w:p w14:paraId="442EBAA5" w14:textId="77777777" w:rsidR="00192D51" w:rsidRDefault="00192D51">
            <w:pPr>
              <w:pStyle w:val="TableParagraph"/>
              <w:spacing w:before="5"/>
              <w:rPr>
                <w:sz w:val="24"/>
              </w:rPr>
            </w:pPr>
          </w:p>
          <w:p w14:paraId="4FBB26C1" w14:textId="77777777" w:rsidR="00192D51" w:rsidRDefault="00460E6F">
            <w:pPr>
              <w:pStyle w:val="TableParagraph"/>
              <w:spacing w:before="1"/>
              <w:ind w:left="54"/>
              <w:rPr>
                <w:sz w:val="24"/>
              </w:rPr>
            </w:pPr>
            <w:r>
              <w:rPr>
                <w:sz w:val="24"/>
              </w:rPr>
              <w:t>Принимающая</w:t>
            </w:r>
            <w:r>
              <w:rPr>
                <w:spacing w:val="-5"/>
                <w:sz w:val="24"/>
              </w:rPr>
              <w:t xml:space="preserve"> </w:t>
            </w:r>
            <w:r>
              <w:rPr>
                <w:spacing w:val="-2"/>
                <w:sz w:val="24"/>
              </w:rPr>
              <w:t>сторона:</w:t>
            </w:r>
          </w:p>
        </w:tc>
        <w:tc>
          <w:tcPr>
            <w:tcW w:w="3025" w:type="dxa"/>
            <w:tcBorders>
              <w:right w:val="single" w:sz="4" w:space="0" w:color="000000"/>
            </w:tcBorders>
          </w:tcPr>
          <w:p w14:paraId="59CA99A5" w14:textId="77777777" w:rsidR="00192D51" w:rsidRDefault="00192D51">
            <w:pPr>
              <w:pStyle w:val="TableParagraph"/>
              <w:rPr>
                <w:sz w:val="24"/>
              </w:rPr>
            </w:pPr>
          </w:p>
        </w:tc>
      </w:tr>
    </w:tbl>
    <w:p w14:paraId="49114B2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377C8EC7" w14:textId="77777777" w:rsidR="00192D51" w:rsidRDefault="00192D51">
      <w:pPr>
        <w:pStyle w:val="a3"/>
        <w:spacing w:before="3"/>
        <w:ind w:left="0"/>
        <w:jc w:val="left"/>
        <w:rPr>
          <w:sz w:val="2"/>
        </w:rPr>
      </w:pPr>
    </w:p>
    <w:tbl>
      <w:tblPr>
        <w:tblStyle w:val="TableNormal"/>
        <w:tblW w:w="0" w:type="auto"/>
        <w:tblInd w:w="117" w:type="dxa"/>
        <w:tblLayout w:type="fixed"/>
        <w:tblLook w:val="01E0" w:firstRow="1" w:lastRow="1" w:firstColumn="1" w:lastColumn="1" w:noHBand="0" w:noVBand="0"/>
      </w:tblPr>
      <w:tblGrid>
        <w:gridCol w:w="2938"/>
        <w:gridCol w:w="5500"/>
        <w:gridCol w:w="1892"/>
        <w:gridCol w:w="1134"/>
      </w:tblGrid>
      <w:tr w:rsidR="00192D51" w14:paraId="0AAFE984" w14:textId="77777777">
        <w:trPr>
          <w:trHeight w:val="479"/>
        </w:trPr>
        <w:tc>
          <w:tcPr>
            <w:tcW w:w="2938" w:type="dxa"/>
          </w:tcPr>
          <w:p w14:paraId="407E34F2" w14:textId="77777777" w:rsidR="00192D51" w:rsidRDefault="00460E6F">
            <w:pPr>
              <w:pStyle w:val="TableParagraph"/>
              <w:spacing w:before="95"/>
              <w:ind w:left="54"/>
              <w:rPr>
                <w:sz w:val="24"/>
              </w:rPr>
            </w:pPr>
            <w:r>
              <w:rPr>
                <w:spacing w:val="-2"/>
                <w:sz w:val="24"/>
              </w:rPr>
              <w:t>Клиент</w:t>
            </w:r>
          </w:p>
        </w:tc>
        <w:tc>
          <w:tcPr>
            <w:tcW w:w="5500" w:type="dxa"/>
          </w:tcPr>
          <w:p w14:paraId="44C1FAC9" w14:textId="77777777" w:rsidR="00192D51" w:rsidRDefault="00192D51">
            <w:pPr>
              <w:pStyle w:val="TableParagraph"/>
            </w:pPr>
          </w:p>
        </w:tc>
        <w:tc>
          <w:tcPr>
            <w:tcW w:w="1892" w:type="dxa"/>
            <w:tcBorders>
              <w:right w:val="single" w:sz="4" w:space="0" w:color="000000"/>
            </w:tcBorders>
          </w:tcPr>
          <w:p w14:paraId="60BEC6D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11DDF295" w14:textId="77777777" w:rsidR="00192D51" w:rsidRDefault="00192D51">
            <w:pPr>
              <w:pStyle w:val="TableParagraph"/>
            </w:pPr>
          </w:p>
        </w:tc>
      </w:tr>
      <w:tr w:rsidR="00192D51" w14:paraId="7EE23B9B" w14:textId="77777777">
        <w:trPr>
          <w:trHeight w:val="479"/>
        </w:trPr>
        <w:tc>
          <w:tcPr>
            <w:tcW w:w="2938" w:type="dxa"/>
          </w:tcPr>
          <w:p w14:paraId="199E26F3" w14:textId="77777777" w:rsidR="00192D51" w:rsidRDefault="00192D51">
            <w:pPr>
              <w:pStyle w:val="TableParagraph"/>
            </w:pPr>
          </w:p>
        </w:tc>
        <w:tc>
          <w:tcPr>
            <w:tcW w:w="5500" w:type="dxa"/>
            <w:tcBorders>
              <w:bottom w:val="single" w:sz="4" w:space="0" w:color="000000"/>
            </w:tcBorders>
          </w:tcPr>
          <w:p w14:paraId="63490261" w14:textId="77777777" w:rsidR="00192D51" w:rsidRDefault="00192D51">
            <w:pPr>
              <w:pStyle w:val="TableParagraph"/>
            </w:pPr>
          </w:p>
        </w:tc>
        <w:tc>
          <w:tcPr>
            <w:tcW w:w="1892" w:type="dxa"/>
            <w:tcBorders>
              <w:right w:val="single" w:sz="4" w:space="0" w:color="000000"/>
            </w:tcBorders>
          </w:tcPr>
          <w:p w14:paraId="02ED35BC" w14:textId="77777777" w:rsidR="00192D51" w:rsidRDefault="00460E6F">
            <w:pPr>
              <w:pStyle w:val="TableParagraph"/>
              <w:spacing w:before="95"/>
              <w:ind w:right="54"/>
              <w:jc w:val="right"/>
              <w:rPr>
                <w:sz w:val="24"/>
              </w:rPr>
            </w:pPr>
            <w:r>
              <w:rPr>
                <w:sz w:val="24"/>
              </w:rPr>
              <w:t>Номер</w:t>
            </w:r>
            <w:r>
              <w:rPr>
                <w:spacing w:val="-5"/>
                <w:sz w:val="24"/>
              </w:rPr>
              <w:t xml:space="preserve"> </w:t>
            </w:r>
            <w:r>
              <w:rPr>
                <w:spacing w:val="-2"/>
                <w:sz w:val="24"/>
              </w:rPr>
              <w:t>счета</w:t>
            </w:r>
          </w:p>
        </w:tc>
        <w:tc>
          <w:tcPr>
            <w:tcW w:w="1134" w:type="dxa"/>
            <w:tcBorders>
              <w:top w:val="single" w:sz="4" w:space="0" w:color="000000"/>
              <w:left w:val="single" w:sz="4" w:space="0" w:color="000000"/>
              <w:bottom w:val="single" w:sz="4" w:space="0" w:color="000000"/>
              <w:right w:val="single" w:sz="4" w:space="0" w:color="000000"/>
            </w:tcBorders>
          </w:tcPr>
          <w:p w14:paraId="61330F63" w14:textId="77777777" w:rsidR="00192D51" w:rsidRDefault="00192D51">
            <w:pPr>
              <w:pStyle w:val="TableParagraph"/>
            </w:pPr>
          </w:p>
        </w:tc>
      </w:tr>
      <w:tr w:rsidR="00192D51" w14:paraId="6B69FDC5" w14:textId="77777777">
        <w:trPr>
          <w:trHeight w:val="482"/>
        </w:trPr>
        <w:tc>
          <w:tcPr>
            <w:tcW w:w="2938" w:type="dxa"/>
          </w:tcPr>
          <w:p w14:paraId="481596B4" w14:textId="77777777" w:rsidR="00192D51" w:rsidRDefault="00460E6F">
            <w:pPr>
              <w:pStyle w:val="TableParagraph"/>
              <w:spacing w:before="95"/>
              <w:ind w:left="54"/>
              <w:rPr>
                <w:sz w:val="24"/>
              </w:rPr>
            </w:pPr>
            <w:r>
              <w:rPr>
                <w:sz w:val="24"/>
              </w:rPr>
              <w:t>Финансовый</w:t>
            </w:r>
            <w:r>
              <w:rPr>
                <w:spacing w:val="-4"/>
                <w:sz w:val="24"/>
              </w:rPr>
              <w:t xml:space="preserve"> орган</w:t>
            </w:r>
          </w:p>
        </w:tc>
        <w:tc>
          <w:tcPr>
            <w:tcW w:w="5500" w:type="dxa"/>
            <w:tcBorders>
              <w:top w:val="single" w:sz="4" w:space="0" w:color="000000"/>
              <w:bottom w:val="single" w:sz="4" w:space="0" w:color="000000"/>
            </w:tcBorders>
          </w:tcPr>
          <w:p w14:paraId="7F4358B8" w14:textId="77777777" w:rsidR="00192D51" w:rsidRDefault="00192D51">
            <w:pPr>
              <w:pStyle w:val="TableParagraph"/>
            </w:pPr>
          </w:p>
        </w:tc>
        <w:tc>
          <w:tcPr>
            <w:tcW w:w="1892" w:type="dxa"/>
            <w:tcBorders>
              <w:right w:val="single" w:sz="4" w:space="0" w:color="000000"/>
            </w:tcBorders>
          </w:tcPr>
          <w:p w14:paraId="55AF892C"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4A2E406A" w14:textId="77777777" w:rsidR="00192D51" w:rsidRDefault="00192D51">
            <w:pPr>
              <w:pStyle w:val="TableParagraph"/>
            </w:pPr>
          </w:p>
        </w:tc>
      </w:tr>
      <w:tr w:rsidR="00192D51" w14:paraId="242D36D4" w14:textId="77777777">
        <w:trPr>
          <w:trHeight w:val="1032"/>
        </w:trPr>
        <w:tc>
          <w:tcPr>
            <w:tcW w:w="2938" w:type="dxa"/>
          </w:tcPr>
          <w:p w14:paraId="5C39518C" w14:textId="77777777" w:rsidR="00192D51" w:rsidRDefault="00460E6F">
            <w:pPr>
              <w:pStyle w:val="TableParagraph"/>
              <w:spacing w:before="92"/>
              <w:ind w:left="54" w:right="318"/>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5500" w:type="dxa"/>
            <w:tcBorders>
              <w:top w:val="single" w:sz="4" w:space="0" w:color="000000"/>
              <w:bottom w:val="single" w:sz="4" w:space="0" w:color="000000"/>
            </w:tcBorders>
          </w:tcPr>
          <w:p w14:paraId="1DFA3FC1" w14:textId="77777777" w:rsidR="00192D51" w:rsidRDefault="00192D51">
            <w:pPr>
              <w:pStyle w:val="TableParagraph"/>
            </w:pPr>
          </w:p>
        </w:tc>
        <w:tc>
          <w:tcPr>
            <w:tcW w:w="1892" w:type="dxa"/>
            <w:tcBorders>
              <w:right w:val="single" w:sz="4" w:space="0" w:color="000000"/>
            </w:tcBorders>
          </w:tcPr>
          <w:p w14:paraId="246C851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72398842" w14:textId="77777777" w:rsidR="00192D51" w:rsidRDefault="00192D51">
            <w:pPr>
              <w:pStyle w:val="TableParagraph"/>
            </w:pPr>
          </w:p>
        </w:tc>
      </w:tr>
      <w:tr w:rsidR="00192D51" w14:paraId="647749C6" w14:textId="77777777">
        <w:trPr>
          <w:trHeight w:val="1031"/>
        </w:trPr>
        <w:tc>
          <w:tcPr>
            <w:tcW w:w="2938" w:type="dxa"/>
          </w:tcPr>
          <w:p w14:paraId="759D1763" w14:textId="61B60358" w:rsidR="00192D51" w:rsidRDefault="00460E6F">
            <w:pPr>
              <w:pStyle w:val="TableParagraph"/>
              <w:spacing w:before="92"/>
              <w:ind w:left="54" w:right="413"/>
              <w:rPr>
                <w:sz w:val="24"/>
              </w:rPr>
            </w:pPr>
            <w:r>
              <w:rPr>
                <w:sz w:val="24"/>
              </w:rPr>
              <w:t>Наименование</w:t>
            </w:r>
            <w:r>
              <w:rPr>
                <w:spacing w:val="-15"/>
                <w:sz w:val="24"/>
              </w:rPr>
              <w:t xml:space="preserve"> </w:t>
            </w:r>
            <w:r>
              <w:rPr>
                <w:sz w:val="24"/>
              </w:rPr>
              <w:t xml:space="preserve">бюджета сельского поселения </w:t>
            </w:r>
            <w:r w:rsidR="00975483" w:rsidRPr="00975483">
              <w:rPr>
                <w:sz w:val="24"/>
              </w:rPr>
              <w:t>Тубинский</w:t>
            </w:r>
            <w:r>
              <w:rPr>
                <w:sz w:val="24"/>
              </w:rPr>
              <w:t xml:space="preserve"> сельсовет</w:t>
            </w:r>
          </w:p>
        </w:tc>
        <w:tc>
          <w:tcPr>
            <w:tcW w:w="5500" w:type="dxa"/>
            <w:tcBorders>
              <w:top w:val="single" w:sz="4" w:space="0" w:color="000000"/>
              <w:bottom w:val="single" w:sz="4" w:space="0" w:color="000000"/>
            </w:tcBorders>
          </w:tcPr>
          <w:p w14:paraId="26972FE5" w14:textId="77777777" w:rsidR="00192D51" w:rsidRDefault="00192D51">
            <w:pPr>
              <w:pStyle w:val="TableParagraph"/>
            </w:pPr>
          </w:p>
        </w:tc>
        <w:tc>
          <w:tcPr>
            <w:tcW w:w="1892" w:type="dxa"/>
            <w:tcBorders>
              <w:right w:val="single" w:sz="4" w:space="0" w:color="000000"/>
            </w:tcBorders>
          </w:tcPr>
          <w:p w14:paraId="111532A5" w14:textId="77777777" w:rsidR="00192D51" w:rsidRDefault="00460E6F">
            <w:pPr>
              <w:pStyle w:val="TableParagraph"/>
              <w:spacing w:before="92"/>
              <w:ind w:right="52"/>
              <w:jc w:val="right"/>
              <w:rPr>
                <w:sz w:val="24"/>
              </w:rPr>
            </w:pPr>
            <w:r>
              <w:rPr>
                <w:sz w:val="24"/>
              </w:rPr>
              <w:t xml:space="preserve">по </w:t>
            </w:r>
            <w:hyperlink r:id="rId172">
              <w:r>
                <w:rPr>
                  <w:color w:val="0000FF"/>
                  <w:spacing w:val="-2"/>
                  <w:sz w:val="24"/>
                </w:rPr>
                <w:t>ОКТМО</w:t>
              </w:r>
            </w:hyperlink>
          </w:p>
        </w:tc>
        <w:tc>
          <w:tcPr>
            <w:tcW w:w="1134" w:type="dxa"/>
            <w:tcBorders>
              <w:top w:val="single" w:sz="4" w:space="0" w:color="000000"/>
              <w:left w:val="single" w:sz="4" w:space="0" w:color="000000"/>
              <w:bottom w:val="single" w:sz="4" w:space="0" w:color="000000"/>
              <w:right w:val="single" w:sz="4" w:space="0" w:color="000000"/>
            </w:tcBorders>
          </w:tcPr>
          <w:p w14:paraId="75449E3C" w14:textId="77777777" w:rsidR="00192D51" w:rsidRDefault="00192D51">
            <w:pPr>
              <w:pStyle w:val="TableParagraph"/>
            </w:pPr>
          </w:p>
        </w:tc>
      </w:tr>
      <w:tr w:rsidR="00192D51" w14:paraId="1024E71F" w14:textId="77777777">
        <w:trPr>
          <w:trHeight w:val="479"/>
        </w:trPr>
        <w:tc>
          <w:tcPr>
            <w:tcW w:w="2938" w:type="dxa"/>
          </w:tcPr>
          <w:p w14:paraId="4F561303" w14:textId="77777777" w:rsidR="00192D51" w:rsidRDefault="00460E6F">
            <w:pPr>
              <w:pStyle w:val="TableParagraph"/>
              <w:spacing w:before="95"/>
              <w:ind w:left="54"/>
              <w:rPr>
                <w:sz w:val="24"/>
              </w:rPr>
            </w:pPr>
            <w:r>
              <w:rPr>
                <w:sz w:val="24"/>
              </w:rPr>
              <w:t>Единица</w:t>
            </w:r>
            <w:r>
              <w:rPr>
                <w:spacing w:val="-8"/>
                <w:sz w:val="24"/>
              </w:rPr>
              <w:t xml:space="preserve"> </w:t>
            </w:r>
            <w:r>
              <w:rPr>
                <w:sz w:val="24"/>
              </w:rPr>
              <w:t>измерения:</w:t>
            </w:r>
            <w:r>
              <w:rPr>
                <w:spacing w:val="-4"/>
                <w:sz w:val="24"/>
              </w:rPr>
              <w:t xml:space="preserve"> руб.</w:t>
            </w:r>
          </w:p>
        </w:tc>
        <w:tc>
          <w:tcPr>
            <w:tcW w:w="5500" w:type="dxa"/>
            <w:tcBorders>
              <w:top w:val="single" w:sz="4" w:space="0" w:color="000000"/>
            </w:tcBorders>
          </w:tcPr>
          <w:p w14:paraId="34242B03" w14:textId="77777777" w:rsidR="00192D51" w:rsidRDefault="00192D51">
            <w:pPr>
              <w:pStyle w:val="TableParagraph"/>
            </w:pPr>
          </w:p>
        </w:tc>
        <w:tc>
          <w:tcPr>
            <w:tcW w:w="1892" w:type="dxa"/>
            <w:tcBorders>
              <w:right w:val="single" w:sz="4" w:space="0" w:color="000000"/>
            </w:tcBorders>
          </w:tcPr>
          <w:p w14:paraId="6A92F285" w14:textId="77777777" w:rsidR="00192D51" w:rsidRDefault="00460E6F">
            <w:pPr>
              <w:pStyle w:val="TableParagraph"/>
              <w:spacing w:before="95"/>
              <w:ind w:right="52"/>
              <w:jc w:val="right"/>
              <w:rPr>
                <w:sz w:val="24"/>
              </w:rPr>
            </w:pPr>
            <w:r>
              <w:rPr>
                <w:sz w:val="24"/>
              </w:rPr>
              <w:t xml:space="preserve">по </w:t>
            </w:r>
            <w:r>
              <w:rPr>
                <w:spacing w:val="-4"/>
                <w:sz w:val="24"/>
              </w:rPr>
              <w:t>ОКЕИ</w:t>
            </w:r>
          </w:p>
        </w:tc>
        <w:tc>
          <w:tcPr>
            <w:tcW w:w="1134" w:type="dxa"/>
            <w:tcBorders>
              <w:top w:val="single" w:sz="4" w:space="0" w:color="000000"/>
              <w:left w:val="single" w:sz="4" w:space="0" w:color="000000"/>
              <w:bottom w:val="single" w:sz="4" w:space="0" w:color="000000"/>
              <w:right w:val="single" w:sz="4" w:space="0" w:color="000000"/>
            </w:tcBorders>
          </w:tcPr>
          <w:p w14:paraId="226ECFC1" w14:textId="77777777" w:rsidR="00192D51" w:rsidRDefault="00726F5F">
            <w:pPr>
              <w:pStyle w:val="TableParagraph"/>
              <w:spacing w:before="95"/>
              <w:ind w:left="18" w:right="14"/>
              <w:jc w:val="center"/>
              <w:rPr>
                <w:sz w:val="24"/>
              </w:rPr>
            </w:pPr>
            <w:hyperlink r:id="rId173">
              <w:r w:rsidR="00460E6F">
                <w:rPr>
                  <w:color w:val="0000FF"/>
                  <w:spacing w:val="-5"/>
                  <w:sz w:val="24"/>
                </w:rPr>
                <w:t>383</w:t>
              </w:r>
            </w:hyperlink>
          </w:p>
        </w:tc>
      </w:tr>
      <w:tr w:rsidR="00192D51" w14:paraId="3F75D50E" w14:textId="77777777">
        <w:trPr>
          <w:trHeight w:val="480"/>
        </w:trPr>
        <w:tc>
          <w:tcPr>
            <w:tcW w:w="2938" w:type="dxa"/>
          </w:tcPr>
          <w:p w14:paraId="72C35917" w14:textId="77777777" w:rsidR="00192D51" w:rsidRDefault="00460E6F">
            <w:pPr>
              <w:pStyle w:val="TableParagraph"/>
              <w:spacing w:before="95"/>
              <w:ind w:left="54"/>
              <w:rPr>
                <w:sz w:val="24"/>
              </w:rPr>
            </w:pPr>
            <w:r>
              <w:rPr>
                <w:sz w:val="24"/>
              </w:rPr>
              <w:t>Основание</w:t>
            </w:r>
            <w:r>
              <w:rPr>
                <w:spacing w:val="-3"/>
                <w:sz w:val="24"/>
              </w:rPr>
              <w:t xml:space="preserve"> </w:t>
            </w:r>
            <w:r>
              <w:rPr>
                <w:sz w:val="24"/>
              </w:rPr>
              <w:t>для</w:t>
            </w:r>
            <w:r>
              <w:rPr>
                <w:spacing w:val="-2"/>
                <w:sz w:val="24"/>
              </w:rPr>
              <w:t xml:space="preserve"> передачи</w:t>
            </w:r>
          </w:p>
        </w:tc>
        <w:tc>
          <w:tcPr>
            <w:tcW w:w="5500" w:type="dxa"/>
            <w:tcBorders>
              <w:bottom w:val="single" w:sz="4" w:space="0" w:color="000000"/>
            </w:tcBorders>
          </w:tcPr>
          <w:p w14:paraId="4B3DB679" w14:textId="77777777" w:rsidR="00192D51" w:rsidRDefault="00192D51">
            <w:pPr>
              <w:pStyle w:val="TableParagraph"/>
            </w:pPr>
          </w:p>
        </w:tc>
        <w:tc>
          <w:tcPr>
            <w:tcW w:w="1892" w:type="dxa"/>
          </w:tcPr>
          <w:p w14:paraId="198E282F" w14:textId="77777777" w:rsidR="00192D51" w:rsidRDefault="00192D51">
            <w:pPr>
              <w:pStyle w:val="TableParagraph"/>
            </w:pPr>
          </w:p>
        </w:tc>
        <w:tc>
          <w:tcPr>
            <w:tcW w:w="1134" w:type="dxa"/>
            <w:tcBorders>
              <w:top w:val="single" w:sz="4" w:space="0" w:color="000000"/>
            </w:tcBorders>
          </w:tcPr>
          <w:p w14:paraId="7DA85FF2" w14:textId="77777777" w:rsidR="00192D51" w:rsidRDefault="00192D51">
            <w:pPr>
              <w:pStyle w:val="TableParagraph"/>
            </w:pPr>
          </w:p>
        </w:tc>
      </w:tr>
    </w:tbl>
    <w:p w14:paraId="267B4398" w14:textId="77777777" w:rsidR="00192D51" w:rsidRDefault="00192D51">
      <w:pPr>
        <w:pStyle w:val="a3"/>
        <w:spacing w:before="52"/>
        <w:ind w:left="0"/>
        <w:jc w:val="left"/>
        <w:rPr>
          <w:sz w:val="20"/>
        </w:rPr>
      </w:pPr>
    </w:p>
    <w:p w14:paraId="61DCD8F6" w14:textId="77777777" w:rsidR="00192D51" w:rsidRDefault="00460E6F">
      <w:pPr>
        <w:pStyle w:val="a4"/>
        <w:numPr>
          <w:ilvl w:val="0"/>
          <w:numId w:val="18"/>
        </w:numPr>
        <w:tabs>
          <w:tab w:val="left" w:pos="2924"/>
        </w:tabs>
        <w:spacing w:before="1"/>
        <w:ind w:left="292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07C3ECA" w14:textId="77777777" w:rsidR="00192D51" w:rsidRDefault="00192D51">
      <w:pPr>
        <w:pStyle w:val="a3"/>
        <w:spacing w:before="46"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31"/>
        <w:gridCol w:w="1474"/>
        <w:gridCol w:w="1814"/>
        <w:gridCol w:w="1303"/>
        <w:gridCol w:w="1077"/>
        <w:gridCol w:w="1360"/>
        <w:gridCol w:w="1473"/>
      </w:tblGrid>
      <w:tr w:rsidR="00192D51" w14:paraId="0BBA6D93" w14:textId="77777777">
        <w:trPr>
          <w:trHeight w:val="479"/>
        </w:trPr>
        <w:tc>
          <w:tcPr>
            <w:tcW w:w="6238" w:type="dxa"/>
            <w:gridSpan w:val="4"/>
            <w:tcBorders>
              <w:left w:val="nil"/>
            </w:tcBorders>
          </w:tcPr>
          <w:p w14:paraId="6981BB06" w14:textId="77777777" w:rsidR="00192D51" w:rsidRDefault="00460E6F">
            <w:pPr>
              <w:pStyle w:val="TableParagraph"/>
              <w:spacing w:before="92"/>
              <w:ind w:left="1152"/>
              <w:rPr>
                <w:sz w:val="24"/>
              </w:rPr>
            </w:pPr>
            <w:r>
              <w:rPr>
                <w:sz w:val="24"/>
              </w:rPr>
              <w:t>Код</w:t>
            </w:r>
            <w:r>
              <w:rPr>
                <w:spacing w:val="-4"/>
                <w:sz w:val="24"/>
              </w:rPr>
              <w:t xml:space="preserve"> </w:t>
            </w:r>
            <w:r>
              <w:rPr>
                <w:sz w:val="24"/>
              </w:rPr>
              <w:t>субсидии</w:t>
            </w:r>
            <w:r>
              <w:rPr>
                <w:spacing w:val="-4"/>
                <w:sz w:val="24"/>
              </w:rPr>
              <w:t xml:space="preserve"> </w:t>
            </w:r>
            <w:r>
              <w:rPr>
                <w:sz w:val="24"/>
              </w:rPr>
              <w:t>(цели,</w:t>
            </w:r>
            <w:r>
              <w:rPr>
                <w:spacing w:val="-4"/>
                <w:sz w:val="24"/>
              </w:rPr>
              <w:t xml:space="preserve"> </w:t>
            </w:r>
            <w:r>
              <w:rPr>
                <w:sz w:val="24"/>
              </w:rPr>
              <w:t>целевых</w:t>
            </w:r>
            <w:r>
              <w:rPr>
                <w:spacing w:val="-1"/>
                <w:sz w:val="24"/>
              </w:rPr>
              <w:t xml:space="preserve"> </w:t>
            </w:r>
            <w:r>
              <w:rPr>
                <w:spacing w:val="-2"/>
                <w:sz w:val="24"/>
              </w:rPr>
              <w:t>средств)</w:t>
            </w:r>
          </w:p>
        </w:tc>
        <w:tc>
          <w:tcPr>
            <w:tcW w:w="1303" w:type="dxa"/>
            <w:vMerge w:val="restart"/>
          </w:tcPr>
          <w:p w14:paraId="30F0C7E5" w14:textId="77777777" w:rsidR="00192D51" w:rsidRDefault="00192D51">
            <w:pPr>
              <w:pStyle w:val="TableParagraph"/>
              <w:rPr>
                <w:rFonts w:ascii="Courier New"/>
                <w:sz w:val="24"/>
              </w:rPr>
            </w:pPr>
          </w:p>
          <w:p w14:paraId="2031798E" w14:textId="77777777" w:rsidR="00192D51" w:rsidRDefault="00192D51">
            <w:pPr>
              <w:pStyle w:val="TableParagraph"/>
              <w:rPr>
                <w:rFonts w:ascii="Courier New"/>
                <w:sz w:val="24"/>
              </w:rPr>
            </w:pPr>
          </w:p>
          <w:p w14:paraId="2510FC80" w14:textId="77777777" w:rsidR="00192D51" w:rsidRDefault="00192D51">
            <w:pPr>
              <w:pStyle w:val="TableParagraph"/>
              <w:spacing w:before="181"/>
              <w:rPr>
                <w:rFonts w:ascii="Courier New"/>
                <w:sz w:val="24"/>
              </w:rPr>
            </w:pPr>
          </w:p>
          <w:p w14:paraId="17B39205" w14:textId="77777777" w:rsidR="00192D51" w:rsidRDefault="00460E6F">
            <w:pPr>
              <w:pStyle w:val="TableParagraph"/>
              <w:ind w:left="427" w:right="11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910" w:type="dxa"/>
            <w:gridSpan w:val="3"/>
            <w:tcBorders>
              <w:right w:val="nil"/>
            </w:tcBorders>
          </w:tcPr>
          <w:p w14:paraId="5EF58349" w14:textId="77777777" w:rsidR="00192D51" w:rsidRDefault="00460E6F">
            <w:pPr>
              <w:pStyle w:val="TableParagraph"/>
              <w:spacing w:before="92"/>
              <w:ind w:left="1037"/>
              <w:rPr>
                <w:sz w:val="24"/>
              </w:rPr>
            </w:pPr>
            <w:r>
              <w:rPr>
                <w:sz w:val="24"/>
              </w:rPr>
              <w:t>На</w:t>
            </w:r>
            <w:r>
              <w:rPr>
                <w:spacing w:val="-5"/>
                <w:sz w:val="24"/>
              </w:rPr>
              <w:t xml:space="preserve"> </w:t>
            </w:r>
            <w:r>
              <w:rPr>
                <w:sz w:val="24"/>
              </w:rPr>
              <w:t>отчетную</w:t>
            </w:r>
            <w:r>
              <w:rPr>
                <w:spacing w:val="-2"/>
                <w:sz w:val="24"/>
              </w:rPr>
              <w:t xml:space="preserve"> </w:t>
            </w:r>
            <w:r>
              <w:rPr>
                <w:spacing w:val="-4"/>
                <w:sz w:val="24"/>
              </w:rPr>
              <w:t>дату</w:t>
            </w:r>
          </w:p>
        </w:tc>
      </w:tr>
      <w:tr w:rsidR="00192D51" w14:paraId="031EB16C" w14:textId="77777777">
        <w:trPr>
          <w:trHeight w:val="1308"/>
        </w:trPr>
        <w:tc>
          <w:tcPr>
            <w:tcW w:w="2950" w:type="dxa"/>
            <w:gridSpan w:val="2"/>
            <w:tcBorders>
              <w:left w:val="nil"/>
            </w:tcBorders>
          </w:tcPr>
          <w:p w14:paraId="0A0A6304" w14:textId="77777777" w:rsidR="00192D51" w:rsidRDefault="00192D51">
            <w:pPr>
              <w:pStyle w:val="TableParagraph"/>
              <w:spacing w:before="235"/>
              <w:rPr>
                <w:rFonts w:ascii="Courier New"/>
                <w:sz w:val="24"/>
              </w:rPr>
            </w:pPr>
          </w:p>
          <w:p w14:paraId="4B855649" w14:textId="77777777" w:rsidR="00192D51" w:rsidRDefault="00460E6F">
            <w:pPr>
              <w:pStyle w:val="TableParagraph"/>
              <w:spacing w:before="1"/>
              <w:ind w:left="374"/>
              <w:rPr>
                <w:sz w:val="24"/>
              </w:rPr>
            </w:pPr>
            <w:r>
              <w:rPr>
                <w:sz w:val="24"/>
              </w:rPr>
              <w:t>передающей</w:t>
            </w:r>
            <w:r>
              <w:rPr>
                <w:spacing w:val="-4"/>
                <w:sz w:val="24"/>
              </w:rPr>
              <w:t xml:space="preserve"> </w:t>
            </w:r>
            <w:r>
              <w:rPr>
                <w:spacing w:val="-2"/>
                <w:sz w:val="24"/>
              </w:rPr>
              <w:t>стороны</w:t>
            </w:r>
          </w:p>
        </w:tc>
        <w:tc>
          <w:tcPr>
            <w:tcW w:w="3288" w:type="dxa"/>
            <w:gridSpan w:val="2"/>
          </w:tcPr>
          <w:p w14:paraId="554C1372" w14:textId="77777777" w:rsidR="00192D51" w:rsidRDefault="00192D51">
            <w:pPr>
              <w:pStyle w:val="TableParagraph"/>
              <w:spacing w:before="235"/>
              <w:rPr>
                <w:rFonts w:ascii="Courier New"/>
                <w:sz w:val="24"/>
              </w:rPr>
            </w:pPr>
          </w:p>
          <w:p w14:paraId="6292EFF4" w14:textId="77777777" w:rsidR="00192D51" w:rsidRDefault="00460E6F">
            <w:pPr>
              <w:pStyle w:val="TableParagraph"/>
              <w:spacing w:before="1"/>
              <w:ind w:left="434"/>
              <w:rPr>
                <w:sz w:val="24"/>
              </w:rPr>
            </w:pPr>
            <w:r>
              <w:rPr>
                <w:sz w:val="24"/>
              </w:rPr>
              <w:t>принимающей</w:t>
            </w:r>
            <w:r>
              <w:rPr>
                <w:spacing w:val="-6"/>
                <w:sz w:val="24"/>
              </w:rPr>
              <w:t xml:space="preserve"> </w:t>
            </w:r>
            <w:r>
              <w:rPr>
                <w:spacing w:val="-2"/>
                <w:sz w:val="24"/>
              </w:rPr>
              <w:t>стороны</w:t>
            </w:r>
          </w:p>
        </w:tc>
        <w:tc>
          <w:tcPr>
            <w:tcW w:w="1303" w:type="dxa"/>
            <w:vMerge/>
            <w:tcBorders>
              <w:top w:val="nil"/>
            </w:tcBorders>
          </w:tcPr>
          <w:p w14:paraId="3A0C40ED" w14:textId="77777777" w:rsidR="00192D51" w:rsidRDefault="00192D51">
            <w:pPr>
              <w:rPr>
                <w:sz w:val="2"/>
                <w:szCs w:val="2"/>
              </w:rPr>
            </w:pPr>
          </w:p>
        </w:tc>
        <w:tc>
          <w:tcPr>
            <w:tcW w:w="1077" w:type="dxa"/>
            <w:vMerge w:val="restart"/>
          </w:tcPr>
          <w:p w14:paraId="0323A369" w14:textId="77777777" w:rsidR="00192D51" w:rsidRDefault="00192D51">
            <w:pPr>
              <w:pStyle w:val="TableParagraph"/>
              <w:rPr>
                <w:rFonts w:ascii="Courier New"/>
                <w:sz w:val="24"/>
              </w:rPr>
            </w:pPr>
          </w:p>
          <w:p w14:paraId="0940A86C" w14:textId="77777777" w:rsidR="00192D51" w:rsidRDefault="00192D51">
            <w:pPr>
              <w:pStyle w:val="TableParagraph"/>
              <w:rPr>
                <w:rFonts w:ascii="Courier New"/>
                <w:sz w:val="24"/>
              </w:rPr>
            </w:pPr>
          </w:p>
          <w:p w14:paraId="1089F056" w14:textId="77777777" w:rsidR="00192D51" w:rsidRDefault="00192D51">
            <w:pPr>
              <w:pStyle w:val="TableParagraph"/>
              <w:spacing w:before="76"/>
              <w:rPr>
                <w:rFonts w:ascii="Courier New"/>
                <w:sz w:val="24"/>
              </w:rPr>
            </w:pPr>
          </w:p>
          <w:p w14:paraId="16D5C716" w14:textId="77777777" w:rsidR="00192D51" w:rsidRDefault="00460E6F">
            <w:pPr>
              <w:pStyle w:val="TableParagraph"/>
              <w:ind w:left="267"/>
              <w:rPr>
                <w:sz w:val="24"/>
              </w:rPr>
            </w:pPr>
            <w:r>
              <w:rPr>
                <w:spacing w:val="-4"/>
                <w:sz w:val="24"/>
              </w:rPr>
              <w:t>всего</w:t>
            </w:r>
          </w:p>
        </w:tc>
        <w:tc>
          <w:tcPr>
            <w:tcW w:w="2833" w:type="dxa"/>
            <w:gridSpan w:val="2"/>
            <w:tcBorders>
              <w:right w:val="nil"/>
            </w:tcBorders>
          </w:tcPr>
          <w:p w14:paraId="224355E6" w14:textId="77777777" w:rsidR="00192D51" w:rsidRDefault="00460E6F">
            <w:pPr>
              <w:pStyle w:val="TableParagraph"/>
              <w:spacing w:before="95"/>
              <w:ind w:left="517" w:right="508" w:firstLine="304"/>
              <w:rPr>
                <w:sz w:val="24"/>
              </w:rPr>
            </w:pPr>
            <w:r>
              <w:rPr>
                <w:sz w:val="24"/>
              </w:rPr>
              <w:t>в том числе неразрешенный</w:t>
            </w:r>
            <w:r>
              <w:rPr>
                <w:spacing w:val="-15"/>
                <w:sz w:val="24"/>
              </w:rPr>
              <w:t xml:space="preserve"> </w:t>
            </w:r>
            <w:r>
              <w:rPr>
                <w:sz w:val="24"/>
              </w:rPr>
              <w:t>к</w:t>
            </w:r>
          </w:p>
          <w:p w14:paraId="0C430B8C" w14:textId="77777777" w:rsidR="00192D51" w:rsidRDefault="00460E6F">
            <w:pPr>
              <w:pStyle w:val="TableParagraph"/>
              <w:spacing w:before="3" w:line="237" w:lineRule="auto"/>
              <w:ind w:left="935" w:right="195" w:hanging="730"/>
              <w:rPr>
                <w:sz w:val="24"/>
              </w:rPr>
            </w:pPr>
            <w:r>
              <w:rPr>
                <w:sz w:val="24"/>
              </w:rPr>
              <w:t>использованию</w:t>
            </w:r>
            <w:r>
              <w:rPr>
                <w:spacing w:val="-15"/>
                <w:sz w:val="24"/>
              </w:rPr>
              <w:t xml:space="preserve"> </w:t>
            </w:r>
            <w:r>
              <w:rPr>
                <w:sz w:val="24"/>
              </w:rPr>
              <w:t xml:space="preserve">остаток </w:t>
            </w:r>
            <w:r>
              <w:rPr>
                <w:spacing w:val="-2"/>
                <w:sz w:val="24"/>
              </w:rPr>
              <w:t>субсидии</w:t>
            </w:r>
          </w:p>
        </w:tc>
      </w:tr>
      <w:tr w:rsidR="00192D51" w14:paraId="42D91EEB" w14:textId="77777777">
        <w:trPr>
          <w:trHeight w:val="755"/>
        </w:trPr>
        <w:tc>
          <w:tcPr>
            <w:tcW w:w="1419" w:type="dxa"/>
            <w:tcBorders>
              <w:left w:val="nil"/>
            </w:tcBorders>
          </w:tcPr>
          <w:p w14:paraId="4B8936DE" w14:textId="77777777" w:rsidR="00192D51" w:rsidRDefault="00460E6F">
            <w:pPr>
              <w:pStyle w:val="TableParagraph"/>
              <w:spacing w:before="95"/>
              <w:ind w:left="490" w:right="192" w:hanging="284"/>
              <w:rPr>
                <w:sz w:val="24"/>
              </w:rPr>
            </w:pPr>
            <w:r>
              <w:rPr>
                <w:spacing w:val="-2"/>
                <w:sz w:val="24"/>
              </w:rPr>
              <w:t xml:space="preserve">прошлого </w:t>
            </w:r>
            <w:r>
              <w:rPr>
                <w:spacing w:val="-4"/>
                <w:sz w:val="24"/>
              </w:rPr>
              <w:t>года</w:t>
            </w:r>
          </w:p>
        </w:tc>
        <w:tc>
          <w:tcPr>
            <w:tcW w:w="1531" w:type="dxa"/>
          </w:tcPr>
          <w:p w14:paraId="6A0AAE70" w14:textId="77777777" w:rsidR="00192D51" w:rsidRDefault="00460E6F">
            <w:pPr>
              <w:pStyle w:val="TableParagraph"/>
              <w:spacing w:before="95"/>
              <w:ind w:left="539" w:right="275" w:hanging="255"/>
              <w:rPr>
                <w:sz w:val="24"/>
              </w:rPr>
            </w:pPr>
            <w:r>
              <w:rPr>
                <w:spacing w:val="-2"/>
                <w:sz w:val="24"/>
              </w:rPr>
              <w:t xml:space="preserve">текущего </w:t>
            </w:r>
            <w:r>
              <w:rPr>
                <w:spacing w:val="-4"/>
                <w:sz w:val="24"/>
              </w:rPr>
              <w:t>года</w:t>
            </w:r>
          </w:p>
        </w:tc>
        <w:tc>
          <w:tcPr>
            <w:tcW w:w="1474" w:type="dxa"/>
          </w:tcPr>
          <w:p w14:paraId="36D2F84C" w14:textId="77777777" w:rsidR="00192D51" w:rsidRDefault="00460E6F">
            <w:pPr>
              <w:pStyle w:val="TableParagraph"/>
              <w:spacing w:before="95"/>
              <w:ind w:left="511" w:hanging="284"/>
              <w:rPr>
                <w:sz w:val="24"/>
              </w:rPr>
            </w:pPr>
            <w:r>
              <w:rPr>
                <w:spacing w:val="-2"/>
                <w:sz w:val="24"/>
              </w:rPr>
              <w:t xml:space="preserve">прошлого </w:t>
            </w:r>
            <w:r>
              <w:rPr>
                <w:spacing w:val="-4"/>
                <w:sz w:val="24"/>
              </w:rPr>
              <w:t>года</w:t>
            </w:r>
          </w:p>
        </w:tc>
        <w:tc>
          <w:tcPr>
            <w:tcW w:w="1814" w:type="dxa"/>
          </w:tcPr>
          <w:p w14:paraId="568C4DE1" w14:textId="77777777" w:rsidR="00192D51" w:rsidRDefault="00460E6F">
            <w:pPr>
              <w:pStyle w:val="TableParagraph"/>
              <w:spacing w:before="231"/>
              <w:ind w:left="33" w:right="25"/>
              <w:jc w:val="center"/>
              <w:rPr>
                <w:sz w:val="24"/>
              </w:rPr>
            </w:pPr>
            <w:r>
              <w:rPr>
                <w:sz w:val="24"/>
              </w:rPr>
              <w:t>текущего</w:t>
            </w:r>
            <w:r>
              <w:rPr>
                <w:spacing w:val="-4"/>
                <w:sz w:val="24"/>
              </w:rPr>
              <w:t xml:space="preserve"> года</w:t>
            </w:r>
          </w:p>
        </w:tc>
        <w:tc>
          <w:tcPr>
            <w:tcW w:w="1303" w:type="dxa"/>
            <w:vMerge/>
            <w:tcBorders>
              <w:top w:val="nil"/>
            </w:tcBorders>
          </w:tcPr>
          <w:p w14:paraId="5F949B82" w14:textId="77777777" w:rsidR="00192D51" w:rsidRDefault="00192D51">
            <w:pPr>
              <w:rPr>
                <w:sz w:val="2"/>
                <w:szCs w:val="2"/>
              </w:rPr>
            </w:pPr>
          </w:p>
        </w:tc>
        <w:tc>
          <w:tcPr>
            <w:tcW w:w="1077" w:type="dxa"/>
            <w:vMerge/>
            <w:tcBorders>
              <w:top w:val="nil"/>
            </w:tcBorders>
          </w:tcPr>
          <w:p w14:paraId="631EC435" w14:textId="77777777" w:rsidR="00192D51" w:rsidRDefault="00192D51">
            <w:pPr>
              <w:rPr>
                <w:sz w:val="2"/>
                <w:szCs w:val="2"/>
              </w:rPr>
            </w:pPr>
          </w:p>
        </w:tc>
        <w:tc>
          <w:tcPr>
            <w:tcW w:w="1360" w:type="dxa"/>
          </w:tcPr>
          <w:p w14:paraId="2E5A1A5E" w14:textId="77777777" w:rsidR="00192D51" w:rsidRDefault="00460E6F">
            <w:pPr>
              <w:pStyle w:val="TableParagraph"/>
              <w:spacing w:before="95"/>
              <w:ind w:left="455" w:hanging="284"/>
              <w:rPr>
                <w:sz w:val="24"/>
              </w:rPr>
            </w:pPr>
            <w:r>
              <w:rPr>
                <w:spacing w:val="-2"/>
                <w:sz w:val="24"/>
              </w:rPr>
              <w:t xml:space="preserve">прошлого </w:t>
            </w:r>
            <w:r>
              <w:rPr>
                <w:spacing w:val="-4"/>
                <w:sz w:val="24"/>
              </w:rPr>
              <w:t>года</w:t>
            </w:r>
          </w:p>
        </w:tc>
        <w:tc>
          <w:tcPr>
            <w:tcW w:w="1473" w:type="dxa"/>
            <w:tcBorders>
              <w:right w:val="nil"/>
            </w:tcBorders>
          </w:tcPr>
          <w:p w14:paraId="51B25E51" w14:textId="77777777" w:rsidR="00192D51" w:rsidRDefault="00460E6F">
            <w:pPr>
              <w:pStyle w:val="TableParagraph"/>
              <w:spacing w:before="95"/>
              <w:ind w:left="516" w:right="245" w:hanging="255"/>
              <w:rPr>
                <w:sz w:val="24"/>
              </w:rPr>
            </w:pPr>
            <w:r>
              <w:rPr>
                <w:spacing w:val="-2"/>
                <w:sz w:val="24"/>
              </w:rPr>
              <w:t xml:space="preserve">текущего </w:t>
            </w:r>
            <w:r>
              <w:rPr>
                <w:spacing w:val="-4"/>
                <w:sz w:val="24"/>
              </w:rPr>
              <w:t>года</w:t>
            </w:r>
          </w:p>
        </w:tc>
      </w:tr>
      <w:tr w:rsidR="00192D51" w14:paraId="3A34994E" w14:textId="77777777">
        <w:trPr>
          <w:trHeight w:val="479"/>
        </w:trPr>
        <w:tc>
          <w:tcPr>
            <w:tcW w:w="1419" w:type="dxa"/>
            <w:tcBorders>
              <w:left w:val="nil"/>
            </w:tcBorders>
          </w:tcPr>
          <w:p w14:paraId="1E8400E1" w14:textId="77777777" w:rsidR="00192D51" w:rsidRDefault="00460E6F">
            <w:pPr>
              <w:pStyle w:val="TableParagraph"/>
              <w:spacing w:before="95"/>
              <w:ind w:left="12"/>
              <w:jc w:val="center"/>
              <w:rPr>
                <w:sz w:val="24"/>
              </w:rPr>
            </w:pPr>
            <w:r>
              <w:rPr>
                <w:spacing w:val="-10"/>
                <w:sz w:val="24"/>
              </w:rPr>
              <w:t>1</w:t>
            </w:r>
          </w:p>
        </w:tc>
        <w:tc>
          <w:tcPr>
            <w:tcW w:w="1531" w:type="dxa"/>
          </w:tcPr>
          <w:p w14:paraId="4922739B" w14:textId="77777777" w:rsidR="00192D51" w:rsidRDefault="00460E6F">
            <w:pPr>
              <w:pStyle w:val="TableParagraph"/>
              <w:spacing w:before="95"/>
              <w:ind w:left="13" w:right="9"/>
              <w:jc w:val="center"/>
              <w:rPr>
                <w:sz w:val="24"/>
              </w:rPr>
            </w:pPr>
            <w:r>
              <w:rPr>
                <w:spacing w:val="-10"/>
                <w:sz w:val="24"/>
              </w:rPr>
              <w:t>2</w:t>
            </w:r>
          </w:p>
        </w:tc>
        <w:tc>
          <w:tcPr>
            <w:tcW w:w="1474" w:type="dxa"/>
          </w:tcPr>
          <w:p w14:paraId="49B9E02B" w14:textId="77777777" w:rsidR="00192D51" w:rsidRDefault="00460E6F">
            <w:pPr>
              <w:pStyle w:val="TableParagraph"/>
              <w:spacing w:before="95"/>
              <w:ind w:left="11" w:right="7"/>
              <w:jc w:val="center"/>
              <w:rPr>
                <w:sz w:val="24"/>
              </w:rPr>
            </w:pPr>
            <w:r>
              <w:rPr>
                <w:spacing w:val="-10"/>
                <w:sz w:val="24"/>
              </w:rPr>
              <w:t>3</w:t>
            </w:r>
          </w:p>
        </w:tc>
        <w:tc>
          <w:tcPr>
            <w:tcW w:w="1814" w:type="dxa"/>
          </w:tcPr>
          <w:p w14:paraId="7AD9A9CF" w14:textId="77777777" w:rsidR="00192D51" w:rsidRDefault="00460E6F">
            <w:pPr>
              <w:pStyle w:val="TableParagraph"/>
              <w:spacing w:before="95"/>
              <w:ind w:left="33" w:right="23"/>
              <w:jc w:val="center"/>
              <w:rPr>
                <w:sz w:val="24"/>
              </w:rPr>
            </w:pPr>
            <w:r>
              <w:rPr>
                <w:spacing w:val="-10"/>
                <w:sz w:val="24"/>
              </w:rPr>
              <w:t>4</w:t>
            </w:r>
          </w:p>
        </w:tc>
        <w:tc>
          <w:tcPr>
            <w:tcW w:w="1303" w:type="dxa"/>
          </w:tcPr>
          <w:p w14:paraId="0B546263" w14:textId="77777777" w:rsidR="00192D51" w:rsidRDefault="00460E6F">
            <w:pPr>
              <w:pStyle w:val="TableParagraph"/>
              <w:spacing w:before="95"/>
              <w:ind w:left="22" w:right="14"/>
              <w:jc w:val="center"/>
              <w:rPr>
                <w:sz w:val="24"/>
              </w:rPr>
            </w:pPr>
            <w:r>
              <w:rPr>
                <w:spacing w:val="-10"/>
                <w:sz w:val="24"/>
              </w:rPr>
              <w:t>5</w:t>
            </w:r>
          </w:p>
        </w:tc>
        <w:tc>
          <w:tcPr>
            <w:tcW w:w="1077" w:type="dxa"/>
          </w:tcPr>
          <w:p w14:paraId="3F4F30EE" w14:textId="77777777" w:rsidR="00192D51" w:rsidRDefault="00460E6F">
            <w:pPr>
              <w:pStyle w:val="TableParagraph"/>
              <w:spacing w:before="95"/>
              <w:ind w:left="14" w:right="4"/>
              <w:jc w:val="center"/>
              <w:rPr>
                <w:sz w:val="24"/>
              </w:rPr>
            </w:pPr>
            <w:r>
              <w:rPr>
                <w:spacing w:val="-10"/>
                <w:sz w:val="24"/>
              </w:rPr>
              <w:t>6</w:t>
            </w:r>
          </w:p>
        </w:tc>
        <w:tc>
          <w:tcPr>
            <w:tcW w:w="1360" w:type="dxa"/>
          </w:tcPr>
          <w:p w14:paraId="5C14E071" w14:textId="77777777" w:rsidR="00192D51" w:rsidRDefault="00460E6F">
            <w:pPr>
              <w:pStyle w:val="TableParagraph"/>
              <w:spacing w:before="95"/>
              <w:ind w:left="12" w:right="6"/>
              <w:jc w:val="center"/>
              <w:rPr>
                <w:sz w:val="24"/>
              </w:rPr>
            </w:pPr>
            <w:r>
              <w:rPr>
                <w:spacing w:val="-10"/>
                <w:sz w:val="24"/>
              </w:rPr>
              <w:t>7</w:t>
            </w:r>
          </w:p>
        </w:tc>
        <w:tc>
          <w:tcPr>
            <w:tcW w:w="1473" w:type="dxa"/>
            <w:tcBorders>
              <w:right w:val="nil"/>
            </w:tcBorders>
          </w:tcPr>
          <w:p w14:paraId="27F341EB" w14:textId="77777777" w:rsidR="00192D51" w:rsidRDefault="00460E6F">
            <w:pPr>
              <w:pStyle w:val="TableParagraph"/>
              <w:spacing w:before="95"/>
              <w:ind w:left="10"/>
              <w:jc w:val="center"/>
              <w:rPr>
                <w:sz w:val="24"/>
              </w:rPr>
            </w:pPr>
            <w:r>
              <w:rPr>
                <w:spacing w:val="-10"/>
                <w:sz w:val="24"/>
              </w:rPr>
              <w:t>8</w:t>
            </w:r>
          </w:p>
        </w:tc>
      </w:tr>
      <w:tr w:rsidR="00192D51" w14:paraId="778D9C67" w14:textId="77777777">
        <w:trPr>
          <w:trHeight w:val="480"/>
        </w:trPr>
        <w:tc>
          <w:tcPr>
            <w:tcW w:w="1419" w:type="dxa"/>
          </w:tcPr>
          <w:p w14:paraId="0EEA2360" w14:textId="77777777" w:rsidR="00192D51" w:rsidRDefault="00192D51">
            <w:pPr>
              <w:pStyle w:val="TableParagraph"/>
            </w:pPr>
          </w:p>
        </w:tc>
        <w:tc>
          <w:tcPr>
            <w:tcW w:w="1531" w:type="dxa"/>
          </w:tcPr>
          <w:p w14:paraId="475BCBC7" w14:textId="77777777" w:rsidR="00192D51" w:rsidRDefault="00192D51">
            <w:pPr>
              <w:pStyle w:val="TableParagraph"/>
            </w:pPr>
          </w:p>
        </w:tc>
        <w:tc>
          <w:tcPr>
            <w:tcW w:w="1474" w:type="dxa"/>
          </w:tcPr>
          <w:p w14:paraId="27A56A16" w14:textId="77777777" w:rsidR="00192D51" w:rsidRDefault="00192D51">
            <w:pPr>
              <w:pStyle w:val="TableParagraph"/>
            </w:pPr>
          </w:p>
        </w:tc>
        <w:tc>
          <w:tcPr>
            <w:tcW w:w="1814" w:type="dxa"/>
          </w:tcPr>
          <w:p w14:paraId="0FE38AD6" w14:textId="77777777" w:rsidR="00192D51" w:rsidRDefault="00192D51">
            <w:pPr>
              <w:pStyle w:val="TableParagraph"/>
            </w:pPr>
          </w:p>
        </w:tc>
        <w:tc>
          <w:tcPr>
            <w:tcW w:w="1303" w:type="dxa"/>
          </w:tcPr>
          <w:p w14:paraId="2751FA1A" w14:textId="77777777" w:rsidR="00192D51" w:rsidRDefault="00192D51">
            <w:pPr>
              <w:pStyle w:val="TableParagraph"/>
            </w:pPr>
          </w:p>
        </w:tc>
        <w:tc>
          <w:tcPr>
            <w:tcW w:w="1077" w:type="dxa"/>
          </w:tcPr>
          <w:p w14:paraId="0EF4806E" w14:textId="77777777" w:rsidR="00192D51" w:rsidRDefault="00192D51">
            <w:pPr>
              <w:pStyle w:val="TableParagraph"/>
            </w:pPr>
          </w:p>
        </w:tc>
        <w:tc>
          <w:tcPr>
            <w:tcW w:w="1360" w:type="dxa"/>
          </w:tcPr>
          <w:p w14:paraId="54EFAC4A" w14:textId="77777777" w:rsidR="00192D51" w:rsidRDefault="00192D51">
            <w:pPr>
              <w:pStyle w:val="TableParagraph"/>
            </w:pPr>
          </w:p>
        </w:tc>
        <w:tc>
          <w:tcPr>
            <w:tcW w:w="1473" w:type="dxa"/>
          </w:tcPr>
          <w:p w14:paraId="09B172CB" w14:textId="77777777" w:rsidR="00192D51" w:rsidRDefault="00192D51">
            <w:pPr>
              <w:pStyle w:val="TableParagraph"/>
            </w:pPr>
          </w:p>
        </w:tc>
      </w:tr>
      <w:tr w:rsidR="00192D51" w14:paraId="1B9F86E0" w14:textId="77777777">
        <w:trPr>
          <w:trHeight w:val="481"/>
        </w:trPr>
        <w:tc>
          <w:tcPr>
            <w:tcW w:w="1419" w:type="dxa"/>
          </w:tcPr>
          <w:p w14:paraId="0EB60046" w14:textId="77777777" w:rsidR="00192D51" w:rsidRDefault="00192D51">
            <w:pPr>
              <w:pStyle w:val="TableParagraph"/>
            </w:pPr>
          </w:p>
        </w:tc>
        <w:tc>
          <w:tcPr>
            <w:tcW w:w="1531" w:type="dxa"/>
          </w:tcPr>
          <w:p w14:paraId="773543C9" w14:textId="77777777" w:rsidR="00192D51" w:rsidRDefault="00192D51">
            <w:pPr>
              <w:pStyle w:val="TableParagraph"/>
            </w:pPr>
          </w:p>
        </w:tc>
        <w:tc>
          <w:tcPr>
            <w:tcW w:w="1474" w:type="dxa"/>
          </w:tcPr>
          <w:p w14:paraId="5176655D" w14:textId="77777777" w:rsidR="00192D51" w:rsidRDefault="00192D51">
            <w:pPr>
              <w:pStyle w:val="TableParagraph"/>
            </w:pPr>
          </w:p>
        </w:tc>
        <w:tc>
          <w:tcPr>
            <w:tcW w:w="1814" w:type="dxa"/>
          </w:tcPr>
          <w:p w14:paraId="461B77A1" w14:textId="77777777" w:rsidR="00192D51" w:rsidRDefault="00192D51">
            <w:pPr>
              <w:pStyle w:val="TableParagraph"/>
            </w:pPr>
          </w:p>
        </w:tc>
        <w:tc>
          <w:tcPr>
            <w:tcW w:w="1303" w:type="dxa"/>
          </w:tcPr>
          <w:p w14:paraId="26C922F9" w14:textId="77777777" w:rsidR="00192D51" w:rsidRDefault="00192D51">
            <w:pPr>
              <w:pStyle w:val="TableParagraph"/>
            </w:pPr>
          </w:p>
        </w:tc>
        <w:tc>
          <w:tcPr>
            <w:tcW w:w="1077" w:type="dxa"/>
          </w:tcPr>
          <w:p w14:paraId="0D4F68E0" w14:textId="77777777" w:rsidR="00192D51" w:rsidRDefault="00192D51">
            <w:pPr>
              <w:pStyle w:val="TableParagraph"/>
            </w:pPr>
          </w:p>
        </w:tc>
        <w:tc>
          <w:tcPr>
            <w:tcW w:w="1360" w:type="dxa"/>
          </w:tcPr>
          <w:p w14:paraId="3A77189D" w14:textId="77777777" w:rsidR="00192D51" w:rsidRDefault="00192D51">
            <w:pPr>
              <w:pStyle w:val="TableParagraph"/>
            </w:pPr>
          </w:p>
        </w:tc>
        <w:tc>
          <w:tcPr>
            <w:tcW w:w="1473" w:type="dxa"/>
          </w:tcPr>
          <w:p w14:paraId="05F82491" w14:textId="77777777" w:rsidR="00192D51" w:rsidRDefault="00192D51">
            <w:pPr>
              <w:pStyle w:val="TableParagraph"/>
            </w:pPr>
          </w:p>
        </w:tc>
      </w:tr>
      <w:tr w:rsidR="00192D51" w14:paraId="7484B7DB" w14:textId="77777777">
        <w:trPr>
          <w:trHeight w:val="479"/>
        </w:trPr>
        <w:tc>
          <w:tcPr>
            <w:tcW w:w="6238" w:type="dxa"/>
            <w:gridSpan w:val="4"/>
            <w:tcBorders>
              <w:left w:val="nil"/>
              <w:bottom w:val="nil"/>
            </w:tcBorders>
          </w:tcPr>
          <w:p w14:paraId="5205FBB1" w14:textId="77777777" w:rsidR="00192D51" w:rsidRDefault="00460E6F">
            <w:pPr>
              <w:pStyle w:val="TableParagraph"/>
              <w:spacing w:before="92"/>
              <w:ind w:right="50"/>
              <w:jc w:val="right"/>
              <w:rPr>
                <w:sz w:val="24"/>
              </w:rPr>
            </w:pPr>
            <w:r>
              <w:rPr>
                <w:spacing w:val="-2"/>
                <w:sz w:val="24"/>
              </w:rPr>
              <w:t>Итого</w:t>
            </w:r>
          </w:p>
        </w:tc>
        <w:tc>
          <w:tcPr>
            <w:tcW w:w="1303" w:type="dxa"/>
          </w:tcPr>
          <w:p w14:paraId="4A95979B" w14:textId="77777777" w:rsidR="00192D51" w:rsidRDefault="00192D51">
            <w:pPr>
              <w:pStyle w:val="TableParagraph"/>
            </w:pPr>
          </w:p>
        </w:tc>
        <w:tc>
          <w:tcPr>
            <w:tcW w:w="1077" w:type="dxa"/>
          </w:tcPr>
          <w:p w14:paraId="67E5FB22" w14:textId="77777777" w:rsidR="00192D51" w:rsidRDefault="00192D51">
            <w:pPr>
              <w:pStyle w:val="TableParagraph"/>
            </w:pPr>
          </w:p>
        </w:tc>
        <w:tc>
          <w:tcPr>
            <w:tcW w:w="1360" w:type="dxa"/>
          </w:tcPr>
          <w:p w14:paraId="7CE041C8" w14:textId="77777777" w:rsidR="00192D51" w:rsidRDefault="00192D51">
            <w:pPr>
              <w:pStyle w:val="TableParagraph"/>
            </w:pPr>
          </w:p>
        </w:tc>
        <w:tc>
          <w:tcPr>
            <w:tcW w:w="1473" w:type="dxa"/>
          </w:tcPr>
          <w:p w14:paraId="42488E37" w14:textId="77777777" w:rsidR="00192D51" w:rsidRDefault="00192D51">
            <w:pPr>
              <w:pStyle w:val="TableParagraph"/>
            </w:pPr>
          </w:p>
        </w:tc>
      </w:tr>
    </w:tbl>
    <w:p w14:paraId="228E51A2" w14:textId="77777777" w:rsidR="00192D51" w:rsidRDefault="00192D51">
      <w:pPr>
        <w:pStyle w:val="TableParagraph"/>
        <w:sectPr w:rsidR="00192D51">
          <w:pgSz w:w="16840" w:h="11910" w:orient="landscape"/>
          <w:pgMar w:top="1100" w:right="1417" w:bottom="280" w:left="1275" w:header="720" w:footer="720" w:gutter="0"/>
          <w:cols w:space="720"/>
        </w:sectPr>
      </w:pPr>
    </w:p>
    <w:p w14:paraId="48DE7E1B" w14:textId="77777777" w:rsidR="00192D51" w:rsidRDefault="00460E6F">
      <w:pPr>
        <w:tabs>
          <w:tab w:val="left" w:pos="8250"/>
        </w:tabs>
        <w:spacing w:before="70" w:line="226" w:lineRule="exact"/>
        <w:ind w:left="5566"/>
        <w:rPr>
          <w:sz w:val="20"/>
        </w:rPr>
      </w:pPr>
      <w:r>
        <w:rPr>
          <w:rFonts w:ascii="Courier New" w:hAnsi="Courier New"/>
          <w:sz w:val="20"/>
        </w:rPr>
        <w:lastRenderedPageBreak/>
        <w:t xml:space="preserve">Номер страницы </w:t>
      </w:r>
      <w:r>
        <w:rPr>
          <w:sz w:val="20"/>
          <w:u w:val="single"/>
        </w:rPr>
        <w:tab/>
      </w:r>
    </w:p>
    <w:p w14:paraId="1A98ABE0"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6E067096" w14:textId="77777777" w:rsidR="00192D51" w:rsidRDefault="00460E6F">
      <w:pPr>
        <w:tabs>
          <w:tab w:val="left" w:pos="9210"/>
        </w:tabs>
        <w:spacing w:before="2" w:line="226" w:lineRule="exact"/>
        <w:ind w:left="5566"/>
        <w:rPr>
          <w:sz w:val="20"/>
        </w:rPr>
      </w:pPr>
      <w:r>
        <w:rPr>
          <w:rFonts w:ascii="Courier New" w:hAnsi="Courier New"/>
          <w:sz w:val="20"/>
        </w:rPr>
        <w:t xml:space="preserve">Номер лицевого счета </w:t>
      </w:r>
      <w:r>
        <w:rPr>
          <w:sz w:val="20"/>
          <w:u w:val="single"/>
        </w:rPr>
        <w:tab/>
      </w:r>
    </w:p>
    <w:p w14:paraId="081A1DE3"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F93673" w14:textId="77777777" w:rsidR="00192D51" w:rsidRDefault="00192D51">
      <w:pPr>
        <w:pStyle w:val="a3"/>
        <w:ind w:left="0"/>
        <w:jc w:val="left"/>
        <w:rPr>
          <w:rFonts w:ascii="Courier New"/>
          <w:sz w:val="20"/>
        </w:rPr>
      </w:pPr>
    </w:p>
    <w:p w14:paraId="2FAAC154" w14:textId="77777777" w:rsidR="00192D51" w:rsidRDefault="00460E6F">
      <w:pPr>
        <w:pStyle w:val="a4"/>
        <w:numPr>
          <w:ilvl w:val="0"/>
          <w:numId w:val="18"/>
        </w:numPr>
        <w:tabs>
          <w:tab w:val="left" w:pos="2084"/>
        </w:tabs>
        <w:ind w:left="2084" w:hanging="359"/>
        <w:jc w:val="left"/>
        <w:rPr>
          <w:rFonts w:ascii="Courier New" w:hAnsi="Courier New"/>
          <w:sz w:val="20"/>
        </w:rPr>
      </w:pPr>
      <w:r>
        <w:rPr>
          <w:rFonts w:ascii="Courier New" w:hAnsi="Courier New"/>
          <w:sz w:val="20"/>
        </w:rPr>
        <w:t>Сведения</w:t>
      </w:r>
      <w:r>
        <w:rPr>
          <w:rFonts w:ascii="Courier New" w:hAnsi="Courier New"/>
          <w:spacing w:val="-10"/>
          <w:sz w:val="20"/>
        </w:rPr>
        <w:t xml:space="preserve"> </w:t>
      </w:r>
      <w:r>
        <w:rPr>
          <w:rFonts w:ascii="Courier New" w:hAnsi="Courier New"/>
          <w:sz w:val="20"/>
        </w:rPr>
        <w:t>о</w:t>
      </w:r>
      <w:r>
        <w:rPr>
          <w:rFonts w:ascii="Courier New" w:hAnsi="Courier New"/>
          <w:spacing w:val="-7"/>
          <w:sz w:val="20"/>
        </w:rPr>
        <w:t xml:space="preserve"> </w:t>
      </w:r>
      <w:r>
        <w:rPr>
          <w:rFonts w:ascii="Courier New" w:hAnsi="Courier New"/>
          <w:sz w:val="20"/>
        </w:rPr>
        <w:t>разрешенных</w:t>
      </w:r>
      <w:r>
        <w:rPr>
          <w:rFonts w:ascii="Courier New" w:hAnsi="Courier New"/>
          <w:spacing w:val="-7"/>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pacing w:val="-2"/>
          <w:sz w:val="20"/>
        </w:rPr>
        <w:t>субсидиями</w:t>
      </w:r>
    </w:p>
    <w:p w14:paraId="44C78E8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416"/>
        <w:gridCol w:w="1191"/>
        <w:gridCol w:w="1193"/>
        <w:gridCol w:w="1246"/>
        <w:gridCol w:w="1645"/>
        <w:gridCol w:w="1249"/>
        <w:gridCol w:w="1191"/>
        <w:gridCol w:w="908"/>
      </w:tblGrid>
      <w:tr w:rsidR="00192D51" w14:paraId="143D7056" w14:textId="77777777">
        <w:trPr>
          <w:trHeight w:val="1034"/>
        </w:trPr>
        <w:tc>
          <w:tcPr>
            <w:tcW w:w="2835" w:type="dxa"/>
            <w:gridSpan w:val="2"/>
            <w:tcBorders>
              <w:left w:val="nil"/>
            </w:tcBorders>
          </w:tcPr>
          <w:p w14:paraId="36B4ABAA" w14:textId="77777777" w:rsidR="00192D51" w:rsidRDefault="00460E6F">
            <w:pPr>
              <w:pStyle w:val="TableParagraph"/>
              <w:spacing w:before="95"/>
              <w:ind w:left="14"/>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бюджетной </w:t>
            </w:r>
            <w:r>
              <w:rPr>
                <w:spacing w:val="-2"/>
                <w:sz w:val="24"/>
              </w:rPr>
              <w:t>классификации</w:t>
            </w:r>
          </w:p>
          <w:p w14:paraId="4C2A5693" w14:textId="77777777" w:rsidR="00192D51" w:rsidRDefault="00460E6F">
            <w:pPr>
              <w:pStyle w:val="TableParagraph"/>
              <w:ind w:left="14" w:right="1"/>
              <w:jc w:val="center"/>
              <w:rPr>
                <w:sz w:val="24"/>
              </w:rPr>
            </w:pPr>
            <w:r>
              <w:rPr>
                <w:sz w:val="24"/>
              </w:rPr>
              <w:t>Российской</w:t>
            </w:r>
            <w:r>
              <w:rPr>
                <w:spacing w:val="-4"/>
                <w:sz w:val="24"/>
              </w:rPr>
              <w:t xml:space="preserve"> </w:t>
            </w:r>
            <w:r>
              <w:rPr>
                <w:spacing w:val="-2"/>
                <w:sz w:val="24"/>
              </w:rPr>
              <w:t>Федерации</w:t>
            </w:r>
          </w:p>
        </w:tc>
        <w:tc>
          <w:tcPr>
            <w:tcW w:w="2384" w:type="dxa"/>
            <w:gridSpan w:val="2"/>
          </w:tcPr>
          <w:p w14:paraId="0F4819A0" w14:textId="77777777" w:rsidR="00192D51" w:rsidRDefault="00460E6F">
            <w:pPr>
              <w:pStyle w:val="TableParagraph"/>
              <w:spacing w:before="234"/>
              <w:ind w:left="6" w:right="3"/>
              <w:jc w:val="center"/>
              <w:rPr>
                <w:sz w:val="24"/>
              </w:rPr>
            </w:pPr>
            <w:r>
              <w:rPr>
                <w:sz w:val="24"/>
              </w:rPr>
              <w:t xml:space="preserve">Код </w:t>
            </w:r>
            <w:r>
              <w:rPr>
                <w:spacing w:val="-2"/>
                <w:sz w:val="24"/>
              </w:rPr>
              <w:t>субсидии</w:t>
            </w:r>
          </w:p>
          <w:p w14:paraId="5C0BC8E5" w14:textId="77777777" w:rsidR="00192D51" w:rsidRDefault="00460E6F">
            <w:pPr>
              <w:pStyle w:val="TableParagraph"/>
              <w:ind w:left="6"/>
              <w:jc w:val="center"/>
              <w:rPr>
                <w:sz w:val="24"/>
              </w:rPr>
            </w:pPr>
            <w:r>
              <w:rPr>
                <w:sz w:val="24"/>
              </w:rPr>
              <w:t>(целевых</w:t>
            </w:r>
            <w:r>
              <w:rPr>
                <w:spacing w:val="-1"/>
                <w:sz w:val="24"/>
              </w:rPr>
              <w:t xml:space="preserve"> </w:t>
            </w:r>
            <w:r>
              <w:rPr>
                <w:spacing w:val="-2"/>
                <w:sz w:val="24"/>
              </w:rPr>
              <w:t>средств)</w:t>
            </w:r>
          </w:p>
        </w:tc>
        <w:tc>
          <w:tcPr>
            <w:tcW w:w="1246" w:type="dxa"/>
            <w:vMerge w:val="restart"/>
          </w:tcPr>
          <w:p w14:paraId="4B26D4C1" w14:textId="77777777" w:rsidR="00192D51" w:rsidRDefault="00192D51">
            <w:pPr>
              <w:pStyle w:val="TableParagraph"/>
              <w:rPr>
                <w:rFonts w:ascii="Courier New"/>
                <w:sz w:val="24"/>
              </w:rPr>
            </w:pPr>
          </w:p>
          <w:p w14:paraId="2BBCC89B" w14:textId="77777777" w:rsidR="00192D51" w:rsidRDefault="00192D51">
            <w:pPr>
              <w:pStyle w:val="TableParagraph"/>
              <w:spacing w:before="242"/>
              <w:rPr>
                <w:rFonts w:ascii="Courier New"/>
                <w:sz w:val="24"/>
              </w:rPr>
            </w:pPr>
          </w:p>
          <w:p w14:paraId="0468A9A5" w14:textId="77777777" w:rsidR="00192D51" w:rsidRDefault="00460E6F">
            <w:pPr>
              <w:pStyle w:val="TableParagraph"/>
              <w:spacing w:before="1"/>
              <w:ind w:left="220" w:right="212"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645" w:type="dxa"/>
            <w:vMerge w:val="restart"/>
          </w:tcPr>
          <w:p w14:paraId="3E40CF6C" w14:textId="77777777" w:rsidR="00192D51" w:rsidRDefault="00460E6F">
            <w:pPr>
              <w:pStyle w:val="TableParagraph"/>
              <w:spacing w:before="95"/>
              <w:ind w:left="98" w:right="93"/>
              <w:jc w:val="center"/>
              <w:rPr>
                <w:sz w:val="24"/>
              </w:rPr>
            </w:pPr>
            <w:r>
              <w:rPr>
                <w:spacing w:val="-2"/>
                <w:sz w:val="24"/>
              </w:rPr>
              <w:t xml:space="preserve">Разрешенный </w:t>
            </w:r>
            <w:r>
              <w:rPr>
                <w:spacing w:val="-10"/>
                <w:sz w:val="24"/>
              </w:rPr>
              <w:t>к</w:t>
            </w:r>
          </w:p>
          <w:p w14:paraId="576229B7" w14:textId="77777777" w:rsidR="00192D51" w:rsidRDefault="00460E6F">
            <w:pPr>
              <w:pStyle w:val="TableParagraph"/>
              <w:ind w:left="119" w:right="109"/>
              <w:jc w:val="center"/>
              <w:rPr>
                <w:sz w:val="24"/>
              </w:rPr>
            </w:pPr>
            <w:proofErr w:type="spellStart"/>
            <w:r>
              <w:rPr>
                <w:spacing w:val="-2"/>
                <w:sz w:val="24"/>
              </w:rPr>
              <w:t>использовани</w:t>
            </w:r>
            <w:proofErr w:type="spellEnd"/>
            <w:r>
              <w:rPr>
                <w:spacing w:val="-2"/>
                <w:sz w:val="24"/>
              </w:rPr>
              <w:t xml:space="preserve"> </w:t>
            </w:r>
            <w:r>
              <w:rPr>
                <w:sz w:val="24"/>
              </w:rPr>
              <w:t xml:space="preserve">ю остаток </w:t>
            </w:r>
            <w:r>
              <w:rPr>
                <w:spacing w:val="-2"/>
                <w:sz w:val="24"/>
              </w:rPr>
              <w:t xml:space="preserve">субсидий </w:t>
            </w:r>
            <w:r>
              <w:rPr>
                <w:sz w:val="24"/>
              </w:rPr>
              <w:t>прошлых лет на начало</w:t>
            </w:r>
          </w:p>
          <w:p w14:paraId="6BE73642" w14:textId="77777777" w:rsidR="00192D51" w:rsidRDefault="00460E6F">
            <w:pPr>
              <w:pStyle w:val="TableParagraph"/>
              <w:tabs>
                <w:tab w:val="left" w:pos="661"/>
              </w:tabs>
              <w:ind w:left="7"/>
              <w:jc w:val="center"/>
              <w:rPr>
                <w:sz w:val="24"/>
              </w:rPr>
            </w:pPr>
            <w:r>
              <w:rPr>
                <w:spacing w:val="-5"/>
                <w:sz w:val="24"/>
              </w:rPr>
              <w:t>20</w:t>
            </w:r>
            <w:r>
              <w:rPr>
                <w:sz w:val="24"/>
                <w:u w:val="single"/>
              </w:rPr>
              <w:tab/>
            </w:r>
            <w:r>
              <w:rPr>
                <w:spacing w:val="-5"/>
                <w:sz w:val="24"/>
              </w:rPr>
              <w:t>г.</w:t>
            </w:r>
          </w:p>
        </w:tc>
        <w:tc>
          <w:tcPr>
            <w:tcW w:w="1249" w:type="dxa"/>
            <w:vMerge w:val="restart"/>
          </w:tcPr>
          <w:p w14:paraId="20196795" w14:textId="77777777" w:rsidR="00192D51" w:rsidRDefault="00460E6F">
            <w:pPr>
              <w:pStyle w:val="TableParagraph"/>
              <w:spacing w:before="95"/>
              <w:ind w:left="99" w:right="89" w:hanging="4"/>
              <w:jc w:val="center"/>
              <w:rPr>
                <w:sz w:val="24"/>
              </w:rPr>
            </w:pPr>
            <w:r>
              <w:rPr>
                <w:spacing w:val="-2"/>
                <w:sz w:val="24"/>
              </w:rPr>
              <w:t xml:space="preserve">Суммы возврата </w:t>
            </w:r>
            <w:proofErr w:type="spellStart"/>
            <w:r>
              <w:rPr>
                <w:spacing w:val="-2"/>
                <w:sz w:val="24"/>
              </w:rPr>
              <w:t>дебиторск</w:t>
            </w:r>
            <w:proofErr w:type="spellEnd"/>
            <w:r>
              <w:rPr>
                <w:spacing w:val="-2"/>
                <w:sz w:val="24"/>
              </w:rPr>
              <w:t xml:space="preserve"> </w:t>
            </w:r>
            <w:r>
              <w:rPr>
                <w:spacing w:val="-6"/>
                <w:sz w:val="24"/>
              </w:rPr>
              <w:t>ой</w:t>
            </w:r>
          </w:p>
          <w:p w14:paraId="09A77E4C" w14:textId="77777777" w:rsidR="00192D51" w:rsidRDefault="00460E6F">
            <w:pPr>
              <w:pStyle w:val="TableParagraph"/>
              <w:ind w:left="13" w:right="6"/>
              <w:jc w:val="center"/>
              <w:rPr>
                <w:sz w:val="24"/>
              </w:rPr>
            </w:pPr>
            <w:proofErr w:type="spellStart"/>
            <w:r>
              <w:rPr>
                <w:spacing w:val="-2"/>
                <w:sz w:val="24"/>
              </w:rPr>
              <w:t>задолженн</w:t>
            </w:r>
            <w:proofErr w:type="spellEnd"/>
            <w:r>
              <w:rPr>
                <w:spacing w:val="-2"/>
                <w:sz w:val="24"/>
              </w:rPr>
              <w:t xml:space="preserve"> </w:t>
            </w:r>
            <w:r>
              <w:rPr>
                <w:spacing w:val="-4"/>
                <w:sz w:val="24"/>
              </w:rPr>
              <w:t xml:space="preserve">ости </w:t>
            </w:r>
            <w:r>
              <w:rPr>
                <w:spacing w:val="-2"/>
                <w:sz w:val="24"/>
              </w:rPr>
              <w:t xml:space="preserve">прошлых </w:t>
            </w:r>
            <w:r>
              <w:rPr>
                <w:spacing w:val="-4"/>
                <w:sz w:val="24"/>
              </w:rPr>
              <w:t>лет</w:t>
            </w:r>
          </w:p>
        </w:tc>
        <w:tc>
          <w:tcPr>
            <w:tcW w:w="2099" w:type="dxa"/>
            <w:gridSpan w:val="2"/>
            <w:tcBorders>
              <w:right w:val="nil"/>
            </w:tcBorders>
          </w:tcPr>
          <w:p w14:paraId="79A4E1CD" w14:textId="77777777" w:rsidR="00192D51" w:rsidRDefault="00192D51">
            <w:pPr>
              <w:pStyle w:val="TableParagraph"/>
              <w:spacing w:before="99"/>
              <w:rPr>
                <w:rFonts w:ascii="Courier New"/>
                <w:sz w:val="24"/>
              </w:rPr>
            </w:pPr>
          </w:p>
          <w:p w14:paraId="45777E84" w14:textId="77777777" w:rsidR="00192D51" w:rsidRDefault="00460E6F">
            <w:pPr>
              <w:pStyle w:val="TableParagraph"/>
              <w:ind w:left="333"/>
              <w:rPr>
                <w:sz w:val="24"/>
              </w:rPr>
            </w:pPr>
            <w:r>
              <w:rPr>
                <w:spacing w:val="-2"/>
                <w:sz w:val="24"/>
              </w:rPr>
              <w:t>Планируемые</w:t>
            </w:r>
          </w:p>
        </w:tc>
      </w:tr>
      <w:tr w:rsidR="00192D51" w14:paraId="10D907E7" w14:textId="77777777">
        <w:trPr>
          <w:trHeight w:val="1369"/>
        </w:trPr>
        <w:tc>
          <w:tcPr>
            <w:tcW w:w="1419" w:type="dxa"/>
            <w:tcBorders>
              <w:left w:val="nil"/>
            </w:tcBorders>
          </w:tcPr>
          <w:p w14:paraId="140B59AE" w14:textId="77777777" w:rsidR="00192D51" w:rsidRDefault="00192D51">
            <w:pPr>
              <w:pStyle w:val="TableParagraph"/>
              <w:spacing w:before="127"/>
              <w:rPr>
                <w:rFonts w:ascii="Courier New"/>
                <w:sz w:val="24"/>
              </w:rPr>
            </w:pPr>
          </w:p>
          <w:p w14:paraId="127C11CD" w14:textId="77777777" w:rsidR="00192D51" w:rsidRDefault="00460E6F">
            <w:pPr>
              <w:pStyle w:val="TableParagraph"/>
              <w:spacing w:before="1"/>
              <w:ind w:left="283" w:right="41" w:hanging="214"/>
              <w:rPr>
                <w:sz w:val="24"/>
              </w:rPr>
            </w:pPr>
            <w:r>
              <w:rPr>
                <w:spacing w:val="-2"/>
                <w:sz w:val="24"/>
              </w:rPr>
              <w:t>передающей стороны</w:t>
            </w:r>
          </w:p>
        </w:tc>
        <w:tc>
          <w:tcPr>
            <w:tcW w:w="1416" w:type="dxa"/>
          </w:tcPr>
          <w:p w14:paraId="3CC391AE" w14:textId="77777777" w:rsidR="00192D51" w:rsidRDefault="00192D51">
            <w:pPr>
              <w:pStyle w:val="TableParagraph"/>
              <w:spacing w:before="127"/>
              <w:rPr>
                <w:rFonts w:ascii="Courier New"/>
                <w:sz w:val="24"/>
              </w:rPr>
            </w:pPr>
          </w:p>
          <w:p w14:paraId="35B8A07F" w14:textId="77777777" w:rsidR="00192D51" w:rsidRDefault="00460E6F">
            <w:pPr>
              <w:pStyle w:val="TableParagraph"/>
              <w:spacing w:before="1"/>
              <w:ind w:left="126" w:hanging="48"/>
              <w:rPr>
                <w:sz w:val="24"/>
              </w:rPr>
            </w:pPr>
            <w:proofErr w:type="spellStart"/>
            <w:r>
              <w:rPr>
                <w:spacing w:val="-2"/>
                <w:sz w:val="24"/>
              </w:rPr>
              <w:t>принимающ</w:t>
            </w:r>
            <w:proofErr w:type="spellEnd"/>
            <w:r>
              <w:rPr>
                <w:spacing w:val="-2"/>
                <w:sz w:val="24"/>
              </w:rPr>
              <w:t xml:space="preserve"> </w:t>
            </w:r>
            <w:r>
              <w:rPr>
                <w:sz w:val="24"/>
              </w:rPr>
              <w:t>ей стороны</w:t>
            </w:r>
          </w:p>
        </w:tc>
        <w:tc>
          <w:tcPr>
            <w:tcW w:w="1191" w:type="dxa"/>
          </w:tcPr>
          <w:p w14:paraId="06F1EB47" w14:textId="77777777" w:rsidR="00192D51" w:rsidRDefault="00460E6F">
            <w:pPr>
              <w:pStyle w:val="TableParagraph"/>
              <w:spacing w:before="263"/>
              <w:ind w:left="69" w:right="56"/>
              <w:jc w:val="center"/>
              <w:rPr>
                <w:sz w:val="24"/>
              </w:rPr>
            </w:pPr>
            <w:proofErr w:type="spellStart"/>
            <w:r>
              <w:rPr>
                <w:spacing w:val="-2"/>
                <w:sz w:val="24"/>
              </w:rPr>
              <w:t>передающ</w:t>
            </w:r>
            <w:proofErr w:type="spellEnd"/>
            <w:r>
              <w:rPr>
                <w:spacing w:val="-2"/>
                <w:sz w:val="24"/>
              </w:rPr>
              <w:t xml:space="preserve"> </w:t>
            </w:r>
            <w:r>
              <w:rPr>
                <w:spacing w:val="-6"/>
                <w:sz w:val="24"/>
              </w:rPr>
              <w:t xml:space="preserve">ей </w:t>
            </w:r>
            <w:r>
              <w:rPr>
                <w:spacing w:val="-2"/>
                <w:sz w:val="24"/>
              </w:rPr>
              <w:t>стороны</w:t>
            </w:r>
          </w:p>
        </w:tc>
        <w:tc>
          <w:tcPr>
            <w:tcW w:w="1193" w:type="dxa"/>
          </w:tcPr>
          <w:p w14:paraId="09DBACAE" w14:textId="77777777" w:rsidR="00192D51" w:rsidRDefault="00460E6F">
            <w:pPr>
              <w:pStyle w:val="TableParagraph"/>
              <w:spacing w:before="263"/>
              <w:ind w:left="9"/>
              <w:jc w:val="center"/>
              <w:rPr>
                <w:sz w:val="24"/>
              </w:rPr>
            </w:pPr>
            <w:proofErr w:type="spellStart"/>
            <w:r>
              <w:rPr>
                <w:spacing w:val="-2"/>
                <w:sz w:val="24"/>
              </w:rPr>
              <w:t>принима</w:t>
            </w:r>
            <w:proofErr w:type="spellEnd"/>
            <w:r>
              <w:rPr>
                <w:spacing w:val="-2"/>
                <w:sz w:val="24"/>
              </w:rPr>
              <w:t xml:space="preserve"> </w:t>
            </w:r>
            <w:proofErr w:type="spellStart"/>
            <w:r>
              <w:rPr>
                <w:spacing w:val="-4"/>
                <w:sz w:val="24"/>
              </w:rPr>
              <w:t>ющей</w:t>
            </w:r>
            <w:proofErr w:type="spellEnd"/>
            <w:r>
              <w:rPr>
                <w:spacing w:val="-4"/>
                <w:sz w:val="24"/>
              </w:rPr>
              <w:t xml:space="preserve"> </w:t>
            </w:r>
            <w:r>
              <w:rPr>
                <w:spacing w:val="-2"/>
                <w:sz w:val="24"/>
              </w:rPr>
              <w:t>стороны</w:t>
            </w:r>
          </w:p>
        </w:tc>
        <w:tc>
          <w:tcPr>
            <w:tcW w:w="1246" w:type="dxa"/>
            <w:vMerge/>
            <w:tcBorders>
              <w:top w:val="nil"/>
            </w:tcBorders>
          </w:tcPr>
          <w:p w14:paraId="4B7C574B" w14:textId="77777777" w:rsidR="00192D51" w:rsidRDefault="00192D51">
            <w:pPr>
              <w:rPr>
                <w:sz w:val="2"/>
                <w:szCs w:val="2"/>
              </w:rPr>
            </w:pPr>
          </w:p>
        </w:tc>
        <w:tc>
          <w:tcPr>
            <w:tcW w:w="1645" w:type="dxa"/>
            <w:vMerge/>
            <w:tcBorders>
              <w:top w:val="nil"/>
            </w:tcBorders>
          </w:tcPr>
          <w:p w14:paraId="7C2DA80B" w14:textId="77777777" w:rsidR="00192D51" w:rsidRDefault="00192D51">
            <w:pPr>
              <w:rPr>
                <w:sz w:val="2"/>
                <w:szCs w:val="2"/>
              </w:rPr>
            </w:pPr>
          </w:p>
        </w:tc>
        <w:tc>
          <w:tcPr>
            <w:tcW w:w="1249" w:type="dxa"/>
            <w:vMerge/>
            <w:tcBorders>
              <w:top w:val="nil"/>
            </w:tcBorders>
          </w:tcPr>
          <w:p w14:paraId="7E9498FD" w14:textId="77777777" w:rsidR="00192D51" w:rsidRDefault="00192D51">
            <w:pPr>
              <w:rPr>
                <w:sz w:val="2"/>
                <w:szCs w:val="2"/>
              </w:rPr>
            </w:pPr>
          </w:p>
        </w:tc>
        <w:tc>
          <w:tcPr>
            <w:tcW w:w="1191" w:type="dxa"/>
          </w:tcPr>
          <w:p w14:paraId="25BE30CD" w14:textId="77777777" w:rsidR="00192D51" w:rsidRDefault="00192D51">
            <w:pPr>
              <w:pStyle w:val="TableParagraph"/>
              <w:spacing w:before="127"/>
              <w:rPr>
                <w:rFonts w:ascii="Courier New"/>
                <w:sz w:val="24"/>
              </w:rPr>
            </w:pPr>
          </w:p>
          <w:p w14:paraId="0C62EAF0" w14:textId="77777777" w:rsidR="00192D51" w:rsidRDefault="00460E6F">
            <w:pPr>
              <w:pStyle w:val="TableParagraph"/>
              <w:spacing w:before="1"/>
              <w:ind w:left="472" w:right="55" w:hanging="411"/>
              <w:rPr>
                <w:sz w:val="24"/>
              </w:rPr>
            </w:pPr>
            <w:proofErr w:type="spellStart"/>
            <w:r>
              <w:rPr>
                <w:spacing w:val="-2"/>
                <w:sz w:val="24"/>
              </w:rPr>
              <w:t>поступлен</w:t>
            </w:r>
            <w:proofErr w:type="spellEnd"/>
            <w:r>
              <w:rPr>
                <w:spacing w:val="-2"/>
                <w:sz w:val="24"/>
              </w:rPr>
              <w:t xml:space="preserve"> </w:t>
            </w:r>
            <w:proofErr w:type="spellStart"/>
            <w:r>
              <w:rPr>
                <w:spacing w:val="-6"/>
                <w:sz w:val="24"/>
              </w:rPr>
              <w:t>ия</w:t>
            </w:r>
            <w:proofErr w:type="spellEnd"/>
          </w:p>
        </w:tc>
        <w:tc>
          <w:tcPr>
            <w:tcW w:w="908" w:type="dxa"/>
            <w:tcBorders>
              <w:right w:val="nil"/>
            </w:tcBorders>
          </w:tcPr>
          <w:p w14:paraId="49DBB115" w14:textId="77777777" w:rsidR="00192D51" w:rsidRDefault="00192D51">
            <w:pPr>
              <w:pStyle w:val="TableParagraph"/>
              <w:spacing w:before="127"/>
              <w:rPr>
                <w:rFonts w:ascii="Courier New"/>
                <w:sz w:val="24"/>
              </w:rPr>
            </w:pPr>
          </w:p>
          <w:p w14:paraId="0C255FCE" w14:textId="77777777" w:rsidR="00192D51" w:rsidRDefault="00460E6F">
            <w:pPr>
              <w:pStyle w:val="TableParagraph"/>
              <w:spacing w:before="1"/>
              <w:ind w:left="369" w:right="78" w:hanging="287"/>
              <w:rPr>
                <w:sz w:val="24"/>
              </w:rPr>
            </w:pPr>
            <w:r>
              <w:rPr>
                <w:spacing w:val="-2"/>
                <w:sz w:val="24"/>
              </w:rPr>
              <w:t xml:space="preserve">выплат </w:t>
            </w:r>
            <w:r>
              <w:rPr>
                <w:spacing w:val="-10"/>
                <w:sz w:val="24"/>
              </w:rPr>
              <w:t>ы</w:t>
            </w:r>
          </w:p>
        </w:tc>
      </w:tr>
      <w:tr w:rsidR="00192D51" w14:paraId="47E68049" w14:textId="77777777">
        <w:trPr>
          <w:trHeight w:val="480"/>
        </w:trPr>
        <w:tc>
          <w:tcPr>
            <w:tcW w:w="1419" w:type="dxa"/>
            <w:tcBorders>
              <w:left w:val="nil"/>
            </w:tcBorders>
          </w:tcPr>
          <w:p w14:paraId="7110E6E2" w14:textId="77777777" w:rsidR="00192D51" w:rsidRDefault="00460E6F">
            <w:pPr>
              <w:pStyle w:val="TableParagraph"/>
              <w:spacing w:before="93"/>
              <w:ind w:left="12"/>
              <w:jc w:val="center"/>
              <w:rPr>
                <w:sz w:val="24"/>
              </w:rPr>
            </w:pPr>
            <w:r>
              <w:rPr>
                <w:spacing w:val="-10"/>
                <w:sz w:val="24"/>
              </w:rPr>
              <w:t>1</w:t>
            </w:r>
          </w:p>
        </w:tc>
        <w:tc>
          <w:tcPr>
            <w:tcW w:w="1416" w:type="dxa"/>
          </w:tcPr>
          <w:p w14:paraId="30764E42" w14:textId="77777777" w:rsidR="00192D51" w:rsidRDefault="00460E6F">
            <w:pPr>
              <w:pStyle w:val="TableParagraph"/>
              <w:spacing w:before="93"/>
              <w:ind w:left="84" w:right="80"/>
              <w:jc w:val="center"/>
              <w:rPr>
                <w:sz w:val="24"/>
              </w:rPr>
            </w:pPr>
            <w:r>
              <w:rPr>
                <w:spacing w:val="-10"/>
                <w:sz w:val="24"/>
              </w:rPr>
              <w:t>2</w:t>
            </w:r>
          </w:p>
        </w:tc>
        <w:tc>
          <w:tcPr>
            <w:tcW w:w="1191" w:type="dxa"/>
          </w:tcPr>
          <w:p w14:paraId="45A51204" w14:textId="77777777" w:rsidR="00192D51" w:rsidRDefault="00460E6F">
            <w:pPr>
              <w:pStyle w:val="TableParagraph"/>
              <w:spacing w:before="93"/>
              <w:ind w:left="8"/>
              <w:jc w:val="center"/>
              <w:rPr>
                <w:sz w:val="24"/>
              </w:rPr>
            </w:pPr>
            <w:r>
              <w:rPr>
                <w:spacing w:val="-10"/>
                <w:sz w:val="24"/>
              </w:rPr>
              <w:t>3</w:t>
            </w:r>
          </w:p>
        </w:tc>
        <w:tc>
          <w:tcPr>
            <w:tcW w:w="1193" w:type="dxa"/>
          </w:tcPr>
          <w:p w14:paraId="68B10DB3" w14:textId="77777777" w:rsidR="00192D51" w:rsidRDefault="00460E6F">
            <w:pPr>
              <w:pStyle w:val="TableParagraph"/>
              <w:spacing w:before="93"/>
              <w:ind w:left="9" w:right="3"/>
              <w:jc w:val="center"/>
              <w:rPr>
                <w:sz w:val="24"/>
              </w:rPr>
            </w:pPr>
            <w:r>
              <w:rPr>
                <w:spacing w:val="-10"/>
                <w:sz w:val="24"/>
              </w:rPr>
              <w:t>4</w:t>
            </w:r>
          </w:p>
        </w:tc>
        <w:tc>
          <w:tcPr>
            <w:tcW w:w="1246" w:type="dxa"/>
          </w:tcPr>
          <w:p w14:paraId="6B677B98" w14:textId="77777777" w:rsidR="00192D51" w:rsidRDefault="00460E6F">
            <w:pPr>
              <w:pStyle w:val="TableParagraph"/>
              <w:spacing w:before="93"/>
              <w:ind w:left="11" w:right="5"/>
              <w:jc w:val="center"/>
              <w:rPr>
                <w:sz w:val="24"/>
              </w:rPr>
            </w:pPr>
            <w:r>
              <w:rPr>
                <w:spacing w:val="-10"/>
                <w:sz w:val="24"/>
              </w:rPr>
              <w:t>5</w:t>
            </w:r>
          </w:p>
        </w:tc>
        <w:tc>
          <w:tcPr>
            <w:tcW w:w="1645" w:type="dxa"/>
          </w:tcPr>
          <w:p w14:paraId="7BFD61D0" w14:textId="77777777" w:rsidR="00192D51" w:rsidRDefault="00460E6F">
            <w:pPr>
              <w:pStyle w:val="TableParagraph"/>
              <w:spacing w:before="93"/>
              <w:ind w:left="98" w:right="94"/>
              <w:jc w:val="center"/>
              <w:rPr>
                <w:sz w:val="24"/>
              </w:rPr>
            </w:pPr>
            <w:r>
              <w:rPr>
                <w:spacing w:val="-10"/>
                <w:sz w:val="24"/>
              </w:rPr>
              <w:t>6</w:t>
            </w:r>
          </w:p>
        </w:tc>
        <w:tc>
          <w:tcPr>
            <w:tcW w:w="1249" w:type="dxa"/>
          </w:tcPr>
          <w:p w14:paraId="429E6279" w14:textId="77777777" w:rsidR="00192D51" w:rsidRDefault="00460E6F">
            <w:pPr>
              <w:pStyle w:val="TableParagraph"/>
              <w:spacing w:before="93"/>
              <w:ind w:left="9" w:right="4"/>
              <w:jc w:val="center"/>
              <w:rPr>
                <w:sz w:val="24"/>
              </w:rPr>
            </w:pPr>
            <w:r>
              <w:rPr>
                <w:spacing w:val="-10"/>
                <w:sz w:val="24"/>
              </w:rPr>
              <w:t>7</w:t>
            </w:r>
          </w:p>
        </w:tc>
        <w:tc>
          <w:tcPr>
            <w:tcW w:w="1191" w:type="dxa"/>
          </w:tcPr>
          <w:p w14:paraId="513483D0" w14:textId="77777777" w:rsidR="00192D51" w:rsidRDefault="00460E6F">
            <w:pPr>
              <w:pStyle w:val="TableParagraph"/>
              <w:spacing w:before="93"/>
              <w:ind w:left="4"/>
              <w:jc w:val="center"/>
              <w:rPr>
                <w:sz w:val="24"/>
              </w:rPr>
            </w:pPr>
            <w:r>
              <w:rPr>
                <w:spacing w:val="-10"/>
                <w:sz w:val="24"/>
              </w:rPr>
              <w:t>8</w:t>
            </w:r>
          </w:p>
        </w:tc>
        <w:tc>
          <w:tcPr>
            <w:tcW w:w="908" w:type="dxa"/>
            <w:tcBorders>
              <w:right w:val="nil"/>
            </w:tcBorders>
          </w:tcPr>
          <w:p w14:paraId="66B1A3D1" w14:textId="77777777" w:rsidR="00192D51" w:rsidRDefault="00460E6F">
            <w:pPr>
              <w:pStyle w:val="TableParagraph"/>
              <w:spacing w:before="93"/>
              <w:jc w:val="center"/>
              <w:rPr>
                <w:sz w:val="24"/>
              </w:rPr>
            </w:pPr>
            <w:r>
              <w:rPr>
                <w:spacing w:val="-10"/>
                <w:sz w:val="24"/>
              </w:rPr>
              <w:t>9</w:t>
            </w:r>
          </w:p>
        </w:tc>
      </w:tr>
      <w:tr w:rsidR="00192D51" w14:paraId="6A588291" w14:textId="77777777">
        <w:trPr>
          <w:trHeight w:val="479"/>
        </w:trPr>
        <w:tc>
          <w:tcPr>
            <w:tcW w:w="1419" w:type="dxa"/>
          </w:tcPr>
          <w:p w14:paraId="70D457EB" w14:textId="77777777" w:rsidR="00192D51" w:rsidRDefault="00192D51">
            <w:pPr>
              <w:pStyle w:val="TableParagraph"/>
            </w:pPr>
          </w:p>
        </w:tc>
        <w:tc>
          <w:tcPr>
            <w:tcW w:w="1416" w:type="dxa"/>
          </w:tcPr>
          <w:p w14:paraId="1D3DC5B0" w14:textId="77777777" w:rsidR="00192D51" w:rsidRDefault="00192D51">
            <w:pPr>
              <w:pStyle w:val="TableParagraph"/>
            </w:pPr>
          </w:p>
        </w:tc>
        <w:tc>
          <w:tcPr>
            <w:tcW w:w="1191" w:type="dxa"/>
          </w:tcPr>
          <w:p w14:paraId="65D5B964" w14:textId="77777777" w:rsidR="00192D51" w:rsidRDefault="00192D51">
            <w:pPr>
              <w:pStyle w:val="TableParagraph"/>
            </w:pPr>
          </w:p>
        </w:tc>
        <w:tc>
          <w:tcPr>
            <w:tcW w:w="1193" w:type="dxa"/>
          </w:tcPr>
          <w:p w14:paraId="533623F8" w14:textId="77777777" w:rsidR="00192D51" w:rsidRDefault="00192D51">
            <w:pPr>
              <w:pStyle w:val="TableParagraph"/>
            </w:pPr>
          </w:p>
        </w:tc>
        <w:tc>
          <w:tcPr>
            <w:tcW w:w="1246" w:type="dxa"/>
          </w:tcPr>
          <w:p w14:paraId="5F0EB77C" w14:textId="77777777" w:rsidR="00192D51" w:rsidRDefault="00192D51">
            <w:pPr>
              <w:pStyle w:val="TableParagraph"/>
            </w:pPr>
          </w:p>
        </w:tc>
        <w:tc>
          <w:tcPr>
            <w:tcW w:w="1645" w:type="dxa"/>
          </w:tcPr>
          <w:p w14:paraId="52A1FA72" w14:textId="77777777" w:rsidR="00192D51" w:rsidRDefault="00192D51">
            <w:pPr>
              <w:pStyle w:val="TableParagraph"/>
            </w:pPr>
          </w:p>
        </w:tc>
        <w:tc>
          <w:tcPr>
            <w:tcW w:w="1249" w:type="dxa"/>
          </w:tcPr>
          <w:p w14:paraId="2B11BE8F" w14:textId="77777777" w:rsidR="00192D51" w:rsidRDefault="00192D51">
            <w:pPr>
              <w:pStyle w:val="TableParagraph"/>
            </w:pPr>
          </w:p>
        </w:tc>
        <w:tc>
          <w:tcPr>
            <w:tcW w:w="1191" w:type="dxa"/>
          </w:tcPr>
          <w:p w14:paraId="62C830F0" w14:textId="77777777" w:rsidR="00192D51" w:rsidRDefault="00192D51">
            <w:pPr>
              <w:pStyle w:val="TableParagraph"/>
            </w:pPr>
          </w:p>
        </w:tc>
        <w:tc>
          <w:tcPr>
            <w:tcW w:w="908" w:type="dxa"/>
          </w:tcPr>
          <w:p w14:paraId="350A61D9" w14:textId="77777777" w:rsidR="00192D51" w:rsidRDefault="00192D51">
            <w:pPr>
              <w:pStyle w:val="TableParagraph"/>
            </w:pPr>
          </w:p>
        </w:tc>
      </w:tr>
      <w:tr w:rsidR="00192D51" w14:paraId="27C2AF7B" w14:textId="77777777">
        <w:trPr>
          <w:trHeight w:val="479"/>
        </w:trPr>
        <w:tc>
          <w:tcPr>
            <w:tcW w:w="1419" w:type="dxa"/>
          </w:tcPr>
          <w:p w14:paraId="6095F27B" w14:textId="77777777" w:rsidR="00192D51" w:rsidRDefault="00192D51">
            <w:pPr>
              <w:pStyle w:val="TableParagraph"/>
            </w:pPr>
          </w:p>
        </w:tc>
        <w:tc>
          <w:tcPr>
            <w:tcW w:w="1416" w:type="dxa"/>
          </w:tcPr>
          <w:p w14:paraId="7384318C" w14:textId="77777777" w:rsidR="00192D51" w:rsidRDefault="00192D51">
            <w:pPr>
              <w:pStyle w:val="TableParagraph"/>
            </w:pPr>
          </w:p>
        </w:tc>
        <w:tc>
          <w:tcPr>
            <w:tcW w:w="1191" w:type="dxa"/>
          </w:tcPr>
          <w:p w14:paraId="316DB209" w14:textId="77777777" w:rsidR="00192D51" w:rsidRDefault="00192D51">
            <w:pPr>
              <w:pStyle w:val="TableParagraph"/>
            </w:pPr>
          </w:p>
        </w:tc>
        <w:tc>
          <w:tcPr>
            <w:tcW w:w="1193" w:type="dxa"/>
          </w:tcPr>
          <w:p w14:paraId="5853C594" w14:textId="77777777" w:rsidR="00192D51" w:rsidRDefault="00192D51">
            <w:pPr>
              <w:pStyle w:val="TableParagraph"/>
            </w:pPr>
          </w:p>
        </w:tc>
        <w:tc>
          <w:tcPr>
            <w:tcW w:w="1246" w:type="dxa"/>
          </w:tcPr>
          <w:p w14:paraId="20CFB574" w14:textId="77777777" w:rsidR="00192D51" w:rsidRDefault="00192D51">
            <w:pPr>
              <w:pStyle w:val="TableParagraph"/>
            </w:pPr>
          </w:p>
        </w:tc>
        <w:tc>
          <w:tcPr>
            <w:tcW w:w="1645" w:type="dxa"/>
          </w:tcPr>
          <w:p w14:paraId="5B70F230" w14:textId="77777777" w:rsidR="00192D51" w:rsidRDefault="00192D51">
            <w:pPr>
              <w:pStyle w:val="TableParagraph"/>
            </w:pPr>
          </w:p>
        </w:tc>
        <w:tc>
          <w:tcPr>
            <w:tcW w:w="1249" w:type="dxa"/>
          </w:tcPr>
          <w:p w14:paraId="17080D7B" w14:textId="77777777" w:rsidR="00192D51" w:rsidRDefault="00192D51">
            <w:pPr>
              <w:pStyle w:val="TableParagraph"/>
            </w:pPr>
          </w:p>
        </w:tc>
        <w:tc>
          <w:tcPr>
            <w:tcW w:w="1191" w:type="dxa"/>
          </w:tcPr>
          <w:p w14:paraId="2AF9ECB2" w14:textId="77777777" w:rsidR="00192D51" w:rsidRDefault="00192D51">
            <w:pPr>
              <w:pStyle w:val="TableParagraph"/>
            </w:pPr>
          </w:p>
        </w:tc>
        <w:tc>
          <w:tcPr>
            <w:tcW w:w="908" w:type="dxa"/>
          </w:tcPr>
          <w:p w14:paraId="50FA274E" w14:textId="77777777" w:rsidR="00192D51" w:rsidRDefault="00192D51">
            <w:pPr>
              <w:pStyle w:val="TableParagraph"/>
            </w:pPr>
          </w:p>
        </w:tc>
      </w:tr>
      <w:tr w:rsidR="00192D51" w14:paraId="368F8E1B" w14:textId="77777777">
        <w:trPr>
          <w:trHeight w:val="479"/>
        </w:trPr>
        <w:tc>
          <w:tcPr>
            <w:tcW w:w="6465" w:type="dxa"/>
            <w:gridSpan w:val="5"/>
            <w:tcBorders>
              <w:left w:val="nil"/>
              <w:bottom w:val="nil"/>
            </w:tcBorders>
          </w:tcPr>
          <w:p w14:paraId="72D2DAD8" w14:textId="77777777" w:rsidR="00192D51" w:rsidRDefault="00460E6F">
            <w:pPr>
              <w:pStyle w:val="TableParagraph"/>
              <w:spacing w:before="95"/>
              <w:ind w:right="51"/>
              <w:jc w:val="right"/>
              <w:rPr>
                <w:sz w:val="24"/>
              </w:rPr>
            </w:pPr>
            <w:r>
              <w:rPr>
                <w:spacing w:val="-2"/>
                <w:sz w:val="24"/>
              </w:rPr>
              <w:t>Итого</w:t>
            </w:r>
          </w:p>
        </w:tc>
        <w:tc>
          <w:tcPr>
            <w:tcW w:w="1645" w:type="dxa"/>
          </w:tcPr>
          <w:p w14:paraId="1E229685" w14:textId="77777777" w:rsidR="00192D51" w:rsidRDefault="00192D51">
            <w:pPr>
              <w:pStyle w:val="TableParagraph"/>
            </w:pPr>
          </w:p>
        </w:tc>
        <w:tc>
          <w:tcPr>
            <w:tcW w:w="1249" w:type="dxa"/>
          </w:tcPr>
          <w:p w14:paraId="2FF51E25" w14:textId="77777777" w:rsidR="00192D51" w:rsidRDefault="00192D51">
            <w:pPr>
              <w:pStyle w:val="TableParagraph"/>
            </w:pPr>
          </w:p>
        </w:tc>
        <w:tc>
          <w:tcPr>
            <w:tcW w:w="1191" w:type="dxa"/>
          </w:tcPr>
          <w:p w14:paraId="69924343" w14:textId="77777777" w:rsidR="00192D51" w:rsidRDefault="00192D51">
            <w:pPr>
              <w:pStyle w:val="TableParagraph"/>
            </w:pPr>
          </w:p>
        </w:tc>
        <w:tc>
          <w:tcPr>
            <w:tcW w:w="908" w:type="dxa"/>
          </w:tcPr>
          <w:p w14:paraId="2B2B48AB" w14:textId="77777777" w:rsidR="00192D51" w:rsidRDefault="00192D51">
            <w:pPr>
              <w:pStyle w:val="TableParagraph"/>
            </w:pPr>
          </w:p>
        </w:tc>
      </w:tr>
    </w:tbl>
    <w:p w14:paraId="3C4B6E50" w14:textId="77777777" w:rsidR="00192D51" w:rsidRDefault="00192D51">
      <w:pPr>
        <w:pStyle w:val="a3"/>
        <w:spacing w:before="56"/>
        <w:ind w:left="0"/>
        <w:jc w:val="left"/>
        <w:rPr>
          <w:rFonts w:ascii="Courier New"/>
          <w:sz w:val="20"/>
        </w:rPr>
      </w:pPr>
    </w:p>
    <w:p w14:paraId="34D3B7FF" w14:textId="77777777" w:rsidR="00192D51" w:rsidRDefault="00460E6F">
      <w:pPr>
        <w:pStyle w:val="a4"/>
        <w:numPr>
          <w:ilvl w:val="0"/>
          <w:numId w:val="18"/>
        </w:numPr>
        <w:tabs>
          <w:tab w:val="left" w:pos="3044"/>
        </w:tabs>
        <w:ind w:left="304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со</w:t>
      </w:r>
      <w:r>
        <w:rPr>
          <w:rFonts w:ascii="Courier New" w:hAnsi="Courier New"/>
          <w:spacing w:val="-8"/>
          <w:sz w:val="20"/>
        </w:rPr>
        <w:t xml:space="preserve"> </w:t>
      </w:r>
      <w:r>
        <w:rPr>
          <w:rFonts w:ascii="Courier New" w:hAnsi="Courier New"/>
          <w:sz w:val="20"/>
        </w:rPr>
        <w:t>средствами</w:t>
      </w:r>
      <w:r>
        <w:rPr>
          <w:rFonts w:ascii="Courier New" w:hAnsi="Courier New"/>
          <w:spacing w:val="-8"/>
          <w:sz w:val="20"/>
        </w:rPr>
        <w:t xml:space="preserve"> </w:t>
      </w:r>
      <w:r>
        <w:rPr>
          <w:rFonts w:ascii="Courier New" w:hAnsi="Courier New"/>
          <w:spacing w:val="-2"/>
          <w:sz w:val="20"/>
        </w:rPr>
        <w:t>клиента</w:t>
      </w:r>
    </w:p>
    <w:p w14:paraId="39468FAC"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474"/>
        <w:gridCol w:w="1419"/>
        <w:gridCol w:w="1474"/>
        <w:gridCol w:w="1078"/>
        <w:gridCol w:w="1191"/>
        <w:gridCol w:w="1078"/>
        <w:gridCol w:w="2211"/>
      </w:tblGrid>
      <w:tr w:rsidR="00192D51" w14:paraId="28D29B58" w14:textId="77777777">
        <w:trPr>
          <w:trHeight w:val="1031"/>
        </w:trPr>
        <w:tc>
          <w:tcPr>
            <w:tcW w:w="3006" w:type="dxa"/>
            <w:gridSpan w:val="2"/>
            <w:tcBorders>
              <w:left w:val="nil"/>
            </w:tcBorders>
          </w:tcPr>
          <w:p w14:paraId="630291C0" w14:textId="77777777" w:rsidR="00192D51" w:rsidRDefault="00460E6F">
            <w:pPr>
              <w:pStyle w:val="TableParagraph"/>
              <w:spacing w:before="92"/>
              <w:ind w:left="13" w:right="4"/>
              <w:jc w:val="center"/>
              <w:rPr>
                <w:sz w:val="24"/>
              </w:rPr>
            </w:pPr>
            <w:r>
              <w:rPr>
                <w:sz w:val="24"/>
              </w:rPr>
              <w:t>Код по</w:t>
            </w:r>
            <w:r>
              <w:rPr>
                <w:spacing w:val="1"/>
                <w:sz w:val="24"/>
              </w:rPr>
              <w:t xml:space="preserve"> </w:t>
            </w:r>
            <w:r>
              <w:rPr>
                <w:spacing w:val="-2"/>
                <w:sz w:val="24"/>
              </w:rPr>
              <w:t>бюджетной</w:t>
            </w:r>
          </w:p>
          <w:p w14:paraId="749E4B8A" w14:textId="77777777" w:rsidR="00192D51" w:rsidRDefault="00460E6F">
            <w:pPr>
              <w:pStyle w:val="TableParagraph"/>
              <w:ind w:left="13"/>
              <w:jc w:val="center"/>
              <w:rPr>
                <w:sz w:val="24"/>
              </w:rPr>
            </w:pPr>
            <w:r>
              <w:rPr>
                <w:sz w:val="24"/>
              </w:rPr>
              <w:t>классификации</w:t>
            </w:r>
            <w:r>
              <w:rPr>
                <w:spacing w:val="-15"/>
                <w:sz w:val="24"/>
              </w:rPr>
              <w:t xml:space="preserve"> </w:t>
            </w:r>
            <w:r>
              <w:rPr>
                <w:sz w:val="24"/>
              </w:rPr>
              <w:t xml:space="preserve">Российской </w:t>
            </w:r>
            <w:r>
              <w:rPr>
                <w:spacing w:val="-2"/>
                <w:sz w:val="24"/>
              </w:rPr>
              <w:t>Федерации</w:t>
            </w:r>
          </w:p>
        </w:tc>
        <w:tc>
          <w:tcPr>
            <w:tcW w:w="2893" w:type="dxa"/>
            <w:gridSpan w:val="2"/>
          </w:tcPr>
          <w:p w14:paraId="77C4D056" w14:textId="77777777" w:rsidR="00192D51" w:rsidRDefault="00460E6F">
            <w:pPr>
              <w:pStyle w:val="TableParagraph"/>
              <w:spacing w:before="231"/>
              <w:ind w:left="555" w:hanging="166"/>
              <w:rPr>
                <w:sz w:val="24"/>
              </w:rPr>
            </w:pPr>
            <w:r>
              <w:rPr>
                <w:sz w:val="24"/>
              </w:rPr>
              <w:t>Код</w:t>
            </w:r>
            <w:r>
              <w:rPr>
                <w:spacing w:val="-15"/>
                <w:sz w:val="24"/>
              </w:rPr>
              <w:t xml:space="preserve"> </w:t>
            </w:r>
            <w:r>
              <w:rPr>
                <w:sz w:val="24"/>
              </w:rPr>
              <w:t>субсидии</w:t>
            </w:r>
            <w:r>
              <w:rPr>
                <w:spacing w:val="-15"/>
                <w:sz w:val="24"/>
              </w:rPr>
              <w:t xml:space="preserve"> </w:t>
            </w:r>
            <w:r>
              <w:rPr>
                <w:sz w:val="24"/>
              </w:rPr>
              <w:t>(цели, целевых средств)</w:t>
            </w:r>
          </w:p>
        </w:tc>
        <w:tc>
          <w:tcPr>
            <w:tcW w:w="1078" w:type="dxa"/>
            <w:vMerge w:val="restart"/>
          </w:tcPr>
          <w:p w14:paraId="54795FF6" w14:textId="77777777" w:rsidR="00192D51" w:rsidRDefault="00192D51">
            <w:pPr>
              <w:pStyle w:val="TableParagraph"/>
              <w:spacing w:before="204"/>
              <w:rPr>
                <w:rFonts w:ascii="Courier New"/>
                <w:sz w:val="24"/>
              </w:rPr>
            </w:pPr>
          </w:p>
          <w:p w14:paraId="4F634FC9" w14:textId="77777777" w:rsidR="00192D51" w:rsidRDefault="00460E6F">
            <w:pPr>
              <w:pStyle w:val="TableParagraph"/>
              <w:ind w:left="135" w:right="129"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191" w:type="dxa"/>
            <w:vMerge w:val="restart"/>
          </w:tcPr>
          <w:p w14:paraId="2FF8AFAE" w14:textId="77777777" w:rsidR="00192D51" w:rsidRDefault="00192D51">
            <w:pPr>
              <w:pStyle w:val="TableParagraph"/>
              <w:rPr>
                <w:rFonts w:ascii="Courier New"/>
                <w:sz w:val="24"/>
              </w:rPr>
            </w:pPr>
          </w:p>
          <w:p w14:paraId="727881FF" w14:textId="77777777" w:rsidR="00192D51" w:rsidRDefault="00192D51">
            <w:pPr>
              <w:pStyle w:val="TableParagraph"/>
              <w:spacing w:before="69"/>
              <w:rPr>
                <w:rFonts w:ascii="Courier New"/>
                <w:sz w:val="24"/>
              </w:rPr>
            </w:pPr>
          </w:p>
          <w:p w14:paraId="14200109" w14:textId="77777777" w:rsidR="00192D51" w:rsidRDefault="00460E6F">
            <w:pPr>
              <w:pStyle w:val="TableParagraph"/>
              <w:ind w:left="409" w:right="96" w:hanging="308"/>
              <w:rPr>
                <w:sz w:val="24"/>
              </w:rPr>
            </w:pPr>
            <w:proofErr w:type="spellStart"/>
            <w:r>
              <w:rPr>
                <w:spacing w:val="-2"/>
                <w:sz w:val="24"/>
              </w:rPr>
              <w:t>Поступле</w:t>
            </w:r>
            <w:proofErr w:type="spellEnd"/>
            <w:r>
              <w:rPr>
                <w:spacing w:val="-2"/>
                <w:sz w:val="24"/>
              </w:rPr>
              <w:t xml:space="preserve"> </w:t>
            </w:r>
            <w:proofErr w:type="spellStart"/>
            <w:r>
              <w:rPr>
                <w:spacing w:val="-4"/>
                <w:sz w:val="24"/>
              </w:rPr>
              <w:t>ния</w:t>
            </w:r>
            <w:proofErr w:type="spellEnd"/>
          </w:p>
        </w:tc>
        <w:tc>
          <w:tcPr>
            <w:tcW w:w="1078" w:type="dxa"/>
            <w:vMerge w:val="restart"/>
          </w:tcPr>
          <w:p w14:paraId="2AD4713D" w14:textId="77777777" w:rsidR="00192D51" w:rsidRDefault="00192D51">
            <w:pPr>
              <w:pStyle w:val="TableParagraph"/>
              <w:rPr>
                <w:rFonts w:ascii="Courier New"/>
                <w:sz w:val="24"/>
              </w:rPr>
            </w:pPr>
          </w:p>
          <w:p w14:paraId="33090921" w14:textId="77777777" w:rsidR="00192D51" w:rsidRDefault="00192D51">
            <w:pPr>
              <w:pStyle w:val="TableParagraph"/>
              <w:spacing w:before="208"/>
              <w:rPr>
                <w:rFonts w:ascii="Courier New"/>
                <w:sz w:val="24"/>
              </w:rPr>
            </w:pPr>
          </w:p>
          <w:p w14:paraId="7CAFF3E7" w14:textId="77777777" w:rsidR="00192D51" w:rsidRDefault="00460E6F">
            <w:pPr>
              <w:pStyle w:val="TableParagraph"/>
              <w:ind w:left="65"/>
              <w:rPr>
                <w:sz w:val="24"/>
              </w:rPr>
            </w:pPr>
            <w:r>
              <w:rPr>
                <w:spacing w:val="-2"/>
                <w:sz w:val="24"/>
              </w:rPr>
              <w:t>Выплаты</w:t>
            </w:r>
          </w:p>
        </w:tc>
        <w:tc>
          <w:tcPr>
            <w:tcW w:w="2211" w:type="dxa"/>
            <w:vMerge w:val="restart"/>
            <w:tcBorders>
              <w:right w:val="nil"/>
            </w:tcBorders>
          </w:tcPr>
          <w:p w14:paraId="052CD89C" w14:textId="77777777" w:rsidR="00192D51" w:rsidRDefault="00192D51">
            <w:pPr>
              <w:pStyle w:val="TableParagraph"/>
              <w:rPr>
                <w:rFonts w:ascii="Courier New"/>
                <w:sz w:val="24"/>
              </w:rPr>
            </w:pPr>
          </w:p>
          <w:p w14:paraId="247E9D88" w14:textId="77777777" w:rsidR="00192D51" w:rsidRDefault="00192D51">
            <w:pPr>
              <w:pStyle w:val="TableParagraph"/>
              <w:spacing w:before="208"/>
              <w:rPr>
                <w:rFonts w:ascii="Courier New"/>
                <w:sz w:val="24"/>
              </w:rPr>
            </w:pPr>
          </w:p>
          <w:p w14:paraId="286E417A" w14:textId="77777777" w:rsidR="00192D51" w:rsidRDefault="00460E6F">
            <w:pPr>
              <w:pStyle w:val="TableParagraph"/>
              <w:ind w:left="465"/>
              <w:rPr>
                <w:sz w:val="24"/>
              </w:rPr>
            </w:pPr>
            <w:r>
              <w:rPr>
                <w:spacing w:val="-2"/>
                <w:sz w:val="24"/>
              </w:rPr>
              <w:t>Примечание</w:t>
            </w:r>
          </w:p>
        </w:tc>
      </w:tr>
      <w:tr w:rsidR="00192D51" w14:paraId="116DBE44" w14:textId="77777777">
        <w:trPr>
          <w:trHeight w:val="755"/>
        </w:trPr>
        <w:tc>
          <w:tcPr>
            <w:tcW w:w="1532" w:type="dxa"/>
            <w:tcBorders>
              <w:left w:val="nil"/>
            </w:tcBorders>
          </w:tcPr>
          <w:p w14:paraId="329E5763" w14:textId="77777777" w:rsidR="00192D51" w:rsidRDefault="00460E6F">
            <w:pPr>
              <w:pStyle w:val="TableParagraph"/>
              <w:spacing w:before="95"/>
              <w:ind w:left="338" w:right="112" w:hanging="214"/>
              <w:rPr>
                <w:sz w:val="24"/>
              </w:rPr>
            </w:pPr>
            <w:r>
              <w:rPr>
                <w:spacing w:val="-2"/>
                <w:sz w:val="24"/>
              </w:rPr>
              <w:t>передающей стороны</w:t>
            </w:r>
          </w:p>
        </w:tc>
        <w:tc>
          <w:tcPr>
            <w:tcW w:w="1474" w:type="dxa"/>
          </w:tcPr>
          <w:p w14:paraId="7F8B3153" w14:textId="77777777" w:rsidR="00192D51" w:rsidRDefault="00460E6F">
            <w:pPr>
              <w:pStyle w:val="TableParagraph"/>
              <w:spacing w:before="95"/>
              <w:ind w:left="157" w:hanging="48"/>
              <w:rPr>
                <w:sz w:val="24"/>
              </w:rPr>
            </w:pPr>
            <w:proofErr w:type="spellStart"/>
            <w:r>
              <w:rPr>
                <w:spacing w:val="-2"/>
                <w:sz w:val="24"/>
              </w:rPr>
              <w:t>принимающ</w:t>
            </w:r>
            <w:proofErr w:type="spellEnd"/>
            <w:r>
              <w:rPr>
                <w:spacing w:val="-2"/>
                <w:sz w:val="24"/>
              </w:rPr>
              <w:t xml:space="preserve"> </w:t>
            </w:r>
            <w:r>
              <w:rPr>
                <w:sz w:val="24"/>
              </w:rPr>
              <w:t>ей стороны</w:t>
            </w:r>
          </w:p>
        </w:tc>
        <w:tc>
          <w:tcPr>
            <w:tcW w:w="1419" w:type="dxa"/>
          </w:tcPr>
          <w:p w14:paraId="19F03E7B" w14:textId="77777777" w:rsidR="00192D51" w:rsidRDefault="00460E6F">
            <w:pPr>
              <w:pStyle w:val="TableParagraph"/>
              <w:spacing w:before="95"/>
              <w:ind w:left="277" w:hanging="214"/>
              <w:rPr>
                <w:sz w:val="24"/>
              </w:rPr>
            </w:pPr>
            <w:r>
              <w:rPr>
                <w:spacing w:val="-2"/>
                <w:sz w:val="24"/>
              </w:rPr>
              <w:t>передающей стороны</w:t>
            </w:r>
          </w:p>
        </w:tc>
        <w:tc>
          <w:tcPr>
            <w:tcW w:w="1474" w:type="dxa"/>
          </w:tcPr>
          <w:p w14:paraId="3099BBF1" w14:textId="77777777" w:rsidR="00192D51" w:rsidRDefault="00460E6F">
            <w:pPr>
              <w:pStyle w:val="TableParagraph"/>
              <w:spacing w:before="95"/>
              <w:ind w:left="157" w:right="96" w:hanging="48"/>
              <w:rPr>
                <w:sz w:val="24"/>
              </w:rPr>
            </w:pPr>
            <w:proofErr w:type="spellStart"/>
            <w:r>
              <w:rPr>
                <w:spacing w:val="-2"/>
                <w:sz w:val="24"/>
              </w:rPr>
              <w:t>принимающ</w:t>
            </w:r>
            <w:proofErr w:type="spellEnd"/>
            <w:r>
              <w:rPr>
                <w:spacing w:val="-2"/>
                <w:sz w:val="24"/>
              </w:rPr>
              <w:t xml:space="preserve"> </w:t>
            </w:r>
            <w:r>
              <w:rPr>
                <w:sz w:val="24"/>
              </w:rPr>
              <w:t>ей стороны</w:t>
            </w:r>
          </w:p>
        </w:tc>
        <w:tc>
          <w:tcPr>
            <w:tcW w:w="1078" w:type="dxa"/>
            <w:vMerge/>
            <w:tcBorders>
              <w:top w:val="nil"/>
            </w:tcBorders>
          </w:tcPr>
          <w:p w14:paraId="14CBDC6D" w14:textId="77777777" w:rsidR="00192D51" w:rsidRDefault="00192D51">
            <w:pPr>
              <w:rPr>
                <w:sz w:val="2"/>
                <w:szCs w:val="2"/>
              </w:rPr>
            </w:pPr>
          </w:p>
        </w:tc>
        <w:tc>
          <w:tcPr>
            <w:tcW w:w="1191" w:type="dxa"/>
            <w:vMerge/>
            <w:tcBorders>
              <w:top w:val="nil"/>
            </w:tcBorders>
          </w:tcPr>
          <w:p w14:paraId="6BD40D33" w14:textId="77777777" w:rsidR="00192D51" w:rsidRDefault="00192D51">
            <w:pPr>
              <w:rPr>
                <w:sz w:val="2"/>
                <w:szCs w:val="2"/>
              </w:rPr>
            </w:pPr>
          </w:p>
        </w:tc>
        <w:tc>
          <w:tcPr>
            <w:tcW w:w="1078" w:type="dxa"/>
            <w:vMerge/>
            <w:tcBorders>
              <w:top w:val="nil"/>
            </w:tcBorders>
          </w:tcPr>
          <w:p w14:paraId="410B41EE" w14:textId="77777777" w:rsidR="00192D51" w:rsidRDefault="00192D51">
            <w:pPr>
              <w:rPr>
                <w:sz w:val="2"/>
                <w:szCs w:val="2"/>
              </w:rPr>
            </w:pPr>
          </w:p>
        </w:tc>
        <w:tc>
          <w:tcPr>
            <w:tcW w:w="2211" w:type="dxa"/>
            <w:vMerge/>
            <w:tcBorders>
              <w:top w:val="nil"/>
              <w:right w:val="nil"/>
            </w:tcBorders>
          </w:tcPr>
          <w:p w14:paraId="67ED3095" w14:textId="77777777" w:rsidR="00192D51" w:rsidRDefault="00192D51">
            <w:pPr>
              <w:rPr>
                <w:sz w:val="2"/>
                <w:szCs w:val="2"/>
              </w:rPr>
            </w:pPr>
          </w:p>
        </w:tc>
      </w:tr>
      <w:tr w:rsidR="00192D51" w14:paraId="2124F7AC" w14:textId="77777777">
        <w:trPr>
          <w:trHeight w:val="479"/>
        </w:trPr>
        <w:tc>
          <w:tcPr>
            <w:tcW w:w="1532" w:type="dxa"/>
            <w:tcBorders>
              <w:left w:val="nil"/>
            </w:tcBorders>
          </w:tcPr>
          <w:p w14:paraId="3A28ED07" w14:textId="77777777" w:rsidR="00192D51" w:rsidRDefault="00460E6F">
            <w:pPr>
              <w:pStyle w:val="TableParagraph"/>
              <w:spacing w:before="95"/>
              <w:ind w:left="14"/>
              <w:jc w:val="center"/>
              <w:rPr>
                <w:sz w:val="24"/>
              </w:rPr>
            </w:pPr>
            <w:r>
              <w:rPr>
                <w:spacing w:val="-10"/>
                <w:sz w:val="24"/>
              </w:rPr>
              <w:t>1</w:t>
            </w:r>
          </w:p>
        </w:tc>
        <w:tc>
          <w:tcPr>
            <w:tcW w:w="1474" w:type="dxa"/>
          </w:tcPr>
          <w:p w14:paraId="4F19F378" w14:textId="77777777" w:rsidR="00192D51" w:rsidRDefault="00460E6F">
            <w:pPr>
              <w:pStyle w:val="TableParagraph"/>
              <w:spacing w:before="95"/>
              <w:ind w:left="11" w:right="3"/>
              <w:jc w:val="center"/>
              <w:rPr>
                <w:sz w:val="24"/>
              </w:rPr>
            </w:pPr>
            <w:r>
              <w:rPr>
                <w:spacing w:val="-10"/>
                <w:sz w:val="24"/>
              </w:rPr>
              <w:t>2</w:t>
            </w:r>
          </w:p>
        </w:tc>
        <w:tc>
          <w:tcPr>
            <w:tcW w:w="1419" w:type="dxa"/>
          </w:tcPr>
          <w:p w14:paraId="319E18D6" w14:textId="77777777" w:rsidR="00192D51" w:rsidRDefault="00460E6F">
            <w:pPr>
              <w:pStyle w:val="TableParagraph"/>
              <w:spacing w:before="95"/>
              <w:ind w:left="5"/>
              <w:jc w:val="center"/>
              <w:rPr>
                <w:sz w:val="24"/>
              </w:rPr>
            </w:pPr>
            <w:r>
              <w:rPr>
                <w:spacing w:val="-10"/>
                <w:sz w:val="24"/>
              </w:rPr>
              <w:t>3</w:t>
            </w:r>
          </w:p>
        </w:tc>
        <w:tc>
          <w:tcPr>
            <w:tcW w:w="1474" w:type="dxa"/>
          </w:tcPr>
          <w:p w14:paraId="192BA635" w14:textId="77777777" w:rsidR="00192D51" w:rsidRDefault="00460E6F">
            <w:pPr>
              <w:pStyle w:val="TableParagraph"/>
              <w:spacing w:before="95"/>
              <w:ind w:left="11" w:right="4"/>
              <w:jc w:val="center"/>
              <w:rPr>
                <w:sz w:val="24"/>
              </w:rPr>
            </w:pPr>
            <w:r>
              <w:rPr>
                <w:spacing w:val="-10"/>
                <w:sz w:val="24"/>
              </w:rPr>
              <w:t>4</w:t>
            </w:r>
          </w:p>
        </w:tc>
        <w:tc>
          <w:tcPr>
            <w:tcW w:w="1078" w:type="dxa"/>
          </w:tcPr>
          <w:p w14:paraId="3A93F846" w14:textId="77777777" w:rsidR="00192D51" w:rsidRDefault="00460E6F">
            <w:pPr>
              <w:pStyle w:val="TableParagraph"/>
              <w:spacing w:before="95"/>
              <w:ind w:left="12" w:right="8"/>
              <w:jc w:val="center"/>
              <w:rPr>
                <w:sz w:val="24"/>
              </w:rPr>
            </w:pPr>
            <w:r>
              <w:rPr>
                <w:spacing w:val="-10"/>
                <w:sz w:val="24"/>
              </w:rPr>
              <w:t>5</w:t>
            </w:r>
          </w:p>
        </w:tc>
        <w:tc>
          <w:tcPr>
            <w:tcW w:w="1191" w:type="dxa"/>
          </w:tcPr>
          <w:p w14:paraId="59A87809" w14:textId="77777777" w:rsidR="00192D51" w:rsidRDefault="00460E6F">
            <w:pPr>
              <w:pStyle w:val="TableParagraph"/>
              <w:spacing w:before="95"/>
              <w:ind w:left="1"/>
              <w:jc w:val="center"/>
              <w:rPr>
                <w:sz w:val="24"/>
              </w:rPr>
            </w:pPr>
            <w:r>
              <w:rPr>
                <w:spacing w:val="-10"/>
                <w:sz w:val="24"/>
              </w:rPr>
              <w:t>6</w:t>
            </w:r>
          </w:p>
        </w:tc>
        <w:tc>
          <w:tcPr>
            <w:tcW w:w="1078" w:type="dxa"/>
          </w:tcPr>
          <w:p w14:paraId="2F11CC9C" w14:textId="77777777" w:rsidR="00192D51" w:rsidRDefault="00460E6F">
            <w:pPr>
              <w:pStyle w:val="TableParagraph"/>
              <w:spacing w:before="95"/>
              <w:ind w:left="12" w:right="9"/>
              <w:jc w:val="center"/>
              <w:rPr>
                <w:sz w:val="24"/>
              </w:rPr>
            </w:pPr>
            <w:r>
              <w:rPr>
                <w:spacing w:val="-10"/>
                <w:sz w:val="24"/>
              </w:rPr>
              <w:t>7</w:t>
            </w:r>
          </w:p>
        </w:tc>
        <w:tc>
          <w:tcPr>
            <w:tcW w:w="2211" w:type="dxa"/>
            <w:tcBorders>
              <w:right w:val="nil"/>
            </w:tcBorders>
          </w:tcPr>
          <w:p w14:paraId="58E34042" w14:textId="77777777" w:rsidR="00192D51" w:rsidRDefault="00460E6F">
            <w:pPr>
              <w:pStyle w:val="TableParagraph"/>
              <w:spacing w:before="95"/>
              <w:jc w:val="center"/>
              <w:rPr>
                <w:sz w:val="24"/>
              </w:rPr>
            </w:pPr>
            <w:r>
              <w:rPr>
                <w:spacing w:val="-10"/>
                <w:sz w:val="24"/>
              </w:rPr>
              <w:t>8</w:t>
            </w:r>
          </w:p>
        </w:tc>
      </w:tr>
      <w:tr w:rsidR="00192D51" w14:paraId="253B9C7C" w14:textId="77777777">
        <w:trPr>
          <w:trHeight w:val="479"/>
        </w:trPr>
        <w:tc>
          <w:tcPr>
            <w:tcW w:w="1532" w:type="dxa"/>
          </w:tcPr>
          <w:p w14:paraId="223E5734" w14:textId="77777777" w:rsidR="00192D51" w:rsidRDefault="00192D51">
            <w:pPr>
              <w:pStyle w:val="TableParagraph"/>
            </w:pPr>
          </w:p>
        </w:tc>
        <w:tc>
          <w:tcPr>
            <w:tcW w:w="1474" w:type="dxa"/>
          </w:tcPr>
          <w:p w14:paraId="4CA437F0" w14:textId="77777777" w:rsidR="00192D51" w:rsidRDefault="00192D51">
            <w:pPr>
              <w:pStyle w:val="TableParagraph"/>
            </w:pPr>
          </w:p>
        </w:tc>
        <w:tc>
          <w:tcPr>
            <w:tcW w:w="1419" w:type="dxa"/>
          </w:tcPr>
          <w:p w14:paraId="5302C80E" w14:textId="77777777" w:rsidR="00192D51" w:rsidRDefault="00192D51">
            <w:pPr>
              <w:pStyle w:val="TableParagraph"/>
            </w:pPr>
          </w:p>
        </w:tc>
        <w:tc>
          <w:tcPr>
            <w:tcW w:w="1474" w:type="dxa"/>
          </w:tcPr>
          <w:p w14:paraId="2CC1A112" w14:textId="77777777" w:rsidR="00192D51" w:rsidRDefault="00192D51">
            <w:pPr>
              <w:pStyle w:val="TableParagraph"/>
            </w:pPr>
          </w:p>
        </w:tc>
        <w:tc>
          <w:tcPr>
            <w:tcW w:w="1078" w:type="dxa"/>
          </w:tcPr>
          <w:p w14:paraId="1B4CFD2B" w14:textId="77777777" w:rsidR="00192D51" w:rsidRDefault="00192D51">
            <w:pPr>
              <w:pStyle w:val="TableParagraph"/>
            </w:pPr>
          </w:p>
        </w:tc>
        <w:tc>
          <w:tcPr>
            <w:tcW w:w="1191" w:type="dxa"/>
          </w:tcPr>
          <w:p w14:paraId="739914FD" w14:textId="77777777" w:rsidR="00192D51" w:rsidRDefault="00192D51">
            <w:pPr>
              <w:pStyle w:val="TableParagraph"/>
            </w:pPr>
          </w:p>
        </w:tc>
        <w:tc>
          <w:tcPr>
            <w:tcW w:w="1078" w:type="dxa"/>
          </w:tcPr>
          <w:p w14:paraId="52C71ADB" w14:textId="77777777" w:rsidR="00192D51" w:rsidRDefault="00192D51">
            <w:pPr>
              <w:pStyle w:val="TableParagraph"/>
            </w:pPr>
          </w:p>
        </w:tc>
        <w:tc>
          <w:tcPr>
            <w:tcW w:w="2211" w:type="dxa"/>
            <w:tcBorders>
              <w:right w:val="nil"/>
            </w:tcBorders>
          </w:tcPr>
          <w:p w14:paraId="3B5E2198" w14:textId="77777777" w:rsidR="00192D51" w:rsidRDefault="00192D51">
            <w:pPr>
              <w:pStyle w:val="TableParagraph"/>
            </w:pPr>
          </w:p>
        </w:tc>
      </w:tr>
      <w:tr w:rsidR="00192D51" w14:paraId="7DF0A403" w14:textId="77777777">
        <w:trPr>
          <w:trHeight w:val="481"/>
        </w:trPr>
        <w:tc>
          <w:tcPr>
            <w:tcW w:w="1532" w:type="dxa"/>
          </w:tcPr>
          <w:p w14:paraId="7AEF19D5" w14:textId="77777777" w:rsidR="00192D51" w:rsidRDefault="00192D51">
            <w:pPr>
              <w:pStyle w:val="TableParagraph"/>
            </w:pPr>
          </w:p>
        </w:tc>
        <w:tc>
          <w:tcPr>
            <w:tcW w:w="1474" w:type="dxa"/>
          </w:tcPr>
          <w:p w14:paraId="41BF09F3" w14:textId="77777777" w:rsidR="00192D51" w:rsidRDefault="00192D51">
            <w:pPr>
              <w:pStyle w:val="TableParagraph"/>
            </w:pPr>
          </w:p>
        </w:tc>
        <w:tc>
          <w:tcPr>
            <w:tcW w:w="1419" w:type="dxa"/>
          </w:tcPr>
          <w:p w14:paraId="58ED75A2" w14:textId="77777777" w:rsidR="00192D51" w:rsidRDefault="00192D51">
            <w:pPr>
              <w:pStyle w:val="TableParagraph"/>
            </w:pPr>
          </w:p>
        </w:tc>
        <w:tc>
          <w:tcPr>
            <w:tcW w:w="1474" w:type="dxa"/>
          </w:tcPr>
          <w:p w14:paraId="28C6B732" w14:textId="77777777" w:rsidR="00192D51" w:rsidRDefault="00192D51">
            <w:pPr>
              <w:pStyle w:val="TableParagraph"/>
            </w:pPr>
          </w:p>
        </w:tc>
        <w:tc>
          <w:tcPr>
            <w:tcW w:w="1078" w:type="dxa"/>
          </w:tcPr>
          <w:p w14:paraId="6A6ECFDB" w14:textId="77777777" w:rsidR="00192D51" w:rsidRDefault="00192D51">
            <w:pPr>
              <w:pStyle w:val="TableParagraph"/>
            </w:pPr>
          </w:p>
        </w:tc>
        <w:tc>
          <w:tcPr>
            <w:tcW w:w="1191" w:type="dxa"/>
          </w:tcPr>
          <w:p w14:paraId="3828E478" w14:textId="77777777" w:rsidR="00192D51" w:rsidRDefault="00192D51">
            <w:pPr>
              <w:pStyle w:val="TableParagraph"/>
            </w:pPr>
          </w:p>
        </w:tc>
        <w:tc>
          <w:tcPr>
            <w:tcW w:w="1078" w:type="dxa"/>
          </w:tcPr>
          <w:p w14:paraId="13D19641" w14:textId="77777777" w:rsidR="00192D51" w:rsidRDefault="00192D51">
            <w:pPr>
              <w:pStyle w:val="TableParagraph"/>
            </w:pPr>
          </w:p>
        </w:tc>
        <w:tc>
          <w:tcPr>
            <w:tcW w:w="2211" w:type="dxa"/>
            <w:tcBorders>
              <w:right w:val="nil"/>
            </w:tcBorders>
          </w:tcPr>
          <w:p w14:paraId="6A7DFA1A" w14:textId="77777777" w:rsidR="00192D51" w:rsidRDefault="00192D51">
            <w:pPr>
              <w:pStyle w:val="TableParagraph"/>
            </w:pPr>
          </w:p>
        </w:tc>
      </w:tr>
    </w:tbl>
    <w:p w14:paraId="13D10EDD" w14:textId="77777777" w:rsidR="00192D51" w:rsidRDefault="00192D51">
      <w:pPr>
        <w:pStyle w:val="TableParagraph"/>
        <w:sectPr w:rsidR="00192D51">
          <w:pgSz w:w="16840" w:h="11910" w:orient="landscape"/>
          <w:pgMar w:top="1060" w:right="1417" w:bottom="280" w:left="1275" w:header="720" w:footer="720" w:gutter="0"/>
          <w:cols w:space="720"/>
        </w:sectPr>
      </w:pPr>
    </w:p>
    <w:p w14:paraId="5633ECDB" w14:textId="77777777" w:rsidR="00192D51" w:rsidRDefault="00460E6F">
      <w:pPr>
        <w:pStyle w:val="a3"/>
        <w:ind w:left="102"/>
        <w:jc w:val="left"/>
        <w:rPr>
          <w:rFonts w:ascii="Courier New"/>
          <w:sz w:val="20"/>
        </w:rPr>
      </w:pPr>
      <w:r>
        <w:rPr>
          <w:rFonts w:ascii="Courier New"/>
          <w:noProof/>
          <w:sz w:val="20"/>
          <w:lang w:eastAsia="ru-RU"/>
        </w:rPr>
        <w:lastRenderedPageBreak/>
        <mc:AlternateContent>
          <mc:Choice Requires="wpg">
            <w:drawing>
              <wp:inline distT="0" distB="0" distL="0" distR="0" wp14:anchorId="08F4BDE9" wp14:editId="30264972">
                <wp:extent cx="7273925" cy="317500"/>
                <wp:effectExtent l="0" t="0" r="0" b="635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3925" cy="317500"/>
                          <a:chOff x="0" y="0"/>
                          <a:chExt cx="7273925" cy="317500"/>
                        </a:xfrm>
                      </wpg:grpSpPr>
                      <wps:wsp>
                        <wps:cNvPr id="230" name="Graphic 230"/>
                        <wps:cNvSpPr/>
                        <wps:spPr>
                          <a:xfrm>
                            <a:off x="0" y="0"/>
                            <a:ext cx="7273925" cy="317500"/>
                          </a:xfrm>
                          <a:custGeom>
                            <a:avLst/>
                            <a:gdLst/>
                            <a:ahLst/>
                            <a:cxnLst/>
                            <a:rect l="l" t="t" r="r" b="b"/>
                            <a:pathLst>
                              <a:path w="7273925" h="317500">
                                <a:moveTo>
                                  <a:pt x="2809290" y="0"/>
                                </a:moveTo>
                                <a:lnTo>
                                  <a:pt x="2809290" y="0"/>
                                </a:lnTo>
                                <a:lnTo>
                                  <a:pt x="0" y="0"/>
                                </a:lnTo>
                                <a:lnTo>
                                  <a:pt x="0" y="6096"/>
                                </a:lnTo>
                                <a:lnTo>
                                  <a:pt x="2809290" y="6096"/>
                                </a:lnTo>
                                <a:lnTo>
                                  <a:pt x="2809290" y="0"/>
                                </a:lnTo>
                                <a:close/>
                              </a:path>
                              <a:path w="7273925" h="317500">
                                <a:moveTo>
                                  <a:pt x="2815450" y="0"/>
                                </a:moveTo>
                                <a:lnTo>
                                  <a:pt x="2809367" y="0"/>
                                </a:lnTo>
                                <a:lnTo>
                                  <a:pt x="2809367" y="6096"/>
                                </a:lnTo>
                                <a:lnTo>
                                  <a:pt x="2815450" y="6096"/>
                                </a:lnTo>
                                <a:lnTo>
                                  <a:pt x="2815450" y="0"/>
                                </a:lnTo>
                                <a:close/>
                              </a:path>
                              <a:path w="7273925" h="317500">
                                <a:moveTo>
                                  <a:pt x="4426318" y="0"/>
                                </a:moveTo>
                                <a:lnTo>
                                  <a:pt x="3751199" y="0"/>
                                </a:lnTo>
                                <a:lnTo>
                                  <a:pt x="3745103" y="0"/>
                                </a:lnTo>
                                <a:lnTo>
                                  <a:pt x="2815463" y="0"/>
                                </a:lnTo>
                                <a:lnTo>
                                  <a:pt x="2815463" y="6096"/>
                                </a:lnTo>
                                <a:lnTo>
                                  <a:pt x="3745103" y="6096"/>
                                </a:lnTo>
                                <a:lnTo>
                                  <a:pt x="3751199" y="6096"/>
                                </a:lnTo>
                                <a:lnTo>
                                  <a:pt x="4426318" y="6096"/>
                                </a:lnTo>
                                <a:lnTo>
                                  <a:pt x="4426318" y="0"/>
                                </a:lnTo>
                                <a:close/>
                              </a:path>
                              <a:path w="7273925" h="317500">
                                <a:moveTo>
                                  <a:pt x="5872848" y="0"/>
                                </a:moveTo>
                                <a:lnTo>
                                  <a:pt x="5866765" y="0"/>
                                </a:lnTo>
                                <a:lnTo>
                                  <a:pt x="5866765" y="6096"/>
                                </a:lnTo>
                                <a:lnTo>
                                  <a:pt x="5866765" y="71628"/>
                                </a:lnTo>
                                <a:lnTo>
                                  <a:pt x="5866765" y="310896"/>
                                </a:lnTo>
                                <a:lnTo>
                                  <a:pt x="5188585" y="310896"/>
                                </a:lnTo>
                                <a:lnTo>
                                  <a:pt x="5188585" y="71628"/>
                                </a:lnTo>
                                <a:lnTo>
                                  <a:pt x="5188585" y="6096"/>
                                </a:lnTo>
                                <a:lnTo>
                                  <a:pt x="5866765" y="6096"/>
                                </a:lnTo>
                                <a:lnTo>
                                  <a:pt x="5866765" y="0"/>
                                </a:lnTo>
                                <a:lnTo>
                                  <a:pt x="5188585" y="0"/>
                                </a:lnTo>
                                <a:lnTo>
                                  <a:pt x="5182540" y="0"/>
                                </a:lnTo>
                                <a:lnTo>
                                  <a:pt x="5182489" y="6096"/>
                                </a:lnTo>
                                <a:lnTo>
                                  <a:pt x="5182489" y="71628"/>
                                </a:lnTo>
                                <a:lnTo>
                                  <a:pt x="5182489" y="310896"/>
                                </a:lnTo>
                                <a:lnTo>
                                  <a:pt x="4432427" y="310896"/>
                                </a:lnTo>
                                <a:lnTo>
                                  <a:pt x="4432427" y="71628"/>
                                </a:lnTo>
                                <a:lnTo>
                                  <a:pt x="4432427" y="6096"/>
                                </a:lnTo>
                                <a:lnTo>
                                  <a:pt x="5182489" y="6096"/>
                                </a:lnTo>
                                <a:lnTo>
                                  <a:pt x="5182489" y="0"/>
                                </a:lnTo>
                                <a:lnTo>
                                  <a:pt x="4432427" y="0"/>
                                </a:lnTo>
                                <a:lnTo>
                                  <a:pt x="4426331" y="0"/>
                                </a:lnTo>
                                <a:lnTo>
                                  <a:pt x="4426331" y="316992"/>
                                </a:lnTo>
                                <a:lnTo>
                                  <a:pt x="4432427" y="316992"/>
                                </a:lnTo>
                                <a:lnTo>
                                  <a:pt x="5872848" y="316992"/>
                                </a:lnTo>
                                <a:lnTo>
                                  <a:pt x="5872848" y="310908"/>
                                </a:lnTo>
                                <a:lnTo>
                                  <a:pt x="5872848" y="71628"/>
                                </a:lnTo>
                                <a:lnTo>
                                  <a:pt x="5872848" y="6096"/>
                                </a:lnTo>
                                <a:lnTo>
                                  <a:pt x="5872848" y="0"/>
                                </a:lnTo>
                                <a:close/>
                              </a:path>
                              <a:path w="7273925" h="317500">
                                <a:moveTo>
                                  <a:pt x="7273658" y="310896"/>
                                </a:moveTo>
                                <a:lnTo>
                                  <a:pt x="5872861" y="310896"/>
                                </a:lnTo>
                                <a:lnTo>
                                  <a:pt x="5872861" y="316992"/>
                                </a:lnTo>
                                <a:lnTo>
                                  <a:pt x="7273658" y="316992"/>
                                </a:lnTo>
                                <a:lnTo>
                                  <a:pt x="7273658" y="310896"/>
                                </a:lnTo>
                                <a:close/>
                              </a:path>
                              <a:path w="7273925" h="317500">
                                <a:moveTo>
                                  <a:pt x="7273658" y="0"/>
                                </a:moveTo>
                                <a:lnTo>
                                  <a:pt x="5872861" y="0"/>
                                </a:lnTo>
                                <a:lnTo>
                                  <a:pt x="5872861" y="6096"/>
                                </a:lnTo>
                                <a:lnTo>
                                  <a:pt x="7273658" y="6096"/>
                                </a:lnTo>
                                <a:lnTo>
                                  <a:pt x="7273658" y="0"/>
                                </a:lnTo>
                                <a:close/>
                              </a:path>
                            </a:pathLst>
                          </a:custGeom>
                          <a:solidFill>
                            <a:srgbClr val="000000"/>
                          </a:solidFill>
                        </wps:spPr>
                        <wps:bodyPr wrap="square" lIns="0" tIns="0" rIns="0" bIns="0" rtlCol="0">
                          <a:prstTxWarp prst="textNoShape">
                            <a:avLst/>
                          </a:prstTxWarp>
                          <a:noAutofit/>
                        </wps:bodyPr>
                      </wps:wsp>
                      <wps:wsp>
                        <wps:cNvPr id="231" name="Textbox 231"/>
                        <wps:cNvSpPr txBox="1"/>
                        <wps:spPr>
                          <a:xfrm>
                            <a:off x="0" y="0"/>
                            <a:ext cx="7273925" cy="317500"/>
                          </a:xfrm>
                          <a:prstGeom prst="rect">
                            <a:avLst/>
                          </a:prstGeom>
                        </wps:spPr>
                        <wps:txbx>
                          <w:txbxContent>
                            <w:p w14:paraId="3A5C61E9" w14:textId="77777777" w:rsidR="0019391C" w:rsidRDefault="0019391C">
                              <w:pPr>
                                <w:spacing w:before="104"/>
                                <w:ind w:left="1754"/>
                                <w:jc w:val="center"/>
                                <w:rPr>
                                  <w:sz w:val="24"/>
                                </w:rPr>
                              </w:pPr>
                              <w:r>
                                <w:rPr>
                                  <w:spacing w:val="-2"/>
                                  <w:sz w:val="24"/>
                                </w:rPr>
                                <w:t>Итого</w:t>
                              </w:r>
                            </w:p>
                          </w:txbxContent>
                        </wps:txbx>
                        <wps:bodyPr wrap="square" lIns="0" tIns="0" rIns="0" bIns="0" rtlCol="0">
                          <a:noAutofit/>
                        </wps:bodyPr>
                      </wps:wsp>
                    </wpg:wgp>
                  </a:graphicData>
                </a:graphic>
              </wp:inline>
            </w:drawing>
          </mc:Choice>
          <mc:Fallback>
            <w:pict>
              <v:group id="Group 229" o:spid="_x0000_s1035" style="width:572.75pt;height:25pt;mso-position-horizontal-relative:char;mso-position-vertical-relative:line" coordsize="7273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">
                <v:shape id="Graphic 230" o:spid="_x0000_s1036" style="position:absolute;width:72739;height:3175;visibility:visible;mso-wrap-style:square;v-text-anchor:top" coordsize="7273925,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1Y5sEA&#10;AADcAAAADwAAAGRycy9kb3ducmV2LnhtbERPyWrDMBC9B/IPYgK9xXJdaBs3ijEhhRxbJ9D0Nljj&#10;hVojY6le/j46FHp8vH2fzaYTIw2utazgMYpBEJdWt1wruF7et68gnEfW2FkmBQs5yA7r1R5TbSf+&#10;pLHwtQgh7FJU0Hjfp1K6siGDLrI9ceAqOxj0AQ611ANOIdx0MonjZ2mw5dDQYE/Hhsqf4tcocPny&#10;3X2wefkqq2LyN3vaXZKrUg+bOX8D4Wn2/+I/91krSJ7C/HAmHAF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tWObBAAAA3AAAAA8AAAAAAAAAAAAAAAAAmAIAAGRycy9kb3du&#10;cmV2LnhtbFBLBQYAAAAABAAEAPUAAACGAwAAAAA=&#10;" path="m2809290,r,l,,,6096r2809290,l2809290,xem2815450,r-6083,l2809367,6096r6083,l2815450,xem4426318,l3751199,r-6096,l2815463,r,6096l3745103,6096r6096,l4426318,6096r,-6096xem5872848,r-6083,l5866765,6096r,65532l5866765,310896r-678180,l5188585,71628r,-65532l5866765,6096r,-6096l5188585,r-6045,l5182489,6096r,65532l5182489,310896r-750062,l4432427,71628r,-65532l5182489,6096r,-6096l4432427,r-6096,l4426331,316992r6096,l5872848,316992r,-6084l5872848,71628r,-65532l5872848,xem7273658,310896r-1400797,l5872861,316992r1400797,l7273658,310896xem7273658,l5872861,r,6096l7273658,6096r,-6096xe" fillcolor="black" stroked="f">
                  <v:path arrowok="t"/>
                </v:shape>
                <v:shape id="Textbox 231" o:spid="_x0000_s1037" type="#_x0000_t202" style="position:absolute;width:72739;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14:paraId="3A5C61E9" w14:textId="77777777" w:rsidR="0019391C" w:rsidRDefault="0019391C">
                        <w:pPr>
                          <w:spacing w:before="104"/>
                          <w:ind w:left="1754"/>
                          <w:jc w:val="center"/>
                          <w:rPr>
                            <w:sz w:val="24"/>
                          </w:rPr>
                        </w:pPr>
                        <w:r>
                          <w:rPr>
                            <w:spacing w:val="-2"/>
                            <w:sz w:val="24"/>
                          </w:rPr>
                          <w:t>Итого</w:t>
                        </w:r>
                      </w:p>
                    </w:txbxContent>
                  </v:textbox>
                </v:shape>
                <w10:anchorlock/>
              </v:group>
            </w:pict>
          </mc:Fallback>
        </mc:AlternateContent>
      </w:r>
    </w:p>
    <w:p w14:paraId="21126CB8" w14:textId="77777777" w:rsidR="00192D51" w:rsidRDefault="00192D51">
      <w:pPr>
        <w:pStyle w:val="a3"/>
        <w:spacing w:before="125"/>
        <w:ind w:left="0"/>
        <w:jc w:val="left"/>
        <w:rPr>
          <w:rFonts w:ascii="Courier New"/>
          <w:sz w:val="20"/>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6759F71A" w14:textId="77777777">
        <w:trPr>
          <w:trHeight w:val="612"/>
        </w:trPr>
        <w:tc>
          <w:tcPr>
            <w:tcW w:w="2993" w:type="dxa"/>
          </w:tcPr>
          <w:p w14:paraId="5AE19C8B" w14:textId="77777777" w:rsidR="00192D51" w:rsidRDefault="00460E6F">
            <w:pPr>
              <w:pStyle w:val="TableParagraph"/>
              <w:spacing w:line="266" w:lineRule="exact"/>
              <w:ind w:left="50"/>
              <w:rPr>
                <w:sz w:val="24"/>
              </w:rPr>
            </w:pPr>
            <w:r>
              <w:rPr>
                <w:sz w:val="24"/>
              </w:rPr>
              <w:t>Передающая</w:t>
            </w:r>
            <w:r>
              <w:rPr>
                <w:spacing w:val="-3"/>
                <w:sz w:val="24"/>
              </w:rPr>
              <w:t xml:space="preserve"> </w:t>
            </w:r>
            <w:r>
              <w:rPr>
                <w:spacing w:val="-2"/>
                <w:sz w:val="24"/>
              </w:rPr>
              <w:t>сторона:</w:t>
            </w:r>
          </w:p>
        </w:tc>
        <w:tc>
          <w:tcPr>
            <w:tcW w:w="341" w:type="dxa"/>
          </w:tcPr>
          <w:p w14:paraId="1C3F6833" w14:textId="77777777" w:rsidR="00192D51" w:rsidRDefault="00192D51">
            <w:pPr>
              <w:pStyle w:val="TableParagraph"/>
              <w:rPr>
                <w:sz w:val="24"/>
              </w:rPr>
            </w:pPr>
          </w:p>
        </w:tc>
        <w:tc>
          <w:tcPr>
            <w:tcW w:w="1133" w:type="dxa"/>
          </w:tcPr>
          <w:p w14:paraId="478D2EFD" w14:textId="77777777" w:rsidR="00192D51" w:rsidRDefault="00192D51">
            <w:pPr>
              <w:pStyle w:val="TableParagraph"/>
              <w:rPr>
                <w:sz w:val="24"/>
              </w:rPr>
            </w:pPr>
          </w:p>
        </w:tc>
        <w:tc>
          <w:tcPr>
            <w:tcW w:w="5329" w:type="dxa"/>
            <w:gridSpan w:val="3"/>
          </w:tcPr>
          <w:p w14:paraId="0E507E2C" w14:textId="77777777" w:rsidR="00192D51" w:rsidRDefault="00460E6F">
            <w:pPr>
              <w:pStyle w:val="TableParagraph"/>
              <w:spacing w:line="266" w:lineRule="exact"/>
              <w:ind w:left="2387"/>
              <w:rPr>
                <w:sz w:val="24"/>
              </w:rPr>
            </w:pPr>
            <w:r>
              <w:rPr>
                <w:sz w:val="24"/>
              </w:rPr>
              <w:t>Принимающая</w:t>
            </w:r>
            <w:r>
              <w:rPr>
                <w:spacing w:val="-5"/>
                <w:sz w:val="24"/>
              </w:rPr>
              <w:t xml:space="preserve"> </w:t>
            </w:r>
            <w:r>
              <w:rPr>
                <w:spacing w:val="-2"/>
                <w:sz w:val="24"/>
              </w:rPr>
              <w:t>сторона:</w:t>
            </w:r>
          </w:p>
        </w:tc>
        <w:tc>
          <w:tcPr>
            <w:tcW w:w="341" w:type="dxa"/>
          </w:tcPr>
          <w:p w14:paraId="410524CB" w14:textId="77777777" w:rsidR="00192D51" w:rsidRDefault="00192D51">
            <w:pPr>
              <w:pStyle w:val="TableParagraph"/>
              <w:rPr>
                <w:sz w:val="24"/>
              </w:rPr>
            </w:pPr>
          </w:p>
        </w:tc>
        <w:tc>
          <w:tcPr>
            <w:tcW w:w="1249" w:type="dxa"/>
          </w:tcPr>
          <w:p w14:paraId="7D614C2B" w14:textId="77777777" w:rsidR="00192D51" w:rsidRDefault="00192D51">
            <w:pPr>
              <w:pStyle w:val="TableParagraph"/>
              <w:rPr>
                <w:sz w:val="24"/>
              </w:rPr>
            </w:pPr>
          </w:p>
        </w:tc>
        <w:tc>
          <w:tcPr>
            <w:tcW w:w="339" w:type="dxa"/>
          </w:tcPr>
          <w:p w14:paraId="18B41851" w14:textId="77777777" w:rsidR="00192D51" w:rsidRDefault="00192D51">
            <w:pPr>
              <w:pStyle w:val="TableParagraph"/>
              <w:rPr>
                <w:sz w:val="24"/>
              </w:rPr>
            </w:pPr>
          </w:p>
        </w:tc>
        <w:tc>
          <w:tcPr>
            <w:tcW w:w="1589" w:type="dxa"/>
          </w:tcPr>
          <w:p w14:paraId="5015974B" w14:textId="77777777" w:rsidR="00192D51" w:rsidRDefault="00192D51">
            <w:pPr>
              <w:pStyle w:val="TableParagraph"/>
              <w:rPr>
                <w:sz w:val="24"/>
              </w:rPr>
            </w:pPr>
          </w:p>
        </w:tc>
      </w:tr>
      <w:tr w:rsidR="00192D51" w14:paraId="68F91B9E" w14:textId="77777777">
        <w:trPr>
          <w:trHeight w:val="1550"/>
        </w:trPr>
        <w:tc>
          <w:tcPr>
            <w:tcW w:w="2993" w:type="dxa"/>
          </w:tcPr>
          <w:p w14:paraId="01699F01" w14:textId="77777777" w:rsidR="00192D51" w:rsidRDefault="00192D51">
            <w:pPr>
              <w:pStyle w:val="TableParagraph"/>
              <w:spacing w:before="65"/>
              <w:rPr>
                <w:rFonts w:ascii="Courier New"/>
                <w:sz w:val="24"/>
              </w:rPr>
            </w:pPr>
          </w:p>
          <w:p w14:paraId="4C0594D2" w14:textId="77777777" w:rsidR="00192D51" w:rsidRDefault="00460E6F">
            <w:pPr>
              <w:pStyle w:val="TableParagraph"/>
              <w:ind w:left="50" w:right="1580"/>
              <w:rPr>
                <w:sz w:val="24"/>
              </w:rPr>
            </w:pPr>
            <w:proofErr w:type="spellStart"/>
            <w:r>
              <w:rPr>
                <w:spacing w:val="-2"/>
                <w:sz w:val="24"/>
              </w:rPr>
              <w:t>Руководител</w:t>
            </w:r>
            <w:proofErr w:type="spellEnd"/>
            <w:r>
              <w:rPr>
                <w:spacing w:val="-2"/>
                <w:sz w:val="24"/>
              </w:rPr>
              <w:t xml:space="preserve"> </w:t>
            </w:r>
            <w:r>
              <w:rPr>
                <w:sz w:val="24"/>
              </w:rPr>
              <w:t xml:space="preserve">ь клиента </w:t>
            </w:r>
            <w:r>
              <w:rPr>
                <w:spacing w:val="-2"/>
                <w:sz w:val="24"/>
              </w:rPr>
              <w:t>(</w:t>
            </w:r>
            <w:proofErr w:type="spellStart"/>
            <w:r>
              <w:rPr>
                <w:spacing w:val="-2"/>
                <w:sz w:val="24"/>
              </w:rPr>
              <w:t>уполномоче</w:t>
            </w:r>
            <w:proofErr w:type="spellEnd"/>
            <w:r>
              <w:rPr>
                <w:spacing w:val="-2"/>
                <w:sz w:val="24"/>
              </w:rPr>
              <w:t xml:space="preserve"> </w:t>
            </w:r>
            <w:proofErr w:type="spellStart"/>
            <w:r>
              <w:rPr>
                <w:sz w:val="24"/>
              </w:rPr>
              <w:t>нное</w:t>
            </w:r>
            <w:proofErr w:type="spellEnd"/>
            <w:r>
              <w:rPr>
                <w:sz w:val="24"/>
              </w:rPr>
              <w:t xml:space="preserve"> лицо)</w:t>
            </w:r>
          </w:p>
        </w:tc>
        <w:tc>
          <w:tcPr>
            <w:tcW w:w="341" w:type="dxa"/>
          </w:tcPr>
          <w:p w14:paraId="0D2B239F" w14:textId="77777777" w:rsidR="00192D51" w:rsidRDefault="00192D51">
            <w:pPr>
              <w:pStyle w:val="TableParagraph"/>
              <w:rPr>
                <w:sz w:val="24"/>
              </w:rPr>
            </w:pPr>
          </w:p>
        </w:tc>
        <w:tc>
          <w:tcPr>
            <w:tcW w:w="1133" w:type="dxa"/>
            <w:tcBorders>
              <w:bottom w:val="single" w:sz="4" w:space="0" w:color="000000"/>
            </w:tcBorders>
          </w:tcPr>
          <w:p w14:paraId="4B0235D8" w14:textId="77777777" w:rsidR="00192D51" w:rsidRDefault="00192D51">
            <w:pPr>
              <w:pStyle w:val="TableParagraph"/>
              <w:rPr>
                <w:sz w:val="24"/>
              </w:rPr>
            </w:pPr>
          </w:p>
        </w:tc>
        <w:tc>
          <w:tcPr>
            <w:tcW w:w="341" w:type="dxa"/>
          </w:tcPr>
          <w:p w14:paraId="2ED88A51" w14:textId="77777777" w:rsidR="00192D51" w:rsidRDefault="00192D51">
            <w:pPr>
              <w:pStyle w:val="TableParagraph"/>
              <w:rPr>
                <w:sz w:val="24"/>
              </w:rPr>
            </w:pPr>
          </w:p>
        </w:tc>
        <w:tc>
          <w:tcPr>
            <w:tcW w:w="3572" w:type="dxa"/>
          </w:tcPr>
          <w:p w14:paraId="443F2004" w14:textId="77777777" w:rsidR="00192D51" w:rsidRDefault="00192D51">
            <w:pPr>
              <w:pStyle w:val="TableParagraph"/>
              <w:spacing w:before="65"/>
              <w:rPr>
                <w:rFonts w:ascii="Courier New"/>
                <w:sz w:val="24"/>
              </w:rPr>
            </w:pPr>
          </w:p>
          <w:p w14:paraId="44BC0415" w14:textId="77777777" w:rsidR="00192D51" w:rsidRDefault="00460E6F">
            <w:pPr>
              <w:pStyle w:val="TableParagraph"/>
              <w:ind w:left="2046"/>
              <w:rPr>
                <w:sz w:val="24"/>
              </w:rPr>
            </w:pPr>
            <w:r>
              <w:rPr>
                <w:spacing w:val="-2"/>
                <w:sz w:val="24"/>
              </w:rPr>
              <w:t xml:space="preserve">Руководитель клиента (уполномочен </w:t>
            </w:r>
            <w:proofErr w:type="spellStart"/>
            <w:r>
              <w:rPr>
                <w:sz w:val="24"/>
              </w:rPr>
              <w:t>ное</w:t>
            </w:r>
            <w:proofErr w:type="spellEnd"/>
            <w:r>
              <w:rPr>
                <w:sz w:val="24"/>
              </w:rPr>
              <w:t xml:space="preserve"> лицо)</w:t>
            </w:r>
          </w:p>
        </w:tc>
        <w:tc>
          <w:tcPr>
            <w:tcW w:w="1416" w:type="dxa"/>
            <w:tcBorders>
              <w:bottom w:val="single" w:sz="4" w:space="0" w:color="000000"/>
            </w:tcBorders>
          </w:tcPr>
          <w:p w14:paraId="7BF5702B" w14:textId="77777777" w:rsidR="00192D51" w:rsidRDefault="00192D51">
            <w:pPr>
              <w:pStyle w:val="TableParagraph"/>
              <w:rPr>
                <w:sz w:val="24"/>
              </w:rPr>
            </w:pPr>
          </w:p>
        </w:tc>
        <w:tc>
          <w:tcPr>
            <w:tcW w:w="341" w:type="dxa"/>
          </w:tcPr>
          <w:p w14:paraId="11DD19F6" w14:textId="77777777" w:rsidR="00192D51" w:rsidRDefault="00192D51">
            <w:pPr>
              <w:pStyle w:val="TableParagraph"/>
              <w:rPr>
                <w:sz w:val="24"/>
              </w:rPr>
            </w:pPr>
          </w:p>
        </w:tc>
        <w:tc>
          <w:tcPr>
            <w:tcW w:w="1249" w:type="dxa"/>
            <w:tcBorders>
              <w:bottom w:val="single" w:sz="4" w:space="0" w:color="000000"/>
            </w:tcBorders>
          </w:tcPr>
          <w:p w14:paraId="6A399B0D" w14:textId="77777777" w:rsidR="00192D51" w:rsidRDefault="00192D51">
            <w:pPr>
              <w:pStyle w:val="TableParagraph"/>
              <w:rPr>
                <w:sz w:val="24"/>
              </w:rPr>
            </w:pPr>
          </w:p>
        </w:tc>
        <w:tc>
          <w:tcPr>
            <w:tcW w:w="339" w:type="dxa"/>
          </w:tcPr>
          <w:p w14:paraId="3EFE33C4" w14:textId="77777777" w:rsidR="00192D51" w:rsidRDefault="00192D51">
            <w:pPr>
              <w:pStyle w:val="TableParagraph"/>
              <w:rPr>
                <w:sz w:val="24"/>
              </w:rPr>
            </w:pPr>
          </w:p>
        </w:tc>
        <w:tc>
          <w:tcPr>
            <w:tcW w:w="1589" w:type="dxa"/>
            <w:tcBorders>
              <w:bottom w:val="single" w:sz="4" w:space="0" w:color="000000"/>
            </w:tcBorders>
          </w:tcPr>
          <w:p w14:paraId="3914AB36" w14:textId="77777777" w:rsidR="00192D51" w:rsidRDefault="00192D51">
            <w:pPr>
              <w:pStyle w:val="TableParagraph"/>
              <w:rPr>
                <w:sz w:val="24"/>
              </w:rPr>
            </w:pPr>
          </w:p>
        </w:tc>
      </w:tr>
      <w:tr w:rsidR="00192D51" w14:paraId="781B3405" w14:textId="77777777">
        <w:trPr>
          <w:trHeight w:val="754"/>
        </w:trPr>
        <w:tc>
          <w:tcPr>
            <w:tcW w:w="2993" w:type="dxa"/>
          </w:tcPr>
          <w:p w14:paraId="37A576E8"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7DC5DED" wp14:editId="6C0C19D2">
                      <wp:extent cx="935990" cy="6350"/>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3" name="Graphic 233"/>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90FB8E5" id="Group 232"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">
                      <v:shape id="Graphic 233"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" path="m935736,l,,,6096r935736,l935736,xe" fillcolor="black" stroked="f">
                        <v:path arrowok="t"/>
                      </v:shape>
                      <w10:anchorlock/>
                    </v:group>
                  </w:pict>
                </mc:Fallback>
              </mc:AlternateContent>
            </w:r>
          </w:p>
          <w:p w14:paraId="61CF7B72" w14:textId="77777777" w:rsidR="00192D51" w:rsidRDefault="00460E6F">
            <w:pPr>
              <w:pStyle w:val="TableParagraph"/>
              <w:spacing w:before="75"/>
              <w:ind w:left="1627"/>
              <w:rPr>
                <w:sz w:val="24"/>
              </w:rPr>
            </w:pPr>
            <w:r>
              <w:rPr>
                <w:spacing w:val="-2"/>
                <w:sz w:val="24"/>
              </w:rPr>
              <w:t>(должность)</w:t>
            </w:r>
          </w:p>
        </w:tc>
        <w:tc>
          <w:tcPr>
            <w:tcW w:w="341" w:type="dxa"/>
          </w:tcPr>
          <w:p w14:paraId="6FBFA418" w14:textId="77777777" w:rsidR="00192D51" w:rsidRDefault="00192D51">
            <w:pPr>
              <w:pStyle w:val="TableParagraph"/>
              <w:rPr>
                <w:sz w:val="24"/>
              </w:rPr>
            </w:pPr>
          </w:p>
        </w:tc>
        <w:tc>
          <w:tcPr>
            <w:tcW w:w="1133" w:type="dxa"/>
            <w:tcBorders>
              <w:top w:val="single" w:sz="4" w:space="0" w:color="000000"/>
            </w:tcBorders>
          </w:tcPr>
          <w:p w14:paraId="26072B33" w14:textId="77777777" w:rsidR="00192D51" w:rsidRDefault="00460E6F">
            <w:pPr>
              <w:pStyle w:val="TableParagraph"/>
              <w:spacing w:before="95"/>
              <w:ind w:left="1"/>
              <w:jc w:val="center"/>
              <w:rPr>
                <w:sz w:val="24"/>
              </w:rPr>
            </w:pPr>
            <w:r>
              <w:rPr>
                <w:spacing w:val="-2"/>
                <w:sz w:val="24"/>
              </w:rPr>
              <w:t>(подпись)</w:t>
            </w:r>
          </w:p>
        </w:tc>
        <w:tc>
          <w:tcPr>
            <w:tcW w:w="341" w:type="dxa"/>
          </w:tcPr>
          <w:p w14:paraId="7C110E61" w14:textId="77777777" w:rsidR="00192D51" w:rsidRDefault="00192D51">
            <w:pPr>
              <w:pStyle w:val="TableParagraph"/>
              <w:rPr>
                <w:sz w:val="24"/>
              </w:rPr>
            </w:pPr>
          </w:p>
        </w:tc>
        <w:tc>
          <w:tcPr>
            <w:tcW w:w="3572" w:type="dxa"/>
          </w:tcPr>
          <w:p w14:paraId="35618AB0"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27478D7E" wp14:editId="7F0BEC84">
                      <wp:extent cx="1043940" cy="6350"/>
                      <wp:effectExtent l="0" t="0" r="0"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5" name="Graphic 235"/>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7FF42F0" id="Group 234"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AGuOrJzAgAA8wUAAA4AAAAAAAAAAAAA&#10;AAAALgIAAGRycy9lMm9Eb2MueG1sUEsBAi0AFAAGAAgAAAAhAM9ixfbaAAAAAwEAAA8AAAAAAAAA&#10;AAAAAAAAzQQAAGRycy9kb3ducmV2LnhtbFBLBQYAAAAABAAEAPMAAADUBQAAAAA=&#10;">
                      <v:shape id="Graphic 235"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" path="m1043939,l,,,6096r1043939,l1043939,xe" fillcolor="black" stroked="f">
                        <v:path arrowok="t"/>
                      </v:shape>
                      <w10:anchorlock/>
                    </v:group>
                  </w:pict>
                </mc:Fallback>
              </mc:AlternateContent>
            </w:r>
          </w:p>
          <w:p w14:paraId="7A1247B1"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2A5555A0" w14:textId="77777777" w:rsidR="00192D51" w:rsidRDefault="00460E6F">
            <w:pPr>
              <w:pStyle w:val="TableParagraph"/>
              <w:spacing w:before="95"/>
              <w:jc w:val="center"/>
              <w:rPr>
                <w:sz w:val="24"/>
              </w:rPr>
            </w:pPr>
            <w:r>
              <w:rPr>
                <w:spacing w:val="-2"/>
                <w:sz w:val="24"/>
              </w:rPr>
              <w:t>(должность)</w:t>
            </w:r>
          </w:p>
        </w:tc>
        <w:tc>
          <w:tcPr>
            <w:tcW w:w="341" w:type="dxa"/>
          </w:tcPr>
          <w:p w14:paraId="26C2AC93" w14:textId="77777777" w:rsidR="00192D51" w:rsidRDefault="00192D51">
            <w:pPr>
              <w:pStyle w:val="TableParagraph"/>
              <w:rPr>
                <w:sz w:val="24"/>
              </w:rPr>
            </w:pPr>
          </w:p>
        </w:tc>
        <w:tc>
          <w:tcPr>
            <w:tcW w:w="1249" w:type="dxa"/>
            <w:tcBorders>
              <w:top w:val="single" w:sz="4" w:space="0" w:color="000000"/>
            </w:tcBorders>
          </w:tcPr>
          <w:p w14:paraId="156347E4" w14:textId="77777777" w:rsidR="00192D51" w:rsidRDefault="00460E6F">
            <w:pPr>
              <w:pStyle w:val="TableParagraph"/>
              <w:spacing w:before="95"/>
              <w:jc w:val="center"/>
              <w:rPr>
                <w:sz w:val="24"/>
              </w:rPr>
            </w:pPr>
            <w:r>
              <w:rPr>
                <w:spacing w:val="-2"/>
                <w:sz w:val="24"/>
              </w:rPr>
              <w:t>(подпись)</w:t>
            </w:r>
          </w:p>
        </w:tc>
        <w:tc>
          <w:tcPr>
            <w:tcW w:w="339" w:type="dxa"/>
          </w:tcPr>
          <w:p w14:paraId="1CC9AA0E" w14:textId="77777777" w:rsidR="00192D51" w:rsidRDefault="00192D51">
            <w:pPr>
              <w:pStyle w:val="TableParagraph"/>
              <w:rPr>
                <w:sz w:val="24"/>
              </w:rPr>
            </w:pPr>
          </w:p>
        </w:tc>
        <w:tc>
          <w:tcPr>
            <w:tcW w:w="1589" w:type="dxa"/>
            <w:tcBorders>
              <w:top w:val="single" w:sz="4" w:space="0" w:color="000000"/>
            </w:tcBorders>
          </w:tcPr>
          <w:p w14:paraId="7F8DA5B6"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34BE73C" w14:textId="77777777">
        <w:trPr>
          <w:trHeight w:val="1585"/>
        </w:trPr>
        <w:tc>
          <w:tcPr>
            <w:tcW w:w="2993" w:type="dxa"/>
          </w:tcPr>
          <w:p w14:paraId="46A79C3A" w14:textId="77777777" w:rsidR="00192D51" w:rsidRDefault="00460E6F">
            <w:pPr>
              <w:pStyle w:val="TableParagraph"/>
              <w:spacing w:before="97"/>
              <w:ind w:left="50" w:right="1580"/>
              <w:rPr>
                <w:sz w:val="24"/>
              </w:rPr>
            </w:pPr>
            <w:r>
              <w:rPr>
                <w:spacing w:val="-2"/>
                <w:sz w:val="24"/>
              </w:rPr>
              <w:t>Главный бухгалтер клиента (</w:t>
            </w:r>
            <w:proofErr w:type="spellStart"/>
            <w:r>
              <w:rPr>
                <w:spacing w:val="-2"/>
                <w:sz w:val="24"/>
              </w:rPr>
              <w:t>уполномоче</w:t>
            </w:r>
            <w:proofErr w:type="spellEnd"/>
            <w:r>
              <w:rPr>
                <w:spacing w:val="-2"/>
                <w:sz w:val="24"/>
              </w:rPr>
              <w:t xml:space="preserve"> </w:t>
            </w:r>
            <w:proofErr w:type="spellStart"/>
            <w:r>
              <w:rPr>
                <w:sz w:val="24"/>
              </w:rPr>
              <w:t>нное</w:t>
            </w:r>
            <w:proofErr w:type="spellEnd"/>
            <w:r>
              <w:rPr>
                <w:sz w:val="24"/>
              </w:rPr>
              <w:t xml:space="preserve"> лицо)</w:t>
            </w:r>
          </w:p>
        </w:tc>
        <w:tc>
          <w:tcPr>
            <w:tcW w:w="341" w:type="dxa"/>
          </w:tcPr>
          <w:p w14:paraId="27213304" w14:textId="77777777" w:rsidR="00192D51" w:rsidRDefault="00192D51">
            <w:pPr>
              <w:pStyle w:val="TableParagraph"/>
              <w:rPr>
                <w:sz w:val="24"/>
              </w:rPr>
            </w:pPr>
          </w:p>
        </w:tc>
        <w:tc>
          <w:tcPr>
            <w:tcW w:w="1133" w:type="dxa"/>
            <w:tcBorders>
              <w:bottom w:val="single" w:sz="4" w:space="0" w:color="000000"/>
            </w:tcBorders>
          </w:tcPr>
          <w:p w14:paraId="3FAEE10B" w14:textId="77777777" w:rsidR="00192D51" w:rsidRDefault="00192D51">
            <w:pPr>
              <w:pStyle w:val="TableParagraph"/>
              <w:rPr>
                <w:sz w:val="24"/>
              </w:rPr>
            </w:pPr>
          </w:p>
        </w:tc>
        <w:tc>
          <w:tcPr>
            <w:tcW w:w="341" w:type="dxa"/>
          </w:tcPr>
          <w:p w14:paraId="32FC2C80" w14:textId="77777777" w:rsidR="00192D51" w:rsidRDefault="00192D51">
            <w:pPr>
              <w:pStyle w:val="TableParagraph"/>
              <w:rPr>
                <w:sz w:val="24"/>
              </w:rPr>
            </w:pPr>
          </w:p>
        </w:tc>
        <w:tc>
          <w:tcPr>
            <w:tcW w:w="3572" w:type="dxa"/>
          </w:tcPr>
          <w:p w14:paraId="0F440B9C" w14:textId="77777777" w:rsidR="00192D51" w:rsidRDefault="00460E6F">
            <w:pPr>
              <w:pStyle w:val="TableParagraph"/>
              <w:spacing w:before="97"/>
              <w:ind w:left="2046" w:right="505"/>
              <w:rPr>
                <w:sz w:val="24"/>
              </w:rPr>
            </w:pPr>
            <w:r>
              <w:rPr>
                <w:spacing w:val="-2"/>
                <w:sz w:val="24"/>
              </w:rPr>
              <w:t>Главный бухгалтер клиента</w:t>
            </w:r>
          </w:p>
          <w:p w14:paraId="407E22BC" w14:textId="77777777" w:rsidR="00192D51" w:rsidRDefault="00460E6F">
            <w:pPr>
              <w:pStyle w:val="TableParagraph"/>
              <w:ind w:left="2046"/>
              <w:rPr>
                <w:sz w:val="24"/>
              </w:rPr>
            </w:pPr>
            <w:r>
              <w:rPr>
                <w:spacing w:val="-2"/>
                <w:sz w:val="24"/>
              </w:rPr>
              <w:t xml:space="preserve">(уполномочен </w:t>
            </w:r>
            <w:proofErr w:type="spellStart"/>
            <w:r>
              <w:rPr>
                <w:sz w:val="24"/>
              </w:rPr>
              <w:t>ное</w:t>
            </w:r>
            <w:proofErr w:type="spellEnd"/>
            <w:r>
              <w:rPr>
                <w:sz w:val="24"/>
              </w:rPr>
              <w:t xml:space="preserve"> лицо)</w:t>
            </w:r>
          </w:p>
        </w:tc>
        <w:tc>
          <w:tcPr>
            <w:tcW w:w="1416" w:type="dxa"/>
            <w:tcBorders>
              <w:bottom w:val="single" w:sz="4" w:space="0" w:color="000000"/>
            </w:tcBorders>
          </w:tcPr>
          <w:p w14:paraId="42074F94" w14:textId="77777777" w:rsidR="00192D51" w:rsidRDefault="00192D51">
            <w:pPr>
              <w:pStyle w:val="TableParagraph"/>
              <w:rPr>
                <w:sz w:val="24"/>
              </w:rPr>
            </w:pPr>
          </w:p>
        </w:tc>
        <w:tc>
          <w:tcPr>
            <w:tcW w:w="341" w:type="dxa"/>
          </w:tcPr>
          <w:p w14:paraId="2D84ACF8" w14:textId="77777777" w:rsidR="00192D51" w:rsidRDefault="00192D51">
            <w:pPr>
              <w:pStyle w:val="TableParagraph"/>
              <w:rPr>
                <w:sz w:val="24"/>
              </w:rPr>
            </w:pPr>
          </w:p>
        </w:tc>
        <w:tc>
          <w:tcPr>
            <w:tcW w:w="1249" w:type="dxa"/>
            <w:tcBorders>
              <w:bottom w:val="single" w:sz="4" w:space="0" w:color="000000"/>
            </w:tcBorders>
          </w:tcPr>
          <w:p w14:paraId="55EC7584" w14:textId="77777777" w:rsidR="00192D51" w:rsidRDefault="00192D51">
            <w:pPr>
              <w:pStyle w:val="TableParagraph"/>
              <w:rPr>
                <w:sz w:val="24"/>
              </w:rPr>
            </w:pPr>
          </w:p>
        </w:tc>
        <w:tc>
          <w:tcPr>
            <w:tcW w:w="339" w:type="dxa"/>
          </w:tcPr>
          <w:p w14:paraId="6B653778" w14:textId="77777777" w:rsidR="00192D51" w:rsidRDefault="00192D51">
            <w:pPr>
              <w:pStyle w:val="TableParagraph"/>
              <w:rPr>
                <w:sz w:val="24"/>
              </w:rPr>
            </w:pPr>
          </w:p>
        </w:tc>
        <w:tc>
          <w:tcPr>
            <w:tcW w:w="1589" w:type="dxa"/>
            <w:tcBorders>
              <w:bottom w:val="single" w:sz="4" w:space="0" w:color="000000"/>
            </w:tcBorders>
          </w:tcPr>
          <w:p w14:paraId="250DF3BA" w14:textId="77777777" w:rsidR="00192D51" w:rsidRDefault="00192D51">
            <w:pPr>
              <w:pStyle w:val="TableParagraph"/>
              <w:rPr>
                <w:sz w:val="24"/>
              </w:rPr>
            </w:pPr>
          </w:p>
        </w:tc>
      </w:tr>
      <w:tr w:rsidR="00192D51" w14:paraId="2A66770E" w14:textId="77777777">
        <w:trPr>
          <w:trHeight w:val="754"/>
        </w:trPr>
        <w:tc>
          <w:tcPr>
            <w:tcW w:w="2993" w:type="dxa"/>
          </w:tcPr>
          <w:p w14:paraId="31F2B945"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077D8AAE" wp14:editId="763DD919">
                      <wp:extent cx="93599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7" name="Graphic 237"/>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1483B1B" id="Group 236"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CtzfSWcwIAAOwFAAAOAAAAAAAAAAAA&#10;AAAAAC4CAABkcnMvZTJvRG9jLnhtbFBLAQItABQABgAIAAAAIQA2tTpG2wAAAAMBAAAPAAAAAAAA&#10;AAAAAAAAAM0EAABkcnMvZG93bnJldi54bWxQSwUGAAAAAAQABADzAAAA1QUAAAAA&#10;">
                      <v:shape id="Graphic 237"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C1HwwAAANwAAAAPAAAAZHJzL2Rvd25yZXYueG1sRI9fa8Iw&#10;FMXfB36HcAXfZqqCk2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g9AtR8MAAADcAAAADwAA&#10;AAAAAAAAAAAAAAAHAgAAZHJzL2Rvd25yZXYueG1sUEsFBgAAAAADAAMAtwAAAPcCAAAAAA==&#10;" path="m935736,l,,,6096r935736,l935736,xe" fillcolor="black" stroked="f">
                        <v:path arrowok="t"/>
                      </v:shape>
                      <w10:anchorlock/>
                    </v:group>
                  </w:pict>
                </mc:Fallback>
              </mc:AlternateContent>
            </w:r>
          </w:p>
          <w:p w14:paraId="47BA690D" w14:textId="77777777" w:rsidR="00192D51" w:rsidRDefault="00460E6F">
            <w:pPr>
              <w:pStyle w:val="TableParagraph"/>
              <w:spacing w:before="75"/>
              <w:ind w:left="1627"/>
              <w:rPr>
                <w:sz w:val="24"/>
              </w:rPr>
            </w:pPr>
            <w:r>
              <w:rPr>
                <w:spacing w:val="-2"/>
                <w:sz w:val="24"/>
              </w:rPr>
              <w:t>(должность)</w:t>
            </w:r>
          </w:p>
        </w:tc>
        <w:tc>
          <w:tcPr>
            <w:tcW w:w="341" w:type="dxa"/>
          </w:tcPr>
          <w:p w14:paraId="555D0185" w14:textId="77777777" w:rsidR="00192D51" w:rsidRDefault="00192D51">
            <w:pPr>
              <w:pStyle w:val="TableParagraph"/>
              <w:rPr>
                <w:sz w:val="24"/>
              </w:rPr>
            </w:pPr>
          </w:p>
        </w:tc>
        <w:tc>
          <w:tcPr>
            <w:tcW w:w="1133" w:type="dxa"/>
            <w:tcBorders>
              <w:top w:val="single" w:sz="4" w:space="0" w:color="000000"/>
            </w:tcBorders>
          </w:tcPr>
          <w:p w14:paraId="6C103770" w14:textId="77777777" w:rsidR="00192D51" w:rsidRDefault="00460E6F">
            <w:pPr>
              <w:pStyle w:val="TableParagraph"/>
              <w:spacing w:before="95"/>
              <w:ind w:left="1"/>
              <w:jc w:val="center"/>
              <w:rPr>
                <w:sz w:val="24"/>
              </w:rPr>
            </w:pPr>
            <w:r>
              <w:rPr>
                <w:spacing w:val="-2"/>
                <w:sz w:val="24"/>
              </w:rPr>
              <w:t>(подпись)</w:t>
            </w:r>
          </w:p>
        </w:tc>
        <w:tc>
          <w:tcPr>
            <w:tcW w:w="341" w:type="dxa"/>
          </w:tcPr>
          <w:p w14:paraId="452BA1A6" w14:textId="77777777" w:rsidR="00192D51" w:rsidRDefault="00192D51">
            <w:pPr>
              <w:pStyle w:val="TableParagraph"/>
              <w:rPr>
                <w:sz w:val="24"/>
              </w:rPr>
            </w:pPr>
          </w:p>
        </w:tc>
        <w:tc>
          <w:tcPr>
            <w:tcW w:w="3572" w:type="dxa"/>
          </w:tcPr>
          <w:p w14:paraId="35E52EC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3DBE9482" wp14:editId="535425F4">
                      <wp:extent cx="1043940" cy="6350"/>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9" name="Graphic 239"/>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F52D80F" id="Group 238"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">
                      <v:shape id="Graphic 239"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" path="m1043939,l,,,6096r1043939,l1043939,xe" fillcolor="black" stroked="f">
                        <v:path arrowok="t"/>
                      </v:shape>
                      <w10:anchorlock/>
                    </v:group>
                  </w:pict>
                </mc:Fallback>
              </mc:AlternateContent>
            </w:r>
          </w:p>
          <w:p w14:paraId="343F6699"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7F4FD62B" w14:textId="77777777" w:rsidR="00192D51" w:rsidRDefault="00460E6F">
            <w:pPr>
              <w:pStyle w:val="TableParagraph"/>
              <w:spacing w:before="95"/>
              <w:jc w:val="center"/>
              <w:rPr>
                <w:sz w:val="24"/>
              </w:rPr>
            </w:pPr>
            <w:r>
              <w:rPr>
                <w:spacing w:val="-2"/>
                <w:sz w:val="24"/>
              </w:rPr>
              <w:t>(должность)</w:t>
            </w:r>
          </w:p>
        </w:tc>
        <w:tc>
          <w:tcPr>
            <w:tcW w:w="341" w:type="dxa"/>
          </w:tcPr>
          <w:p w14:paraId="34D8209D" w14:textId="77777777" w:rsidR="00192D51" w:rsidRDefault="00192D51">
            <w:pPr>
              <w:pStyle w:val="TableParagraph"/>
              <w:rPr>
                <w:sz w:val="24"/>
              </w:rPr>
            </w:pPr>
          </w:p>
        </w:tc>
        <w:tc>
          <w:tcPr>
            <w:tcW w:w="1249" w:type="dxa"/>
            <w:tcBorders>
              <w:top w:val="single" w:sz="4" w:space="0" w:color="000000"/>
            </w:tcBorders>
          </w:tcPr>
          <w:p w14:paraId="6267FD93" w14:textId="77777777" w:rsidR="00192D51" w:rsidRDefault="00460E6F">
            <w:pPr>
              <w:pStyle w:val="TableParagraph"/>
              <w:spacing w:before="95"/>
              <w:jc w:val="center"/>
              <w:rPr>
                <w:sz w:val="24"/>
              </w:rPr>
            </w:pPr>
            <w:r>
              <w:rPr>
                <w:spacing w:val="-2"/>
                <w:sz w:val="24"/>
              </w:rPr>
              <w:t>(подпись)</w:t>
            </w:r>
          </w:p>
        </w:tc>
        <w:tc>
          <w:tcPr>
            <w:tcW w:w="339" w:type="dxa"/>
          </w:tcPr>
          <w:p w14:paraId="4A77E8BD" w14:textId="77777777" w:rsidR="00192D51" w:rsidRDefault="00192D51">
            <w:pPr>
              <w:pStyle w:val="TableParagraph"/>
              <w:rPr>
                <w:sz w:val="24"/>
              </w:rPr>
            </w:pPr>
          </w:p>
        </w:tc>
        <w:tc>
          <w:tcPr>
            <w:tcW w:w="1589" w:type="dxa"/>
            <w:tcBorders>
              <w:top w:val="single" w:sz="4" w:space="0" w:color="000000"/>
            </w:tcBorders>
          </w:tcPr>
          <w:p w14:paraId="7528698F"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4D420A5" w14:textId="77777777">
        <w:trPr>
          <w:trHeight w:val="720"/>
        </w:trPr>
        <w:tc>
          <w:tcPr>
            <w:tcW w:w="2993" w:type="dxa"/>
          </w:tcPr>
          <w:p w14:paraId="37F22156"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5EF5C47F" w14:textId="77777777" w:rsidR="00192D51" w:rsidRDefault="00192D51">
            <w:pPr>
              <w:pStyle w:val="TableParagraph"/>
              <w:rPr>
                <w:sz w:val="24"/>
              </w:rPr>
            </w:pPr>
          </w:p>
        </w:tc>
        <w:tc>
          <w:tcPr>
            <w:tcW w:w="1133" w:type="dxa"/>
          </w:tcPr>
          <w:p w14:paraId="15801754" w14:textId="77777777" w:rsidR="00192D51" w:rsidRDefault="00192D51">
            <w:pPr>
              <w:pStyle w:val="TableParagraph"/>
              <w:rPr>
                <w:sz w:val="24"/>
              </w:rPr>
            </w:pPr>
          </w:p>
        </w:tc>
        <w:tc>
          <w:tcPr>
            <w:tcW w:w="5329" w:type="dxa"/>
            <w:gridSpan w:val="3"/>
          </w:tcPr>
          <w:p w14:paraId="6E0BA729" w14:textId="77777777" w:rsidR="00192D51" w:rsidRDefault="00460E6F">
            <w:pPr>
              <w:pStyle w:val="TableParagraph"/>
              <w:tabs>
                <w:tab w:val="left" w:pos="2846"/>
                <w:tab w:val="left" w:pos="4377"/>
                <w:tab w:val="left" w:pos="515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41" w:type="dxa"/>
          </w:tcPr>
          <w:p w14:paraId="5018D232" w14:textId="77777777" w:rsidR="00192D51" w:rsidRDefault="00192D51">
            <w:pPr>
              <w:pStyle w:val="TableParagraph"/>
              <w:rPr>
                <w:sz w:val="24"/>
              </w:rPr>
            </w:pPr>
          </w:p>
        </w:tc>
        <w:tc>
          <w:tcPr>
            <w:tcW w:w="1249" w:type="dxa"/>
          </w:tcPr>
          <w:p w14:paraId="63449D35" w14:textId="77777777" w:rsidR="00192D51" w:rsidRDefault="00192D51">
            <w:pPr>
              <w:pStyle w:val="TableParagraph"/>
              <w:rPr>
                <w:sz w:val="24"/>
              </w:rPr>
            </w:pPr>
          </w:p>
        </w:tc>
        <w:tc>
          <w:tcPr>
            <w:tcW w:w="339" w:type="dxa"/>
          </w:tcPr>
          <w:p w14:paraId="5A4FDA50" w14:textId="77777777" w:rsidR="00192D51" w:rsidRDefault="00192D51">
            <w:pPr>
              <w:pStyle w:val="TableParagraph"/>
              <w:rPr>
                <w:sz w:val="24"/>
              </w:rPr>
            </w:pPr>
          </w:p>
        </w:tc>
        <w:tc>
          <w:tcPr>
            <w:tcW w:w="1589" w:type="dxa"/>
          </w:tcPr>
          <w:p w14:paraId="447703A8" w14:textId="77777777" w:rsidR="00192D51" w:rsidRDefault="00192D51">
            <w:pPr>
              <w:pStyle w:val="TableParagraph"/>
              <w:rPr>
                <w:sz w:val="24"/>
              </w:rPr>
            </w:pPr>
          </w:p>
        </w:tc>
      </w:tr>
      <w:tr w:rsidR="00192D51" w14:paraId="0B591DD1" w14:textId="77777777">
        <w:trPr>
          <w:trHeight w:val="2104"/>
        </w:trPr>
        <w:tc>
          <w:tcPr>
            <w:tcW w:w="2993" w:type="dxa"/>
          </w:tcPr>
          <w:p w14:paraId="78F520E5" w14:textId="77777777" w:rsidR="00192D51" w:rsidRDefault="00192D51">
            <w:pPr>
              <w:pStyle w:val="TableParagraph"/>
              <w:spacing w:before="65"/>
              <w:rPr>
                <w:rFonts w:ascii="Courier New"/>
                <w:sz w:val="24"/>
              </w:rPr>
            </w:pPr>
          </w:p>
          <w:p w14:paraId="6EFBF1EA" w14:textId="77777777" w:rsidR="00192D51" w:rsidRDefault="00460E6F">
            <w:pPr>
              <w:pStyle w:val="TableParagraph"/>
              <w:ind w:left="50" w:right="1580"/>
              <w:rPr>
                <w:sz w:val="24"/>
              </w:rPr>
            </w:pPr>
            <w:proofErr w:type="spellStart"/>
            <w:r>
              <w:rPr>
                <w:spacing w:val="-2"/>
                <w:sz w:val="24"/>
              </w:rPr>
              <w:t>Руководител</w:t>
            </w:r>
            <w:proofErr w:type="spellEnd"/>
            <w:r>
              <w:rPr>
                <w:spacing w:val="-2"/>
                <w:sz w:val="24"/>
              </w:rPr>
              <w:t xml:space="preserve"> </w:t>
            </w:r>
            <w:r>
              <w:rPr>
                <w:spacing w:val="-10"/>
                <w:sz w:val="24"/>
              </w:rPr>
              <w:t xml:space="preserve">ь </w:t>
            </w:r>
            <w:r>
              <w:rPr>
                <w:spacing w:val="-2"/>
                <w:sz w:val="24"/>
              </w:rPr>
              <w:t>финансового органа (</w:t>
            </w:r>
            <w:proofErr w:type="spellStart"/>
            <w:r>
              <w:rPr>
                <w:spacing w:val="-2"/>
                <w:sz w:val="24"/>
              </w:rPr>
              <w:t>уполномоче</w:t>
            </w:r>
            <w:proofErr w:type="spellEnd"/>
            <w:r>
              <w:rPr>
                <w:spacing w:val="-2"/>
                <w:sz w:val="24"/>
              </w:rPr>
              <w:t xml:space="preserve"> </w:t>
            </w:r>
            <w:proofErr w:type="spellStart"/>
            <w:r>
              <w:rPr>
                <w:sz w:val="24"/>
              </w:rPr>
              <w:t>нное</w:t>
            </w:r>
            <w:proofErr w:type="spellEnd"/>
            <w:r>
              <w:rPr>
                <w:sz w:val="24"/>
              </w:rPr>
              <w:t xml:space="preserve"> лицо)</w:t>
            </w:r>
          </w:p>
        </w:tc>
        <w:tc>
          <w:tcPr>
            <w:tcW w:w="341" w:type="dxa"/>
          </w:tcPr>
          <w:p w14:paraId="527CA09B" w14:textId="77777777" w:rsidR="00192D51" w:rsidRDefault="00192D51">
            <w:pPr>
              <w:pStyle w:val="TableParagraph"/>
              <w:rPr>
                <w:sz w:val="24"/>
              </w:rPr>
            </w:pPr>
          </w:p>
        </w:tc>
        <w:tc>
          <w:tcPr>
            <w:tcW w:w="1133" w:type="dxa"/>
            <w:tcBorders>
              <w:bottom w:val="single" w:sz="4" w:space="0" w:color="000000"/>
            </w:tcBorders>
          </w:tcPr>
          <w:p w14:paraId="122A4B3B" w14:textId="77777777" w:rsidR="00192D51" w:rsidRDefault="00192D51">
            <w:pPr>
              <w:pStyle w:val="TableParagraph"/>
              <w:rPr>
                <w:sz w:val="24"/>
              </w:rPr>
            </w:pPr>
          </w:p>
        </w:tc>
        <w:tc>
          <w:tcPr>
            <w:tcW w:w="341" w:type="dxa"/>
          </w:tcPr>
          <w:p w14:paraId="7B94BFA4" w14:textId="77777777" w:rsidR="00192D51" w:rsidRDefault="00192D51">
            <w:pPr>
              <w:pStyle w:val="TableParagraph"/>
              <w:rPr>
                <w:sz w:val="24"/>
              </w:rPr>
            </w:pPr>
          </w:p>
        </w:tc>
        <w:tc>
          <w:tcPr>
            <w:tcW w:w="3572" w:type="dxa"/>
          </w:tcPr>
          <w:p w14:paraId="1488F309" w14:textId="77777777" w:rsidR="00192D51" w:rsidRDefault="00192D51">
            <w:pPr>
              <w:pStyle w:val="TableParagraph"/>
              <w:spacing w:before="65"/>
              <w:rPr>
                <w:rFonts w:ascii="Courier New"/>
                <w:sz w:val="24"/>
              </w:rPr>
            </w:pPr>
          </w:p>
          <w:p w14:paraId="64E06EDE" w14:textId="77777777" w:rsidR="00192D51" w:rsidRDefault="00460E6F">
            <w:pPr>
              <w:pStyle w:val="TableParagraph"/>
              <w:ind w:left="2046"/>
              <w:rPr>
                <w:sz w:val="24"/>
              </w:rPr>
            </w:pPr>
            <w:r>
              <w:rPr>
                <w:spacing w:val="-2"/>
                <w:sz w:val="24"/>
              </w:rPr>
              <w:t xml:space="preserve">Руководитель финансового органа (уполномочен </w:t>
            </w:r>
            <w:proofErr w:type="spellStart"/>
            <w:r>
              <w:rPr>
                <w:sz w:val="24"/>
              </w:rPr>
              <w:t>ное</w:t>
            </w:r>
            <w:proofErr w:type="spellEnd"/>
            <w:r>
              <w:rPr>
                <w:sz w:val="24"/>
              </w:rPr>
              <w:t xml:space="preserve"> лицо)</w:t>
            </w:r>
          </w:p>
        </w:tc>
        <w:tc>
          <w:tcPr>
            <w:tcW w:w="1416" w:type="dxa"/>
            <w:tcBorders>
              <w:bottom w:val="single" w:sz="4" w:space="0" w:color="000000"/>
            </w:tcBorders>
          </w:tcPr>
          <w:p w14:paraId="110A293F" w14:textId="77777777" w:rsidR="00192D51" w:rsidRDefault="00192D51">
            <w:pPr>
              <w:pStyle w:val="TableParagraph"/>
              <w:rPr>
                <w:sz w:val="24"/>
              </w:rPr>
            </w:pPr>
          </w:p>
        </w:tc>
        <w:tc>
          <w:tcPr>
            <w:tcW w:w="341" w:type="dxa"/>
          </w:tcPr>
          <w:p w14:paraId="4DDD0D42" w14:textId="77777777" w:rsidR="00192D51" w:rsidRDefault="00192D51">
            <w:pPr>
              <w:pStyle w:val="TableParagraph"/>
              <w:rPr>
                <w:sz w:val="24"/>
              </w:rPr>
            </w:pPr>
          </w:p>
        </w:tc>
        <w:tc>
          <w:tcPr>
            <w:tcW w:w="1249" w:type="dxa"/>
            <w:tcBorders>
              <w:bottom w:val="single" w:sz="4" w:space="0" w:color="000000"/>
            </w:tcBorders>
          </w:tcPr>
          <w:p w14:paraId="34527FBC" w14:textId="77777777" w:rsidR="00192D51" w:rsidRDefault="00192D51">
            <w:pPr>
              <w:pStyle w:val="TableParagraph"/>
              <w:rPr>
                <w:sz w:val="24"/>
              </w:rPr>
            </w:pPr>
          </w:p>
        </w:tc>
        <w:tc>
          <w:tcPr>
            <w:tcW w:w="339" w:type="dxa"/>
          </w:tcPr>
          <w:p w14:paraId="5BFB1235" w14:textId="77777777" w:rsidR="00192D51" w:rsidRDefault="00192D51">
            <w:pPr>
              <w:pStyle w:val="TableParagraph"/>
              <w:rPr>
                <w:sz w:val="24"/>
              </w:rPr>
            </w:pPr>
          </w:p>
        </w:tc>
        <w:tc>
          <w:tcPr>
            <w:tcW w:w="1589" w:type="dxa"/>
            <w:tcBorders>
              <w:bottom w:val="single" w:sz="4" w:space="0" w:color="000000"/>
            </w:tcBorders>
          </w:tcPr>
          <w:p w14:paraId="49F65CF6" w14:textId="77777777" w:rsidR="00192D51" w:rsidRDefault="00192D51">
            <w:pPr>
              <w:pStyle w:val="TableParagraph"/>
              <w:rPr>
                <w:sz w:val="24"/>
              </w:rPr>
            </w:pPr>
          </w:p>
        </w:tc>
      </w:tr>
      <w:tr w:rsidR="00192D51" w14:paraId="0AD81A4F" w14:textId="77777777">
        <w:trPr>
          <w:trHeight w:val="644"/>
        </w:trPr>
        <w:tc>
          <w:tcPr>
            <w:tcW w:w="2993" w:type="dxa"/>
          </w:tcPr>
          <w:p w14:paraId="74D9833C"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5E40DC9A" wp14:editId="795BED6A">
                      <wp:extent cx="935990" cy="6350"/>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1" name="Graphic 241"/>
                              <wps:cNvSpPr/>
                              <wps:spPr>
                                <a:xfrm>
                                  <a:off x="0" y="0"/>
                                  <a:ext cx="935990" cy="6350"/>
                                </a:xfrm>
                                <a:custGeom>
                                  <a:avLst/>
                                  <a:gdLst/>
                                  <a:ahLst/>
                                  <a:cxnLst/>
                                  <a:rect l="l" t="t" r="r" b="b"/>
                                  <a:pathLst>
                                    <a:path w="935990" h="6350">
                                      <a:moveTo>
                                        <a:pt x="935736" y="0"/>
                                      </a:moveTo>
                                      <a:lnTo>
                                        <a:pt x="0" y="0"/>
                                      </a:lnTo>
                                      <a:lnTo>
                                        <a:pt x="0" y="6095"/>
                                      </a:lnTo>
                                      <a:lnTo>
                                        <a:pt x="935736" y="6095"/>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A096F6C" id="Group 240"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DVD1tAcwIAAOwFAAAOAAAAAAAAAAAA&#10;AAAAAC4CAABkcnMvZTJvRG9jLnhtbFBLAQItABQABgAIAAAAIQA2tTpG2wAAAAMBAAAPAAAAAAAA&#10;AAAAAAAAAM0EAABkcnMvZG93bnJldi54bWxQSwUGAAAAAAQABADzAAAA1QUAAAAA&#10;">
                      <v:shape id="Graphic 241"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" path="m935736,l,,,6095r935736,l935736,xe" fillcolor="black" stroked="f">
                        <v:path arrowok="t"/>
                      </v:shape>
                      <w10:anchorlock/>
                    </v:group>
                  </w:pict>
                </mc:Fallback>
              </mc:AlternateContent>
            </w:r>
          </w:p>
          <w:p w14:paraId="578C8A5C" w14:textId="77777777" w:rsidR="00192D51" w:rsidRDefault="00460E6F">
            <w:pPr>
              <w:pStyle w:val="TableParagraph"/>
              <w:spacing w:before="72"/>
              <w:ind w:left="1627"/>
              <w:rPr>
                <w:sz w:val="24"/>
              </w:rPr>
            </w:pPr>
            <w:r>
              <w:rPr>
                <w:spacing w:val="-2"/>
                <w:sz w:val="24"/>
              </w:rPr>
              <w:t>(должность)</w:t>
            </w:r>
          </w:p>
        </w:tc>
        <w:tc>
          <w:tcPr>
            <w:tcW w:w="341" w:type="dxa"/>
          </w:tcPr>
          <w:p w14:paraId="45A4C51C" w14:textId="77777777" w:rsidR="00192D51" w:rsidRDefault="00192D51">
            <w:pPr>
              <w:pStyle w:val="TableParagraph"/>
              <w:rPr>
                <w:sz w:val="24"/>
              </w:rPr>
            </w:pPr>
          </w:p>
        </w:tc>
        <w:tc>
          <w:tcPr>
            <w:tcW w:w="1133" w:type="dxa"/>
            <w:tcBorders>
              <w:top w:val="single" w:sz="4" w:space="0" w:color="000000"/>
            </w:tcBorders>
          </w:tcPr>
          <w:p w14:paraId="5D2AAD45" w14:textId="77777777" w:rsidR="00192D51" w:rsidRDefault="00460E6F">
            <w:pPr>
              <w:pStyle w:val="TableParagraph"/>
              <w:spacing w:before="92"/>
              <w:ind w:left="1"/>
              <w:jc w:val="center"/>
              <w:rPr>
                <w:sz w:val="24"/>
              </w:rPr>
            </w:pPr>
            <w:r>
              <w:rPr>
                <w:spacing w:val="-2"/>
                <w:sz w:val="24"/>
              </w:rPr>
              <w:t>(подпись)</w:t>
            </w:r>
          </w:p>
        </w:tc>
        <w:tc>
          <w:tcPr>
            <w:tcW w:w="341" w:type="dxa"/>
          </w:tcPr>
          <w:p w14:paraId="494611B3" w14:textId="77777777" w:rsidR="00192D51" w:rsidRDefault="00192D51">
            <w:pPr>
              <w:pStyle w:val="TableParagraph"/>
              <w:rPr>
                <w:sz w:val="24"/>
              </w:rPr>
            </w:pPr>
          </w:p>
        </w:tc>
        <w:tc>
          <w:tcPr>
            <w:tcW w:w="3572" w:type="dxa"/>
          </w:tcPr>
          <w:p w14:paraId="2021CD8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6AFE3CF" wp14:editId="34C3500C">
                      <wp:extent cx="1043940" cy="6350"/>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3" name="Graphic 243"/>
                              <wps:cNvSpPr/>
                              <wps:spPr>
                                <a:xfrm>
                                  <a:off x="0" y="0"/>
                                  <a:ext cx="1043940" cy="6350"/>
                                </a:xfrm>
                                <a:custGeom>
                                  <a:avLst/>
                                  <a:gdLst/>
                                  <a:ahLst/>
                                  <a:cxnLst/>
                                  <a:rect l="l" t="t" r="r" b="b"/>
                                  <a:pathLst>
                                    <a:path w="1043940" h="6350">
                                      <a:moveTo>
                                        <a:pt x="1043939" y="0"/>
                                      </a:moveTo>
                                      <a:lnTo>
                                        <a:pt x="0" y="0"/>
                                      </a:lnTo>
                                      <a:lnTo>
                                        <a:pt x="0" y="6095"/>
                                      </a:lnTo>
                                      <a:lnTo>
                                        <a:pt x="1043939" y="6095"/>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753A97F" id="Group 242"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D1UEvNzAgAA8wUAAA4AAAAAAAAAAAAA&#10;AAAALgIAAGRycy9lMm9Eb2MueG1sUEsBAi0AFAAGAAgAAAAhAM9ixfbaAAAAAwEAAA8AAAAAAAAA&#10;AAAAAAAAzQQAAGRycy9kb3ducmV2LnhtbFBLBQYAAAAABAAEAPMAAADUBQAAAAA=&#10;">
                      <v:shape id="Graphic 243"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" path="m1043939,l,,,6095r1043939,l1043939,xe" fillcolor="black" stroked="f">
                        <v:path arrowok="t"/>
                      </v:shape>
                      <w10:anchorlock/>
                    </v:group>
                  </w:pict>
                </mc:Fallback>
              </mc:AlternateContent>
            </w:r>
          </w:p>
          <w:p w14:paraId="4BD5A0A9" w14:textId="77777777" w:rsidR="00192D51" w:rsidRDefault="00460E6F">
            <w:pPr>
              <w:pStyle w:val="TableParagraph"/>
              <w:spacing w:before="52" w:line="270" w:lineRule="atLeast"/>
              <w:ind w:left="350" w:right="1138" w:hanging="257"/>
              <w:rPr>
                <w:sz w:val="24"/>
              </w:rPr>
            </w:pPr>
            <w:r>
              <w:rPr>
                <w:spacing w:val="-2"/>
                <w:sz w:val="24"/>
              </w:rPr>
              <w:t>(расшифровка подписи)</w:t>
            </w:r>
          </w:p>
        </w:tc>
        <w:tc>
          <w:tcPr>
            <w:tcW w:w="1416" w:type="dxa"/>
            <w:tcBorders>
              <w:top w:val="single" w:sz="4" w:space="0" w:color="000000"/>
            </w:tcBorders>
          </w:tcPr>
          <w:p w14:paraId="5D814238" w14:textId="77777777" w:rsidR="00192D51" w:rsidRDefault="00460E6F">
            <w:pPr>
              <w:pStyle w:val="TableParagraph"/>
              <w:spacing w:before="92"/>
              <w:jc w:val="center"/>
              <w:rPr>
                <w:sz w:val="24"/>
              </w:rPr>
            </w:pPr>
            <w:r>
              <w:rPr>
                <w:spacing w:val="-2"/>
                <w:sz w:val="24"/>
              </w:rPr>
              <w:t>(должность)</w:t>
            </w:r>
          </w:p>
        </w:tc>
        <w:tc>
          <w:tcPr>
            <w:tcW w:w="341" w:type="dxa"/>
          </w:tcPr>
          <w:p w14:paraId="42D63B7B" w14:textId="77777777" w:rsidR="00192D51" w:rsidRDefault="00192D51">
            <w:pPr>
              <w:pStyle w:val="TableParagraph"/>
              <w:rPr>
                <w:sz w:val="24"/>
              </w:rPr>
            </w:pPr>
          </w:p>
        </w:tc>
        <w:tc>
          <w:tcPr>
            <w:tcW w:w="1249" w:type="dxa"/>
            <w:tcBorders>
              <w:top w:val="single" w:sz="4" w:space="0" w:color="000000"/>
            </w:tcBorders>
          </w:tcPr>
          <w:p w14:paraId="2FB4AF0F" w14:textId="77777777" w:rsidR="00192D51" w:rsidRDefault="00460E6F">
            <w:pPr>
              <w:pStyle w:val="TableParagraph"/>
              <w:spacing w:before="92"/>
              <w:jc w:val="center"/>
              <w:rPr>
                <w:sz w:val="24"/>
              </w:rPr>
            </w:pPr>
            <w:r>
              <w:rPr>
                <w:spacing w:val="-2"/>
                <w:sz w:val="24"/>
              </w:rPr>
              <w:t>(подпись)</w:t>
            </w:r>
          </w:p>
        </w:tc>
        <w:tc>
          <w:tcPr>
            <w:tcW w:w="339" w:type="dxa"/>
          </w:tcPr>
          <w:p w14:paraId="41AC8FF7" w14:textId="77777777" w:rsidR="00192D51" w:rsidRDefault="00192D51">
            <w:pPr>
              <w:pStyle w:val="TableParagraph"/>
              <w:rPr>
                <w:sz w:val="24"/>
              </w:rPr>
            </w:pPr>
          </w:p>
        </w:tc>
        <w:tc>
          <w:tcPr>
            <w:tcW w:w="1589" w:type="dxa"/>
            <w:tcBorders>
              <w:top w:val="single" w:sz="4" w:space="0" w:color="000000"/>
            </w:tcBorders>
          </w:tcPr>
          <w:p w14:paraId="141BD571" w14:textId="77777777" w:rsidR="00192D51" w:rsidRDefault="00460E6F">
            <w:pPr>
              <w:pStyle w:val="TableParagraph"/>
              <w:spacing w:before="72" w:line="270" w:lineRule="atLeast"/>
              <w:ind w:left="319" w:hanging="257"/>
              <w:rPr>
                <w:sz w:val="24"/>
              </w:rPr>
            </w:pPr>
            <w:r>
              <w:rPr>
                <w:spacing w:val="-2"/>
                <w:sz w:val="24"/>
              </w:rPr>
              <w:t>(расшифровка подписи)</w:t>
            </w:r>
          </w:p>
        </w:tc>
      </w:tr>
    </w:tbl>
    <w:p w14:paraId="1F75FC67" w14:textId="77777777" w:rsidR="00192D51" w:rsidRDefault="00192D51">
      <w:pPr>
        <w:pStyle w:val="TableParagraph"/>
        <w:spacing w:line="270" w:lineRule="atLeast"/>
        <w:rPr>
          <w:sz w:val="24"/>
        </w:rPr>
        <w:sectPr w:rsidR="00192D51">
          <w:pgSz w:w="16840" w:h="11910" w:orient="landscape"/>
          <w:pgMar w:top="1120" w:right="1417" w:bottom="280" w:left="1275" w:header="720" w:footer="720" w:gutter="0"/>
          <w:cols w:space="720"/>
        </w:sectPr>
      </w:pPr>
    </w:p>
    <w:p w14:paraId="0C60BBA3" w14:textId="77777777" w:rsidR="00192D51" w:rsidRDefault="00192D51">
      <w:pPr>
        <w:pStyle w:val="a3"/>
        <w:spacing w:before="4"/>
        <w:ind w:left="0"/>
        <w:jc w:val="left"/>
        <w:rPr>
          <w:rFonts w:ascii="Courier New"/>
          <w:sz w:val="2"/>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3B30E628" w14:textId="77777777">
        <w:trPr>
          <w:trHeight w:val="1754"/>
        </w:trPr>
        <w:tc>
          <w:tcPr>
            <w:tcW w:w="2993" w:type="dxa"/>
          </w:tcPr>
          <w:p w14:paraId="760B02E0" w14:textId="77777777" w:rsidR="00192D51" w:rsidRDefault="00460E6F">
            <w:pPr>
              <w:pStyle w:val="TableParagraph"/>
              <w:ind w:left="50" w:right="1580"/>
              <w:rPr>
                <w:sz w:val="24"/>
              </w:rPr>
            </w:pPr>
            <w:r>
              <w:rPr>
                <w:spacing w:val="-2"/>
                <w:sz w:val="24"/>
              </w:rPr>
              <w:t>Главный бухгалтер финансового органа (</w:t>
            </w:r>
            <w:proofErr w:type="spellStart"/>
            <w:r>
              <w:rPr>
                <w:spacing w:val="-2"/>
                <w:sz w:val="24"/>
              </w:rPr>
              <w:t>уполномоче</w:t>
            </w:r>
            <w:proofErr w:type="spellEnd"/>
            <w:r>
              <w:rPr>
                <w:spacing w:val="-2"/>
                <w:sz w:val="24"/>
              </w:rPr>
              <w:t xml:space="preserve"> </w:t>
            </w:r>
            <w:proofErr w:type="spellStart"/>
            <w:r>
              <w:rPr>
                <w:sz w:val="24"/>
              </w:rPr>
              <w:t>нное</w:t>
            </w:r>
            <w:proofErr w:type="spellEnd"/>
            <w:r>
              <w:rPr>
                <w:sz w:val="24"/>
              </w:rPr>
              <w:t xml:space="preserve"> лицо)</w:t>
            </w:r>
          </w:p>
        </w:tc>
        <w:tc>
          <w:tcPr>
            <w:tcW w:w="341" w:type="dxa"/>
          </w:tcPr>
          <w:p w14:paraId="1F7A4117" w14:textId="77777777" w:rsidR="00192D51" w:rsidRDefault="00192D51">
            <w:pPr>
              <w:pStyle w:val="TableParagraph"/>
              <w:rPr>
                <w:sz w:val="24"/>
              </w:rPr>
            </w:pPr>
          </w:p>
        </w:tc>
        <w:tc>
          <w:tcPr>
            <w:tcW w:w="1133" w:type="dxa"/>
            <w:tcBorders>
              <w:bottom w:val="single" w:sz="4" w:space="0" w:color="000000"/>
            </w:tcBorders>
          </w:tcPr>
          <w:p w14:paraId="301FD09F" w14:textId="77777777" w:rsidR="00192D51" w:rsidRDefault="00192D51">
            <w:pPr>
              <w:pStyle w:val="TableParagraph"/>
              <w:rPr>
                <w:sz w:val="24"/>
              </w:rPr>
            </w:pPr>
          </w:p>
        </w:tc>
        <w:tc>
          <w:tcPr>
            <w:tcW w:w="341" w:type="dxa"/>
          </w:tcPr>
          <w:p w14:paraId="4F931F41" w14:textId="77777777" w:rsidR="00192D51" w:rsidRDefault="00192D51">
            <w:pPr>
              <w:pStyle w:val="TableParagraph"/>
              <w:rPr>
                <w:sz w:val="24"/>
              </w:rPr>
            </w:pPr>
          </w:p>
        </w:tc>
        <w:tc>
          <w:tcPr>
            <w:tcW w:w="3572" w:type="dxa"/>
          </w:tcPr>
          <w:p w14:paraId="5A22E2FE" w14:textId="77777777" w:rsidR="00192D51" w:rsidRDefault="00460E6F">
            <w:pPr>
              <w:pStyle w:val="TableParagraph"/>
              <w:ind w:left="2046"/>
              <w:rPr>
                <w:sz w:val="24"/>
              </w:rPr>
            </w:pPr>
            <w:r>
              <w:rPr>
                <w:spacing w:val="-2"/>
                <w:sz w:val="24"/>
              </w:rPr>
              <w:t>Главный бухгалтер финансового органа</w:t>
            </w:r>
          </w:p>
          <w:p w14:paraId="076B1713" w14:textId="77777777" w:rsidR="00192D51" w:rsidRDefault="00460E6F">
            <w:pPr>
              <w:pStyle w:val="TableParagraph"/>
              <w:ind w:left="2046"/>
              <w:rPr>
                <w:sz w:val="24"/>
              </w:rPr>
            </w:pPr>
            <w:r>
              <w:rPr>
                <w:spacing w:val="-2"/>
                <w:sz w:val="24"/>
              </w:rPr>
              <w:t xml:space="preserve">(уполномочен </w:t>
            </w:r>
            <w:proofErr w:type="spellStart"/>
            <w:r>
              <w:rPr>
                <w:sz w:val="24"/>
              </w:rPr>
              <w:t>ное</w:t>
            </w:r>
            <w:proofErr w:type="spellEnd"/>
            <w:r>
              <w:rPr>
                <w:sz w:val="24"/>
              </w:rPr>
              <w:t xml:space="preserve"> лицо)</w:t>
            </w:r>
          </w:p>
        </w:tc>
        <w:tc>
          <w:tcPr>
            <w:tcW w:w="1416" w:type="dxa"/>
            <w:tcBorders>
              <w:bottom w:val="single" w:sz="4" w:space="0" w:color="000000"/>
            </w:tcBorders>
          </w:tcPr>
          <w:p w14:paraId="3260DD7D" w14:textId="77777777" w:rsidR="00192D51" w:rsidRDefault="00192D51">
            <w:pPr>
              <w:pStyle w:val="TableParagraph"/>
              <w:rPr>
                <w:sz w:val="24"/>
              </w:rPr>
            </w:pPr>
          </w:p>
        </w:tc>
        <w:tc>
          <w:tcPr>
            <w:tcW w:w="341" w:type="dxa"/>
          </w:tcPr>
          <w:p w14:paraId="491DD6FB" w14:textId="77777777" w:rsidR="00192D51" w:rsidRDefault="00192D51">
            <w:pPr>
              <w:pStyle w:val="TableParagraph"/>
              <w:rPr>
                <w:sz w:val="24"/>
              </w:rPr>
            </w:pPr>
          </w:p>
        </w:tc>
        <w:tc>
          <w:tcPr>
            <w:tcW w:w="1249" w:type="dxa"/>
            <w:tcBorders>
              <w:bottom w:val="single" w:sz="4" w:space="0" w:color="000000"/>
            </w:tcBorders>
          </w:tcPr>
          <w:p w14:paraId="18CD3B78" w14:textId="77777777" w:rsidR="00192D51" w:rsidRDefault="00192D51">
            <w:pPr>
              <w:pStyle w:val="TableParagraph"/>
              <w:rPr>
                <w:sz w:val="24"/>
              </w:rPr>
            </w:pPr>
          </w:p>
        </w:tc>
        <w:tc>
          <w:tcPr>
            <w:tcW w:w="339" w:type="dxa"/>
          </w:tcPr>
          <w:p w14:paraId="146F2DBC" w14:textId="77777777" w:rsidR="00192D51" w:rsidRDefault="00192D51">
            <w:pPr>
              <w:pStyle w:val="TableParagraph"/>
              <w:rPr>
                <w:sz w:val="24"/>
              </w:rPr>
            </w:pPr>
          </w:p>
        </w:tc>
        <w:tc>
          <w:tcPr>
            <w:tcW w:w="1589" w:type="dxa"/>
            <w:tcBorders>
              <w:bottom w:val="single" w:sz="4" w:space="0" w:color="000000"/>
            </w:tcBorders>
          </w:tcPr>
          <w:p w14:paraId="083A2F2F" w14:textId="77777777" w:rsidR="00192D51" w:rsidRDefault="00192D51">
            <w:pPr>
              <w:pStyle w:val="TableParagraph"/>
              <w:rPr>
                <w:sz w:val="24"/>
              </w:rPr>
            </w:pPr>
          </w:p>
        </w:tc>
      </w:tr>
      <w:tr w:rsidR="00192D51" w14:paraId="055E7EF3" w14:textId="77777777">
        <w:trPr>
          <w:trHeight w:val="754"/>
        </w:trPr>
        <w:tc>
          <w:tcPr>
            <w:tcW w:w="2993" w:type="dxa"/>
          </w:tcPr>
          <w:p w14:paraId="5DFA5C54"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3E299A7" wp14:editId="672D6578">
                      <wp:extent cx="935990" cy="6350"/>
                      <wp:effectExtent l="0" t="0" r="0"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5" name="Graphic 245"/>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A7027A" id="Group 244"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AtLjsicwIAAOwFAAAOAAAAAAAAAAAA&#10;AAAAAC4CAABkcnMvZTJvRG9jLnhtbFBLAQItABQABgAIAAAAIQA2tTpG2wAAAAMBAAAPAAAAAAAA&#10;AAAAAAAAAM0EAABkcnMvZG93bnJldi54bWxQSwUGAAAAAAQABADzAAAA1QUAAAAA&#10;">
                      <v:shape id="Graphic 245"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XWwwAAANwAAAAPAAAAZHJzL2Rvd25yZXYueG1sRI9fa8Iw&#10;FMXfB36HcAXfZqo4kW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REhl1sMAAADcAAAADwAA&#10;AAAAAAAAAAAAAAAHAgAAZHJzL2Rvd25yZXYueG1sUEsFBgAAAAADAAMAtwAAAPcCAAAAAA==&#10;" path="m935736,l,,,6096r935736,l935736,xe" fillcolor="black" stroked="f">
                        <v:path arrowok="t"/>
                      </v:shape>
                      <w10:anchorlock/>
                    </v:group>
                  </w:pict>
                </mc:Fallback>
              </mc:AlternateContent>
            </w:r>
          </w:p>
          <w:p w14:paraId="68B4ED83" w14:textId="77777777" w:rsidR="00192D51" w:rsidRDefault="00460E6F">
            <w:pPr>
              <w:pStyle w:val="TableParagraph"/>
              <w:spacing w:before="75"/>
              <w:ind w:left="1627"/>
              <w:rPr>
                <w:sz w:val="24"/>
              </w:rPr>
            </w:pPr>
            <w:r>
              <w:rPr>
                <w:spacing w:val="-2"/>
                <w:sz w:val="24"/>
              </w:rPr>
              <w:t>(должность)</w:t>
            </w:r>
          </w:p>
        </w:tc>
        <w:tc>
          <w:tcPr>
            <w:tcW w:w="341" w:type="dxa"/>
          </w:tcPr>
          <w:p w14:paraId="0008A31E" w14:textId="77777777" w:rsidR="00192D51" w:rsidRDefault="00192D51">
            <w:pPr>
              <w:pStyle w:val="TableParagraph"/>
              <w:rPr>
                <w:sz w:val="24"/>
              </w:rPr>
            </w:pPr>
          </w:p>
        </w:tc>
        <w:tc>
          <w:tcPr>
            <w:tcW w:w="1133" w:type="dxa"/>
            <w:tcBorders>
              <w:top w:val="single" w:sz="4" w:space="0" w:color="000000"/>
            </w:tcBorders>
          </w:tcPr>
          <w:p w14:paraId="66667848" w14:textId="77777777" w:rsidR="00192D51" w:rsidRDefault="00460E6F">
            <w:pPr>
              <w:pStyle w:val="TableParagraph"/>
              <w:spacing w:before="95"/>
              <w:ind w:left="64"/>
              <w:rPr>
                <w:sz w:val="24"/>
              </w:rPr>
            </w:pPr>
            <w:r>
              <w:rPr>
                <w:spacing w:val="-2"/>
                <w:sz w:val="24"/>
              </w:rPr>
              <w:t>(подпись)</w:t>
            </w:r>
          </w:p>
        </w:tc>
        <w:tc>
          <w:tcPr>
            <w:tcW w:w="341" w:type="dxa"/>
          </w:tcPr>
          <w:p w14:paraId="04215FD1" w14:textId="77777777" w:rsidR="00192D51" w:rsidRDefault="00192D51">
            <w:pPr>
              <w:pStyle w:val="TableParagraph"/>
              <w:rPr>
                <w:sz w:val="24"/>
              </w:rPr>
            </w:pPr>
          </w:p>
        </w:tc>
        <w:tc>
          <w:tcPr>
            <w:tcW w:w="3572" w:type="dxa"/>
          </w:tcPr>
          <w:p w14:paraId="0F658722"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39AA993" wp14:editId="6F684557">
                      <wp:extent cx="1043940" cy="6350"/>
                      <wp:effectExtent l="0" t="0" r="0" b="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7" name="Graphic 247"/>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B11A072" id="Group 246"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IRKTN1zAgAA8wUAAA4AAAAAAAAAAAAA&#10;AAAALgIAAGRycy9lMm9Eb2MueG1sUEsBAi0AFAAGAAgAAAAhAM9ixfbaAAAAAwEAAA8AAAAAAAAA&#10;AAAAAAAAzQQAAGRycy9kb3ducmV2LnhtbFBLBQYAAAAABAAEAPMAAADUBQAAAAA=&#10;">
                      <v:shape id="Graphic 247"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" path="m1043939,l,,,6096r1043939,l1043939,xe" fillcolor="black" stroked="f">
                        <v:path arrowok="t"/>
                      </v:shape>
                      <w10:anchorlock/>
                    </v:group>
                  </w:pict>
                </mc:Fallback>
              </mc:AlternateContent>
            </w:r>
          </w:p>
          <w:p w14:paraId="44FDCB4A"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576CA89A" w14:textId="77777777" w:rsidR="00192D51" w:rsidRDefault="00460E6F">
            <w:pPr>
              <w:pStyle w:val="TableParagraph"/>
              <w:spacing w:before="95"/>
              <w:ind w:left="78"/>
              <w:rPr>
                <w:sz w:val="24"/>
              </w:rPr>
            </w:pPr>
            <w:r>
              <w:rPr>
                <w:spacing w:val="-2"/>
                <w:sz w:val="24"/>
              </w:rPr>
              <w:t>(должность)</w:t>
            </w:r>
          </w:p>
        </w:tc>
        <w:tc>
          <w:tcPr>
            <w:tcW w:w="341" w:type="dxa"/>
          </w:tcPr>
          <w:p w14:paraId="7E8D0A29" w14:textId="77777777" w:rsidR="00192D51" w:rsidRDefault="00192D51">
            <w:pPr>
              <w:pStyle w:val="TableParagraph"/>
              <w:rPr>
                <w:sz w:val="24"/>
              </w:rPr>
            </w:pPr>
          </w:p>
        </w:tc>
        <w:tc>
          <w:tcPr>
            <w:tcW w:w="1249" w:type="dxa"/>
            <w:tcBorders>
              <w:top w:val="single" w:sz="4" w:space="0" w:color="000000"/>
            </w:tcBorders>
          </w:tcPr>
          <w:p w14:paraId="03CBCE85" w14:textId="77777777" w:rsidR="00192D51" w:rsidRDefault="00460E6F">
            <w:pPr>
              <w:pStyle w:val="TableParagraph"/>
              <w:spacing w:before="95"/>
              <w:ind w:left="121"/>
              <w:rPr>
                <w:sz w:val="24"/>
              </w:rPr>
            </w:pPr>
            <w:r>
              <w:rPr>
                <w:spacing w:val="-2"/>
                <w:sz w:val="24"/>
              </w:rPr>
              <w:t>(подпись)</w:t>
            </w:r>
          </w:p>
        </w:tc>
        <w:tc>
          <w:tcPr>
            <w:tcW w:w="339" w:type="dxa"/>
          </w:tcPr>
          <w:p w14:paraId="3CBE6F1A" w14:textId="77777777" w:rsidR="00192D51" w:rsidRDefault="00192D51">
            <w:pPr>
              <w:pStyle w:val="TableParagraph"/>
              <w:rPr>
                <w:sz w:val="24"/>
              </w:rPr>
            </w:pPr>
          </w:p>
        </w:tc>
        <w:tc>
          <w:tcPr>
            <w:tcW w:w="1589" w:type="dxa"/>
            <w:tcBorders>
              <w:top w:val="single" w:sz="4" w:space="0" w:color="000000"/>
            </w:tcBorders>
          </w:tcPr>
          <w:p w14:paraId="70B9076B"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5AB473CD" w14:textId="77777777">
        <w:trPr>
          <w:trHeight w:val="720"/>
        </w:trPr>
        <w:tc>
          <w:tcPr>
            <w:tcW w:w="2993" w:type="dxa"/>
          </w:tcPr>
          <w:p w14:paraId="1538D31F"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4008117F" w14:textId="77777777" w:rsidR="00192D51" w:rsidRDefault="00192D51">
            <w:pPr>
              <w:pStyle w:val="TableParagraph"/>
              <w:rPr>
                <w:sz w:val="24"/>
              </w:rPr>
            </w:pPr>
          </w:p>
        </w:tc>
        <w:tc>
          <w:tcPr>
            <w:tcW w:w="1133" w:type="dxa"/>
          </w:tcPr>
          <w:p w14:paraId="109408AF" w14:textId="77777777" w:rsidR="00192D51" w:rsidRDefault="00192D51">
            <w:pPr>
              <w:pStyle w:val="TableParagraph"/>
              <w:rPr>
                <w:sz w:val="24"/>
              </w:rPr>
            </w:pPr>
          </w:p>
        </w:tc>
        <w:tc>
          <w:tcPr>
            <w:tcW w:w="6919" w:type="dxa"/>
            <w:gridSpan w:val="5"/>
          </w:tcPr>
          <w:p w14:paraId="1A1DE95C" w14:textId="77777777" w:rsidR="00192D51" w:rsidRDefault="00460E6F">
            <w:pPr>
              <w:pStyle w:val="TableParagraph"/>
              <w:tabs>
                <w:tab w:val="left" w:pos="2846"/>
                <w:tab w:val="left" w:pos="4377"/>
                <w:tab w:val="left" w:pos="503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39" w:type="dxa"/>
          </w:tcPr>
          <w:p w14:paraId="088E225A" w14:textId="77777777" w:rsidR="00192D51" w:rsidRDefault="00192D51">
            <w:pPr>
              <w:pStyle w:val="TableParagraph"/>
              <w:rPr>
                <w:sz w:val="24"/>
              </w:rPr>
            </w:pPr>
          </w:p>
        </w:tc>
        <w:tc>
          <w:tcPr>
            <w:tcW w:w="1589" w:type="dxa"/>
          </w:tcPr>
          <w:p w14:paraId="4FC88573" w14:textId="77777777" w:rsidR="00192D51" w:rsidRDefault="00192D51">
            <w:pPr>
              <w:pStyle w:val="TableParagraph"/>
              <w:rPr>
                <w:sz w:val="24"/>
              </w:rPr>
            </w:pPr>
          </w:p>
        </w:tc>
      </w:tr>
      <w:tr w:rsidR="00192D51" w14:paraId="12B946D2" w14:textId="77777777">
        <w:trPr>
          <w:trHeight w:val="721"/>
        </w:trPr>
        <w:tc>
          <w:tcPr>
            <w:tcW w:w="2993" w:type="dxa"/>
          </w:tcPr>
          <w:p w14:paraId="57CB764F" w14:textId="77777777" w:rsidR="00192D51" w:rsidRDefault="00192D51">
            <w:pPr>
              <w:pStyle w:val="TableParagraph"/>
              <w:rPr>
                <w:sz w:val="24"/>
              </w:rPr>
            </w:pPr>
          </w:p>
        </w:tc>
        <w:tc>
          <w:tcPr>
            <w:tcW w:w="341" w:type="dxa"/>
          </w:tcPr>
          <w:p w14:paraId="338691B0" w14:textId="77777777" w:rsidR="00192D51" w:rsidRDefault="00192D51">
            <w:pPr>
              <w:pStyle w:val="TableParagraph"/>
              <w:rPr>
                <w:sz w:val="24"/>
              </w:rPr>
            </w:pPr>
          </w:p>
        </w:tc>
        <w:tc>
          <w:tcPr>
            <w:tcW w:w="1133" w:type="dxa"/>
          </w:tcPr>
          <w:p w14:paraId="4C8FD05F" w14:textId="77777777" w:rsidR="00192D51" w:rsidRDefault="00192D51">
            <w:pPr>
              <w:pStyle w:val="TableParagraph"/>
              <w:rPr>
                <w:sz w:val="24"/>
              </w:rPr>
            </w:pPr>
          </w:p>
        </w:tc>
        <w:tc>
          <w:tcPr>
            <w:tcW w:w="341" w:type="dxa"/>
          </w:tcPr>
          <w:p w14:paraId="4439B8A2" w14:textId="77777777" w:rsidR="00192D51" w:rsidRDefault="00192D51">
            <w:pPr>
              <w:pStyle w:val="TableParagraph"/>
              <w:rPr>
                <w:sz w:val="24"/>
              </w:rPr>
            </w:pPr>
          </w:p>
        </w:tc>
        <w:tc>
          <w:tcPr>
            <w:tcW w:w="3572" w:type="dxa"/>
          </w:tcPr>
          <w:p w14:paraId="756CFCCF" w14:textId="77777777" w:rsidR="00192D51" w:rsidRDefault="00192D51">
            <w:pPr>
              <w:pStyle w:val="TableParagraph"/>
              <w:rPr>
                <w:sz w:val="24"/>
              </w:rPr>
            </w:pPr>
          </w:p>
        </w:tc>
        <w:tc>
          <w:tcPr>
            <w:tcW w:w="3006" w:type="dxa"/>
            <w:gridSpan w:val="3"/>
          </w:tcPr>
          <w:p w14:paraId="712B88DB" w14:textId="77777777" w:rsidR="00192D51" w:rsidRDefault="00192D51">
            <w:pPr>
              <w:pStyle w:val="TableParagraph"/>
              <w:spacing w:before="65"/>
              <w:rPr>
                <w:rFonts w:ascii="Courier New"/>
                <w:sz w:val="24"/>
              </w:rPr>
            </w:pPr>
          </w:p>
          <w:p w14:paraId="2E2E3CE9" w14:textId="77777777" w:rsidR="00192D51" w:rsidRDefault="00460E6F">
            <w:pPr>
              <w:pStyle w:val="TableParagraph"/>
              <w:ind w:left="546"/>
              <w:rPr>
                <w:sz w:val="24"/>
              </w:rPr>
            </w:pPr>
            <w:r>
              <w:rPr>
                <w:sz w:val="24"/>
              </w:rPr>
              <w:t>Номер</w:t>
            </w:r>
            <w:r>
              <w:rPr>
                <w:spacing w:val="-5"/>
                <w:sz w:val="24"/>
              </w:rPr>
              <w:t xml:space="preserve"> </w:t>
            </w:r>
            <w:r>
              <w:rPr>
                <w:spacing w:val="-2"/>
                <w:sz w:val="24"/>
              </w:rPr>
              <w:t>страницы</w:t>
            </w:r>
          </w:p>
        </w:tc>
        <w:tc>
          <w:tcPr>
            <w:tcW w:w="339" w:type="dxa"/>
            <w:tcBorders>
              <w:bottom w:val="single" w:sz="4" w:space="0" w:color="000000"/>
            </w:tcBorders>
          </w:tcPr>
          <w:p w14:paraId="3EE37A28" w14:textId="77777777" w:rsidR="00192D51" w:rsidRDefault="00192D51">
            <w:pPr>
              <w:pStyle w:val="TableParagraph"/>
              <w:rPr>
                <w:sz w:val="24"/>
              </w:rPr>
            </w:pPr>
          </w:p>
        </w:tc>
        <w:tc>
          <w:tcPr>
            <w:tcW w:w="1589" w:type="dxa"/>
            <w:tcBorders>
              <w:bottom w:val="single" w:sz="4" w:space="0" w:color="000000"/>
            </w:tcBorders>
          </w:tcPr>
          <w:p w14:paraId="37D21D42" w14:textId="77777777" w:rsidR="00192D51" w:rsidRDefault="00192D51">
            <w:pPr>
              <w:pStyle w:val="TableParagraph"/>
              <w:rPr>
                <w:sz w:val="24"/>
              </w:rPr>
            </w:pPr>
          </w:p>
        </w:tc>
      </w:tr>
      <w:tr w:rsidR="00192D51" w14:paraId="73A36A9D" w14:textId="77777777">
        <w:trPr>
          <w:trHeight w:val="480"/>
        </w:trPr>
        <w:tc>
          <w:tcPr>
            <w:tcW w:w="2993" w:type="dxa"/>
          </w:tcPr>
          <w:p w14:paraId="68DE9198" w14:textId="77777777" w:rsidR="00192D51" w:rsidRDefault="00192D51">
            <w:pPr>
              <w:pStyle w:val="TableParagraph"/>
              <w:rPr>
                <w:sz w:val="24"/>
              </w:rPr>
            </w:pPr>
          </w:p>
        </w:tc>
        <w:tc>
          <w:tcPr>
            <w:tcW w:w="341" w:type="dxa"/>
          </w:tcPr>
          <w:p w14:paraId="3D8473F9" w14:textId="77777777" w:rsidR="00192D51" w:rsidRDefault="00192D51">
            <w:pPr>
              <w:pStyle w:val="TableParagraph"/>
              <w:rPr>
                <w:sz w:val="24"/>
              </w:rPr>
            </w:pPr>
          </w:p>
        </w:tc>
        <w:tc>
          <w:tcPr>
            <w:tcW w:w="1133" w:type="dxa"/>
          </w:tcPr>
          <w:p w14:paraId="1D61E5AF" w14:textId="77777777" w:rsidR="00192D51" w:rsidRDefault="00192D51">
            <w:pPr>
              <w:pStyle w:val="TableParagraph"/>
              <w:rPr>
                <w:sz w:val="24"/>
              </w:rPr>
            </w:pPr>
          </w:p>
        </w:tc>
        <w:tc>
          <w:tcPr>
            <w:tcW w:w="341" w:type="dxa"/>
          </w:tcPr>
          <w:p w14:paraId="4FB53653" w14:textId="77777777" w:rsidR="00192D51" w:rsidRDefault="00192D51">
            <w:pPr>
              <w:pStyle w:val="TableParagraph"/>
              <w:rPr>
                <w:sz w:val="24"/>
              </w:rPr>
            </w:pPr>
          </w:p>
        </w:tc>
        <w:tc>
          <w:tcPr>
            <w:tcW w:w="3572" w:type="dxa"/>
          </w:tcPr>
          <w:p w14:paraId="75F2007D" w14:textId="77777777" w:rsidR="00192D51" w:rsidRDefault="00192D51">
            <w:pPr>
              <w:pStyle w:val="TableParagraph"/>
              <w:rPr>
                <w:sz w:val="24"/>
              </w:rPr>
            </w:pPr>
          </w:p>
        </w:tc>
        <w:tc>
          <w:tcPr>
            <w:tcW w:w="3006" w:type="dxa"/>
            <w:gridSpan w:val="3"/>
          </w:tcPr>
          <w:p w14:paraId="6009C2A7" w14:textId="77777777" w:rsidR="00192D51" w:rsidRDefault="00460E6F">
            <w:pPr>
              <w:pStyle w:val="TableParagraph"/>
              <w:spacing w:before="95"/>
              <w:ind w:left="786"/>
              <w:rPr>
                <w:sz w:val="24"/>
              </w:rPr>
            </w:pPr>
            <w:r>
              <w:rPr>
                <w:sz w:val="24"/>
              </w:rPr>
              <w:t>Всего</w:t>
            </w:r>
            <w:r>
              <w:rPr>
                <w:spacing w:val="-2"/>
                <w:sz w:val="24"/>
              </w:rPr>
              <w:t xml:space="preserve"> страниц</w:t>
            </w:r>
          </w:p>
        </w:tc>
        <w:tc>
          <w:tcPr>
            <w:tcW w:w="339" w:type="dxa"/>
            <w:tcBorders>
              <w:top w:val="single" w:sz="4" w:space="0" w:color="000000"/>
              <w:bottom w:val="single" w:sz="4" w:space="0" w:color="000000"/>
            </w:tcBorders>
          </w:tcPr>
          <w:p w14:paraId="717D7B9F" w14:textId="77777777" w:rsidR="00192D51" w:rsidRDefault="00192D51">
            <w:pPr>
              <w:pStyle w:val="TableParagraph"/>
              <w:rPr>
                <w:sz w:val="24"/>
              </w:rPr>
            </w:pPr>
          </w:p>
        </w:tc>
        <w:tc>
          <w:tcPr>
            <w:tcW w:w="1589" w:type="dxa"/>
            <w:tcBorders>
              <w:top w:val="single" w:sz="4" w:space="0" w:color="000000"/>
              <w:bottom w:val="single" w:sz="4" w:space="0" w:color="000000"/>
            </w:tcBorders>
          </w:tcPr>
          <w:p w14:paraId="75FC85BC" w14:textId="77777777" w:rsidR="00192D51" w:rsidRDefault="00192D51">
            <w:pPr>
              <w:pStyle w:val="TableParagraph"/>
              <w:rPr>
                <w:sz w:val="24"/>
              </w:rPr>
            </w:pPr>
          </w:p>
        </w:tc>
      </w:tr>
    </w:tbl>
    <w:p w14:paraId="5F3E09D6" w14:textId="77777777" w:rsidR="00192D51" w:rsidRDefault="00192D51">
      <w:pPr>
        <w:pStyle w:val="TableParagraph"/>
        <w:rPr>
          <w:sz w:val="24"/>
        </w:rPr>
        <w:sectPr w:rsidR="00192D51">
          <w:pgSz w:w="16840" w:h="11910" w:orient="landscape"/>
          <w:pgMar w:top="1200" w:right="1417" w:bottom="280" w:left="1275" w:header="720" w:footer="720" w:gutter="0"/>
          <w:cols w:space="720"/>
        </w:sectPr>
      </w:pPr>
    </w:p>
    <w:p w14:paraId="6A0C39D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21505C3" w14:textId="1594F75B" w:rsidR="00192D51" w:rsidRDefault="00460E6F">
      <w:pPr>
        <w:ind w:left="6339" w:right="138" w:firstLine="2400"/>
        <w:jc w:val="right"/>
        <w:rPr>
          <w:sz w:val="24"/>
        </w:rPr>
      </w:pPr>
      <w:r>
        <w:rPr>
          <w:noProof/>
          <w:sz w:val="24"/>
          <w:lang w:eastAsia="ru-RU"/>
        </w:rPr>
        <mc:AlternateContent>
          <mc:Choice Requires="wpg">
            <w:drawing>
              <wp:anchor distT="0" distB="0" distL="0" distR="0" simplePos="0" relativeHeight="487662080" behindDoc="1" locked="0" layoutInCell="1" allowOverlap="1" wp14:anchorId="0E390BC0" wp14:editId="3D848304">
                <wp:simplePos x="0" y="0"/>
                <wp:positionH relativeFrom="page">
                  <wp:posOffset>719632</wp:posOffset>
                </wp:positionH>
                <wp:positionV relativeFrom="paragraph">
                  <wp:posOffset>881663</wp:posOffset>
                </wp:positionV>
                <wp:extent cx="181610" cy="175260"/>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249" name="Graphic 24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250" name="Graphic 25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F88A16" id="Group 248" o:spid="_x0000_s1026" style="position:absolute;margin-left:56.65pt;margin-top:69.4pt;width:14.3pt;height:13.8pt;z-index:-1565440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">
                <v:shape id="Graphic 24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" path="m38100,l,,,175260r38100,l38100,xe" fillcolor="#ced2f0" stroked="f">
                  <v:path arrowok="t"/>
                </v:shape>
                <v:shape id="Graphic 25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" path="m143256,l71628,,,,,175260r71628,l143256,175260,143256,xe" fillcolor="#f4f3f8" stroked="f">
                  <v:path arrowok="t"/>
                </v:shape>
                <w10:wrap type="topAndBottom" anchorx="page"/>
              </v:group>
            </w:pict>
          </mc:Fallback>
        </mc:AlternateContent>
      </w: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B8AFD4E" w14:textId="77777777" w:rsidR="00192D51" w:rsidRDefault="00192D51">
      <w:pPr>
        <w:pStyle w:val="a3"/>
        <w:spacing w:before="4"/>
        <w:ind w:left="0"/>
        <w:jc w:val="left"/>
        <w:rPr>
          <w:sz w:val="15"/>
        </w:rPr>
      </w:pPr>
    </w:p>
    <w:p w14:paraId="0E246FBB" w14:textId="77777777" w:rsidR="00192D51" w:rsidRDefault="00192D51">
      <w:pPr>
        <w:pStyle w:val="a3"/>
        <w:jc w:val="left"/>
        <w:rPr>
          <w:sz w:val="15"/>
        </w:rPr>
        <w:sectPr w:rsidR="00192D51">
          <w:pgSz w:w="11910" w:h="16840"/>
          <w:pgMar w:top="1860" w:right="425" w:bottom="280" w:left="992" w:header="720" w:footer="720" w:gutter="0"/>
          <w:cols w:space="720"/>
        </w:sectPr>
      </w:pPr>
    </w:p>
    <w:p w14:paraId="26DF1CF8" w14:textId="77777777" w:rsidR="00192D51" w:rsidRDefault="00460E6F">
      <w:pPr>
        <w:spacing w:before="101"/>
        <w:ind w:left="4029"/>
        <w:rPr>
          <w:rFonts w:ascii="Courier New" w:hAnsi="Courier New"/>
          <w:sz w:val="18"/>
        </w:rPr>
      </w:pPr>
      <w:bookmarkStart w:id="104" w:name="_bookmark97"/>
      <w:bookmarkEnd w:id="104"/>
      <w:r>
        <w:rPr>
          <w:rFonts w:ascii="Courier New" w:hAnsi="Courier New"/>
          <w:spacing w:val="-2"/>
          <w:sz w:val="18"/>
        </w:rPr>
        <w:lastRenderedPageBreak/>
        <w:t>ВЫПИСКА</w:t>
      </w:r>
    </w:p>
    <w:p w14:paraId="58672D3C" w14:textId="77777777" w:rsidR="00192D51" w:rsidRDefault="00192D51">
      <w:pPr>
        <w:pStyle w:val="a3"/>
        <w:ind w:left="0"/>
        <w:jc w:val="left"/>
        <w:rPr>
          <w:rFonts w:ascii="Courier New"/>
          <w:sz w:val="18"/>
        </w:rPr>
      </w:pPr>
    </w:p>
    <w:p w14:paraId="093F3A28" w14:textId="5CA2E39C" w:rsidR="00192D51" w:rsidRDefault="00460E6F">
      <w:pPr>
        <w:tabs>
          <w:tab w:val="left" w:pos="6838"/>
        </w:tabs>
        <w:ind w:left="141" w:right="38" w:firstLine="108"/>
        <w:rPr>
          <w:rFonts w:ascii="Courier New" w:hAnsi="Courier New"/>
          <w:sz w:val="18"/>
        </w:rPr>
      </w:pPr>
      <w:r>
        <w:rPr>
          <w:rFonts w:ascii="Courier New" w:hAnsi="Courier New"/>
          <w:sz w:val="18"/>
        </w:rPr>
        <w:t xml:space="preserve">из лицевого счета для учета операций получателя средств из бюджета сельского поселения </w:t>
      </w:r>
      <w:r w:rsidR="006057EE" w:rsidRPr="006057EE">
        <w:rPr>
          <w:rFonts w:ascii="Courier New" w:hAnsi="Courier New"/>
          <w:sz w:val="18"/>
          <w:lang w:val="ba-RU"/>
        </w:rPr>
        <w:t>Тубинский</w:t>
      </w:r>
      <w:r>
        <w:rPr>
          <w:rFonts w:ascii="Courier New" w:hAnsi="Courier New"/>
          <w:sz w:val="18"/>
        </w:rPr>
        <w:t xml:space="preserve"> сельсовет N │</w:t>
      </w:r>
      <w:r>
        <w:rPr>
          <w:rFonts w:ascii="Courier New" w:hAnsi="Courier New"/>
          <w:sz w:val="18"/>
        </w:rPr>
        <w:tab/>
      </w:r>
      <w:r>
        <w:rPr>
          <w:rFonts w:ascii="Courier New" w:hAnsi="Courier New"/>
          <w:spacing w:val="-10"/>
          <w:sz w:val="18"/>
        </w:rPr>
        <w:t>│</w:t>
      </w:r>
    </w:p>
    <w:p w14:paraId="59A6BE76" w14:textId="77777777" w:rsidR="00192D51" w:rsidRDefault="00460E6F">
      <w:pPr>
        <w:spacing w:before="100"/>
        <w:rPr>
          <w:rFonts w:ascii="Courier New"/>
          <w:sz w:val="18"/>
        </w:rPr>
      </w:pPr>
      <w:r>
        <w:br w:type="column"/>
      </w:r>
    </w:p>
    <w:p w14:paraId="6CE59BF7" w14:textId="77777777" w:rsidR="00192D51" w:rsidRDefault="00460E6F">
      <w:pPr>
        <w:spacing w:before="1"/>
        <w:ind w:left="141"/>
        <w:rPr>
          <w:rFonts w:ascii="Courier New" w:hAnsi="Courier New"/>
          <w:sz w:val="18"/>
        </w:rPr>
      </w:pPr>
      <w:r>
        <w:rPr>
          <w:rFonts w:ascii="Courier New" w:hAnsi="Courier New"/>
          <w:spacing w:val="-2"/>
          <w:sz w:val="18"/>
        </w:rPr>
        <w:t>┌──────────┐</w:t>
      </w:r>
    </w:p>
    <w:p w14:paraId="3F9D5089" w14:textId="77777777" w:rsidR="00192D51" w:rsidRDefault="00192D51">
      <w:pPr>
        <w:pStyle w:val="a3"/>
        <w:ind w:left="0"/>
        <w:jc w:val="left"/>
        <w:rPr>
          <w:rFonts w:ascii="Courier New"/>
          <w:sz w:val="18"/>
        </w:rPr>
      </w:pPr>
    </w:p>
    <w:p w14:paraId="112770B6" w14:textId="77777777" w:rsidR="00192D51" w:rsidRDefault="00192D51">
      <w:pPr>
        <w:pStyle w:val="a3"/>
        <w:ind w:left="0"/>
        <w:jc w:val="left"/>
        <w:rPr>
          <w:rFonts w:ascii="Courier New"/>
          <w:sz w:val="18"/>
        </w:rPr>
      </w:pPr>
    </w:p>
    <w:p w14:paraId="311BC0E6" w14:textId="77777777" w:rsidR="00192D51" w:rsidRDefault="00460E6F">
      <w:pPr>
        <w:spacing w:before="1"/>
        <w:ind w:left="141"/>
        <w:rPr>
          <w:rFonts w:ascii="Courier New" w:hAnsi="Courier New"/>
          <w:sz w:val="18"/>
        </w:rPr>
      </w:pPr>
      <w:r>
        <w:rPr>
          <w:rFonts w:ascii="Courier New" w:hAnsi="Courier New"/>
          <w:spacing w:val="-2"/>
          <w:sz w:val="18"/>
        </w:rPr>
        <w:t>└──────────┘</w:t>
      </w:r>
    </w:p>
    <w:p w14:paraId="10C3F5AC" w14:textId="77777777" w:rsidR="00192D51" w:rsidRDefault="00460E6F">
      <w:pPr>
        <w:ind w:left="1113"/>
        <w:rPr>
          <w:rFonts w:ascii="Courier New" w:hAnsi="Courier New"/>
          <w:sz w:val="18"/>
        </w:rPr>
      </w:pPr>
      <w:r>
        <w:rPr>
          <w:rFonts w:ascii="Courier New" w:hAnsi="Courier New"/>
          <w:spacing w:val="-2"/>
          <w:sz w:val="18"/>
        </w:rPr>
        <w:t>┌──────┐</w:t>
      </w:r>
    </w:p>
    <w:p w14:paraId="48B49137" w14:textId="77777777" w:rsidR="00192D51" w:rsidRDefault="00460E6F">
      <w:pPr>
        <w:ind w:left="1113"/>
        <w:rPr>
          <w:rFonts w:ascii="Courier New" w:hAnsi="Courier New"/>
          <w:sz w:val="18"/>
        </w:rPr>
      </w:pPr>
      <w:r>
        <w:rPr>
          <w:rFonts w:ascii="Courier New" w:hAnsi="Courier New"/>
          <w:sz w:val="18"/>
        </w:rPr>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233BAA1" w14:textId="77777777" w:rsidR="00192D51" w:rsidRDefault="00460E6F">
      <w:pPr>
        <w:spacing w:line="193" w:lineRule="exact"/>
        <w:ind w:left="1113"/>
        <w:rPr>
          <w:rFonts w:ascii="Courier New" w:hAnsi="Courier New"/>
          <w:sz w:val="18"/>
        </w:rPr>
      </w:pPr>
      <w:r>
        <w:rPr>
          <w:rFonts w:ascii="Courier New" w:hAnsi="Courier New"/>
          <w:spacing w:val="-2"/>
          <w:sz w:val="18"/>
        </w:rPr>
        <w:t>├──────┤</w:t>
      </w:r>
    </w:p>
    <w:p w14:paraId="258B8F8D" w14:textId="77777777" w:rsidR="00192D51" w:rsidRDefault="00192D51">
      <w:pPr>
        <w:spacing w:line="193" w:lineRule="exact"/>
        <w:rPr>
          <w:rFonts w:ascii="Courier New" w:hAnsi="Courier New"/>
          <w:sz w:val="18"/>
        </w:rPr>
        <w:sectPr w:rsidR="00192D51">
          <w:type w:val="continuous"/>
          <w:pgSz w:w="11910" w:h="16840"/>
          <w:pgMar w:top="840" w:right="425" w:bottom="280" w:left="992" w:header="720" w:footer="720" w:gutter="0"/>
          <w:cols w:num="2" w:space="720" w:equalWidth="0">
            <w:col w:w="6987" w:space="575"/>
            <w:col w:w="2931"/>
          </w:cols>
        </w:sectPr>
      </w:pPr>
    </w:p>
    <w:p w14:paraId="760EDEA0" w14:textId="77777777" w:rsidR="00192D51" w:rsidRDefault="00460E6F">
      <w:pPr>
        <w:tabs>
          <w:tab w:val="left" w:pos="1983"/>
          <w:tab w:val="left" w:pos="2523"/>
          <w:tab w:val="left" w:pos="5507"/>
          <w:tab w:val="left" w:pos="6803"/>
        </w:tabs>
        <w:spacing w:before="10"/>
        <w:ind w:right="949"/>
        <w:jc w:val="right"/>
        <w:rPr>
          <w:rFonts w:ascii="Courier New" w:hAnsi="Courier New"/>
          <w:sz w:val="18"/>
        </w:rPr>
      </w:pPr>
      <w:r>
        <w:rPr>
          <w:rFonts w:ascii="Courier New" w:hAnsi="Courier New"/>
          <w:sz w:val="18"/>
        </w:rPr>
        <w:lastRenderedPageBreak/>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37F8820" w14:textId="77777777" w:rsidR="00192D51" w:rsidRDefault="00460E6F">
      <w:pPr>
        <w:ind w:right="948"/>
        <w:jc w:val="right"/>
        <w:rPr>
          <w:rFonts w:ascii="Courier New" w:hAnsi="Courier New"/>
          <w:sz w:val="18"/>
        </w:rPr>
      </w:pPr>
      <w:r>
        <w:rPr>
          <w:rFonts w:ascii="Courier New" w:hAnsi="Courier New"/>
          <w:spacing w:val="-2"/>
          <w:sz w:val="18"/>
        </w:rPr>
        <w:t>├──────┤</w:t>
      </w:r>
    </w:p>
    <w:p w14:paraId="3E9611F6" w14:textId="77777777" w:rsidR="00192D51" w:rsidRDefault="00460E6F">
      <w:pPr>
        <w:tabs>
          <w:tab w:val="left" w:pos="1296"/>
        </w:tabs>
        <w:spacing w:before="1"/>
        <w:ind w:right="948"/>
        <w:jc w:val="right"/>
        <w:rPr>
          <w:rFonts w:ascii="Courier New" w:hAnsi="Courier New"/>
          <w:sz w:val="18"/>
        </w:rPr>
      </w:pPr>
      <w:r>
        <w:rPr>
          <w:rFonts w:ascii="Courier New" w:hAnsi="Courier New"/>
          <w:sz w:val="18"/>
        </w:rPr>
        <w:t>Дата</w:t>
      </w:r>
      <w:r>
        <w:rPr>
          <w:rFonts w:ascii="Courier New" w:hAnsi="Courier New"/>
          <w:spacing w:val="-6"/>
          <w:sz w:val="18"/>
        </w:rPr>
        <w:t xml:space="preserve"> </w:t>
      </w:r>
      <w:r>
        <w:rPr>
          <w:rFonts w:ascii="Courier New" w:hAnsi="Courier New"/>
          <w:spacing w:val="-12"/>
          <w:sz w:val="18"/>
        </w:rPr>
        <w:t>│</w:t>
      </w:r>
      <w:r>
        <w:rPr>
          <w:rFonts w:ascii="Courier New" w:hAnsi="Courier New"/>
          <w:sz w:val="18"/>
        </w:rPr>
        <w:tab/>
      </w:r>
      <w:r>
        <w:rPr>
          <w:rFonts w:ascii="Courier New" w:hAnsi="Courier New"/>
          <w:spacing w:val="-10"/>
          <w:sz w:val="18"/>
        </w:rPr>
        <w:t>│</w:t>
      </w:r>
    </w:p>
    <w:p w14:paraId="1E3BD825" w14:textId="77777777" w:rsidR="00192D51" w:rsidRDefault="00460E6F">
      <w:pPr>
        <w:tabs>
          <w:tab w:val="left" w:pos="1943"/>
        </w:tabs>
        <w:ind w:right="948"/>
        <w:jc w:val="right"/>
        <w:rPr>
          <w:rFonts w:ascii="Courier New" w:hAnsi="Courier New"/>
          <w:sz w:val="18"/>
        </w:rPr>
      </w:pPr>
      <w:r>
        <w:rPr>
          <w:rFonts w:ascii="Courier New" w:hAnsi="Courier New"/>
          <w:sz w:val="18"/>
        </w:rPr>
        <w:t>предыдущей</w:t>
      </w:r>
      <w:r>
        <w:rPr>
          <w:rFonts w:ascii="Courier New" w:hAnsi="Courier New"/>
          <w:spacing w:val="-10"/>
          <w:sz w:val="18"/>
        </w:rPr>
        <w:t xml:space="preserve"> │</w:t>
      </w:r>
      <w:r>
        <w:rPr>
          <w:rFonts w:ascii="Courier New" w:hAnsi="Courier New"/>
          <w:sz w:val="18"/>
        </w:rPr>
        <w:tab/>
      </w:r>
      <w:r>
        <w:rPr>
          <w:rFonts w:ascii="Courier New" w:hAnsi="Courier New"/>
          <w:spacing w:val="-10"/>
          <w:sz w:val="18"/>
        </w:rPr>
        <w:t>│</w:t>
      </w:r>
    </w:p>
    <w:p w14:paraId="78DFCBBE" w14:textId="77777777" w:rsidR="00192D51" w:rsidRDefault="00460E6F">
      <w:pPr>
        <w:tabs>
          <w:tab w:val="left" w:pos="1619"/>
        </w:tabs>
        <w:ind w:right="948"/>
        <w:jc w:val="right"/>
        <w:rPr>
          <w:rFonts w:ascii="Courier New" w:hAnsi="Courier New"/>
          <w:sz w:val="18"/>
        </w:rPr>
      </w:pPr>
      <w:r>
        <w:rPr>
          <w:rFonts w:ascii="Courier New" w:hAnsi="Courier New"/>
          <w:sz w:val="18"/>
        </w:rPr>
        <w:t>выписки</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C984317" w14:textId="77777777" w:rsidR="00192D51" w:rsidRDefault="00460E6F">
      <w:pPr>
        <w:ind w:right="948"/>
        <w:jc w:val="right"/>
        <w:rPr>
          <w:rFonts w:ascii="Courier New" w:hAnsi="Courier New"/>
          <w:sz w:val="18"/>
        </w:rPr>
      </w:pPr>
      <w:r>
        <w:rPr>
          <w:rFonts w:ascii="Courier New" w:hAnsi="Courier New"/>
          <w:spacing w:val="-2"/>
          <w:sz w:val="18"/>
        </w:rPr>
        <w:t>├──────┤</w:t>
      </w:r>
    </w:p>
    <w:p w14:paraId="3852A7FE"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Наименование</w:t>
      </w:r>
      <w:r>
        <w:rPr>
          <w:rFonts w:ascii="Courier New" w:hAnsi="Courier New"/>
          <w:spacing w:val="-12"/>
          <w:sz w:val="18"/>
        </w:rPr>
        <w:t xml:space="preserve"> </w:t>
      </w:r>
      <w:r>
        <w:rPr>
          <w:rFonts w:ascii="Courier New" w:hAnsi="Courier New"/>
          <w:spacing w:val="-2"/>
          <w:sz w:val="18"/>
        </w:rPr>
        <w:t>финансового</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6037E8F" w14:textId="77777777" w:rsidR="00192D51" w:rsidRDefault="00460E6F">
      <w:pPr>
        <w:tabs>
          <w:tab w:val="left" w:pos="2807"/>
          <w:tab w:val="left" w:pos="7275"/>
          <w:tab w:val="left" w:pos="8531"/>
          <w:tab w:val="left" w:pos="9287"/>
        </w:tabs>
        <w:ind w:right="950"/>
        <w:jc w:val="right"/>
        <w:rPr>
          <w:rFonts w:ascii="Courier New" w:hAnsi="Courier New"/>
          <w:sz w:val="18"/>
        </w:rPr>
      </w:pPr>
      <w:r>
        <w:rPr>
          <w:rFonts w:ascii="Courier New" w:hAnsi="Courier New"/>
          <w:spacing w:val="-2"/>
          <w:sz w:val="18"/>
        </w:rPr>
        <w:t>органа</w:t>
      </w:r>
      <w:r>
        <w:rPr>
          <w:rFonts w:ascii="Courier New" w:hAnsi="Courier New"/>
          <w:sz w:val="18"/>
        </w:rPr>
        <w:tab/>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F1B1222"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2C93888E"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32EA8023" w14:textId="77777777" w:rsidR="00192D51" w:rsidRDefault="00460E6F">
      <w:pPr>
        <w:tabs>
          <w:tab w:val="left" w:pos="8531"/>
          <w:tab w:val="left" w:pos="9287"/>
        </w:tabs>
        <w:ind w:right="950"/>
        <w:jc w:val="right"/>
        <w:rPr>
          <w:rFonts w:ascii="Courier New" w:hAnsi="Courier New"/>
          <w:sz w:val="18"/>
        </w:rPr>
      </w:pP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9427C4E" w14:textId="77777777" w:rsidR="00192D51" w:rsidRDefault="00460E6F">
      <w:pPr>
        <w:tabs>
          <w:tab w:val="left" w:pos="755"/>
        </w:tabs>
        <w:ind w:right="949"/>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6A7A204" w14:textId="77777777" w:rsidR="00192D51" w:rsidRDefault="00460E6F">
      <w:pPr>
        <w:pStyle w:val="a3"/>
        <w:spacing w:line="20" w:lineRule="exact"/>
        <w:ind w:left="2949"/>
        <w:jc w:val="left"/>
        <w:rPr>
          <w:rFonts w:ascii="Courier New"/>
          <w:sz w:val="2"/>
        </w:rPr>
      </w:pPr>
      <w:r>
        <w:rPr>
          <w:rFonts w:ascii="Courier New"/>
          <w:noProof/>
          <w:sz w:val="2"/>
          <w:lang w:eastAsia="ru-RU"/>
        </w:rPr>
        <mc:AlternateContent>
          <mc:Choice Requires="wpg">
            <w:drawing>
              <wp:inline distT="0" distB="0" distL="0" distR="0" wp14:anchorId="1FA3081F" wp14:editId="4C7B54AB">
                <wp:extent cx="2812415" cy="5080"/>
                <wp:effectExtent l="9525" t="0" r="0" b="4445"/>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2415" cy="5080"/>
                          <a:chOff x="0" y="0"/>
                          <a:chExt cx="2812415" cy="5080"/>
                        </a:xfrm>
                      </wpg:grpSpPr>
                      <wps:wsp>
                        <wps:cNvPr id="252" name="Graphic 252"/>
                        <wps:cNvSpPr/>
                        <wps:spPr>
                          <a:xfrm>
                            <a:off x="0" y="2343"/>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E9D5CC" id="Group 251" o:spid="_x0000_s1026" style="width:221.45pt;height:.4pt;mso-position-horizontal-relative:char;mso-position-vertical-relative:line" coordsize="281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">
                <v:shape id="Graphic 252" o:spid="_x0000_s1027" style="position:absolute;top:23;width:28124;height:13;visibility:visible;mso-wrap-style:square;v-text-anchor:top" coordsize="281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" path="m,l2812034,e" filled="f" strokeweight=".1302mm">
                  <v:path arrowok="t"/>
                </v:shape>
                <w10:anchorlock/>
              </v:group>
            </w:pict>
          </mc:Fallback>
        </mc:AlternateContent>
      </w:r>
    </w:p>
    <w:p w14:paraId="57FF3996" w14:textId="77777777" w:rsidR="00192D51" w:rsidRDefault="00460E6F">
      <w:pPr>
        <w:ind w:right="948"/>
        <w:jc w:val="right"/>
        <w:rPr>
          <w:rFonts w:ascii="Courier New" w:hAnsi="Courier New"/>
          <w:sz w:val="18"/>
        </w:rPr>
      </w:pPr>
      <w:r>
        <w:rPr>
          <w:rFonts w:ascii="Courier New" w:hAnsi="Courier New"/>
          <w:spacing w:val="-2"/>
          <w:sz w:val="18"/>
        </w:rPr>
        <w:t>├──────┤</w:t>
      </w:r>
    </w:p>
    <w:p w14:paraId="755109ED"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Вышестоящая</w:t>
      </w:r>
      <w:r>
        <w:rPr>
          <w:rFonts w:ascii="Courier New" w:hAnsi="Courier New"/>
          <w:spacing w:val="-11"/>
          <w:sz w:val="18"/>
        </w:rPr>
        <w:t xml:space="preserve"> </w:t>
      </w: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0F6D284" w14:textId="77777777" w:rsidR="00192D51" w:rsidRDefault="00460E6F">
      <w:pPr>
        <w:tabs>
          <w:tab w:val="left" w:pos="755"/>
        </w:tabs>
        <w:ind w:right="949"/>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803904" behindDoc="0" locked="0" layoutInCell="1" allowOverlap="1" wp14:anchorId="326C01EF" wp14:editId="7492F12F">
                <wp:simplePos x="0" y="0"/>
                <wp:positionH relativeFrom="page">
                  <wp:posOffset>2503042</wp:posOffset>
                </wp:positionH>
                <wp:positionV relativeFrom="paragraph">
                  <wp:posOffset>112247</wp:posOffset>
                </wp:positionV>
                <wp:extent cx="2812415" cy="127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4CD98B7" id="Graphic 253" o:spid="_x0000_s1026" style="position:absolute;margin-left:197.1pt;margin-top:8.85pt;width:221.45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281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" path="m,l2812034,e" filled="f" strokeweight=".1302mm">
                <v:path arrowok="t"/>
                <w10:wrap anchorx="page"/>
              </v:shape>
            </w:pict>
          </mc:Fallback>
        </mc:AlternateConten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7F6F0E3" w14:textId="77777777" w:rsidR="00192D51" w:rsidRDefault="00460E6F">
      <w:pPr>
        <w:tabs>
          <w:tab w:val="left" w:pos="6877"/>
          <w:tab w:val="left" w:pos="8133"/>
          <w:tab w:val="left" w:pos="888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2"/>
          <w:sz w:val="18"/>
        </w:rPr>
        <w:t>│</w:t>
      </w:r>
      <w:r>
        <w:rPr>
          <w:rFonts w:ascii="Courier New" w:hAnsi="Courier New"/>
          <w:sz w:val="18"/>
        </w:rPr>
        <w:tab/>
      </w:r>
      <w:r>
        <w:rPr>
          <w:rFonts w:ascii="Courier New" w:hAnsi="Courier New"/>
          <w:spacing w:val="-10"/>
          <w:sz w:val="18"/>
        </w:rPr>
        <w:t>│</w:t>
      </w:r>
    </w:p>
    <w:p w14:paraId="378413A0" w14:textId="77777777" w:rsidR="00192D51" w:rsidRDefault="00460E6F">
      <w:pPr>
        <w:tabs>
          <w:tab w:val="left" w:pos="7417"/>
          <w:tab w:val="left" w:pos="8673"/>
          <w:tab w:val="left" w:pos="942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0F1AED3" w14:textId="77777777" w:rsidR="00192D51" w:rsidRDefault="00460E6F">
      <w:pPr>
        <w:ind w:left="8674"/>
        <w:rPr>
          <w:rFonts w:ascii="Courier New" w:hAnsi="Courier New"/>
          <w:sz w:val="18"/>
        </w:rPr>
      </w:pPr>
      <w:r>
        <w:rPr>
          <w:rFonts w:ascii="Courier New" w:hAnsi="Courier New"/>
          <w:spacing w:val="-2"/>
          <w:sz w:val="18"/>
        </w:rPr>
        <w:t>├──────┤</w:t>
      </w:r>
    </w:p>
    <w:p w14:paraId="32CCBC5B" w14:textId="77777777" w:rsidR="00192D51" w:rsidRDefault="00460E6F">
      <w:pPr>
        <w:tabs>
          <w:tab w:val="left" w:pos="7667"/>
        </w:tabs>
        <w:ind w:right="94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 xml:space="preserve">│ </w:t>
      </w:r>
      <w:hyperlink r:id="rId174">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7362B184" w14:textId="77777777" w:rsidR="00192D51" w:rsidRDefault="00460E6F">
      <w:pPr>
        <w:ind w:right="948"/>
        <w:jc w:val="right"/>
        <w:rPr>
          <w:rFonts w:ascii="Courier New" w:hAnsi="Courier New"/>
          <w:sz w:val="18"/>
        </w:rPr>
      </w:pPr>
      <w:r>
        <w:rPr>
          <w:rFonts w:ascii="Courier New" w:hAnsi="Courier New"/>
          <w:spacing w:val="-2"/>
          <w:sz w:val="18"/>
        </w:rPr>
        <w:t>└──────┘</w:t>
      </w:r>
    </w:p>
    <w:p w14:paraId="2C411994" w14:textId="77777777" w:rsidR="00192D51" w:rsidRDefault="00460E6F">
      <w:pPr>
        <w:tabs>
          <w:tab w:val="left" w:pos="7634"/>
        </w:tabs>
        <w:spacing w:before="186"/>
        <w:ind w:left="5218"/>
        <w:rPr>
          <w:sz w:val="18"/>
        </w:rPr>
      </w:pPr>
      <w:r>
        <w:rPr>
          <w:rFonts w:ascii="Courier New" w:hAnsi="Courier New"/>
          <w:sz w:val="18"/>
        </w:rPr>
        <w:t xml:space="preserve">Номер страницы </w:t>
      </w:r>
      <w:r>
        <w:rPr>
          <w:sz w:val="18"/>
          <w:u w:val="single"/>
        </w:rPr>
        <w:tab/>
      </w:r>
    </w:p>
    <w:p w14:paraId="587F09B9" w14:textId="77777777" w:rsidR="00192D51" w:rsidRDefault="00460E6F">
      <w:pPr>
        <w:tabs>
          <w:tab w:val="left" w:pos="7634"/>
        </w:tabs>
        <w:ind w:left="5218"/>
        <w:rPr>
          <w:sz w:val="18"/>
        </w:rPr>
      </w:pPr>
      <w:r>
        <w:rPr>
          <w:rFonts w:ascii="Courier New" w:hAnsi="Courier New"/>
          <w:sz w:val="18"/>
        </w:rPr>
        <w:t xml:space="preserve">Всего страниц </w:t>
      </w:r>
      <w:r>
        <w:rPr>
          <w:sz w:val="18"/>
          <w:u w:val="single"/>
        </w:rPr>
        <w:tab/>
      </w:r>
    </w:p>
    <w:p w14:paraId="1CA4D893" w14:textId="77777777" w:rsidR="00192D51" w:rsidRDefault="00460E6F">
      <w:pPr>
        <w:tabs>
          <w:tab w:val="left" w:pos="8282"/>
        </w:tabs>
        <w:ind w:left="5218"/>
        <w:rPr>
          <w:sz w:val="18"/>
        </w:rPr>
      </w:pPr>
      <w:r>
        <w:rPr>
          <w:rFonts w:ascii="Courier New" w:hAnsi="Courier New"/>
          <w:sz w:val="18"/>
        </w:rPr>
        <w:t xml:space="preserve">Номер лицевого счета </w:t>
      </w:r>
      <w:r>
        <w:rPr>
          <w:sz w:val="18"/>
          <w:u w:val="single"/>
        </w:rPr>
        <w:tab/>
      </w:r>
    </w:p>
    <w:p w14:paraId="7B15351F" w14:textId="77777777" w:rsidR="00192D51" w:rsidRDefault="00460E6F">
      <w:pPr>
        <w:tabs>
          <w:tab w:val="left" w:pos="7310"/>
          <w:tab w:val="left" w:pos="7850"/>
        </w:tabs>
        <w:ind w:left="5218"/>
        <w:rPr>
          <w:rFonts w:ascii="Courier New" w:hAnsi="Courier New"/>
          <w:sz w:val="18"/>
        </w:rPr>
      </w:pPr>
      <w:r>
        <w:rPr>
          <w:rFonts w:ascii="Courier New" w:hAnsi="Courier New"/>
          <w:sz w:val="18"/>
        </w:rPr>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p>
    <w:p w14:paraId="77A3EF87" w14:textId="77777777" w:rsidR="00192D51" w:rsidRDefault="00192D51">
      <w:pPr>
        <w:pStyle w:val="a3"/>
        <w:spacing w:before="3"/>
        <w:ind w:left="0"/>
        <w:jc w:val="left"/>
        <w:rPr>
          <w:rFonts w:ascii="Courier New"/>
          <w:sz w:val="18"/>
        </w:rPr>
      </w:pPr>
    </w:p>
    <w:p w14:paraId="67290540" w14:textId="77777777" w:rsidR="00192D51" w:rsidRDefault="00460E6F">
      <w:pPr>
        <w:pStyle w:val="a4"/>
        <w:numPr>
          <w:ilvl w:val="0"/>
          <w:numId w:val="17"/>
        </w:numPr>
        <w:tabs>
          <w:tab w:val="left" w:pos="3020"/>
        </w:tabs>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BBB6827"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F977C5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596"/>
        <w:gridCol w:w="1269"/>
        <w:gridCol w:w="1531"/>
        <w:gridCol w:w="1473"/>
        <w:gridCol w:w="1391"/>
        <w:gridCol w:w="1209"/>
      </w:tblGrid>
      <w:tr w:rsidR="00192D51" w14:paraId="2DDE8DD0" w14:textId="77777777">
        <w:trPr>
          <w:trHeight w:val="755"/>
        </w:trPr>
        <w:tc>
          <w:tcPr>
            <w:tcW w:w="1085" w:type="dxa"/>
            <w:vMerge w:val="restart"/>
          </w:tcPr>
          <w:p w14:paraId="01898C65" w14:textId="77777777" w:rsidR="00192D51" w:rsidRDefault="00192D51">
            <w:pPr>
              <w:pStyle w:val="TableParagraph"/>
              <w:spacing w:before="67"/>
              <w:rPr>
                <w:rFonts w:ascii="Courier New"/>
                <w:sz w:val="24"/>
              </w:rPr>
            </w:pPr>
          </w:p>
          <w:p w14:paraId="14DBA50F" w14:textId="77777777" w:rsidR="00192D51" w:rsidRDefault="00460E6F">
            <w:pPr>
              <w:pStyle w:val="TableParagraph"/>
              <w:spacing w:before="1"/>
              <w:ind w:left="151" w:right="138" w:firstLine="187"/>
              <w:rPr>
                <w:sz w:val="24"/>
              </w:rPr>
            </w:pPr>
            <w:r>
              <w:rPr>
                <w:spacing w:val="-4"/>
                <w:sz w:val="24"/>
              </w:rPr>
              <w:t xml:space="preserve">Тип </w:t>
            </w:r>
            <w:r>
              <w:rPr>
                <w:spacing w:val="-2"/>
                <w:sz w:val="24"/>
              </w:rPr>
              <w:t>средств</w:t>
            </w:r>
          </w:p>
        </w:tc>
        <w:tc>
          <w:tcPr>
            <w:tcW w:w="2215" w:type="dxa"/>
            <w:vMerge w:val="restart"/>
          </w:tcPr>
          <w:p w14:paraId="4957E3ED" w14:textId="77777777" w:rsidR="00192D51" w:rsidRDefault="00460E6F">
            <w:pPr>
              <w:pStyle w:val="TableParagraph"/>
              <w:spacing w:before="200"/>
              <w:ind w:left="10"/>
              <w:jc w:val="center"/>
              <w:rPr>
                <w:sz w:val="24"/>
              </w:rPr>
            </w:pPr>
            <w:r>
              <w:rPr>
                <w:sz w:val="24"/>
              </w:rPr>
              <w:t xml:space="preserve">Код по БК и </w:t>
            </w:r>
            <w:r>
              <w:rPr>
                <w:spacing w:val="-2"/>
                <w:sz w:val="24"/>
              </w:rPr>
              <w:t>дополнительной классификации</w:t>
            </w:r>
          </w:p>
        </w:tc>
        <w:tc>
          <w:tcPr>
            <w:tcW w:w="2865" w:type="dxa"/>
            <w:gridSpan w:val="2"/>
          </w:tcPr>
          <w:p w14:paraId="4BCFD845" w14:textId="77777777" w:rsidR="00192D51" w:rsidRDefault="00460E6F">
            <w:pPr>
              <w:pStyle w:val="TableParagraph"/>
              <w:spacing w:before="95"/>
              <w:ind w:left="596" w:right="284" w:hanging="299"/>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31" w:type="dxa"/>
            <w:vMerge w:val="restart"/>
          </w:tcPr>
          <w:p w14:paraId="7FA8B710" w14:textId="77777777" w:rsidR="00192D51" w:rsidRDefault="00192D51">
            <w:pPr>
              <w:pStyle w:val="TableParagraph"/>
              <w:spacing w:before="67"/>
              <w:rPr>
                <w:rFonts w:ascii="Courier New"/>
                <w:sz w:val="24"/>
              </w:rPr>
            </w:pPr>
          </w:p>
          <w:p w14:paraId="0683E584" w14:textId="77777777" w:rsidR="00192D51" w:rsidRDefault="00460E6F">
            <w:pPr>
              <w:pStyle w:val="TableParagraph"/>
              <w:spacing w:before="1"/>
              <w:ind w:left="116" w:hanging="17"/>
              <w:rPr>
                <w:sz w:val="24"/>
              </w:rPr>
            </w:pPr>
            <w:r>
              <w:rPr>
                <w:spacing w:val="-2"/>
                <w:sz w:val="24"/>
              </w:rPr>
              <w:t>Фактические поступления</w:t>
            </w:r>
          </w:p>
        </w:tc>
        <w:tc>
          <w:tcPr>
            <w:tcW w:w="1473" w:type="dxa"/>
            <w:vMerge w:val="restart"/>
          </w:tcPr>
          <w:p w14:paraId="0D08A072" w14:textId="77777777" w:rsidR="00192D51" w:rsidRDefault="00192D51">
            <w:pPr>
              <w:pStyle w:val="TableParagraph"/>
              <w:spacing w:before="67"/>
              <w:rPr>
                <w:rFonts w:ascii="Courier New"/>
                <w:sz w:val="24"/>
              </w:rPr>
            </w:pPr>
          </w:p>
          <w:p w14:paraId="1EFFDE54" w14:textId="77777777" w:rsidR="00192D51" w:rsidRDefault="00460E6F">
            <w:pPr>
              <w:pStyle w:val="TableParagraph"/>
              <w:spacing w:before="1"/>
              <w:ind w:left="292" w:hanging="219"/>
              <w:rPr>
                <w:sz w:val="24"/>
              </w:rPr>
            </w:pPr>
            <w:r>
              <w:rPr>
                <w:spacing w:val="-2"/>
                <w:sz w:val="24"/>
              </w:rPr>
              <w:t>Фактические выплаты</w:t>
            </w:r>
          </w:p>
        </w:tc>
        <w:tc>
          <w:tcPr>
            <w:tcW w:w="1391" w:type="dxa"/>
            <w:vMerge w:val="restart"/>
          </w:tcPr>
          <w:p w14:paraId="5900F6BC" w14:textId="77777777" w:rsidR="00192D51" w:rsidRDefault="00460E6F">
            <w:pPr>
              <w:pStyle w:val="TableParagraph"/>
              <w:spacing w:before="200"/>
              <w:ind w:left="199" w:right="181" w:firstLine="1"/>
              <w:jc w:val="center"/>
              <w:rPr>
                <w:sz w:val="24"/>
              </w:rPr>
            </w:pPr>
            <w:r>
              <w:rPr>
                <w:spacing w:val="-2"/>
                <w:sz w:val="24"/>
              </w:rPr>
              <w:t>Остаток плановых выплат</w:t>
            </w:r>
          </w:p>
        </w:tc>
        <w:tc>
          <w:tcPr>
            <w:tcW w:w="1209" w:type="dxa"/>
            <w:vMerge w:val="restart"/>
          </w:tcPr>
          <w:p w14:paraId="1506694F" w14:textId="77777777" w:rsidR="00192D51" w:rsidRDefault="00192D51">
            <w:pPr>
              <w:pStyle w:val="TableParagraph"/>
              <w:spacing w:before="67"/>
              <w:rPr>
                <w:rFonts w:ascii="Courier New"/>
                <w:sz w:val="24"/>
              </w:rPr>
            </w:pPr>
          </w:p>
          <w:p w14:paraId="3202BB77" w14:textId="77777777" w:rsidR="00192D51" w:rsidRDefault="00460E6F">
            <w:pPr>
              <w:pStyle w:val="TableParagraph"/>
              <w:spacing w:before="1"/>
              <w:ind w:left="217" w:right="170" w:hanging="27"/>
              <w:rPr>
                <w:sz w:val="24"/>
              </w:rPr>
            </w:pPr>
            <w:r>
              <w:rPr>
                <w:spacing w:val="-2"/>
                <w:sz w:val="24"/>
              </w:rPr>
              <w:t>Остаток средств</w:t>
            </w:r>
          </w:p>
        </w:tc>
      </w:tr>
      <w:tr w:rsidR="00192D51" w14:paraId="1A3F425A" w14:textId="77777777">
        <w:trPr>
          <w:trHeight w:val="479"/>
        </w:trPr>
        <w:tc>
          <w:tcPr>
            <w:tcW w:w="1085" w:type="dxa"/>
            <w:vMerge/>
            <w:tcBorders>
              <w:top w:val="nil"/>
            </w:tcBorders>
          </w:tcPr>
          <w:p w14:paraId="4DF32646" w14:textId="77777777" w:rsidR="00192D51" w:rsidRDefault="00192D51">
            <w:pPr>
              <w:rPr>
                <w:sz w:val="2"/>
                <w:szCs w:val="2"/>
              </w:rPr>
            </w:pPr>
          </w:p>
        </w:tc>
        <w:tc>
          <w:tcPr>
            <w:tcW w:w="2215" w:type="dxa"/>
            <w:vMerge/>
            <w:tcBorders>
              <w:top w:val="nil"/>
            </w:tcBorders>
          </w:tcPr>
          <w:p w14:paraId="041030BD" w14:textId="77777777" w:rsidR="00192D51" w:rsidRDefault="00192D51">
            <w:pPr>
              <w:rPr>
                <w:sz w:val="2"/>
                <w:szCs w:val="2"/>
              </w:rPr>
            </w:pPr>
          </w:p>
        </w:tc>
        <w:tc>
          <w:tcPr>
            <w:tcW w:w="1596" w:type="dxa"/>
          </w:tcPr>
          <w:p w14:paraId="7C2A65F3" w14:textId="77777777" w:rsidR="00192D51" w:rsidRDefault="00460E6F">
            <w:pPr>
              <w:pStyle w:val="TableParagraph"/>
              <w:spacing w:before="95"/>
              <w:ind w:left="149"/>
              <w:rPr>
                <w:sz w:val="24"/>
              </w:rPr>
            </w:pPr>
            <w:r>
              <w:rPr>
                <w:spacing w:val="-2"/>
                <w:sz w:val="24"/>
              </w:rPr>
              <w:t>поступления</w:t>
            </w:r>
          </w:p>
        </w:tc>
        <w:tc>
          <w:tcPr>
            <w:tcW w:w="1269" w:type="dxa"/>
          </w:tcPr>
          <w:p w14:paraId="01960A53" w14:textId="77777777" w:rsidR="00192D51" w:rsidRDefault="00460E6F">
            <w:pPr>
              <w:pStyle w:val="TableParagraph"/>
              <w:spacing w:before="95"/>
              <w:ind w:left="11"/>
              <w:jc w:val="center"/>
              <w:rPr>
                <w:sz w:val="24"/>
              </w:rPr>
            </w:pPr>
            <w:r>
              <w:rPr>
                <w:spacing w:val="-2"/>
                <w:sz w:val="24"/>
              </w:rPr>
              <w:t>выплаты</w:t>
            </w:r>
          </w:p>
        </w:tc>
        <w:tc>
          <w:tcPr>
            <w:tcW w:w="1531" w:type="dxa"/>
            <w:vMerge/>
            <w:tcBorders>
              <w:top w:val="nil"/>
            </w:tcBorders>
          </w:tcPr>
          <w:p w14:paraId="7416CD1E" w14:textId="77777777" w:rsidR="00192D51" w:rsidRDefault="00192D51">
            <w:pPr>
              <w:rPr>
                <w:sz w:val="2"/>
                <w:szCs w:val="2"/>
              </w:rPr>
            </w:pPr>
          </w:p>
        </w:tc>
        <w:tc>
          <w:tcPr>
            <w:tcW w:w="1473" w:type="dxa"/>
            <w:vMerge/>
            <w:tcBorders>
              <w:top w:val="nil"/>
            </w:tcBorders>
          </w:tcPr>
          <w:p w14:paraId="29C7F63B" w14:textId="77777777" w:rsidR="00192D51" w:rsidRDefault="00192D51">
            <w:pPr>
              <w:rPr>
                <w:sz w:val="2"/>
                <w:szCs w:val="2"/>
              </w:rPr>
            </w:pPr>
          </w:p>
        </w:tc>
        <w:tc>
          <w:tcPr>
            <w:tcW w:w="1391" w:type="dxa"/>
            <w:vMerge/>
            <w:tcBorders>
              <w:top w:val="nil"/>
            </w:tcBorders>
          </w:tcPr>
          <w:p w14:paraId="773DFDE3" w14:textId="77777777" w:rsidR="00192D51" w:rsidRDefault="00192D51">
            <w:pPr>
              <w:rPr>
                <w:sz w:val="2"/>
                <w:szCs w:val="2"/>
              </w:rPr>
            </w:pPr>
          </w:p>
        </w:tc>
        <w:tc>
          <w:tcPr>
            <w:tcW w:w="1209" w:type="dxa"/>
            <w:vMerge/>
            <w:tcBorders>
              <w:top w:val="nil"/>
            </w:tcBorders>
          </w:tcPr>
          <w:p w14:paraId="2041E01B" w14:textId="77777777" w:rsidR="00192D51" w:rsidRDefault="00192D51">
            <w:pPr>
              <w:rPr>
                <w:sz w:val="2"/>
                <w:szCs w:val="2"/>
              </w:rPr>
            </w:pPr>
          </w:p>
        </w:tc>
      </w:tr>
      <w:tr w:rsidR="00192D51" w14:paraId="1DD721F6" w14:textId="77777777">
        <w:trPr>
          <w:trHeight w:val="482"/>
        </w:trPr>
        <w:tc>
          <w:tcPr>
            <w:tcW w:w="1085" w:type="dxa"/>
          </w:tcPr>
          <w:p w14:paraId="07E148AC" w14:textId="77777777" w:rsidR="00192D51" w:rsidRDefault="00460E6F">
            <w:pPr>
              <w:pStyle w:val="TableParagraph"/>
              <w:spacing w:before="95"/>
              <w:ind w:left="10"/>
              <w:jc w:val="center"/>
              <w:rPr>
                <w:sz w:val="24"/>
              </w:rPr>
            </w:pPr>
            <w:r>
              <w:rPr>
                <w:spacing w:val="-10"/>
                <w:sz w:val="24"/>
              </w:rPr>
              <w:t>1</w:t>
            </w:r>
          </w:p>
        </w:tc>
        <w:tc>
          <w:tcPr>
            <w:tcW w:w="2215" w:type="dxa"/>
          </w:tcPr>
          <w:p w14:paraId="68AD9705" w14:textId="77777777" w:rsidR="00192D51" w:rsidRDefault="00460E6F">
            <w:pPr>
              <w:pStyle w:val="TableParagraph"/>
              <w:spacing w:before="95"/>
              <w:ind w:left="10" w:right="3"/>
              <w:jc w:val="center"/>
              <w:rPr>
                <w:sz w:val="24"/>
              </w:rPr>
            </w:pPr>
            <w:r>
              <w:rPr>
                <w:spacing w:val="-10"/>
                <w:sz w:val="24"/>
              </w:rPr>
              <w:t>2</w:t>
            </w:r>
          </w:p>
        </w:tc>
        <w:tc>
          <w:tcPr>
            <w:tcW w:w="1596" w:type="dxa"/>
          </w:tcPr>
          <w:p w14:paraId="66877EEB" w14:textId="77777777" w:rsidR="00192D51" w:rsidRDefault="00460E6F">
            <w:pPr>
              <w:pStyle w:val="TableParagraph"/>
              <w:spacing w:before="95"/>
              <w:ind w:left="14"/>
              <w:jc w:val="center"/>
              <w:rPr>
                <w:sz w:val="24"/>
              </w:rPr>
            </w:pPr>
            <w:r>
              <w:rPr>
                <w:spacing w:val="-10"/>
                <w:sz w:val="24"/>
              </w:rPr>
              <w:t>3</w:t>
            </w:r>
          </w:p>
        </w:tc>
        <w:tc>
          <w:tcPr>
            <w:tcW w:w="1269" w:type="dxa"/>
          </w:tcPr>
          <w:p w14:paraId="771CF0FB" w14:textId="77777777" w:rsidR="00192D51" w:rsidRDefault="00460E6F">
            <w:pPr>
              <w:pStyle w:val="TableParagraph"/>
              <w:spacing w:before="95"/>
              <w:ind w:left="11" w:right="2"/>
              <w:jc w:val="center"/>
              <w:rPr>
                <w:sz w:val="24"/>
              </w:rPr>
            </w:pPr>
            <w:r>
              <w:rPr>
                <w:spacing w:val="-10"/>
                <w:sz w:val="24"/>
              </w:rPr>
              <w:t>4</w:t>
            </w:r>
          </w:p>
        </w:tc>
        <w:tc>
          <w:tcPr>
            <w:tcW w:w="1531" w:type="dxa"/>
          </w:tcPr>
          <w:p w14:paraId="2C55D7CD" w14:textId="77777777" w:rsidR="00192D51" w:rsidRDefault="00460E6F">
            <w:pPr>
              <w:pStyle w:val="TableParagraph"/>
              <w:spacing w:before="95"/>
              <w:ind w:left="13"/>
              <w:jc w:val="center"/>
              <w:rPr>
                <w:sz w:val="24"/>
              </w:rPr>
            </w:pPr>
            <w:r>
              <w:rPr>
                <w:spacing w:val="-10"/>
                <w:sz w:val="24"/>
              </w:rPr>
              <w:t>5</w:t>
            </w:r>
          </w:p>
        </w:tc>
        <w:tc>
          <w:tcPr>
            <w:tcW w:w="1473" w:type="dxa"/>
          </w:tcPr>
          <w:p w14:paraId="7444AECF" w14:textId="77777777" w:rsidR="00192D51" w:rsidRDefault="00460E6F">
            <w:pPr>
              <w:pStyle w:val="TableParagraph"/>
              <w:spacing w:before="95"/>
              <w:ind w:left="19" w:right="5"/>
              <w:jc w:val="center"/>
              <w:rPr>
                <w:sz w:val="24"/>
              </w:rPr>
            </w:pPr>
            <w:r>
              <w:rPr>
                <w:spacing w:val="-10"/>
                <w:sz w:val="24"/>
              </w:rPr>
              <w:t>6</w:t>
            </w:r>
          </w:p>
        </w:tc>
        <w:tc>
          <w:tcPr>
            <w:tcW w:w="1391" w:type="dxa"/>
          </w:tcPr>
          <w:p w14:paraId="09F32527" w14:textId="77777777" w:rsidR="00192D51" w:rsidRDefault="00460E6F">
            <w:pPr>
              <w:pStyle w:val="TableParagraph"/>
              <w:spacing w:before="95"/>
              <w:ind w:left="16"/>
              <w:jc w:val="center"/>
              <w:rPr>
                <w:sz w:val="24"/>
              </w:rPr>
            </w:pPr>
            <w:r>
              <w:rPr>
                <w:spacing w:val="-10"/>
                <w:sz w:val="24"/>
              </w:rPr>
              <w:t>7</w:t>
            </w:r>
          </w:p>
        </w:tc>
        <w:tc>
          <w:tcPr>
            <w:tcW w:w="1209" w:type="dxa"/>
          </w:tcPr>
          <w:p w14:paraId="4FE4F6A6" w14:textId="77777777" w:rsidR="00192D51" w:rsidRDefault="00460E6F">
            <w:pPr>
              <w:pStyle w:val="TableParagraph"/>
              <w:spacing w:before="95"/>
              <w:ind w:left="19"/>
              <w:jc w:val="center"/>
              <w:rPr>
                <w:sz w:val="24"/>
              </w:rPr>
            </w:pPr>
            <w:r>
              <w:rPr>
                <w:spacing w:val="-10"/>
                <w:sz w:val="24"/>
              </w:rPr>
              <w:t>8</w:t>
            </w:r>
          </w:p>
        </w:tc>
      </w:tr>
      <w:tr w:rsidR="00192D51" w14:paraId="3598093A" w14:textId="77777777">
        <w:trPr>
          <w:trHeight w:val="480"/>
        </w:trPr>
        <w:tc>
          <w:tcPr>
            <w:tcW w:w="1085" w:type="dxa"/>
          </w:tcPr>
          <w:p w14:paraId="613EA42B" w14:textId="77777777" w:rsidR="00192D51" w:rsidRDefault="00192D51">
            <w:pPr>
              <w:pStyle w:val="TableParagraph"/>
            </w:pPr>
          </w:p>
        </w:tc>
        <w:tc>
          <w:tcPr>
            <w:tcW w:w="2215" w:type="dxa"/>
          </w:tcPr>
          <w:p w14:paraId="3B2D029A" w14:textId="77777777" w:rsidR="00192D51" w:rsidRDefault="00192D51">
            <w:pPr>
              <w:pStyle w:val="TableParagraph"/>
            </w:pPr>
          </w:p>
        </w:tc>
        <w:tc>
          <w:tcPr>
            <w:tcW w:w="1596" w:type="dxa"/>
          </w:tcPr>
          <w:p w14:paraId="48C9A6E3" w14:textId="77777777" w:rsidR="00192D51" w:rsidRDefault="00192D51">
            <w:pPr>
              <w:pStyle w:val="TableParagraph"/>
            </w:pPr>
          </w:p>
        </w:tc>
        <w:tc>
          <w:tcPr>
            <w:tcW w:w="1269" w:type="dxa"/>
          </w:tcPr>
          <w:p w14:paraId="7B141D3D" w14:textId="77777777" w:rsidR="00192D51" w:rsidRDefault="00192D51">
            <w:pPr>
              <w:pStyle w:val="TableParagraph"/>
            </w:pPr>
          </w:p>
        </w:tc>
        <w:tc>
          <w:tcPr>
            <w:tcW w:w="1531" w:type="dxa"/>
          </w:tcPr>
          <w:p w14:paraId="4DB2B800" w14:textId="77777777" w:rsidR="00192D51" w:rsidRDefault="00192D51">
            <w:pPr>
              <w:pStyle w:val="TableParagraph"/>
            </w:pPr>
          </w:p>
        </w:tc>
        <w:tc>
          <w:tcPr>
            <w:tcW w:w="1473" w:type="dxa"/>
          </w:tcPr>
          <w:p w14:paraId="5C49C82B" w14:textId="77777777" w:rsidR="00192D51" w:rsidRDefault="00192D51">
            <w:pPr>
              <w:pStyle w:val="TableParagraph"/>
            </w:pPr>
          </w:p>
        </w:tc>
        <w:tc>
          <w:tcPr>
            <w:tcW w:w="1391" w:type="dxa"/>
          </w:tcPr>
          <w:p w14:paraId="1590F03E" w14:textId="77777777" w:rsidR="00192D51" w:rsidRDefault="00192D51">
            <w:pPr>
              <w:pStyle w:val="TableParagraph"/>
            </w:pPr>
          </w:p>
        </w:tc>
        <w:tc>
          <w:tcPr>
            <w:tcW w:w="1209" w:type="dxa"/>
          </w:tcPr>
          <w:p w14:paraId="745D2D19" w14:textId="77777777" w:rsidR="00192D51" w:rsidRDefault="00192D51">
            <w:pPr>
              <w:pStyle w:val="TableParagraph"/>
            </w:pPr>
          </w:p>
        </w:tc>
      </w:tr>
      <w:tr w:rsidR="00192D51" w14:paraId="25698274" w14:textId="77777777">
        <w:trPr>
          <w:trHeight w:val="479"/>
        </w:trPr>
        <w:tc>
          <w:tcPr>
            <w:tcW w:w="1085" w:type="dxa"/>
          </w:tcPr>
          <w:p w14:paraId="24A6B456" w14:textId="77777777" w:rsidR="00192D51" w:rsidRDefault="00192D51">
            <w:pPr>
              <w:pStyle w:val="TableParagraph"/>
            </w:pPr>
          </w:p>
        </w:tc>
        <w:tc>
          <w:tcPr>
            <w:tcW w:w="2215" w:type="dxa"/>
          </w:tcPr>
          <w:p w14:paraId="2A611EE9" w14:textId="77777777" w:rsidR="00192D51" w:rsidRDefault="00192D51">
            <w:pPr>
              <w:pStyle w:val="TableParagraph"/>
            </w:pPr>
          </w:p>
        </w:tc>
        <w:tc>
          <w:tcPr>
            <w:tcW w:w="1596" w:type="dxa"/>
          </w:tcPr>
          <w:p w14:paraId="6AEB980D" w14:textId="77777777" w:rsidR="00192D51" w:rsidRDefault="00192D51">
            <w:pPr>
              <w:pStyle w:val="TableParagraph"/>
            </w:pPr>
          </w:p>
        </w:tc>
        <w:tc>
          <w:tcPr>
            <w:tcW w:w="1269" w:type="dxa"/>
          </w:tcPr>
          <w:p w14:paraId="6B350888" w14:textId="77777777" w:rsidR="00192D51" w:rsidRDefault="00192D51">
            <w:pPr>
              <w:pStyle w:val="TableParagraph"/>
            </w:pPr>
          </w:p>
        </w:tc>
        <w:tc>
          <w:tcPr>
            <w:tcW w:w="1531" w:type="dxa"/>
          </w:tcPr>
          <w:p w14:paraId="6C953321" w14:textId="77777777" w:rsidR="00192D51" w:rsidRDefault="00192D51">
            <w:pPr>
              <w:pStyle w:val="TableParagraph"/>
            </w:pPr>
          </w:p>
        </w:tc>
        <w:tc>
          <w:tcPr>
            <w:tcW w:w="1473" w:type="dxa"/>
          </w:tcPr>
          <w:p w14:paraId="32D75E38" w14:textId="77777777" w:rsidR="00192D51" w:rsidRDefault="00192D51">
            <w:pPr>
              <w:pStyle w:val="TableParagraph"/>
            </w:pPr>
          </w:p>
        </w:tc>
        <w:tc>
          <w:tcPr>
            <w:tcW w:w="1391" w:type="dxa"/>
          </w:tcPr>
          <w:p w14:paraId="0B464D1C" w14:textId="77777777" w:rsidR="00192D51" w:rsidRDefault="00192D51">
            <w:pPr>
              <w:pStyle w:val="TableParagraph"/>
            </w:pPr>
          </w:p>
        </w:tc>
        <w:tc>
          <w:tcPr>
            <w:tcW w:w="1209" w:type="dxa"/>
          </w:tcPr>
          <w:p w14:paraId="2308D895" w14:textId="77777777" w:rsidR="00192D51" w:rsidRDefault="00192D51">
            <w:pPr>
              <w:pStyle w:val="TableParagraph"/>
            </w:pPr>
          </w:p>
        </w:tc>
      </w:tr>
      <w:tr w:rsidR="00192D51" w14:paraId="3C08396D" w14:textId="77777777">
        <w:trPr>
          <w:trHeight w:val="479"/>
        </w:trPr>
        <w:tc>
          <w:tcPr>
            <w:tcW w:w="3300" w:type="dxa"/>
            <w:gridSpan w:val="2"/>
            <w:tcBorders>
              <w:left w:val="nil"/>
              <w:bottom w:val="nil"/>
            </w:tcBorders>
          </w:tcPr>
          <w:p w14:paraId="5BBE6A11" w14:textId="77777777" w:rsidR="00192D51" w:rsidRDefault="00192D51">
            <w:pPr>
              <w:pStyle w:val="TableParagraph"/>
            </w:pPr>
          </w:p>
        </w:tc>
        <w:tc>
          <w:tcPr>
            <w:tcW w:w="1596" w:type="dxa"/>
          </w:tcPr>
          <w:p w14:paraId="32F7E46B" w14:textId="77777777" w:rsidR="00192D51" w:rsidRDefault="00460E6F">
            <w:pPr>
              <w:pStyle w:val="TableParagraph"/>
              <w:spacing w:before="95"/>
              <w:ind w:left="62"/>
              <w:rPr>
                <w:sz w:val="24"/>
              </w:rPr>
            </w:pPr>
            <w:r>
              <w:rPr>
                <w:spacing w:val="-2"/>
                <w:sz w:val="24"/>
              </w:rPr>
              <w:t>Всего</w:t>
            </w:r>
          </w:p>
        </w:tc>
        <w:tc>
          <w:tcPr>
            <w:tcW w:w="1269" w:type="dxa"/>
          </w:tcPr>
          <w:p w14:paraId="6B02B955" w14:textId="77777777" w:rsidR="00192D51" w:rsidRDefault="00192D51">
            <w:pPr>
              <w:pStyle w:val="TableParagraph"/>
            </w:pPr>
          </w:p>
        </w:tc>
        <w:tc>
          <w:tcPr>
            <w:tcW w:w="1531" w:type="dxa"/>
          </w:tcPr>
          <w:p w14:paraId="628CD143" w14:textId="77777777" w:rsidR="00192D51" w:rsidRDefault="00192D51">
            <w:pPr>
              <w:pStyle w:val="TableParagraph"/>
            </w:pPr>
          </w:p>
        </w:tc>
        <w:tc>
          <w:tcPr>
            <w:tcW w:w="1473" w:type="dxa"/>
          </w:tcPr>
          <w:p w14:paraId="4F44DA05" w14:textId="77777777" w:rsidR="00192D51" w:rsidRDefault="00192D51">
            <w:pPr>
              <w:pStyle w:val="TableParagraph"/>
            </w:pPr>
          </w:p>
        </w:tc>
        <w:tc>
          <w:tcPr>
            <w:tcW w:w="1391" w:type="dxa"/>
          </w:tcPr>
          <w:p w14:paraId="1F6CD420" w14:textId="77777777" w:rsidR="00192D51" w:rsidRDefault="00192D51">
            <w:pPr>
              <w:pStyle w:val="TableParagraph"/>
            </w:pPr>
          </w:p>
        </w:tc>
        <w:tc>
          <w:tcPr>
            <w:tcW w:w="1209" w:type="dxa"/>
          </w:tcPr>
          <w:p w14:paraId="2D128F17" w14:textId="77777777" w:rsidR="00192D51" w:rsidRDefault="00192D51">
            <w:pPr>
              <w:pStyle w:val="TableParagraph"/>
            </w:pPr>
          </w:p>
        </w:tc>
      </w:tr>
    </w:tbl>
    <w:p w14:paraId="228FDCCC" w14:textId="77777777" w:rsidR="00192D51" w:rsidRDefault="00192D51">
      <w:pPr>
        <w:pStyle w:val="a3"/>
        <w:spacing w:before="55"/>
        <w:ind w:left="0"/>
        <w:jc w:val="left"/>
        <w:rPr>
          <w:rFonts w:ascii="Courier New"/>
          <w:sz w:val="20"/>
        </w:rPr>
      </w:pPr>
    </w:p>
    <w:p w14:paraId="04163B8E" w14:textId="77777777" w:rsidR="00192D51" w:rsidRDefault="00460E6F">
      <w:pPr>
        <w:pStyle w:val="a4"/>
        <w:numPr>
          <w:ilvl w:val="0"/>
          <w:numId w:val="17"/>
        </w:numPr>
        <w:tabs>
          <w:tab w:val="left" w:pos="1724"/>
        </w:tabs>
        <w:ind w:left="1724"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020"/>
        <w:gridCol w:w="994"/>
        <w:gridCol w:w="839"/>
        <w:gridCol w:w="1054"/>
        <w:gridCol w:w="1246"/>
        <w:gridCol w:w="1136"/>
        <w:gridCol w:w="1078"/>
        <w:gridCol w:w="1076"/>
        <w:gridCol w:w="1136"/>
        <w:gridCol w:w="1079"/>
      </w:tblGrid>
      <w:tr w:rsidR="00192D51" w14:paraId="7AAB8E47" w14:textId="77777777">
        <w:trPr>
          <w:trHeight w:hRule="exact" w:val="1041"/>
        </w:trPr>
        <w:tc>
          <w:tcPr>
            <w:tcW w:w="2156" w:type="dxa"/>
            <w:gridSpan w:val="2"/>
            <w:vMerge w:val="restart"/>
          </w:tcPr>
          <w:p w14:paraId="63F767F6" w14:textId="77777777" w:rsidR="00192D51" w:rsidRDefault="00192D51">
            <w:pPr>
              <w:pStyle w:val="TableParagraph"/>
              <w:spacing w:before="96"/>
              <w:rPr>
                <w:rFonts w:ascii="Courier New"/>
                <w:sz w:val="24"/>
              </w:rPr>
            </w:pPr>
          </w:p>
          <w:p w14:paraId="255C3D1B" w14:textId="77777777" w:rsidR="00192D51" w:rsidRDefault="00460E6F">
            <w:pPr>
              <w:pStyle w:val="TableParagraph"/>
              <w:ind w:left="155" w:right="51" w:firstLine="382"/>
              <w:rPr>
                <w:sz w:val="24"/>
              </w:rPr>
            </w:pPr>
            <w:r>
              <w:rPr>
                <w:spacing w:val="-2"/>
                <w:sz w:val="24"/>
              </w:rPr>
              <w:t>Документ, подтверждающий</w:t>
            </w:r>
          </w:p>
          <w:p w14:paraId="5EA10E7F" w14:textId="77777777" w:rsidR="00192D51" w:rsidRDefault="00460E6F">
            <w:pPr>
              <w:pStyle w:val="TableParagraph"/>
              <w:spacing w:before="1"/>
              <w:ind w:left="588" w:right="51" w:hanging="106"/>
              <w:rPr>
                <w:sz w:val="24"/>
              </w:rPr>
            </w:pPr>
            <w:r>
              <w:rPr>
                <w:spacing w:val="-2"/>
                <w:sz w:val="24"/>
              </w:rPr>
              <w:t>проведение операции</w:t>
            </w:r>
          </w:p>
        </w:tc>
        <w:tc>
          <w:tcPr>
            <w:tcW w:w="1833" w:type="dxa"/>
            <w:gridSpan w:val="2"/>
            <w:vMerge w:val="restart"/>
          </w:tcPr>
          <w:p w14:paraId="63B6083C" w14:textId="77777777" w:rsidR="00192D51" w:rsidRDefault="00460E6F">
            <w:pPr>
              <w:pStyle w:val="TableParagraph"/>
              <w:spacing w:before="92"/>
              <w:ind w:left="333" w:right="332" w:hanging="1"/>
              <w:jc w:val="center"/>
              <w:rPr>
                <w:sz w:val="24"/>
              </w:rPr>
            </w:pPr>
            <w:r>
              <w:rPr>
                <w:spacing w:val="-2"/>
                <w:sz w:val="24"/>
              </w:rPr>
              <w:t xml:space="preserve">Документ получателя </w:t>
            </w:r>
            <w:r>
              <w:rPr>
                <w:sz w:val="24"/>
              </w:rPr>
              <w:t xml:space="preserve">средств из </w:t>
            </w:r>
            <w:r>
              <w:rPr>
                <w:spacing w:val="-2"/>
                <w:sz w:val="24"/>
              </w:rPr>
              <w:t>бюджета сельского поселения</w:t>
            </w:r>
          </w:p>
        </w:tc>
        <w:tc>
          <w:tcPr>
            <w:tcW w:w="1054" w:type="dxa"/>
            <w:vMerge w:val="restart"/>
          </w:tcPr>
          <w:p w14:paraId="5966C76D" w14:textId="77777777" w:rsidR="00192D51" w:rsidRDefault="00192D51">
            <w:pPr>
              <w:pStyle w:val="TableParagraph"/>
              <w:rPr>
                <w:rFonts w:ascii="Courier New"/>
                <w:sz w:val="24"/>
              </w:rPr>
            </w:pPr>
          </w:p>
          <w:p w14:paraId="56FD9470" w14:textId="77777777" w:rsidR="00192D51" w:rsidRDefault="00192D51">
            <w:pPr>
              <w:pStyle w:val="TableParagraph"/>
              <w:rPr>
                <w:rFonts w:ascii="Courier New"/>
                <w:sz w:val="24"/>
              </w:rPr>
            </w:pPr>
          </w:p>
          <w:p w14:paraId="59345F7B" w14:textId="77777777" w:rsidR="00192D51" w:rsidRDefault="00192D51">
            <w:pPr>
              <w:pStyle w:val="TableParagraph"/>
              <w:spacing w:before="74"/>
              <w:rPr>
                <w:rFonts w:ascii="Courier New"/>
                <w:sz w:val="24"/>
              </w:rPr>
            </w:pPr>
          </w:p>
          <w:p w14:paraId="493FE6DF" w14:textId="77777777" w:rsidR="00192D51" w:rsidRDefault="00460E6F">
            <w:pPr>
              <w:pStyle w:val="TableParagraph"/>
              <w:ind w:left="129" w:right="134" w:firstLine="187"/>
              <w:rPr>
                <w:sz w:val="24"/>
              </w:rPr>
            </w:pPr>
            <w:r>
              <w:rPr>
                <w:spacing w:val="-4"/>
                <w:sz w:val="24"/>
              </w:rPr>
              <w:t xml:space="preserve">Тип </w:t>
            </w:r>
            <w:r>
              <w:rPr>
                <w:spacing w:val="-2"/>
                <w:sz w:val="24"/>
              </w:rPr>
              <w:t>средств</w:t>
            </w:r>
          </w:p>
        </w:tc>
        <w:tc>
          <w:tcPr>
            <w:tcW w:w="1246" w:type="dxa"/>
            <w:vMerge w:val="restart"/>
          </w:tcPr>
          <w:p w14:paraId="3388D626" w14:textId="77777777" w:rsidR="00192D51" w:rsidRDefault="00192D51">
            <w:pPr>
              <w:pStyle w:val="TableParagraph"/>
              <w:spacing w:before="65"/>
              <w:rPr>
                <w:rFonts w:ascii="Courier New"/>
                <w:sz w:val="24"/>
              </w:rPr>
            </w:pPr>
          </w:p>
          <w:p w14:paraId="238C412E" w14:textId="77777777" w:rsidR="00192D51" w:rsidRDefault="00460E6F">
            <w:pPr>
              <w:pStyle w:val="TableParagraph"/>
              <w:ind w:left="78" w:right="76"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 xml:space="preserve">дополните </w:t>
            </w:r>
            <w:proofErr w:type="spellStart"/>
            <w:r>
              <w:rPr>
                <w:spacing w:val="-2"/>
                <w:sz w:val="24"/>
              </w:rPr>
              <w:t>льной</w:t>
            </w:r>
            <w:proofErr w:type="spellEnd"/>
          </w:p>
          <w:p w14:paraId="56AD3F3A" w14:textId="77777777" w:rsidR="00192D51" w:rsidRDefault="00460E6F">
            <w:pPr>
              <w:pStyle w:val="TableParagraph"/>
              <w:spacing w:before="1"/>
              <w:ind w:left="11" w:right="6"/>
              <w:jc w:val="center"/>
              <w:rPr>
                <w:sz w:val="24"/>
              </w:rPr>
            </w:pPr>
            <w:proofErr w:type="spellStart"/>
            <w:r>
              <w:rPr>
                <w:spacing w:val="-2"/>
                <w:sz w:val="24"/>
              </w:rPr>
              <w:t>классифик</w:t>
            </w:r>
            <w:proofErr w:type="spellEnd"/>
            <w:r>
              <w:rPr>
                <w:spacing w:val="-2"/>
                <w:sz w:val="24"/>
              </w:rPr>
              <w:t xml:space="preserve"> </w:t>
            </w:r>
            <w:proofErr w:type="spellStart"/>
            <w:r>
              <w:rPr>
                <w:spacing w:val="-4"/>
                <w:sz w:val="24"/>
              </w:rPr>
              <w:t>ации</w:t>
            </w:r>
            <w:proofErr w:type="spellEnd"/>
          </w:p>
        </w:tc>
        <w:tc>
          <w:tcPr>
            <w:tcW w:w="2214" w:type="dxa"/>
            <w:gridSpan w:val="2"/>
          </w:tcPr>
          <w:p w14:paraId="4F5F72C7" w14:textId="77777777" w:rsidR="00192D51" w:rsidRDefault="00460E6F">
            <w:pPr>
              <w:pStyle w:val="TableParagraph"/>
              <w:spacing w:before="92"/>
              <w:ind w:left="29" w:right="29"/>
              <w:jc w:val="center"/>
              <w:rPr>
                <w:sz w:val="24"/>
              </w:rPr>
            </w:pPr>
            <w:r>
              <w:rPr>
                <w:sz w:val="24"/>
              </w:rPr>
              <w:t>Плановые</w:t>
            </w:r>
            <w:r>
              <w:rPr>
                <w:spacing w:val="-15"/>
                <w:sz w:val="24"/>
              </w:rPr>
              <w:t xml:space="preserve"> </w:t>
            </w:r>
            <w:r>
              <w:rPr>
                <w:sz w:val="24"/>
              </w:rPr>
              <w:t xml:space="preserve">на </w:t>
            </w:r>
            <w:r>
              <w:rPr>
                <w:spacing w:val="-2"/>
                <w:sz w:val="24"/>
              </w:rPr>
              <w:t>текущий</w:t>
            </w:r>
          </w:p>
          <w:p w14:paraId="1BC32CEA" w14:textId="77777777" w:rsidR="00192D51" w:rsidRDefault="00460E6F">
            <w:pPr>
              <w:pStyle w:val="TableParagraph"/>
              <w:spacing w:before="1"/>
              <w:ind w:left="29" w:right="30"/>
              <w:jc w:val="center"/>
              <w:rPr>
                <w:sz w:val="24"/>
              </w:rPr>
            </w:pPr>
            <w:r>
              <w:rPr>
                <w:sz w:val="24"/>
              </w:rPr>
              <w:t>финансовый</w:t>
            </w:r>
            <w:r>
              <w:rPr>
                <w:spacing w:val="-3"/>
                <w:sz w:val="24"/>
              </w:rPr>
              <w:t xml:space="preserve"> </w:t>
            </w:r>
            <w:r>
              <w:rPr>
                <w:spacing w:val="-5"/>
                <w:sz w:val="24"/>
              </w:rPr>
              <w:t>год</w:t>
            </w:r>
          </w:p>
        </w:tc>
        <w:tc>
          <w:tcPr>
            <w:tcW w:w="1076" w:type="dxa"/>
            <w:vMerge w:val="restart"/>
          </w:tcPr>
          <w:p w14:paraId="299EC0B6" w14:textId="77777777" w:rsidR="00192D51" w:rsidRDefault="00192D51">
            <w:pPr>
              <w:pStyle w:val="TableParagraph"/>
              <w:rPr>
                <w:rFonts w:ascii="Courier New"/>
                <w:sz w:val="24"/>
              </w:rPr>
            </w:pPr>
          </w:p>
          <w:p w14:paraId="4A53C655" w14:textId="77777777" w:rsidR="00192D51" w:rsidRDefault="00192D51">
            <w:pPr>
              <w:pStyle w:val="TableParagraph"/>
              <w:spacing w:before="69"/>
              <w:rPr>
                <w:rFonts w:ascii="Courier New"/>
                <w:sz w:val="24"/>
              </w:rPr>
            </w:pPr>
          </w:p>
          <w:p w14:paraId="0AEC77E9" w14:textId="77777777" w:rsidR="00192D51" w:rsidRDefault="00460E6F">
            <w:pPr>
              <w:pStyle w:val="TableParagraph"/>
              <w:spacing w:before="1"/>
              <w:ind w:left="302" w:right="93" w:hanging="209"/>
              <w:rPr>
                <w:sz w:val="24"/>
              </w:rPr>
            </w:pPr>
            <w:proofErr w:type="spellStart"/>
            <w:r>
              <w:rPr>
                <w:spacing w:val="-2"/>
                <w:sz w:val="24"/>
              </w:rPr>
              <w:t>Фактиче</w:t>
            </w:r>
            <w:proofErr w:type="spellEnd"/>
            <w:r>
              <w:rPr>
                <w:spacing w:val="-2"/>
                <w:sz w:val="24"/>
              </w:rPr>
              <w:t xml:space="preserve"> </w:t>
            </w:r>
            <w:proofErr w:type="spellStart"/>
            <w:r>
              <w:rPr>
                <w:spacing w:val="-4"/>
                <w:sz w:val="24"/>
              </w:rPr>
              <w:t>ские</w:t>
            </w:r>
            <w:proofErr w:type="spellEnd"/>
          </w:p>
          <w:p w14:paraId="2CC0CEA2" w14:textId="77777777" w:rsidR="00192D51" w:rsidRDefault="00460E6F">
            <w:pPr>
              <w:pStyle w:val="TableParagraph"/>
              <w:ind w:left="347" w:right="64" w:hanging="284"/>
              <w:rPr>
                <w:sz w:val="24"/>
              </w:rPr>
            </w:pPr>
            <w:proofErr w:type="spellStart"/>
            <w:r>
              <w:rPr>
                <w:spacing w:val="-2"/>
                <w:sz w:val="24"/>
              </w:rPr>
              <w:t>поступле</w:t>
            </w:r>
            <w:proofErr w:type="spellEnd"/>
            <w:r>
              <w:rPr>
                <w:spacing w:val="-2"/>
                <w:sz w:val="24"/>
              </w:rPr>
              <w:t xml:space="preserve"> </w:t>
            </w:r>
            <w:proofErr w:type="spellStart"/>
            <w:r>
              <w:rPr>
                <w:spacing w:val="-4"/>
                <w:sz w:val="24"/>
              </w:rPr>
              <w:t>ния</w:t>
            </w:r>
            <w:proofErr w:type="spellEnd"/>
          </w:p>
        </w:tc>
        <w:tc>
          <w:tcPr>
            <w:tcW w:w="1136" w:type="dxa"/>
            <w:vMerge w:val="restart"/>
          </w:tcPr>
          <w:p w14:paraId="7BC3DE09" w14:textId="77777777" w:rsidR="00192D51" w:rsidRDefault="00192D51">
            <w:pPr>
              <w:pStyle w:val="TableParagraph"/>
              <w:rPr>
                <w:rFonts w:ascii="Courier New"/>
                <w:sz w:val="24"/>
              </w:rPr>
            </w:pPr>
          </w:p>
          <w:p w14:paraId="242A0086" w14:textId="77777777" w:rsidR="00192D51" w:rsidRDefault="00192D51">
            <w:pPr>
              <w:pStyle w:val="TableParagraph"/>
              <w:spacing w:before="209"/>
              <w:rPr>
                <w:rFonts w:ascii="Courier New"/>
                <w:sz w:val="24"/>
              </w:rPr>
            </w:pPr>
          </w:p>
          <w:p w14:paraId="7A62D4E4" w14:textId="77777777" w:rsidR="00192D51" w:rsidRDefault="00460E6F">
            <w:pPr>
              <w:pStyle w:val="TableParagraph"/>
              <w:ind w:left="386" w:hanging="315"/>
              <w:rPr>
                <w:sz w:val="24"/>
              </w:rPr>
            </w:pPr>
            <w:proofErr w:type="spellStart"/>
            <w:r>
              <w:rPr>
                <w:spacing w:val="-2"/>
                <w:sz w:val="24"/>
              </w:rPr>
              <w:t>Фактичес</w:t>
            </w:r>
            <w:proofErr w:type="spellEnd"/>
            <w:r>
              <w:rPr>
                <w:spacing w:val="-2"/>
                <w:sz w:val="24"/>
              </w:rPr>
              <w:t xml:space="preserve"> </w:t>
            </w:r>
            <w:r>
              <w:rPr>
                <w:spacing w:val="-4"/>
                <w:sz w:val="24"/>
              </w:rPr>
              <w:t>кие</w:t>
            </w:r>
          </w:p>
          <w:p w14:paraId="3C8E2238" w14:textId="77777777" w:rsidR="00192D51" w:rsidRDefault="00460E6F">
            <w:pPr>
              <w:pStyle w:val="TableParagraph"/>
              <w:ind w:left="115"/>
              <w:rPr>
                <w:sz w:val="24"/>
              </w:rPr>
            </w:pPr>
            <w:r>
              <w:rPr>
                <w:spacing w:val="-2"/>
                <w:sz w:val="24"/>
              </w:rPr>
              <w:t>выплаты</w:t>
            </w:r>
          </w:p>
        </w:tc>
        <w:tc>
          <w:tcPr>
            <w:tcW w:w="1079" w:type="dxa"/>
            <w:vMerge w:val="restart"/>
          </w:tcPr>
          <w:p w14:paraId="33C38DB2" w14:textId="77777777" w:rsidR="00192D51" w:rsidRDefault="00192D51">
            <w:pPr>
              <w:pStyle w:val="TableParagraph"/>
              <w:rPr>
                <w:rFonts w:ascii="Courier New"/>
                <w:sz w:val="24"/>
              </w:rPr>
            </w:pPr>
          </w:p>
          <w:p w14:paraId="701FA6D9" w14:textId="77777777" w:rsidR="00192D51" w:rsidRDefault="00192D51">
            <w:pPr>
              <w:pStyle w:val="TableParagraph"/>
              <w:rPr>
                <w:rFonts w:ascii="Courier New"/>
                <w:sz w:val="24"/>
              </w:rPr>
            </w:pPr>
          </w:p>
          <w:p w14:paraId="0950D416" w14:textId="77777777" w:rsidR="00192D51" w:rsidRDefault="00192D51">
            <w:pPr>
              <w:pStyle w:val="TableParagraph"/>
              <w:spacing w:before="74"/>
              <w:rPr>
                <w:rFonts w:ascii="Courier New"/>
                <w:sz w:val="24"/>
              </w:rPr>
            </w:pPr>
          </w:p>
          <w:p w14:paraId="7CE51034" w14:textId="77777777" w:rsidR="00192D51" w:rsidRDefault="00460E6F">
            <w:pPr>
              <w:pStyle w:val="TableParagraph"/>
              <w:ind w:left="353" w:right="77" w:hanging="275"/>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145F4F13" w14:textId="77777777">
        <w:trPr>
          <w:trHeight w:hRule="exact" w:val="827"/>
        </w:trPr>
        <w:tc>
          <w:tcPr>
            <w:tcW w:w="2156" w:type="dxa"/>
            <w:gridSpan w:val="2"/>
            <w:vMerge/>
            <w:tcBorders>
              <w:top w:val="nil"/>
            </w:tcBorders>
          </w:tcPr>
          <w:p w14:paraId="227E2F82" w14:textId="77777777" w:rsidR="00192D51" w:rsidRDefault="00192D51">
            <w:pPr>
              <w:rPr>
                <w:sz w:val="2"/>
                <w:szCs w:val="2"/>
              </w:rPr>
            </w:pPr>
          </w:p>
        </w:tc>
        <w:tc>
          <w:tcPr>
            <w:tcW w:w="1833" w:type="dxa"/>
            <w:gridSpan w:val="2"/>
            <w:vMerge/>
            <w:tcBorders>
              <w:top w:val="nil"/>
            </w:tcBorders>
          </w:tcPr>
          <w:p w14:paraId="5DF14F7D" w14:textId="77777777" w:rsidR="00192D51" w:rsidRDefault="00192D51">
            <w:pPr>
              <w:rPr>
                <w:sz w:val="2"/>
                <w:szCs w:val="2"/>
              </w:rPr>
            </w:pPr>
          </w:p>
        </w:tc>
        <w:tc>
          <w:tcPr>
            <w:tcW w:w="1054" w:type="dxa"/>
            <w:vMerge/>
            <w:tcBorders>
              <w:top w:val="nil"/>
            </w:tcBorders>
          </w:tcPr>
          <w:p w14:paraId="0D835045" w14:textId="77777777" w:rsidR="00192D51" w:rsidRDefault="00192D51">
            <w:pPr>
              <w:rPr>
                <w:sz w:val="2"/>
                <w:szCs w:val="2"/>
              </w:rPr>
            </w:pPr>
          </w:p>
        </w:tc>
        <w:tc>
          <w:tcPr>
            <w:tcW w:w="1246" w:type="dxa"/>
            <w:vMerge/>
            <w:tcBorders>
              <w:top w:val="nil"/>
            </w:tcBorders>
          </w:tcPr>
          <w:p w14:paraId="01AB2317" w14:textId="77777777" w:rsidR="00192D51" w:rsidRDefault="00192D51">
            <w:pPr>
              <w:rPr>
                <w:sz w:val="2"/>
                <w:szCs w:val="2"/>
              </w:rPr>
            </w:pPr>
          </w:p>
        </w:tc>
        <w:tc>
          <w:tcPr>
            <w:tcW w:w="1136" w:type="dxa"/>
            <w:vMerge w:val="restart"/>
          </w:tcPr>
          <w:p w14:paraId="1D6DC96D" w14:textId="77777777" w:rsidR="00192D51" w:rsidRDefault="00192D51">
            <w:pPr>
              <w:pStyle w:val="TableParagraph"/>
              <w:spacing w:before="96"/>
              <w:rPr>
                <w:rFonts w:ascii="Courier New"/>
                <w:sz w:val="24"/>
              </w:rPr>
            </w:pPr>
          </w:p>
          <w:p w14:paraId="17D52A8D" w14:textId="77777777" w:rsidR="00192D51" w:rsidRDefault="00460E6F">
            <w:pPr>
              <w:pStyle w:val="TableParagraph"/>
              <w:ind w:left="379" w:right="92" w:hanging="284"/>
              <w:rPr>
                <w:sz w:val="24"/>
              </w:rPr>
            </w:pPr>
            <w:proofErr w:type="spellStart"/>
            <w:r>
              <w:rPr>
                <w:spacing w:val="-2"/>
                <w:sz w:val="24"/>
              </w:rPr>
              <w:t>поступле</w:t>
            </w:r>
            <w:proofErr w:type="spellEnd"/>
            <w:r>
              <w:rPr>
                <w:spacing w:val="-2"/>
                <w:sz w:val="24"/>
              </w:rPr>
              <w:t xml:space="preserve"> </w:t>
            </w:r>
            <w:proofErr w:type="spellStart"/>
            <w:r>
              <w:rPr>
                <w:spacing w:val="-4"/>
                <w:sz w:val="24"/>
              </w:rPr>
              <w:t>ния</w:t>
            </w:r>
            <w:proofErr w:type="spellEnd"/>
          </w:p>
        </w:tc>
        <w:tc>
          <w:tcPr>
            <w:tcW w:w="1078" w:type="dxa"/>
            <w:vMerge w:val="restart"/>
          </w:tcPr>
          <w:p w14:paraId="67CE266E" w14:textId="77777777" w:rsidR="00192D51" w:rsidRDefault="00192D51">
            <w:pPr>
              <w:pStyle w:val="TableParagraph"/>
              <w:spacing w:before="235"/>
              <w:rPr>
                <w:rFonts w:ascii="Courier New"/>
                <w:sz w:val="24"/>
              </w:rPr>
            </w:pPr>
          </w:p>
          <w:p w14:paraId="6AA5478A" w14:textId="77777777" w:rsidR="00192D51" w:rsidRDefault="00460E6F">
            <w:pPr>
              <w:pStyle w:val="TableParagraph"/>
              <w:spacing w:before="1"/>
              <w:ind w:left="86"/>
              <w:rPr>
                <w:sz w:val="24"/>
              </w:rPr>
            </w:pPr>
            <w:r>
              <w:rPr>
                <w:spacing w:val="-2"/>
                <w:sz w:val="24"/>
              </w:rPr>
              <w:t>выплаты</w:t>
            </w:r>
          </w:p>
        </w:tc>
        <w:tc>
          <w:tcPr>
            <w:tcW w:w="1076" w:type="dxa"/>
            <w:vMerge/>
            <w:tcBorders>
              <w:top w:val="nil"/>
            </w:tcBorders>
          </w:tcPr>
          <w:p w14:paraId="61B66374" w14:textId="77777777" w:rsidR="00192D51" w:rsidRDefault="00192D51">
            <w:pPr>
              <w:rPr>
                <w:sz w:val="2"/>
                <w:szCs w:val="2"/>
              </w:rPr>
            </w:pPr>
          </w:p>
        </w:tc>
        <w:tc>
          <w:tcPr>
            <w:tcW w:w="1136" w:type="dxa"/>
            <w:vMerge/>
            <w:tcBorders>
              <w:top w:val="nil"/>
            </w:tcBorders>
          </w:tcPr>
          <w:p w14:paraId="2D124FAE" w14:textId="77777777" w:rsidR="00192D51" w:rsidRDefault="00192D51">
            <w:pPr>
              <w:rPr>
                <w:sz w:val="2"/>
                <w:szCs w:val="2"/>
              </w:rPr>
            </w:pPr>
          </w:p>
        </w:tc>
        <w:tc>
          <w:tcPr>
            <w:tcW w:w="1079" w:type="dxa"/>
            <w:vMerge/>
            <w:tcBorders>
              <w:top w:val="nil"/>
            </w:tcBorders>
          </w:tcPr>
          <w:p w14:paraId="32878753" w14:textId="77777777" w:rsidR="00192D51" w:rsidRDefault="00192D51">
            <w:pPr>
              <w:rPr>
                <w:sz w:val="2"/>
                <w:szCs w:val="2"/>
              </w:rPr>
            </w:pPr>
          </w:p>
        </w:tc>
      </w:tr>
      <w:tr w:rsidR="00192D51" w14:paraId="7FFDF691" w14:textId="77777777">
        <w:trPr>
          <w:trHeight w:hRule="exact" w:val="489"/>
        </w:trPr>
        <w:tc>
          <w:tcPr>
            <w:tcW w:w="1136" w:type="dxa"/>
          </w:tcPr>
          <w:p w14:paraId="2769502A" w14:textId="77777777" w:rsidR="00192D51" w:rsidRDefault="00460E6F">
            <w:pPr>
              <w:pStyle w:val="TableParagraph"/>
              <w:spacing w:before="92"/>
              <w:ind w:left="12" w:right="12"/>
              <w:jc w:val="center"/>
              <w:rPr>
                <w:sz w:val="24"/>
              </w:rPr>
            </w:pPr>
            <w:r>
              <w:rPr>
                <w:spacing w:val="-2"/>
                <w:sz w:val="24"/>
              </w:rPr>
              <w:t>номер</w:t>
            </w:r>
          </w:p>
        </w:tc>
        <w:tc>
          <w:tcPr>
            <w:tcW w:w="1020" w:type="dxa"/>
          </w:tcPr>
          <w:p w14:paraId="0E3520F2" w14:textId="77777777" w:rsidR="00192D51" w:rsidRDefault="00460E6F">
            <w:pPr>
              <w:pStyle w:val="TableParagraph"/>
              <w:spacing w:before="92"/>
              <w:ind w:left="14" w:right="14"/>
              <w:jc w:val="center"/>
              <w:rPr>
                <w:sz w:val="24"/>
              </w:rPr>
            </w:pPr>
            <w:r>
              <w:rPr>
                <w:spacing w:val="-4"/>
                <w:sz w:val="24"/>
              </w:rPr>
              <w:t>дата</w:t>
            </w:r>
          </w:p>
        </w:tc>
        <w:tc>
          <w:tcPr>
            <w:tcW w:w="994" w:type="dxa"/>
          </w:tcPr>
          <w:p w14:paraId="273D948B" w14:textId="77777777" w:rsidR="00192D51" w:rsidRDefault="00460E6F">
            <w:pPr>
              <w:pStyle w:val="TableParagraph"/>
              <w:spacing w:before="92"/>
              <w:ind w:left="20" w:right="18"/>
              <w:jc w:val="center"/>
              <w:rPr>
                <w:sz w:val="24"/>
              </w:rPr>
            </w:pPr>
            <w:r>
              <w:rPr>
                <w:spacing w:val="-2"/>
                <w:sz w:val="24"/>
              </w:rPr>
              <w:t>номер</w:t>
            </w:r>
          </w:p>
        </w:tc>
        <w:tc>
          <w:tcPr>
            <w:tcW w:w="839" w:type="dxa"/>
          </w:tcPr>
          <w:p w14:paraId="00786DEB" w14:textId="77777777" w:rsidR="00192D51" w:rsidRDefault="00460E6F">
            <w:pPr>
              <w:pStyle w:val="TableParagraph"/>
              <w:spacing w:before="92"/>
              <w:ind w:left="1" w:right="1"/>
              <w:jc w:val="center"/>
              <w:rPr>
                <w:sz w:val="24"/>
              </w:rPr>
            </w:pPr>
            <w:r>
              <w:rPr>
                <w:spacing w:val="-4"/>
                <w:sz w:val="24"/>
              </w:rPr>
              <w:t>дата</w:t>
            </w:r>
          </w:p>
        </w:tc>
        <w:tc>
          <w:tcPr>
            <w:tcW w:w="1054" w:type="dxa"/>
            <w:vMerge/>
            <w:tcBorders>
              <w:top w:val="nil"/>
            </w:tcBorders>
          </w:tcPr>
          <w:p w14:paraId="271D868C" w14:textId="77777777" w:rsidR="00192D51" w:rsidRDefault="00192D51">
            <w:pPr>
              <w:rPr>
                <w:sz w:val="2"/>
                <w:szCs w:val="2"/>
              </w:rPr>
            </w:pPr>
          </w:p>
        </w:tc>
        <w:tc>
          <w:tcPr>
            <w:tcW w:w="1246" w:type="dxa"/>
            <w:vMerge/>
            <w:tcBorders>
              <w:top w:val="nil"/>
            </w:tcBorders>
          </w:tcPr>
          <w:p w14:paraId="32BF68DA" w14:textId="77777777" w:rsidR="00192D51" w:rsidRDefault="00192D51">
            <w:pPr>
              <w:rPr>
                <w:sz w:val="2"/>
                <w:szCs w:val="2"/>
              </w:rPr>
            </w:pPr>
          </w:p>
        </w:tc>
        <w:tc>
          <w:tcPr>
            <w:tcW w:w="1136" w:type="dxa"/>
            <w:vMerge/>
            <w:tcBorders>
              <w:top w:val="nil"/>
            </w:tcBorders>
          </w:tcPr>
          <w:p w14:paraId="742636D1" w14:textId="77777777" w:rsidR="00192D51" w:rsidRDefault="00192D51">
            <w:pPr>
              <w:rPr>
                <w:sz w:val="2"/>
                <w:szCs w:val="2"/>
              </w:rPr>
            </w:pPr>
          </w:p>
        </w:tc>
        <w:tc>
          <w:tcPr>
            <w:tcW w:w="1078" w:type="dxa"/>
            <w:vMerge/>
            <w:tcBorders>
              <w:top w:val="nil"/>
            </w:tcBorders>
          </w:tcPr>
          <w:p w14:paraId="7911DA49" w14:textId="77777777" w:rsidR="00192D51" w:rsidRDefault="00192D51">
            <w:pPr>
              <w:rPr>
                <w:sz w:val="2"/>
                <w:szCs w:val="2"/>
              </w:rPr>
            </w:pPr>
          </w:p>
        </w:tc>
        <w:tc>
          <w:tcPr>
            <w:tcW w:w="1076" w:type="dxa"/>
            <w:vMerge/>
            <w:tcBorders>
              <w:top w:val="nil"/>
            </w:tcBorders>
          </w:tcPr>
          <w:p w14:paraId="3CF00966" w14:textId="77777777" w:rsidR="00192D51" w:rsidRDefault="00192D51">
            <w:pPr>
              <w:rPr>
                <w:sz w:val="2"/>
                <w:szCs w:val="2"/>
              </w:rPr>
            </w:pPr>
          </w:p>
        </w:tc>
        <w:tc>
          <w:tcPr>
            <w:tcW w:w="1136" w:type="dxa"/>
            <w:vMerge/>
            <w:tcBorders>
              <w:top w:val="nil"/>
            </w:tcBorders>
          </w:tcPr>
          <w:p w14:paraId="5FA550AA" w14:textId="77777777" w:rsidR="00192D51" w:rsidRDefault="00192D51">
            <w:pPr>
              <w:rPr>
                <w:sz w:val="2"/>
                <w:szCs w:val="2"/>
              </w:rPr>
            </w:pPr>
          </w:p>
        </w:tc>
        <w:tc>
          <w:tcPr>
            <w:tcW w:w="1079" w:type="dxa"/>
            <w:vMerge/>
            <w:tcBorders>
              <w:top w:val="nil"/>
            </w:tcBorders>
          </w:tcPr>
          <w:p w14:paraId="641475F4" w14:textId="77777777" w:rsidR="00192D51" w:rsidRDefault="00192D51">
            <w:pPr>
              <w:rPr>
                <w:sz w:val="2"/>
                <w:szCs w:val="2"/>
              </w:rPr>
            </w:pPr>
          </w:p>
        </w:tc>
      </w:tr>
      <w:tr w:rsidR="00192D51" w14:paraId="045FE915" w14:textId="77777777">
        <w:trPr>
          <w:trHeight w:hRule="exact" w:val="489"/>
        </w:trPr>
        <w:tc>
          <w:tcPr>
            <w:tcW w:w="1136" w:type="dxa"/>
          </w:tcPr>
          <w:p w14:paraId="4CE90C37" w14:textId="77777777" w:rsidR="00192D51" w:rsidRDefault="00460E6F">
            <w:pPr>
              <w:pStyle w:val="TableParagraph"/>
              <w:spacing w:before="95"/>
              <w:ind w:left="12" w:right="13"/>
              <w:jc w:val="center"/>
              <w:rPr>
                <w:sz w:val="24"/>
              </w:rPr>
            </w:pPr>
            <w:r>
              <w:rPr>
                <w:spacing w:val="-10"/>
                <w:sz w:val="24"/>
              </w:rPr>
              <w:t>1</w:t>
            </w:r>
          </w:p>
        </w:tc>
        <w:tc>
          <w:tcPr>
            <w:tcW w:w="1020" w:type="dxa"/>
          </w:tcPr>
          <w:p w14:paraId="2386776B" w14:textId="77777777" w:rsidR="00192D51" w:rsidRDefault="00460E6F">
            <w:pPr>
              <w:pStyle w:val="TableParagraph"/>
              <w:spacing w:before="95"/>
              <w:ind w:left="14" w:right="12"/>
              <w:jc w:val="center"/>
              <w:rPr>
                <w:sz w:val="24"/>
              </w:rPr>
            </w:pPr>
            <w:r>
              <w:rPr>
                <w:spacing w:val="-10"/>
                <w:sz w:val="24"/>
              </w:rPr>
              <w:t>2</w:t>
            </w:r>
          </w:p>
        </w:tc>
        <w:tc>
          <w:tcPr>
            <w:tcW w:w="994" w:type="dxa"/>
          </w:tcPr>
          <w:p w14:paraId="78A00AC0" w14:textId="77777777" w:rsidR="00192D51" w:rsidRDefault="00460E6F">
            <w:pPr>
              <w:pStyle w:val="TableParagraph"/>
              <w:spacing w:before="95"/>
              <w:ind w:left="20" w:right="20"/>
              <w:jc w:val="center"/>
              <w:rPr>
                <w:sz w:val="24"/>
              </w:rPr>
            </w:pPr>
            <w:r>
              <w:rPr>
                <w:spacing w:val="-10"/>
                <w:sz w:val="24"/>
              </w:rPr>
              <w:t>3</w:t>
            </w:r>
          </w:p>
        </w:tc>
        <w:tc>
          <w:tcPr>
            <w:tcW w:w="839" w:type="dxa"/>
          </w:tcPr>
          <w:p w14:paraId="2EC96183" w14:textId="77777777" w:rsidR="00192D51" w:rsidRDefault="00460E6F">
            <w:pPr>
              <w:pStyle w:val="TableParagraph"/>
              <w:spacing w:before="95"/>
              <w:ind w:right="1"/>
              <w:jc w:val="center"/>
              <w:rPr>
                <w:sz w:val="24"/>
              </w:rPr>
            </w:pPr>
            <w:r>
              <w:rPr>
                <w:spacing w:val="-10"/>
                <w:sz w:val="24"/>
              </w:rPr>
              <w:t>4</w:t>
            </w:r>
          </w:p>
        </w:tc>
        <w:tc>
          <w:tcPr>
            <w:tcW w:w="1054" w:type="dxa"/>
          </w:tcPr>
          <w:p w14:paraId="7EAE9882" w14:textId="77777777" w:rsidR="00192D51" w:rsidRDefault="00460E6F">
            <w:pPr>
              <w:pStyle w:val="TableParagraph"/>
              <w:spacing w:before="95"/>
              <w:jc w:val="center"/>
              <w:rPr>
                <w:sz w:val="24"/>
              </w:rPr>
            </w:pPr>
            <w:r>
              <w:rPr>
                <w:spacing w:val="-10"/>
                <w:sz w:val="24"/>
              </w:rPr>
              <w:t>5</w:t>
            </w:r>
          </w:p>
        </w:tc>
        <w:tc>
          <w:tcPr>
            <w:tcW w:w="1246" w:type="dxa"/>
          </w:tcPr>
          <w:p w14:paraId="0B1D9CBB" w14:textId="77777777" w:rsidR="00192D51" w:rsidRDefault="00460E6F">
            <w:pPr>
              <w:pStyle w:val="TableParagraph"/>
              <w:spacing w:before="95"/>
              <w:ind w:left="11" w:right="9"/>
              <w:jc w:val="center"/>
              <w:rPr>
                <w:sz w:val="24"/>
              </w:rPr>
            </w:pPr>
            <w:r>
              <w:rPr>
                <w:spacing w:val="-10"/>
                <w:sz w:val="24"/>
              </w:rPr>
              <w:t>6</w:t>
            </w:r>
          </w:p>
        </w:tc>
        <w:tc>
          <w:tcPr>
            <w:tcW w:w="1136" w:type="dxa"/>
          </w:tcPr>
          <w:p w14:paraId="0A125BD2" w14:textId="77777777" w:rsidR="00192D51" w:rsidRDefault="00460E6F">
            <w:pPr>
              <w:pStyle w:val="TableParagraph"/>
              <w:spacing w:before="95"/>
              <w:ind w:left="12" w:right="12"/>
              <w:jc w:val="center"/>
              <w:rPr>
                <w:sz w:val="24"/>
              </w:rPr>
            </w:pPr>
            <w:r>
              <w:rPr>
                <w:spacing w:val="-10"/>
                <w:sz w:val="24"/>
              </w:rPr>
              <w:t>7</w:t>
            </w:r>
          </w:p>
        </w:tc>
        <w:tc>
          <w:tcPr>
            <w:tcW w:w="1078" w:type="dxa"/>
          </w:tcPr>
          <w:p w14:paraId="7D594F5E" w14:textId="77777777" w:rsidR="00192D51" w:rsidRDefault="00460E6F">
            <w:pPr>
              <w:pStyle w:val="TableParagraph"/>
              <w:spacing w:before="95"/>
              <w:ind w:left="12" w:right="12"/>
              <w:jc w:val="center"/>
              <w:rPr>
                <w:sz w:val="24"/>
              </w:rPr>
            </w:pPr>
            <w:r>
              <w:rPr>
                <w:spacing w:val="-10"/>
                <w:sz w:val="24"/>
              </w:rPr>
              <w:t>8</w:t>
            </w:r>
          </w:p>
        </w:tc>
        <w:tc>
          <w:tcPr>
            <w:tcW w:w="1076" w:type="dxa"/>
          </w:tcPr>
          <w:p w14:paraId="6646BF4F" w14:textId="77777777" w:rsidR="00192D51" w:rsidRDefault="00460E6F">
            <w:pPr>
              <w:pStyle w:val="TableParagraph"/>
              <w:spacing w:before="95"/>
              <w:ind w:left="6" w:right="8"/>
              <w:jc w:val="center"/>
              <w:rPr>
                <w:sz w:val="24"/>
              </w:rPr>
            </w:pPr>
            <w:r>
              <w:rPr>
                <w:spacing w:val="-10"/>
                <w:sz w:val="24"/>
              </w:rPr>
              <w:t>9</w:t>
            </w:r>
          </w:p>
        </w:tc>
        <w:tc>
          <w:tcPr>
            <w:tcW w:w="1136" w:type="dxa"/>
          </w:tcPr>
          <w:p w14:paraId="432624C6" w14:textId="77777777" w:rsidR="00192D51" w:rsidRDefault="00460E6F">
            <w:pPr>
              <w:pStyle w:val="TableParagraph"/>
              <w:spacing w:before="95"/>
              <w:ind w:left="12" w:right="12"/>
              <w:jc w:val="center"/>
              <w:rPr>
                <w:sz w:val="24"/>
              </w:rPr>
            </w:pPr>
            <w:r>
              <w:rPr>
                <w:spacing w:val="-5"/>
                <w:sz w:val="24"/>
              </w:rPr>
              <w:t>10</w:t>
            </w:r>
          </w:p>
        </w:tc>
        <w:tc>
          <w:tcPr>
            <w:tcW w:w="1079" w:type="dxa"/>
          </w:tcPr>
          <w:p w14:paraId="295D8910" w14:textId="77777777" w:rsidR="00192D51" w:rsidRDefault="00460E6F">
            <w:pPr>
              <w:pStyle w:val="TableParagraph"/>
              <w:spacing w:before="95"/>
              <w:ind w:left="1" w:right="2"/>
              <w:jc w:val="center"/>
              <w:rPr>
                <w:sz w:val="24"/>
              </w:rPr>
            </w:pPr>
            <w:r>
              <w:rPr>
                <w:spacing w:val="-5"/>
                <w:sz w:val="24"/>
              </w:rPr>
              <w:t>11</w:t>
            </w:r>
          </w:p>
        </w:tc>
      </w:tr>
      <w:tr w:rsidR="00192D51" w14:paraId="7FA0B486" w14:textId="77777777">
        <w:trPr>
          <w:trHeight w:hRule="exact" w:val="489"/>
        </w:trPr>
        <w:tc>
          <w:tcPr>
            <w:tcW w:w="1136" w:type="dxa"/>
          </w:tcPr>
          <w:p w14:paraId="6E7D7BEE" w14:textId="77777777" w:rsidR="00192D51" w:rsidRDefault="00192D51">
            <w:pPr>
              <w:pStyle w:val="TableParagraph"/>
            </w:pPr>
          </w:p>
        </w:tc>
        <w:tc>
          <w:tcPr>
            <w:tcW w:w="1020" w:type="dxa"/>
          </w:tcPr>
          <w:p w14:paraId="5F08473B" w14:textId="77777777" w:rsidR="00192D51" w:rsidRDefault="00192D51">
            <w:pPr>
              <w:pStyle w:val="TableParagraph"/>
            </w:pPr>
          </w:p>
        </w:tc>
        <w:tc>
          <w:tcPr>
            <w:tcW w:w="994" w:type="dxa"/>
          </w:tcPr>
          <w:p w14:paraId="5BA18051" w14:textId="77777777" w:rsidR="00192D51" w:rsidRDefault="00192D51">
            <w:pPr>
              <w:pStyle w:val="TableParagraph"/>
            </w:pPr>
          </w:p>
        </w:tc>
        <w:tc>
          <w:tcPr>
            <w:tcW w:w="839" w:type="dxa"/>
          </w:tcPr>
          <w:p w14:paraId="5DC4941E" w14:textId="77777777" w:rsidR="00192D51" w:rsidRDefault="00192D51">
            <w:pPr>
              <w:pStyle w:val="TableParagraph"/>
            </w:pPr>
          </w:p>
        </w:tc>
        <w:tc>
          <w:tcPr>
            <w:tcW w:w="1054" w:type="dxa"/>
          </w:tcPr>
          <w:p w14:paraId="597323EE" w14:textId="77777777" w:rsidR="00192D51" w:rsidRDefault="00192D51">
            <w:pPr>
              <w:pStyle w:val="TableParagraph"/>
            </w:pPr>
          </w:p>
        </w:tc>
        <w:tc>
          <w:tcPr>
            <w:tcW w:w="1246" w:type="dxa"/>
          </w:tcPr>
          <w:p w14:paraId="313643EB" w14:textId="77777777" w:rsidR="00192D51" w:rsidRDefault="00192D51">
            <w:pPr>
              <w:pStyle w:val="TableParagraph"/>
            </w:pPr>
          </w:p>
        </w:tc>
        <w:tc>
          <w:tcPr>
            <w:tcW w:w="1136" w:type="dxa"/>
          </w:tcPr>
          <w:p w14:paraId="09D85BC7" w14:textId="77777777" w:rsidR="00192D51" w:rsidRDefault="00192D51">
            <w:pPr>
              <w:pStyle w:val="TableParagraph"/>
            </w:pPr>
          </w:p>
        </w:tc>
        <w:tc>
          <w:tcPr>
            <w:tcW w:w="1078" w:type="dxa"/>
          </w:tcPr>
          <w:p w14:paraId="4C4586C2" w14:textId="77777777" w:rsidR="00192D51" w:rsidRDefault="00192D51">
            <w:pPr>
              <w:pStyle w:val="TableParagraph"/>
            </w:pPr>
          </w:p>
        </w:tc>
        <w:tc>
          <w:tcPr>
            <w:tcW w:w="1076" w:type="dxa"/>
          </w:tcPr>
          <w:p w14:paraId="224F936D" w14:textId="77777777" w:rsidR="00192D51" w:rsidRDefault="00192D51">
            <w:pPr>
              <w:pStyle w:val="TableParagraph"/>
            </w:pPr>
          </w:p>
        </w:tc>
        <w:tc>
          <w:tcPr>
            <w:tcW w:w="1136" w:type="dxa"/>
          </w:tcPr>
          <w:p w14:paraId="61D772FE" w14:textId="77777777" w:rsidR="00192D51" w:rsidRDefault="00192D51">
            <w:pPr>
              <w:pStyle w:val="TableParagraph"/>
            </w:pPr>
          </w:p>
        </w:tc>
        <w:tc>
          <w:tcPr>
            <w:tcW w:w="1079" w:type="dxa"/>
          </w:tcPr>
          <w:p w14:paraId="21637588" w14:textId="77777777" w:rsidR="00192D51" w:rsidRDefault="00192D51">
            <w:pPr>
              <w:pStyle w:val="TableParagraph"/>
            </w:pPr>
          </w:p>
        </w:tc>
      </w:tr>
      <w:tr w:rsidR="00192D51" w14:paraId="11919B07" w14:textId="77777777">
        <w:trPr>
          <w:trHeight w:hRule="exact" w:val="489"/>
        </w:trPr>
        <w:tc>
          <w:tcPr>
            <w:tcW w:w="5043" w:type="dxa"/>
            <w:gridSpan w:val="5"/>
            <w:tcBorders>
              <w:left w:val="nil"/>
              <w:bottom w:val="nil"/>
            </w:tcBorders>
          </w:tcPr>
          <w:p w14:paraId="533A7BE1" w14:textId="77777777" w:rsidR="00192D51" w:rsidRDefault="00192D51">
            <w:pPr>
              <w:pStyle w:val="TableParagraph"/>
            </w:pPr>
          </w:p>
        </w:tc>
        <w:tc>
          <w:tcPr>
            <w:tcW w:w="1246" w:type="dxa"/>
          </w:tcPr>
          <w:p w14:paraId="05AF42AE" w14:textId="77777777" w:rsidR="00192D51" w:rsidRDefault="00460E6F">
            <w:pPr>
              <w:pStyle w:val="TableParagraph"/>
              <w:spacing w:before="95"/>
              <w:ind w:left="11" w:right="11"/>
              <w:jc w:val="center"/>
              <w:rPr>
                <w:sz w:val="24"/>
              </w:rPr>
            </w:pPr>
            <w:r>
              <w:rPr>
                <w:spacing w:val="-2"/>
                <w:sz w:val="24"/>
              </w:rPr>
              <w:t>Всего</w:t>
            </w:r>
          </w:p>
        </w:tc>
        <w:tc>
          <w:tcPr>
            <w:tcW w:w="1136" w:type="dxa"/>
          </w:tcPr>
          <w:p w14:paraId="2F9DBBD1" w14:textId="77777777" w:rsidR="00192D51" w:rsidRDefault="00192D51">
            <w:pPr>
              <w:pStyle w:val="TableParagraph"/>
            </w:pPr>
          </w:p>
        </w:tc>
        <w:tc>
          <w:tcPr>
            <w:tcW w:w="1078" w:type="dxa"/>
          </w:tcPr>
          <w:p w14:paraId="513B1A04" w14:textId="77777777" w:rsidR="00192D51" w:rsidRDefault="00192D51">
            <w:pPr>
              <w:pStyle w:val="TableParagraph"/>
            </w:pPr>
          </w:p>
        </w:tc>
        <w:tc>
          <w:tcPr>
            <w:tcW w:w="1076" w:type="dxa"/>
          </w:tcPr>
          <w:p w14:paraId="6361E42B" w14:textId="77777777" w:rsidR="00192D51" w:rsidRDefault="00192D51">
            <w:pPr>
              <w:pStyle w:val="TableParagraph"/>
            </w:pPr>
          </w:p>
        </w:tc>
        <w:tc>
          <w:tcPr>
            <w:tcW w:w="1136" w:type="dxa"/>
          </w:tcPr>
          <w:p w14:paraId="3D7B21DC" w14:textId="77777777" w:rsidR="00192D51" w:rsidRDefault="00192D51">
            <w:pPr>
              <w:pStyle w:val="TableParagraph"/>
            </w:pPr>
          </w:p>
        </w:tc>
        <w:tc>
          <w:tcPr>
            <w:tcW w:w="1079" w:type="dxa"/>
          </w:tcPr>
          <w:p w14:paraId="37CEBF67" w14:textId="77777777" w:rsidR="00192D51" w:rsidRDefault="00192D51">
            <w:pPr>
              <w:pStyle w:val="TableParagraph"/>
            </w:pPr>
          </w:p>
        </w:tc>
      </w:tr>
    </w:tbl>
    <w:p w14:paraId="19F50F65" w14:textId="77777777" w:rsidR="00192D51" w:rsidRDefault="00192D51">
      <w:pPr>
        <w:pStyle w:val="a3"/>
        <w:spacing w:before="56"/>
        <w:ind w:left="0"/>
        <w:jc w:val="left"/>
        <w:rPr>
          <w:rFonts w:ascii="Courier New"/>
          <w:sz w:val="20"/>
        </w:rPr>
      </w:pPr>
    </w:p>
    <w:p w14:paraId="695C63D7" w14:textId="77777777" w:rsidR="00192D51" w:rsidRDefault="00460E6F">
      <w:pPr>
        <w:tabs>
          <w:tab w:val="left" w:pos="8490"/>
        </w:tabs>
        <w:ind w:left="5806"/>
        <w:rPr>
          <w:sz w:val="20"/>
        </w:rPr>
      </w:pPr>
      <w:r>
        <w:rPr>
          <w:rFonts w:ascii="Courier New" w:hAnsi="Courier New"/>
          <w:sz w:val="20"/>
        </w:rPr>
        <w:t xml:space="preserve">Номер страницы </w:t>
      </w:r>
      <w:r>
        <w:rPr>
          <w:sz w:val="20"/>
          <w:u w:val="single"/>
        </w:rPr>
        <w:tab/>
      </w:r>
    </w:p>
    <w:p w14:paraId="186F1A41" w14:textId="77777777" w:rsidR="00192D51" w:rsidRDefault="00460E6F">
      <w:pPr>
        <w:tabs>
          <w:tab w:val="left" w:pos="8490"/>
        </w:tabs>
        <w:spacing w:before="1" w:line="226" w:lineRule="exact"/>
        <w:ind w:left="5806"/>
        <w:rPr>
          <w:sz w:val="20"/>
        </w:rPr>
      </w:pPr>
      <w:r>
        <w:rPr>
          <w:rFonts w:ascii="Courier New" w:hAnsi="Courier New"/>
          <w:sz w:val="20"/>
        </w:rPr>
        <w:t xml:space="preserve">Всего страниц </w:t>
      </w:r>
      <w:r>
        <w:rPr>
          <w:sz w:val="20"/>
          <w:u w:val="single"/>
        </w:rPr>
        <w:tab/>
      </w:r>
    </w:p>
    <w:p w14:paraId="794EFFB5" w14:textId="77777777" w:rsidR="00192D51" w:rsidRDefault="00460E6F">
      <w:pPr>
        <w:tabs>
          <w:tab w:val="left" w:pos="9210"/>
        </w:tabs>
        <w:spacing w:line="226" w:lineRule="exact"/>
        <w:ind w:left="5806"/>
        <w:rPr>
          <w:sz w:val="20"/>
        </w:rPr>
      </w:pPr>
      <w:r>
        <w:rPr>
          <w:rFonts w:ascii="Courier New" w:hAnsi="Courier New"/>
          <w:sz w:val="20"/>
        </w:rPr>
        <w:t xml:space="preserve">Номер лицевого счета </w:t>
      </w:r>
      <w:r>
        <w:rPr>
          <w:sz w:val="20"/>
          <w:u w:val="single"/>
        </w:rPr>
        <w:tab/>
      </w:r>
    </w:p>
    <w:p w14:paraId="66B4C99F" w14:textId="77777777" w:rsidR="00192D51" w:rsidRDefault="00460E6F">
      <w:pPr>
        <w:tabs>
          <w:tab w:val="left" w:pos="8130"/>
          <w:tab w:val="left" w:pos="8730"/>
        </w:tabs>
        <w:spacing w:before="2"/>
        <w:ind w:left="5806"/>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0A7D72B" w14:textId="77777777" w:rsidR="00192D51" w:rsidRDefault="00460E6F">
      <w:pPr>
        <w:pStyle w:val="a4"/>
        <w:numPr>
          <w:ilvl w:val="0"/>
          <w:numId w:val="17"/>
        </w:numPr>
        <w:tabs>
          <w:tab w:val="left" w:pos="3164"/>
        </w:tabs>
        <w:spacing w:before="225"/>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1F65083"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3080"/>
        <w:gridCol w:w="1702"/>
        <w:gridCol w:w="1361"/>
        <w:gridCol w:w="1248"/>
        <w:gridCol w:w="1076"/>
      </w:tblGrid>
      <w:tr w:rsidR="00192D51" w14:paraId="69C9FE26" w14:textId="77777777">
        <w:trPr>
          <w:trHeight w:val="479"/>
        </w:trPr>
        <w:tc>
          <w:tcPr>
            <w:tcW w:w="1085" w:type="dxa"/>
          </w:tcPr>
          <w:p w14:paraId="617B546E" w14:textId="77777777" w:rsidR="00192D51" w:rsidRDefault="00460E6F">
            <w:pPr>
              <w:pStyle w:val="TableParagraph"/>
              <w:spacing w:before="95"/>
              <w:ind w:left="338"/>
              <w:rPr>
                <w:sz w:val="24"/>
              </w:rPr>
            </w:pPr>
            <w:r>
              <w:rPr>
                <w:spacing w:val="-5"/>
                <w:sz w:val="24"/>
              </w:rPr>
              <w:t>Тип</w:t>
            </w:r>
          </w:p>
        </w:tc>
        <w:tc>
          <w:tcPr>
            <w:tcW w:w="2215" w:type="dxa"/>
          </w:tcPr>
          <w:p w14:paraId="5362EB8F" w14:textId="77777777" w:rsidR="00192D51" w:rsidRDefault="00460E6F">
            <w:pPr>
              <w:pStyle w:val="TableParagraph"/>
              <w:spacing w:before="95"/>
              <w:ind w:left="477"/>
              <w:rPr>
                <w:sz w:val="24"/>
              </w:rPr>
            </w:pPr>
            <w:r>
              <w:rPr>
                <w:sz w:val="24"/>
              </w:rPr>
              <w:t>Код</w:t>
            </w:r>
            <w:r>
              <w:rPr>
                <w:spacing w:val="-3"/>
                <w:sz w:val="24"/>
              </w:rPr>
              <w:t xml:space="preserve"> </w:t>
            </w:r>
            <w:r>
              <w:rPr>
                <w:sz w:val="24"/>
              </w:rPr>
              <w:t xml:space="preserve">по БК </w:t>
            </w:r>
            <w:r>
              <w:rPr>
                <w:spacing w:val="-10"/>
                <w:sz w:val="24"/>
              </w:rPr>
              <w:t>и</w:t>
            </w:r>
          </w:p>
        </w:tc>
        <w:tc>
          <w:tcPr>
            <w:tcW w:w="3080" w:type="dxa"/>
          </w:tcPr>
          <w:p w14:paraId="14F3B780" w14:textId="77777777" w:rsidR="00192D51" w:rsidRDefault="00460E6F">
            <w:pPr>
              <w:pStyle w:val="TableParagraph"/>
              <w:spacing w:before="95"/>
              <w:ind w:left="403"/>
              <w:rPr>
                <w:sz w:val="24"/>
              </w:rPr>
            </w:pPr>
            <w:r>
              <w:rPr>
                <w:sz w:val="24"/>
              </w:rPr>
              <w:t>Плановые</w:t>
            </w:r>
            <w:r>
              <w:rPr>
                <w:spacing w:val="-3"/>
                <w:sz w:val="24"/>
              </w:rPr>
              <w:t xml:space="preserve"> </w:t>
            </w:r>
            <w:r>
              <w:rPr>
                <w:sz w:val="24"/>
              </w:rPr>
              <w:t>на</w:t>
            </w:r>
            <w:r>
              <w:rPr>
                <w:spacing w:val="-2"/>
                <w:sz w:val="24"/>
              </w:rPr>
              <w:t xml:space="preserve"> текущий</w:t>
            </w:r>
          </w:p>
        </w:tc>
        <w:tc>
          <w:tcPr>
            <w:tcW w:w="1702" w:type="dxa"/>
          </w:tcPr>
          <w:p w14:paraId="64D36837" w14:textId="77777777" w:rsidR="00192D51" w:rsidRDefault="00460E6F">
            <w:pPr>
              <w:pStyle w:val="TableParagraph"/>
              <w:spacing w:before="95"/>
              <w:ind w:left="184"/>
              <w:rPr>
                <w:sz w:val="24"/>
              </w:rPr>
            </w:pPr>
            <w:r>
              <w:rPr>
                <w:spacing w:val="-2"/>
                <w:sz w:val="24"/>
              </w:rPr>
              <w:t>Фактические</w:t>
            </w:r>
          </w:p>
        </w:tc>
        <w:tc>
          <w:tcPr>
            <w:tcW w:w="1361" w:type="dxa"/>
          </w:tcPr>
          <w:p w14:paraId="1D51E119" w14:textId="77777777" w:rsidR="00192D51" w:rsidRDefault="00460E6F">
            <w:pPr>
              <w:pStyle w:val="TableParagraph"/>
              <w:spacing w:before="95"/>
              <w:ind w:left="67"/>
              <w:rPr>
                <w:sz w:val="24"/>
              </w:rPr>
            </w:pPr>
            <w:r>
              <w:rPr>
                <w:spacing w:val="-2"/>
                <w:sz w:val="24"/>
              </w:rPr>
              <w:t>Фактически</w:t>
            </w:r>
          </w:p>
        </w:tc>
        <w:tc>
          <w:tcPr>
            <w:tcW w:w="1248" w:type="dxa"/>
          </w:tcPr>
          <w:p w14:paraId="69352AC3" w14:textId="77777777" w:rsidR="00192D51" w:rsidRDefault="00460E6F">
            <w:pPr>
              <w:pStyle w:val="TableParagraph"/>
              <w:spacing w:before="95"/>
              <w:ind w:left="206"/>
              <w:rPr>
                <w:sz w:val="24"/>
              </w:rPr>
            </w:pPr>
            <w:r>
              <w:rPr>
                <w:spacing w:val="-2"/>
                <w:sz w:val="24"/>
              </w:rPr>
              <w:t>Остаток</w:t>
            </w:r>
          </w:p>
        </w:tc>
        <w:tc>
          <w:tcPr>
            <w:tcW w:w="1076" w:type="dxa"/>
          </w:tcPr>
          <w:p w14:paraId="37B65AE6" w14:textId="77777777" w:rsidR="00192D51" w:rsidRDefault="00460E6F">
            <w:pPr>
              <w:pStyle w:val="TableParagraph"/>
              <w:spacing w:before="95"/>
              <w:ind w:left="119"/>
              <w:rPr>
                <w:sz w:val="24"/>
              </w:rPr>
            </w:pPr>
            <w:r>
              <w:rPr>
                <w:spacing w:val="-2"/>
                <w:sz w:val="24"/>
              </w:rPr>
              <w:t>Остаток</w:t>
            </w:r>
          </w:p>
        </w:tc>
      </w:tr>
    </w:tbl>
    <w:p w14:paraId="0527D46C"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640CD3D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810"/>
        <w:gridCol w:w="1269"/>
        <w:gridCol w:w="1701"/>
        <w:gridCol w:w="1360"/>
        <w:gridCol w:w="1247"/>
        <w:gridCol w:w="1075"/>
      </w:tblGrid>
      <w:tr w:rsidR="00192D51" w14:paraId="00A537D6" w14:textId="77777777">
        <w:trPr>
          <w:trHeight w:val="479"/>
        </w:trPr>
        <w:tc>
          <w:tcPr>
            <w:tcW w:w="1085" w:type="dxa"/>
            <w:vMerge w:val="restart"/>
          </w:tcPr>
          <w:p w14:paraId="5B274661" w14:textId="77777777" w:rsidR="00192D51" w:rsidRDefault="00460E6F">
            <w:pPr>
              <w:pStyle w:val="TableParagraph"/>
              <w:spacing w:before="95"/>
              <w:ind w:left="151"/>
              <w:rPr>
                <w:sz w:val="24"/>
              </w:rPr>
            </w:pPr>
            <w:r>
              <w:rPr>
                <w:spacing w:val="-2"/>
                <w:sz w:val="24"/>
              </w:rPr>
              <w:t>средств</w:t>
            </w:r>
          </w:p>
        </w:tc>
        <w:tc>
          <w:tcPr>
            <w:tcW w:w="2215" w:type="dxa"/>
            <w:vMerge w:val="restart"/>
          </w:tcPr>
          <w:p w14:paraId="0CC3D354" w14:textId="77777777" w:rsidR="00192D51" w:rsidRDefault="00460E6F">
            <w:pPr>
              <w:pStyle w:val="TableParagraph"/>
              <w:spacing w:before="95"/>
              <w:ind w:left="319" w:hanging="56"/>
              <w:rPr>
                <w:sz w:val="24"/>
              </w:rPr>
            </w:pPr>
            <w:r>
              <w:rPr>
                <w:spacing w:val="-2"/>
                <w:sz w:val="24"/>
              </w:rPr>
              <w:t>дополнительной классификации</w:t>
            </w:r>
          </w:p>
        </w:tc>
        <w:tc>
          <w:tcPr>
            <w:tcW w:w="3079" w:type="dxa"/>
            <w:gridSpan w:val="2"/>
          </w:tcPr>
          <w:p w14:paraId="4F8EFA0F" w14:textId="77777777" w:rsidR="00192D51" w:rsidRDefault="00460E6F">
            <w:pPr>
              <w:pStyle w:val="TableParagraph"/>
              <w:spacing w:before="95"/>
              <w:ind w:left="701"/>
              <w:rPr>
                <w:sz w:val="24"/>
              </w:rPr>
            </w:pPr>
            <w:r>
              <w:rPr>
                <w:sz w:val="24"/>
              </w:rPr>
              <w:t>финансовый</w:t>
            </w:r>
            <w:r>
              <w:rPr>
                <w:spacing w:val="-3"/>
                <w:sz w:val="24"/>
              </w:rPr>
              <w:t xml:space="preserve"> </w:t>
            </w:r>
            <w:r>
              <w:rPr>
                <w:spacing w:val="-5"/>
                <w:sz w:val="24"/>
              </w:rPr>
              <w:t>год</w:t>
            </w:r>
          </w:p>
        </w:tc>
        <w:tc>
          <w:tcPr>
            <w:tcW w:w="1701" w:type="dxa"/>
            <w:vMerge w:val="restart"/>
          </w:tcPr>
          <w:p w14:paraId="3B1BE24C" w14:textId="77777777" w:rsidR="00192D51" w:rsidRDefault="00460E6F">
            <w:pPr>
              <w:pStyle w:val="TableParagraph"/>
              <w:spacing w:before="95"/>
              <w:ind w:left="200"/>
              <w:rPr>
                <w:sz w:val="24"/>
              </w:rPr>
            </w:pPr>
            <w:r>
              <w:rPr>
                <w:spacing w:val="-2"/>
                <w:sz w:val="24"/>
              </w:rPr>
              <w:t>поступления</w:t>
            </w:r>
          </w:p>
        </w:tc>
        <w:tc>
          <w:tcPr>
            <w:tcW w:w="1360" w:type="dxa"/>
            <w:vMerge w:val="restart"/>
          </w:tcPr>
          <w:p w14:paraId="37C55713" w14:textId="77777777" w:rsidR="00192D51" w:rsidRDefault="00460E6F">
            <w:pPr>
              <w:pStyle w:val="TableParagraph"/>
              <w:spacing w:before="95"/>
              <w:ind w:left="150"/>
              <w:rPr>
                <w:sz w:val="24"/>
              </w:rPr>
            </w:pPr>
            <w:r>
              <w:rPr>
                <w:sz w:val="24"/>
              </w:rPr>
              <w:t>е</w:t>
            </w:r>
            <w:r>
              <w:rPr>
                <w:spacing w:val="-1"/>
                <w:sz w:val="24"/>
              </w:rPr>
              <w:t xml:space="preserve"> </w:t>
            </w:r>
            <w:r>
              <w:rPr>
                <w:spacing w:val="-2"/>
                <w:sz w:val="24"/>
              </w:rPr>
              <w:t>выплаты</w:t>
            </w:r>
          </w:p>
        </w:tc>
        <w:tc>
          <w:tcPr>
            <w:tcW w:w="1247" w:type="dxa"/>
            <w:vMerge w:val="restart"/>
          </w:tcPr>
          <w:p w14:paraId="28AA4919" w14:textId="77777777" w:rsidR="00192D51" w:rsidRDefault="00460E6F">
            <w:pPr>
              <w:pStyle w:val="TableParagraph"/>
              <w:spacing w:before="95"/>
              <w:ind w:left="259" w:right="89" w:hanging="135"/>
              <w:rPr>
                <w:sz w:val="24"/>
              </w:rPr>
            </w:pPr>
            <w:r>
              <w:rPr>
                <w:spacing w:val="-2"/>
                <w:sz w:val="24"/>
              </w:rPr>
              <w:t>плановых выплат</w:t>
            </w:r>
          </w:p>
        </w:tc>
        <w:tc>
          <w:tcPr>
            <w:tcW w:w="1075" w:type="dxa"/>
            <w:vMerge w:val="restart"/>
          </w:tcPr>
          <w:p w14:paraId="27C30BB7" w14:textId="77777777" w:rsidR="00192D51" w:rsidRDefault="00460E6F">
            <w:pPr>
              <w:pStyle w:val="TableParagraph"/>
              <w:spacing w:before="95"/>
              <w:ind w:left="150"/>
              <w:rPr>
                <w:sz w:val="24"/>
              </w:rPr>
            </w:pPr>
            <w:r>
              <w:rPr>
                <w:spacing w:val="-2"/>
                <w:sz w:val="24"/>
              </w:rPr>
              <w:t>средств</w:t>
            </w:r>
          </w:p>
        </w:tc>
      </w:tr>
      <w:tr w:rsidR="00192D51" w14:paraId="714BEC34" w14:textId="77777777">
        <w:trPr>
          <w:trHeight w:val="479"/>
        </w:trPr>
        <w:tc>
          <w:tcPr>
            <w:tcW w:w="1085" w:type="dxa"/>
            <w:vMerge/>
            <w:tcBorders>
              <w:top w:val="nil"/>
            </w:tcBorders>
          </w:tcPr>
          <w:p w14:paraId="5D5BC3BD" w14:textId="77777777" w:rsidR="00192D51" w:rsidRDefault="00192D51">
            <w:pPr>
              <w:rPr>
                <w:sz w:val="2"/>
                <w:szCs w:val="2"/>
              </w:rPr>
            </w:pPr>
          </w:p>
        </w:tc>
        <w:tc>
          <w:tcPr>
            <w:tcW w:w="2215" w:type="dxa"/>
            <w:vMerge/>
            <w:tcBorders>
              <w:top w:val="nil"/>
            </w:tcBorders>
          </w:tcPr>
          <w:p w14:paraId="24710FF1" w14:textId="77777777" w:rsidR="00192D51" w:rsidRDefault="00192D51">
            <w:pPr>
              <w:rPr>
                <w:sz w:val="2"/>
                <w:szCs w:val="2"/>
              </w:rPr>
            </w:pPr>
          </w:p>
        </w:tc>
        <w:tc>
          <w:tcPr>
            <w:tcW w:w="1810" w:type="dxa"/>
          </w:tcPr>
          <w:p w14:paraId="207D4D2C" w14:textId="77777777" w:rsidR="00192D51" w:rsidRDefault="00460E6F">
            <w:pPr>
              <w:pStyle w:val="TableParagraph"/>
              <w:spacing w:before="95"/>
              <w:ind w:left="11" w:right="3"/>
              <w:jc w:val="center"/>
              <w:rPr>
                <w:sz w:val="24"/>
              </w:rPr>
            </w:pPr>
            <w:r>
              <w:rPr>
                <w:spacing w:val="-2"/>
                <w:sz w:val="24"/>
              </w:rPr>
              <w:t>поступления</w:t>
            </w:r>
          </w:p>
        </w:tc>
        <w:tc>
          <w:tcPr>
            <w:tcW w:w="1269" w:type="dxa"/>
          </w:tcPr>
          <w:p w14:paraId="02064271" w14:textId="77777777" w:rsidR="00192D51" w:rsidRDefault="00460E6F">
            <w:pPr>
              <w:pStyle w:val="TableParagraph"/>
              <w:spacing w:before="95"/>
              <w:ind w:left="11"/>
              <w:jc w:val="center"/>
              <w:rPr>
                <w:sz w:val="24"/>
              </w:rPr>
            </w:pPr>
            <w:r>
              <w:rPr>
                <w:spacing w:val="-2"/>
                <w:sz w:val="24"/>
              </w:rPr>
              <w:t>выплаты</w:t>
            </w:r>
          </w:p>
        </w:tc>
        <w:tc>
          <w:tcPr>
            <w:tcW w:w="1701" w:type="dxa"/>
            <w:vMerge/>
            <w:tcBorders>
              <w:top w:val="nil"/>
            </w:tcBorders>
          </w:tcPr>
          <w:p w14:paraId="452F9808" w14:textId="77777777" w:rsidR="00192D51" w:rsidRDefault="00192D51">
            <w:pPr>
              <w:rPr>
                <w:sz w:val="2"/>
                <w:szCs w:val="2"/>
              </w:rPr>
            </w:pPr>
          </w:p>
        </w:tc>
        <w:tc>
          <w:tcPr>
            <w:tcW w:w="1360" w:type="dxa"/>
            <w:vMerge/>
            <w:tcBorders>
              <w:top w:val="nil"/>
            </w:tcBorders>
          </w:tcPr>
          <w:p w14:paraId="4DE8407A" w14:textId="77777777" w:rsidR="00192D51" w:rsidRDefault="00192D51">
            <w:pPr>
              <w:rPr>
                <w:sz w:val="2"/>
                <w:szCs w:val="2"/>
              </w:rPr>
            </w:pPr>
          </w:p>
        </w:tc>
        <w:tc>
          <w:tcPr>
            <w:tcW w:w="1247" w:type="dxa"/>
            <w:vMerge/>
            <w:tcBorders>
              <w:top w:val="nil"/>
            </w:tcBorders>
          </w:tcPr>
          <w:p w14:paraId="61FE636E" w14:textId="77777777" w:rsidR="00192D51" w:rsidRDefault="00192D51">
            <w:pPr>
              <w:rPr>
                <w:sz w:val="2"/>
                <w:szCs w:val="2"/>
              </w:rPr>
            </w:pPr>
          </w:p>
        </w:tc>
        <w:tc>
          <w:tcPr>
            <w:tcW w:w="1075" w:type="dxa"/>
            <w:vMerge/>
            <w:tcBorders>
              <w:top w:val="nil"/>
            </w:tcBorders>
          </w:tcPr>
          <w:p w14:paraId="77396E5D" w14:textId="77777777" w:rsidR="00192D51" w:rsidRDefault="00192D51">
            <w:pPr>
              <w:rPr>
                <w:sz w:val="2"/>
                <w:szCs w:val="2"/>
              </w:rPr>
            </w:pPr>
          </w:p>
        </w:tc>
      </w:tr>
      <w:tr w:rsidR="00192D51" w14:paraId="616D5CEE" w14:textId="77777777">
        <w:trPr>
          <w:trHeight w:val="482"/>
        </w:trPr>
        <w:tc>
          <w:tcPr>
            <w:tcW w:w="1085" w:type="dxa"/>
          </w:tcPr>
          <w:p w14:paraId="08B18200" w14:textId="77777777" w:rsidR="00192D51" w:rsidRDefault="00460E6F">
            <w:pPr>
              <w:pStyle w:val="TableParagraph"/>
              <w:spacing w:before="95"/>
              <w:ind w:left="10"/>
              <w:jc w:val="center"/>
              <w:rPr>
                <w:sz w:val="24"/>
              </w:rPr>
            </w:pPr>
            <w:r>
              <w:rPr>
                <w:spacing w:val="-10"/>
                <w:sz w:val="24"/>
              </w:rPr>
              <w:t>1</w:t>
            </w:r>
          </w:p>
        </w:tc>
        <w:tc>
          <w:tcPr>
            <w:tcW w:w="2215" w:type="dxa"/>
          </w:tcPr>
          <w:p w14:paraId="1CD4FE43" w14:textId="77777777" w:rsidR="00192D51" w:rsidRDefault="00460E6F">
            <w:pPr>
              <w:pStyle w:val="TableParagraph"/>
              <w:spacing w:before="95"/>
              <w:ind w:left="10" w:right="3"/>
              <w:jc w:val="center"/>
              <w:rPr>
                <w:sz w:val="24"/>
              </w:rPr>
            </w:pPr>
            <w:r>
              <w:rPr>
                <w:spacing w:val="-10"/>
                <w:sz w:val="24"/>
              </w:rPr>
              <w:t>2</w:t>
            </w:r>
          </w:p>
        </w:tc>
        <w:tc>
          <w:tcPr>
            <w:tcW w:w="1810" w:type="dxa"/>
          </w:tcPr>
          <w:p w14:paraId="322B1606" w14:textId="77777777" w:rsidR="00192D51" w:rsidRDefault="00460E6F">
            <w:pPr>
              <w:pStyle w:val="TableParagraph"/>
              <w:spacing w:before="95"/>
              <w:ind w:left="11"/>
              <w:jc w:val="center"/>
              <w:rPr>
                <w:sz w:val="24"/>
              </w:rPr>
            </w:pPr>
            <w:r>
              <w:rPr>
                <w:spacing w:val="-10"/>
                <w:sz w:val="24"/>
              </w:rPr>
              <w:t>3</w:t>
            </w:r>
          </w:p>
        </w:tc>
        <w:tc>
          <w:tcPr>
            <w:tcW w:w="1269" w:type="dxa"/>
          </w:tcPr>
          <w:p w14:paraId="39F8BB2C" w14:textId="77777777" w:rsidR="00192D51" w:rsidRDefault="00460E6F">
            <w:pPr>
              <w:pStyle w:val="TableParagraph"/>
              <w:spacing w:before="95"/>
              <w:ind w:left="11" w:right="2"/>
              <w:jc w:val="center"/>
              <w:rPr>
                <w:sz w:val="24"/>
              </w:rPr>
            </w:pPr>
            <w:r>
              <w:rPr>
                <w:spacing w:val="-10"/>
                <w:sz w:val="24"/>
              </w:rPr>
              <w:t>4</w:t>
            </w:r>
          </w:p>
        </w:tc>
        <w:tc>
          <w:tcPr>
            <w:tcW w:w="1701" w:type="dxa"/>
          </w:tcPr>
          <w:p w14:paraId="16315C68" w14:textId="77777777" w:rsidR="00192D51" w:rsidRDefault="00460E6F">
            <w:pPr>
              <w:pStyle w:val="TableParagraph"/>
              <w:spacing w:before="95"/>
              <w:ind w:left="99" w:right="89"/>
              <w:jc w:val="center"/>
              <w:rPr>
                <w:sz w:val="24"/>
              </w:rPr>
            </w:pPr>
            <w:r>
              <w:rPr>
                <w:spacing w:val="-10"/>
                <w:sz w:val="24"/>
              </w:rPr>
              <w:t>5</w:t>
            </w:r>
          </w:p>
        </w:tc>
        <w:tc>
          <w:tcPr>
            <w:tcW w:w="1360" w:type="dxa"/>
          </w:tcPr>
          <w:p w14:paraId="7EB2B7F3" w14:textId="77777777" w:rsidR="00192D51" w:rsidRDefault="00460E6F">
            <w:pPr>
              <w:pStyle w:val="TableParagraph"/>
              <w:spacing w:before="95"/>
              <w:ind w:left="12"/>
              <w:jc w:val="center"/>
              <w:rPr>
                <w:sz w:val="24"/>
              </w:rPr>
            </w:pPr>
            <w:r>
              <w:rPr>
                <w:spacing w:val="-10"/>
                <w:sz w:val="24"/>
              </w:rPr>
              <w:t>6</w:t>
            </w:r>
          </w:p>
        </w:tc>
        <w:tc>
          <w:tcPr>
            <w:tcW w:w="1247" w:type="dxa"/>
          </w:tcPr>
          <w:p w14:paraId="2947F1FF" w14:textId="77777777" w:rsidR="00192D51" w:rsidRDefault="00460E6F">
            <w:pPr>
              <w:pStyle w:val="TableParagraph"/>
              <w:spacing w:before="95"/>
              <w:ind w:left="18" w:right="2"/>
              <w:jc w:val="center"/>
              <w:rPr>
                <w:sz w:val="24"/>
              </w:rPr>
            </w:pPr>
            <w:r>
              <w:rPr>
                <w:spacing w:val="-10"/>
                <w:sz w:val="24"/>
              </w:rPr>
              <w:t>7</w:t>
            </w:r>
          </w:p>
        </w:tc>
        <w:tc>
          <w:tcPr>
            <w:tcW w:w="1075" w:type="dxa"/>
          </w:tcPr>
          <w:p w14:paraId="481B7BE8" w14:textId="77777777" w:rsidR="00192D51" w:rsidRDefault="00460E6F">
            <w:pPr>
              <w:pStyle w:val="TableParagraph"/>
              <w:spacing w:before="95"/>
              <w:ind w:left="14"/>
              <w:jc w:val="center"/>
              <w:rPr>
                <w:sz w:val="24"/>
              </w:rPr>
            </w:pPr>
            <w:r>
              <w:rPr>
                <w:spacing w:val="-10"/>
                <w:sz w:val="24"/>
              </w:rPr>
              <w:t>8</w:t>
            </w:r>
          </w:p>
        </w:tc>
      </w:tr>
      <w:tr w:rsidR="00192D51" w14:paraId="4305ED46" w14:textId="77777777">
        <w:trPr>
          <w:trHeight w:val="479"/>
        </w:trPr>
        <w:tc>
          <w:tcPr>
            <w:tcW w:w="1085" w:type="dxa"/>
          </w:tcPr>
          <w:p w14:paraId="3B92F4A5" w14:textId="77777777" w:rsidR="00192D51" w:rsidRDefault="00192D51">
            <w:pPr>
              <w:pStyle w:val="TableParagraph"/>
              <w:rPr>
                <w:sz w:val="20"/>
              </w:rPr>
            </w:pPr>
          </w:p>
        </w:tc>
        <w:tc>
          <w:tcPr>
            <w:tcW w:w="2215" w:type="dxa"/>
          </w:tcPr>
          <w:p w14:paraId="0FC04426" w14:textId="77777777" w:rsidR="00192D51" w:rsidRDefault="00192D51">
            <w:pPr>
              <w:pStyle w:val="TableParagraph"/>
              <w:rPr>
                <w:sz w:val="20"/>
              </w:rPr>
            </w:pPr>
          </w:p>
        </w:tc>
        <w:tc>
          <w:tcPr>
            <w:tcW w:w="1810" w:type="dxa"/>
          </w:tcPr>
          <w:p w14:paraId="5E030FFD" w14:textId="77777777" w:rsidR="00192D51" w:rsidRDefault="00192D51">
            <w:pPr>
              <w:pStyle w:val="TableParagraph"/>
              <w:rPr>
                <w:sz w:val="20"/>
              </w:rPr>
            </w:pPr>
          </w:p>
        </w:tc>
        <w:tc>
          <w:tcPr>
            <w:tcW w:w="1269" w:type="dxa"/>
          </w:tcPr>
          <w:p w14:paraId="368940DE" w14:textId="77777777" w:rsidR="00192D51" w:rsidRDefault="00192D51">
            <w:pPr>
              <w:pStyle w:val="TableParagraph"/>
              <w:rPr>
                <w:sz w:val="20"/>
              </w:rPr>
            </w:pPr>
          </w:p>
        </w:tc>
        <w:tc>
          <w:tcPr>
            <w:tcW w:w="1701" w:type="dxa"/>
          </w:tcPr>
          <w:p w14:paraId="4A8A43F6" w14:textId="77777777" w:rsidR="00192D51" w:rsidRDefault="00192D51">
            <w:pPr>
              <w:pStyle w:val="TableParagraph"/>
              <w:rPr>
                <w:sz w:val="20"/>
              </w:rPr>
            </w:pPr>
          </w:p>
        </w:tc>
        <w:tc>
          <w:tcPr>
            <w:tcW w:w="1360" w:type="dxa"/>
          </w:tcPr>
          <w:p w14:paraId="355E20DD" w14:textId="77777777" w:rsidR="00192D51" w:rsidRDefault="00192D51">
            <w:pPr>
              <w:pStyle w:val="TableParagraph"/>
              <w:rPr>
                <w:sz w:val="20"/>
              </w:rPr>
            </w:pPr>
          </w:p>
        </w:tc>
        <w:tc>
          <w:tcPr>
            <w:tcW w:w="1247" w:type="dxa"/>
          </w:tcPr>
          <w:p w14:paraId="771F98B8" w14:textId="77777777" w:rsidR="00192D51" w:rsidRDefault="00192D51">
            <w:pPr>
              <w:pStyle w:val="TableParagraph"/>
              <w:rPr>
                <w:sz w:val="20"/>
              </w:rPr>
            </w:pPr>
          </w:p>
        </w:tc>
        <w:tc>
          <w:tcPr>
            <w:tcW w:w="1075" w:type="dxa"/>
          </w:tcPr>
          <w:p w14:paraId="1232D444" w14:textId="77777777" w:rsidR="00192D51" w:rsidRDefault="00192D51">
            <w:pPr>
              <w:pStyle w:val="TableParagraph"/>
              <w:rPr>
                <w:sz w:val="20"/>
              </w:rPr>
            </w:pPr>
          </w:p>
        </w:tc>
      </w:tr>
      <w:tr w:rsidR="00192D51" w14:paraId="39019D3A" w14:textId="77777777">
        <w:trPr>
          <w:trHeight w:val="480"/>
        </w:trPr>
        <w:tc>
          <w:tcPr>
            <w:tcW w:w="1085" w:type="dxa"/>
            <w:tcBorders>
              <w:left w:val="nil"/>
              <w:bottom w:val="nil"/>
            </w:tcBorders>
          </w:tcPr>
          <w:p w14:paraId="556C7596" w14:textId="77777777" w:rsidR="00192D51" w:rsidRDefault="00192D51">
            <w:pPr>
              <w:pStyle w:val="TableParagraph"/>
              <w:rPr>
                <w:sz w:val="20"/>
              </w:rPr>
            </w:pPr>
          </w:p>
        </w:tc>
        <w:tc>
          <w:tcPr>
            <w:tcW w:w="2215" w:type="dxa"/>
          </w:tcPr>
          <w:p w14:paraId="3CE7EF8E" w14:textId="77777777" w:rsidR="00192D51" w:rsidRDefault="00460E6F">
            <w:pPr>
              <w:pStyle w:val="TableParagraph"/>
              <w:spacing w:before="93"/>
              <w:ind w:left="10" w:right="3"/>
              <w:jc w:val="center"/>
              <w:rPr>
                <w:sz w:val="24"/>
              </w:rPr>
            </w:pPr>
            <w:r>
              <w:rPr>
                <w:spacing w:val="-2"/>
                <w:sz w:val="24"/>
              </w:rPr>
              <w:t>Всего</w:t>
            </w:r>
          </w:p>
        </w:tc>
        <w:tc>
          <w:tcPr>
            <w:tcW w:w="1810" w:type="dxa"/>
          </w:tcPr>
          <w:p w14:paraId="28DE024A" w14:textId="77777777" w:rsidR="00192D51" w:rsidRDefault="00192D51">
            <w:pPr>
              <w:pStyle w:val="TableParagraph"/>
              <w:rPr>
                <w:sz w:val="20"/>
              </w:rPr>
            </w:pPr>
          </w:p>
        </w:tc>
        <w:tc>
          <w:tcPr>
            <w:tcW w:w="1269" w:type="dxa"/>
          </w:tcPr>
          <w:p w14:paraId="680A9358" w14:textId="77777777" w:rsidR="00192D51" w:rsidRDefault="00192D51">
            <w:pPr>
              <w:pStyle w:val="TableParagraph"/>
              <w:rPr>
                <w:sz w:val="20"/>
              </w:rPr>
            </w:pPr>
          </w:p>
        </w:tc>
        <w:tc>
          <w:tcPr>
            <w:tcW w:w="1701" w:type="dxa"/>
          </w:tcPr>
          <w:p w14:paraId="78C3753A" w14:textId="77777777" w:rsidR="00192D51" w:rsidRDefault="00192D51">
            <w:pPr>
              <w:pStyle w:val="TableParagraph"/>
              <w:rPr>
                <w:sz w:val="20"/>
              </w:rPr>
            </w:pPr>
          </w:p>
        </w:tc>
        <w:tc>
          <w:tcPr>
            <w:tcW w:w="1360" w:type="dxa"/>
          </w:tcPr>
          <w:p w14:paraId="7D751F3D" w14:textId="77777777" w:rsidR="00192D51" w:rsidRDefault="00192D51">
            <w:pPr>
              <w:pStyle w:val="TableParagraph"/>
              <w:rPr>
                <w:sz w:val="20"/>
              </w:rPr>
            </w:pPr>
          </w:p>
        </w:tc>
        <w:tc>
          <w:tcPr>
            <w:tcW w:w="1247" w:type="dxa"/>
          </w:tcPr>
          <w:p w14:paraId="113C5A07" w14:textId="77777777" w:rsidR="00192D51" w:rsidRDefault="00192D51">
            <w:pPr>
              <w:pStyle w:val="TableParagraph"/>
              <w:rPr>
                <w:sz w:val="20"/>
              </w:rPr>
            </w:pPr>
          </w:p>
        </w:tc>
        <w:tc>
          <w:tcPr>
            <w:tcW w:w="1075" w:type="dxa"/>
          </w:tcPr>
          <w:p w14:paraId="5356838D" w14:textId="77777777" w:rsidR="00192D51" w:rsidRDefault="00192D51">
            <w:pPr>
              <w:pStyle w:val="TableParagraph"/>
              <w:rPr>
                <w:sz w:val="20"/>
              </w:rPr>
            </w:pPr>
          </w:p>
        </w:tc>
      </w:tr>
    </w:tbl>
    <w:p w14:paraId="0DF98E38" w14:textId="77777777" w:rsidR="00192D51" w:rsidRDefault="00192D51">
      <w:pPr>
        <w:pStyle w:val="a3"/>
        <w:spacing w:before="55"/>
        <w:ind w:left="0"/>
        <w:jc w:val="left"/>
        <w:rPr>
          <w:rFonts w:ascii="Courier New"/>
          <w:sz w:val="20"/>
        </w:rPr>
      </w:pPr>
    </w:p>
    <w:p w14:paraId="39D1AD25" w14:textId="77777777" w:rsidR="00192D51" w:rsidRDefault="00460E6F">
      <w:pPr>
        <w:tabs>
          <w:tab w:val="left" w:pos="4484"/>
          <w:tab w:val="left" w:pos="5684"/>
          <w:tab w:val="left" w:pos="7845"/>
          <w:tab w:val="left" w:pos="9045"/>
        </w:tabs>
        <w:spacing w:line="226" w:lineRule="exact"/>
        <w:ind w:right="3776"/>
        <w:jc w:val="center"/>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BEC4420" w14:textId="77777777" w:rsidR="00192D51" w:rsidRDefault="00460E6F">
      <w:pPr>
        <w:tabs>
          <w:tab w:val="left" w:pos="2879"/>
        </w:tabs>
        <w:spacing w:line="226" w:lineRule="exact"/>
        <w:ind w:right="1061"/>
        <w:jc w:val="center"/>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(телефон)</w:t>
      </w:r>
    </w:p>
    <w:p w14:paraId="71FE57BD" w14:textId="77777777" w:rsidR="00192D51" w:rsidRDefault="00460E6F">
      <w:pPr>
        <w:spacing w:before="1" w:line="215" w:lineRule="exact"/>
        <w:ind w:left="4393" w:right="3776"/>
        <w:jc w:val="center"/>
        <w:rPr>
          <w:rFonts w:ascii="Courier New" w:hAnsi="Courier New"/>
          <w:sz w:val="20"/>
        </w:rPr>
      </w:pPr>
      <w:r>
        <w:rPr>
          <w:rFonts w:ascii="Courier New" w:hAnsi="Courier New"/>
          <w:spacing w:val="-2"/>
          <w:sz w:val="20"/>
        </w:rPr>
        <w:t>подписи)</w:t>
      </w:r>
    </w:p>
    <w:p w14:paraId="4578DEE0" w14:textId="77777777" w:rsidR="00192D51" w:rsidRDefault="00460E6F">
      <w:pPr>
        <w:tabs>
          <w:tab w:val="left" w:pos="644"/>
          <w:tab w:val="left" w:pos="2969"/>
          <w:tab w:val="left" w:pos="3689"/>
        </w:tabs>
        <w:spacing w:before="1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0B22E6" w14:textId="77777777" w:rsidR="00192D51" w:rsidRDefault="00192D51">
      <w:pPr>
        <w:pStyle w:val="a3"/>
        <w:spacing w:before="1"/>
        <w:ind w:left="0"/>
        <w:jc w:val="left"/>
        <w:rPr>
          <w:rFonts w:ascii="Courier New"/>
          <w:sz w:val="20"/>
        </w:rPr>
      </w:pPr>
    </w:p>
    <w:p w14:paraId="4B469E22"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6F2D4A40"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7867987" w14:textId="77777777" w:rsidR="00192D51" w:rsidRDefault="00192D51">
      <w:pPr>
        <w:spacing w:line="226" w:lineRule="exact"/>
        <w:rPr>
          <w:sz w:val="20"/>
        </w:rPr>
        <w:sectPr w:rsidR="00192D51">
          <w:pgSz w:w="16840" w:h="11910" w:orient="landscape"/>
          <w:pgMar w:top="1100" w:right="2409" w:bottom="280" w:left="1275" w:header="720" w:footer="720" w:gutter="0"/>
          <w:cols w:space="720"/>
        </w:sectPr>
      </w:pPr>
    </w:p>
    <w:p w14:paraId="3CF108A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5E6F6D9" w14:textId="327D7EF8"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8988B12" w14:textId="77777777" w:rsidR="00192D51" w:rsidRDefault="00192D51">
      <w:pPr>
        <w:pStyle w:val="a3"/>
        <w:spacing w:before="5"/>
        <w:ind w:left="0"/>
        <w:jc w:val="left"/>
        <w:rPr>
          <w:sz w:val="16"/>
        </w:rPr>
      </w:pPr>
    </w:p>
    <w:p w14:paraId="5F1BF9C5" w14:textId="77777777" w:rsidR="00192D51" w:rsidRDefault="00192D51">
      <w:pPr>
        <w:pStyle w:val="a3"/>
        <w:jc w:val="left"/>
        <w:rPr>
          <w:sz w:val="16"/>
        </w:rPr>
        <w:sectPr w:rsidR="00192D51">
          <w:pgSz w:w="11910" w:h="16840"/>
          <w:pgMar w:top="1860" w:right="425" w:bottom="280" w:left="992" w:header="720" w:footer="720" w:gutter="0"/>
          <w:cols w:space="720"/>
        </w:sectPr>
      </w:pPr>
    </w:p>
    <w:p w14:paraId="4F49D84D" w14:textId="77777777" w:rsidR="00192D51" w:rsidRDefault="00460E6F">
      <w:pPr>
        <w:spacing w:before="99"/>
        <w:ind w:left="3861"/>
        <w:rPr>
          <w:rFonts w:ascii="Courier New" w:hAnsi="Courier New"/>
          <w:sz w:val="20"/>
        </w:rPr>
      </w:pPr>
      <w:bookmarkStart w:id="105" w:name="_bookmark98"/>
      <w:bookmarkEnd w:id="105"/>
      <w:r>
        <w:rPr>
          <w:rFonts w:ascii="Courier New" w:hAnsi="Courier New"/>
          <w:sz w:val="20"/>
        </w:rPr>
        <w:lastRenderedPageBreak/>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5EFBE4BA" w14:textId="77777777" w:rsidR="00192D51" w:rsidRDefault="00192D51">
      <w:pPr>
        <w:pStyle w:val="a3"/>
        <w:ind w:left="0"/>
        <w:jc w:val="left"/>
        <w:rPr>
          <w:rFonts w:ascii="Courier New"/>
          <w:sz w:val="20"/>
        </w:rPr>
      </w:pPr>
    </w:p>
    <w:p w14:paraId="00829CD9" w14:textId="77777777" w:rsidR="00192D51" w:rsidRDefault="00460E6F">
      <w:pPr>
        <w:spacing w:before="1" w:line="226" w:lineRule="exact"/>
        <w:ind w:left="621"/>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8"/>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pacing w:val="-2"/>
          <w:sz w:val="20"/>
        </w:rPr>
        <w:t>средств</w:t>
      </w:r>
    </w:p>
    <w:p w14:paraId="2DC7EC2D" w14:textId="382F4F95" w:rsidR="00192D51" w:rsidRDefault="00460E6F">
      <w:pPr>
        <w:tabs>
          <w:tab w:val="left" w:pos="7342"/>
        </w:tabs>
        <w:spacing w:line="226" w:lineRule="exact"/>
        <w:ind w:left="141"/>
        <w:rPr>
          <w:rFonts w:ascii="Courier New" w:hAnsi="Courier New"/>
          <w:sz w:val="20"/>
        </w:rPr>
      </w:pPr>
      <w:r>
        <w:rPr>
          <w:rFonts w:ascii="Courier New" w:hAnsi="Courier New"/>
          <w:sz w:val="20"/>
        </w:rPr>
        <w:t>из</w:t>
      </w:r>
      <w:r>
        <w:rPr>
          <w:rFonts w:ascii="Courier New" w:hAnsi="Courier New"/>
          <w:spacing w:val="-10"/>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6057EE" w:rsidRPr="006057EE">
        <w:rPr>
          <w:rFonts w:ascii="Courier New" w:hAnsi="Courier New"/>
          <w:sz w:val="20"/>
        </w:rPr>
        <w:t>Тубинский</w:t>
      </w:r>
      <w:r>
        <w:rPr>
          <w:rFonts w:ascii="Courier New" w:hAnsi="Courier New"/>
          <w:spacing w:val="-9"/>
          <w:sz w:val="20"/>
        </w:rPr>
        <w:t xml:space="preserve"> </w:t>
      </w:r>
      <w:r>
        <w:rPr>
          <w:rFonts w:ascii="Courier New" w:hAnsi="Courier New"/>
          <w:sz w:val="20"/>
        </w:rPr>
        <w:t>сельсовет</w:t>
      </w:r>
      <w:r>
        <w:rPr>
          <w:rFonts w:ascii="Courier New" w:hAnsi="Courier New"/>
          <w:spacing w:val="-10"/>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p>
    <w:p w14:paraId="69BC4ECA" w14:textId="77777777" w:rsidR="00192D51" w:rsidRDefault="00192D51">
      <w:pPr>
        <w:pStyle w:val="a3"/>
        <w:ind w:left="0"/>
        <w:jc w:val="left"/>
        <w:rPr>
          <w:rFonts w:ascii="Courier New"/>
          <w:sz w:val="20"/>
        </w:rPr>
      </w:pPr>
    </w:p>
    <w:p w14:paraId="78279BEB" w14:textId="77777777" w:rsidR="00192D51" w:rsidRDefault="00192D51">
      <w:pPr>
        <w:pStyle w:val="a3"/>
        <w:spacing w:before="2"/>
        <w:ind w:left="0"/>
        <w:jc w:val="left"/>
        <w:rPr>
          <w:rFonts w:ascii="Courier New"/>
          <w:sz w:val="20"/>
        </w:rPr>
      </w:pPr>
    </w:p>
    <w:p w14:paraId="22958A8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5DF0E038" w14:textId="77777777" w:rsidR="00192D51" w:rsidRDefault="00460E6F">
      <w:pPr>
        <w:spacing w:before="100"/>
        <w:rPr>
          <w:rFonts w:ascii="Courier New"/>
          <w:sz w:val="20"/>
        </w:rPr>
      </w:pPr>
      <w:r>
        <w:br w:type="column"/>
      </w:r>
    </w:p>
    <w:p w14:paraId="7CD6A97E" w14:textId="77777777" w:rsidR="00192D51" w:rsidRDefault="00460E6F">
      <w:pPr>
        <w:spacing w:before="1"/>
        <w:ind w:left="141"/>
        <w:rPr>
          <w:rFonts w:ascii="Courier New" w:hAnsi="Courier New"/>
          <w:sz w:val="20"/>
        </w:rPr>
      </w:pPr>
      <w:r>
        <w:rPr>
          <w:rFonts w:ascii="Courier New" w:hAnsi="Courier New"/>
          <w:spacing w:val="-2"/>
          <w:sz w:val="20"/>
        </w:rPr>
        <w:t>┌──────┐</w:t>
      </w:r>
    </w:p>
    <w:p w14:paraId="52314F38" w14:textId="77777777" w:rsidR="00192D51" w:rsidRDefault="00192D51">
      <w:pPr>
        <w:pStyle w:val="a3"/>
        <w:spacing w:before="225"/>
        <w:ind w:left="0"/>
        <w:jc w:val="left"/>
        <w:rPr>
          <w:rFonts w:ascii="Courier New"/>
          <w:sz w:val="20"/>
        </w:rPr>
      </w:pPr>
    </w:p>
    <w:p w14:paraId="48B8E857" w14:textId="77777777" w:rsidR="00192D51" w:rsidRDefault="00460E6F">
      <w:pPr>
        <w:spacing w:before="1" w:line="226" w:lineRule="exact"/>
        <w:ind w:left="141"/>
        <w:rPr>
          <w:rFonts w:ascii="Courier New" w:hAnsi="Courier New"/>
          <w:sz w:val="20"/>
        </w:rPr>
      </w:pPr>
      <w:r>
        <w:rPr>
          <w:rFonts w:ascii="Courier New" w:hAnsi="Courier New"/>
          <w:spacing w:val="-2"/>
          <w:sz w:val="20"/>
        </w:rPr>
        <w:t>└──────┘</w:t>
      </w:r>
    </w:p>
    <w:p w14:paraId="78B63901" w14:textId="77777777" w:rsidR="00192D51" w:rsidRDefault="00460E6F">
      <w:pPr>
        <w:ind w:left="501"/>
        <w:rPr>
          <w:rFonts w:ascii="Courier New" w:hAnsi="Courier New"/>
          <w:sz w:val="20"/>
        </w:rPr>
      </w:pPr>
      <w:r>
        <w:rPr>
          <w:rFonts w:ascii="Courier New" w:hAnsi="Courier New"/>
          <w:spacing w:val="-2"/>
          <w:sz w:val="20"/>
        </w:rPr>
        <w:t>┌────────┐</w:t>
      </w:r>
    </w:p>
    <w:p w14:paraId="01B5CEAF" w14:textId="77777777" w:rsidR="00192D51" w:rsidRDefault="00192D51">
      <w:pPr>
        <w:pStyle w:val="a3"/>
        <w:ind w:left="0"/>
        <w:jc w:val="left"/>
        <w:rPr>
          <w:rFonts w:ascii="Courier New"/>
          <w:sz w:val="20"/>
        </w:rPr>
      </w:pPr>
    </w:p>
    <w:p w14:paraId="36C6B1AB" w14:textId="77777777" w:rsidR="00192D51" w:rsidRDefault="00460E6F">
      <w:pPr>
        <w:spacing w:line="215" w:lineRule="exact"/>
        <w:ind w:left="501"/>
        <w:rPr>
          <w:rFonts w:ascii="Courier New" w:hAnsi="Courier New"/>
          <w:sz w:val="20"/>
        </w:rPr>
      </w:pPr>
      <w:r>
        <w:rPr>
          <w:rFonts w:ascii="Courier New" w:hAnsi="Courier New"/>
          <w:spacing w:val="-2"/>
          <w:sz w:val="20"/>
        </w:rPr>
        <w:t>├────────┤</w:t>
      </w:r>
    </w:p>
    <w:p w14:paraId="7F9AB966" w14:textId="77777777" w:rsidR="00192D51" w:rsidRDefault="00192D51">
      <w:pPr>
        <w:spacing w:line="215" w:lineRule="exact"/>
        <w:rPr>
          <w:rFonts w:ascii="Courier New" w:hAnsi="Courier New"/>
          <w:sz w:val="20"/>
        </w:rPr>
        <w:sectPr w:rsidR="00192D51">
          <w:type w:val="continuous"/>
          <w:pgSz w:w="11910" w:h="16840"/>
          <w:pgMar w:top="840" w:right="425" w:bottom="280" w:left="992" w:header="720" w:footer="720" w:gutter="0"/>
          <w:cols w:num="2" w:space="720" w:equalWidth="0">
            <w:col w:w="7502" w:space="899"/>
            <w:col w:w="2092"/>
          </w:cols>
        </w:sectPr>
      </w:pPr>
    </w:p>
    <w:p w14:paraId="6DC76B73" w14:textId="77777777" w:rsidR="00192D51" w:rsidRDefault="00460E6F">
      <w:pPr>
        <w:tabs>
          <w:tab w:val="left" w:pos="2924"/>
          <w:tab w:val="left" w:pos="3524"/>
          <w:tab w:val="left" w:pos="5879"/>
          <w:tab w:val="left" w:pos="7561"/>
        </w:tabs>
        <w:spacing w:before="11"/>
        <w:ind w:right="384"/>
        <w:jc w:val="right"/>
        <w:rPr>
          <w:rFonts w:ascii="Courier New" w:hAnsi="Courier New"/>
          <w:sz w:val="20"/>
        </w:rPr>
      </w:pPr>
      <w:r>
        <w:rPr>
          <w:rFonts w:ascii="Courier New" w:hAnsi="Courier New"/>
          <w:sz w:val="20"/>
        </w:rPr>
        <w:lastRenderedPageBreak/>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71FC1D"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2DE19637"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24C7FDE" w14:textId="77777777" w:rsidR="00192D51" w:rsidRDefault="00460E6F">
      <w:pPr>
        <w:tabs>
          <w:tab w:val="left" w:pos="1080"/>
        </w:tabs>
        <w:spacing w:before="2" w:line="226" w:lineRule="exact"/>
        <w:ind w:right="3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BD230DB"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9A906CC" w14:textId="77777777" w:rsidR="00192D51" w:rsidRDefault="00460E6F">
      <w:pPr>
        <w:tabs>
          <w:tab w:val="left" w:pos="7985"/>
          <w:tab w:val="left" w:pos="8901"/>
          <w:tab w:val="left" w:pos="9981"/>
        </w:tabs>
        <w:ind w:left="141" w:right="384" w:firstLine="876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4766D4C" w14:textId="77777777" w:rsidR="00192D51" w:rsidRDefault="00460E6F">
      <w:pPr>
        <w:ind w:right="384"/>
        <w:jc w:val="right"/>
        <w:rPr>
          <w:rFonts w:ascii="Courier New" w:hAnsi="Courier New"/>
          <w:sz w:val="20"/>
        </w:rPr>
      </w:pPr>
      <w:r>
        <w:rPr>
          <w:rFonts w:ascii="Courier New" w:hAnsi="Courier New"/>
          <w:spacing w:val="-2"/>
          <w:sz w:val="20"/>
        </w:rPr>
        <w:t>├────────┤</w:t>
      </w:r>
    </w:p>
    <w:p w14:paraId="4E4B9E07" w14:textId="77777777" w:rsidR="00192D51" w:rsidRDefault="00460E6F">
      <w:pPr>
        <w:tabs>
          <w:tab w:val="left" w:pos="1079"/>
        </w:tabs>
        <w:spacing w:before="1"/>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bl>
      <w:tblPr>
        <w:tblStyle w:val="TableNormal"/>
        <w:tblW w:w="0" w:type="auto"/>
        <w:tblInd w:w="98" w:type="dxa"/>
        <w:tblLayout w:type="fixed"/>
        <w:tblLook w:val="01E0" w:firstRow="1" w:lastRow="1" w:firstColumn="1" w:lastColumn="1" w:noHBand="0" w:noVBand="0"/>
      </w:tblPr>
      <w:tblGrid>
        <w:gridCol w:w="2811"/>
        <w:gridCol w:w="5040"/>
        <w:gridCol w:w="1501"/>
        <w:gridCol w:w="710"/>
      </w:tblGrid>
      <w:tr w:rsidR="00192D51" w14:paraId="2E625C80" w14:textId="77777777">
        <w:trPr>
          <w:trHeight w:val="225"/>
        </w:trPr>
        <w:tc>
          <w:tcPr>
            <w:tcW w:w="10062" w:type="dxa"/>
            <w:gridSpan w:val="4"/>
          </w:tcPr>
          <w:p w14:paraId="45FA4CD5" w14:textId="77777777" w:rsidR="00192D51" w:rsidRDefault="00460E6F">
            <w:pPr>
              <w:pStyle w:val="TableParagraph"/>
              <w:spacing w:line="206" w:lineRule="exact"/>
              <w:ind w:right="48"/>
              <w:jc w:val="right"/>
              <w:rPr>
                <w:rFonts w:ascii="Courier New" w:hAnsi="Courier New"/>
                <w:sz w:val="20"/>
              </w:rPr>
            </w:pPr>
            <w:r>
              <w:rPr>
                <w:rFonts w:ascii="Courier New" w:hAnsi="Courier New"/>
                <w:spacing w:val="-2"/>
                <w:sz w:val="20"/>
              </w:rPr>
              <w:t>├────────┤</w:t>
            </w:r>
          </w:p>
        </w:tc>
      </w:tr>
      <w:tr w:rsidR="00192D51" w14:paraId="1F29C0B8" w14:textId="77777777">
        <w:trPr>
          <w:trHeight w:val="439"/>
        </w:trPr>
        <w:tc>
          <w:tcPr>
            <w:tcW w:w="2811" w:type="dxa"/>
          </w:tcPr>
          <w:p w14:paraId="0E835B2B" w14:textId="77777777" w:rsidR="00192D51" w:rsidRDefault="00460E6F">
            <w:pPr>
              <w:pStyle w:val="TableParagraph"/>
              <w:spacing w:line="226" w:lineRule="exact"/>
              <w:ind w:left="50"/>
              <w:rPr>
                <w:rFonts w:ascii="Courier New" w:hAnsi="Courier New"/>
                <w:sz w:val="20"/>
              </w:rPr>
            </w:pPr>
            <w:r>
              <w:rPr>
                <w:rFonts w:ascii="Courier New" w:hAnsi="Courier New"/>
                <w:spacing w:val="-2"/>
                <w:sz w:val="20"/>
              </w:rPr>
              <w:t>Организация</w:t>
            </w:r>
          </w:p>
        </w:tc>
        <w:tc>
          <w:tcPr>
            <w:tcW w:w="5040" w:type="dxa"/>
            <w:tcBorders>
              <w:bottom w:val="single" w:sz="4" w:space="0" w:color="000000"/>
            </w:tcBorders>
          </w:tcPr>
          <w:p w14:paraId="604D2ABB" w14:textId="77777777" w:rsidR="00192D51" w:rsidRDefault="00192D51">
            <w:pPr>
              <w:pStyle w:val="TableParagraph"/>
              <w:rPr>
                <w:sz w:val="20"/>
              </w:rPr>
            </w:pPr>
          </w:p>
        </w:tc>
        <w:tc>
          <w:tcPr>
            <w:tcW w:w="1501" w:type="dxa"/>
          </w:tcPr>
          <w:p w14:paraId="0B6D24EC" w14:textId="77777777" w:rsidR="00192D51" w:rsidRDefault="00460E6F">
            <w:pPr>
              <w:pStyle w:val="TableParagraph"/>
              <w:spacing w:line="226" w:lineRule="exact"/>
              <w:ind w:left="959"/>
              <w:rPr>
                <w:rFonts w:ascii="Courier New" w:hAnsi="Courier New"/>
                <w:sz w:val="20"/>
              </w:rPr>
            </w:pPr>
            <w:r>
              <w:rPr>
                <w:rFonts w:ascii="Courier New" w:hAnsi="Courier New"/>
                <w:spacing w:val="-10"/>
                <w:sz w:val="20"/>
              </w:rPr>
              <w:t>│</w:t>
            </w:r>
          </w:p>
          <w:p w14:paraId="752E352B" w14:textId="77777777" w:rsidR="00192D51" w:rsidRDefault="00460E6F">
            <w:pPr>
              <w:pStyle w:val="TableParagraph"/>
              <w:spacing w:before="1" w:line="192" w:lineRule="exact"/>
              <w:ind w:left="959"/>
              <w:rPr>
                <w:rFonts w:ascii="Courier New" w:hAnsi="Courier New"/>
                <w:sz w:val="20"/>
              </w:rPr>
            </w:pPr>
            <w:r>
              <w:rPr>
                <w:rFonts w:ascii="Courier New" w:hAnsi="Courier New"/>
                <w:spacing w:val="-10"/>
                <w:sz w:val="20"/>
              </w:rPr>
              <w:t>│</w:t>
            </w:r>
          </w:p>
        </w:tc>
        <w:tc>
          <w:tcPr>
            <w:tcW w:w="710" w:type="dxa"/>
          </w:tcPr>
          <w:p w14:paraId="08BA9EBF" w14:textId="77777777" w:rsidR="00192D51" w:rsidRDefault="00460E6F">
            <w:pPr>
              <w:pStyle w:val="TableParagraph"/>
              <w:spacing w:line="226" w:lineRule="exact"/>
              <w:ind w:right="50"/>
              <w:jc w:val="right"/>
              <w:rPr>
                <w:rFonts w:ascii="Courier New" w:hAnsi="Courier New"/>
                <w:sz w:val="20"/>
              </w:rPr>
            </w:pPr>
            <w:r>
              <w:rPr>
                <w:rFonts w:ascii="Courier New" w:hAnsi="Courier New"/>
                <w:spacing w:val="-10"/>
                <w:sz w:val="20"/>
              </w:rPr>
              <w:t>│</w:t>
            </w:r>
          </w:p>
          <w:p w14:paraId="7A68BD0E" w14:textId="77777777" w:rsidR="00192D51" w:rsidRDefault="00460E6F">
            <w:pPr>
              <w:pStyle w:val="TableParagraph"/>
              <w:spacing w:before="1" w:line="192" w:lineRule="exact"/>
              <w:ind w:right="49"/>
              <w:jc w:val="right"/>
              <w:rPr>
                <w:rFonts w:ascii="Courier New" w:hAnsi="Courier New"/>
                <w:sz w:val="20"/>
              </w:rPr>
            </w:pPr>
            <w:r>
              <w:rPr>
                <w:rFonts w:ascii="Courier New" w:hAnsi="Courier New"/>
                <w:spacing w:val="-10"/>
                <w:sz w:val="20"/>
              </w:rPr>
              <w:t>│</w:t>
            </w:r>
          </w:p>
        </w:tc>
      </w:tr>
      <w:tr w:rsidR="00192D51" w14:paraId="7D83CB02" w14:textId="77777777">
        <w:trPr>
          <w:trHeight w:val="230"/>
        </w:trPr>
        <w:tc>
          <w:tcPr>
            <w:tcW w:w="10062" w:type="dxa"/>
            <w:gridSpan w:val="4"/>
          </w:tcPr>
          <w:p w14:paraId="1FD3056C" w14:textId="77777777" w:rsidR="00192D51" w:rsidRDefault="00460E6F">
            <w:pPr>
              <w:pStyle w:val="TableParagraph"/>
              <w:spacing w:before="4" w:line="206" w:lineRule="exact"/>
              <w:ind w:right="48"/>
              <w:jc w:val="right"/>
              <w:rPr>
                <w:rFonts w:ascii="Courier New" w:hAnsi="Courier New"/>
                <w:sz w:val="20"/>
              </w:rPr>
            </w:pPr>
            <w:r>
              <w:rPr>
                <w:rFonts w:ascii="Courier New" w:hAnsi="Courier New"/>
                <w:spacing w:val="-2"/>
                <w:sz w:val="20"/>
              </w:rPr>
              <w:t>├────────┤</w:t>
            </w:r>
          </w:p>
        </w:tc>
      </w:tr>
      <w:tr w:rsidR="00192D51" w14:paraId="1320D9BA" w14:textId="77777777">
        <w:trPr>
          <w:trHeight w:val="664"/>
        </w:trPr>
        <w:tc>
          <w:tcPr>
            <w:tcW w:w="2811" w:type="dxa"/>
          </w:tcPr>
          <w:p w14:paraId="44101692" w14:textId="77777777" w:rsidR="00192D51" w:rsidRDefault="00460E6F">
            <w:pPr>
              <w:pStyle w:val="TableParagraph"/>
              <w:spacing w:line="226" w:lineRule="exact"/>
              <w:ind w:left="50"/>
              <w:rPr>
                <w:rFonts w:ascii="Courier New" w:hAnsi="Courier New"/>
                <w:sz w:val="20"/>
              </w:rPr>
            </w:pPr>
            <w:r>
              <w:rPr>
                <w:rFonts w:ascii="Courier New" w:hAnsi="Courier New"/>
                <w:sz w:val="20"/>
              </w:rPr>
              <w:t>Вышестоящая</w:t>
            </w:r>
            <w:r>
              <w:rPr>
                <w:rFonts w:ascii="Courier New" w:hAnsi="Courier New"/>
                <w:spacing w:val="-14"/>
                <w:sz w:val="20"/>
              </w:rPr>
              <w:t xml:space="preserve"> </w:t>
            </w:r>
            <w:r>
              <w:rPr>
                <w:rFonts w:ascii="Courier New" w:hAnsi="Courier New"/>
                <w:spacing w:val="-2"/>
                <w:sz w:val="20"/>
              </w:rPr>
              <w:t>организация</w:t>
            </w:r>
          </w:p>
        </w:tc>
        <w:tc>
          <w:tcPr>
            <w:tcW w:w="5040" w:type="dxa"/>
            <w:tcBorders>
              <w:bottom w:val="single" w:sz="4" w:space="0" w:color="000000"/>
            </w:tcBorders>
          </w:tcPr>
          <w:p w14:paraId="383EA8D8" w14:textId="77777777" w:rsidR="00192D51" w:rsidRDefault="00192D51">
            <w:pPr>
              <w:pStyle w:val="TableParagraph"/>
              <w:rPr>
                <w:sz w:val="20"/>
              </w:rPr>
            </w:pPr>
          </w:p>
        </w:tc>
        <w:tc>
          <w:tcPr>
            <w:tcW w:w="1501" w:type="dxa"/>
          </w:tcPr>
          <w:p w14:paraId="56E03D16" w14:textId="77777777" w:rsidR="00192D51" w:rsidRDefault="00460E6F">
            <w:pPr>
              <w:pStyle w:val="TableParagraph"/>
              <w:spacing w:line="225" w:lineRule="exact"/>
              <w:ind w:left="958"/>
              <w:rPr>
                <w:rFonts w:ascii="Courier New" w:hAnsi="Courier New"/>
                <w:sz w:val="20"/>
              </w:rPr>
            </w:pPr>
            <w:r>
              <w:rPr>
                <w:rFonts w:ascii="Courier New" w:hAnsi="Courier New"/>
                <w:spacing w:val="-10"/>
                <w:sz w:val="20"/>
              </w:rPr>
              <w:t>│</w:t>
            </w:r>
          </w:p>
          <w:p w14:paraId="73944DEE" w14:textId="77777777" w:rsidR="00192D51" w:rsidRDefault="00460E6F">
            <w:pPr>
              <w:pStyle w:val="TableParagraph"/>
              <w:spacing w:line="226" w:lineRule="exact"/>
              <w:ind w:left="960"/>
              <w:rPr>
                <w:rFonts w:ascii="Courier New" w:hAnsi="Courier New"/>
                <w:sz w:val="20"/>
              </w:rPr>
            </w:pPr>
            <w:r>
              <w:rPr>
                <w:rFonts w:ascii="Courier New" w:hAnsi="Courier New"/>
                <w:spacing w:val="-10"/>
                <w:sz w:val="20"/>
              </w:rPr>
              <w:t>│</w:t>
            </w:r>
          </w:p>
          <w:p w14:paraId="1B7E949B" w14:textId="77777777" w:rsidR="00192D51" w:rsidRDefault="00460E6F">
            <w:pPr>
              <w:pStyle w:val="TableParagraph"/>
              <w:spacing w:line="192" w:lineRule="exact"/>
              <w:ind w:left="959"/>
              <w:rPr>
                <w:rFonts w:ascii="Courier New" w:hAnsi="Courier New"/>
                <w:sz w:val="20"/>
              </w:rPr>
            </w:pPr>
            <w:r>
              <w:rPr>
                <w:rFonts w:ascii="Courier New" w:hAnsi="Courier New"/>
                <w:spacing w:val="-10"/>
                <w:sz w:val="20"/>
              </w:rPr>
              <w:t>│</w:t>
            </w:r>
          </w:p>
        </w:tc>
        <w:tc>
          <w:tcPr>
            <w:tcW w:w="710" w:type="dxa"/>
          </w:tcPr>
          <w:p w14:paraId="6217BC92" w14:textId="77777777" w:rsidR="00192D51" w:rsidRDefault="00460E6F">
            <w:pPr>
              <w:pStyle w:val="TableParagraph"/>
              <w:spacing w:line="225" w:lineRule="exact"/>
              <w:ind w:right="50"/>
              <w:jc w:val="right"/>
              <w:rPr>
                <w:rFonts w:ascii="Courier New" w:hAnsi="Courier New"/>
                <w:sz w:val="20"/>
              </w:rPr>
            </w:pPr>
            <w:r>
              <w:rPr>
                <w:rFonts w:ascii="Courier New" w:hAnsi="Courier New"/>
                <w:spacing w:val="-10"/>
                <w:sz w:val="20"/>
              </w:rPr>
              <w:t>│</w:t>
            </w:r>
          </w:p>
          <w:p w14:paraId="43AA2B12" w14:textId="77777777" w:rsidR="00192D51" w:rsidRDefault="00460E6F">
            <w:pPr>
              <w:pStyle w:val="TableParagraph"/>
              <w:spacing w:line="226" w:lineRule="exact"/>
              <w:ind w:right="48"/>
              <w:jc w:val="right"/>
              <w:rPr>
                <w:rFonts w:ascii="Courier New" w:hAnsi="Courier New"/>
                <w:sz w:val="20"/>
              </w:rPr>
            </w:pPr>
            <w:r>
              <w:rPr>
                <w:rFonts w:ascii="Courier New" w:hAnsi="Courier New"/>
                <w:spacing w:val="-10"/>
                <w:sz w:val="20"/>
              </w:rPr>
              <w:t>│</w:t>
            </w:r>
          </w:p>
          <w:p w14:paraId="724318F1" w14:textId="77777777" w:rsidR="00192D51" w:rsidRDefault="00460E6F">
            <w:pPr>
              <w:pStyle w:val="TableParagraph"/>
              <w:spacing w:line="192" w:lineRule="exact"/>
              <w:ind w:right="49"/>
              <w:jc w:val="right"/>
              <w:rPr>
                <w:rFonts w:ascii="Courier New" w:hAnsi="Courier New"/>
                <w:sz w:val="20"/>
              </w:rPr>
            </w:pPr>
            <w:r>
              <w:rPr>
                <w:rFonts w:ascii="Courier New" w:hAnsi="Courier New"/>
                <w:spacing w:val="-10"/>
                <w:sz w:val="20"/>
              </w:rPr>
              <w:t>│</w:t>
            </w:r>
          </w:p>
        </w:tc>
      </w:tr>
      <w:tr w:rsidR="00192D51" w14:paraId="2CFECA9E" w14:textId="77777777">
        <w:trPr>
          <w:trHeight w:val="232"/>
        </w:trPr>
        <w:tc>
          <w:tcPr>
            <w:tcW w:w="10062" w:type="dxa"/>
            <w:gridSpan w:val="4"/>
          </w:tcPr>
          <w:p w14:paraId="6E4D77EE" w14:textId="77777777" w:rsidR="00192D51" w:rsidRDefault="00460E6F">
            <w:pPr>
              <w:pStyle w:val="TableParagraph"/>
              <w:spacing w:before="6" w:line="206" w:lineRule="exact"/>
              <w:ind w:right="48"/>
              <w:jc w:val="right"/>
              <w:rPr>
                <w:rFonts w:ascii="Courier New" w:hAnsi="Courier New"/>
                <w:sz w:val="20"/>
              </w:rPr>
            </w:pPr>
            <w:r>
              <w:rPr>
                <w:rFonts w:ascii="Courier New" w:hAnsi="Courier New"/>
                <w:spacing w:val="-2"/>
                <w:sz w:val="20"/>
              </w:rPr>
              <w:t>├────────┤</w:t>
            </w:r>
          </w:p>
        </w:tc>
      </w:tr>
      <w:tr w:rsidR="00192D51" w14:paraId="5FC72191" w14:textId="77777777">
        <w:trPr>
          <w:trHeight w:val="439"/>
        </w:trPr>
        <w:tc>
          <w:tcPr>
            <w:tcW w:w="2811" w:type="dxa"/>
          </w:tcPr>
          <w:p w14:paraId="45AFCB44" w14:textId="77777777" w:rsidR="00192D51" w:rsidRDefault="00460E6F">
            <w:pPr>
              <w:pStyle w:val="TableParagraph"/>
              <w:spacing w:line="226" w:lineRule="exact"/>
              <w:ind w:left="50"/>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p>
        </w:tc>
        <w:tc>
          <w:tcPr>
            <w:tcW w:w="5040" w:type="dxa"/>
            <w:tcBorders>
              <w:bottom w:val="single" w:sz="4" w:space="0" w:color="000000"/>
            </w:tcBorders>
          </w:tcPr>
          <w:p w14:paraId="0415CE91" w14:textId="77777777" w:rsidR="00192D51" w:rsidRDefault="00192D51">
            <w:pPr>
              <w:pStyle w:val="TableParagraph"/>
              <w:rPr>
                <w:sz w:val="20"/>
              </w:rPr>
            </w:pPr>
          </w:p>
        </w:tc>
        <w:tc>
          <w:tcPr>
            <w:tcW w:w="1501" w:type="dxa"/>
          </w:tcPr>
          <w:p w14:paraId="53A24281" w14:textId="77777777" w:rsidR="00192D51" w:rsidRDefault="00460E6F">
            <w:pPr>
              <w:pStyle w:val="TableParagraph"/>
              <w:spacing w:line="226" w:lineRule="exact"/>
              <w:ind w:left="537" w:right="238"/>
              <w:jc w:val="center"/>
              <w:rPr>
                <w:rFonts w:ascii="Courier New" w:hAnsi="Courier New"/>
                <w:sz w:val="20"/>
              </w:rPr>
            </w:pPr>
            <w:r>
              <w:rPr>
                <w:rFonts w:ascii="Courier New" w:hAnsi="Courier New"/>
                <w:spacing w:val="-10"/>
                <w:sz w:val="20"/>
              </w:rPr>
              <w:t>│</w:t>
            </w:r>
          </w:p>
          <w:p w14:paraId="12DE20B0" w14:textId="77777777" w:rsidR="00192D51" w:rsidRDefault="00460E6F">
            <w:pPr>
              <w:pStyle w:val="TableParagraph"/>
              <w:spacing w:before="1" w:line="192" w:lineRule="exact"/>
              <w:ind w:left="537"/>
              <w:jc w:val="center"/>
              <w:rPr>
                <w:rFonts w:ascii="Courier New" w:hAnsi="Courier New"/>
                <w:sz w:val="20"/>
              </w:rPr>
            </w:pPr>
            <w:r>
              <w:rPr>
                <w:rFonts w:ascii="Courier New" w:hAnsi="Courier New"/>
                <w:spacing w:val="-10"/>
                <w:sz w:val="20"/>
              </w:rPr>
              <w:t>│</w:t>
            </w:r>
          </w:p>
        </w:tc>
        <w:tc>
          <w:tcPr>
            <w:tcW w:w="710" w:type="dxa"/>
          </w:tcPr>
          <w:p w14:paraId="6E98C0E6" w14:textId="77777777" w:rsidR="00192D51" w:rsidRDefault="00460E6F">
            <w:pPr>
              <w:pStyle w:val="TableParagraph"/>
              <w:spacing w:line="226" w:lineRule="exact"/>
              <w:ind w:left="419"/>
              <w:rPr>
                <w:rFonts w:ascii="Courier New" w:hAnsi="Courier New"/>
                <w:sz w:val="20"/>
              </w:rPr>
            </w:pPr>
            <w:r>
              <w:rPr>
                <w:rFonts w:ascii="Courier New" w:hAnsi="Courier New"/>
                <w:spacing w:val="-10"/>
                <w:sz w:val="20"/>
              </w:rPr>
              <w:t>│</w:t>
            </w:r>
          </w:p>
          <w:p w14:paraId="752D23E6" w14:textId="77777777" w:rsidR="00192D51" w:rsidRDefault="00460E6F">
            <w:pPr>
              <w:pStyle w:val="TableParagraph"/>
              <w:spacing w:before="1" w:line="192" w:lineRule="exact"/>
              <w:ind w:left="538"/>
              <w:rPr>
                <w:rFonts w:ascii="Courier New" w:hAnsi="Courier New"/>
                <w:sz w:val="20"/>
              </w:rPr>
            </w:pPr>
            <w:r>
              <w:rPr>
                <w:rFonts w:ascii="Courier New" w:hAnsi="Courier New"/>
                <w:spacing w:val="-10"/>
                <w:sz w:val="20"/>
              </w:rPr>
              <w:t>│</w:t>
            </w:r>
          </w:p>
        </w:tc>
      </w:tr>
    </w:tbl>
    <w:p w14:paraId="755FB0FB" w14:textId="77777777" w:rsidR="00192D51" w:rsidRDefault="00460E6F">
      <w:pPr>
        <w:spacing w:before="6" w:line="226" w:lineRule="exact"/>
        <w:ind w:right="384"/>
        <w:jc w:val="right"/>
        <w:rPr>
          <w:rFonts w:ascii="Courier New" w:hAnsi="Courier New"/>
          <w:sz w:val="20"/>
        </w:rPr>
      </w:pPr>
      <w:r>
        <w:rPr>
          <w:rFonts w:ascii="Courier New" w:hAnsi="Courier New"/>
          <w:spacing w:val="-2"/>
          <w:sz w:val="20"/>
        </w:rPr>
        <w:t>├────────┤</w:t>
      </w:r>
    </w:p>
    <w:p w14:paraId="7315904E" w14:textId="77777777" w:rsidR="00192D51" w:rsidRDefault="00460E6F">
      <w:pPr>
        <w:tabs>
          <w:tab w:val="left" w:pos="8759"/>
          <w:tab w:val="left" w:pos="9839"/>
        </w:tabs>
        <w:spacing w:line="226" w:lineRule="exact"/>
        <w:ind w:right="38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4DFBBF"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53BF8828" w14:textId="77777777" w:rsidR="00192D51" w:rsidRDefault="00460E6F">
      <w:pPr>
        <w:tabs>
          <w:tab w:val="left" w:pos="7799"/>
          <w:tab w:val="left" w:pos="9841"/>
        </w:tabs>
        <w:spacing w:line="226" w:lineRule="exact"/>
        <w:ind w:right="38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8"/>
          <w:w w:val="150"/>
          <w:sz w:val="20"/>
        </w:rPr>
        <w:t xml:space="preserve"> </w:t>
      </w:r>
      <w:hyperlink r:id="rId175">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75D74217" w14:textId="77777777" w:rsidR="00192D51" w:rsidRDefault="00460E6F">
      <w:pPr>
        <w:spacing w:before="2" w:line="226" w:lineRule="exact"/>
        <w:ind w:right="384"/>
        <w:jc w:val="right"/>
        <w:rPr>
          <w:rFonts w:ascii="Courier New" w:hAnsi="Courier New"/>
          <w:sz w:val="20"/>
        </w:rPr>
      </w:pPr>
      <w:r>
        <w:rPr>
          <w:rFonts w:ascii="Courier New" w:hAnsi="Courier New"/>
          <w:spacing w:val="-2"/>
          <w:sz w:val="20"/>
        </w:rPr>
        <w:t>└────────┘</w:t>
      </w:r>
    </w:p>
    <w:p w14:paraId="5E0F6B35" w14:textId="77777777" w:rsidR="00192D51" w:rsidRDefault="00460E6F">
      <w:pPr>
        <w:pStyle w:val="a4"/>
        <w:numPr>
          <w:ilvl w:val="0"/>
          <w:numId w:val="16"/>
        </w:numPr>
        <w:tabs>
          <w:tab w:val="left" w:pos="2900"/>
        </w:tabs>
        <w:spacing w:line="226" w:lineRule="exact"/>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090BE0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4650"/>
      </w:tblGrid>
      <w:tr w:rsidR="00192D51" w14:paraId="6CF6A401" w14:textId="77777777">
        <w:trPr>
          <w:trHeight w:val="482"/>
        </w:trPr>
        <w:tc>
          <w:tcPr>
            <w:tcW w:w="4650" w:type="dxa"/>
          </w:tcPr>
          <w:p w14:paraId="1BD6C9FE" w14:textId="77777777" w:rsidR="00192D51" w:rsidRDefault="00460E6F">
            <w:pPr>
              <w:pStyle w:val="TableParagraph"/>
              <w:spacing w:before="95"/>
              <w:ind w:left="10" w:right="5"/>
              <w:jc w:val="center"/>
              <w:rPr>
                <w:sz w:val="24"/>
              </w:rPr>
            </w:pPr>
            <w:r>
              <w:rPr>
                <w:sz w:val="24"/>
              </w:rPr>
              <w:t>Наименование</w:t>
            </w:r>
            <w:r>
              <w:rPr>
                <w:spacing w:val="-7"/>
                <w:sz w:val="24"/>
              </w:rPr>
              <w:t xml:space="preserve"> </w:t>
            </w:r>
            <w:r>
              <w:rPr>
                <w:spacing w:val="-2"/>
                <w:sz w:val="24"/>
              </w:rPr>
              <w:t>показателя</w:t>
            </w:r>
          </w:p>
        </w:tc>
        <w:tc>
          <w:tcPr>
            <w:tcW w:w="4650" w:type="dxa"/>
          </w:tcPr>
          <w:p w14:paraId="1A0FD8A3" w14:textId="77777777" w:rsidR="00192D51" w:rsidRDefault="00460E6F">
            <w:pPr>
              <w:pStyle w:val="TableParagraph"/>
              <w:spacing w:before="95"/>
              <w:ind w:left="10" w:right="5"/>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3631AD8C" w14:textId="77777777">
        <w:trPr>
          <w:trHeight w:val="479"/>
        </w:trPr>
        <w:tc>
          <w:tcPr>
            <w:tcW w:w="4650" w:type="dxa"/>
          </w:tcPr>
          <w:p w14:paraId="4CFE9C72" w14:textId="77777777" w:rsidR="00192D51" w:rsidRDefault="00460E6F">
            <w:pPr>
              <w:pStyle w:val="TableParagraph"/>
              <w:spacing w:before="92"/>
              <w:ind w:left="10" w:right="2"/>
              <w:jc w:val="center"/>
              <w:rPr>
                <w:sz w:val="24"/>
              </w:rPr>
            </w:pPr>
            <w:r>
              <w:rPr>
                <w:spacing w:val="-10"/>
                <w:sz w:val="24"/>
              </w:rPr>
              <w:t>1</w:t>
            </w:r>
          </w:p>
        </w:tc>
        <w:tc>
          <w:tcPr>
            <w:tcW w:w="4650" w:type="dxa"/>
          </w:tcPr>
          <w:p w14:paraId="5EC49269" w14:textId="77777777" w:rsidR="00192D51" w:rsidRDefault="00460E6F">
            <w:pPr>
              <w:pStyle w:val="TableParagraph"/>
              <w:spacing w:before="92"/>
              <w:ind w:left="10" w:right="3"/>
              <w:jc w:val="center"/>
              <w:rPr>
                <w:sz w:val="24"/>
              </w:rPr>
            </w:pPr>
            <w:r>
              <w:rPr>
                <w:spacing w:val="-10"/>
                <w:sz w:val="24"/>
              </w:rPr>
              <w:t>2</w:t>
            </w:r>
          </w:p>
        </w:tc>
      </w:tr>
      <w:tr w:rsidR="00192D51" w14:paraId="2BCAF039" w14:textId="77777777">
        <w:trPr>
          <w:trHeight w:val="479"/>
        </w:trPr>
        <w:tc>
          <w:tcPr>
            <w:tcW w:w="4650" w:type="dxa"/>
          </w:tcPr>
          <w:p w14:paraId="2ADBA0D0" w14:textId="77777777" w:rsidR="00192D51" w:rsidRDefault="00460E6F">
            <w:pPr>
              <w:pStyle w:val="TableParagraph"/>
              <w:spacing w:before="92"/>
              <w:ind w:left="10" w:right="4"/>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650" w:type="dxa"/>
          </w:tcPr>
          <w:p w14:paraId="46B513F1" w14:textId="77777777" w:rsidR="00192D51" w:rsidRDefault="00192D51">
            <w:pPr>
              <w:pStyle w:val="TableParagraph"/>
              <w:rPr>
                <w:sz w:val="20"/>
              </w:rPr>
            </w:pPr>
          </w:p>
        </w:tc>
      </w:tr>
      <w:tr w:rsidR="00192D51" w14:paraId="3C4043D0" w14:textId="77777777">
        <w:trPr>
          <w:trHeight w:val="479"/>
        </w:trPr>
        <w:tc>
          <w:tcPr>
            <w:tcW w:w="4650" w:type="dxa"/>
          </w:tcPr>
          <w:p w14:paraId="236E9539"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650" w:type="dxa"/>
          </w:tcPr>
          <w:p w14:paraId="645F6F5E" w14:textId="77777777" w:rsidR="00192D51" w:rsidRDefault="00192D51">
            <w:pPr>
              <w:pStyle w:val="TableParagraph"/>
              <w:rPr>
                <w:sz w:val="20"/>
              </w:rPr>
            </w:pPr>
          </w:p>
        </w:tc>
      </w:tr>
    </w:tbl>
    <w:p w14:paraId="0876542A" w14:textId="77777777" w:rsidR="00192D51" w:rsidRDefault="00460E6F">
      <w:pPr>
        <w:tabs>
          <w:tab w:val="left" w:pos="8226"/>
        </w:tabs>
        <w:spacing w:before="6"/>
        <w:ind w:left="5542"/>
        <w:rPr>
          <w:sz w:val="20"/>
        </w:rPr>
      </w:pPr>
      <w:r>
        <w:rPr>
          <w:rFonts w:ascii="Courier New" w:hAnsi="Courier New"/>
          <w:sz w:val="20"/>
        </w:rPr>
        <w:t xml:space="preserve">Номер страницы </w:t>
      </w:r>
      <w:r>
        <w:rPr>
          <w:sz w:val="20"/>
          <w:u w:val="single"/>
        </w:rPr>
        <w:tab/>
      </w:r>
    </w:p>
    <w:p w14:paraId="3E877B51" w14:textId="77777777" w:rsidR="00192D51" w:rsidRDefault="00460E6F">
      <w:pPr>
        <w:tabs>
          <w:tab w:val="left" w:pos="8226"/>
        </w:tabs>
        <w:spacing w:before="1" w:line="226" w:lineRule="exact"/>
        <w:ind w:left="5542"/>
        <w:rPr>
          <w:sz w:val="20"/>
        </w:rPr>
      </w:pPr>
      <w:r>
        <w:rPr>
          <w:rFonts w:ascii="Courier New" w:hAnsi="Courier New"/>
          <w:sz w:val="20"/>
        </w:rPr>
        <w:t xml:space="preserve">Всего страниц </w:t>
      </w:r>
      <w:r>
        <w:rPr>
          <w:sz w:val="20"/>
          <w:u w:val="single"/>
        </w:rPr>
        <w:tab/>
      </w:r>
    </w:p>
    <w:p w14:paraId="6E92A4C5" w14:textId="77777777" w:rsidR="00192D51" w:rsidRDefault="00460E6F">
      <w:pPr>
        <w:tabs>
          <w:tab w:val="left" w:pos="9186"/>
        </w:tabs>
        <w:spacing w:line="226" w:lineRule="exact"/>
        <w:ind w:left="5542"/>
        <w:rPr>
          <w:sz w:val="20"/>
        </w:rPr>
      </w:pPr>
      <w:r>
        <w:rPr>
          <w:rFonts w:ascii="Courier New" w:hAnsi="Courier New"/>
          <w:sz w:val="20"/>
        </w:rPr>
        <w:t xml:space="preserve">Номер лицевого счета </w:t>
      </w:r>
      <w:r>
        <w:rPr>
          <w:sz w:val="20"/>
          <w:u w:val="single"/>
        </w:rPr>
        <w:tab/>
      </w:r>
    </w:p>
    <w:p w14:paraId="0AC80B50" w14:textId="77777777" w:rsidR="00192D51" w:rsidRDefault="00460E6F">
      <w:pPr>
        <w:tabs>
          <w:tab w:val="left" w:pos="6382"/>
          <w:tab w:val="left" w:pos="8106"/>
          <w:tab w:val="left" w:pos="8706"/>
        </w:tabs>
        <w:spacing w:line="226" w:lineRule="exact"/>
        <w:ind w:left="5542"/>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766A559" w14:textId="77777777" w:rsidR="00192D51" w:rsidRDefault="00192D51">
      <w:pPr>
        <w:pStyle w:val="a3"/>
        <w:ind w:left="0"/>
        <w:jc w:val="left"/>
        <w:rPr>
          <w:rFonts w:ascii="Courier New"/>
          <w:sz w:val="20"/>
        </w:rPr>
      </w:pPr>
    </w:p>
    <w:p w14:paraId="77E22464" w14:textId="77777777" w:rsidR="00192D51" w:rsidRDefault="00460E6F">
      <w:pPr>
        <w:pStyle w:val="a4"/>
        <w:numPr>
          <w:ilvl w:val="0"/>
          <w:numId w:val="16"/>
        </w:numPr>
        <w:tabs>
          <w:tab w:val="left" w:pos="1700"/>
        </w:tabs>
        <w:ind w:left="1700"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6"/>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399B0119"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5DDCC"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438"/>
        <w:gridCol w:w="1815"/>
        <w:gridCol w:w="1697"/>
        <w:gridCol w:w="1587"/>
        <w:gridCol w:w="1644"/>
      </w:tblGrid>
      <w:tr w:rsidR="00192D51" w14:paraId="3D7EC1B8" w14:textId="77777777">
        <w:trPr>
          <w:trHeight w:val="755"/>
        </w:trPr>
        <w:tc>
          <w:tcPr>
            <w:tcW w:w="1277" w:type="dxa"/>
            <w:vMerge w:val="restart"/>
          </w:tcPr>
          <w:p w14:paraId="4C9A9A0C" w14:textId="77777777" w:rsidR="00192D51" w:rsidRDefault="00192D51">
            <w:pPr>
              <w:pStyle w:val="TableParagraph"/>
              <w:spacing w:before="67"/>
              <w:rPr>
                <w:rFonts w:ascii="Courier New"/>
                <w:sz w:val="24"/>
              </w:rPr>
            </w:pPr>
          </w:p>
          <w:p w14:paraId="6214AE60" w14:textId="77777777" w:rsidR="00192D51" w:rsidRDefault="00460E6F">
            <w:pPr>
              <w:pStyle w:val="TableParagraph"/>
              <w:spacing w:before="1"/>
              <w:ind w:left="247" w:right="234" w:firstLine="187"/>
              <w:rPr>
                <w:sz w:val="24"/>
              </w:rPr>
            </w:pPr>
            <w:r>
              <w:rPr>
                <w:spacing w:val="-4"/>
                <w:sz w:val="24"/>
              </w:rPr>
              <w:t xml:space="preserve">Тип </w:t>
            </w:r>
            <w:r>
              <w:rPr>
                <w:spacing w:val="-2"/>
                <w:sz w:val="24"/>
              </w:rPr>
              <w:t>средств</w:t>
            </w:r>
          </w:p>
        </w:tc>
        <w:tc>
          <w:tcPr>
            <w:tcW w:w="2438" w:type="dxa"/>
            <w:vMerge w:val="restart"/>
          </w:tcPr>
          <w:p w14:paraId="4E7287EB" w14:textId="77777777" w:rsidR="00192D51" w:rsidRDefault="00460E6F">
            <w:pPr>
              <w:pStyle w:val="TableParagraph"/>
              <w:spacing w:before="200"/>
              <w:ind w:left="12" w:right="4"/>
              <w:jc w:val="center"/>
              <w:rPr>
                <w:sz w:val="24"/>
              </w:rPr>
            </w:pPr>
            <w:r>
              <w:rPr>
                <w:sz w:val="24"/>
              </w:rPr>
              <w:t xml:space="preserve">Код по БК и </w:t>
            </w:r>
            <w:r>
              <w:rPr>
                <w:spacing w:val="-2"/>
                <w:sz w:val="24"/>
              </w:rPr>
              <w:t>дополнительной классификации</w:t>
            </w:r>
          </w:p>
        </w:tc>
        <w:tc>
          <w:tcPr>
            <w:tcW w:w="3512" w:type="dxa"/>
            <w:gridSpan w:val="2"/>
          </w:tcPr>
          <w:p w14:paraId="1AD5238E" w14:textId="77777777" w:rsidR="00192D51" w:rsidRDefault="00460E6F">
            <w:pPr>
              <w:pStyle w:val="TableParagraph"/>
              <w:spacing w:before="92"/>
              <w:ind w:left="917" w:right="608" w:hanging="298"/>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87" w:type="dxa"/>
            <w:vMerge w:val="restart"/>
          </w:tcPr>
          <w:p w14:paraId="7DC1C89D" w14:textId="77777777" w:rsidR="00192D51" w:rsidRDefault="00192D51">
            <w:pPr>
              <w:pStyle w:val="TableParagraph"/>
              <w:spacing w:before="67"/>
              <w:rPr>
                <w:rFonts w:ascii="Courier New"/>
                <w:sz w:val="24"/>
              </w:rPr>
            </w:pPr>
          </w:p>
          <w:p w14:paraId="0E3A1A90" w14:textId="77777777" w:rsidR="00192D51" w:rsidRDefault="00460E6F">
            <w:pPr>
              <w:pStyle w:val="TableParagraph"/>
              <w:spacing w:before="1"/>
              <w:ind w:left="141" w:hanging="17"/>
              <w:rPr>
                <w:sz w:val="24"/>
              </w:rPr>
            </w:pPr>
            <w:r>
              <w:rPr>
                <w:spacing w:val="-2"/>
                <w:sz w:val="24"/>
              </w:rPr>
              <w:t>Фактические поступления</w:t>
            </w:r>
          </w:p>
        </w:tc>
        <w:tc>
          <w:tcPr>
            <w:tcW w:w="1644" w:type="dxa"/>
            <w:vMerge w:val="restart"/>
          </w:tcPr>
          <w:p w14:paraId="6619AC99" w14:textId="77777777" w:rsidR="00192D51" w:rsidRDefault="00192D51">
            <w:pPr>
              <w:pStyle w:val="TableParagraph"/>
              <w:spacing w:before="67"/>
              <w:rPr>
                <w:rFonts w:ascii="Courier New"/>
                <w:sz w:val="24"/>
              </w:rPr>
            </w:pPr>
          </w:p>
          <w:p w14:paraId="01FF62D2" w14:textId="77777777" w:rsidR="00192D51" w:rsidRDefault="00460E6F">
            <w:pPr>
              <w:pStyle w:val="TableParagraph"/>
              <w:spacing w:before="1"/>
              <w:ind w:left="374" w:hanging="219"/>
              <w:rPr>
                <w:sz w:val="24"/>
              </w:rPr>
            </w:pPr>
            <w:r>
              <w:rPr>
                <w:spacing w:val="-2"/>
                <w:sz w:val="24"/>
              </w:rPr>
              <w:t>Фактические выплаты</w:t>
            </w:r>
          </w:p>
        </w:tc>
      </w:tr>
      <w:tr w:rsidR="00192D51" w14:paraId="47B1A4EA" w14:textId="77777777">
        <w:trPr>
          <w:trHeight w:val="479"/>
        </w:trPr>
        <w:tc>
          <w:tcPr>
            <w:tcW w:w="1277" w:type="dxa"/>
            <w:vMerge/>
            <w:tcBorders>
              <w:top w:val="nil"/>
            </w:tcBorders>
          </w:tcPr>
          <w:p w14:paraId="42DA88DC" w14:textId="77777777" w:rsidR="00192D51" w:rsidRDefault="00192D51">
            <w:pPr>
              <w:rPr>
                <w:sz w:val="2"/>
                <w:szCs w:val="2"/>
              </w:rPr>
            </w:pPr>
          </w:p>
        </w:tc>
        <w:tc>
          <w:tcPr>
            <w:tcW w:w="2438" w:type="dxa"/>
            <w:vMerge/>
            <w:tcBorders>
              <w:top w:val="nil"/>
            </w:tcBorders>
          </w:tcPr>
          <w:p w14:paraId="54C148AC" w14:textId="77777777" w:rsidR="00192D51" w:rsidRDefault="00192D51">
            <w:pPr>
              <w:rPr>
                <w:sz w:val="2"/>
                <w:szCs w:val="2"/>
              </w:rPr>
            </w:pPr>
          </w:p>
        </w:tc>
        <w:tc>
          <w:tcPr>
            <w:tcW w:w="1815" w:type="dxa"/>
          </w:tcPr>
          <w:p w14:paraId="160DC5C7" w14:textId="77777777" w:rsidR="00192D51" w:rsidRDefault="00460E6F">
            <w:pPr>
              <w:pStyle w:val="TableParagraph"/>
              <w:spacing w:before="95"/>
              <w:ind w:left="15" w:right="5"/>
              <w:jc w:val="center"/>
              <w:rPr>
                <w:sz w:val="24"/>
              </w:rPr>
            </w:pPr>
            <w:r>
              <w:rPr>
                <w:spacing w:val="-2"/>
                <w:sz w:val="24"/>
              </w:rPr>
              <w:t>поступления</w:t>
            </w:r>
          </w:p>
        </w:tc>
        <w:tc>
          <w:tcPr>
            <w:tcW w:w="1697" w:type="dxa"/>
          </w:tcPr>
          <w:p w14:paraId="29692E39" w14:textId="77777777" w:rsidR="00192D51" w:rsidRDefault="00460E6F">
            <w:pPr>
              <w:pStyle w:val="TableParagraph"/>
              <w:spacing w:before="95"/>
              <w:ind w:left="10"/>
              <w:jc w:val="center"/>
              <w:rPr>
                <w:sz w:val="24"/>
              </w:rPr>
            </w:pPr>
            <w:r>
              <w:rPr>
                <w:spacing w:val="-2"/>
                <w:sz w:val="24"/>
              </w:rPr>
              <w:t>выплаты</w:t>
            </w:r>
          </w:p>
        </w:tc>
        <w:tc>
          <w:tcPr>
            <w:tcW w:w="1587" w:type="dxa"/>
            <w:vMerge/>
            <w:tcBorders>
              <w:top w:val="nil"/>
            </w:tcBorders>
          </w:tcPr>
          <w:p w14:paraId="431F0CC2" w14:textId="77777777" w:rsidR="00192D51" w:rsidRDefault="00192D51">
            <w:pPr>
              <w:rPr>
                <w:sz w:val="2"/>
                <w:szCs w:val="2"/>
              </w:rPr>
            </w:pPr>
          </w:p>
        </w:tc>
        <w:tc>
          <w:tcPr>
            <w:tcW w:w="1644" w:type="dxa"/>
            <w:vMerge/>
            <w:tcBorders>
              <w:top w:val="nil"/>
            </w:tcBorders>
          </w:tcPr>
          <w:p w14:paraId="19395654" w14:textId="77777777" w:rsidR="00192D51" w:rsidRDefault="00192D51">
            <w:pPr>
              <w:rPr>
                <w:sz w:val="2"/>
                <w:szCs w:val="2"/>
              </w:rPr>
            </w:pPr>
          </w:p>
        </w:tc>
      </w:tr>
      <w:tr w:rsidR="00192D51" w14:paraId="5F1A738F" w14:textId="77777777">
        <w:trPr>
          <w:trHeight w:val="479"/>
        </w:trPr>
        <w:tc>
          <w:tcPr>
            <w:tcW w:w="1277" w:type="dxa"/>
          </w:tcPr>
          <w:p w14:paraId="05107B08" w14:textId="77777777" w:rsidR="00192D51" w:rsidRDefault="00460E6F">
            <w:pPr>
              <w:pStyle w:val="TableParagraph"/>
              <w:spacing w:before="95"/>
              <w:ind w:left="11" w:right="1"/>
              <w:jc w:val="center"/>
              <w:rPr>
                <w:sz w:val="24"/>
              </w:rPr>
            </w:pPr>
            <w:r>
              <w:rPr>
                <w:spacing w:val="-10"/>
                <w:sz w:val="24"/>
              </w:rPr>
              <w:t>1</w:t>
            </w:r>
          </w:p>
        </w:tc>
        <w:tc>
          <w:tcPr>
            <w:tcW w:w="2438" w:type="dxa"/>
          </w:tcPr>
          <w:p w14:paraId="644C8319" w14:textId="77777777" w:rsidR="00192D51" w:rsidRDefault="00460E6F">
            <w:pPr>
              <w:pStyle w:val="TableParagraph"/>
              <w:spacing w:before="95"/>
              <w:ind w:left="12" w:right="2"/>
              <w:jc w:val="center"/>
              <w:rPr>
                <w:sz w:val="24"/>
              </w:rPr>
            </w:pPr>
            <w:r>
              <w:rPr>
                <w:spacing w:val="-10"/>
                <w:sz w:val="24"/>
              </w:rPr>
              <w:t>2</w:t>
            </w:r>
          </w:p>
        </w:tc>
        <w:tc>
          <w:tcPr>
            <w:tcW w:w="1815" w:type="dxa"/>
          </w:tcPr>
          <w:p w14:paraId="664E41D4" w14:textId="77777777" w:rsidR="00192D51" w:rsidRDefault="00460E6F">
            <w:pPr>
              <w:pStyle w:val="TableParagraph"/>
              <w:spacing w:before="95"/>
              <w:ind w:left="15" w:right="4"/>
              <w:jc w:val="center"/>
              <w:rPr>
                <w:sz w:val="24"/>
              </w:rPr>
            </w:pPr>
            <w:r>
              <w:rPr>
                <w:spacing w:val="-10"/>
                <w:sz w:val="24"/>
              </w:rPr>
              <w:t>3</w:t>
            </w:r>
          </w:p>
        </w:tc>
        <w:tc>
          <w:tcPr>
            <w:tcW w:w="1697" w:type="dxa"/>
          </w:tcPr>
          <w:p w14:paraId="6340437F" w14:textId="77777777" w:rsidR="00192D51" w:rsidRDefault="00460E6F">
            <w:pPr>
              <w:pStyle w:val="TableParagraph"/>
              <w:spacing w:before="95"/>
              <w:ind w:left="10" w:right="2"/>
              <w:jc w:val="center"/>
              <w:rPr>
                <w:sz w:val="24"/>
              </w:rPr>
            </w:pPr>
            <w:r>
              <w:rPr>
                <w:spacing w:val="-10"/>
                <w:sz w:val="24"/>
              </w:rPr>
              <w:t>4</w:t>
            </w:r>
          </w:p>
        </w:tc>
        <w:tc>
          <w:tcPr>
            <w:tcW w:w="1587" w:type="dxa"/>
          </w:tcPr>
          <w:p w14:paraId="336A450A" w14:textId="77777777" w:rsidR="00192D51" w:rsidRDefault="00460E6F">
            <w:pPr>
              <w:pStyle w:val="TableParagraph"/>
              <w:spacing w:before="95"/>
              <w:ind w:left="14" w:right="6"/>
              <w:jc w:val="center"/>
              <w:rPr>
                <w:sz w:val="24"/>
              </w:rPr>
            </w:pPr>
            <w:r>
              <w:rPr>
                <w:spacing w:val="-10"/>
                <w:sz w:val="24"/>
              </w:rPr>
              <w:t>5</w:t>
            </w:r>
          </w:p>
        </w:tc>
        <w:tc>
          <w:tcPr>
            <w:tcW w:w="1644" w:type="dxa"/>
          </w:tcPr>
          <w:p w14:paraId="0EE76BAD" w14:textId="77777777" w:rsidR="00192D51" w:rsidRDefault="00460E6F">
            <w:pPr>
              <w:pStyle w:val="TableParagraph"/>
              <w:spacing w:before="95"/>
              <w:ind w:left="70" w:right="63"/>
              <w:jc w:val="center"/>
              <w:rPr>
                <w:sz w:val="24"/>
              </w:rPr>
            </w:pPr>
            <w:r>
              <w:rPr>
                <w:spacing w:val="-10"/>
                <w:sz w:val="24"/>
              </w:rPr>
              <w:t>6</w:t>
            </w:r>
          </w:p>
        </w:tc>
      </w:tr>
      <w:tr w:rsidR="00192D51" w14:paraId="404A2F4A" w14:textId="77777777">
        <w:trPr>
          <w:trHeight w:val="480"/>
        </w:trPr>
        <w:tc>
          <w:tcPr>
            <w:tcW w:w="1277" w:type="dxa"/>
          </w:tcPr>
          <w:p w14:paraId="14D01922" w14:textId="77777777" w:rsidR="00192D51" w:rsidRDefault="00192D51">
            <w:pPr>
              <w:pStyle w:val="TableParagraph"/>
              <w:rPr>
                <w:sz w:val="20"/>
              </w:rPr>
            </w:pPr>
          </w:p>
        </w:tc>
        <w:tc>
          <w:tcPr>
            <w:tcW w:w="2438" w:type="dxa"/>
          </w:tcPr>
          <w:p w14:paraId="0E60DB36" w14:textId="77777777" w:rsidR="00192D51" w:rsidRDefault="00192D51">
            <w:pPr>
              <w:pStyle w:val="TableParagraph"/>
              <w:rPr>
                <w:sz w:val="20"/>
              </w:rPr>
            </w:pPr>
          </w:p>
        </w:tc>
        <w:tc>
          <w:tcPr>
            <w:tcW w:w="1815" w:type="dxa"/>
          </w:tcPr>
          <w:p w14:paraId="34C66063" w14:textId="77777777" w:rsidR="00192D51" w:rsidRDefault="00192D51">
            <w:pPr>
              <w:pStyle w:val="TableParagraph"/>
              <w:rPr>
                <w:sz w:val="20"/>
              </w:rPr>
            </w:pPr>
          </w:p>
        </w:tc>
        <w:tc>
          <w:tcPr>
            <w:tcW w:w="1697" w:type="dxa"/>
          </w:tcPr>
          <w:p w14:paraId="396C9187" w14:textId="77777777" w:rsidR="00192D51" w:rsidRDefault="00192D51">
            <w:pPr>
              <w:pStyle w:val="TableParagraph"/>
              <w:rPr>
                <w:sz w:val="20"/>
              </w:rPr>
            </w:pPr>
          </w:p>
        </w:tc>
        <w:tc>
          <w:tcPr>
            <w:tcW w:w="1587" w:type="dxa"/>
          </w:tcPr>
          <w:p w14:paraId="1517C089" w14:textId="77777777" w:rsidR="00192D51" w:rsidRDefault="00192D51">
            <w:pPr>
              <w:pStyle w:val="TableParagraph"/>
              <w:rPr>
                <w:sz w:val="20"/>
              </w:rPr>
            </w:pPr>
          </w:p>
        </w:tc>
        <w:tc>
          <w:tcPr>
            <w:tcW w:w="1644" w:type="dxa"/>
          </w:tcPr>
          <w:p w14:paraId="4B420F1A" w14:textId="77777777" w:rsidR="00192D51" w:rsidRDefault="00192D51">
            <w:pPr>
              <w:pStyle w:val="TableParagraph"/>
              <w:rPr>
                <w:sz w:val="20"/>
              </w:rPr>
            </w:pPr>
          </w:p>
        </w:tc>
      </w:tr>
      <w:tr w:rsidR="00192D51" w14:paraId="2738A6D7" w14:textId="77777777">
        <w:trPr>
          <w:trHeight w:val="482"/>
        </w:trPr>
        <w:tc>
          <w:tcPr>
            <w:tcW w:w="1277" w:type="dxa"/>
            <w:tcBorders>
              <w:left w:val="nil"/>
              <w:bottom w:val="nil"/>
            </w:tcBorders>
          </w:tcPr>
          <w:p w14:paraId="7904F15C" w14:textId="77777777" w:rsidR="00192D51" w:rsidRDefault="00192D51">
            <w:pPr>
              <w:pStyle w:val="TableParagraph"/>
              <w:rPr>
                <w:sz w:val="20"/>
              </w:rPr>
            </w:pPr>
          </w:p>
        </w:tc>
        <w:tc>
          <w:tcPr>
            <w:tcW w:w="2438" w:type="dxa"/>
          </w:tcPr>
          <w:p w14:paraId="4DAC6190" w14:textId="77777777" w:rsidR="00192D51" w:rsidRDefault="00460E6F">
            <w:pPr>
              <w:pStyle w:val="TableParagraph"/>
              <w:spacing w:before="95"/>
              <w:ind w:left="12" w:right="7"/>
              <w:jc w:val="center"/>
              <w:rPr>
                <w:sz w:val="24"/>
              </w:rPr>
            </w:pPr>
            <w:r>
              <w:rPr>
                <w:spacing w:val="-2"/>
                <w:sz w:val="24"/>
              </w:rPr>
              <w:t>Всего</w:t>
            </w:r>
          </w:p>
        </w:tc>
        <w:tc>
          <w:tcPr>
            <w:tcW w:w="1815" w:type="dxa"/>
          </w:tcPr>
          <w:p w14:paraId="6927B6FD" w14:textId="77777777" w:rsidR="00192D51" w:rsidRDefault="00192D51">
            <w:pPr>
              <w:pStyle w:val="TableParagraph"/>
              <w:rPr>
                <w:sz w:val="20"/>
              </w:rPr>
            </w:pPr>
          </w:p>
        </w:tc>
        <w:tc>
          <w:tcPr>
            <w:tcW w:w="1697" w:type="dxa"/>
          </w:tcPr>
          <w:p w14:paraId="33A3F468" w14:textId="77777777" w:rsidR="00192D51" w:rsidRDefault="00192D51">
            <w:pPr>
              <w:pStyle w:val="TableParagraph"/>
              <w:rPr>
                <w:sz w:val="20"/>
              </w:rPr>
            </w:pPr>
          </w:p>
        </w:tc>
        <w:tc>
          <w:tcPr>
            <w:tcW w:w="1587" w:type="dxa"/>
          </w:tcPr>
          <w:p w14:paraId="33E41439" w14:textId="77777777" w:rsidR="00192D51" w:rsidRDefault="00192D51">
            <w:pPr>
              <w:pStyle w:val="TableParagraph"/>
              <w:rPr>
                <w:sz w:val="20"/>
              </w:rPr>
            </w:pPr>
          </w:p>
        </w:tc>
        <w:tc>
          <w:tcPr>
            <w:tcW w:w="1644" w:type="dxa"/>
          </w:tcPr>
          <w:p w14:paraId="4FE88B66" w14:textId="77777777" w:rsidR="00192D51" w:rsidRDefault="00192D51">
            <w:pPr>
              <w:pStyle w:val="TableParagraph"/>
              <w:rPr>
                <w:sz w:val="20"/>
              </w:rPr>
            </w:pPr>
          </w:p>
        </w:tc>
      </w:tr>
    </w:tbl>
    <w:p w14:paraId="43655754" w14:textId="77777777" w:rsidR="00192D51" w:rsidRDefault="00192D51">
      <w:pPr>
        <w:pStyle w:val="a3"/>
        <w:spacing w:before="54"/>
        <w:ind w:left="0"/>
        <w:jc w:val="left"/>
        <w:rPr>
          <w:rFonts w:ascii="Courier New"/>
          <w:sz w:val="20"/>
        </w:rPr>
      </w:pPr>
    </w:p>
    <w:p w14:paraId="21D40776" w14:textId="77777777" w:rsidR="00192D51" w:rsidRDefault="00460E6F">
      <w:pPr>
        <w:tabs>
          <w:tab w:val="left" w:pos="4484"/>
          <w:tab w:val="left" w:pos="5684"/>
          <w:tab w:val="left" w:pos="7844"/>
          <w:tab w:val="left" w:pos="9044"/>
        </w:tabs>
        <w:spacing w:before="1"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E2EFA7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B4B2402" w14:textId="77777777" w:rsidR="00192D51" w:rsidRDefault="00460E6F">
      <w:pPr>
        <w:spacing w:before="1"/>
        <w:ind w:left="4393" w:right="3776"/>
        <w:jc w:val="center"/>
        <w:rPr>
          <w:rFonts w:ascii="Courier New" w:hAnsi="Courier New"/>
          <w:sz w:val="20"/>
        </w:rPr>
      </w:pPr>
      <w:r>
        <w:rPr>
          <w:rFonts w:ascii="Courier New" w:hAnsi="Courier New"/>
          <w:spacing w:val="-2"/>
          <w:sz w:val="20"/>
        </w:rPr>
        <w:t>подписи)</w:t>
      </w:r>
    </w:p>
    <w:p w14:paraId="1CB141D6" w14:textId="77777777" w:rsidR="00192D51" w:rsidRDefault="00460E6F">
      <w:pPr>
        <w:tabs>
          <w:tab w:val="left" w:pos="644"/>
          <w:tab w:val="left" w:pos="2969"/>
          <w:tab w:val="left" w:pos="3689"/>
        </w:tabs>
        <w:spacing w:before="225"/>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3771CD" w14:textId="77777777" w:rsidR="00192D51" w:rsidRDefault="00192D51">
      <w:pPr>
        <w:pStyle w:val="a3"/>
        <w:ind w:left="0"/>
        <w:jc w:val="left"/>
        <w:rPr>
          <w:rFonts w:ascii="Courier New"/>
          <w:sz w:val="20"/>
        </w:rPr>
      </w:pPr>
    </w:p>
    <w:p w14:paraId="0515B51F" w14:textId="77777777" w:rsidR="00192D51" w:rsidRDefault="00460E6F">
      <w:pPr>
        <w:tabs>
          <w:tab w:val="left" w:pos="9210"/>
        </w:tabs>
        <w:spacing w:before="1"/>
        <w:ind w:left="6526"/>
        <w:rPr>
          <w:sz w:val="20"/>
        </w:rPr>
      </w:pPr>
      <w:r>
        <w:rPr>
          <w:rFonts w:ascii="Courier New" w:hAnsi="Courier New"/>
          <w:sz w:val="20"/>
        </w:rPr>
        <w:t xml:space="preserve">Номер страницы </w:t>
      </w:r>
      <w:r>
        <w:rPr>
          <w:sz w:val="20"/>
          <w:u w:val="single"/>
        </w:rPr>
        <w:tab/>
      </w:r>
    </w:p>
    <w:p w14:paraId="2CD20C1A" w14:textId="77777777" w:rsidR="00192D51" w:rsidRDefault="00460E6F">
      <w:pPr>
        <w:tabs>
          <w:tab w:val="left" w:pos="9210"/>
        </w:tabs>
        <w:spacing w:before="1"/>
        <w:ind w:left="6526"/>
        <w:rPr>
          <w:sz w:val="20"/>
        </w:rPr>
      </w:pPr>
      <w:r>
        <w:rPr>
          <w:rFonts w:ascii="Courier New" w:hAnsi="Courier New"/>
          <w:sz w:val="20"/>
        </w:rPr>
        <w:t xml:space="preserve">Всего страниц </w:t>
      </w:r>
      <w:r>
        <w:rPr>
          <w:sz w:val="20"/>
          <w:u w:val="single"/>
        </w:rPr>
        <w:tab/>
      </w:r>
    </w:p>
    <w:p w14:paraId="112710DF" w14:textId="77777777" w:rsidR="00192D51" w:rsidRDefault="00192D51">
      <w:pPr>
        <w:rPr>
          <w:sz w:val="20"/>
        </w:rPr>
        <w:sectPr w:rsidR="00192D51">
          <w:pgSz w:w="16840" w:h="11910" w:orient="landscape"/>
          <w:pgMar w:top="1340" w:right="2409" w:bottom="280" w:left="1275" w:header="720" w:footer="720" w:gutter="0"/>
          <w:cols w:space="720"/>
        </w:sectPr>
      </w:pPr>
    </w:p>
    <w:p w14:paraId="22BF032B"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4E95F64" w14:textId="77B0B174"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7FD3FD7" w14:textId="77777777" w:rsidR="00192D51" w:rsidRDefault="00460E6F">
      <w:pPr>
        <w:tabs>
          <w:tab w:val="left" w:pos="8061"/>
        </w:tabs>
        <w:spacing w:before="12"/>
        <w:ind w:left="1581" w:right="1344" w:firstLine="132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29870402" w14:textId="77777777" w:rsidR="00192D51" w:rsidRDefault="00460E6F">
      <w:pPr>
        <w:tabs>
          <w:tab w:val="left" w:pos="6501"/>
          <w:tab w:val="left" w:pos="8061"/>
          <w:tab w:val="left" w:pos="9021"/>
        </w:tabs>
        <w:ind w:left="146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z w:val="20"/>
        </w:rPr>
        <w:t>средств</w:t>
      </w:r>
      <w:r>
        <w:rPr>
          <w:rFonts w:ascii="Courier New" w:hAnsi="Courier New"/>
          <w:spacing w:val="-9"/>
          <w:sz w:val="20"/>
        </w:rPr>
        <w:t xml:space="preserve"> </w:t>
      </w:r>
      <w:r>
        <w:rPr>
          <w:rFonts w:ascii="Courier New" w:hAnsi="Courier New"/>
          <w:sz w:val="20"/>
        </w:rPr>
        <w:t>N</w:t>
      </w:r>
      <w:r>
        <w:rPr>
          <w:rFonts w:ascii="Courier New" w:hAnsi="Courier New"/>
          <w:spacing w:val="-10"/>
          <w:sz w:val="20"/>
        </w:rPr>
        <w:t xml:space="preserve">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B17F98" w14:textId="77777777" w:rsidR="00192D51" w:rsidRDefault="00460E6F">
      <w:pPr>
        <w:tabs>
          <w:tab w:val="left" w:pos="22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378ACE8" w14:textId="77777777" w:rsidR="00192D51" w:rsidRDefault="00460E6F">
      <w:pPr>
        <w:tabs>
          <w:tab w:val="left" w:pos="2084"/>
          <w:tab w:val="left" w:pos="2684"/>
          <w:tab w:val="left" w:pos="4919"/>
          <w:tab w:val="left" w:pos="647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8E0D1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F98BF70" w14:textId="77777777" w:rsidR="00192D51" w:rsidRDefault="00460E6F">
      <w:pPr>
        <w:tabs>
          <w:tab w:val="left" w:pos="3119"/>
          <w:tab w:val="left" w:pos="6045"/>
          <w:tab w:val="left" w:pos="7920"/>
          <w:tab w:val="left" w:pos="8880"/>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4F93D" w14:textId="77777777" w:rsidR="00192D51" w:rsidRDefault="00460E6F">
      <w:pPr>
        <w:tabs>
          <w:tab w:val="left" w:pos="8061"/>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1E0A72ED" w14:textId="77777777" w:rsidR="00192D51" w:rsidRDefault="00460E6F">
      <w:pPr>
        <w:tabs>
          <w:tab w:val="left" w:pos="3261"/>
          <w:tab w:val="left" w:pos="6185"/>
          <w:tab w:val="left" w:pos="6306"/>
          <w:tab w:val="left" w:pos="6621"/>
          <w:tab w:val="left" w:pos="7941"/>
          <w:tab w:val="left" w:pos="8061"/>
          <w:tab w:val="left" w:pos="8901"/>
          <w:tab w:val="left" w:pos="9021"/>
        </w:tabs>
        <w:spacing w:before="1"/>
        <w:ind w:left="141" w:right="1344"/>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 по БК │</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sz w:val="20"/>
        </w:rPr>
        <w:tab/>
      </w:r>
      <w:r>
        <w:rPr>
          <w:sz w:val="20"/>
        </w:rPr>
        <w:tab/>
      </w:r>
      <w:r>
        <w:rPr>
          <w:sz w:val="20"/>
        </w:rPr>
        <w:tab/>
      </w:r>
      <w:r>
        <w:rPr>
          <w:spacing w:val="-51"/>
          <w:sz w:val="20"/>
        </w:rPr>
        <w:t xml:space="preserve"> </w:t>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11E7B8CE" w14:textId="77777777" w:rsidR="00192D51" w:rsidRDefault="00460E6F">
      <w:pPr>
        <w:tabs>
          <w:tab w:val="left" w:pos="7919"/>
          <w:tab w:val="left" w:pos="8879"/>
        </w:tabs>
        <w:spacing w:line="225"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A96DFD"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5BED2A65"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4805A55" w14:textId="77777777" w:rsidR="00192D51" w:rsidRDefault="00460E6F">
      <w:pPr>
        <w:ind w:left="7102" w:right="1344"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6">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B163490" w14:textId="77777777" w:rsidR="00192D51" w:rsidRDefault="00460E6F">
      <w:pPr>
        <w:ind w:right="1344"/>
        <w:jc w:val="right"/>
        <w:rPr>
          <w:rFonts w:ascii="Courier New" w:hAnsi="Courier New"/>
          <w:sz w:val="20"/>
        </w:rPr>
      </w:pPr>
      <w:r>
        <w:rPr>
          <w:rFonts w:ascii="Courier New" w:hAnsi="Courier New"/>
          <w:spacing w:val="-2"/>
          <w:sz w:val="20"/>
        </w:rPr>
        <w:t>└───────┘</w:t>
      </w:r>
    </w:p>
    <w:p w14:paraId="5DEB4F4E" w14:textId="77777777" w:rsidR="00192D51" w:rsidRDefault="00192D51">
      <w:pPr>
        <w:pStyle w:val="a3"/>
        <w:ind w:left="0"/>
        <w:jc w:val="left"/>
        <w:rPr>
          <w:rFonts w:ascii="Courier New"/>
          <w:sz w:val="20"/>
        </w:rPr>
      </w:pPr>
    </w:p>
    <w:p w14:paraId="274E38C2" w14:textId="77777777" w:rsidR="00192D51" w:rsidRDefault="00460E6F">
      <w:pPr>
        <w:pStyle w:val="a4"/>
        <w:numPr>
          <w:ilvl w:val="0"/>
          <w:numId w:val="15"/>
        </w:numPr>
        <w:tabs>
          <w:tab w:val="left" w:pos="3500"/>
        </w:tabs>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EE420A5"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10C566A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1078"/>
        <w:gridCol w:w="908"/>
        <w:gridCol w:w="964"/>
        <w:gridCol w:w="1079"/>
        <w:gridCol w:w="909"/>
        <w:gridCol w:w="902"/>
        <w:gridCol w:w="1080"/>
        <w:gridCol w:w="964"/>
        <w:gridCol w:w="902"/>
        <w:gridCol w:w="1080"/>
      </w:tblGrid>
      <w:tr w:rsidR="00192D51" w14:paraId="6CAEF137" w14:textId="77777777">
        <w:trPr>
          <w:trHeight w:val="479"/>
        </w:trPr>
        <w:tc>
          <w:tcPr>
            <w:tcW w:w="963" w:type="dxa"/>
            <w:vMerge w:val="restart"/>
          </w:tcPr>
          <w:p w14:paraId="000019AB" w14:textId="77777777" w:rsidR="00192D51" w:rsidRDefault="00460E6F">
            <w:pPr>
              <w:pStyle w:val="TableParagraph"/>
              <w:spacing w:before="92"/>
              <w:ind w:left="71" w:right="59" w:hanging="3"/>
              <w:jc w:val="center"/>
              <w:rPr>
                <w:sz w:val="24"/>
              </w:rPr>
            </w:pPr>
            <w:r>
              <w:rPr>
                <w:sz w:val="24"/>
              </w:rPr>
              <w:t xml:space="preserve">Код по БК и </w:t>
            </w:r>
            <w:proofErr w:type="spellStart"/>
            <w:r>
              <w:rPr>
                <w:spacing w:val="-2"/>
                <w:sz w:val="24"/>
              </w:rPr>
              <w:t>дополн</w:t>
            </w:r>
            <w:proofErr w:type="spellEnd"/>
            <w:r>
              <w:rPr>
                <w:spacing w:val="-2"/>
                <w:sz w:val="24"/>
              </w:rPr>
              <w:t xml:space="preserve"> </w:t>
            </w:r>
            <w:proofErr w:type="spellStart"/>
            <w:r>
              <w:rPr>
                <w:spacing w:val="-2"/>
                <w:sz w:val="24"/>
              </w:rPr>
              <w:t>ительно</w:t>
            </w:r>
            <w:proofErr w:type="spellEnd"/>
            <w:r>
              <w:rPr>
                <w:spacing w:val="-2"/>
                <w:sz w:val="24"/>
              </w:rPr>
              <w:t xml:space="preserve"> </w:t>
            </w:r>
            <w:r>
              <w:rPr>
                <w:spacing w:val="-10"/>
                <w:sz w:val="24"/>
              </w:rPr>
              <w:t>й</w:t>
            </w:r>
          </w:p>
          <w:p w14:paraId="1EE57869" w14:textId="77777777" w:rsidR="00192D51" w:rsidRDefault="00460E6F">
            <w:pPr>
              <w:pStyle w:val="TableParagraph"/>
              <w:ind w:left="66" w:right="56"/>
              <w:jc w:val="center"/>
              <w:rPr>
                <w:sz w:val="24"/>
              </w:rPr>
            </w:pPr>
            <w:proofErr w:type="spellStart"/>
            <w:r>
              <w:rPr>
                <w:spacing w:val="-2"/>
                <w:sz w:val="24"/>
              </w:rPr>
              <w:t>класси</w:t>
            </w:r>
            <w:proofErr w:type="spellEnd"/>
            <w:r>
              <w:rPr>
                <w:spacing w:val="-2"/>
                <w:sz w:val="24"/>
              </w:rPr>
              <w:t xml:space="preserve"> </w:t>
            </w:r>
            <w:proofErr w:type="spellStart"/>
            <w:r>
              <w:rPr>
                <w:spacing w:val="-2"/>
                <w:sz w:val="24"/>
              </w:rPr>
              <w:t>фикаци</w:t>
            </w:r>
            <w:proofErr w:type="spellEnd"/>
            <w:r>
              <w:rPr>
                <w:spacing w:val="-2"/>
                <w:sz w:val="24"/>
              </w:rPr>
              <w:t xml:space="preserve"> </w:t>
            </w:r>
            <w:r>
              <w:rPr>
                <w:spacing w:val="-10"/>
                <w:sz w:val="24"/>
              </w:rPr>
              <w:t>и</w:t>
            </w:r>
          </w:p>
        </w:tc>
        <w:tc>
          <w:tcPr>
            <w:tcW w:w="2950" w:type="dxa"/>
            <w:gridSpan w:val="3"/>
          </w:tcPr>
          <w:p w14:paraId="64490BF7" w14:textId="77777777" w:rsidR="00192D51" w:rsidRDefault="00460E6F">
            <w:pPr>
              <w:pStyle w:val="TableParagraph"/>
              <w:spacing w:before="92"/>
              <w:ind w:left="969"/>
              <w:rPr>
                <w:sz w:val="24"/>
              </w:rPr>
            </w:pPr>
            <w:r>
              <w:rPr>
                <w:spacing w:val="-2"/>
                <w:sz w:val="24"/>
              </w:rPr>
              <w:t>Получено</w:t>
            </w:r>
          </w:p>
        </w:tc>
        <w:tc>
          <w:tcPr>
            <w:tcW w:w="2890" w:type="dxa"/>
            <w:gridSpan w:val="3"/>
          </w:tcPr>
          <w:p w14:paraId="615CF6B8" w14:textId="77777777" w:rsidR="00192D51" w:rsidRDefault="00460E6F">
            <w:pPr>
              <w:pStyle w:val="TableParagraph"/>
              <w:spacing w:before="92"/>
              <w:ind w:left="736"/>
              <w:rPr>
                <w:sz w:val="24"/>
              </w:rPr>
            </w:pPr>
            <w:r>
              <w:rPr>
                <w:spacing w:val="-2"/>
                <w:sz w:val="24"/>
              </w:rPr>
              <w:t>Распределено</w:t>
            </w:r>
          </w:p>
        </w:tc>
        <w:tc>
          <w:tcPr>
            <w:tcW w:w="2946" w:type="dxa"/>
            <w:gridSpan w:val="3"/>
          </w:tcPr>
          <w:p w14:paraId="4671D193" w14:textId="77777777" w:rsidR="00192D51" w:rsidRDefault="00460E6F">
            <w:pPr>
              <w:pStyle w:val="TableParagraph"/>
              <w:spacing w:before="92"/>
              <w:ind w:left="121"/>
              <w:rPr>
                <w:sz w:val="24"/>
              </w:rPr>
            </w:pPr>
            <w:r>
              <w:rPr>
                <w:sz w:val="24"/>
              </w:rPr>
              <w:t>Подлежит</w:t>
            </w:r>
            <w:r>
              <w:rPr>
                <w:spacing w:val="-2"/>
                <w:sz w:val="24"/>
              </w:rPr>
              <w:t xml:space="preserve"> распределению</w:t>
            </w:r>
          </w:p>
        </w:tc>
        <w:tc>
          <w:tcPr>
            <w:tcW w:w="1080" w:type="dxa"/>
            <w:vMerge w:val="restart"/>
          </w:tcPr>
          <w:p w14:paraId="1781E15A" w14:textId="77777777" w:rsidR="00192D51" w:rsidRDefault="00460E6F">
            <w:pPr>
              <w:pStyle w:val="TableParagraph"/>
              <w:spacing w:before="92"/>
              <w:ind w:left="344" w:right="86" w:hanging="274"/>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38873D78" w14:textId="77777777">
        <w:trPr>
          <w:trHeight w:val="755"/>
        </w:trPr>
        <w:tc>
          <w:tcPr>
            <w:tcW w:w="963" w:type="dxa"/>
            <w:vMerge/>
            <w:tcBorders>
              <w:top w:val="nil"/>
            </w:tcBorders>
          </w:tcPr>
          <w:p w14:paraId="0E68BBAD" w14:textId="77777777" w:rsidR="00192D51" w:rsidRDefault="00192D51">
            <w:pPr>
              <w:rPr>
                <w:sz w:val="2"/>
                <w:szCs w:val="2"/>
              </w:rPr>
            </w:pPr>
          </w:p>
        </w:tc>
        <w:tc>
          <w:tcPr>
            <w:tcW w:w="1078" w:type="dxa"/>
            <w:vMerge w:val="restart"/>
          </w:tcPr>
          <w:p w14:paraId="62F49684" w14:textId="77777777" w:rsidR="00192D51" w:rsidRDefault="00460E6F">
            <w:pPr>
              <w:pStyle w:val="TableParagraph"/>
              <w:spacing w:before="95"/>
              <w:ind w:left="12" w:right="5"/>
              <w:jc w:val="center"/>
              <w:rPr>
                <w:sz w:val="24"/>
              </w:rPr>
            </w:pPr>
            <w:r>
              <w:rPr>
                <w:spacing w:val="-5"/>
                <w:sz w:val="24"/>
              </w:rPr>
              <w:t>на</w:t>
            </w:r>
          </w:p>
          <w:p w14:paraId="5C3F2868" w14:textId="77777777" w:rsidR="00192D51" w:rsidRDefault="00460E6F">
            <w:pPr>
              <w:pStyle w:val="TableParagraph"/>
              <w:ind w:left="100" w:right="8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872" w:type="dxa"/>
            <w:gridSpan w:val="2"/>
          </w:tcPr>
          <w:p w14:paraId="7DFE118B"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9" w:type="dxa"/>
            <w:vMerge w:val="restart"/>
          </w:tcPr>
          <w:p w14:paraId="16F3F3B1" w14:textId="77777777" w:rsidR="00192D51" w:rsidRDefault="00460E6F">
            <w:pPr>
              <w:pStyle w:val="TableParagraph"/>
              <w:spacing w:before="95"/>
              <w:ind w:left="1"/>
              <w:jc w:val="center"/>
              <w:rPr>
                <w:sz w:val="24"/>
              </w:rPr>
            </w:pPr>
            <w:r>
              <w:rPr>
                <w:spacing w:val="-5"/>
                <w:sz w:val="24"/>
              </w:rPr>
              <w:t>на</w:t>
            </w:r>
          </w:p>
          <w:p w14:paraId="27D879E3" w14:textId="77777777" w:rsidR="00192D51" w:rsidRDefault="00460E6F">
            <w:pPr>
              <w:pStyle w:val="TableParagraph"/>
              <w:ind w:left="98" w:right="87"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811" w:type="dxa"/>
            <w:gridSpan w:val="2"/>
          </w:tcPr>
          <w:p w14:paraId="36C8AFDD" w14:textId="77777777" w:rsidR="00192D51" w:rsidRDefault="00460E6F">
            <w:pPr>
              <w:pStyle w:val="TableParagraph"/>
              <w:spacing w:before="95"/>
              <w:ind w:left="536" w:right="24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val="restart"/>
          </w:tcPr>
          <w:p w14:paraId="4C0F862E" w14:textId="77777777" w:rsidR="00192D51" w:rsidRDefault="00460E6F">
            <w:pPr>
              <w:pStyle w:val="TableParagraph"/>
              <w:spacing w:before="95"/>
              <w:ind w:left="12" w:right="19"/>
              <w:jc w:val="center"/>
              <w:rPr>
                <w:sz w:val="24"/>
              </w:rPr>
            </w:pPr>
            <w:r>
              <w:rPr>
                <w:spacing w:val="-5"/>
                <w:sz w:val="24"/>
              </w:rPr>
              <w:t>на</w:t>
            </w:r>
          </w:p>
          <w:p w14:paraId="0A9B64D6" w14:textId="77777777" w:rsidR="00192D51" w:rsidRDefault="00460E6F">
            <w:pPr>
              <w:pStyle w:val="TableParagraph"/>
              <w:ind w:left="92" w:right="93"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866" w:type="dxa"/>
            <w:gridSpan w:val="2"/>
          </w:tcPr>
          <w:p w14:paraId="06781C38" w14:textId="77777777" w:rsidR="00192D51" w:rsidRDefault="00460E6F">
            <w:pPr>
              <w:pStyle w:val="TableParagraph"/>
              <w:spacing w:before="95"/>
              <w:ind w:left="558" w:right="28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tcBorders>
              <w:top w:val="nil"/>
            </w:tcBorders>
          </w:tcPr>
          <w:p w14:paraId="48DF45D8" w14:textId="77777777" w:rsidR="00192D51" w:rsidRDefault="00192D51">
            <w:pPr>
              <w:rPr>
                <w:sz w:val="2"/>
                <w:szCs w:val="2"/>
              </w:rPr>
            </w:pPr>
          </w:p>
        </w:tc>
      </w:tr>
      <w:tr w:rsidR="00192D51" w14:paraId="5DDC71AB" w14:textId="77777777">
        <w:trPr>
          <w:trHeight w:val="1156"/>
        </w:trPr>
        <w:tc>
          <w:tcPr>
            <w:tcW w:w="963" w:type="dxa"/>
            <w:vMerge/>
            <w:tcBorders>
              <w:top w:val="nil"/>
            </w:tcBorders>
          </w:tcPr>
          <w:p w14:paraId="374E01CE" w14:textId="77777777" w:rsidR="00192D51" w:rsidRDefault="00192D51">
            <w:pPr>
              <w:rPr>
                <w:sz w:val="2"/>
                <w:szCs w:val="2"/>
              </w:rPr>
            </w:pPr>
          </w:p>
        </w:tc>
        <w:tc>
          <w:tcPr>
            <w:tcW w:w="1078" w:type="dxa"/>
            <w:vMerge/>
            <w:tcBorders>
              <w:top w:val="nil"/>
            </w:tcBorders>
          </w:tcPr>
          <w:p w14:paraId="46A8142D" w14:textId="77777777" w:rsidR="00192D51" w:rsidRDefault="00192D51">
            <w:pPr>
              <w:rPr>
                <w:sz w:val="2"/>
                <w:szCs w:val="2"/>
              </w:rPr>
            </w:pPr>
          </w:p>
        </w:tc>
        <w:tc>
          <w:tcPr>
            <w:tcW w:w="908" w:type="dxa"/>
          </w:tcPr>
          <w:p w14:paraId="391AE21B" w14:textId="77777777" w:rsidR="00192D51" w:rsidRDefault="00460E6F">
            <w:pPr>
              <w:pStyle w:val="TableParagraph"/>
              <w:spacing w:before="95"/>
              <w:ind w:left="282" w:right="59" w:hanging="209"/>
              <w:rPr>
                <w:sz w:val="24"/>
              </w:rPr>
            </w:pPr>
            <w:r>
              <w:rPr>
                <w:spacing w:val="-2"/>
                <w:sz w:val="24"/>
              </w:rPr>
              <w:t xml:space="preserve">первый </w:t>
            </w:r>
            <w:r>
              <w:rPr>
                <w:spacing w:val="-4"/>
                <w:sz w:val="24"/>
              </w:rPr>
              <w:t>год</w:t>
            </w:r>
          </w:p>
        </w:tc>
        <w:tc>
          <w:tcPr>
            <w:tcW w:w="964" w:type="dxa"/>
          </w:tcPr>
          <w:p w14:paraId="576104E4" w14:textId="77777777" w:rsidR="00192D51" w:rsidRDefault="00460E6F">
            <w:pPr>
              <w:pStyle w:val="TableParagraph"/>
              <w:spacing w:before="95"/>
              <w:ind w:left="310" w:right="114" w:hanging="185"/>
              <w:rPr>
                <w:sz w:val="24"/>
              </w:rPr>
            </w:pPr>
            <w:r>
              <w:rPr>
                <w:spacing w:val="-2"/>
                <w:sz w:val="24"/>
              </w:rPr>
              <w:t xml:space="preserve">второй </w:t>
            </w:r>
            <w:r>
              <w:rPr>
                <w:spacing w:val="-4"/>
                <w:sz w:val="24"/>
              </w:rPr>
              <w:t>год</w:t>
            </w:r>
          </w:p>
        </w:tc>
        <w:tc>
          <w:tcPr>
            <w:tcW w:w="1079" w:type="dxa"/>
            <w:vMerge/>
            <w:tcBorders>
              <w:top w:val="nil"/>
            </w:tcBorders>
          </w:tcPr>
          <w:p w14:paraId="40058BED" w14:textId="77777777" w:rsidR="00192D51" w:rsidRDefault="00192D51">
            <w:pPr>
              <w:rPr>
                <w:sz w:val="2"/>
                <w:szCs w:val="2"/>
              </w:rPr>
            </w:pPr>
          </w:p>
        </w:tc>
        <w:tc>
          <w:tcPr>
            <w:tcW w:w="909" w:type="dxa"/>
          </w:tcPr>
          <w:p w14:paraId="2FD5C88F" w14:textId="77777777" w:rsidR="00192D51" w:rsidRDefault="00460E6F">
            <w:pPr>
              <w:pStyle w:val="TableParagraph"/>
              <w:spacing w:before="95"/>
              <w:ind w:left="279" w:right="63" w:hanging="209"/>
              <w:rPr>
                <w:sz w:val="24"/>
              </w:rPr>
            </w:pPr>
            <w:r>
              <w:rPr>
                <w:spacing w:val="-2"/>
                <w:sz w:val="24"/>
              </w:rPr>
              <w:t xml:space="preserve">первый </w:t>
            </w:r>
            <w:r>
              <w:rPr>
                <w:spacing w:val="-4"/>
                <w:sz w:val="24"/>
              </w:rPr>
              <w:t>год</w:t>
            </w:r>
          </w:p>
        </w:tc>
        <w:tc>
          <w:tcPr>
            <w:tcW w:w="902" w:type="dxa"/>
          </w:tcPr>
          <w:p w14:paraId="377BD809" w14:textId="77777777" w:rsidR="00192D51" w:rsidRDefault="00460E6F">
            <w:pPr>
              <w:pStyle w:val="TableParagraph"/>
              <w:spacing w:before="95"/>
              <w:ind w:left="272" w:right="88" w:hanging="183"/>
              <w:rPr>
                <w:sz w:val="24"/>
              </w:rPr>
            </w:pPr>
            <w:r>
              <w:rPr>
                <w:spacing w:val="-2"/>
                <w:sz w:val="24"/>
              </w:rPr>
              <w:t xml:space="preserve">второй </w:t>
            </w:r>
            <w:r>
              <w:rPr>
                <w:spacing w:val="-4"/>
                <w:sz w:val="24"/>
              </w:rPr>
              <w:t>год</w:t>
            </w:r>
          </w:p>
        </w:tc>
        <w:tc>
          <w:tcPr>
            <w:tcW w:w="1080" w:type="dxa"/>
            <w:vMerge/>
            <w:tcBorders>
              <w:top w:val="nil"/>
            </w:tcBorders>
          </w:tcPr>
          <w:p w14:paraId="251BB30E" w14:textId="77777777" w:rsidR="00192D51" w:rsidRDefault="00192D51">
            <w:pPr>
              <w:rPr>
                <w:sz w:val="2"/>
                <w:szCs w:val="2"/>
              </w:rPr>
            </w:pPr>
          </w:p>
        </w:tc>
        <w:tc>
          <w:tcPr>
            <w:tcW w:w="964" w:type="dxa"/>
          </w:tcPr>
          <w:p w14:paraId="32B0D523" w14:textId="77777777" w:rsidR="00192D51" w:rsidRDefault="00460E6F">
            <w:pPr>
              <w:pStyle w:val="TableParagraph"/>
              <w:spacing w:before="95"/>
              <w:ind w:left="302" w:right="95" w:hanging="209"/>
              <w:rPr>
                <w:sz w:val="24"/>
              </w:rPr>
            </w:pPr>
            <w:r>
              <w:rPr>
                <w:spacing w:val="-2"/>
                <w:sz w:val="24"/>
              </w:rPr>
              <w:t xml:space="preserve">первый </w:t>
            </w:r>
            <w:r>
              <w:rPr>
                <w:spacing w:val="-4"/>
                <w:sz w:val="24"/>
              </w:rPr>
              <w:t>год</w:t>
            </w:r>
          </w:p>
        </w:tc>
        <w:tc>
          <w:tcPr>
            <w:tcW w:w="902" w:type="dxa"/>
          </w:tcPr>
          <w:p w14:paraId="44ED6A45" w14:textId="77777777" w:rsidR="00192D51" w:rsidRDefault="00460E6F">
            <w:pPr>
              <w:pStyle w:val="TableParagraph"/>
              <w:spacing w:before="95"/>
              <w:ind w:left="267" w:right="93" w:hanging="183"/>
              <w:rPr>
                <w:sz w:val="24"/>
              </w:rPr>
            </w:pPr>
            <w:r>
              <w:rPr>
                <w:spacing w:val="-2"/>
                <w:sz w:val="24"/>
              </w:rPr>
              <w:t xml:space="preserve">второй </w:t>
            </w:r>
            <w:r>
              <w:rPr>
                <w:spacing w:val="-4"/>
                <w:sz w:val="24"/>
              </w:rPr>
              <w:t>год</w:t>
            </w:r>
          </w:p>
        </w:tc>
        <w:tc>
          <w:tcPr>
            <w:tcW w:w="1080" w:type="dxa"/>
            <w:vMerge/>
            <w:tcBorders>
              <w:top w:val="nil"/>
            </w:tcBorders>
          </w:tcPr>
          <w:p w14:paraId="6312A8A3" w14:textId="77777777" w:rsidR="00192D51" w:rsidRDefault="00192D51">
            <w:pPr>
              <w:rPr>
                <w:sz w:val="2"/>
                <w:szCs w:val="2"/>
              </w:rPr>
            </w:pPr>
          </w:p>
        </w:tc>
      </w:tr>
      <w:tr w:rsidR="00192D51" w14:paraId="196517B2" w14:textId="77777777">
        <w:trPr>
          <w:trHeight w:val="479"/>
        </w:trPr>
        <w:tc>
          <w:tcPr>
            <w:tcW w:w="963" w:type="dxa"/>
          </w:tcPr>
          <w:p w14:paraId="6D01A202" w14:textId="77777777" w:rsidR="00192D51" w:rsidRDefault="00460E6F">
            <w:pPr>
              <w:pStyle w:val="TableParagraph"/>
              <w:spacing w:before="95"/>
              <w:ind w:left="66" w:right="59"/>
              <w:jc w:val="center"/>
              <w:rPr>
                <w:sz w:val="24"/>
              </w:rPr>
            </w:pPr>
            <w:r>
              <w:rPr>
                <w:spacing w:val="-10"/>
                <w:sz w:val="24"/>
              </w:rPr>
              <w:t>1</w:t>
            </w:r>
          </w:p>
        </w:tc>
        <w:tc>
          <w:tcPr>
            <w:tcW w:w="1078" w:type="dxa"/>
          </w:tcPr>
          <w:p w14:paraId="72B10E5A" w14:textId="77777777" w:rsidR="00192D51" w:rsidRDefault="00460E6F">
            <w:pPr>
              <w:pStyle w:val="TableParagraph"/>
              <w:spacing w:before="95"/>
              <w:ind w:left="12" w:right="6"/>
              <w:jc w:val="center"/>
              <w:rPr>
                <w:sz w:val="24"/>
              </w:rPr>
            </w:pPr>
            <w:r>
              <w:rPr>
                <w:spacing w:val="-10"/>
                <w:sz w:val="24"/>
              </w:rPr>
              <w:t>2</w:t>
            </w:r>
          </w:p>
        </w:tc>
        <w:tc>
          <w:tcPr>
            <w:tcW w:w="908" w:type="dxa"/>
          </w:tcPr>
          <w:p w14:paraId="0D8074A1" w14:textId="77777777" w:rsidR="00192D51" w:rsidRDefault="00460E6F">
            <w:pPr>
              <w:pStyle w:val="TableParagraph"/>
              <w:spacing w:before="95"/>
              <w:ind w:left="57" w:right="50"/>
              <w:jc w:val="center"/>
              <w:rPr>
                <w:sz w:val="24"/>
              </w:rPr>
            </w:pPr>
            <w:r>
              <w:rPr>
                <w:spacing w:val="-10"/>
                <w:sz w:val="24"/>
              </w:rPr>
              <w:t>3</w:t>
            </w:r>
          </w:p>
        </w:tc>
        <w:tc>
          <w:tcPr>
            <w:tcW w:w="964" w:type="dxa"/>
          </w:tcPr>
          <w:p w14:paraId="1407078D" w14:textId="77777777" w:rsidR="00192D51" w:rsidRDefault="00460E6F">
            <w:pPr>
              <w:pStyle w:val="TableParagraph"/>
              <w:spacing w:before="95"/>
              <w:ind w:left="20" w:right="13"/>
              <w:jc w:val="center"/>
              <w:rPr>
                <w:sz w:val="24"/>
              </w:rPr>
            </w:pPr>
            <w:r>
              <w:rPr>
                <w:spacing w:val="-10"/>
                <w:sz w:val="24"/>
              </w:rPr>
              <w:t>4</w:t>
            </w:r>
          </w:p>
        </w:tc>
        <w:tc>
          <w:tcPr>
            <w:tcW w:w="1079" w:type="dxa"/>
          </w:tcPr>
          <w:p w14:paraId="6CB97580" w14:textId="77777777" w:rsidR="00192D51" w:rsidRDefault="00460E6F">
            <w:pPr>
              <w:pStyle w:val="TableParagraph"/>
              <w:spacing w:before="95"/>
              <w:ind w:left="2" w:right="1"/>
              <w:jc w:val="center"/>
              <w:rPr>
                <w:sz w:val="24"/>
              </w:rPr>
            </w:pPr>
            <w:r>
              <w:rPr>
                <w:spacing w:val="-10"/>
                <w:sz w:val="24"/>
              </w:rPr>
              <w:t>5</w:t>
            </w:r>
          </w:p>
        </w:tc>
        <w:tc>
          <w:tcPr>
            <w:tcW w:w="909" w:type="dxa"/>
          </w:tcPr>
          <w:p w14:paraId="21DDA211" w14:textId="77777777" w:rsidR="00192D51" w:rsidRDefault="00460E6F">
            <w:pPr>
              <w:pStyle w:val="TableParagraph"/>
              <w:spacing w:before="95"/>
              <w:ind w:left="5" w:right="5"/>
              <w:jc w:val="center"/>
              <w:rPr>
                <w:sz w:val="24"/>
              </w:rPr>
            </w:pPr>
            <w:r>
              <w:rPr>
                <w:spacing w:val="-10"/>
                <w:sz w:val="24"/>
              </w:rPr>
              <w:t>6</w:t>
            </w:r>
          </w:p>
        </w:tc>
        <w:tc>
          <w:tcPr>
            <w:tcW w:w="902" w:type="dxa"/>
          </w:tcPr>
          <w:p w14:paraId="4E9F35AD" w14:textId="77777777" w:rsidR="00192D51" w:rsidRDefault="00460E6F">
            <w:pPr>
              <w:pStyle w:val="TableParagraph"/>
              <w:spacing w:before="95"/>
              <w:ind w:left="10" w:right="15"/>
              <w:jc w:val="center"/>
              <w:rPr>
                <w:sz w:val="24"/>
              </w:rPr>
            </w:pPr>
            <w:r>
              <w:rPr>
                <w:spacing w:val="-10"/>
                <w:sz w:val="24"/>
              </w:rPr>
              <w:t>7</w:t>
            </w:r>
          </w:p>
        </w:tc>
        <w:tc>
          <w:tcPr>
            <w:tcW w:w="1080" w:type="dxa"/>
          </w:tcPr>
          <w:p w14:paraId="4CDAFCF9" w14:textId="77777777" w:rsidR="00192D51" w:rsidRDefault="00460E6F">
            <w:pPr>
              <w:pStyle w:val="TableParagraph"/>
              <w:spacing w:before="95"/>
              <w:ind w:left="11" w:right="19"/>
              <w:jc w:val="center"/>
              <w:rPr>
                <w:sz w:val="24"/>
              </w:rPr>
            </w:pPr>
            <w:r>
              <w:rPr>
                <w:spacing w:val="-10"/>
                <w:sz w:val="24"/>
              </w:rPr>
              <w:t>8</w:t>
            </w:r>
          </w:p>
        </w:tc>
        <w:tc>
          <w:tcPr>
            <w:tcW w:w="964" w:type="dxa"/>
          </w:tcPr>
          <w:p w14:paraId="0827AF1B" w14:textId="77777777" w:rsidR="00192D51" w:rsidRDefault="00460E6F">
            <w:pPr>
              <w:pStyle w:val="TableParagraph"/>
              <w:spacing w:before="95"/>
              <w:ind w:left="20" w:right="26"/>
              <w:jc w:val="center"/>
              <w:rPr>
                <w:sz w:val="24"/>
              </w:rPr>
            </w:pPr>
            <w:r>
              <w:rPr>
                <w:spacing w:val="-10"/>
                <w:sz w:val="24"/>
              </w:rPr>
              <w:t>9</w:t>
            </w:r>
          </w:p>
        </w:tc>
        <w:tc>
          <w:tcPr>
            <w:tcW w:w="902" w:type="dxa"/>
          </w:tcPr>
          <w:p w14:paraId="75755FB2" w14:textId="77777777" w:rsidR="00192D51" w:rsidRDefault="00460E6F">
            <w:pPr>
              <w:pStyle w:val="TableParagraph"/>
              <w:spacing w:before="95"/>
              <w:ind w:right="15"/>
              <w:jc w:val="center"/>
              <w:rPr>
                <w:sz w:val="24"/>
              </w:rPr>
            </w:pPr>
            <w:r>
              <w:rPr>
                <w:spacing w:val="-5"/>
                <w:sz w:val="24"/>
              </w:rPr>
              <w:t>10</w:t>
            </w:r>
          </w:p>
        </w:tc>
        <w:tc>
          <w:tcPr>
            <w:tcW w:w="1080" w:type="dxa"/>
          </w:tcPr>
          <w:p w14:paraId="32E5150B" w14:textId="77777777" w:rsidR="00192D51" w:rsidRDefault="00460E6F">
            <w:pPr>
              <w:pStyle w:val="TableParagraph"/>
              <w:spacing w:before="95"/>
              <w:ind w:right="19"/>
              <w:jc w:val="center"/>
              <w:rPr>
                <w:sz w:val="24"/>
              </w:rPr>
            </w:pPr>
            <w:r>
              <w:rPr>
                <w:spacing w:val="-5"/>
                <w:sz w:val="24"/>
              </w:rPr>
              <w:t>11</w:t>
            </w:r>
          </w:p>
        </w:tc>
      </w:tr>
      <w:tr w:rsidR="00192D51" w14:paraId="41548266" w14:textId="77777777">
        <w:trPr>
          <w:trHeight w:val="479"/>
        </w:trPr>
        <w:tc>
          <w:tcPr>
            <w:tcW w:w="963" w:type="dxa"/>
          </w:tcPr>
          <w:p w14:paraId="564AD331" w14:textId="77777777" w:rsidR="00192D51" w:rsidRDefault="00192D51">
            <w:pPr>
              <w:pStyle w:val="TableParagraph"/>
            </w:pPr>
          </w:p>
        </w:tc>
        <w:tc>
          <w:tcPr>
            <w:tcW w:w="1078" w:type="dxa"/>
          </w:tcPr>
          <w:p w14:paraId="0F94DC3D" w14:textId="77777777" w:rsidR="00192D51" w:rsidRDefault="00192D51">
            <w:pPr>
              <w:pStyle w:val="TableParagraph"/>
            </w:pPr>
          </w:p>
        </w:tc>
        <w:tc>
          <w:tcPr>
            <w:tcW w:w="908" w:type="dxa"/>
          </w:tcPr>
          <w:p w14:paraId="5CD1D70A" w14:textId="77777777" w:rsidR="00192D51" w:rsidRDefault="00192D51">
            <w:pPr>
              <w:pStyle w:val="TableParagraph"/>
            </w:pPr>
          </w:p>
        </w:tc>
        <w:tc>
          <w:tcPr>
            <w:tcW w:w="964" w:type="dxa"/>
          </w:tcPr>
          <w:p w14:paraId="79339463" w14:textId="77777777" w:rsidR="00192D51" w:rsidRDefault="00192D51">
            <w:pPr>
              <w:pStyle w:val="TableParagraph"/>
            </w:pPr>
          </w:p>
        </w:tc>
        <w:tc>
          <w:tcPr>
            <w:tcW w:w="1079" w:type="dxa"/>
          </w:tcPr>
          <w:p w14:paraId="4AD0A089" w14:textId="77777777" w:rsidR="00192D51" w:rsidRDefault="00192D51">
            <w:pPr>
              <w:pStyle w:val="TableParagraph"/>
            </w:pPr>
          </w:p>
        </w:tc>
        <w:tc>
          <w:tcPr>
            <w:tcW w:w="909" w:type="dxa"/>
          </w:tcPr>
          <w:p w14:paraId="40AB8A4D" w14:textId="77777777" w:rsidR="00192D51" w:rsidRDefault="00192D51">
            <w:pPr>
              <w:pStyle w:val="TableParagraph"/>
            </w:pPr>
          </w:p>
        </w:tc>
        <w:tc>
          <w:tcPr>
            <w:tcW w:w="902" w:type="dxa"/>
          </w:tcPr>
          <w:p w14:paraId="0FE58058" w14:textId="77777777" w:rsidR="00192D51" w:rsidRDefault="00192D51">
            <w:pPr>
              <w:pStyle w:val="TableParagraph"/>
            </w:pPr>
          </w:p>
        </w:tc>
        <w:tc>
          <w:tcPr>
            <w:tcW w:w="1080" w:type="dxa"/>
          </w:tcPr>
          <w:p w14:paraId="727977AC" w14:textId="77777777" w:rsidR="00192D51" w:rsidRDefault="00192D51">
            <w:pPr>
              <w:pStyle w:val="TableParagraph"/>
            </w:pPr>
          </w:p>
        </w:tc>
        <w:tc>
          <w:tcPr>
            <w:tcW w:w="964" w:type="dxa"/>
          </w:tcPr>
          <w:p w14:paraId="38F0FB2B" w14:textId="77777777" w:rsidR="00192D51" w:rsidRDefault="00192D51">
            <w:pPr>
              <w:pStyle w:val="TableParagraph"/>
            </w:pPr>
          </w:p>
        </w:tc>
        <w:tc>
          <w:tcPr>
            <w:tcW w:w="902" w:type="dxa"/>
          </w:tcPr>
          <w:p w14:paraId="0FE079DD" w14:textId="77777777" w:rsidR="00192D51" w:rsidRDefault="00192D51">
            <w:pPr>
              <w:pStyle w:val="TableParagraph"/>
            </w:pPr>
          </w:p>
        </w:tc>
        <w:tc>
          <w:tcPr>
            <w:tcW w:w="1080" w:type="dxa"/>
          </w:tcPr>
          <w:p w14:paraId="31AFD393" w14:textId="77777777" w:rsidR="00192D51" w:rsidRDefault="00192D51">
            <w:pPr>
              <w:pStyle w:val="TableParagraph"/>
            </w:pPr>
          </w:p>
        </w:tc>
      </w:tr>
      <w:tr w:rsidR="00192D51" w14:paraId="28883D86" w14:textId="77777777">
        <w:trPr>
          <w:trHeight w:val="479"/>
        </w:trPr>
        <w:tc>
          <w:tcPr>
            <w:tcW w:w="963" w:type="dxa"/>
          </w:tcPr>
          <w:p w14:paraId="621B4E48" w14:textId="77777777" w:rsidR="00192D51" w:rsidRDefault="00192D51">
            <w:pPr>
              <w:pStyle w:val="TableParagraph"/>
            </w:pPr>
          </w:p>
        </w:tc>
        <w:tc>
          <w:tcPr>
            <w:tcW w:w="1078" w:type="dxa"/>
          </w:tcPr>
          <w:p w14:paraId="4C970815" w14:textId="77777777" w:rsidR="00192D51" w:rsidRDefault="00192D51">
            <w:pPr>
              <w:pStyle w:val="TableParagraph"/>
            </w:pPr>
          </w:p>
        </w:tc>
        <w:tc>
          <w:tcPr>
            <w:tcW w:w="908" w:type="dxa"/>
          </w:tcPr>
          <w:p w14:paraId="591DE4FE" w14:textId="77777777" w:rsidR="00192D51" w:rsidRDefault="00192D51">
            <w:pPr>
              <w:pStyle w:val="TableParagraph"/>
            </w:pPr>
          </w:p>
        </w:tc>
        <w:tc>
          <w:tcPr>
            <w:tcW w:w="964" w:type="dxa"/>
          </w:tcPr>
          <w:p w14:paraId="6AE6DC88" w14:textId="77777777" w:rsidR="00192D51" w:rsidRDefault="00192D51">
            <w:pPr>
              <w:pStyle w:val="TableParagraph"/>
            </w:pPr>
          </w:p>
        </w:tc>
        <w:tc>
          <w:tcPr>
            <w:tcW w:w="1079" w:type="dxa"/>
          </w:tcPr>
          <w:p w14:paraId="35A73BB4" w14:textId="77777777" w:rsidR="00192D51" w:rsidRDefault="00192D51">
            <w:pPr>
              <w:pStyle w:val="TableParagraph"/>
            </w:pPr>
          </w:p>
        </w:tc>
        <w:tc>
          <w:tcPr>
            <w:tcW w:w="909" w:type="dxa"/>
          </w:tcPr>
          <w:p w14:paraId="6BAA2A40" w14:textId="77777777" w:rsidR="00192D51" w:rsidRDefault="00192D51">
            <w:pPr>
              <w:pStyle w:val="TableParagraph"/>
            </w:pPr>
          </w:p>
        </w:tc>
        <w:tc>
          <w:tcPr>
            <w:tcW w:w="902" w:type="dxa"/>
          </w:tcPr>
          <w:p w14:paraId="7A23CC7D" w14:textId="77777777" w:rsidR="00192D51" w:rsidRDefault="00192D51">
            <w:pPr>
              <w:pStyle w:val="TableParagraph"/>
            </w:pPr>
          </w:p>
        </w:tc>
        <w:tc>
          <w:tcPr>
            <w:tcW w:w="1080" w:type="dxa"/>
          </w:tcPr>
          <w:p w14:paraId="4A68BF56" w14:textId="77777777" w:rsidR="00192D51" w:rsidRDefault="00192D51">
            <w:pPr>
              <w:pStyle w:val="TableParagraph"/>
            </w:pPr>
          </w:p>
        </w:tc>
        <w:tc>
          <w:tcPr>
            <w:tcW w:w="964" w:type="dxa"/>
          </w:tcPr>
          <w:p w14:paraId="2F811DAF" w14:textId="77777777" w:rsidR="00192D51" w:rsidRDefault="00192D51">
            <w:pPr>
              <w:pStyle w:val="TableParagraph"/>
            </w:pPr>
          </w:p>
        </w:tc>
        <w:tc>
          <w:tcPr>
            <w:tcW w:w="902" w:type="dxa"/>
          </w:tcPr>
          <w:p w14:paraId="075C9B71" w14:textId="77777777" w:rsidR="00192D51" w:rsidRDefault="00192D51">
            <w:pPr>
              <w:pStyle w:val="TableParagraph"/>
            </w:pPr>
          </w:p>
        </w:tc>
        <w:tc>
          <w:tcPr>
            <w:tcW w:w="1080" w:type="dxa"/>
          </w:tcPr>
          <w:p w14:paraId="06C401DD" w14:textId="77777777" w:rsidR="00192D51" w:rsidRDefault="00192D51">
            <w:pPr>
              <w:pStyle w:val="TableParagraph"/>
            </w:pPr>
          </w:p>
        </w:tc>
      </w:tr>
      <w:tr w:rsidR="00192D51" w14:paraId="79203088" w14:textId="77777777">
        <w:trPr>
          <w:trHeight w:val="482"/>
        </w:trPr>
        <w:tc>
          <w:tcPr>
            <w:tcW w:w="963" w:type="dxa"/>
          </w:tcPr>
          <w:p w14:paraId="0DAD070A" w14:textId="77777777" w:rsidR="00192D51" w:rsidRDefault="00460E6F">
            <w:pPr>
              <w:pStyle w:val="TableParagraph"/>
              <w:spacing w:before="95"/>
              <w:ind w:left="62"/>
              <w:rPr>
                <w:sz w:val="24"/>
              </w:rPr>
            </w:pPr>
            <w:r>
              <w:rPr>
                <w:spacing w:val="-2"/>
                <w:sz w:val="24"/>
              </w:rPr>
              <w:t>Итого</w:t>
            </w:r>
          </w:p>
        </w:tc>
        <w:tc>
          <w:tcPr>
            <w:tcW w:w="1078" w:type="dxa"/>
          </w:tcPr>
          <w:p w14:paraId="41F3B771" w14:textId="77777777" w:rsidR="00192D51" w:rsidRDefault="00192D51">
            <w:pPr>
              <w:pStyle w:val="TableParagraph"/>
            </w:pPr>
          </w:p>
        </w:tc>
        <w:tc>
          <w:tcPr>
            <w:tcW w:w="908" w:type="dxa"/>
          </w:tcPr>
          <w:p w14:paraId="3DD1355B" w14:textId="77777777" w:rsidR="00192D51" w:rsidRDefault="00192D51">
            <w:pPr>
              <w:pStyle w:val="TableParagraph"/>
            </w:pPr>
          </w:p>
        </w:tc>
        <w:tc>
          <w:tcPr>
            <w:tcW w:w="964" w:type="dxa"/>
          </w:tcPr>
          <w:p w14:paraId="1DF8AC97" w14:textId="77777777" w:rsidR="00192D51" w:rsidRDefault="00192D51">
            <w:pPr>
              <w:pStyle w:val="TableParagraph"/>
            </w:pPr>
          </w:p>
        </w:tc>
        <w:tc>
          <w:tcPr>
            <w:tcW w:w="1079" w:type="dxa"/>
          </w:tcPr>
          <w:p w14:paraId="6801F019" w14:textId="77777777" w:rsidR="00192D51" w:rsidRDefault="00192D51">
            <w:pPr>
              <w:pStyle w:val="TableParagraph"/>
            </w:pPr>
          </w:p>
        </w:tc>
        <w:tc>
          <w:tcPr>
            <w:tcW w:w="909" w:type="dxa"/>
          </w:tcPr>
          <w:p w14:paraId="2D64E7B8" w14:textId="77777777" w:rsidR="00192D51" w:rsidRDefault="00192D51">
            <w:pPr>
              <w:pStyle w:val="TableParagraph"/>
            </w:pPr>
          </w:p>
        </w:tc>
        <w:tc>
          <w:tcPr>
            <w:tcW w:w="902" w:type="dxa"/>
          </w:tcPr>
          <w:p w14:paraId="131A4242" w14:textId="77777777" w:rsidR="00192D51" w:rsidRDefault="00192D51">
            <w:pPr>
              <w:pStyle w:val="TableParagraph"/>
            </w:pPr>
          </w:p>
        </w:tc>
        <w:tc>
          <w:tcPr>
            <w:tcW w:w="1080" w:type="dxa"/>
          </w:tcPr>
          <w:p w14:paraId="716C8B3B" w14:textId="77777777" w:rsidR="00192D51" w:rsidRDefault="00192D51">
            <w:pPr>
              <w:pStyle w:val="TableParagraph"/>
            </w:pPr>
          </w:p>
        </w:tc>
        <w:tc>
          <w:tcPr>
            <w:tcW w:w="964" w:type="dxa"/>
          </w:tcPr>
          <w:p w14:paraId="6C264B8B" w14:textId="77777777" w:rsidR="00192D51" w:rsidRDefault="00192D51">
            <w:pPr>
              <w:pStyle w:val="TableParagraph"/>
            </w:pPr>
          </w:p>
        </w:tc>
        <w:tc>
          <w:tcPr>
            <w:tcW w:w="902" w:type="dxa"/>
          </w:tcPr>
          <w:p w14:paraId="142D101B" w14:textId="77777777" w:rsidR="00192D51" w:rsidRDefault="00192D51">
            <w:pPr>
              <w:pStyle w:val="TableParagraph"/>
            </w:pPr>
          </w:p>
        </w:tc>
        <w:tc>
          <w:tcPr>
            <w:tcW w:w="1080" w:type="dxa"/>
            <w:tcBorders>
              <w:bottom w:val="nil"/>
              <w:right w:val="nil"/>
            </w:tcBorders>
          </w:tcPr>
          <w:p w14:paraId="1FCF91FC" w14:textId="77777777" w:rsidR="00192D51" w:rsidRDefault="00192D51">
            <w:pPr>
              <w:pStyle w:val="TableParagraph"/>
            </w:pPr>
          </w:p>
        </w:tc>
      </w:tr>
    </w:tbl>
    <w:p w14:paraId="62F2D641" w14:textId="77777777" w:rsidR="00192D51" w:rsidRDefault="00192D51">
      <w:pPr>
        <w:pStyle w:val="a3"/>
        <w:spacing w:before="57"/>
        <w:ind w:left="0"/>
        <w:jc w:val="left"/>
        <w:rPr>
          <w:rFonts w:ascii="Courier New"/>
          <w:sz w:val="20"/>
        </w:rPr>
      </w:pPr>
    </w:p>
    <w:p w14:paraId="19125767" w14:textId="77777777" w:rsidR="00192D51" w:rsidRDefault="00460E6F">
      <w:pPr>
        <w:pStyle w:val="a4"/>
        <w:numPr>
          <w:ilvl w:val="0"/>
          <w:numId w:val="15"/>
        </w:numPr>
        <w:tabs>
          <w:tab w:val="left" w:pos="3044"/>
        </w:tabs>
        <w:ind w:left="3044" w:hanging="359"/>
        <w:jc w:val="left"/>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6FAFD173" w14:textId="77777777" w:rsidR="00192D51" w:rsidRDefault="00192D51">
      <w:pPr>
        <w:pStyle w:val="a3"/>
        <w:ind w:left="0"/>
        <w:jc w:val="left"/>
        <w:rPr>
          <w:rFonts w:ascii="Courier New"/>
          <w:sz w:val="20"/>
        </w:rPr>
      </w:pPr>
    </w:p>
    <w:p w14:paraId="47030A1C" w14:textId="77777777" w:rsidR="00192D51" w:rsidRDefault="00460E6F">
      <w:pPr>
        <w:pStyle w:val="a4"/>
        <w:numPr>
          <w:ilvl w:val="1"/>
          <w:numId w:val="15"/>
        </w:numPr>
        <w:tabs>
          <w:tab w:val="left" w:pos="2563"/>
        </w:tabs>
        <w:spacing w:before="1"/>
        <w:ind w:left="2563"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5AA7AC36"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020"/>
        <w:gridCol w:w="1070"/>
        <w:gridCol w:w="907"/>
        <w:gridCol w:w="1019"/>
        <w:gridCol w:w="904"/>
        <w:gridCol w:w="906"/>
        <w:gridCol w:w="1134"/>
        <w:gridCol w:w="906"/>
        <w:gridCol w:w="1007"/>
        <w:gridCol w:w="793"/>
      </w:tblGrid>
      <w:tr w:rsidR="00192D51" w14:paraId="087EC30A" w14:textId="77777777">
        <w:trPr>
          <w:trHeight w:val="479"/>
        </w:trPr>
        <w:tc>
          <w:tcPr>
            <w:tcW w:w="1140" w:type="dxa"/>
            <w:vMerge w:val="restart"/>
          </w:tcPr>
          <w:p w14:paraId="6D867DDD" w14:textId="77777777" w:rsidR="00192D51" w:rsidRDefault="00460E6F">
            <w:pPr>
              <w:pStyle w:val="TableParagraph"/>
              <w:spacing w:before="95"/>
              <w:ind w:left="83" w:right="71" w:hanging="2"/>
              <w:jc w:val="center"/>
              <w:rPr>
                <w:sz w:val="24"/>
              </w:rPr>
            </w:pPr>
            <w:r>
              <w:rPr>
                <w:sz w:val="24"/>
              </w:rPr>
              <w:t xml:space="preserve">Код по БК и </w:t>
            </w:r>
            <w:r>
              <w:rPr>
                <w:spacing w:val="-2"/>
                <w:sz w:val="24"/>
              </w:rPr>
              <w:t xml:space="preserve">дополнит </w:t>
            </w:r>
            <w:proofErr w:type="spellStart"/>
            <w:r>
              <w:rPr>
                <w:spacing w:val="-2"/>
                <w:sz w:val="24"/>
              </w:rPr>
              <w:t>ельной</w:t>
            </w:r>
            <w:proofErr w:type="spellEnd"/>
            <w:r>
              <w:rPr>
                <w:spacing w:val="-2"/>
                <w:sz w:val="24"/>
              </w:rPr>
              <w:t xml:space="preserve"> </w:t>
            </w:r>
            <w:proofErr w:type="spellStart"/>
            <w:r>
              <w:rPr>
                <w:spacing w:val="-2"/>
                <w:sz w:val="24"/>
              </w:rPr>
              <w:t>классифи</w:t>
            </w:r>
            <w:proofErr w:type="spellEnd"/>
            <w:r>
              <w:rPr>
                <w:spacing w:val="-2"/>
                <w:sz w:val="24"/>
              </w:rPr>
              <w:t xml:space="preserve"> </w:t>
            </w:r>
            <w:proofErr w:type="spellStart"/>
            <w:r>
              <w:rPr>
                <w:spacing w:val="-2"/>
                <w:sz w:val="24"/>
              </w:rPr>
              <w:t>кации</w:t>
            </w:r>
            <w:proofErr w:type="spellEnd"/>
          </w:p>
        </w:tc>
        <w:tc>
          <w:tcPr>
            <w:tcW w:w="2997" w:type="dxa"/>
            <w:gridSpan w:val="3"/>
          </w:tcPr>
          <w:p w14:paraId="5B9776DA" w14:textId="77777777" w:rsidR="00192D51" w:rsidRDefault="00460E6F">
            <w:pPr>
              <w:pStyle w:val="TableParagraph"/>
              <w:spacing w:before="95"/>
              <w:ind w:left="993"/>
              <w:rPr>
                <w:sz w:val="24"/>
              </w:rPr>
            </w:pPr>
            <w:r>
              <w:rPr>
                <w:spacing w:val="-2"/>
                <w:sz w:val="24"/>
              </w:rPr>
              <w:t>Получено</w:t>
            </w:r>
          </w:p>
        </w:tc>
        <w:tc>
          <w:tcPr>
            <w:tcW w:w="2829" w:type="dxa"/>
            <w:gridSpan w:val="3"/>
          </w:tcPr>
          <w:p w14:paraId="5CB774DE" w14:textId="77777777" w:rsidR="00192D51" w:rsidRDefault="00460E6F">
            <w:pPr>
              <w:pStyle w:val="TableParagraph"/>
              <w:spacing w:before="95"/>
              <w:ind w:left="714"/>
              <w:rPr>
                <w:sz w:val="24"/>
              </w:rPr>
            </w:pPr>
            <w:r>
              <w:rPr>
                <w:spacing w:val="-2"/>
                <w:sz w:val="24"/>
              </w:rPr>
              <w:t>Распределено</w:t>
            </w:r>
          </w:p>
        </w:tc>
        <w:tc>
          <w:tcPr>
            <w:tcW w:w="3047" w:type="dxa"/>
            <w:gridSpan w:val="3"/>
          </w:tcPr>
          <w:p w14:paraId="050B432A" w14:textId="77777777" w:rsidR="00192D51" w:rsidRDefault="00460E6F">
            <w:pPr>
              <w:pStyle w:val="TableParagraph"/>
              <w:spacing w:before="95"/>
              <w:ind w:left="189"/>
              <w:rPr>
                <w:sz w:val="24"/>
              </w:rPr>
            </w:pPr>
            <w:r>
              <w:rPr>
                <w:sz w:val="24"/>
              </w:rPr>
              <w:t>Подлежит</w:t>
            </w:r>
            <w:r>
              <w:rPr>
                <w:spacing w:val="-2"/>
                <w:sz w:val="24"/>
              </w:rPr>
              <w:t xml:space="preserve"> распределению</w:t>
            </w:r>
          </w:p>
        </w:tc>
        <w:tc>
          <w:tcPr>
            <w:tcW w:w="793" w:type="dxa"/>
            <w:vMerge w:val="restart"/>
          </w:tcPr>
          <w:p w14:paraId="1C1C65EC" w14:textId="77777777" w:rsidR="00192D51" w:rsidRDefault="00460E6F">
            <w:pPr>
              <w:pStyle w:val="TableParagraph"/>
              <w:spacing w:before="95"/>
              <w:ind w:left="109" w:right="83" w:firstLine="4"/>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7F6B4F09" w14:textId="77777777">
        <w:trPr>
          <w:trHeight w:val="756"/>
        </w:trPr>
        <w:tc>
          <w:tcPr>
            <w:tcW w:w="1140" w:type="dxa"/>
            <w:vMerge/>
            <w:tcBorders>
              <w:top w:val="nil"/>
            </w:tcBorders>
          </w:tcPr>
          <w:p w14:paraId="020D01DF" w14:textId="77777777" w:rsidR="00192D51" w:rsidRDefault="00192D51">
            <w:pPr>
              <w:rPr>
                <w:sz w:val="2"/>
                <w:szCs w:val="2"/>
              </w:rPr>
            </w:pPr>
          </w:p>
        </w:tc>
        <w:tc>
          <w:tcPr>
            <w:tcW w:w="1020" w:type="dxa"/>
            <w:vMerge w:val="restart"/>
          </w:tcPr>
          <w:p w14:paraId="480D7412" w14:textId="77777777" w:rsidR="00192D51" w:rsidRDefault="00460E6F">
            <w:pPr>
              <w:pStyle w:val="TableParagraph"/>
              <w:spacing w:before="95"/>
              <w:ind w:left="14" w:right="6"/>
              <w:jc w:val="center"/>
              <w:rPr>
                <w:sz w:val="24"/>
              </w:rPr>
            </w:pPr>
            <w:r>
              <w:rPr>
                <w:spacing w:val="-5"/>
                <w:sz w:val="24"/>
              </w:rPr>
              <w:t>на</w:t>
            </w:r>
          </w:p>
          <w:p w14:paraId="472AA8E3" w14:textId="77777777" w:rsidR="00192D51" w:rsidRDefault="00460E6F">
            <w:pPr>
              <w:pStyle w:val="TableParagraph"/>
              <w:ind w:left="72" w:right="5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77" w:type="dxa"/>
            <w:gridSpan w:val="2"/>
          </w:tcPr>
          <w:p w14:paraId="4A9DEED8" w14:textId="77777777" w:rsidR="00192D51" w:rsidRDefault="00460E6F">
            <w:pPr>
              <w:pStyle w:val="TableParagraph"/>
              <w:spacing w:before="95"/>
              <w:ind w:left="626" w:right="32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19" w:type="dxa"/>
            <w:vMerge w:val="restart"/>
          </w:tcPr>
          <w:p w14:paraId="27E0C144" w14:textId="77777777" w:rsidR="00192D51" w:rsidRDefault="00460E6F">
            <w:pPr>
              <w:pStyle w:val="TableParagraph"/>
              <w:spacing w:before="95"/>
              <w:ind w:left="20" w:right="13"/>
              <w:jc w:val="center"/>
              <w:rPr>
                <w:sz w:val="24"/>
              </w:rPr>
            </w:pPr>
            <w:r>
              <w:rPr>
                <w:spacing w:val="-5"/>
                <w:sz w:val="24"/>
              </w:rPr>
              <w:t>на</w:t>
            </w:r>
          </w:p>
          <w:p w14:paraId="74631DA6" w14:textId="77777777" w:rsidR="00192D51" w:rsidRDefault="00460E6F">
            <w:pPr>
              <w:pStyle w:val="TableParagraph"/>
              <w:ind w:left="71" w:right="5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810" w:type="dxa"/>
            <w:gridSpan w:val="2"/>
          </w:tcPr>
          <w:p w14:paraId="1975623E" w14:textId="77777777" w:rsidR="00192D51" w:rsidRDefault="00460E6F">
            <w:pPr>
              <w:pStyle w:val="TableParagraph"/>
              <w:spacing w:before="95"/>
              <w:ind w:left="544" w:right="24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4" w:type="dxa"/>
            <w:vMerge w:val="restart"/>
          </w:tcPr>
          <w:p w14:paraId="47469E98" w14:textId="77777777" w:rsidR="00192D51" w:rsidRDefault="00460E6F">
            <w:pPr>
              <w:pStyle w:val="TableParagraph"/>
              <w:spacing w:before="95"/>
              <w:ind w:left="19"/>
              <w:jc w:val="center"/>
              <w:rPr>
                <w:sz w:val="24"/>
              </w:rPr>
            </w:pPr>
            <w:r>
              <w:rPr>
                <w:spacing w:val="-5"/>
                <w:sz w:val="24"/>
              </w:rPr>
              <w:t>на</w:t>
            </w:r>
          </w:p>
          <w:p w14:paraId="7B3EFE4A" w14:textId="77777777" w:rsidR="00192D51" w:rsidRDefault="00460E6F">
            <w:pPr>
              <w:pStyle w:val="TableParagraph"/>
              <w:ind w:left="78" w:right="54"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13" w:type="dxa"/>
            <w:gridSpan w:val="2"/>
          </w:tcPr>
          <w:p w14:paraId="3AAE4B41" w14:textId="77777777" w:rsidR="00192D51" w:rsidRDefault="00460E6F">
            <w:pPr>
              <w:pStyle w:val="TableParagraph"/>
              <w:spacing w:before="95"/>
              <w:ind w:left="601" w:right="28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4B89C585" w14:textId="77777777" w:rsidR="00192D51" w:rsidRDefault="00192D51">
            <w:pPr>
              <w:rPr>
                <w:sz w:val="2"/>
                <w:szCs w:val="2"/>
              </w:rPr>
            </w:pPr>
          </w:p>
        </w:tc>
      </w:tr>
      <w:tr w:rsidR="00192D51" w14:paraId="21009825" w14:textId="77777777">
        <w:trPr>
          <w:trHeight w:val="755"/>
        </w:trPr>
        <w:tc>
          <w:tcPr>
            <w:tcW w:w="1140" w:type="dxa"/>
            <w:vMerge/>
            <w:tcBorders>
              <w:top w:val="nil"/>
            </w:tcBorders>
          </w:tcPr>
          <w:p w14:paraId="52C416A9" w14:textId="77777777" w:rsidR="00192D51" w:rsidRDefault="00192D51">
            <w:pPr>
              <w:rPr>
                <w:sz w:val="2"/>
                <w:szCs w:val="2"/>
              </w:rPr>
            </w:pPr>
          </w:p>
        </w:tc>
        <w:tc>
          <w:tcPr>
            <w:tcW w:w="1020" w:type="dxa"/>
            <w:vMerge/>
            <w:tcBorders>
              <w:top w:val="nil"/>
            </w:tcBorders>
          </w:tcPr>
          <w:p w14:paraId="47A63E1E" w14:textId="77777777" w:rsidR="00192D51" w:rsidRDefault="00192D51">
            <w:pPr>
              <w:rPr>
                <w:sz w:val="2"/>
                <w:szCs w:val="2"/>
              </w:rPr>
            </w:pPr>
          </w:p>
        </w:tc>
        <w:tc>
          <w:tcPr>
            <w:tcW w:w="1070" w:type="dxa"/>
          </w:tcPr>
          <w:p w14:paraId="4FA9CDE1" w14:textId="77777777" w:rsidR="00192D51" w:rsidRDefault="00460E6F">
            <w:pPr>
              <w:pStyle w:val="TableParagraph"/>
              <w:spacing w:before="95"/>
              <w:ind w:left="365" w:right="138" w:hanging="209"/>
              <w:rPr>
                <w:sz w:val="24"/>
              </w:rPr>
            </w:pPr>
            <w:r>
              <w:rPr>
                <w:spacing w:val="-2"/>
                <w:sz w:val="24"/>
              </w:rPr>
              <w:t xml:space="preserve">первый </w:t>
            </w:r>
            <w:r>
              <w:rPr>
                <w:spacing w:val="-4"/>
                <w:sz w:val="24"/>
              </w:rPr>
              <w:t>год</w:t>
            </w:r>
          </w:p>
        </w:tc>
        <w:tc>
          <w:tcPr>
            <w:tcW w:w="907" w:type="dxa"/>
          </w:tcPr>
          <w:p w14:paraId="404C076E" w14:textId="77777777" w:rsidR="00192D51" w:rsidRDefault="00460E6F">
            <w:pPr>
              <w:pStyle w:val="TableParagraph"/>
              <w:spacing w:before="95"/>
              <w:ind w:left="281" w:right="86" w:hanging="185"/>
              <w:rPr>
                <w:sz w:val="24"/>
              </w:rPr>
            </w:pPr>
            <w:r>
              <w:rPr>
                <w:spacing w:val="-2"/>
                <w:sz w:val="24"/>
              </w:rPr>
              <w:t xml:space="preserve">второй </w:t>
            </w:r>
            <w:r>
              <w:rPr>
                <w:spacing w:val="-4"/>
                <w:sz w:val="24"/>
              </w:rPr>
              <w:t>год</w:t>
            </w:r>
          </w:p>
        </w:tc>
        <w:tc>
          <w:tcPr>
            <w:tcW w:w="1019" w:type="dxa"/>
            <w:vMerge/>
            <w:tcBorders>
              <w:top w:val="nil"/>
            </w:tcBorders>
          </w:tcPr>
          <w:p w14:paraId="3FC5E6DF" w14:textId="77777777" w:rsidR="00192D51" w:rsidRDefault="00192D51">
            <w:pPr>
              <w:rPr>
                <w:sz w:val="2"/>
                <w:szCs w:val="2"/>
              </w:rPr>
            </w:pPr>
          </w:p>
        </w:tc>
        <w:tc>
          <w:tcPr>
            <w:tcW w:w="904" w:type="dxa"/>
          </w:tcPr>
          <w:p w14:paraId="2636BFAC" w14:textId="77777777" w:rsidR="00192D51" w:rsidRDefault="00460E6F">
            <w:pPr>
              <w:pStyle w:val="TableParagraph"/>
              <w:spacing w:before="95"/>
              <w:ind w:left="283" w:right="54" w:hanging="209"/>
              <w:rPr>
                <w:sz w:val="24"/>
              </w:rPr>
            </w:pPr>
            <w:r>
              <w:rPr>
                <w:spacing w:val="-2"/>
                <w:sz w:val="24"/>
              </w:rPr>
              <w:t xml:space="preserve">первый </w:t>
            </w:r>
            <w:r>
              <w:rPr>
                <w:spacing w:val="-4"/>
                <w:sz w:val="24"/>
              </w:rPr>
              <w:t>год</w:t>
            </w:r>
          </w:p>
        </w:tc>
        <w:tc>
          <w:tcPr>
            <w:tcW w:w="906" w:type="dxa"/>
          </w:tcPr>
          <w:p w14:paraId="1D63E7FA" w14:textId="77777777" w:rsidR="00192D51" w:rsidRDefault="00460E6F">
            <w:pPr>
              <w:pStyle w:val="TableParagraph"/>
              <w:spacing w:before="95"/>
              <w:ind w:left="286" w:right="80" w:hanging="185"/>
              <w:rPr>
                <w:sz w:val="24"/>
              </w:rPr>
            </w:pPr>
            <w:r>
              <w:rPr>
                <w:spacing w:val="-2"/>
                <w:sz w:val="24"/>
              </w:rPr>
              <w:t xml:space="preserve">второй </w:t>
            </w:r>
            <w:r>
              <w:rPr>
                <w:spacing w:val="-4"/>
                <w:sz w:val="24"/>
              </w:rPr>
              <w:t>год</w:t>
            </w:r>
          </w:p>
        </w:tc>
        <w:tc>
          <w:tcPr>
            <w:tcW w:w="1134" w:type="dxa"/>
            <w:vMerge/>
            <w:tcBorders>
              <w:top w:val="nil"/>
            </w:tcBorders>
          </w:tcPr>
          <w:p w14:paraId="1CC72808" w14:textId="77777777" w:rsidR="00192D51" w:rsidRDefault="00192D51">
            <w:pPr>
              <w:rPr>
                <w:sz w:val="2"/>
                <w:szCs w:val="2"/>
              </w:rPr>
            </w:pPr>
          </w:p>
        </w:tc>
        <w:tc>
          <w:tcPr>
            <w:tcW w:w="906" w:type="dxa"/>
          </w:tcPr>
          <w:p w14:paraId="1F5775F4" w14:textId="77777777" w:rsidR="00192D51" w:rsidRDefault="00460E6F">
            <w:pPr>
              <w:pStyle w:val="TableParagraph"/>
              <w:spacing w:before="95"/>
              <w:ind w:left="289" w:right="50" w:hanging="209"/>
              <w:rPr>
                <w:sz w:val="24"/>
              </w:rPr>
            </w:pPr>
            <w:r>
              <w:rPr>
                <w:spacing w:val="-2"/>
                <w:sz w:val="24"/>
              </w:rPr>
              <w:t xml:space="preserve">первый </w:t>
            </w:r>
            <w:r>
              <w:rPr>
                <w:spacing w:val="-4"/>
                <w:sz w:val="24"/>
              </w:rPr>
              <w:t>год</w:t>
            </w:r>
          </w:p>
        </w:tc>
        <w:tc>
          <w:tcPr>
            <w:tcW w:w="1007" w:type="dxa"/>
          </w:tcPr>
          <w:p w14:paraId="7954CA35" w14:textId="77777777" w:rsidR="00192D51" w:rsidRDefault="00460E6F">
            <w:pPr>
              <w:pStyle w:val="TableParagraph"/>
              <w:spacing w:before="95"/>
              <w:ind w:left="340" w:right="125" w:hanging="183"/>
              <w:rPr>
                <w:sz w:val="24"/>
              </w:rPr>
            </w:pPr>
            <w:r>
              <w:rPr>
                <w:spacing w:val="-2"/>
                <w:sz w:val="24"/>
              </w:rPr>
              <w:t xml:space="preserve">второй </w:t>
            </w:r>
            <w:r>
              <w:rPr>
                <w:spacing w:val="-4"/>
                <w:sz w:val="24"/>
              </w:rPr>
              <w:t>год</w:t>
            </w:r>
          </w:p>
        </w:tc>
        <w:tc>
          <w:tcPr>
            <w:tcW w:w="793" w:type="dxa"/>
            <w:vMerge/>
            <w:tcBorders>
              <w:top w:val="nil"/>
            </w:tcBorders>
          </w:tcPr>
          <w:p w14:paraId="44DE58C7" w14:textId="77777777" w:rsidR="00192D51" w:rsidRDefault="00192D51">
            <w:pPr>
              <w:rPr>
                <w:sz w:val="2"/>
                <w:szCs w:val="2"/>
              </w:rPr>
            </w:pPr>
          </w:p>
        </w:tc>
      </w:tr>
      <w:tr w:rsidR="00192D51" w14:paraId="2DF6F456" w14:textId="77777777">
        <w:trPr>
          <w:trHeight w:val="481"/>
        </w:trPr>
        <w:tc>
          <w:tcPr>
            <w:tcW w:w="1140" w:type="dxa"/>
          </w:tcPr>
          <w:p w14:paraId="2ED992B8" w14:textId="77777777" w:rsidR="00192D51" w:rsidRDefault="00460E6F">
            <w:pPr>
              <w:pStyle w:val="TableParagraph"/>
              <w:spacing w:before="95"/>
              <w:ind w:right="498"/>
              <w:jc w:val="right"/>
              <w:rPr>
                <w:sz w:val="24"/>
              </w:rPr>
            </w:pPr>
            <w:r>
              <w:rPr>
                <w:spacing w:val="-10"/>
                <w:sz w:val="24"/>
              </w:rPr>
              <w:t>1</w:t>
            </w:r>
          </w:p>
        </w:tc>
        <w:tc>
          <w:tcPr>
            <w:tcW w:w="1020" w:type="dxa"/>
          </w:tcPr>
          <w:p w14:paraId="6BDE5710" w14:textId="77777777" w:rsidR="00192D51" w:rsidRDefault="00460E6F">
            <w:pPr>
              <w:pStyle w:val="TableParagraph"/>
              <w:spacing w:before="95"/>
              <w:ind w:left="14" w:right="6"/>
              <w:jc w:val="center"/>
              <w:rPr>
                <w:sz w:val="24"/>
              </w:rPr>
            </w:pPr>
            <w:r>
              <w:rPr>
                <w:spacing w:val="-10"/>
                <w:sz w:val="24"/>
              </w:rPr>
              <w:t>2</w:t>
            </w:r>
          </w:p>
        </w:tc>
        <w:tc>
          <w:tcPr>
            <w:tcW w:w="1070" w:type="dxa"/>
          </w:tcPr>
          <w:p w14:paraId="4BBEDFD2" w14:textId="77777777" w:rsidR="00192D51" w:rsidRDefault="00460E6F">
            <w:pPr>
              <w:pStyle w:val="TableParagraph"/>
              <w:spacing w:before="95"/>
              <w:ind w:left="20" w:right="10"/>
              <w:jc w:val="center"/>
              <w:rPr>
                <w:sz w:val="24"/>
              </w:rPr>
            </w:pPr>
            <w:r>
              <w:rPr>
                <w:spacing w:val="-10"/>
                <w:sz w:val="24"/>
              </w:rPr>
              <w:t>3</w:t>
            </w:r>
          </w:p>
        </w:tc>
        <w:tc>
          <w:tcPr>
            <w:tcW w:w="907" w:type="dxa"/>
          </w:tcPr>
          <w:p w14:paraId="749D616A" w14:textId="77777777" w:rsidR="00192D51" w:rsidRDefault="00460E6F">
            <w:pPr>
              <w:pStyle w:val="TableParagraph"/>
              <w:spacing w:before="95"/>
              <w:ind w:left="39" w:right="33"/>
              <w:jc w:val="center"/>
              <w:rPr>
                <w:sz w:val="24"/>
              </w:rPr>
            </w:pPr>
            <w:r>
              <w:rPr>
                <w:spacing w:val="-10"/>
                <w:sz w:val="24"/>
              </w:rPr>
              <w:t>4</w:t>
            </w:r>
          </w:p>
        </w:tc>
        <w:tc>
          <w:tcPr>
            <w:tcW w:w="1019" w:type="dxa"/>
          </w:tcPr>
          <w:p w14:paraId="54AF0F73" w14:textId="77777777" w:rsidR="00192D51" w:rsidRDefault="00460E6F">
            <w:pPr>
              <w:pStyle w:val="TableParagraph"/>
              <w:spacing w:before="95"/>
              <w:ind w:left="20" w:right="14"/>
              <w:jc w:val="center"/>
              <w:rPr>
                <w:sz w:val="24"/>
              </w:rPr>
            </w:pPr>
            <w:r>
              <w:rPr>
                <w:spacing w:val="-10"/>
                <w:sz w:val="24"/>
              </w:rPr>
              <w:t>5</w:t>
            </w:r>
          </w:p>
        </w:tc>
        <w:tc>
          <w:tcPr>
            <w:tcW w:w="904" w:type="dxa"/>
          </w:tcPr>
          <w:p w14:paraId="5AF09700" w14:textId="77777777" w:rsidR="00192D51" w:rsidRDefault="00460E6F">
            <w:pPr>
              <w:pStyle w:val="TableParagraph"/>
              <w:spacing w:before="95"/>
              <w:ind w:left="13"/>
              <w:jc w:val="center"/>
              <w:rPr>
                <w:sz w:val="24"/>
              </w:rPr>
            </w:pPr>
            <w:r>
              <w:rPr>
                <w:spacing w:val="-10"/>
                <w:sz w:val="24"/>
              </w:rPr>
              <w:t>6</w:t>
            </w:r>
          </w:p>
        </w:tc>
        <w:tc>
          <w:tcPr>
            <w:tcW w:w="906" w:type="dxa"/>
          </w:tcPr>
          <w:p w14:paraId="5ADDCE3D" w14:textId="77777777" w:rsidR="00192D51" w:rsidRDefault="00460E6F">
            <w:pPr>
              <w:pStyle w:val="TableParagraph"/>
              <w:spacing w:before="95"/>
              <w:ind w:left="24" w:right="7"/>
              <w:jc w:val="center"/>
              <w:rPr>
                <w:sz w:val="24"/>
              </w:rPr>
            </w:pPr>
            <w:r>
              <w:rPr>
                <w:spacing w:val="-10"/>
                <w:sz w:val="24"/>
              </w:rPr>
              <w:t>7</w:t>
            </w:r>
          </w:p>
        </w:tc>
        <w:tc>
          <w:tcPr>
            <w:tcW w:w="1134" w:type="dxa"/>
          </w:tcPr>
          <w:p w14:paraId="0A3DE1F0" w14:textId="77777777" w:rsidR="00192D51" w:rsidRDefault="00460E6F">
            <w:pPr>
              <w:pStyle w:val="TableParagraph"/>
              <w:spacing w:before="95"/>
              <w:ind w:left="18"/>
              <w:jc w:val="center"/>
              <w:rPr>
                <w:sz w:val="24"/>
              </w:rPr>
            </w:pPr>
            <w:r>
              <w:rPr>
                <w:spacing w:val="-10"/>
                <w:sz w:val="24"/>
              </w:rPr>
              <w:t>8</w:t>
            </w:r>
          </w:p>
        </w:tc>
        <w:tc>
          <w:tcPr>
            <w:tcW w:w="906" w:type="dxa"/>
          </w:tcPr>
          <w:p w14:paraId="03117D9F" w14:textId="77777777" w:rsidR="00192D51" w:rsidRDefault="00460E6F">
            <w:pPr>
              <w:pStyle w:val="TableParagraph"/>
              <w:spacing w:before="95"/>
              <w:ind w:left="24" w:right="1"/>
              <w:jc w:val="center"/>
              <w:rPr>
                <w:sz w:val="24"/>
              </w:rPr>
            </w:pPr>
            <w:r>
              <w:rPr>
                <w:spacing w:val="-10"/>
                <w:sz w:val="24"/>
              </w:rPr>
              <w:t>9</w:t>
            </w:r>
          </w:p>
        </w:tc>
        <w:tc>
          <w:tcPr>
            <w:tcW w:w="1007" w:type="dxa"/>
          </w:tcPr>
          <w:p w14:paraId="510CF089" w14:textId="77777777" w:rsidR="00192D51" w:rsidRDefault="00460E6F">
            <w:pPr>
              <w:pStyle w:val="TableParagraph"/>
              <w:spacing w:before="95"/>
              <w:ind w:left="25"/>
              <w:jc w:val="center"/>
              <w:rPr>
                <w:sz w:val="24"/>
              </w:rPr>
            </w:pPr>
            <w:r>
              <w:rPr>
                <w:spacing w:val="-5"/>
                <w:sz w:val="24"/>
              </w:rPr>
              <w:t>10</w:t>
            </w:r>
          </w:p>
        </w:tc>
        <w:tc>
          <w:tcPr>
            <w:tcW w:w="793" w:type="dxa"/>
          </w:tcPr>
          <w:p w14:paraId="7874A550" w14:textId="77777777" w:rsidR="00192D51" w:rsidRDefault="00460E6F">
            <w:pPr>
              <w:pStyle w:val="TableParagraph"/>
              <w:spacing w:before="95"/>
              <w:ind w:left="284"/>
              <w:rPr>
                <w:sz w:val="24"/>
              </w:rPr>
            </w:pPr>
            <w:r>
              <w:rPr>
                <w:spacing w:val="-5"/>
                <w:sz w:val="24"/>
              </w:rPr>
              <w:t>11</w:t>
            </w:r>
          </w:p>
        </w:tc>
      </w:tr>
      <w:tr w:rsidR="00192D51" w14:paraId="7094621D" w14:textId="77777777">
        <w:trPr>
          <w:trHeight w:val="480"/>
        </w:trPr>
        <w:tc>
          <w:tcPr>
            <w:tcW w:w="1140" w:type="dxa"/>
          </w:tcPr>
          <w:p w14:paraId="76084DE6" w14:textId="77777777" w:rsidR="00192D51" w:rsidRDefault="00192D51">
            <w:pPr>
              <w:pStyle w:val="TableParagraph"/>
            </w:pPr>
          </w:p>
        </w:tc>
        <w:tc>
          <w:tcPr>
            <w:tcW w:w="1020" w:type="dxa"/>
          </w:tcPr>
          <w:p w14:paraId="37A15569" w14:textId="77777777" w:rsidR="00192D51" w:rsidRDefault="00192D51">
            <w:pPr>
              <w:pStyle w:val="TableParagraph"/>
            </w:pPr>
          </w:p>
        </w:tc>
        <w:tc>
          <w:tcPr>
            <w:tcW w:w="1070" w:type="dxa"/>
          </w:tcPr>
          <w:p w14:paraId="43566381" w14:textId="77777777" w:rsidR="00192D51" w:rsidRDefault="00192D51">
            <w:pPr>
              <w:pStyle w:val="TableParagraph"/>
            </w:pPr>
          </w:p>
        </w:tc>
        <w:tc>
          <w:tcPr>
            <w:tcW w:w="907" w:type="dxa"/>
          </w:tcPr>
          <w:p w14:paraId="643414D7" w14:textId="77777777" w:rsidR="00192D51" w:rsidRDefault="00192D51">
            <w:pPr>
              <w:pStyle w:val="TableParagraph"/>
            </w:pPr>
          </w:p>
        </w:tc>
        <w:tc>
          <w:tcPr>
            <w:tcW w:w="1019" w:type="dxa"/>
          </w:tcPr>
          <w:p w14:paraId="3D107929" w14:textId="77777777" w:rsidR="00192D51" w:rsidRDefault="00192D51">
            <w:pPr>
              <w:pStyle w:val="TableParagraph"/>
            </w:pPr>
          </w:p>
        </w:tc>
        <w:tc>
          <w:tcPr>
            <w:tcW w:w="904" w:type="dxa"/>
          </w:tcPr>
          <w:p w14:paraId="3C04F9CE" w14:textId="77777777" w:rsidR="00192D51" w:rsidRDefault="00192D51">
            <w:pPr>
              <w:pStyle w:val="TableParagraph"/>
            </w:pPr>
          </w:p>
        </w:tc>
        <w:tc>
          <w:tcPr>
            <w:tcW w:w="906" w:type="dxa"/>
          </w:tcPr>
          <w:p w14:paraId="25F01A7F" w14:textId="77777777" w:rsidR="00192D51" w:rsidRDefault="00192D51">
            <w:pPr>
              <w:pStyle w:val="TableParagraph"/>
            </w:pPr>
          </w:p>
        </w:tc>
        <w:tc>
          <w:tcPr>
            <w:tcW w:w="1134" w:type="dxa"/>
          </w:tcPr>
          <w:p w14:paraId="073538A1" w14:textId="77777777" w:rsidR="00192D51" w:rsidRDefault="00192D51">
            <w:pPr>
              <w:pStyle w:val="TableParagraph"/>
            </w:pPr>
          </w:p>
        </w:tc>
        <w:tc>
          <w:tcPr>
            <w:tcW w:w="906" w:type="dxa"/>
          </w:tcPr>
          <w:p w14:paraId="1FCA3EB3" w14:textId="77777777" w:rsidR="00192D51" w:rsidRDefault="00192D51">
            <w:pPr>
              <w:pStyle w:val="TableParagraph"/>
            </w:pPr>
          </w:p>
        </w:tc>
        <w:tc>
          <w:tcPr>
            <w:tcW w:w="1007" w:type="dxa"/>
          </w:tcPr>
          <w:p w14:paraId="2CD41413" w14:textId="77777777" w:rsidR="00192D51" w:rsidRDefault="00192D51">
            <w:pPr>
              <w:pStyle w:val="TableParagraph"/>
            </w:pPr>
          </w:p>
        </w:tc>
        <w:tc>
          <w:tcPr>
            <w:tcW w:w="793" w:type="dxa"/>
          </w:tcPr>
          <w:p w14:paraId="5F12D579" w14:textId="77777777" w:rsidR="00192D51" w:rsidRDefault="00192D51">
            <w:pPr>
              <w:pStyle w:val="TableParagraph"/>
            </w:pPr>
          </w:p>
        </w:tc>
      </w:tr>
      <w:tr w:rsidR="00192D51" w14:paraId="1666F63A" w14:textId="77777777">
        <w:trPr>
          <w:trHeight w:val="479"/>
        </w:trPr>
        <w:tc>
          <w:tcPr>
            <w:tcW w:w="1140" w:type="dxa"/>
          </w:tcPr>
          <w:p w14:paraId="0784E69A" w14:textId="77777777" w:rsidR="00192D51" w:rsidRDefault="00192D51">
            <w:pPr>
              <w:pStyle w:val="TableParagraph"/>
            </w:pPr>
          </w:p>
        </w:tc>
        <w:tc>
          <w:tcPr>
            <w:tcW w:w="1020" w:type="dxa"/>
          </w:tcPr>
          <w:p w14:paraId="108F635C" w14:textId="77777777" w:rsidR="00192D51" w:rsidRDefault="00192D51">
            <w:pPr>
              <w:pStyle w:val="TableParagraph"/>
            </w:pPr>
          </w:p>
        </w:tc>
        <w:tc>
          <w:tcPr>
            <w:tcW w:w="1070" w:type="dxa"/>
          </w:tcPr>
          <w:p w14:paraId="67E389D9" w14:textId="77777777" w:rsidR="00192D51" w:rsidRDefault="00192D51">
            <w:pPr>
              <w:pStyle w:val="TableParagraph"/>
            </w:pPr>
          </w:p>
        </w:tc>
        <w:tc>
          <w:tcPr>
            <w:tcW w:w="907" w:type="dxa"/>
          </w:tcPr>
          <w:p w14:paraId="1F2C4A56" w14:textId="77777777" w:rsidR="00192D51" w:rsidRDefault="00192D51">
            <w:pPr>
              <w:pStyle w:val="TableParagraph"/>
            </w:pPr>
          </w:p>
        </w:tc>
        <w:tc>
          <w:tcPr>
            <w:tcW w:w="1019" w:type="dxa"/>
          </w:tcPr>
          <w:p w14:paraId="012C8C6E" w14:textId="77777777" w:rsidR="00192D51" w:rsidRDefault="00192D51">
            <w:pPr>
              <w:pStyle w:val="TableParagraph"/>
            </w:pPr>
          </w:p>
        </w:tc>
        <w:tc>
          <w:tcPr>
            <w:tcW w:w="904" w:type="dxa"/>
          </w:tcPr>
          <w:p w14:paraId="2513FA81" w14:textId="77777777" w:rsidR="00192D51" w:rsidRDefault="00192D51">
            <w:pPr>
              <w:pStyle w:val="TableParagraph"/>
            </w:pPr>
          </w:p>
        </w:tc>
        <w:tc>
          <w:tcPr>
            <w:tcW w:w="906" w:type="dxa"/>
          </w:tcPr>
          <w:p w14:paraId="0A7DF697" w14:textId="77777777" w:rsidR="00192D51" w:rsidRDefault="00192D51">
            <w:pPr>
              <w:pStyle w:val="TableParagraph"/>
            </w:pPr>
          </w:p>
        </w:tc>
        <w:tc>
          <w:tcPr>
            <w:tcW w:w="1134" w:type="dxa"/>
          </w:tcPr>
          <w:p w14:paraId="1D69C806" w14:textId="77777777" w:rsidR="00192D51" w:rsidRDefault="00192D51">
            <w:pPr>
              <w:pStyle w:val="TableParagraph"/>
            </w:pPr>
          </w:p>
        </w:tc>
        <w:tc>
          <w:tcPr>
            <w:tcW w:w="906" w:type="dxa"/>
          </w:tcPr>
          <w:p w14:paraId="7E2B631C" w14:textId="77777777" w:rsidR="00192D51" w:rsidRDefault="00192D51">
            <w:pPr>
              <w:pStyle w:val="TableParagraph"/>
            </w:pPr>
          </w:p>
        </w:tc>
        <w:tc>
          <w:tcPr>
            <w:tcW w:w="1007" w:type="dxa"/>
          </w:tcPr>
          <w:p w14:paraId="618611F5" w14:textId="77777777" w:rsidR="00192D51" w:rsidRDefault="00192D51">
            <w:pPr>
              <w:pStyle w:val="TableParagraph"/>
            </w:pPr>
          </w:p>
        </w:tc>
        <w:tc>
          <w:tcPr>
            <w:tcW w:w="793" w:type="dxa"/>
          </w:tcPr>
          <w:p w14:paraId="6F6BD212" w14:textId="77777777" w:rsidR="00192D51" w:rsidRDefault="00192D51">
            <w:pPr>
              <w:pStyle w:val="TableParagraph"/>
            </w:pPr>
          </w:p>
        </w:tc>
      </w:tr>
      <w:tr w:rsidR="00192D51" w14:paraId="355D5AB7" w14:textId="77777777">
        <w:trPr>
          <w:trHeight w:val="479"/>
        </w:trPr>
        <w:tc>
          <w:tcPr>
            <w:tcW w:w="1140" w:type="dxa"/>
          </w:tcPr>
          <w:p w14:paraId="0700C1F3" w14:textId="77777777" w:rsidR="00192D51" w:rsidRDefault="00460E6F">
            <w:pPr>
              <w:pStyle w:val="TableParagraph"/>
              <w:spacing w:before="92"/>
              <w:ind w:right="449"/>
              <w:jc w:val="right"/>
              <w:rPr>
                <w:sz w:val="24"/>
              </w:rPr>
            </w:pPr>
            <w:r>
              <w:rPr>
                <w:spacing w:val="-2"/>
                <w:sz w:val="24"/>
              </w:rPr>
              <w:t>Итого</w:t>
            </w:r>
          </w:p>
        </w:tc>
        <w:tc>
          <w:tcPr>
            <w:tcW w:w="1020" w:type="dxa"/>
          </w:tcPr>
          <w:p w14:paraId="431D4791" w14:textId="77777777" w:rsidR="00192D51" w:rsidRDefault="00192D51">
            <w:pPr>
              <w:pStyle w:val="TableParagraph"/>
            </w:pPr>
          </w:p>
        </w:tc>
        <w:tc>
          <w:tcPr>
            <w:tcW w:w="1070" w:type="dxa"/>
          </w:tcPr>
          <w:p w14:paraId="554F59AB" w14:textId="77777777" w:rsidR="00192D51" w:rsidRDefault="00192D51">
            <w:pPr>
              <w:pStyle w:val="TableParagraph"/>
            </w:pPr>
          </w:p>
        </w:tc>
        <w:tc>
          <w:tcPr>
            <w:tcW w:w="907" w:type="dxa"/>
          </w:tcPr>
          <w:p w14:paraId="602FE6B6" w14:textId="77777777" w:rsidR="00192D51" w:rsidRDefault="00192D51">
            <w:pPr>
              <w:pStyle w:val="TableParagraph"/>
            </w:pPr>
          </w:p>
        </w:tc>
        <w:tc>
          <w:tcPr>
            <w:tcW w:w="1019" w:type="dxa"/>
          </w:tcPr>
          <w:p w14:paraId="28B2BC0B" w14:textId="77777777" w:rsidR="00192D51" w:rsidRDefault="00192D51">
            <w:pPr>
              <w:pStyle w:val="TableParagraph"/>
            </w:pPr>
          </w:p>
        </w:tc>
        <w:tc>
          <w:tcPr>
            <w:tcW w:w="904" w:type="dxa"/>
          </w:tcPr>
          <w:p w14:paraId="6BE4C95C" w14:textId="77777777" w:rsidR="00192D51" w:rsidRDefault="00192D51">
            <w:pPr>
              <w:pStyle w:val="TableParagraph"/>
            </w:pPr>
          </w:p>
        </w:tc>
        <w:tc>
          <w:tcPr>
            <w:tcW w:w="906" w:type="dxa"/>
          </w:tcPr>
          <w:p w14:paraId="430DC6AF" w14:textId="77777777" w:rsidR="00192D51" w:rsidRDefault="00192D51">
            <w:pPr>
              <w:pStyle w:val="TableParagraph"/>
            </w:pPr>
          </w:p>
        </w:tc>
        <w:tc>
          <w:tcPr>
            <w:tcW w:w="1134" w:type="dxa"/>
          </w:tcPr>
          <w:p w14:paraId="028BEF96" w14:textId="77777777" w:rsidR="00192D51" w:rsidRDefault="00192D51">
            <w:pPr>
              <w:pStyle w:val="TableParagraph"/>
            </w:pPr>
          </w:p>
        </w:tc>
        <w:tc>
          <w:tcPr>
            <w:tcW w:w="906" w:type="dxa"/>
          </w:tcPr>
          <w:p w14:paraId="4D72EFF5" w14:textId="77777777" w:rsidR="00192D51" w:rsidRDefault="00192D51">
            <w:pPr>
              <w:pStyle w:val="TableParagraph"/>
            </w:pPr>
          </w:p>
        </w:tc>
        <w:tc>
          <w:tcPr>
            <w:tcW w:w="1007" w:type="dxa"/>
          </w:tcPr>
          <w:p w14:paraId="4D6C7920" w14:textId="77777777" w:rsidR="00192D51" w:rsidRDefault="00192D51">
            <w:pPr>
              <w:pStyle w:val="TableParagraph"/>
            </w:pPr>
          </w:p>
        </w:tc>
        <w:tc>
          <w:tcPr>
            <w:tcW w:w="793" w:type="dxa"/>
            <w:tcBorders>
              <w:bottom w:val="nil"/>
              <w:right w:val="nil"/>
            </w:tcBorders>
          </w:tcPr>
          <w:p w14:paraId="556F996A" w14:textId="77777777" w:rsidR="00192D51" w:rsidRDefault="00192D51">
            <w:pPr>
              <w:pStyle w:val="TableParagraph"/>
            </w:pPr>
          </w:p>
        </w:tc>
      </w:tr>
    </w:tbl>
    <w:p w14:paraId="596DE4D6" w14:textId="77777777" w:rsidR="00192D51" w:rsidRDefault="00192D51">
      <w:pPr>
        <w:pStyle w:val="TableParagraph"/>
        <w:sectPr w:rsidR="00192D51">
          <w:pgSz w:w="16840" w:h="11910" w:orient="landscape"/>
          <w:pgMar w:top="1340" w:right="2409" w:bottom="280" w:left="1275" w:header="720" w:footer="720" w:gutter="0"/>
          <w:cols w:space="720"/>
        </w:sectPr>
      </w:pPr>
    </w:p>
    <w:p w14:paraId="67F0D515" w14:textId="77777777" w:rsidR="00192D51" w:rsidRDefault="00192D51">
      <w:pPr>
        <w:pStyle w:val="a3"/>
        <w:spacing w:before="173"/>
        <w:ind w:left="0"/>
        <w:jc w:val="left"/>
        <w:rPr>
          <w:rFonts w:ascii="Courier New"/>
          <w:sz w:val="20"/>
        </w:rPr>
      </w:pPr>
    </w:p>
    <w:p w14:paraId="1D2B83B0"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2967B07C"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9EA4BB5" w14:textId="77777777" w:rsidR="00192D51" w:rsidRDefault="00192D51">
      <w:pPr>
        <w:pStyle w:val="a3"/>
        <w:spacing w:before="1"/>
        <w:ind w:left="0"/>
        <w:jc w:val="left"/>
        <w:rPr>
          <w:rFonts w:ascii="Courier New"/>
          <w:sz w:val="20"/>
        </w:rPr>
      </w:pPr>
    </w:p>
    <w:p w14:paraId="7C671D3E" w14:textId="77777777" w:rsidR="00192D51" w:rsidRDefault="00460E6F">
      <w:pPr>
        <w:pStyle w:val="a4"/>
        <w:numPr>
          <w:ilvl w:val="0"/>
          <w:numId w:val="15"/>
        </w:numPr>
        <w:tabs>
          <w:tab w:val="left" w:pos="2084"/>
        </w:tabs>
        <w:ind w:left="2084" w:hanging="359"/>
        <w:jc w:val="left"/>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1AD9C019" w14:textId="77777777" w:rsidR="00192D51" w:rsidRDefault="00192D51">
      <w:pPr>
        <w:pStyle w:val="a3"/>
        <w:ind w:left="0"/>
        <w:jc w:val="left"/>
        <w:rPr>
          <w:rFonts w:ascii="Courier New"/>
          <w:sz w:val="20"/>
        </w:rPr>
      </w:pPr>
    </w:p>
    <w:p w14:paraId="2EAB3A34" w14:textId="77777777" w:rsidR="00192D51" w:rsidRDefault="00460E6F">
      <w:pPr>
        <w:pStyle w:val="a4"/>
        <w:numPr>
          <w:ilvl w:val="1"/>
          <w:numId w:val="15"/>
        </w:numPr>
        <w:tabs>
          <w:tab w:val="left" w:pos="2323"/>
          <w:tab w:val="left" w:pos="3885"/>
        </w:tabs>
        <w:ind w:left="3885" w:right="5666" w:hanging="2160"/>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2"/>
          <w:sz w:val="20"/>
        </w:rPr>
        <w:t xml:space="preserve"> </w:t>
      </w:r>
      <w:r>
        <w:rPr>
          <w:rFonts w:ascii="Courier New" w:hAnsi="Courier New"/>
          <w:sz w:val="20"/>
        </w:rPr>
        <w:t>финансирования (при наличии)</w:t>
      </w:r>
    </w:p>
    <w:p w14:paraId="79E49C6D"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2324"/>
        <w:gridCol w:w="2323"/>
        <w:gridCol w:w="2609"/>
        <w:gridCol w:w="1653"/>
      </w:tblGrid>
      <w:tr w:rsidR="00192D51" w14:paraId="79E39B2D" w14:textId="77777777">
        <w:trPr>
          <w:trHeight w:val="1307"/>
        </w:trPr>
        <w:tc>
          <w:tcPr>
            <w:tcW w:w="1930" w:type="dxa"/>
          </w:tcPr>
          <w:p w14:paraId="525202FF" w14:textId="77777777" w:rsidR="00192D51" w:rsidRDefault="00460E6F">
            <w:pPr>
              <w:pStyle w:val="TableParagraph"/>
              <w:spacing w:before="92"/>
              <w:ind w:left="10" w:right="4"/>
              <w:jc w:val="center"/>
              <w:rPr>
                <w:sz w:val="24"/>
              </w:rPr>
            </w:pPr>
            <w:r>
              <w:rPr>
                <w:sz w:val="24"/>
              </w:rPr>
              <w:t xml:space="preserve">Код по БК и </w:t>
            </w:r>
            <w:r>
              <w:rPr>
                <w:spacing w:val="-2"/>
                <w:sz w:val="24"/>
              </w:rPr>
              <w:t>дополнительной классификации</w:t>
            </w:r>
          </w:p>
        </w:tc>
        <w:tc>
          <w:tcPr>
            <w:tcW w:w="2324" w:type="dxa"/>
          </w:tcPr>
          <w:p w14:paraId="2F49E527" w14:textId="77777777" w:rsidR="00192D51" w:rsidRDefault="00460E6F">
            <w:pPr>
              <w:pStyle w:val="TableParagraph"/>
              <w:spacing w:before="92"/>
              <w:ind w:left="715" w:right="497"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40E8CDF4" w14:textId="77777777" w:rsidR="00192D51" w:rsidRDefault="00460E6F">
            <w:pPr>
              <w:pStyle w:val="TableParagraph"/>
              <w:ind w:left="242" w:firstLine="76"/>
              <w:rPr>
                <w:sz w:val="24"/>
              </w:rPr>
            </w:pPr>
            <w:r>
              <w:rPr>
                <w:sz w:val="24"/>
              </w:rPr>
              <w:t>финансовый год (текущий</w:t>
            </w:r>
            <w:r>
              <w:rPr>
                <w:spacing w:val="-4"/>
                <w:sz w:val="24"/>
              </w:rPr>
              <w:t xml:space="preserve"> </w:t>
            </w:r>
            <w:r>
              <w:rPr>
                <w:spacing w:val="-2"/>
                <w:sz w:val="24"/>
              </w:rPr>
              <w:t>период)</w:t>
            </w:r>
          </w:p>
        </w:tc>
        <w:tc>
          <w:tcPr>
            <w:tcW w:w="2323" w:type="dxa"/>
          </w:tcPr>
          <w:p w14:paraId="3E31D9BD" w14:textId="77777777" w:rsidR="00192D51" w:rsidRDefault="00460E6F">
            <w:pPr>
              <w:pStyle w:val="TableParagraph"/>
              <w:spacing w:before="92"/>
              <w:ind w:left="105" w:right="94"/>
              <w:jc w:val="center"/>
              <w:rPr>
                <w:sz w:val="24"/>
              </w:rPr>
            </w:pPr>
            <w:r>
              <w:rPr>
                <w:sz w:val="24"/>
              </w:rPr>
              <w:t>Распределено</w:t>
            </w:r>
            <w:r>
              <w:rPr>
                <w:spacing w:val="-15"/>
                <w:sz w:val="24"/>
              </w:rPr>
              <w:t xml:space="preserve"> </w:t>
            </w:r>
            <w:r>
              <w:rPr>
                <w:sz w:val="24"/>
              </w:rPr>
              <w:t xml:space="preserve">на </w:t>
            </w:r>
            <w:r>
              <w:rPr>
                <w:spacing w:val="-2"/>
                <w:sz w:val="24"/>
              </w:rPr>
              <w:t xml:space="preserve">текущий </w:t>
            </w:r>
            <w:r>
              <w:rPr>
                <w:sz w:val="24"/>
              </w:rPr>
              <w:t>финансовый</w:t>
            </w:r>
            <w:r>
              <w:rPr>
                <w:spacing w:val="-15"/>
                <w:sz w:val="24"/>
              </w:rPr>
              <w:t xml:space="preserve"> </w:t>
            </w:r>
            <w:r>
              <w:rPr>
                <w:sz w:val="24"/>
              </w:rPr>
              <w:t>год</w:t>
            </w:r>
          </w:p>
          <w:p w14:paraId="197B082C" w14:textId="77777777" w:rsidR="00192D51" w:rsidRDefault="00460E6F">
            <w:pPr>
              <w:pStyle w:val="TableParagraph"/>
              <w:ind w:left="105" w:right="94"/>
              <w:jc w:val="center"/>
              <w:rPr>
                <w:sz w:val="24"/>
              </w:rPr>
            </w:pPr>
            <w:r>
              <w:rPr>
                <w:sz w:val="24"/>
              </w:rPr>
              <w:t>(текущий</w:t>
            </w:r>
            <w:r>
              <w:rPr>
                <w:spacing w:val="-4"/>
                <w:sz w:val="24"/>
              </w:rPr>
              <w:t xml:space="preserve"> </w:t>
            </w:r>
            <w:r>
              <w:rPr>
                <w:spacing w:val="-2"/>
                <w:sz w:val="24"/>
              </w:rPr>
              <w:t>период)</w:t>
            </w:r>
          </w:p>
        </w:tc>
        <w:tc>
          <w:tcPr>
            <w:tcW w:w="2609" w:type="dxa"/>
          </w:tcPr>
          <w:p w14:paraId="1FF531AA" w14:textId="77777777" w:rsidR="00192D51" w:rsidRDefault="00460E6F">
            <w:pPr>
              <w:pStyle w:val="TableParagraph"/>
              <w:spacing w:before="92"/>
              <w:ind w:left="9" w:right="3"/>
              <w:jc w:val="center"/>
              <w:rPr>
                <w:sz w:val="24"/>
              </w:rPr>
            </w:pPr>
            <w:r>
              <w:rPr>
                <w:spacing w:val="-2"/>
                <w:sz w:val="24"/>
              </w:rPr>
              <w:t>Подлежит</w:t>
            </w:r>
          </w:p>
          <w:p w14:paraId="1C7F0AA5" w14:textId="77777777" w:rsidR="00192D51" w:rsidRDefault="00460E6F">
            <w:pPr>
              <w:pStyle w:val="TableParagraph"/>
              <w:ind w:left="9"/>
              <w:jc w:val="center"/>
              <w:rPr>
                <w:sz w:val="24"/>
              </w:rPr>
            </w:pPr>
            <w:r>
              <w:rPr>
                <w:sz w:val="24"/>
              </w:rPr>
              <w:t>распределению</w:t>
            </w:r>
            <w:r>
              <w:rPr>
                <w:spacing w:val="-5"/>
                <w:sz w:val="24"/>
              </w:rPr>
              <w:t xml:space="preserve"> на</w:t>
            </w:r>
          </w:p>
          <w:p w14:paraId="50C82525" w14:textId="77777777" w:rsidR="00192D51" w:rsidRDefault="00460E6F">
            <w:pPr>
              <w:pStyle w:val="TableParagraph"/>
              <w:ind w:left="184" w:right="176"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1653" w:type="dxa"/>
          </w:tcPr>
          <w:p w14:paraId="2945E80A" w14:textId="77777777" w:rsidR="00192D51" w:rsidRDefault="00460E6F">
            <w:pPr>
              <w:pStyle w:val="TableParagraph"/>
              <w:spacing w:before="92"/>
              <w:ind w:left="13" w:right="3"/>
              <w:jc w:val="center"/>
              <w:rPr>
                <w:sz w:val="24"/>
              </w:rPr>
            </w:pPr>
            <w:r>
              <w:rPr>
                <w:spacing w:val="-2"/>
                <w:sz w:val="24"/>
              </w:rPr>
              <w:t>Примечание</w:t>
            </w:r>
          </w:p>
        </w:tc>
      </w:tr>
      <w:tr w:rsidR="00192D51" w14:paraId="008FBED4" w14:textId="77777777">
        <w:trPr>
          <w:trHeight w:val="479"/>
        </w:trPr>
        <w:tc>
          <w:tcPr>
            <w:tcW w:w="1930" w:type="dxa"/>
          </w:tcPr>
          <w:p w14:paraId="2BC4FB7E" w14:textId="77777777" w:rsidR="00192D51" w:rsidRDefault="00460E6F">
            <w:pPr>
              <w:pStyle w:val="TableParagraph"/>
              <w:spacing w:before="92"/>
              <w:ind w:left="10"/>
              <w:jc w:val="center"/>
              <w:rPr>
                <w:sz w:val="24"/>
              </w:rPr>
            </w:pPr>
            <w:r>
              <w:rPr>
                <w:spacing w:val="-10"/>
                <w:sz w:val="24"/>
              </w:rPr>
              <w:t>1</w:t>
            </w:r>
          </w:p>
        </w:tc>
        <w:tc>
          <w:tcPr>
            <w:tcW w:w="2324" w:type="dxa"/>
          </w:tcPr>
          <w:p w14:paraId="3EF0EB36" w14:textId="77777777" w:rsidR="00192D51" w:rsidRDefault="00460E6F">
            <w:pPr>
              <w:pStyle w:val="TableParagraph"/>
              <w:spacing w:before="92"/>
              <w:ind w:left="4"/>
              <w:jc w:val="center"/>
              <w:rPr>
                <w:sz w:val="24"/>
              </w:rPr>
            </w:pPr>
            <w:r>
              <w:rPr>
                <w:spacing w:val="-10"/>
                <w:sz w:val="24"/>
              </w:rPr>
              <w:t>2</w:t>
            </w:r>
          </w:p>
        </w:tc>
        <w:tc>
          <w:tcPr>
            <w:tcW w:w="2323" w:type="dxa"/>
          </w:tcPr>
          <w:p w14:paraId="3B7C59AC" w14:textId="77777777" w:rsidR="00192D51" w:rsidRDefault="00460E6F">
            <w:pPr>
              <w:pStyle w:val="TableParagraph"/>
              <w:spacing w:before="92"/>
              <w:ind w:left="105" w:right="96"/>
              <w:jc w:val="center"/>
              <w:rPr>
                <w:sz w:val="24"/>
              </w:rPr>
            </w:pPr>
            <w:r>
              <w:rPr>
                <w:spacing w:val="-10"/>
                <w:sz w:val="24"/>
              </w:rPr>
              <w:t>3</w:t>
            </w:r>
          </w:p>
        </w:tc>
        <w:tc>
          <w:tcPr>
            <w:tcW w:w="2609" w:type="dxa"/>
          </w:tcPr>
          <w:p w14:paraId="2C88FA45" w14:textId="77777777" w:rsidR="00192D51" w:rsidRDefault="00460E6F">
            <w:pPr>
              <w:pStyle w:val="TableParagraph"/>
              <w:spacing w:before="92"/>
              <w:ind w:left="9" w:right="2"/>
              <w:jc w:val="center"/>
              <w:rPr>
                <w:sz w:val="24"/>
              </w:rPr>
            </w:pPr>
            <w:r>
              <w:rPr>
                <w:spacing w:val="-10"/>
                <w:sz w:val="24"/>
              </w:rPr>
              <w:t>4</w:t>
            </w:r>
          </w:p>
        </w:tc>
        <w:tc>
          <w:tcPr>
            <w:tcW w:w="1653" w:type="dxa"/>
          </w:tcPr>
          <w:p w14:paraId="1DF5FA4B" w14:textId="77777777" w:rsidR="00192D51" w:rsidRDefault="00460E6F">
            <w:pPr>
              <w:pStyle w:val="TableParagraph"/>
              <w:spacing w:before="92"/>
              <w:ind w:left="13"/>
              <w:jc w:val="center"/>
              <w:rPr>
                <w:sz w:val="24"/>
              </w:rPr>
            </w:pPr>
            <w:r>
              <w:rPr>
                <w:spacing w:val="-10"/>
                <w:sz w:val="24"/>
              </w:rPr>
              <w:t>5</w:t>
            </w:r>
          </w:p>
        </w:tc>
      </w:tr>
      <w:tr w:rsidR="00192D51" w14:paraId="21183676" w14:textId="77777777">
        <w:trPr>
          <w:trHeight w:val="480"/>
        </w:trPr>
        <w:tc>
          <w:tcPr>
            <w:tcW w:w="1930" w:type="dxa"/>
          </w:tcPr>
          <w:p w14:paraId="25988B9B" w14:textId="77777777" w:rsidR="00192D51" w:rsidRDefault="00192D51">
            <w:pPr>
              <w:pStyle w:val="TableParagraph"/>
              <w:rPr>
                <w:sz w:val="20"/>
              </w:rPr>
            </w:pPr>
          </w:p>
        </w:tc>
        <w:tc>
          <w:tcPr>
            <w:tcW w:w="2324" w:type="dxa"/>
          </w:tcPr>
          <w:p w14:paraId="683082D0" w14:textId="77777777" w:rsidR="00192D51" w:rsidRDefault="00192D51">
            <w:pPr>
              <w:pStyle w:val="TableParagraph"/>
              <w:rPr>
                <w:sz w:val="20"/>
              </w:rPr>
            </w:pPr>
          </w:p>
        </w:tc>
        <w:tc>
          <w:tcPr>
            <w:tcW w:w="2323" w:type="dxa"/>
          </w:tcPr>
          <w:p w14:paraId="2817522C" w14:textId="77777777" w:rsidR="00192D51" w:rsidRDefault="00192D51">
            <w:pPr>
              <w:pStyle w:val="TableParagraph"/>
              <w:rPr>
                <w:sz w:val="20"/>
              </w:rPr>
            </w:pPr>
          </w:p>
        </w:tc>
        <w:tc>
          <w:tcPr>
            <w:tcW w:w="2609" w:type="dxa"/>
          </w:tcPr>
          <w:p w14:paraId="21B833A9" w14:textId="77777777" w:rsidR="00192D51" w:rsidRDefault="00192D51">
            <w:pPr>
              <w:pStyle w:val="TableParagraph"/>
              <w:rPr>
                <w:sz w:val="20"/>
              </w:rPr>
            </w:pPr>
          </w:p>
        </w:tc>
        <w:tc>
          <w:tcPr>
            <w:tcW w:w="1653" w:type="dxa"/>
          </w:tcPr>
          <w:p w14:paraId="32A28D6C" w14:textId="77777777" w:rsidR="00192D51" w:rsidRDefault="00192D51">
            <w:pPr>
              <w:pStyle w:val="TableParagraph"/>
              <w:rPr>
                <w:sz w:val="20"/>
              </w:rPr>
            </w:pPr>
          </w:p>
        </w:tc>
      </w:tr>
      <w:tr w:rsidR="00192D51" w14:paraId="0F2F943D" w14:textId="77777777">
        <w:trPr>
          <w:trHeight w:val="479"/>
        </w:trPr>
        <w:tc>
          <w:tcPr>
            <w:tcW w:w="1930" w:type="dxa"/>
          </w:tcPr>
          <w:p w14:paraId="38EE189F" w14:textId="77777777" w:rsidR="00192D51" w:rsidRDefault="00192D51">
            <w:pPr>
              <w:pStyle w:val="TableParagraph"/>
              <w:rPr>
                <w:sz w:val="20"/>
              </w:rPr>
            </w:pPr>
          </w:p>
        </w:tc>
        <w:tc>
          <w:tcPr>
            <w:tcW w:w="2324" w:type="dxa"/>
          </w:tcPr>
          <w:p w14:paraId="213357BE" w14:textId="77777777" w:rsidR="00192D51" w:rsidRDefault="00192D51">
            <w:pPr>
              <w:pStyle w:val="TableParagraph"/>
              <w:rPr>
                <w:sz w:val="20"/>
              </w:rPr>
            </w:pPr>
          </w:p>
        </w:tc>
        <w:tc>
          <w:tcPr>
            <w:tcW w:w="2323" w:type="dxa"/>
          </w:tcPr>
          <w:p w14:paraId="49B9CE8B" w14:textId="77777777" w:rsidR="00192D51" w:rsidRDefault="00192D51">
            <w:pPr>
              <w:pStyle w:val="TableParagraph"/>
              <w:rPr>
                <w:sz w:val="20"/>
              </w:rPr>
            </w:pPr>
          </w:p>
        </w:tc>
        <w:tc>
          <w:tcPr>
            <w:tcW w:w="2609" w:type="dxa"/>
          </w:tcPr>
          <w:p w14:paraId="78357F03" w14:textId="77777777" w:rsidR="00192D51" w:rsidRDefault="00192D51">
            <w:pPr>
              <w:pStyle w:val="TableParagraph"/>
              <w:rPr>
                <w:sz w:val="20"/>
              </w:rPr>
            </w:pPr>
          </w:p>
        </w:tc>
        <w:tc>
          <w:tcPr>
            <w:tcW w:w="1653" w:type="dxa"/>
          </w:tcPr>
          <w:p w14:paraId="37569219" w14:textId="77777777" w:rsidR="00192D51" w:rsidRDefault="00192D51">
            <w:pPr>
              <w:pStyle w:val="TableParagraph"/>
              <w:rPr>
                <w:sz w:val="20"/>
              </w:rPr>
            </w:pPr>
          </w:p>
        </w:tc>
      </w:tr>
      <w:tr w:rsidR="00192D51" w14:paraId="54929305" w14:textId="77777777">
        <w:trPr>
          <w:trHeight w:val="481"/>
        </w:trPr>
        <w:tc>
          <w:tcPr>
            <w:tcW w:w="1930" w:type="dxa"/>
          </w:tcPr>
          <w:p w14:paraId="2F56A2C1" w14:textId="77777777" w:rsidR="00192D51" w:rsidRDefault="00460E6F">
            <w:pPr>
              <w:pStyle w:val="TableParagraph"/>
              <w:spacing w:before="95"/>
              <w:ind w:left="62"/>
              <w:rPr>
                <w:sz w:val="24"/>
              </w:rPr>
            </w:pPr>
            <w:r>
              <w:rPr>
                <w:spacing w:val="-2"/>
                <w:sz w:val="24"/>
              </w:rPr>
              <w:t>Итого</w:t>
            </w:r>
          </w:p>
        </w:tc>
        <w:tc>
          <w:tcPr>
            <w:tcW w:w="2324" w:type="dxa"/>
          </w:tcPr>
          <w:p w14:paraId="29AEA19A" w14:textId="77777777" w:rsidR="00192D51" w:rsidRDefault="00192D51">
            <w:pPr>
              <w:pStyle w:val="TableParagraph"/>
              <w:rPr>
                <w:sz w:val="20"/>
              </w:rPr>
            </w:pPr>
          </w:p>
        </w:tc>
        <w:tc>
          <w:tcPr>
            <w:tcW w:w="2323" w:type="dxa"/>
          </w:tcPr>
          <w:p w14:paraId="2B7A6278" w14:textId="77777777" w:rsidR="00192D51" w:rsidRDefault="00192D51">
            <w:pPr>
              <w:pStyle w:val="TableParagraph"/>
              <w:rPr>
                <w:sz w:val="20"/>
              </w:rPr>
            </w:pPr>
          </w:p>
        </w:tc>
        <w:tc>
          <w:tcPr>
            <w:tcW w:w="2609" w:type="dxa"/>
          </w:tcPr>
          <w:p w14:paraId="1120610D" w14:textId="77777777" w:rsidR="00192D51" w:rsidRDefault="00192D51">
            <w:pPr>
              <w:pStyle w:val="TableParagraph"/>
              <w:rPr>
                <w:sz w:val="20"/>
              </w:rPr>
            </w:pPr>
          </w:p>
        </w:tc>
        <w:tc>
          <w:tcPr>
            <w:tcW w:w="1653" w:type="dxa"/>
            <w:tcBorders>
              <w:bottom w:val="nil"/>
              <w:right w:val="nil"/>
            </w:tcBorders>
          </w:tcPr>
          <w:p w14:paraId="2237DFD4" w14:textId="77777777" w:rsidR="00192D51" w:rsidRDefault="00192D51">
            <w:pPr>
              <w:pStyle w:val="TableParagraph"/>
              <w:rPr>
                <w:sz w:val="20"/>
              </w:rPr>
            </w:pPr>
          </w:p>
        </w:tc>
      </w:tr>
    </w:tbl>
    <w:p w14:paraId="161EF9D7" w14:textId="77777777" w:rsidR="00192D51" w:rsidRDefault="00192D51">
      <w:pPr>
        <w:pStyle w:val="a3"/>
        <w:spacing w:before="55"/>
        <w:ind w:left="0"/>
        <w:jc w:val="left"/>
        <w:rPr>
          <w:rFonts w:ascii="Courier New"/>
          <w:sz w:val="20"/>
        </w:rPr>
      </w:pPr>
    </w:p>
    <w:p w14:paraId="3D636A79"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29F874B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BA2FC6E" w14:textId="77777777" w:rsidR="00192D51" w:rsidRDefault="00460E6F">
      <w:pPr>
        <w:tabs>
          <w:tab w:val="left" w:pos="4485"/>
          <w:tab w:val="left" w:pos="5685"/>
          <w:tab w:val="left" w:pos="7845"/>
          <w:tab w:val="left" w:pos="9045"/>
        </w:tabs>
        <w:spacing w:before="228"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6BAE146"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A61280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7C4A4AAB"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1F7B21"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7C38850"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29 к</w:t>
      </w:r>
      <w:r>
        <w:rPr>
          <w:spacing w:val="1"/>
          <w:sz w:val="24"/>
        </w:rPr>
        <w:t xml:space="preserve"> </w:t>
      </w:r>
      <w:r>
        <w:rPr>
          <w:sz w:val="24"/>
        </w:rPr>
        <w:t>Порядку</w:t>
      </w:r>
      <w:r>
        <w:rPr>
          <w:spacing w:val="-8"/>
          <w:sz w:val="24"/>
        </w:rPr>
        <w:t xml:space="preserve"> </w:t>
      </w:r>
      <w:r>
        <w:rPr>
          <w:sz w:val="24"/>
        </w:rPr>
        <w:t>открытия и</w:t>
      </w:r>
      <w:r>
        <w:rPr>
          <w:spacing w:val="1"/>
          <w:sz w:val="24"/>
        </w:rPr>
        <w:t xml:space="preserve"> </w:t>
      </w:r>
      <w:r>
        <w:rPr>
          <w:spacing w:val="-2"/>
          <w:sz w:val="24"/>
        </w:rPr>
        <w:t>ведения</w:t>
      </w:r>
    </w:p>
    <w:p w14:paraId="0351516A" w14:textId="787DC1B6"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sidR="006057EE">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61ACF5A5" w14:textId="77777777" w:rsidR="00192D51" w:rsidRDefault="00460E6F">
      <w:pPr>
        <w:tabs>
          <w:tab w:val="left" w:pos="8061"/>
        </w:tabs>
        <w:spacing w:before="12"/>
        <w:ind w:left="2181" w:right="1345" w:firstLine="60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4358A63E" w14:textId="77777777" w:rsidR="00192D51" w:rsidRDefault="00460E6F">
      <w:pPr>
        <w:tabs>
          <w:tab w:val="left" w:pos="335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EE6733" w14:textId="77777777" w:rsidR="00192D51" w:rsidRDefault="00460E6F">
      <w:pPr>
        <w:tabs>
          <w:tab w:val="left" w:pos="3239"/>
          <w:tab w:val="left" w:pos="5759"/>
          <w:tab w:val="left" w:pos="671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6F9DEB9" w14:textId="77777777" w:rsidR="00192D51" w:rsidRDefault="00460E6F">
      <w:pPr>
        <w:tabs>
          <w:tab w:val="left" w:pos="33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AE25F30" w14:textId="77777777" w:rsidR="00192D51" w:rsidRDefault="00460E6F">
      <w:pPr>
        <w:tabs>
          <w:tab w:val="left" w:pos="2084"/>
          <w:tab w:val="left" w:pos="268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96A71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385BDA6" w14:textId="77777777" w:rsidR="00192D51" w:rsidRDefault="00460E6F">
      <w:pPr>
        <w:tabs>
          <w:tab w:val="left" w:pos="3239"/>
          <w:tab w:val="left" w:pos="5204"/>
          <w:tab w:val="left" w:pos="7919"/>
          <w:tab w:val="left" w:pos="8881"/>
        </w:tabs>
        <w:spacing w:before="1" w:line="226" w:lineRule="exact"/>
        <w:ind w:right="1344"/>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93031" w14:textId="77777777" w:rsidR="00192D51" w:rsidRDefault="00460E6F">
      <w:pPr>
        <w:tabs>
          <w:tab w:val="left" w:pos="5345"/>
          <w:tab w:val="left" w:pos="8061"/>
        </w:tabs>
        <w:ind w:left="141"/>
        <w:jc w:val="both"/>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0D4AAC0F" w14:textId="77777777" w:rsidR="00192D51" w:rsidRDefault="00460E6F">
      <w:pPr>
        <w:tabs>
          <w:tab w:val="left" w:pos="3261"/>
          <w:tab w:val="left" w:pos="5345"/>
          <w:tab w:val="left" w:pos="5466"/>
          <w:tab w:val="left" w:pos="6621"/>
          <w:tab w:val="left" w:pos="7941"/>
          <w:tab w:val="left" w:pos="8061"/>
        </w:tabs>
        <w:spacing w:before="1"/>
        <w:ind w:left="141" w:right="1346"/>
        <w:jc w:val="both"/>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t xml:space="preserve">│ │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pacing w:val="80"/>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04B77047"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C5B0972"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1B860FFE" w14:textId="77777777" w:rsidR="00192D51" w:rsidRDefault="00460E6F">
      <w:pPr>
        <w:spacing w:before="2"/>
        <w:ind w:left="7102" w:right="1344" w:firstLine="960"/>
        <w:jc w:val="both"/>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12031E2"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B265DD4" w14:textId="77777777" w:rsidR="00192D51" w:rsidRDefault="00192D51">
      <w:pPr>
        <w:pStyle w:val="a3"/>
        <w:ind w:left="0"/>
        <w:jc w:val="left"/>
        <w:rPr>
          <w:rFonts w:ascii="Courier New"/>
          <w:sz w:val="20"/>
        </w:rPr>
      </w:pPr>
    </w:p>
    <w:p w14:paraId="19EA66BC" w14:textId="77777777" w:rsidR="00192D51" w:rsidRDefault="00460E6F">
      <w:pPr>
        <w:pStyle w:val="a4"/>
        <w:numPr>
          <w:ilvl w:val="0"/>
          <w:numId w:val="14"/>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073FBA2" w14:textId="77777777" w:rsidR="00192D51" w:rsidRDefault="00192D51">
      <w:pPr>
        <w:pStyle w:val="a3"/>
        <w:spacing w:before="1"/>
        <w:ind w:left="0"/>
        <w:jc w:val="left"/>
        <w:rPr>
          <w:rFonts w:ascii="Courier New"/>
          <w:sz w:val="20"/>
        </w:rPr>
      </w:pPr>
    </w:p>
    <w:p w14:paraId="0C895EAE" w14:textId="77777777" w:rsidR="00192D51" w:rsidRDefault="00460E6F">
      <w:pPr>
        <w:pStyle w:val="a4"/>
        <w:numPr>
          <w:ilvl w:val="1"/>
          <w:numId w:val="14"/>
        </w:numPr>
        <w:tabs>
          <w:tab w:val="left" w:pos="3259"/>
        </w:tabs>
        <w:ind w:left="3259"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D01F11C" w14:textId="77777777" w:rsidR="00192D51" w:rsidRDefault="00192D51">
      <w:pPr>
        <w:pStyle w:val="a3"/>
        <w:ind w:left="0"/>
        <w:jc w:val="left"/>
        <w:rPr>
          <w:rFonts w:ascii="Courier New"/>
          <w:sz w:val="20"/>
        </w:rPr>
      </w:pPr>
    </w:p>
    <w:p w14:paraId="1E8B85FB" w14:textId="77777777" w:rsidR="00192D51" w:rsidRDefault="00460E6F">
      <w:pPr>
        <w:pStyle w:val="a4"/>
        <w:numPr>
          <w:ilvl w:val="2"/>
          <w:numId w:val="14"/>
        </w:numPr>
        <w:tabs>
          <w:tab w:val="left" w:pos="4098"/>
        </w:tabs>
        <w:ind w:left="4098"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99FBA9C"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2FC6D70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965"/>
        <w:gridCol w:w="1020"/>
        <w:gridCol w:w="1069"/>
        <w:gridCol w:w="1011"/>
        <w:gridCol w:w="1078"/>
        <w:gridCol w:w="1069"/>
        <w:gridCol w:w="1009"/>
        <w:gridCol w:w="1815"/>
        <w:gridCol w:w="1021"/>
      </w:tblGrid>
      <w:tr w:rsidR="00192D51" w14:paraId="6E0EC9C1" w14:textId="77777777">
        <w:trPr>
          <w:trHeight w:val="755"/>
        </w:trPr>
        <w:tc>
          <w:tcPr>
            <w:tcW w:w="2158" w:type="dxa"/>
            <w:gridSpan w:val="2"/>
            <w:vMerge w:val="restart"/>
          </w:tcPr>
          <w:p w14:paraId="7A32FD27" w14:textId="77777777" w:rsidR="00192D51" w:rsidRDefault="00460E6F">
            <w:pPr>
              <w:pStyle w:val="TableParagraph"/>
              <w:spacing w:before="92"/>
              <w:ind w:left="235" w:right="226" w:firstLine="1"/>
              <w:jc w:val="center"/>
              <w:rPr>
                <w:sz w:val="24"/>
              </w:rPr>
            </w:pPr>
            <w:r>
              <w:rPr>
                <w:sz w:val="24"/>
              </w:rPr>
              <w:t xml:space="preserve">Код по БК и </w:t>
            </w:r>
            <w:r>
              <w:rPr>
                <w:spacing w:val="-2"/>
                <w:sz w:val="24"/>
              </w:rPr>
              <w:t>дополнительной классификации</w:t>
            </w:r>
          </w:p>
        </w:tc>
        <w:tc>
          <w:tcPr>
            <w:tcW w:w="3100" w:type="dxa"/>
            <w:gridSpan w:val="3"/>
          </w:tcPr>
          <w:p w14:paraId="1126BF6D" w14:textId="77777777" w:rsidR="00192D51" w:rsidRDefault="00460E6F">
            <w:pPr>
              <w:pStyle w:val="TableParagraph"/>
              <w:spacing w:before="92"/>
              <w:ind w:left="220"/>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168A6EA0" w14:textId="77777777" w:rsidR="00192D51" w:rsidRDefault="00460E6F">
            <w:pPr>
              <w:pStyle w:val="TableParagraph"/>
              <w:spacing w:before="92"/>
              <w:ind w:left="915" w:right="515"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815" w:type="dxa"/>
            <w:vMerge w:val="restart"/>
          </w:tcPr>
          <w:p w14:paraId="57C2A22D" w14:textId="77777777" w:rsidR="00192D51" w:rsidRDefault="00460E6F">
            <w:pPr>
              <w:pStyle w:val="TableParagraph"/>
              <w:spacing w:before="92"/>
              <w:ind w:left="63" w:right="60" w:firstLine="2"/>
              <w:jc w:val="center"/>
              <w:rPr>
                <w:sz w:val="24"/>
              </w:rPr>
            </w:pPr>
            <w:r>
              <w:rPr>
                <w:spacing w:val="-2"/>
                <w:sz w:val="24"/>
              </w:rPr>
              <w:t xml:space="preserve">Предельные объемы </w:t>
            </w:r>
            <w:proofErr w:type="spellStart"/>
            <w:r>
              <w:rPr>
                <w:spacing w:val="-2"/>
                <w:sz w:val="24"/>
              </w:rPr>
              <w:t>финансировани</w:t>
            </w:r>
            <w:proofErr w:type="spellEnd"/>
            <w:r>
              <w:rPr>
                <w:spacing w:val="-2"/>
                <w:sz w:val="24"/>
              </w:rPr>
              <w:t xml:space="preserve"> </w:t>
            </w:r>
            <w:r>
              <w:rPr>
                <w:sz w:val="24"/>
              </w:rPr>
              <w:t>я на текущий финансовый</w:t>
            </w:r>
            <w:r>
              <w:rPr>
                <w:spacing w:val="-15"/>
                <w:sz w:val="24"/>
              </w:rPr>
              <w:t xml:space="preserve"> </w:t>
            </w:r>
            <w:r>
              <w:rPr>
                <w:sz w:val="24"/>
              </w:rPr>
              <w:t xml:space="preserve">год </w:t>
            </w:r>
            <w:r>
              <w:rPr>
                <w:spacing w:val="-2"/>
                <w:sz w:val="24"/>
              </w:rPr>
              <w:t>(текущий период)</w:t>
            </w:r>
          </w:p>
          <w:p w14:paraId="60D47F13" w14:textId="77777777" w:rsidR="00192D51" w:rsidRDefault="00460E6F">
            <w:pPr>
              <w:pStyle w:val="TableParagraph"/>
              <w:spacing w:before="1"/>
              <w:ind w:left="15" w:right="13"/>
              <w:jc w:val="center"/>
              <w:rPr>
                <w:sz w:val="24"/>
              </w:rPr>
            </w:pPr>
            <w:r>
              <w:rPr>
                <w:sz w:val="24"/>
              </w:rPr>
              <w:t>(при</w:t>
            </w:r>
            <w:r>
              <w:rPr>
                <w:spacing w:val="-2"/>
                <w:sz w:val="24"/>
              </w:rPr>
              <w:t xml:space="preserve"> наличии)</w:t>
            </w:r>
          </w:p>
        </w:tc>
        <w:tc>
          <w:tcPr>
            <w:tcW w:w="1021" w:type="dxa"/>
            <w:vMerge w:val="restart"/>
          </w:tcPr>
          <w:p w14:paraId="531BD6DD" w14:textId="77777777" w:rsidR="00192D51" w:rsidRDefault="00460E6F">
            <w:pPr>
              <w:pStyle w:val="TableParagraph"/>
              <w:spacing w:before="92"/>
              <w:ind w:left="269" w:right="99" w:hanging="166"/>
              <w:rPr>
                <w:sz w:val="24"/>
              </w:rPr>
            </w:pPr>
            <w:proofErr w:type="spellStart"/>
            <w:r>
              <w:rPr>
                <w:spacing w:val="-2"/>
                <w:sz w:val="24"/>
              </w:rPr>
              <w:t>Примеч</w:t>
            </w:r>
            <w:proofErr w:type="spellEnd"/>
            <w:r>
              <w:rPr>
                <w:spacing w:val="-2"/>
                <w:sz w:val="24"/>
              </w:rPr>
              <w:t xml:space="preserve"> </w:t>
            </w:r>
            <w:proofErr w:type="spellStart"/>
            <w:r>
              <w:rPr>
                <w:spacing w:val="-4"/>
                <w:sz w:val="24"/>
              </w:rPr>
              <w:t>ание</w:t>
            </w:r>
            <w:proofErr w:type="spellEnd"/>
          </w:p>
        </w:tc>
      </w:tr>
      <w:tr w:rsidR="00192D51" w14:paraId="4C2D6709" w14:textId="77777777">
        <w:trPr>
          <w:trHeight w:val="755"/>
        </w:trPr>
        <w:tc>
          <w:tcPr>
            <w:tcW w:w="2158" w:type="dxa"/>
            <w:gridSpan w:val="2"/>
            <w:vMerge/>
            <w:tcBorders>
              <w:top w:val="nil"/>
            </w:tcBorders>
          </w:tcPr>
          <w:p w14:paraId="485ED96A" w14:textId="77777777" w:rsidR="00192D51" w:rsidRDefault="00192D51">
            <w:pPr>
              <w:rPr>
                <w:sz w:val="2"/>
                <w:szCs w:val="2"/>
              </w:rPr>
            </w:pPr>
          </w:p>
        </w:tc>
        <w:tc>
          <w:tcPr>
            <w:tcW w:w="1020" w:type="dxa"/>
            <w:vMerge w:val="restart"/>
          </w:tcPr>
          <w:p w14:paraId="79C78B59" w14:textId="77777777" w:rsidR="00192D51" w:rsidRDefault="00460E6F">
            <w:pPr>
              <w:pStyle w:val="TableParagraph"/>
              <w:spacing w:before="95"/>
              <w:ind w:left="14" w:right="7"/>
              <w:jc w:val="center"/>
              <w:rPr>
                <w:sz w:val="24"/>
              </w:rPr>
            </w:pPr>
            <w:r>
              <w:rPr>
                <w:spacing w:val="-5"/>
                <w:sz w:val="24"/>
              </w:rPr>
              <w:t>на</w:t>
            </w:r>
          </w:p>
          <w:p w14:paraId="7739DF59" w14:textId="77777777" w:rsidR="00192D51" w:rsidRDefault="00460E6F">
            <w:pPr>
              <w:pStyle w:val="TableParagraph"/>
              <w:ind w:left="71" w:right="5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2080" w:type="dxa"/>
            <w:gridSpan w:val="2"/>
          </w:tcPr>
          <w:p w14:paraId="023A49A7"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112849F0" w14:textId="77777777" w:rsidR="00192D51" w:rsidRDefault="00460E6F">
            <w:pPr>
              <w:pStyle w:val="TableParagraph"/>
              <w:spacing w:before="95"/>
              <w:ind w:left="8" w:right="3"/>
              <w:jc w:val="center"/>
              <w:rPr>
                <w:sz w:val="24"/>
              </w:rPr>
            </w:pPr>
            <w:r>
              <w:rPr>
                <w:spacing w:val="-5"/>
                <w:sz w:val="24"/>
              </w:rPr>
              <w:t>на</w:t>
            </w:r>
          </w:p>
          <w:p w14:paraId="51A92D7E" w14:textId="77777777" w:rsidR="00192D51" w:rsidRDefault="00460E6F">
            <w:pPr>
              <w:pStyle w:val="TableParagraph"/>
              <w:ind w:left="99" w:right="8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2078" w:type="dxa"/>
            <w:gridSpan w:val="2"/>
          </w:tcPr>
          <w:p w14:paraId="6243192E" w14:textId="77777777" w:rsidR="00192D51" w:rsidRDefault="00460E6F">
            <w:pPr>
              <w:pStyle w:val="TableParagraph"/>
              <w:spacing w:before="95"/>
              <w:ind w:left="672"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815" w:type="dxa"/>
            <w:vMerge/>
            <w:tcBorders>
              <w:top w:val="nil"/>
            </w:tcBorders>
          </w:tcPr>
          <w:p w14:paraId="4329F4D1" w14:textId="77777777" w:rsidR="00192D51" w:rsidRDefault="00192D51">
            <w:pPr>
              <w:rPr>
                <w:sz w:val="2"/>
                <w:szCs w:val="2"/>
              </w:rPr>
            </w:pPr>
          </w:p>
        </w:tc>
        <w:tc>
          <w:tcPr>
            <w:tcW w:w="1021" w:type="dxa"/>
            <w:vMerge/>
            <w:tcBorders>
              <w:top w:val="nil"/>
            </w:tcBorders>
          </w:tcPr>
          <w:p w14:paraId="3BA1E079" w14:textId="77777777" w:rsidR="00192D51" w:rsidRDefault="00192D51">
            <w:pPr>
              <w:rPr>
                <w:sz w:val="2"/>
                <w:szCs w:val="2"/>
              </w:rPr>
            </w:pPr>
          </w:p>
        </w:tc>
      </w:tr>
      <w:tr w:rsidR="00192D51" w14:paraId="7696BC6E" w14:textId="77777777">
        <w:trPr>
          <w:trHeight w:val="880"/>
        </w:trPr>
        <w:tc>
          <w:tcPr>
            <w:tcW w:w="2158" w:type="dxa"/>
            <w:gridSpan w:val="2"/>
            <w:vMerge/>
            <w:tcBorders>
              <w:top w:val="nil"/>
            </w:tcBorders>
          </w:tcPr>
          <w:p w14:paraId="04D69F63" w14:textId="77777777" w:rsidR="00192D51" w:rsidRDefault="00192D51">
            <w:pPr>
              <w:rPr>
                <w:sz w:val="2"/>
                <w:szCs w:val="2"/>
              </w:rPr>
            </w:pPr>
          </w:p>
        </w:tc>
        <w:tc>
          <w:tcPr>
            <w:tcW w:w="1020" w:type="dxa"/>
            <w:vMerge/>
            <w:tcBorders>
              <w:top w:val="nil"/>
            </w:tcBorders>
          </w:tcPr>
          <w:p w14:paraId="38AD47A5" w14:textId="77777777" w:rsidR="00192D51" w:rsidRDefault="00192D51">
            <w:pPr>
              <w:rPr>
                <w:sz w:val="2"/>
                <w:szCs w:val="2"/>
              </w:rPr>
            </w:pPr>
          </w:p>
        </w:tc>
        <w:tc>
          <w:tcPr>
            <w:tcW w:w="1069" w:type="dxa"/>
          </w:tcPr>
          <w:p w14:paraId="6AA264FF"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3098597"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8" w:type="dxa"/>
            <w:vMerge/>
            <w:tcBorders>
              <w:top w:val="nil"/>
            </w:tcBorders>
          </w:tcPr>
          <w:p w14:paraId="4F56F4D4" w14:textId="77777777" w:rsidR="00192D51" w:rsidRDefault="00192D51">
            <w:pPr>
              <w:rPr>
                <w:sz w:val="2"/>
                <w:szCs w:val="2"/>
              </w:rPr>
            </w:pPr>
          </w:p>
        </w:tc>
        <w:tc>
          <w:tcPr>
            <w:tcW w:w="1069" w:type="dxa"/>
          </w:tcPr>
          <w:p w14:paraId="55FB5656" w14:textId="77777777" w:rsidR="00192D51" w:rsidRDefault="00460E6F">
            <w:pPr>
              <w:pStyle w:val="TableParagraph"/>
              <w:spacing w:before="95"/>
              <w:ind w:left="360" w:right="142" w:hanging="209"/>
              <w:rPr>
                <w:sz w:val="24"/>
              </w:rPr>
            </w:pPr>
            <w:r>
              <w:rPr>
                <w:spacing w:val="-2"/>
                <w:sz w:val="24"/>
              </w:rPr>
              <w:t xml:space="preserve">первый </w:t>
            </w:r>
            <w:r>
              <w:rPr>
                <w:spacing w:val="-4"/>
                <w:sz w:val="24"/>
              </w:rPr>
              <w:t>год</w:t>
            </w:r>
          </w:p>
        </w:tc>
        <w:tc>
          <w:tcPr>
            <w:tcW w:w="1009" w:type="dxa"/>
          </w:tcPr>
          <w:p w14:paraId="262BFB9C" w14:textId="77777777" w:rsidR="00192D51" w:rsidRDefault="00460E6F">
            <w:pPr>
              <w:pStyle w:val="TableParagraph"/>
              <w:spacing w:before="95"/>
              <w:ind w:left="331" w:right="136" w:hanging="183"/>
              <w:rPr>
                <w:sz w:val="24"/>
              </w:rPr>
            </w:pPr>
            <w:r>
              <w:rPr>
                <w:spacing w:val="-2"/>
                <w:sz w:val="24"/>
              </w:rPr>
              <w:t xml:space="preserve">второй </w:t>
            </w:r>
            <w:r>
              <w:rPr>
                <w:spacing w:val="-4"/>
                <w:sz w:val="24"/>
              </w:rPr>
              <w:t>год</w:t>
            </w:r>
          </w:p>
        </w:tc>
        <w:tc>
          <w:tcPr>
            <w:tcW w:w="1815" w:type="dxa"/>
            <w:vMerge/>
            <w:tcBorders>
              <w:top w:val="nil"/>
            </w:tcBorders>
          </w:tcPr>
          <w:p w14:paraId="00604566" w14:textId="77777777" w:rsidR="00192D51" w:rsidRDefault="00192D51">
            <w:pPr>
              <w:rPr>
                <w:sz w:val="2"/>
                <w:szCs w:val="2"/>
              </w:rPr>
            </w:pPr>
          </w:p>
        </w:tc>
        <w:tc>
          <w:tcPr>
            <w:tcW w:w="1021" w:type="dxa"/>
            <w:vMerge/>
            <w:tcBorders>
              <w:top w:val="nil"/>
            </w:tcBorders>
          </w:tcPr>
          <w:p w14:paraId="0853169A" w14:textId="77777777" w:rsidR="00192D51" w:rsidRDefault="00192D51">
            <w:pPr>
              <w:rPr>
                <w:sz w:val="2"/>
                <w:szCs w:val="2"/>
              </w:rPr>
            </w:pPr>
          </w:p>
        </w:tc>
      </w:tr>
      <w:tr w:rsidR="00192D51" w14:paraId="580C66FF" w14:textId="77777777">
        <w:trPr>
          <w:trHeight w:val="479"/>
        </w:trPr>
        <w:tc>
          <w:tcPr>
            <w:tcW w:w="2158" w:type="dxa"/>
            <w:gridSpan w:val="2"/>
          </w:tcPr>
          <w:p w14:paraId="0FC7AFCE" w14:textId="77777777" w:rsidR="00192D51" w:rsidRDefault="00460E6F">
            <w:pPr>
              <w:pStyle w:val="TableParagraph"/>
              <w:spacing w:before="95"/>
              <w:ind w:left="7"/>
              <w:jc w:val="center"/>
              <w:rPr>
                <w:sz w:val="24"/>
              </w:rPr>
            </w:pPr>
            <w:r>
              <w:rPr>
                <w:spacing w:val="-10"/>
                <w:sz w:val="24"/>
              </w:rPr>
              <w:t>1</w:t>
            </w:r>
          </w:p>
        </w:tc>
        <w:tc>
          <w:tcPr>
            <w:tcW w:w="1020" w:type="dxa"/>
          </w:tcPr>
          <w:p w14:paraId="7AB03318" w14:textId="77777777" w:rsidR="00192D51" w:rsidRDefault="00460E6F">
            <w:pPr>
              <w:pStyle w:val="TableParagraph"/>
              <w:spacing w:before="95"/>
              <w:ind w:left="14" w:right="7"/>
              <w:jc w:val="center"/>
              <w:rPr>
                <w:sz w:val="24"/>
              </w:rPr>
            </w:pPr>
            <w:r>
              <w:rPr>
                <w:spacing w:val="-10"/>
                <w:sz w:val="24"/>
              </w:rPr>
              <w:t>2</w:t>
            </w:r>
          </w:p>
        </w:tc>
        <w:tc>
          <w:tcPr>
            <w:tcW w:w="1069" w:type="dxa"/>
          </w:tcPr>
          <w:p w14:paraId="54A527F0" w14:textId="77777777" w:rsidR="00192D51" w:rsidRDefault="00460E6F">
            <w:pPr>
              <w:pStyle w:val="TableParagraph"/>
              <w:spacing w:before="95"/>
              <w:ind w:left="11"/>
              <w:jc w:val="center"/>
              <w:rPr>
                <w:sz w:val="24"/>
              </w:rPr>
            </w:pPr>
            <w:r>
              <w:rPr>
                <w:spacing w:val="-10"/>
                <w:sz w:val="24"/>
              </w:rPr>
              <w:t>3</w:t>
            </w:r>
          </w:p>
        </w:tc>
        <w:tc>
          <w:tcPr>
            <w:tcW w:w="1011" w:type="dxa"/>
          </w:tcPr>
          <w:p w14:paraId="5EFA04B7" w14:textId="77777777" w:rsidR="00192D51" w:rsidRDefault="00460E6F">
            <w:pPr>
              <w:pStyle w:val="TableParagraph"/>
              <w:spacing w:before="95"/>
              <w:ind w:left="7" w:right="2"/>
              <w:jc w:val="center"/>
              <w:rPr>
                <w:sz w:val="24"/>
              </w:rPr>
            </w:pPr>
            <w:r>
              <w:rPr>
                <w:spacing w:val="-10"/>
                <w:sz w:val="24"/>
              </w:rPr>
              <w:t>4</w:t>
            </w:r>
          </w:p>
        </w:tc>
        <w:tc>
          <w:tcPr>
            <w:tcW w:w="1078" w:type="dxa"/>
          </w:tcPr>
          <w:p w14:paraId="3893DB37" w14:textId="77777777" w:rsidR="00192D51" w:rsidRDefault="00460E6F">
            <w:pPr>
              <w:pStyle w:val="TableParagraph"/>
              <w:spacing w:before="95"/>
              <w:ind w:left="12" w:right="8"/>
              <w:jc w:val="center"/>
              <w:rPr>
                <w:sz w:val="24"/>
              </w:rPr>
            </w:pPr>
            <w:r>
              <w:rPr>
                <w:spacing w:val="-10"/>
                <w:sz w:val="24"/>
              </w:rPr>
              <w:t>5</w:t>
            </w:r>
          </w:p>
        </w:tc>
        <w:tc>
          <w:tcPr>
            <w:tcW w:w="1069" w:type="dxa"/>
          </w:tcPr>
          <w:p w14:paraId="1B4D94B0" w14:textId="77777777" w:rsidR="00192D51" w:rsidRDefault="00460E6F">
            <w:pPr>
              <w:pStyle w:val="TableParagraph"/>
              <w:spacing w:before="95"/>
              <w:ind w:left="11" w:right="8"/>
              <w:jc w:val="center"/>
              <w:rPr>
                <w:sz w:val="24"/>
              </w:rPr>
            </w:pPr>
            <w:r>
              <w:rPr>
                <w:spacing w:val="-10"/>
                <w:sz w:val="24"/>
              </w:rPr>
              <w:t>6</w:t>
            </w:r>
          </w:p>
        </w:tc>
        <w:tc>
          <w:tcPr>
            <w:tcW w:w="1009" w:type="dxa"/>
          </w:tcPr>
          <w:p w14:paraId="0A4DF743" w14:textId="77777777" w:rsidR="00192D51" w:rsidRDefault="00460E6F">
            <w:pPr>
              <w:pStyle w:val="TableParagraph"/>
              <w:spacing w:before="95"/>
              <w:ind w:left="9" w:right="5"/>
              <w:jc w:val="center"/>
              <w:rPr>
                <w:sz w:val="24"/>
              </w:rPr>
            </w:pPr>
            <w:r>
              <w:rPr>
                <w:spacing w:val="-10"/>
                <w:sz w:val="24"/>
              </w:rPr>
              <w:t>7</w:t>
            </w:r>
          </w:p>
        </w:tc>
        <w:tc>
          <w:tcPr>
            <w:tcW w:w="1815" w:type="dxa"/>
          </w:tcPr>
          <w:p w14:paraId="6C137837" w14:textId="77777777" w:rsidR="00192D51" w:rsidRDefault="00460E6F">
            <w:pPr>
              <w:pStyle w:val="TableParagraph"/>
              <w:spacing w:before="95"/>
              <w:ind w:left="15" w:right="12"/>
              <w:jc w:val="center"/>
              <w:rPr>
                <w:sz w:val="24"/>
              </w:rPr>
            </w:pPr>
            <w:r>
              <w:rPr>
                <w:spacing w:val="-10"/>
                <w:sz w:val="24"/>
              </w:rPr>
              <w:t>8</w:t>
            </w:r>
          </w:p>
        </w:tc>
        <w:tc>
          <w:tcPr>
            <w:tcW w:w="1021" w:type="dxa"/>
          </w:tcPr>
          <w:p w14:paraId="41F7BCA2" w14:textId="77777777" w:rsidR="00192D51" w:rsidRDefault="00460E6F">
            <w:pPr>
              <w:pStyle w:val="TableParagraph"/>
              <w:spacing w:before="95"/>
              <w:ind w:left="6" w:right="6"/>
              <w:jc w:val="center"/>
              <w:rPr>
                <w:sz w:val="24"/>
              </w:rPr>
            </w:pPr>
            <w:r>
              <w:rPr>
                <w:spacing w:val="-10"/>
                <w:sz w:val="24"/>
              </w:rPr>
              <w:t>9</w:t>
            </w:r>
          </w:p>
        </w:tc>
      </w:tr>
      <w:tr w:rsidR="00192D51" w14:paraId="77E5E30B" w14:textId="77777777">
        <w:trPr>
          <w:trHeight w:val="479"/>
        </w:trPr>
        <w:tc>
          <w:tcPr>
            <w:tcW w:w="2158" w:type="dxa"/>
            <w:gridSpan w:val="2"/>
          </w:tcPr>
          <w:p w14:paraId="6ED81DCD" w14:textId="77777777" w:rsidR="00192D51" w:rsidRDefault="00192D51">
            <w:pPr>
              <w:pStyle w:val="TableParagraph"/>
            </w:pPr>
          </w:p>
        </w:tc>
        <w:tc>
          <w:tcPr>
            <w:tcW w:w="1020" w:type="dxa"/>
          </w:tcPr>
          <w:p w14:paraId="73FC2127" w14:textId="77777777" w:rsidR="00192D51" w:rsidRDefault="00192D51">
            <w:pPr>
              <w:pStyle w:val="TableParagraph"/>
            </w:pPr>
          </w:p>
        </w:tc>
        <w:tc>
          <w:tcPr>
            <w:tcW w:w="1069" w:type="dxa"/>
          </w:tcPr>
          <w:p w14:paraId="2A90D3B9" w14:textId="77777777" w:rsidR="00192D51" w:rsidRDefault="00192D51">
            <w:pPr>
              <w:pStyle w:val="TableParagraph"/>
            </w:pPr>
          </w:p>
        </w:tc>
        <w:tc>
          <w:tcPr>
            <w:tcW w:w="1011" w:type="dxa"/>
          </w:tcPr>
          <w:p w14:paraId="1117321B" w14:textId="77777777" w:rsidR="00192D51" w:rsidRDefault="00192D51">
            <w:pPr>
              <w:pStyle w:val="TableParagraph"/>
            </w:pPr>
          </w:p>
        </w:tc>
        <w:tc>
          <w:tcPr>
            <w:tcW w:w="1078" w:type="dxa"/>
          </w:tcPr>
          <w:p w14:paraId="41E9FDBD" w14:textId="77777777" w:rsidR="00192D51" w:rsidRDefault="00192D51">
            <w:pPr>
              <w:pStyle w:val="TableParagraph"/>
            </w:pPr>
          </w:p>
        </w:tc>
        <w:tc>
          <w:tcPr>
            <w:tcW w:w="1069" w:type="dxa"/>
          </w:tcPr>
          <w:p w14:paraId="48B823E3" w14:textId="77777777" w:rsidR="00192D51" w:rsidRDefault="00192D51">
            <w:pPr>
              <w:pStyle w:val="TableParagraph"/>
            </w:pPr>
          </w:p>
        </w:tc>
        <w:tc>
          <w:tcPr>
            <w:tcW w:w="1009" w:type="dxa"/>
          </w:tcPr>
          <w:p w14:paraId="5B458857" w14:textId="77777777" w:rsidR="00192D51" w:rsidRDefault="00192D51">
            <w:pPr>
              <w:pStyle w:val="TableParagraph"/>
            </w:pPr>
          </w:p>
        </w:tc>
        <w:tc>
          <w:tcPr>
            <w:tcW w:w="1815" w:type="dxa"/>
          </w:tcPr>
          <w:p w14:paraId="158C5962" w14:textId="77777777" w:rsidR="00192D51" w:rsidRDefault="00192D51">
            <w:pPr>
              <w:pStyle w:val="TableParagraph"/>
            </w:pPr>
          </w:p>
        </w:tc>
        <w:tc>
          <w:tcPr>
            <w:tcW w:w="1021" w:type="dxa"/>
          </w:tcPr>
          <w:p w14:paraId="444DCE08" w14:textId="77777777" w:rsidR="00192D51" w:rsidRDefault="00192D51">
            <w:pPr>
              <w:pStyle w:val="TableParagraph"/>
            </w:pPr>
          </w:p>
        </w:tc>
      </w:tr>
      <w:tr w:rsidR="00192D51" w14:paraId="3B641800" w14:textId="77777777">
        <w:trPr>
          <w:trHeight w:val="479"/>
        </w:trPr>
        <w:tc>
          <w:tcPr>
            <w:tcW w:w="2158" w:type="dxa"/>
            <w:gridSpan w:val="2"/>
          </w:tcPr>
          <w:p w14:paraId="49440A8B" w14:textId="77777777" w:rsidR="00192D51" w:rsidRDefault="00192D51">
            <w:pPr>
              <w:pStyle w:val="TableParagraph"/>
            </w:pPr>
          </w:p>
        </w:tc>
        <w:tc>
          <w:tcPr>
            <w:tcW w:w="1020" w:type="dxa"/>
          </w:tcPr>
          <w:p w14:paraId="52553F8D" w14:textId="77777777" w:rsidR="00192D51" w:rsidRDefault="00192D51">
            <w:pPr>
              <w:pStyle w:val="TableParagraph"/>
            </w:pPr>
          </w:p>
        </w:tc>
        <w:tc>
          <w:tcPr>
            <w:tcW w:w="1069" w:type="dxa"/>
          </w:tcPr>
          <w:p w14:paraId="2B73E1E2" w14:textId="77777777" w:rsidR="00192D51" w:rsidRDefault="00192D51">
            <w:pPr>
              <w:pStyle w:val="TableParagraph"/>
            </w:pPr>
          </w:p>
        </w:tc>
        <w:tc>
          <w:tcPr>
            <w:tcW w:w="1011" w:type="dxa"/>
          </w:tcPr>
          <w:p w14:paraId="17AD76E4" w14:textId="77777777" w:rsidR="00192D51" w:rsidRDefault="00192D51">
            <w:pPr>
              <w:pStyle w:val="TableParagraph"/>
            </w:pPr>
          </w:p>
        </w:tc>
        <w:tc>
          <w:tcPr>
            <w:tcW w:w="1078" w:type="dxa"/>
          </w:tcPr>
          <w:p w14:paraId="74B6CFDB" w14:textId="77777777" w:rsidR="00192D51" w:rsidRDefault="00192D51">
            <w:pPr>
              <w:pStyle w:val="TableParagraph"/>
            </w:pPr>
          </w:p>
        </w:tc>
        <w:tc>
          <w:tcPr>
            <w:tcW w:w="1069" w:type="dxa"/>
          </w:tcPr>
          <w:p w14:paraId="24510C41" w14:textId="77777777" w:rsidR="00192D51" w:rsidRDefault="00192D51">
            <w:pPr>
              <w:pStyle w:val="TableParagraph"/>
            </w:pPr>
          </w:p>
        </w:tc>
        <w:tc>
          <w:tcPr>
            <w:tcW w:w="1009" w:type="dxa"/>
          </w:tcPr>
          <w:p w14:paraId="544FF1A7" w14:textId="77777777" w:rsidR="00192D51" w:rsidRDefault="00192D51">
            <w:pPr>
              <w:pStyle w:val="TableParagraph"/>
            </w:pPr>
          </w:p>
        </w:tc>
        <w:tc>
          <w:tcPr>
            <w:tcW w:w="1815" w:type="dxa"/>
          </w:tcPr>
          <w:p w14:paraId="19F67DEB" w14:textId="77777777" w:rsidR="00192D51" w:rsidRDefault="00192D51">
            <w:pPr>
              <w:pStyle w:val="TableParagraph"/>
            </w:pPr>
          </w:p>
        </w:tc>
        <w:tc>
          <w:tcPr>
            <w:tcW w:w="1021" w:type="dxa"/>
          </w:tcPr>
          <w:p w14:paraId="20496994" w14:textId="77777777" w:rsidR="00192D51" w:rsidRDefault="00192D51">
            <w:pPr>
              <w:pStyle w:val="TableParagraph"/>
            </w:pPr>
          </w:p>
        </w:tc>
      </w:tr>
      <w:tr w:rsidR="00192D51" w14:paraId="453DFC81" w14:textId="77777777">
        <w:trPr>
          <w:trHeight w:val="482"/>
        </w:trPr>
        <w:tc>
          <w:tcPr>
            <w:tcW w:w="1193" w:type="dxa"/>
            <w:tcBorders>
              <w:left w:val="nil"/>
              <w:bottom w:val="nil"/>
            </w:tcBorders>
          </w:tcPr>
          <w:p w14:paraId="09F98B8C" w14:textId="77777777" w:rsidR="00192D51" w:rsidRDefault="00192D51">
            <w:pPr>
              <w:pStyle w:val="TableParagraph"/>
            </w:pPr>
          </w:p>
        </w:tc>
        <w:tc>
          <w:tcPr>
            <w:tcW w:w="965" w:type="dxa"/>
          </w:tcPr>
          <w:p w14:paraId="456B41A4" w14:textId="77777777" w:rsidR="00192D51" w:rsidRDefault="00460E6F">
            <w:pPr>
              <w:pStyle w:val="TableParagraph"/>
              <w:spacing w:before="95"/>
              <w:ind w:left="62"/>
              <w:rPr>
                <w:sz w:val="24"/>
              </w:rPr>
            </w:pPr>
            <w:r>
              <w:rPr>
                <w:spacing w:val="-2"/>
                <w:sz w:val="24"/>
              </w:rPr>
              <w:t>Итого</w:t>
            </w:r>
          </w:p>
        </w:tc>
        <w:tc>
          <w:tcPr>
            <w:tcW w:w="1020" w:type="dxa"/>
          </w:tcPr>
          <w:p w14:paraId="3EC20ADE" w14:textId="77777777" w:rsidR="00192D51" w:rsidRDefault="00192D51">
            <w:pPr>
              <w:pStyle w:val="TableParagraph"/>
            </w:pPr>
          </w:p>
        </w:tc>
        <w:tc>
          <w:tcPr>
            <w:tcW w:w="1069" w:type="dxa"/>
          </w:tcPr>
          <w:p w14:paraId="3527BBC5" w14:textId="77777777" w:rsidR="00192D51" w:rsidRDefault="00192D51">
            <w:pPr>
              <w:pStyle w:val="TableParagraph"/>
            </w:pPr>
          </w:p>
        </w:tc>
        <w:tc>
          <w:tcPr>
            <w:tcW w:w="1011" w:type="dxa"/>
          </w:tcPr>
          <w:p w14:paraId="505B353B" w14:textId="77777777" w:rsidR="00192D51" w:rsidRDefault="00192D51">
            <w:pPr>
              <w:pStyle w:val="TableParagraph"/>
            </w:pPr>
          </w:p>
        </w:tc>
        <w:tc>
          <w:tcPr>
            <w:tcW w:w="1078" w:type="dxa"/>
          </w:tcPr>
          <w:p w14:paraId="5615E8E8" w14:textId="77777777" w:rsidR="00192D51" w:rsidRDefault="00192D51">
            <w:pPr>
              <w:pStyle w:val="TableParagraph"/>
            </w:pPr>
          </w:p>
        </w:tc>
        <w:tc>
          <w:tcPr>
            <w:tcW w:w="1069" w:type="dxa"/>
          </w:tcPr>
          <w:p w14:paraId="2194E945" w14:textId="77777777" w:rsidR="00192D51" w:rsidRDefault="00192D51">
            <w:pPr>
              <w:pStyle w:val="TableParagraph"/>
            </w:pPr>
          </w:p>
        </w:tc>
        <w:tc>
          <w:tcPr>
            <w:tcW w:w="1009" w:type="dxa"/>
          </w:tcPr>
          <w:p w14:paraId="68C5BF80" w14:textId="77777777" w:rsidR="00192D51" w:rsidRDefault="00192D51">
            <w:pPr>
              <w:pStyle w:val="TableParagraph"/>
            </w:pPr>
          </w:p>
        </w:tc>
        <w:tc>
          <w:tcPr>
            <w:tcW w:w="1815" w:type="dxa"/>
          </w:tcPr>
          <w:p w14:paraId="05507DA0" w14:textId="77777777" w:rsidR="00192D51" w:rsidRDefault="00192D51">
            <w:pPr>
              <w:pStyle w:val="TableParagraph"/>
            </w:pPr>
          </w:p>
        </w:tc>
        <w:tc>
          <w:tcPr>
            <w:tcW w:w="1021" w:type="dxa"/>
          </w:tcPr>
          <w:p w14:paraId="7BF01AB8" w14:textId="77777777" w:rsidR="00192D51" w:rsidRDefault="00192D51">
            <w:pPr>
              <w:pStyle w:val="TableParagraph"/>
            </w:pPr>
          </w:p>
        </w:tc>
      </w:tr>
    </w:tbl>
    <w:p w14:paraId="760CBDD9" w14:textId="77777777" w:rsidR="00192D51" w:rsidRDefault="00192D51">
      <w:pPr>
        <w:pStyle w:val="a3"/>
        <w:spacing w:before="57"/>
        <w:ind w:left="0"/>
        <w:jc w:val="left"/>
        <w:rPr>
          <w:rFonts w:ascii="Courier New"/>
          <w:sz w:val="20"/>
        </w:rPr>
      </w:pPr>
    </w:p>
    <w:p w14:paraId="61DC17A1" w14:textId="77777777" w:rsidR="00192D51" w:rsidRDefault="00460E6F">
      <w:pPr>
        <w:pStyle w:val="a4"/>
        <w:numPr>
          <w:ilvl w:val="0"/>
          <w:numId w:val="14"/>
        </w:numPr>
        <w:tabs>
          <w:tab w:val="left" w:pos="2924"/>
        </w:tabs>
        <w:ind w:left="2924"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383679C"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987"/>
        <w:gridCol w:w="1133"/>
        <w:gridCol w:w="1200"/>
        <w:gridCol w:w="1304"/>
        <w:gridCol w:w="1136"/>
        <w:gridCol w:w="1474"/>
        <w:gridCol w:w="1247"/>
      </w:tblGrid>
      <w:tr w:rsidR="00192D51" w14:paraId="761882D8" w14:textId="77777777">
        <w:trPr>
          <w:trHeight w:val="755"/>
        </w:trPr>
        <w:tc>
          <w:tcPr>
            <w:tcW w:w="1757" w:type="dxa"/>
            <w:vMerge w:val="restart"/>
          </w:tcPr>
          <w:p w14:paraId="732AA9A1" w14:textId="77777777" w:rsidR="00192D51" w:rsidRDefault="00460E6F">
            <w:pPr>
              <w:pStyle w:val="TableParagraph"/>
              <w:spacing w:before="95"/>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46BA7D26" w14:textId="77777777" w:rsidR="00192D51" w:rsidRDefault="00460E6F">
            <w:pPr>
              <w:pStyle w:val="TableParagraph"/>
              <w:ind w:left="10" w:right="3"/>
              <w:jc w:val="center"/>
              <w:rPr>
                <w:sz w:val="24"/>
              </w:rPr>
            </w:pPr>
            <w:r>
              <w:rPr>
                <w:spacing w:val="-2"/>
                <w:sz w:val="24"/>
              </w:rPr>
              <w:t>классификации</w:t>
            </w:r>
          </w:p>
        </w:tc>
        <w:tc>
          <w:tcPr>
            <w:tcW w:w="4320" w:type="dxa"/>
            <w:gridSpan w:val="3"/>
          </w:tcPr>
          <w:p w14:paraId="7B5FF7CA" w14:textId="77777777" w:rsidR="00192D51" w:rsidRDefault="00460E6F">
            <w:pPr>
              <w:pStyle w:val="TableParagraph"/>
              <w:spacing w:before="95"/>
              <w:ind w:left="1447" w:hanging="1059"/>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304" w:type="dxa"/>
            <w:vMerge w:val="restart"/>
          </w:tcPr>
          <w:p w14:paraId="2BB1EA2F" w14:textId="77777777" w:rsidR="00192D51" w:rsidRDefault="00460E6F">
            <w:pPr>
              <w:pStyle w:val="TableParagraph"/>
              <w:spacing w:before="95"/>
              <w:ind w:left="533" w:right="88" w:hanging="435"/>
              <w:rPr>
                <w:sz w:val="24"/>
              </w:rPr>
            </w:pPr>
            <w:proofErr w:type="spellStart"/>
            <w:r>
              <w:rPr>
                <w:spacing w:val="-2"/>
                <w:sz w:val="24"/>
              </w:rPr>
              <w:t>Поступлен</w:t>
            </w:r>
            <w:proofErr w:type="spellEnd"/>
            <w:r>
              <w:rPr>
                <w:spacing w:val="-2"/>
                <w:sz w:val="24"/>
              </w:rPr>
              <w:t xml:space="preserve"> </w:t>
            </w:r>
            <w:proofErr w:type="spellStart"/>
            <w:r>
              <w:rPr>
                <w:spacing w:val="-6"/>
                <w:sz w:val="24"/>
              </w:rPr>
              <w:t>ия</w:t>
            </w:r>
            <w:proofErr w:type="spellEnd"/>
          </w:p>
        </w:tc>
        <w:tc>
          <w:tcPr>
            <w:tcW w:w="1136" w:type="dxa"/>
            <w:vMerge w:val="restart"/>
          </w:tcPr>
          <w:p w14:paraId="6371D2D5" w14:textId="77777777" w:rsidR="00192D51" w:rsidRDefault="00460E6F">
            <w:pPr>
              <w:pStyle w:val="TableParagraph"/>
              <w:spacing w:before="95"/>
              <w:ind w:left="96"/>
              <w:rPr>
                <w:sz w:val="24"/>
              </w:rPr>
            </w:pPr>
            <w:r>
              <w:rPr>
                <w:spacing w:val="-2"/>
                <w:sz w:val="24"/>
              </w:rPr>
              <w:t>Выплаты</w:t>
            </w:r>
          </w:p>
        </w:tc>
        <w:tc>
          <w:tcPr>
            <w:tcW w:w="1474" w:type="dxa"/>
            <w:vMerge w:val="restart"/>
          </w:tcPr>
          <w:p w14:paraId="20B21357" w14:textId="77777777" w:rsidR="00192D51" w:rsidRDefault="00460E6F">
            <w:pPr>
              <w:pStyle w:val="TableParagraph"/>
              <w:spacing w:before="95"/>
              <w:ind w:left="11" w:right="2"/>
              <w:jc w:val="center"/>
              <w:rPr>
                <w:sz w:val="24"/>
              </w:rPr>
            </w:pPr>
            <w:r>
              <w:rPr>
                <w:sz w:val="24"/>
              </w:rPr>
              <w:t xml:space="preserve">Итого (гр. </w:t>
            </w:r>
            <w:r>
              <w:rPr>
                <w:spacing w:val="-10"/>
                <w:sz w:val="24"/>
              </w:rPr>
              <w:t>6</w:t>
            </w:r>
          </w:p>
          <w:p w14:paraId="6A9CC1E7" w14:textId="77777777" w:rsidR="00192D51" w:rsidRDefault="00460E6F">
            <w:pPr>
              <w:pStyle w:val="TableParagraph"/>
              <w:ind w:left="11" w:right="2"/>
              <w:jc w:val="center"/>
              <w:rPr>
                <w:sz w:val="24"/>
              </w:rPr>
            </w:pPr>
            <w:r>
              <w:rPr>
                <w:sz w:val="24"/>
              </w:rPr>
              <w:t>-</w:t>
            </w:r>
            <w:r>
              <w:rPr>
                <w:spacing w:val="-1"/>
                <w:sz w:val="24"/>
              </w:rPr>
              <w:t xml:space="preserve"> </w:t>
            </w:r>
            <w:r>
              <w:rPr>
                <w:sz w:val="24"/>
              </w:rPr>
              <w:t xml:space="preserve">гр. </w:t>
            </w:r>
            <w:r>
              <w:rPr>
                <w:spacing w:val="-5"/>
                <w:sz w:val="24"/>
              </w:rPr>
              <w:t>5)</w:t>
            </w:r>
          </w:p>
        </w:tc>
        <w:tc>
          <w:tcPr>
            <w:tcW w:w="1247" w:type="dxa"/>
            <w:vMerge w:val="restart"/>
          </w:tcPr>
          <w:p w14:paraId="1AC797D5" w14:textId="77777777" w:rsidR="00192D51" w:rsidRDefault="00460E6F">
            <w:pPr>
              <w:pStyle w:val="TableParagraph"/>
              <w:spacing w:before="95"/>
              <w:ind w:left="505" w:right="97" w:hanging="401"/>
              <w:rPr>
                <w:sz w:val="24"/>
              </w:rPr>
            </w:pPr>
            <w:proofErr w:type="spellStart"/>
            <w:r>
              <w:rPr>
                <w:spacing w:val="-2"/>
                <w:sz w:val="24"/>
              </w:rPr>
              <w:t>Примечан</w:t>
            </w:r>
            <w:proofErr w:type="spellEnd"/>
            <w:r>
              <w:rPr>
                <w:spacing w:val="-2"/>
                <w:sz w:val="24"/>
              </w:rPr>
              <w:t xml:space="preserve"> </w:t>
            </w:r>
            <w:proofErr w:type="spellStart"/>
            <w:r>
              <w:rPr>
                <w:spacing w:val="-6"/>
                <w:sz w:val="24"/>
              </w:rPr>
              <w:t>ие</w:t>
            </w:r>
            <w:proofErr w:type="spellEnd"/>
          </w:p>
        </w:tc>
      </w:tr>
      <w:tr w:rsidR="00192D51" w14:paraId="4EC0F262" w14:textId="77777777">
        <w:trPr>
          <w:trHeight w:val="480"/>
        </w:trPr>
        <w:tc>
          <w:tcPr>
            <w:tcW w:w="1757" w:type="dxa"/>
            <w:vMerge/>
            <w:tcBorders>
              <w:top w:val="nil"/>
            </w:tcBorders>
          </w:tcPr>
          <w:p w14:paraId="256088B7" w14:textId="77777777" w:rsidR="00192D51" w:rsidRDefault="00192D51">
            <w:pPr>
              <w:rPr>
                <w:sz w:val="2"/>
                <w:szCs w:val="2"/>
              </w:rPr>
            </w:pPr>
          </w:p>
        </w:tc>
        <w:tc>
          <w:tcPr>
            <w:tcW w:w="1987" w:type="dxa"/>
            <w:vMerge w:val="restart"/>
          </w:tcPr>
          <w:p w14:paraId="03698BDB" w14:textId="77777777" w:rsidR="00192D51" w:rsidRDefault="00460E6F">
            <w:pPr>
              <w:pStyle w:val="TableParagraph"/>
              <w:spacing w:before="95"/>
              <w:ind w:left="153" w:right="141" w:firstLine="247"/>
              <w:rPr>
                <w:sz w:val="24"/>
              </w:rPr>
            </w:pPr>
            <w:r>
              <w:rPr>
                <w:sz w:val="24"/>
              </w:rPr>
              <w:t>на текущий финансовый</w:t>
            </w:r>
            <w:r>
              <w:rPr>
                <w:spacing w:val="-15"/>
                <w:sz w:val="24"/>
              </w:rPr>
              <w:t xml:space="preserve"> </w:t>
            </w:r>
            <w:r>
              <w:rPr>
                <w:sz w:val="24"/>
              </w:rPr>
              <w:t>год</w:t>
            </w:r>
          </w:p>
        </w:tc>
        <w:tc>
          <w:tcPr>
            <w:tcW w:w="2333" w:type="dxa"/>
            <w:gridSpan w:val="2"/>
          </w:tcPr>
          <w:p w14:paraId="03270CF4" w14:textId="77777777" w:rsidR="00192D51" w:rsidRDefault="00460E6F">
            <w:pPr>
              <w:pStyle w:val="TableParagraph"/>
              <w:spacing w:before="95"/>
              <w:ind w:left="1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4" w:type="dxa"/>
            <w:vMerge/>
            <w:tcBorders>
              <w:top w:val="nil"/>
            </w:tcBorders>
          </w:tcPr>
          <w:p w14:paraId="0C28AF8E" w14:textId="77777777" w:rsidR="00192D51" w:rsidRDefault="00192D51">
            <w:pPr>
              <w:rPr>
                <w:sz w:val="2"/>
                <w:szCs w:val="2"/>
              </w:rPr>
            </w:pPr>
          </w:p>
        </w:tc>
        <w:tc>
          <w:tcPr>
            <w:tcW w:w="1136" w:type="dxa"/>
            <w:vMerge/>
            <w:tcBorders>
              <w:top w:val="nil"/>
            </w:tcBorders>
          </w:tcPr>
          <w:p w14:paraId="0FE395EF" w14:textId="77777777" w:rsidR="00192D51" w:rsidRDefault="00192D51">
            <w:pPr>
              <w:rPr>
                <w:sz w:val="2"/>
                <w:szCs w:val="2"/>
              </w:rPr>
            </w:pPr>
          </w:p>
        </w:tc>
        <w:tc>
          <w:tcPr>
            <w:tcW w:w="1474" w:type="dxa"/>
            <w:vMerge/>
            <w:tcBorders>
              <w:top w:val="nil"/>
            </w:tcBorders>
          </w:tcPr>
          <w:p w14:paraId="28FBB6E7" w14:textId="77777777" w:rsidR="00192D51" w:rsidRDefault="00192D51">
            <w:pPr>
              <w:rPr>
                <w:sz w:val="2"/>
                <w:szCs w:val="2"/>
              </w:rPr>
            </w:pPr>
          </w:p>
        </w:tc>
        <w:tc>
          <w:tcPr>
            <w:tcW w:w="1247" w:type="dxa"/>
            <w:vMerge/>
            <w:tcBorders>
              <w:top w:val="nil"/>
            </w:tcBorders>
          </w:tcPr>
          <w:p w14:paraId="5BA47247" w14:textId="77777777" w:rsidR="00192D51" w:rsidRDefault="00192D51">
            <w:pPr>
              <w:rPr>
                <w:sz w:val="2"/>
                <w:szCs w:val="2"/>
              </w:rPr>
            </w:pPr>
          </w:p>
        </w:tc>
      </w:tr>
      <w:tr w:rsidR="00192D51" w14:paraId="51312FE6" w14:textId="77777777">
        <w:trPr>
          <w:trHeight w:val="758"/>
        </w:trPr>
        <w:tc>
          <w:tcPr>
            <w:tcW w:w="1757" w:type="dxa"/>
            <w:vMerge/>
            <w:tcBorders>
              <w:top w:val="nil"/>
            </w:tcBorders>
          </w:tcPr>
          <w:p w14:paraId="5B1F8100" w14:textId="77777777" w:rsidR="00192D51" w:rsidRDefault="00192D51">
            <w:pPr>
              <w:rPr>
                <w:sz w:val="2"/>
                <w:szCs w:val="2"/>
              </w:rPr>
            </w:pPr>
          </w:p>
        </w:tc>
        <w:tc>
          <w:tcPr>
            <w:tcW w:w="1987" w:type="dxa"/>
            <w:vMerge/>
            <w:tcBorders>
              <w:top w:val="nil"/>
            </w:tcBorders>
          </w:tcPr>
          <w:p w14:paraId="62A4D050" w14:textId="77777777" w:rsidR="00192D51" w:rsidRDefault="00192D51">
            <w:pPr>
              <w:rPr>
                <w:sz w:val="2"/>
                <w:szCs w:val="2"/>
              </w:rPr>
            </w:pPr>
          </w:p>
        </w:tc>
        <w:tc>
          <w:tcPr>
            <w:tcW w:w="1133" w:type="dxa"/>
          </w:tcPr>
          <w:p w14:paraId="67D87BCE" w14:textId="77777777" w:rsidR="00192D51" w:rsidRDefault="00460E6F">
            <w:pPr>
              <w:pStyle w:val="TableParagraph"/>
              <w:spacing w:before="95"/>
              <w:ind w:left="396" w:right="170" w:hanging="209"/>
              <w:rPr>
                <w:sz w:val="24"/>
              </w:rPr>
            </w:pPr>
            <w:r>
              <w:rPr>
                <w:spacing w:val="-2"/>
                <w:sz w:val="24"/>
              </w:rPr>
              <w:t xml:space="preserve">первый </w:t>
            </w:r>
            <w:r>
              <w:rPr>
                <w:spacing w:val="-4"/>
                <w:sz w:val="24"/>
              </w:rPr>
              <w:t>год</w:t>
            </w:r>
          </w:p>
        </w:tc>
        <w:tc>
          <w:tcPr>
            <w:tcW w:w="1200" w:type="dxa"/>
          </w:tcPr>
          <w:p w14:paraId="77127981" w14:textId="77777777" w:rsidR="00192D51" w:rsidRDefault="00460E6F">
            <w:pPr>
              <w:pStyle w:val="TableParagraph"/>
              <w:spacing w:before="95"/>
              <w:ind w:left="430" w:right="230" w:hanging="185"/>
              <w:rPr>
                <w:sz w:val="24"/>
              </w:rPr>
            </w:pPr>
            <w:r>
              <w:rPr>
                <w:spacing w:val="-2"/>
                <w:sz w:val="24"/>
              </w:rPr>
              <w:t xml:space="preserve">второй </w:t>
            </w:r>
            <w:r>
              <w:rPr>
                <w:spacing w:val="-4"/>
                <w:sz w:val="24"/>
              </w:rPr>
              <w:t>год</w:t>
            </w:r>
          </w:p>
        </w:tc>
        <w:tc>
          <w:tcPr>
            <w:tcW w:w="1304" w:type="dxa"/>
            <w:vMerge/>
            <w:tcBorders>
              <w:top w:val="nil"/>
            </w:tcBorders>
          </w:tcPr>
          <w:p w14:paraId="1ACC4ABE" w14:textId="77777777" w:rsidR="00192D51" w:rsidRDefault="00192D51">
            <w:pPr>
              <w:rPr>
                <w:sz w:val="2"/>
                <w:szCs w:val="2"/>
              </w:rPr>
            </w:pPr>
          </w:p>
        </w:tc>
        <w:tc>
          <w:tcPr>
            <w:tcW w:w="1136" w:type="dxa"/>
            <w:vMerge/>
            <w:tcBorders>
              <w:top w:val="nil"/>
            </w:tcBorders>
          </w:tcPr>
          <w:p w14:paraId="2A5C1EAF" w14:textId="77777777" w:rsidR="00192D51" w:rsidRDefault="00192D51">
            <w:pPr>
              <w:rPr>
                <w:sz w:val="2"/>
                <w:szCs w:val="2"/>
              </w:rPr>
            </w:pPr>
          </w:p>
        </w:tc>
        <w:tc>
          <w:tcPr>
            <w:tcW w:w="1474" w:type="dxa"/>
            <w:vMerge/>
            <w:tcBorders>
              <w:top w:val="nil"/>
            </w:tcBorders>
          </w:tcPr>
          <w:p w14:paraId="2B11FA3D" w14:textId="77777777" w:rsidR="00192D51" w:rsidRDefault="00192D51">
            <w:pPr>
              <w:rPr>
                <w:sz w:val="2"/>
                <w:szCs w:val="2"/>
              </w:rPr>
            </w:pPr>
          </w:p>
        </w:tc>
        <w:tc>
          <w:tcPr>
            <w:tcW w:w="1247" w:type="dxa"/>
            <w:vMerge/>
            <w:tcBorders>
              <w:top w:val="nil"/>
            </w:tcBorders>
          </w:tcPr>
          <w:p w14:paraId="6BB9C7C1" w14:textId="77777777" w:rsidR="00192D51" w:rsidRDefault="00192D51">
            <w:pPr>
              <w:rPr>
                <w:sz w:val="2"/>
                <w:szCs w:val="2"/>
              </w:rPr>
            </w:pPr>
          </w:p>
        </w:tc>
      </w:tr>
      <w:tr w:rsidR="00192D51" w14:paraId="14395C2A" w14:textId="77777777">
        <w:trPr>
          <w:trHeight w:val="479"/>
        </w:trPr>
        <w:tc>
          <w:tcPr>
            <w:tcW w:w="1757" w:type="dxa"/>
          </w:tcPr>
          <w:p w14:paraId="67075CE6" w14:textId="77777777" w:rsidR="00192D51" w:rsidRDefault="00460E6F">
            <w:pPr>
              <w:pStyle w:val="TableParagraph"/>
              <w:spacing w:before="92"/>
              <w:ind w:left="10"/>
              <w:jc w:val="center"/>
              <w:rPr>
                <w:sz w:val="24"/>
              </w:rPr>
            </w:pPr>
            <w:r>
              <w:rPr>
                <w:spacing w:val="-10"/>
                <w:sz w:val="24"/>
              </w:rPr>
              <w:t>1</w:t>
            </w:r>
          </w:p>
        </w:tc>
        <w:tc>
          <w:tcPr>
            <w:tcW w:w="1987" w:type="dxa"/>
          </w:tcPr>
          <w:p w14:paraId="2083D54C" w14:textId="77777777" w:rsidR="00192D51" w:rsidRDefault="00460E6F">
            <w:pPr>
              <w:pStyle w:val="TableParagraph"/>
              <w:spacing w:before="92"/>
              <w:ind w:left="10"/>
              <w:jc w:val="center"/>
              <w:rPr>
                <w:sz w:val="24"/>
              </w:rPr>
            </w:pPr>
            <w:r>
              <w:rPr>
                <w:spacing w:val="-10"/>
                <w:sz w:val="24"/>
              </w:rPr>
              <w:t>2</w:t>
            </w:r>
          </w:p>
        </w:tc>
        <w:tc>
          <w:tcPr>
            <w:tcW w:w="1133" w:type="dxa"/>
          </w:tcPr>
          <w:p w14:paraId="7C9A941B" w14:textId="77777777" w:rsidR="00192D51" w:rsidRDefault="00460E6F">
            <w:pPr>
              <w:pStyle w:val="TableParagraph"/>
              <w:spacing w:before="92"/>
              <w:ind w:left="13" w:right="2"/>
              <w:jc w:val="center"/>
              <w:rPr>
                <w:sz w:val="24"/>
              </w:rPr>
            </w:pPr>
            <w:r>
              <w:rPr>
                <w:spacing w:val="-10"/>
                <w:sz w:val="24"/>
              </w:rPr>
              <w:t>3</w:t>
            </w:r>
          </w:p>
        </w:tc>
        <w:tc>
          <w:tcPr>
            <w:tcW w:w="1200" w:type="dxa"/>
          </w:tcPr>
          <w:p w14:paraId="5130C54C" w14:textId="77777777" w:rsidR="00192D51" w:rsidRDefault="00460E6F">
            <w:pPr>
              <w:pStyle w:val="TableParagraph"/>
              <w:spacing w:before="92"/>
              <w:ind w:left="11"/>
              <w:jc w:val="center"/>
              <w:rPr>
                <w:sz w:val="24"/>
              </w:rPr>
            </w:pPr>
            <w:r>
              <w:rPr>
                <w:spacing w:val="-10"/>
                <w:sz w:val="24"/>
              </w:rPr>
              <w:t>4</w:t>
            </w:r>
          </w:p>
        </w:tc>
        <w:tc>
          <w:tcPr>
            <w:tcW w:w="1304" w:type="dxa"/>
          </w:tcPr>
          <w:p w14:paraId="570DC741" w14:textId="77777777" w:rsidR="00192D51" w:rsidRDefault="00460E6F">
            <w:pPr>
              <w:pStyle w:val="TableParagraph"/>
              <w:spacing w:before="92"/>
              <w:ind w:left="12"/>
              <w:jc w:val="center"/>
              <w:rPr>
                <w:sz w:val="24"/>
              </w:rPr>
            </w:pPr>
            <w:r>
              <w:rPr>
                <w:spacing w:val="-10"/>
                <w:sz w:val="24"/>
              </w:rPr>
              <w:t>5</w:t>
            </w:r>
          </w:p>
        </w:tc>
        <w:tc>
          <w:tcPr>
            <w:tcW w:w="1136" w:type="dxa"/>
          </w:tcPr>
          <w:p w14:paraId="46A1EFDD" w14:textId="77777777" w:rsidR="00192D51" w:rsidRDefault="00460E6F">
            <w:pPr>
              <w:pStyle w:val="TableParagraph"/>
              <w:spacing w:before="92"/>
              <w:ind w:left="13" w:right="6"/>
              <w:jc w:val="center"/>
              <w:rPr>
                <w:sz w:val="24"/>
              </w:rPr>
            </w:pPr>
            <w:r>
              <w:rPr>
                <w:spacing w:val="-10"/>
                <w:sz w:val="24"/>
              </w:rPr>
              <w:t>6</w:t>
            </w:r>
          </w:p>
        </w:tc>
        <w:tc>
          <w:tcPr>
            <w:tcW w:w="1474" w:type="dxa"/>
          </w:tcPr>
          <w:p w14:paraId="4D7BD6AA" w14:textId="77777777" w:rsidR="00192D51" w:rsidRDefault="00460E6F">
            <w:pPr>
              <w:pStyle w:val="TableParagraph"/>
              <w:spacing w:before="92"/>
              <w:ind w:left="11" w:right="3"/>
              <w:jc w:val="center"/>
              <w:rPr>
                <w:sz w:val="24"/>
              </w:rPr>
            </w:pPr>
            <w:r>
              <w:rPr>
                <w:spacing w:val="-10"/>
                <w:sz w:val="24"/>
              </w:rPr>
              <w:t>7</w:t>
            </w:r>
          </w:p>
        </w:tc>
        <w:tc>
          <w:tcPr>
            <w:tcW w:w="1247" w:type="dxa"/>
          </w:tcPr>
          <w:p w14:paraId="22E70862" w14:textId="77777777" w:rsidR="00192D51" w:rsidRDefault="00460E6F">
            <w:pPr>
              <w:pStyle w:val="TableParagraph"/>
              <w:spacing w:before="92"/>
              <w:ind w:left="18" w:right="9"/>
              <w:jc w:val="center"/>
              <w:rPr>
                <w:sz w:val="24"/>
              </w:rPr>
            </w:pPr>
            <w:r>
              <w:rPr>
                <w:spacing w:val="-10"/>
                <w:sz w:val="24"/>
              </w:rPr>
              <w:t>8</w:t>
            </w:r>
          </w:p>
        </w:tc>
      </w:tr>
      <w:tr w:rsidR="00192D51" w14:paraId="7A5EB9FC" w14:textId="77777777">
        <w:trPr>
          <w:trHeight w:val="479"/>
        </w:trPr>
        <w:tc>
          <w:tcPr>
            <w:tcW w:w="1757" w:type="dxa"/>
          </w:tcPr>
          <w:p w14:paraId="77917273" w14:textId="77777777" w:rsidR="00192D51" w:rsidRDefault="00192D51">
            <w:pPr>
              <w:pStyle w:val="TableParagraph"/>
            </w:pPr>
          </w:p>
        </w:tc>
        <w:tc>
          <w:tcPr>
            <w:tcW w:w="1987" w:type="dxa"/>
          </w:tcPr>
          <w:p w14:paraId="21E092A6" w14:textId="77777777" w:rsidR="00192D51" w:rsidRDefault="00192D51">
            <w:pPr>
              <w:pStyle w:val="TableParagraph"/>
            </w:pPr>
          </w:p>
        </w:tc>
        <w:tc>
          <w:tcPr>
            <w:tcW w:w="1133" w:type="dxa"/>
          </w:tcPr>
          <w:p w14:paraId="3F66C14C" w14:textId="77777777" w:rsidR="00192D51" w:rsidRDefault="00192D51">
            <w:pPr>
              <w:pStyle w:val="TableParagraph"/>
            </w:pPr>
          </w:p>
        </w:tc>
        <w:tc>
          <w:tcPr>
            <w:tcW w:w="1200" w:type="dxa"/>
          </w:tcPr>
          <w:p w14:paraId="64125607" w14:textId="77777777" w:rsidR="00192D51" w:rsidRDefault="00192D51">
            <w:pPr>
              <w:pStyle w:val="TableParagraph"/>
            </w:pPr>
          </w:p>
        </w:tc>
        <w:tc>
          <w:tcPr>
            <w:tcW w:w="1304" w:type="dxa"/>
          </w:tcPr>
          <w:p w14:paraId="2E7B2715" w14:textId="77777777" w:rsidR="00192D51" w:rsidRDefault="00192D51">
            <w:pPr>
              <w:pStyle w:val="TableParagraph"/>
            </w:pPr>
          </w:p>
        </w:tc>
        <w:tc>
          <w:tcPr>
            <w:tcW w:w="1136" w:type="dxa"/>
          </w:tcPr>
          <w:p w14:paraId="4597109E" w14:textId="77777777" w:rsidR="00192D51" w:rsidRDefault="00192D51">
            <w:pPr>
              <w:pStyle w:val="TableParagraph"/>
            </w:pPr>
          </w:p>
        </w:tc>
        <w:tc>
          <w:tcPr>
            <w:tcW w:w="1474" w:type="dxa"/>
          </w:tcPr>
          <w:p w14:paraId="4F655BE2" w14:textId="77777777" w:rsidR="00192D51" w:rsidRDefault="00192D51">
            <w:pPr>
              <w:pStyle w:val="TableParagraph"/>
            </w:pPr>
          </w:p>
        </w:tc>
        <w:tc>
          <w:tcPr>
            <w:tcW w:w="1247" w:type="dxa"/>
          </w:tcPr>
          <w:p w14:paraId="7E82C8CF" w14:textId="77777777" w:rsidR="00192D51" w:rsidRDefault="00192D51">
            <w:pPr>
              <w:pStyle w:val="TableParagraph"/>
            </w:pPr>
          </w:p>
        </w:tc>
      </w:tr>
      <w:tr w:rsidR="00192D51" w14:paraId="00A5EA90" w14:textId="77777777">
        <w:trPr>
          <w:trHeight w:val="480"/>
        </w:trPr>
        <w:tc>
          <w:tcPr>
            <w:tcW w:w="1757" w:type="dxa"/>
          </w:tcPr>
          <w:p w14:paraId="1F120471" w14:textId="77777777" w:rsidR="00192D51" w:rsidRDefault="00192D51">
            <w:pPr>
              <w:pStyle w:val="TableParagraph"/>
            </w:pPr>
          </w:p>
        </w:tc>
        <w:tc>
          <w:tcPr>
            <w:tcW w:w="1987" w:type="dxa"/>
          </w:tcPr>
          <w:p w14:paraId="11411B53" w14:textId="77777777" w:rsidR="00192D51" w:rsidRDefault="00192D51">
            <w:pPr>
              <w:pStyle w:val="TableParagraph"/>
            </w:pPr>
          </w:p>
        </w:tc>
        <w:tc>
          <w:tcPr>
            <w:tcW w:w="1133" w:type="dxa"/>
          </w:tcPr>
          <w:p w14:paraId="09C20271" w14:textId="77777777" w:rsidR="00192D51" w:rsidRDefault="00192D51">
            <w:pPr>
              <w:pStyle w:val="TableParagraph"/>
            </w:pPr>
          </w:p>
        </w:tc>
        <w:tc>
          <w:tcPr>
            <w:tcW w:w="1200" w:type="dxa"/>
          </w:tcPr>
          <w:p w14:paraId="72E460DF" w14:textId="77777777" w:rsidR="00192D51" w:rsidRDefault="00192D51">
            <w:pPr>
              <w:pStyle w:val="TableParagraph"/>
            </w:pPr>
          </w:p>
        </w:tc>
        <w:tc>
          <w:tcPr>
            <w:tcW w:w="1304" w:type="dxa"/>
          </w:tcPr>
          <w:p w14:paraId="3E653137" w14:textId="77777777" w:rsidR="00192D51" w:rsidRDefault="00192D51">
            <w:pPr>
              <w:pStyle w:val="TableParagraph"/>
            </w:pPr>
          </w:p>
        </w:tc>
        <w:tc>
          <w:tcPr>
            <w:tcW w:w="1136" w:type="dxa"/>
          </w:tcPr>
          <w:p w14:paraId="4B1DDB87" w14:textId="77777777" w:rsidR="00192D51" w:rsidRDefault="00192D51">
            <w:pPr>
              <w:pStyle w:val="TableParagraph"/>
            </w:pPr>
          </w:p>
        </w:tc>
        <w:tc>
          <w:tcPr>
            <w:tcW w:w="1474" w:type="dxa"/>
          </w:tcPr>
          <w:p w14:paraId="537BADFF" w14:textId="77777777" w:rsidR="00192D51" w:rsidRDefault="00192D51">
            <w:pPr>
              <w:pStyle w:val="TableParagraph"/>
            </w:pPr>
          </w:p>
        </w:tc>
        <w:tc>
          <w:tcPr>
            <w:tcW w:w="1247" w:type="dxa"/>
          </w:tcPr>
          <w:p w14:paraId="4ACEF550" w14:textId="77777777" w:rsidR="00192D51" w:rsidRDefault="00192D51">
            <w:pPr>
              <w:pStyle w:val="TableParagraph"/>
            </w:pPr>
          </w:p>
        </w:tc>
      </w:tr>
      <w:tr w:rsidR="00192D51" w14:paraId="0908B2D7" w14:textId="77777777">
        <w:trPr>
          <w:trHeight w:val="479"/>
        </w:trPr>
        <w:tc>
          <w:tcPr>
            <w:tcW w:w="1757" w:type="dxa"/>
          </w:tcPr>
          <w:p w14:paraId="78244A62" w14:textId="77777777" w:rsidR="00192D51" w:rsidRDefault="00192D51">
            <w:pPr>
              <w:pStyle w:val="TableParagraph"/>
            </w:pPr>
          </w:p>
        </w:tc>
        <w:tc>
          <w:tcPr>
            <w:tcW w:w="1987" w:type="dxa"/>
          </w:tcPr>
          <w:p w14:paraId="23469B06" w14:textId="77777777" w:rsidR="00192D51" w:rsidRDefault="00192D51">
            <w:pPr>
              <w:pStyle w:val="TableParagraph"/>
            </w:pPr>
          </w:p>
        </w:tc>
        <w:tc>
          <w:tcPr>
            <w:tcW w:w="1133" w:type="dxa"/>
          </w:tcPr>
          <w:p w14:paraId="66B5F923" w14:textId="77777777" w:rsidR="00192D51" w:rsidRDefault="00192D51">
            <w:pPr>
              <w:pStyle w:val="TableParagraph"/>
            </w:pPr>
          </w:p>
        </w:tc>
        <w:tc>
          <w:tcPr>
            <w:tcW w:w="1200" w:type="dxa"/>
          </w:tcPr>
          <w:p w14:paraId="6E23AA40" w14:textId="77777777" w:rsidR="00192D51" w:rsidRDefault="00192D51">
            <w:pPr>
              <w:pStyle w:val="TableParagraph"/>
            </w:pPr>
          </w:p>
        </w:tc>
        <w:tc>
          <w:tcPr>
            <w:tcW w:w="1304" w:type="dxa"/>
          </w:tcPr>
          <w:p w14:paraId="694740B9" w14:textId="77777777" w:rsidR="00192D51" w:rsidRDefault="00192D51">
            <w:pPr>
              <w:pStyle w:val="TableParagraph"/>
            </w:pPr>
          </w:p>
        </w:tc>
        <w:tc>
          <w:tcPr>
            <w:tcW w:w="1136" w:type="dxa"/>
          </w:tcPr>
          <w:p w14:paraId="6D8AF390" w14:textId="77777777" w:rsidR="00192D51" w:rsidRDefault="00192D51">
            <w:pPr>
              <w:pStyle w:val="TableParagraph"/>
            </w:pPr>
          </w:p>
        </w:tc>
        <w:tc>
          <w:tcPr>
            <w:tcW w:w="1474" w:type="dxa"/>
          </w:tcPr>
          <w:p w14:paraId="06AECCE8" w14:textId="77777777" w:rsidR="00192D51" w:rsidRDefault="00192D51">
            <w:pPr>
              <w:pStyle w:val="TableParagraph"/>
            </w:pPr>
          </w:p>
        </w:tc>
        <w:tc>
          <w:tcPr>
            <w:tcW w:w="1247" w:type="dxa"/>
          </w:tcPr>
          <w:p w14:paraId="7AF7A1D7" w14:textId="77777777" w:rsidR="00192D51" w:rsidRDefault="00192D51">
            <w:pPr>
              <w:pStyle w:val="TableParagraph"/>
            </w:pPr>
          </w:p>
        </w:tc>
      </w:tr>
      <w:tr w:rsidR="00192D51" w14:paraId="7975770F" w14:textId="77777777">
        <w:trPr>
          <w:trHeight w:val="481"/>
        </w:trPr>
        <w:tc>
          <w:tcPr>
            <w:tcW w:w="1757" w:type="dxa"/>
          </w:tcPr>
          <w:p w14:paraId="2DC18DCA" w14:textId="77777777" w:rsidR="00192D51" w:rsidRDefault="00460E6F">
            <w:pPr>
              <w:pStyle w:val="TableParagraph"/>
              <w:spacing w:before="95"/>
              <w:ind w:left="62"/>
              <w:rPr>
                <w:sz w:val="24"/>
              </w:rPr>
            </w:pPr>
            <w:r>
              <w:rPr>
                <w:spacing w:val="-2"/>
                <w:sz w:val="24"/>
              </w:rPr>
              <w:t>Итого</w:t>
            </w:r>
          </w:p>
        </w:tc>
        <w:tc>
          <w:tcPr>
            <w:tcW w:w="1987" w:type="dxa"/>
          </w:tcPr>
          <w:p w14:paraId="7569543F" w14:textId="77777777" w:rsidR="00192D51" w:rsidRDefault="00192D51">
            <w:pPr>
              <w:pStyle w:val="TableParagraph"/>
            </w:pPr>
          </w:p>
        </w:tc>
        <w:tc>
          <w:tcPr>
            <w:tcW w:w="1133" w:type="dxa"/>
          </w:tcPr>
          <w:p w14:paraId="64D1FB3B" w14:textId="77777777" w:rsidR="00192D51" w:rsidRDefault="00192D51">
            <w:pPr>
              <w:pStyle w:val="TableParagraph"/>
            </w:pPr>
          </w:p>
        </w:tc>
        <w:tc>
          <w:tcPr>
            <w:tcW w:w="1200" w:type="dxa"/>
          </w:tcPr>
          <w:p w14:paraId="669FFA7F" w14:textId="77777777" w:rsidR="00192D51" w:rsidRDefault="00192D51">
            <w:pPr>
              <w:pStyle w:val="TableParagraph"/>
            </w:pPr>
          </w:p>
        </w:tc>
        <w:tc>
          <w:tcPr>
            <w:tcW w:w="1304" w:type="dxa"/>
          </w:tcPr>
          <w:p w14:paraId="2259C1D7" w14:textId="77777777" w:rsidR="00192D51" w:rsidRDefault="00192D51">
            <w:pPr>
              <w:pStyle w:val="TableParagraph"/>
            </w:pPr>
          </w:p>
        </w:tc>
        <w:tc>
          <w:tcPr>
            <w:tcW w:w="1136" w:type="dxa"/>
          </w:tcPr>
          <w:p w14:paraId="686E1791" w14:textId="77777777" w:rsidR="00192D51" w:rsidRDefault="00192D51">
            <w:pPr>
              <w:pStyle w:val="TableParagraph"/>
            </w:pPr>
          </w:p>
        </w:tc>
        <w:tc>
          <w:tcPr>
            <w:tcW w:w="1474" w:type="dxa"/>
          </w:tcPr>
          <w:p w14:paraId="628AF3EF" w14:textId="77777777" w:rsidR="00192D51" w:rsidRDefault="00192D51">
            <w:pPr>
              <w:pStyle w:val="TableParagraph"/>
            </w:pPr>
          </w:p>
        </w:tc>
        <w:tc>
          <w:tcPr>
            <w:tcW w:w="1247" w:type="dxa"/>
            <w:tcBorders>
              <w:bottom w:val="nil"/>
              <w:right w:val="nil"/>
            </w:tcBorders>
          </w:tcPr>
          <w:p w14:paraId="07BD0500" w14:textId="77777777" w:rsidR="00192D51" w:rsidRDefault="00192D51">
            <w:pPr>
              <w:pStyle w:val="TableParagraph"/>
            </w:pPr>
          </w:p>
        </w:tc>
      </w:tr>
    </w:tbl>
    <w:p w14:paraId="2A658525" w14:textId="77777777" w:rsidR="00192D51" w:rsidRDefault="00192D51">
      <w:pPr>
        <w:pStyle w:val="TableParagraph"/>
        <w:sectPr w:rsidR="00192D51">
          <w:pgSz w:w="16840" w:h="11910" w:orient="landscape"/>
          <w:pgMar w:top="1340" w:right="2409" w:bottom="280" w:left="1275" w:header="720" w:footer="720" w:gutter="0"/>
          <w:cols w:space="720"/>
        </w:sectPr>
      </w:pPr>
    </w:p>
    <w:p w14:paraId="13B19850" w14:textId="77777777" w:rsidR="00192D51" w:rsidRDefault="00192D51">
      <w:pPr>
        <w:pStyle w:val="a3"/>
        <w:spacing w:before="173"/>
        <w:ind w:left="0"/>
        <w:jc w:val="left"/>
        <w:rPr>
          <w:rFonts w:ascii="Courier New"/>
          <w:sz w:val="20"/>
        </w:rPr>
      </w:pPr>
    </w:p>
    <w:p w14:paraId="1F2CED90" w14:textId="77777777" w:rsidR="00192D51" w:rsidRDefault="00460E6F">
      <w:pPr>
        <w:tabs>
          <w:tab w:val="left" w:pos="4484"/>
          <w:tab w:val="left" w:pos="5684"/>
          <w:tab w:val="left" w:pos="7844"/>
          <w:tab w:val="left" w:pos="9044"/>
        </w:tabs>
        <w:spacing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A25F2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528B9E7" w14:textId="77777777" w:rsidR="00192D51" w:rsidRDefault="00460E6F">
      <w:pPr>
        <w:spacing w:before="2" w:line="215" w:lineRule="exact"/>
        <w:ind w:left="4393" w:right="3776"/>
        <w:jc w:val="center"/>
        <w:rPr>
          <w:rFonts w:ascii="Courier New" w:hAnsi="Courier New"/>
          <w:sz w:val="20"/>
        </w:rPr>
      </w:pPr>
      <w:r>
        <w:rPr>
          <w:rFonts w:ascii="Courier New" w:hAnsi="Courier New"/>
          <w:spacing w:val="-2"/>
          <w:sz w:val="20"/>
        </w:rPr>
        <w:t>подписи)</w:t>
      </w:r>
    </w:p>
    <w:p w14:paraId="067093E2"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7E60B16" w14:textId="77777777" w:rsidR="00192D51" w:rsidRDefault="00192D51">
      <w:pPr>
        <w:pStyle w:val="a3"/>
        <w:ind w:left="0"/>
        <w:jc w:val="left"/>
        <w:rPr>
          <w:rFonts w:ascii="Courier New"/>
          <w:sz w:val="20"/>
        </w:rPr>
      </w:pPr>
    </w:p>
    <w:p w14:paraId="3F44177F"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32462812"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487C1893" w14:textId="77777777" w:rsidR="00192D51" w:rsidRDefault="00192D51">
      <w:pPr>
        <w:spacing w:line="226" w:lineRule="exact"/>
        <w:rPr>
          <w:sz w:val="20"/>
        </w:rPr>
        <w:sectPr w:rsidR="00192D51">
          <w:pgSz w:w="16840" w:h="11910" w:orient="landscape"/>
          <w:pgMar w:top="1340" w:right="2409" w:bottom="280" w:left="1275" w:header="720" w:footer="720" w:gutter="0"/>
          <w:cols w:space="720"/>
        </w:sectPr>
      </w:pPr>
    </w:p>
    <w:p w14:paraId="5BC797A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31253EA" w14:textId="4D955D3E"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sidR="006057EE">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4129F4DA" w14:textId="77777777" w:rsidR="00192D51" w:rsidRDefault="00460E6F">
      <w:pPr>
        <w:tabs>
          <w:tab w:val="left" w:pos="4702"/>
          <w:tab w:val="left" w:pos="6862"/>
          <w:tab w:val="left" w:pos="806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из лицевого счета главного администратора источников</w:t>
      </w:r>
      <w:r>
        <w:rPr>
          <w:rFonts w:ascii="Courier New" w:hAnsi="Courier New"/>
          <w:sz w:val="20"/>
        </w:rPr>
        <w:tab/>
      </w:r>
      <w:r>
        <w:rPr>
          <w:rFonts w:ascii="Courier New" w:hAnsi="Courier New"/>
          <w:sz w:val="20"/>
        </w:rPr>
        <w:tab/>
        <w:t>│</w:t>
      </w:r>
      <w:r>
        <w:rPr>
          <w:rFonts w:ascii="Courier New" w:hAnsi="Courier New"/>
          <w:spacing w:val="-12"/>
          <w:sz w:val="20"/>
        </w:rPr>
        <w:t xml:space="preserve"> </w:t>
      </w:r>
      <w:r>
        <w:rPr>
          <w:rFonts w:ascii="Courier New" w:hAnsi="Courier New"/>
          <w:sz w:val="20"/>
        </w:rPr>
        <w:t>Коды</w:t>
      </w:r>
      <w:r>
        <w:rPr>
          <w:rFonts w:ascii="Courier New" w:hAnsi="Courier New"/>
          <w:spacing w:val="80"/>
          <w:sz w:val="20"/>
        </w:rPr>
        <w:t xml:space="preserve"> </w:t>
      </w:r>
      <w:r>
        <w:rPr>
          <w:rFonts w:ascii="Courier New" w:hAnsi="Courier New"/>
          <w:sz w:val="20"/>
        </w:rPr>
        <w:t>│ финансирования дефицита бюджета</w:t>
      </w:r>
      <w:r>
        <w:rPr>
          <w:rFonts w:ascii="Courier New" w:hAnsi="Courier New"/>
          <w:sz w:val="20"/>
        </w:rPr>
        <w:tab/>
      </w:r>
      <w:r>
        <w:rPr>
          <w:rFonts w:ascii="Courier New" w:hAnsi="Courier New"/>
          <w:spacing w:val="-2"/>
          <w:sz w:val="20"/>
        </w:rPr>
        <w:t>┌─────┐</w:t>
      </w:r>
      <w:r>
        <w:rPr>
          <w:rFonts w:ascii="Courier New" w:hAnsi="Courier New"/>
          <w:sz w:val="20"/>
        </w:rPr>
        <w:tab/>
      </w:r>
      <w:r>
        <w:rPr>
          <w:rFonts w:ascii="Courier New" w:hAnsi="Courier New"/>
          <w:spacing w:val="-2"/>
          <w:sz w:val="20"/>
        </w:rPr>
        <w:t>├───────┤</w:t>
      </w:r>
    </w:p>
    <w:p w14:paraId="01A3158F" w14:textId="77777777" w:rsidR="00192D51" w:rsidRDefault="00460E6F">
      <w:pPr>
        <w:tabs>
          <w:tab w:val="left" w:pos="959"/>
          <w:tab w:val="left" w:pos="2399"/>
          <w:tab w:val="left" w:pos="335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87EB190" w14:textId="77777777" w:rsidR="00192D51" w:rsidRDefault="00460E6F">
      <w:pPr>
        <w:tabs>
          <w:tab w:val="left" w:pos="21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5F6EDE5E" w14:textId="77777777" w:rsidR="00192D51" w:rsidRDefault="00460E6F">
      <w:pPr>
        <w:tabs>
          <w:tab w:val="left" w:pos="2084"/>
          <w:tab w:val="left" w:pos="2684"/>
          <w:tab w:val="left" w:pos="4559"/>
          <w:tab w:val="left" w:pos="611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55A785"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60087E51" w14:textId="77777777" w:rsidR="00192D51" w:rsidRDefault="00460E6F">
      <w:pPr>
        <w:tabs>
          <w:tab w:val="left" w:pos="5804"/>
          <w:tab w:val="left" w:pos="7919"/>
          <w:tab w:val="left" w:pos="8879"/>
        </w:tabs>
        <w:spacing w:line="226" w:lineRule="exact"/>
        <w:ind w:right="1346"/>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E2E3EF" w14:textId="77777777" w:rsidR="00192D51" w:rsidRDefault="00460E6F">
      <w:pPr>
        <w:tabs>
          <w:tab w:val="left" w:pos="5946"/>
          <w:tab w:val="left" w:pos="6621"/>
          <w:tab w:val="left" w:pos="8062"/>
          <w:tab w:val="left" w:pos="9021"/>
        </w:tabs>
        <w:ind w:left="141" w:right="1344"/>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B4F20FD" w14:textId="77777777" w:rsidR="00192D51" w:rsidRDefault="00460E6F">
      <w:pPr>
        <w:ind w:right="1344"/>
        <w:jc w:val="right"/>
        <w:rPr>
          <w:rFonts w:ascii="Courier New" w:hAnsi="Courier New"/>
          <w:sz w:val="20"/>
        </w:rPr>
      </w:pPr>
      <w:r>
        <w:rPr>
          <w:rFonts w:ascii="Courier New" w:hAnsi="Courier New"/>
          <w:spacing w:val="-2"/>
          <w:sz w:val="20"/>
        </w:rPr>
        <w:t>├───────┤</w:t>
      </w:r>
    </w:p>
    <w:p w14:paraId="05B16999" w14:textId="77777777" w:rsidR="00192D51" w:rsidRDefault="00460E6F">
      <w:pPr>
        <w:tabs>
          <w:tab w:val="left" w:pos="6066"/>
          <w:tab w:val="left" w:pos="7941"/>
          <w:tab w:val="left" w:pos="8901"/>
        </w:tabs>
        <w:spacing w:before="1" w:line="226" w:lineRule="exact"/>
        <w:ind w:left="141"/>
        <w:rPr>
          <w:rFonts w:ascii="Courier New" w:hAnsi="Courier New"/>
          <w:sz w:val="20"/>
        </w:rPr>
      </w:pP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2CC45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A74E219"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1129E2B"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24AB43A" w14:textId="77777777" w:rsidR="00192D51" w:rsidRDefault="00460E6F">
      <w:pPr>
        <w:ind w:right="1344"/>
        <w:jc w:val="right"/>
        <w:rPr>
          <w:rFonts w:ascii="Courier New" w:hAnsi="Courier New"/>
          <w:sz w:val="20"/>
        </w:rPr>
      </w:pPr>
      <w:r>
        <w:rPr>
          <w:rFonts w:ascii="Courier New" w:hAnsi="Courier New"/>
          <w:spacing w:val="-2"/>
          <w:sz w:val="20"/>
        </w:rPr>
        <w:t>└───────┘</w:t>
      </w:r>
    </w:p>
    <w:p w14:paraId="06F0CCBF" w14:textId="77777777" w:rsidR="00192D51" w:rsidRDefault="00460E6F">
      <w:pPr>
        <w:spacing w:before="225"/>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p w14:paraId="5EEB6D4A" w14:textId="77777777" w:rsidR="00192D51" w:rsidRDefault="00192D51">
      <w:pPr>
        <w:rPr>
          <w:rFonts w:ascii="Courier New" w:hAnsi="Courier New"/>
          <w:sz w:val="20"/>
        </w:rPr>
        <w:sectPr w:rsidR="00192D51">
          <w:pgSz w:w="11910" w:h="16840"/>
          <w:pgMar w:top="1860" w:right="425" w:bottom="280" w:left="992" w:header="720" w:footer="720" w:gutter="0"/>
          <w:cols w:space="720"/>
        </w:sectPr>
      </w:pPr>
    </w:p>
    <w:p w14:paraId="08CC9FAC"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136"/>
        <w:gridCol w:w="1069"/>
        <w:gridCol w:w="851"/>
        <w:gridCol w:w="1021"/>
        <w:gridCol w:w="966"/>
        <w:gridCol w:w="1009"/>
        <w:gridCol w:w="1021"/>
        <w:gridCol w:w="965"/>
        <w:gridCol w:w="1008"/>
        <w:gridCol w:w="795"/>
      </w:tblGrid>
      <w:tr w:rsidR="00192D51" w14:paraId="4506C775" w14:textId="77777777">
        <w:trPr>
          <w:trHeight w:val="479"/>
        </w:trPr>
        <w:tc>
          <w:tcPr>
            <w:tcW w:w="1124" w:type="dxa"/>
            <w:vMerge w:val="restart"/>
          </w:tcPr>
          <w:p w14:paraId="2D162DFA"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 xml:space="preserve">дополнит </w:t>
            </w:r>
            <w:proofErr w:type="spellStart"/>
            <w:r>
              <w:rPr>
                <w:spacing w:val="-2"/>
                <w:sz w:val="24"/>
              </w:rPr>
              <w:t>ельной</w:t>
            </w:r>
            <w:proofErr w:type="spellEnd"/>
            <w:r>
              <w:rPr>
                <w:spacing w:val="-2"/>
                <w:sz w:val="24"/>
              </w:rPr>
              <w:t xml:space="preserve"> </w:t>
            </w:r>
            <w:proofErr w:type="spellStart"/>
            <w:r>
              <w:rPr>
                <w:spacing w:val="-2"/>
                <w:sz w:val="24"/>
              </w:rPr>
              <w:t>классифи</w:t>
            </w:r>
            <w:proofErr w:type="spellEnd"/>
            <w:r>
              <w:rPr>
                <w:spacing w:val="-2"/>
                <w:sz w:val="24"/>
              </w:rPr>
              <w:t xml:space="preserve"> </w:t>
            </w:r>
            <w:proofErr w:type="spellStart"/>
            <w:r>
              <w:rPr>
                <w:spacing w:val="-2"/>
                <w:sz w:val="24"/>
              </w:rPr>
              <w:t>кации</w:t>
            </w:r>
            <w:proofErr w:type="spellEnd"/>
          </w:p>
        </w:tc>
        <w:tc>
          <w:tcPr>
            <w:tcW w:w="3056" w:type="dxa"/>
            <w:gridSpan w:val="3"/>
          </w:tcPr>
          <w:p w14:paraId="46EE94E7" w14:textId="77777777" w:rsidR="00192D51" w:rsidRDefault="00460E6F">
            <w:pPr>
              <w:pStyle w:val="TableParagraph"/>
              <w:spacing w:before="92"/>
              <w:ind w:left="4"/>
              <w:jc w:val="center"/>
              <w:rPr>
                <w:sz w:val="24"/>
              </w:rPr>
            </w:pPr>
            <w:r>
              <w:rPr>
                <w:spacing w:val="-2"/>
                <w:sz w:val="24"/>
              </w:rPr>
              <w:t>Получено</w:t>
            </w:r>
          </w:p>
        </w:tc>
        <w:tc>
          <w:tcPr>
            <w:tcW w:w="2996" w:type="dxa"/>
            <w:gridSpan w:val="3"/>
          </w:tcPr>
          <w:p w14:paraId="49D34DE4" w14:textId="77777777" w:rsidR="00192D51" w:rsidRDefault="00460E6F">
            <w:pPr>
              <w:pStyle w:val="TableParagraph"/>
              <w:spacing w:before="92"/>
              <w:ind w:left="791"/>
              <w:rPr>
                <w:sz w:val="24"/>
              </w:rPr>
            </w:pPr>
            <w:r>
              <w:rPr>
                <w:spacing w:val="-2"/>
                <w:sz w:val="24"/>
              </w:rPr>
              <w:t>Распределено</w:t>
            </w:r>
          </w:p>
        </w:tc>
        <w:tc>
          <w:tcPr>
            <w:tcW w:w="2994" w:type="dxa"/>
            <w:gridSpan w:val="3"/>
          </w:tcPr>
          <w:p w14:paraId="4A5FF3DA" w14:textId="77777777" w:rsidR="00192D51" w:rsidRDefault="00460E6F">
            <w:pPr>
              <w:pStyle w:val="TableParagraph"/>
              <w:spacing w:before="92"/>
              <w:ind w:left="149"/>
              <w:rPr>
                <w:sz w:val="24"/>
              </w:rPr>
            </w:pPr>
            <w:r>
              <w:rPr>
                <w:sz w:val="24"/>
              </w:rPr>
              <w:t>Подлежит</w:t>
            </w:r>
            <w:r>
              <w:rPr>
                <w:spacing w:val="-2"/>
                <w:sz w:val="24"/>
              </w:rPr>
              <w:t xml:space="preserve"> распределению</w:t>
            </w:r>
          </w:p>
        </w:tc>
        <w:tc>
          <w:tcPr>
            <w:tcW w:w="795" w:type="dxa"/>
            <w:vMerge w:val="restart"/>
          </w:tcPr>
          <w:p w14:paraId="5E1ACBBC" w14:textId="77777777" w:rsidR="00192D51" w:rsidRDefault="00460E6F">
            <w:pPr>
              <w:pStyle w:val="TableParagraph"/>
              <w:spacing w:before="92"/>
              <w:ind w:left="93" w:right="100" w:firstLine="4"/>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19905CD7" w14:textId="77777777">
        <w:trPr>
          <w:trHeight w:val="755"/>
        </w:trPr>
        <w:tc>
          <w:tcPr>
            <w:tcW w:w="1124" w:type="dxa"/>
            <w:vMerge/>
            <w:tcBorders>
              <w:top w:val="nil"/>
            </w:tcBorders>
          </w:tcPr>
          <w:p w14:paraId="301EBD61" w14:textId="77777777" w:rsidR="00192D51" w:rsidRDefault="00192D51">
            <w:pPr>
              <w:rPr>
                <w:sz w:val="2"/>
                <w:szCs w:val="2"/>
              </w:rPr>
            </w:pPr>
          </w:p>
        </w:tc>
        <w:tc>
          <w:tcPr>
            <w:tcW w:w="1136" w:type="dxa"/>
            <w:vMerge w:val="restart"/>
          </w:tcPr>
          <w:p w14:paraId="2653FEF7" w14:textId="77777777" w:rsidR="00192D51" w:rsidRDefault="00460E6F">
            <w:pPr>
              <w:pStyle w:val="TableParagraph"/>
              <w:spacing w:before="95"/>
              <w:ind w:left="12" w:right="6"/>
              <w:jc w:val="center"/>
              <w:rPr>
                <w:sz w:val="24"/>
              </w:rPr>
            </w:pPr>
            <w:r>
              <w:rPr>
                <w:spacing w:val="-5"/>
                <w:sz w:val="24"/>
              </w:rPr>
              <w:t>на</w:t>
            </w:r>
          </w:p>
          <w:p w14:paraId="7F692391" w14:textId="77777777" w:rsidR="00192D51" w:rsidRDefault="00460E6F">
            <w:pPr>
              <w:pStyle w:val="TableParagraph"/>
              <w:ind w:left="73" w:right="61"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920" w:type="dxa"/>
            <w:gridSpan w:val="2"/>
          </w:tcPr>
          <w:p w14:paraId="7F8669B5" w14:textId="77777777" w:rsidR="00192D51" w:rsidRDefault="00460E6F">
            <w:pPr>
              <w:pStyle w:val="TableParagraph"/>
              <w:spacing w:before="95"/>
              <w:ind w:left="593" w:right="30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629244A8" w14:textId="77777777" w:rsidR="00192D51" w:rsidRDefault="00460E6F">
            <w:pPr>
              <w:pStyle w:val="TableParagraph"/>
              <w:spacing w:before="95"/>
              <w:ind w:left="6" w:right="6"/>
              <w:jc w:val="center"/>
              <w:rPr>
                <w:sz w:val="24"/>
              </w:rPr>
            </w:pPr>
            <w:r>
              <w:rPr>
                <w:spacing w:val="-5"/>
                <w:sz w:val="24"/>
              </w:rPr>
              <w:t>на</w:t>
            </w:r>
          </w:p>
          <w:p w14:paraId="2060BD45" w14:textId="77777777" w:rsidR="00192D51" w:rsidRDefault="00460E6F">
            <w:pPr>
              <w:pStyle w:val="TableParagraph"/>
              <w:ind w:left="68" w:right="58"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75" w:type="dxa"/>
            <w:gridSpan w:val="2"/>
          </w:tcPr>
          <w:p w14:paraId="3A49CA8C" w14:textId="77777777" w:rsidR="00192D51" w:rsidRDefault="00460E6F">
            <w:pPr>
              <w:pStyle w:val="TableParagraph"/>
              <w:spacing w:before="95"/>
              <w:ind w:left="619"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3BEC2577" w14:textId="77777777" w:rsidR="00192D51" w:rsidRDefault="00460E6F">
            <w:pPr>
              <w:pStyle w:val="TableParagraph"/>
              <w:spacing w:before="95"/>
              <w:ind w:left="6" w:right="8"/>
              <w:jc w:val="center"/>
              <w:rPr>
                <w:sz w:val="24"/>
              </w:rPr>
            </w:pPr>
            <w:r>
              <w:rPr>
                <w:spacing w:val="-5"/>
                <w:sz w:val="24"/>
              </w:rPr>
              <w:t>на</w:t>
            </w:r>
          </w:p>
          <w:p w14:paraId="6D662071" w14:textId="77777777" w:rsidR="00192D51" w:rsidRDefault="00460E6F">
            <w:pPr>
              <w:pStyle w:val="TableParagraph"/>
              <w:ind w:left="65" w:right="61"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73" w:type="dxa"/>
            <w:gridSpan w:val="2"/>
          </w:tcPr>
          <w:p w14:paraId="01F78392" w14:textId="77777777" w:rsidR="00192D51" w:rsidRDefault="00460E6F">
            <w:pPr>
              <w:pStyle w:val="TableParagraph"/>
              <w:spacing w:before="95"/>
              <w:ind w:left="616"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5" w:type="dxa"/>
            <w:vMerge/>
            <w:tcBorders>
              <w:top w:val="nil"/>
            </w:tcBorders>
          </w:tcPr>
          <w:p w14:paraId="0F7F168A" w14:textId="77777777" w:rsidR="00192D51" w:rsidRDefault="00192D51">
            <w:pPr>
              <w:rPr>
                <w:sz w:val="2"/>
                <w:szCs w:val="2"/>
              </w:rPr>
            </w:pPr>
          </w:p>
        </w:tc>
      </w:tr>
      <w:tr w:rsidR="00192D51" w14:paraId="7319D5A0" w14:textId="77777777">
        <w:trPr>
          <w:trHeight w:val="756"/>
        </w:trPr>
        <w:tc>
          <w:tcPr>
            <w:tcW w:w="1124" w:type="dxa"/>
            <w:vMerge/>
            <w:tcBorders>
              <w:top w:val="nil"/>
            </w:tcBorders>
          </w:tcPr>
          <w:p w14:paraId="52467122" w14:textId="77777777" w:rsidR="00192D51" w:rsidRDefault="00192D51">
            <w:pPr>
              <w:rPr>
                <w:sz w:val="2"/>
                <w:szCs w:val="2"/>
              </w:rPr>
            </w:pPr>
          </w:p>
        </w:tc>
        <w:tc>
          <w:tcPr>
            <w:tcW w:w="1136" w:type="dxa"/>
            <w:vMerge/>
            <w:tcBorders>
              <w:top w:val="nil"/>
            </w:tcBorders>
          </w:tcPr>
          <w:p w14:paraId="736EF4B3" w14:textId="77777777" w:rsidR="00192D51" w:rsidRDefault="00192D51">
            <w:pPr>
              <w:rPr>
                <w:sz w:val="2"/>
                <w:szCs w:val="2"/>
              </w:rPr>
            </w:pPr>
          </w:p>
        </w:tc>
        <w:tc>
          <w:tcPr>
            <w:tcW w:w="1069" w:type="dxa"/>
          </w:tcPr>
          <w:p w14:paraId="02AE5E95" w14:textId="77777777" w:rsidR="00192D51" w:rsidRDefault="00460E6F">
            <w:pPr>
              <w:pStyle w:val="TableParagraph"/>
              <w:spacing w:before="95"/>
              <w:ind w:left="361" w:right="141" w:hanging="209"/>
              <w:rPr>
                <w:sz w:val="24"/>
              </w:rPr>
            </w:pPr>
            <w:r>
              <w:rPr>
                <w:spacing w:val="-2"/>
                <w:sz w:val="24"/>
              </w:rPr>
              <w:t xml:space="preserve">первый </w:t>
            </w:r>
            <w:r>
              <w:rPr>
                <w:spacing w:val="-4"/>
                <w:sz w:val="24"/>
              </w:rPr>
              <w:t>год</w:t>
            </w:r>
          </w:p>
        </w:tc>
        <w:tc>
          <w:tcPr>
            <w:tcW w:w="851" w:type="dxa"/>
          </w:tcPr>
          <w:p w14:paraId="766F2ECD" w14:textId="77777777" w:rsidR="00192D51" w:rsidRDefault="00460E6F">
            <w:pPr>
              <w:pStyle w:val="TableParagraph"/>
              <w:spacing w:before="95"/>
              <w:ind w:left="252" w:right="57" w:hanging="183"/>
              <w:rPr>
                <w:sz w:val="24"/>
              </w:rPr>
            </w:pPr>
            <w:r>
              <w:rPr>
                <w:spacing w:val="-2"/>
                <w:sz w:val="24"/>
              </w:rPr>
              <w:t xml:space="preserve">второй </w:t>
            </w:r>
            <w:r>
              <w:rPr>
                <w:spacing w:val="-4"/>
                <w:sz w:val="24"/>
              </w:rPr>
              <w:t>год</w:t>
            </w:r>
          </w:p>
        </w:tc>
        <w:tc>
          <w:tcPr>
            <w:tcW w:w="1021" w:type="dxa"/>
            <w:vMerge/>
            <w:tcBorders>
              <w:top w:val="nil"/>
            </w:tcBorders>
          </w:tcPr>
          <w:p w14:paraId="226362EA" w14:textId="77777777" w:rsidR="00192D51" w:rsidRDefault="00192D51">
            <w:pPr>
              <w:rPr>
                <w:sz w:val="2"/>
                <w:szCs w:val="2"/>
              </w:rPr>
            </w:pPr>
          </w:p>
        </w:tc>
        <w:tc>
          <w:tcPr>
            <w:tcW w:w="966" w:type="dxa"/>
          </w:tcPr>
          <w:p w14:paraId="59D67FE6" w14:textId="77777777" w:rsidR="00192D51" w:rsidRDefault="00460E6F">
            <w:pPr>
              <w:pStyle w:val="TableParagraph"/>
              <w:spacing w:before="95"/>
              <w:ind w:left="307" w:right="92" w:hanging="209"/>
              <w:rPr>
                <w:sz w:val="24"/>
              </w:rPr>
            </w:pPr>
            <w:r>
              <w:rPr>
                <w:spacing w:val="-2"/>
                <w:sz w:val="24"/>
              </w:rPr>
              <w:t xml:space="preserve">первый </w:t>
            </w:r>
            <w:r>
              <w:rPr>
                <w:spacing w:val="-4"/>
                <w:sz w:val="24"/>
              </w:rPr>
              <w:t>год</w:t>
            </w:r>
          </w:p>
        </w:tc>
        <w:tc>
          <w:tcPr>
            <w:tcW w:w="1009" w:type="dxa"/>
          </w:tcPr>
          <w:p w14:paraId="14F5930B" w14:textId="77777777" w:rsidR="00192D51" w:rsidRDefault="00460E6F">
            <w:pPr>
              <w:pStyle w:val="TableParagraph"/>
              <w:spacing w:before="95"/>
              <w:ind w:left="328" w:right="139" w:hanging="183"/>
              <w:rPr>
                <w:sz w:val="24"/>
              </w:rPr>
            </w:pPr>
            <w:r>
              <w:rPr>
                <w:spacing w:val="-2"/>
                <w:sz w:val="24"/>
              </w:rPr>
              <w:t xml:space="preserve">второй </w:t>
            </w:r>
            <w:r>
              <w:rPr>
                <w:spacing w:val="-4"/>
                <w:sz w:val="24"/>
              </w:rPr>
              <w:t>год</w:t>
            </w:r>
          </w:p>
        </w:tc>
        <w:tc>
          <w:tcPr>
            <w:tcW w:w="1021" w:type="dxa"/>
            <w:vMerge/>
            <w:tcBorders>
              <w:top w:val="nil"/>
            </w:tcBorders>
          </w:tcPr>
          <w:p w14:paraId="2C16C378" w14:textId="77777777" w:rsidR="00192D51" w:rsidRDefault="00192D51">
            <w:pPr>
              <w:rPr>
                <w:sz w:val="2"/>
                <w:szCs w:val="2"/>
              </w:rPr>
            </w:pPr>
          </w:p>
        </w:tc>
        <w:tc>
          <w:tcPr>
            <w:tcW w:w="965" w:type="dxa"/>
          </w:tcPr>
          <w:p w14:paraId="0055AE76" w14:textId="77777777" w:rsidR="00192D51" w:rsidRDefault="00460E6F">
            <w:pPr>
              <w:pStyle w:val="TableParagraph"/>
              <w:spacing w:before="95"/>
              <w:ind w:left="305" w:right="93" w:hanging="209"/>
              <w:rPr>
                <w:sz w:val="24"/>
              </w:rPr>
            </w:pPr>
            <w:r>
              <w:rPr>
                <w:spacing w:val="-2"/>
                <w:sz w:val="24"/>
              </w:rPr>
              <w:t xml:space="preserve">первый </w:t>
            </w:r>
            <w:r>
              <w:rPr>
                <w:spacing w:val="-4"/>
                <w:sz w:val="24"/>
              </w:rPr>
              <w:t>год</w:t>
            </w:r>
          </w:p>
        </w:tc>
        <w:tc>
          <w:tcPr>
            <w:tcW w:w="1008" w:type="dxa"/>
          </w:tcPr>
          <w:p w14:paraId="72128C80" w14:textId="77777777" w:rsidR="00192D51" w:rsidRDefault="00460E6F">
            <w:pPr>
              <w:pStyle w:val="TableParagraph"/>
              <w:spacing w:before="95"/>
              <w:ind w:left="326" w:right="140" w:hanging="183"/>
              <w:rPr>
                <w:sz w:val="24"/>
              </w:rPr>
            </w:pPr>
            <w:r>
              <w:rPr>
                <w:spacing w:val="-2"/>
                <w:sz w:val="24"/>
              </w:rPr>
              <w:t xml:space="preserve">второй </w:t>
            </w:r>
            <w:r>
              <w:rPr>
                <w:spacing w:val="-4"/>
                <w:sz w:val="24"/>
              </w:rPr>
              <w:t>год</w:t>
            </w:r>
          </w:p>
        </w:tc>
        <w:tc>
          <w:tcPr>
            <w:tcW w:w="795" w:type="dxa"/>
            <w:vMerge/>
            <w:tcBorders>
              <w:top w:val="nil"/>
            </w:tcBorders>
          </w:tcPr>
          <w:p w14:paraId="4CA50E13" w14:textId="77777777" w:rsidR="00192D51" w:rsidRDefault="00192D51">
            <w:pPr>
              <w:rPr>
                <w:sz w:val="2"/>
                <w:szCs w:val="2"/>
              </w:rPr>
            </w:pPr>
          </w:p>
        </w:tc>
      </w:tr>
      <w:tr w:rsidR="00192D51" w14:paraId="11BD3844" w14:textId="77777777">
        <w:trPr>
          <w:trHeight w:val="479"/>
        </w:trPr>
        <w:tc>
          <w:tcPr>
            <w:tcW w:w="1124" w:type="dxa"/>
          </w:tcPr>
          <w:p w14:paraId="41255C74" w14:textId="77777777" w:rsidR="00192D51" w:rsidRDefault="00460E6F">
            <w:pPr>
              <w:pStyle w:val="TableParagraph"/>
              <w:spacing w:before="95"/>
              <w:ind w:left="9"/>
              <w:jc w:val="center"/>
              <w:rPr>
                <w:sz w:val="24"/>
              </w:rPr>
            </w:pPr>
            <w:r>
              <w:rPr>
                <w:spacing w:val="-10"/>
                <w:sz w:val="24"/>
              </w:rPr>
              <w:t>1</w:t>
            </w:r>
          </w:p>
        </w:tc>
        <w:tc>
          <w:tcPr>
            <w:tcW w:w="1136" w:type="dxa"/>
          </w:tcPr>
          <w:p w14:paraId="51589566" w14:textId="77777777" w:rsidR="00192D51" w:rsidRDefault="00460E6F">
            <w:pPr>
              <w:pStyle w:val="TableParagraph"/>
              <w:spacing w:before="95"/>
              <w:ind w:left="12" w:right="7"/>
              <w:jc w:val="center"/>
              <w:rPr>
                <w:sz w:val="24"/>
              </w:rPr>
            </w:pPr>
            <w:r>
              <w:rPr>
                <w:spacing w:val="-10"/>
                <w:sz w:val="24"/>
              </w:rPr>
              <w:t>2</w:t>
            </w:r>
          </w:p>
        </w:tc>
        <w:tc>
          <w:tcPr>
            <w:tcW w:w="1069" w:type="dxa"/>
          </w:tcPr>
          <w:p w14:paraId="4E6839ED" w14:textId="77777777" w:rsidR="00192D51" w:rsidRDefault="00460E6F">
            <w:pPr>
              <w:pStyle w:val="TableParagraph"/>
              <w:spacing w:before="95"/>
              <w:ind w:left="11" w:right="8"/>
              <w:jc w:val="center"/>
              <w:rPr>
                <w:sz w:val="24"/>
              </w:rPr>
            </w:pPr>
            <w:r>
              <w:rPr>
                <w:spacing w:val="-10"/>
                <w:sz w:val="24"/>
              </w:rPr>
              <w:t>3</w:t>
            </w:r>
          </w:p>
        </w:tc>
        <w:tc>
          <w:tcPr>
            <w:tcW w:w="851" w:type="dxa"/>
          </w:tcPr>
          <w:p w14:paraId="0F832B11" w14:textId="77777777" w:rsidR="00192D51" w:rsidRDefault="00460E6F">
            <w:pPr>
              <w:pStyle w:val="TableParagraph"/>
              <w:spacing w:before="95"/>
              <w:ind w:left="14" w:right="11"/>
              <w:jc w:val="center"/>
              <w:rPr>
                <w:sz w:val="24"/>
              </w:rPr>
            </w:pPr>
            <w:r>
              <w:rPr>
                <w:spacing w:val="-10"/>
                <w:sz w:val="24"/>
              </w:rPr>
              <w:t>4</w:t>
            </w:r>
          </w:p>
        </w:tc>
        <w:tc>
          <w:tcPr>
            <w:tcW w:w="1021" w:type="dxa"/>
          </w:tcPr>
          <w:p w14:paraId="3617E938" w14:textId="77777777" w:rsidR="00192D51" w:rsidRDefault="00460E6F">
            <w:pPr>
              <w:pStyle w:val="TableParagraph"/>
              <w:spacing w:before="95"/>
              <w:ind w:left="6" w:right="6"/>
              <w:jc w:val="center"/>
              <w:rPr>
                <w:sz w:val="24"/>
              </w:rPr>
            </w:pPr>
            <w:r>
              <w:rPr>
                <w:spacing w:val="-10"/>
                <w:sz w:val="24"/>
              </w:rPr>
              <w:t>5</w:t>
            </w:r>
          </w:p>
        </w:tc>
        <w:tc>
          <w:tcPr>
            <w:tcW w:w="966" w:type="dxa"/>
          </w:tcPr>
          <w:p w14:paraId="4E5ACC1B" w14:textId="77777777" w:rsidR="00192D51" w:rsidRDefault="00460E6F">
            <w:pPr>
              <w:pStyle w:val="TableParagraph"/>
              <w:spacing w:before="95"/>
              <w:ind w:left="7" w:right="7"/>
              <w:jc w:val="center"/>
              <w:rPr>
                <w:sz w:val="24"/>
              </w:rPr>
            </w:pPr>
            <w:r>
              <w:rPr>
                <w:spacing w:val="-10"/>
                <w:sz w:val="24"/>
              </w:rPr>
              <w:t>6</w:t>
            </w:r>
          </w:p>
        </w:tc>
        <w:tc>
          <w:tcPr>
            <w:tcW w:w="1009" w:type="dxa"/>
          </w:tcPr>
          <w:p w14:paraId="0C54FB95" w14:textId="77777777" w:rsidR="00192D51" w:rsidRDefault="00460E6F">
            <w:pPr>
              <w:pStyle w:val="TableParagraph"/>
              <w:spacing w:before="95"/>
              <w:ind w:left="9" w:right="10"/>
              <w:jc w:val="center"/>
              <w:rPr>
                <w:sz w:val="24"/>
              </w:rPr>
            </w:pPr>
            <w:r>
              <w:rPr>
                <w:spacing w:val="-10"/>
                <w:sz w:val="24"/>
              </w:rPr>
              <w:t>7</w:t>
            </w:r>
          </w:p>
        </w:tc>
        <w:tc>
          <w:tcPr>
            <w:tcW w:w="1021" w:type="dxa"/>
          </w:tcPr>
          <w:p w14:paraId="33443974" w14:textId="77777777" w:rsidR="00192D51" w:rsidRDefault="00460E6F">
            <w:pPr>
              <w:pStyle w:val="TableParagraph"/>
              <w:spacing w:before="95"/>
              <w:ind w:left="6" w:right="9"/>
              <w:jc w:val="center"/>
              <w:rPr>
                <w:sz w:val="24"/>
              </w:rPr>
            </w:pPr>
            <w:r>
              <w:rPr>
                <w:spacing w:val="-10"/>
                <w:sz w:val="24"/>
              </w:rPr>
              <w:t>8</w:t>
            </w:r>
          </w:p>
        </w:tc>
        <w:tc>
          <w:tcPr>
            <w:tcW w:w="965" w:type="dxa"/>
          </w:tcPr>
          <w:p w14:paraId="5B5CE511" w14:textId="77777777" w:rsidR="00192D51" w:rsidRDefault="00460E6F">
            <w:pPr>
              <w:pStyle w:val="TableParagraph"/>
              <w:spacing w:before="95"/>
              <w:ind w:left="16" w:right="18"/>
              <w:jc w:val="center"/>
              <w:rPr>
                <w:sz w:val="24"/>
              </w:rPr>
            </w:pPr>
            <w:r>
              <w:rPr>
                <w:spacing w:val="-10"/>
                <w:sz w:val="24"/>
              </w:rPr>
              <w:t>9</w:t>
            </w:r>
          </w:p>
        </w:tc>
        <w:tc>
          <w:tcPr>
            <w:tcW w:w="1008" w:type="dxa"/>
          </w:tcPr>
          <w:p w14:paraId="15CC936C" w14:textId="77777777" w:rsidR="00192D51" w:rsidRDefault="00460E6F">
            <w:pPr>
              <w:pStyle w:val="TableParagraph"/>
              <w:spacing w:before="95"/>
              <w:ind w:left="20" w:right="22"/>
              <w:jc w:val="center"/>
              <w:rPr>
                <w:sz w:val="24"/>
              </w:rPr>
            </w:pPr>
            <w:r>
              <w:rPr>
                <w:spacing w:val="-5"/>
                <w:sz w:val="24"/>
              </w:rPr>
              <w:t>10</w:t>
            </w:r>
          </w:p>
        </w:tc>
        <w:tc>
          <w:tcPr>
            <w:tcW w:w="795" w:type="dxa"/>
          </w:tcPr>
          <w:p w14:paraId="64404C55" w14:textId="77777777" w:rsidR="00192D51" w:rsidRDefault="00460E6F">
            <w:pPr>
              <w:pStyle w:val="TableParagraph"/>
              <w:spacing w:before="95"/>
              <w:ind w:left="36" w:right="41"/>
              <w:jc w:val="center"/>
              <w:rPr>
                <w:sz w:val="24"/>
              </w:rPr>
            </w:pPr>
            <w:r>
              <w:rPr>
                <w:spacing w:val="-5"/>
                <w:sz w:val="24"/>
              </w:rPr>
              <w:t>11</w:t>
            </w:r>
          </w:p>
        </w:tc>
      </w:tr>
      <w:tr w:rsidR="00192D51" w14:paraId="1DAB7A1F" w14:textId="77777777">
        <w:trPr>
          <w:trHeight w:val="481"/>
        </w:trPr>
        <w:tc>
          <w:tcPr>
            <w:tcW w:w="1124" w:type="dxa"/>
          </w:tcPr>
          <w:p w14:paraId="232444F3" w14:textId="77777777" w:rsidR="00192D51" w:rsidRDefault="00192D51">
            <w:pPr>
              <w:pStyle w:val="TableParagraph"/>
            </w:pPr>
          </w:p>
        </w:tc>
        <w:tc>
          <w:tcPr>
            <w:tcW w:w="1136" w:type="dxa"/>
          </w:tcPr>
          <w:p w14:paraId="4175D340" w14:textId="77777777" w:rsidR="00192D51" w:rsidRDefault="00192D51">
            <w:pPr>
              <w:pStyle w:val="TableParagraph"/>
            </w:pPr>
          </w:p>
        </w:tc>
        <w:tc>
          <w:tcPr>
            <w:tcW w:w="1069" w:type="dxa"/>
          </w:tcPr>
          <w:p w14:paraId="60362832" w14:textId="77777777" w:rsidR="00192D51" w:rsidRDefault="00192D51">
            <w:pPr>
              <w:pStyle w:val="TableParagraph"/>
            </w:pPr>
          </w:p>
        </w:tc>
        <w:tc>
          <w:tcPr>
            <w:tcW w:w="851" w:type="dxa"/>
          </w:tcPr>
          <w:p w14:paraId="18B1003A" w14:textId="77777777" w:rsidR="00192D51" w:rsidRDefault="00192D51">
            <w:pPr>
              <w:pStyle w:val="TableParagraph"/>
            </w:pPr>
          </w:p>
        </w:tc>
        <w:tc>
          <w:tcPr>
            <w:tcW w:w="1021" w:type="dxa"/>
          </w:tcPr>
          <w:p w14:paraId="5962606C" w14:textId="77777777" w:rsidR="00192D51" w:rsidRDefault="00192D51">
            <w:pPr>
              <w:pStyle w:val="TableParagraph"/>
            </w:pPr>
          </w:p>
        </w:tc>
        <w:tc>
          <w:tcPr>
            <w:tcW w:w="966" w:type="dxa"/>
          </w:tcPr>
          <w:p w14:paraId="2E1A07A5" w14:textId="77777777" w:rsidR="00192D51" w:rsidRDefault="00192D51">
            <w:pPr>
              <w:pStyle w:val="TableParagraph"/>
            </w:pPr>
          </w:p>
        </w:tc>
        <w:tc>
          <w:tcPr>
            <w:tcW w:w="1009" w:type="dxa"/>
          </w:tcPr>
          <w:p w14:paraId="37A41ACF" w14:textId="77777777" w:rsidR="00192D51" w:rsidRDefault="00192D51">
            <w:pPr>
              <w:pStyle w:val="TableParagraph"/>
            </w:pPr>
          </w:p>
        </w:tc>
        <w:tc>
          <w:tcPr>
            <w:tcW w:w="1021" w:type="dxa"/>
          </w:tcPr>
          <w:p w14:paraId="2DA5572F" w14:textId="77777777" w:rsidR="00192D51" w:rsidRDefault="00192D51">
            <w:pPr>
              <w:pStyle w:val="TableParagraph"/>
            </w:pPr>
          </w:p>
        </w:tc>
        <w:tc>
          <w:tcPr>
            <w:tcW w:w="965" w:type="dxa"/>
          </w:tcPr>
          <w:p w14:paraId="3B0E73B3" w14:textId="77777777" w:rsidR="00192D51" w:rsidRDefault="00192D51">
            <w:pPr>
              <w:pStyle w:val="TableParagraph"/>
            </w:pPr>
          </w:p>
        </w:tc>
        <w:tc>
          <w:tcPr>
            <w:tcW w:w="1008" w:type="dxa"/>
          </w:tcPr>
          <w:p w14:paraId="34797AC3" w14:textId="77777777" w:rsidR="00192D51" w:rsidRDefault="00192D51">
            <w:pPr>
              <w:pStyle w:val="TableParagraph"/>
            </w:pPr>
          </w:p>
        </w:tc>
        <w:tc>
          <w:tcPr>
            <w:tcW w:w="795" w:type="dxa"/>
          </w:tcPr>
          <w:p w14:paraId="3367516C" w14:textId="77777777" w:rsidR="00192D51" w:rsidRDefault="00192D51">
            <w:pPr>
              <w:pStyle w:val="TableParagraph"/>
            </w:pPr>
          </w:p>
        </w:tc>
      </w:tr>
      <w:tr w:rsidR="00192D51" w14:paraId="430C84E7" w14:textId="77777777">
        <w:trPr>
          <w:trHeight w:val="479"/>
        </w:trPr>
        <w:tc>
          <w:tcPr>
            <w:tcW w:w="1124" w:type="dxa"/>
          </w:tcPr>
          <w:p w14:paraId="5678C197" w14:textId="77777777" w:rsidR="00192D51" w:rsidRDefault="00192D51">
            <w:pPr>
              <w:pStyle w:val="TableParagraph"/>
            </w:pPr>
          </w:p>
        </w:tc>
        <w:tc>
          <w:tcPr>
            <w:tcW w:w="1136" w:type="dxa"/>
          </w:tcPr>
          <w:p w14:paraId="71A79EE3" w14:textId="77777777" w:rsidR="00192D51" w:rsidRDefault="00192D51">
            <w:pPr>
              <w:pStyle w:val="TableParagraph"/>
            </w:pPr>
          </w:p>
        </w:tc>
        <w:tc>
          <w:tcPr>
            <w:tcW w:w="1069" w:type="dxa"/>
          </w:tcPr>
          <w:p w14:paraId="46874CEC" w14:textId="77777777" w:rsidR="00192D51" w:rsidRDefault="00192D51">
            <w:pPr>
              <w:pStyle w:val="TableParagraph"/>
            </w:pPr>
          </w:p>
        </w:tc>
        <w:tc>
          <w:tcPr>
            <w:tcW w:w="851" w:type="dxa"/>
          </w:tcPr>
          <w:p w14:paraId="4F9EC749" w14:textId="77777777" w:rsidR="00192D51" w:rsidRDefault="00192D51">
            <w:pPr>
              <w:pStyle w:val="TableParagraph"/>
            </w:pPr>
          </w:p>
        </w:tc>
        <w:tc>
          <w:tcPr>
            <w:tcW w:w="1021" w:type="dxa"/>
          </w:tcPr>
          <w:p w14:paraId="19501549" w14:textId="77777777" w:rsidR="00192D51" w:rsidRDefault="00192D51">
            <w:pPr>
              <w:pStyle w:val="TableParagraph"/>
            </w:pPr>
          </w:p>
        </w:tc>
        <w:tc>
          <w:tcPr>
            <w:tcW w:w="966" w:type="dxa"/>
          </w:tcPr>
          <w:p w14:paraId="304D5C39" w14:textId="77777777" w:rsidR="00192D51" w:rsidRDefault="00192D51">
            <w:pPr>
              <w:pStyle w:val="TableParagraph"/>
            </w:pPr>
          </w:p>
        </w:tc>
        <w:tc>
          <w:tcPr>
            <w:tcW w:w="1009" w:type="dxa"/>
          </w:tcPr>
          <w:p w14:paraId="22D7D438" w14:textId="77777777" w:rsidR="00192D51" w:rsidRDefault="00192D51">
            <w:pPr>
              <w:pStyle w:val="TableParagraph"/>
            </w:pPr>
          </w:p>
        </w:tc>
        <w:tc>
          <w:tcPr>
            <w:tcW w:w="1021" w:type="dxa"/>
          </w:tcPr>
          <w:p w14:paraId="4CF53632" w14:textId="77777777" w:rsidR="00192D51" w:rsidRDefault="00192D51">
            <w:pPr>
              <w:pStyle w:val="TableParagraph"/>
            </w:pPr>
          </w:p>
        </w:tc>
        <w:tc>
          <w:tcPr>
            <w:tcW w:w="965" w:type="dxa"/>
          </w:tcPr>
          <w:p w14:paraId="762CEB6F" w14:textId="77777777" w:rsidR="00192D51" w:rsidRDefault="00192D51">
            <w:pPr>
              <w:pStyle w:val="TableParagraph"/>
            </w:pPr>
          </w:p>
        </w:tc>
        <w:tc>
          <w:tcPr>
            <w:tcW w:w="1008" w:type="dxa"/>
          </w:tcPr>
          <w:p w14:paraId="34510845" w14:textId="77777777" w:rsidR="00192D51" w:rsidRDefault="00192D51">
            <w:pPr>
              <w:pStyle w:val="TableParagraph"/>
            </w:pPr>
          </w:p>
        </w:tc>
        <w:tc>
          <w:tcPr>
            <w:tcW w:w="795" w:type="dxa"/>
          </w:tcPr>
          <w:p w14:paraId="23B71E27" w14:textId="77777777" w:rsidR="00192D51" w:rsidRDefault="00192D51">
            <w:pPr>
              <w:pStyle w:val="TableParagraph"/>
            </w:pPr>
          </w:p>
        </w:tc>
      </w:tr>
      <w:tr w:rsidR="00192D51" w14:paraId="73E71D75" w14:textId="77777777">
        <w:trPr>
          <w:trHeight w:val="479"/>
        </w:trPr>
        <w:tc>
          <w:tcPr>
            <w:tcW w:w="1124" w:type="dxa"/>
          </w:tcPr>
          <w:p w14:paraId="52535760" w14:textId="77777777" w:rsidR="00192D51" w:rsidRDefault="00460E6F">
            <w:pPr>
              <w:pStyle w:val="TableParagraph"/>
              <w:spacing w:before="92"/>
              <w:ind w:left="62"/>
              <w:rPr>
                <w:sz w:val="24"/>
              </w:rPr>
            </w:pPr>
            <w:r>
              <w:rPr>
                <w:spacing w:val="-2"/>
                <w:sz w:val="24"/>
              </w:rPr>
              <w:t>Итого</w:t>
            </w:r>
          </w:p>
        </w:tc>
        <w:tc>
          <w:tcPr>
            <w:tcW w:w="1136" w:type="dxa"/>
          </w:tcPr>
          <w:p w14:paraId="624BE653" w14:textId="77777777" w:rsidR="00192D51" w:rsidRDefault="00192D51">
            <w:pPr>
              <w:pStyle w:val="TableParagraph"/>
            </w:pPr>
          </w:p>
        </w:tc>
        <w:tc>
          <w:tcPr>
            <w:tcW w:w="1069" w:type="dxa"/>
          </w:tcPr>
          <w:p w14:paraId="14CFDFF0" w14:textId="77777777" w:rsidR="00192D51" w:rsidRDefault="00192D51">
            <w:pPr>
              <w:pStyle w:val="TableParagraph"/>
            </w:pPr>
          </w:p>
        </w:tc>
        <w:tc>
          <w:tcPr>
            <w:tcW w:w="851" w:type="dxa"/>
          </w:tcPr>
          <w:p w14:paraId="05CEAF3E" w14:textId="77777777" w:rsidR="00192D51" w:rsidRDefault="00192D51">
            <w:pPr>
              <w:pStyle w:val="TableParagraph"/>
            </w:pPr>
          </w:p>
        </w:tc>
        <w:tc>
          <w:tcPr>
            <w:tcW w:w="1021" w:type="dxa"/>
          </w:tcPr>
          <w:p w14:paraId="652581B6" w14:textId="77777777" w:rsidR="00192D51" w:rsidRDefault="00192D51">
            <w:pPr>
              <w:pStyle w:val="TableParagraph"/>
            </w:pPr>
          </w:p>
        </w:tc>
        <w:tc>
          <w:tcPr>
            <w:tcW w:w="966" w:type="dxa"/>
          </w:tcPr>
          <w:p w14:paraId="6AEE190D" w14:textId="77777777" w:rsidR="00192D51" w:rsidRDefault="00192D51">
            <w:pPr>
              <w:pStyle w:val="TableParagraph"/>
            </w:pPr>
          </w:p>
        </w:tc>
        <w:tc>
          <w:tcPr>
            <w:tcW w:w="1009" w:type="dxa"/>
          </w:tcPr>
          <w:p w14:paraId="4B44042E" w14:textId="77777777" w:rsidR="00192D51" w:rsidRDefault="00192D51">
            <w:pPr>
              <w:pStyle w:val="TableParagraph"/>
            </w:pPr>
          </w:p>
        </w:tc>
        <w:tc>
          <w:tcPr>
            <w:tcW w:w="1021" w:type="dxa"/>
          </w:tcPr>
          <w:p w14:paraId="0B612750" w14:textId="77777777" w:rsidR="00192D51" w:rsidRDefault="00192D51">
            <w:pPr>
              <w:pStyle w:val="TableParagraph"/>
            </w:pPr>
          </w:p>
        </w:tc>
        <w:tc>
          <w:tcPr>
            <w:tcW w:w="965" w:type="dxa"/>
          </w:tcPr>
          <w:p w14:paraId="292DF04C" w14:textId="77777777" w:rsidR="00192D51" w:rsidRDefault="00192D51">
            <w:pPr>
              <w:pStyle w:val="TableParagraph"/>
            </w:pPr>
          </w:p>
        </w:tc>
        <w:tc>
          <w:tcPr>
            <w:tcW w:w="1008" w:type="dxa"/>
          </w:tcPr>
          <w:p w14:paraId="62684AFB" w14:textId="77777777" w:rsidR="00192D51" w:rsidRDefault="00192D51">
            <w:pPr>
              <w:pStyle w:val="TableParagraph"/>
            </w:pPr>
          </w:p>
        </w:tc>
        <w:tc>
          <w:tcPr>
            <w:tcW w:w="795" w:type="dxa"/>
            <w:tcBorders>
              <w:bottom w:val="nil"/>
              <w:right w:val="nil"/>
            </w:tcBorders>
          </w:tcPr>
          <w:p w14:paraId="561161F0" w14:textId="77777777" w:rsidR="00192D51" w:rsidRDefault="00192D51">
            <w:pPr>
              <w:pStyle w:val="TableParagraph"/>
            </w:pPr>
          </w:p>
        </w:tc>
      </w:tr>
    </w:tbl>
    <w:p w14:paraId="04621994" w14:textId="77777777" w:rsidR="00192D51" w:rsidRDefault="00192D51">
      <w:pPr>
        <w:pStyle w:val="a3"/>
        <w:spacing w:before="57"/>
        <w:ind w:left="0"/>
        <w:jc w:val="left"/>
        <w:rPr>
          <w:rFonts w:ascii="Courier New"/>
          <w:sz w:val="20"/>
        </w:rPr>
      </w:pPr>
    </w:p>
    <w:p w14:paraId="427BF0D9" w14:textId="77777777" w:rsidR="00192D51" w:rsidRDefault="00460E6F">
      <w:pPr>
        <w:tabs>
          <w:tab w:val="left" w:pos="4484"/>
          <w:tab w:val="left" w:pos="5684"/>
          <w:tab w:val="left" w:pos="7844"/>
          <w:tab w:val="left" w:pos="9046"/>
        </w:tabs>
        <w:spacing w:line="226" w:lineRule="exact"/>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27D38382"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868E16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6A9CEC36"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11EB6C0"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3255A324"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A60692F" w14:textId="4F640F56" w:rsidR="00192D51" w:rsidRDefault="00460E6F">
      <w:pPr>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FAFE006" w14:textId="77777777" w:rsidR="00192D51" w:rsidRDefault="00460E6F">
      <w:pPr>
        <w:tabs>
          <w:tab w:val="left" w:pos="818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10"/>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10"/>
          <w:sz w:val="20"/>
        </w:rPr>
        <w:t xml:space="preserve"> </w:t>
      </w:r>
      <w:r>
        <w:rPr>
          <w:rFonts w:ascii="Courier New" w:hAnsi="Courier New"/>
          <w:sz w:val="20"/>
        </w:rPr>
        <w:t>администратора</w:t>
      </w:r>
      <w:r>
        <w:rPr>
          <w:rFonts w:ascii="Courier New" w:hAnsi="Courier New"/>
          <w:spacing w:val="-9"/>
          <w:sz w:val="20"/>
        </w:rPr>
        <w:t xml:space="preserve"> </w:t>
      </w:r>
      <w:r>
        <w:rPr>
          <w:rFonts w:ascii="Courier New" w:hAnsi="Courier New"/>
          <w:sz w:val="20"/>
        </w:rPr>
        <w:t>источников</w:t>
      </w:r>
      <w:r>
        <w:rPr>
          <w:rFonts w:ascii="Courier New" w:hAnsi="Courier New"/>
          <w:spacing w:val="-9"/>
          <w:sz w:val="20"/>
        </w:rPr>
        <w:t xml:space="preserve"> </w:t>
      </w:r>
      <w:r>
        <w:rPr>
          <w:rFonts w:ascii="Courier New" w:hAnsi="Courier New"/>
          <w:spacing w:val="-2"/>
          <w:sz w:val="20"/>
        </w:rPr>
        <w:t>финансирования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19324FFA"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32DECC" w14:textId="77777777" w:rsidR="00192D51" w:rsidRDefault="00460E6F">
      <w:pPr>
        <w:tabs>
          <w:tab w:val="left" w:pos="4101"/>
          <w:tab w:val="left" w:pos="5421"/>
          <w:tab w:val="left" w:pos="6261"/>
        </w:tabs>
        <w:spacing w:line="226" w:lineRule="exact"/>
        <w:ind w:left="141"/>
        <w:rPr>
          <w:rFonts w:ascii="Courier New" w:hAnsi="Courier New"/>
          <w:sz w:val="20"/>
        </w:rPr>
      </w:pPr>
      <w:r>
        <w:rPr>
          <w:rFonts w:ascii="Courier New" w:hAnsi="Courier New"/>
          <w:sz w:val="20"/>
        </w:rPr>
        <w:t>дефицита</w:t>
      </w:r>
      <w:r>
        <w:rPr>
          <w:rFonts w:ascii="Courier New" w:hAnsi="Courier New"/>
          <w:spacing w:val="-7"/>
          <w:sz w:val="20"/>
        </w:rPr>
        <w:t xml:space="preserve"> </w:t>
      </w:r>
      <w:r>
        <w:rPr>
          <w:rFonts w:ascii="Courier New" w:hAnsi="Courier New"/>
          <w:sz w:val="20"/>
        </w:rPr>
        <w:t>бюджета</w:t>
      </w:r>
      <w:r>
        <w:rPr>
          <w:rFonts w:ascii="Courier New" w:hAnsi="Courier New"/>
          <w:spacing w:val="-6"/>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99FBB2" w14:textId="77777777" w:rsidR="00192D51" w:rsidRDefault="00460E6F">
      <w:pPr>
        <w:tabs>
          <w:tab w:val="left" w:pos="4626"/>
          <w:tab w:val="left" w:pos="5226"/>
          <w:tab w:val="left" w:pos="7581"/>
          <w:tab w:val="left" w:pos="8182"/>
          <w:tab w:val="left" w:pos="9021"/>
        </w:tabs>
        <w:spacing w:before="1"/>
        <w:ind w:left="2541" w:right="1345" w:firstLine="26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59AF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6DA93223" w14:textId="77777777" w:rsidR="00192D51" w:rsidRDefault="00460E6F">
      <w:pPr>
        <w:tabs>
          <w:tab w:val="left" w:pos="83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EF56121" w14:textId="77777777" w:rsidR="00192D51" w:rsidRDefault="00460E6F">
      <w:pPr>
        <w:tabs>
          <w:tab w:val="left" w:pos="3119"/>
          <w:tab w:val="left" w:pos="6164"/>
          <w:tab w:val="left" w:pos="8039"/>
        </w:tabs>
        <w:spacing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69BDE91" w14:textId="77777777" w:rsidR="00192D51" w:rsidRDefault="00460E6F">
      <w:pPr>
        <w:tabs>
          <w:tab w:val="left" w:pos="8039"/>
          <w:tab w:val="left" w:pos="8879"/>
        </w:tabs>
        <w:spacing w:before="2" w:line="226" w:lineRule="exact"/>
        <w:ind w:right="1346"/>
        <w:jc w:val="right"/>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B647A0" w14:textId="77777777" w:rsidR="00192D51" w:rsidRDefault="00460E6F">
      <w:pPr>
        <w:tabs>
          <w:tab w:val="left" w:pos="6165"/>
          <w:tab w:val="left" w:pos="8041"/>
        </w:tabs>
        <w:spacing w:line="226" w:lineRule="exact"/>
        <w:ind w:right="1344"/>
        <w:jc w:val="right"/>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2"/>
          <w:sz w:val="20"/>
        </w:rPr>
        <w:t>├──────┤</w:t>
      </w:r>
    </w:p>
    <w:p w14:paraId="6FE6B524" w14:textId="77777777" w:rsidR="00192D51" w:rsidRDefault="00460E6F">
      <w:pPr>
        <w:tabs>
          <w:tab w:val="left" w:pos="3381"/>
          <w:tab w:val="left" w:pos="6306"/>
          <w:tab w:val="left" w:pos="6426"/>
          <w:tab w:val="left" w:pos="6741"/>
          <w:tab w:val="left" w:pos="8061"/>
          <w:tab w:val="left" w:pos="8181"/>
          <w:tab w:val="left" w:pos="8901"/>
          <w:tab w:val="left" w:pos="9021"/>
        </w:tabs>
        <w:spacing w:before="1"/>
        <w:ind w:left="141" w:right="1345"/>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00C01520" w14:textId="77777777" w:rsidR="00192D51" w:rsidRDefault="00460E6F">
      <w:pPr>
        <w:tabs>
          <w:tab w:val="left" w:pos="818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3F72797" w14:textId="77777777" w:rsidR="00192D51" w:rsidRDefault="00460E6F">
      <w:pPr>
        <w:spacing w:before="1"/>
        <w:ind w:left="722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79">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1BB6CA30"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E775BD1" w14:textId="77777777" w:rsidR="00192D51" w:rsidRDefault="00192D51">
      <w:pPr>
        <w:pStyle w:val="a3"/>
        <w:spacing w:before="1"/>
        <w:ind w:left="0"/>
        <w:jc w:val="left"/>
        <w:rPr>
          <w:rFonts w:ascii="Courier New"/>
          <w:sz w:val="20"/>
        </w:rPr>
      </w:pPr>
    </w:p>
    <w:p w14:paraId="540A4C99" w14:textId="77777777" w:rsidR="00192D51" w:rsidRDefault="00460E6F">
      <w:pPr>
        <w:pStyle w:val="a4"/>
        <w:numPr>
          <w:ilvl w:val="0"/>
          <w:numId w:val="13"/>
        </w:numPr>
        <w:tabs>
          <w:tab w:val="left" w:pos="3140"/>
        </w:tabs>
        <w:ind w:left="314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296419" w14:textId="77777777" w:rsidR="00192D51" w:rsidRDefault="00192D51">
      <w:pPr>
        <w:pStyle w:val="a3"/>
        <w:spacing w:before="1"/>
        <w:ind w:left="0"/>
        <w:jc w:val="left"/>
        <w:rPr>
          <w:rFonts w:ascii="Courier New"/>
          <w:sz w:val="20"/>
        </w:rPr>
      </w:pPr>
    </w:p>
    <w:p w14:paraId="10F1D6BF" w14:textId="77777777" w:rsidR="00192D51" w:rsidRDefault="00460E6F">
      <w:pPr>
        <w:pStyle w:val="a4"/>
        <w:numPr>
          <w:ilvl w:val="1"/>
          <w:numId w:val="13"/>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28C811B0"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1E5B5E8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020"/>
        <w:gridCol w:w="907"/>
        <w:gridCol w:w="908"/>
        <w:gridCol w:w="1133"/>
        <w:gridCol w:w="965"/>
        <w:gridCol w:w="907"/>
        <w:gridCol w:w="1303"/>
        <w:gridCol w:w="907"/>
        <w:gridCol w:w="849"/>
        <w:gridCol w:w="852"/>
      </w:tblGrid>
      <w:tr w:rsidR="00192D51" w14:paraId="7CBD108E" w14:textId="77777777">
        <w:trPr>
          <w:trHeight w:val="479"/>
        </w:trPr>
        <w:tc>
          <w:tcPr>
            <w:tcW w:w="1124" w:type="dxa"/>
            <w:vMerge w:val="restart"/>
          </w:tcPr>
          <w:p w14:paraId="32468031"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 xml:space="preserve">дополнит </w:t>
            </w:r>
            <w:proofErr w:type="spellStart"/>
            <w:r>
              <w:rPr>
                <w:spacing w:val="-2"/>
                <w:sz w:val="24"/>
              </w:rPr>
              <w:t>ельной</w:t>
            </w:r>
            <w:proofErr w:type="spellEnd"/>
            <w:r>
              <w:rPr>
                <w:spacing w:val="-2"/>
                <w:sz w:val="24"/>
              </w:rPr>
              <w:t xml:space="preserve"> </w:t>
            </w:r>
            <w:proofErr w:type="spellStart"/>
            <w:r>
              <w:rPr>
                <w:spacing w:val="-2"/>
                <w:sz w:val="24"/>
              </w:rPr>
              <w:t>классифи</w:t>
            </w:r>
            <w:proofErr w:type="spellEnd"/>
            <w:r>
              <w:rPr>
                <w:spacing w:val="-2"/>
                <w:sz w:val="24"/>
              </w:rPr>
              <w:t xml:space="preserve"> </w:t>
            </w:r>
            <w:proofErr w:type="spellStart"/>
            <w:r>
              <w:rPr>
                <w:spacing w:val="-2"/>
                <w:sz w:val="24"/>
              </w:rPr>
              <w:t>кации</w:t>
            </w:r>
            <w:proofErr w:type="spellEnd"/>
          </w:p>
        </w:tc>
        <w:tc>
          <w:tcPr>
            <w:tcW w:w="2835" w:type="dxa"/>
            <w:gridSpan w:val="3"/>
          </w:tcPr>
          <w:p w14:paraId="55B0AA25" w14:textId="77777777" w:rsidR="00192D51" w:rsidRDefault="00460E6F">
            <w:pPr>
              <w:pStyle w:val="TableParagraph"/>
              <w:spacing w:before="92"/>
              <w:ind w:left="911"/>
              <w:rPr>
                <w:sz w:val="24"/>
              </w:rPr>
            </w:pPr>
            <w:r>
              <w:rPr>
                <w:spacing w:val="-2"/>
                <w:sz w:val="24"/>
              </w:rPr>
              <w:t>Получено</w:t>
            </w:r>
          </w:p>
        </w:tc>
        <w:tc>
          <w:tcPr>
            <w:tcW w:w="3005" w:type="dxa"/>
            <w:gridSpan w:val="3"/>
          </w:tcPr>
          <w:p w14:paraId="757C3F2E" w14:textId="77777777" w:rsidR="00192D51" w:rsidRDefault="00460E6F">
            <w:pPr>
              <w:pStyle w:val="TableParagraph"/>
              <w:spacing w:before="92"/>
              <w:ind w:left="798"/>
              <w:rPr>
                <w:sz w:val="24"/>
              </w:rPr>
            </w:pPr>
            <w:r>
              <w:rPr>
                <w:spacing w:val="-2"/>
                <w:sz w:val="24"/>
              </w:rPr>
              <w:t>Распределено</w:t>
            </w:r>
          </w:p>
        </w:tc>
        <w:tc>
          <w:tcPr>
            <w:tcW w:w="3059" w:type="dxa"/>
            <w:gridSpan w:val="3"/>
          </w:tcPr>
          <w:p w14:paraId="3A90BD93" w14:textId="77777777" w:rsidR="00192D51" w:rsidRDefault="00460E6F">
            <w:pPr>
              <w:pStyle w:val="TableParagraph"/>
              <w:spacing w:before="92"/>
              <w:ind w:left="188"/>
              <w:rPr>
                <w:sz w:val="24"/>
              </w:rPr>
            </w:pPr>
            <w:r>
              <w:rPr>
                <w:sz w:val="24"/>
              </w:rPr>
              <w:t>Подлежит</w:t>
            </w:r>
            <w:r>
              <w:rPr>
                <w:spacing w:val="-2"/>
                <w:sz w:val="24"/>
              </w:rPr>
              <w:t xml:space="preserve"> распределению</w:t>
            </w:r>
          </w:p>
        </w:tc>
        <w:tc>
          <w:tcPr>
            <w:tcW w:w="852" w:type="dxa"/>
            <w:vMerge w:val="restart"/>
          </w:tcPr>
          <w:p w14:paraId="5DC57F9A" w14:textId="77777777" w:rsidR="00192D51" w:rsidRDefault="00460E6F">
            <w:pPr>
              <w:pStyle w:val="TableParagraph"/>
              <w:spacing w:before="92"/>
              <w:ind w:left="130" w:right="73" w:hanging="44"/>
              <w:rPr>
                <w:sz w:val="24"/>
              </w:rPr>
            </w:pPr>
            <w:r>
              <w:rPr>
                <w:spacing w:val="-2"/>
                <w:sz w:val="24"/>
              </w:rPr>
              <w:t xml:space="preserve">Приме </w:t>
            </w:r>
            <w:proofErr w:type="spellStart"/>
            <w:r>
              <w:rPr>
                <w:spacing w:val="-4"/>
                <w:sz w:val="24"/>
              </w:rPr>
              <w:t>чание</w:t>
            </w:r>
            <w:proofErr w:type="spellEnd"/>
          </w:p>
        </w:tc>
      </w:tr>
      <w:tr w:rsidR="00192D51" w14:paraId="5C9D5204" w14:textId="77777777">
        <w:trPr>
          <w:trHeight w:val="755"/>
        </w:trPr>
        <w:tc>
          <w:tcPr>
            <w:tcW w:w="1124" w:type="dxa"/>
            <w:vMerge/>
            <w:tcBorders>
              <w:top w:val="nil"/>
            </w:tcBorders>
          </w:tcPr>
          <w:p w14:paraId="7C312113" w14:textId="77777777" w:rsidR="00192D51" w:rsidRDefault="00192D51">
            <w:pPr>
              <w:rPr>
                <w:sz w:val="2"/>
                <w:szCs w:val="2"/>
              </w:rPr>
            </w:pPr>
          </w:p>
        </w:tc>
        <w:tc>
          <w:tcPr>
            <w:tcW w:w="1020" w:type="dxa"/>
            <w:vMerge w:val="restart"/>
          </w:tcPr>
          <w:p w14:paraId="03CEE219" w14:textId="77777777" w:rsidR="00192D51" w:rsidRDefault="00460E6F">
            <w:pPr>
              <w:pStyle w:val="TableParagraph"/>
              <w:spacing w:before="95"/>
              <w:ind w:left="14" w:right="7"/>
              <w:jc w:val="center"/>
              <w:rPr>
                <w:sz w:val="24"/>
              </w:rPr>
            </w:pPr>
            <w:r>
              <w:rPr>
                <w:spacing w:val="-5"/>
                <w:sz w:val="24"/>
              </w:rPr>
              <w:t>на</w:t>
            </w:r>
          </w:p>
          <w:p w14:paraId="32C486DD" w14:textId="77777777" w:rsidR="00192D51" w:rsidRDefault="00460E6F">
            <w:pPr>
              <w:pStyle w:val="TableParagraph"/>
              <w:ind w:left="71" w:right="55"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815" w:type="dxa"/>
            <w:gridSpan w:val="2"/>
          </w:tcPr>
          <w:p w14:paraId="3876A573" w14:textId="77777777" w:rsidR="00192D51" w:rsidRDefault="00460E6F">
            <w:pPr>
              <w:pStyle w:val="TableParagraph"/>
              <w:spacing w:before="95"/>
              <w:ind w:left="544" w:right="24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3" w:type="dxa"/>
            <w:vMerge w:val="restart"/>
          </w:tcPr>
          <w:p w14:paraId="3AB60C76" w14:textId="77777777" w:rsidR="00192D51" w:rsidRDefault="00460E6F">
            <w:pPr>
              <w:pStyle w:val="TableParagraph"/>
              <w:spacing w:before="95"/>
              <w:ind w:left="13" w:right="4"/>
              <w:jc w:val="center"/>
              <w:rPr>
                <w:sz w:val="24"/>
              </w:rPr>
            </w:pPr>
            <w:r>
              <w:rPr>
                <w:spacing w:val="-5"/>
                <w:sz w:val="24"/>
              </w:rPr>
              <w:t>на</w:t>
            </w:r>
          </w:p>
          <w:p w14:paraId="7508E2FB" w14:textId="77777777" w:rsidR="00192D51" w:rsidRDefault="00460E6F">
            <w:pPr>
              <w:pStyle w:val="TableParagraph"/>
              <w:ind w:left="73" w:right="5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2" w:type="dxa"/>
            <w:gridSpan w:val="2"/>
          </w:tcPr>
          <w:p w14:paraId="70F8A866"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0E613C95" w14:textId="77777777" w:rsidR="00192D51" w:rsidRDefault="00460E6F">
            <w:pPr>
              <w:pStyle w:val="TableParagraph"/>
              <w:spacing w:before="95"/>
              <w:ind w:left="55" w:right="43"/>
              <w:jc w:val="center"/>
              <w:rPr>
                <w:sz w:val="24"/>
              </w:rPr>
            </w:pPr>
            <w:r>
              <w:rPr>
                <w:spacing w:val="-5"/>
                <w:sz w:val="24"/>
              </w:rPr>
              <w:t>на</w:t>
            </w:r>
          </w:p>
          <w:p w14:paraId="435DC66B" w14:textId="77777777" w:rsidR="00192D51" w:rsidRDefault="00460E6F">
            <w:pPr>
              <w:pStyle w:val="TableParagraph"/>
              <w:ind w:left="76" w:right="65"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756" w:type="dxa"/>
            <w:gridSpan w:val="2"/>
          </w:tcPr>
          <w:p w14:paraId="7F91C9BD" w14:textId="77777777" w:rsidR="00192D51" w:rsidRDefault="00460E6F">
            <w:pPr>
              <w:pStyle w:val="TableParagraph"/>
              <w:spacing w:before="95"/>
              <w:ind w:left="515" w:right="21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852" w:type="dxa"/>
            <w:vMerge/>
            <w:tcBorders>
              <w:top w:val="nil"/>
            </w:tcBorders>
          </w:tcPr>
          <w:p w14:paraId="16F553D2" w14:textId="77777777" w:rsidR="00192D51" w:rsidRDefault="00192D51">
            <w:pPr>
              <w:rPr>
                <w:sz w:val="2"/>
                <w:szCs w:val="2"/>
              </w:rPr>
            </w:pPr>
          </w:p>
        </w:tc>
      </w:tr>
      <w:tr w:rsidR="00192D51" w14:paraId="2FFFD807" w14:textId="77777777">
        <w:trPr>
          <w:trHeight w:val="756"/>
        </w:trPr>
        <w:tc>
          <w:tcPr>
            <w:tcW w:w="1124" w:type="dxa"/>
            <w:vMerge/>
            <w:tcBorders>
              <w:top w:val="nil"/>
            </w:tcBorders>
          </w:tcPr>
          <w:p w14:paraId="1A603C2C" w14:textId="77777777" w:rsidR="00192D51" w:rsidRDefault="00192D51">
            <w:pPr>
              <w:rPr>
                <w:sz w:val="2"/>
                <w:szCs w:val="2"/>
              </w:rPr>
            </w:pPr>
          </w:p>
        </w:tc>
        <w:tc>
          <w:tcPr>
            <w:tcW w:w="1020" w:type="dxa"/>
            <w:vMerge/>
            <w:tcBorders>
              <w:top w:val="nil"/>
            </w:tcBorders>
          </w:tcPr>
          <w:p w14:paraId="78F119DB" w14:textId="77777777" w:rsidR="00192D51" w:rsidRDefault="00192D51">
            <w:pPr>
              <w:rPr>
                <w:sz w:val="2"/>
                <w:szCs w:val="2"/>
              </w:rPr>
            </w:pPr>
          </w:p>
        </w:tc>
        <w:tc>
          <w:tcPr>
            <w:tcW w:w="907" w:type="dxa"/>
          </w:tcPr>
          <w:p w14:paraId="5479D766" w14:textId="77777777" w:rsidR="00192D51" w:rsidRDefault="00460E6F">
            <w:pPr>
              <w:pStyle w:val="TableParagraph"/>
              <w:spacing w:before="95"/>
              <w:ind w:left="282" w:right="58" w:hanging="209"/>
              <w:rPr>
                <w:sz w:val="24"/>
              </w:rPr>
            </w:pPr>
            <w:r>
              <w:rPr>
                <w:spacing w:val="-2"/>
                <w:sz w:val="24"/>
              </w:rPr>
              <w:t xml:space="preserve">первый </w:t>
            </w:r>
            <w:r>
              <w:rPr>
                <w:spacing w:val="-4"/>
                <w:sz w:val="24"/>
              </w:rPr>
              <w:t>год</w:t>
            </w:r>
          </w:p>
        </w:tc>
        <w:tc>
          <w:tcPr>
            <w:tcW w:w="908" w:type="dxa"/>
          </w:tcPr>
          <w:p w14:paraId="6149532C" w14:textId="77777777" w:rsidR="00192D51" w:rsidRDefault="00460E6F">
            <w:pPr>
              <w:pStyle w:val="TableParagraph"/>
              <w:spacing w:before="95"/>
              <w:ind w:left="282" w:right="86" w:hanging="185"/>
              <w:rPr>
                <w:sz w:val="24"/>
              </w:rPr>
            </w:pPr>
            <w:r>
              <w:rPr>
                <w:spacing w:val="-2"/>
                <w:sz w:val="24"/>
              </w:rPr>
              <w:t xml:space="preserve">второй </w:t>
            </w:r>
            <w:r>
              <w:rPr>
                <w:spacing w:val="-4"/>
                <w:sz w:val="24"/>
              </w:rPr>
              <w:t>год</w:t>
            </w:r>
          </w:p>
        </w:tc>
        <w:tc>
          <w:tcPr>
            <w:tcW w:w="1133" w:type="dxa"/>
            <w:vMerge/>
            <w:tcBorders>
              <w:top w:val="nil"/>
            </w:tcBorders>
          </w:tcPr>
          <w:p w14:paraId="5508A722" w14:textId="77777777" w:rsidR="00192D51" w:rsidRDefault="00192D51">
            <w:pPr>
              <w:rPr>
                <w:sz w:val="2"/>
                <w:szCs w:val="2"/>
              </w:rPr>
            </w:pPr>
          </w:p>
        </w:tc>
        <w:tc>
          <w:tcPr>
            <w:tcW w:w="965" w:type="dxa"/>
          </w:tcPr>
          <w:p w14:paraId="4800AF9F" w14:textId="77777777" w:rsidR="00192D51" w:rsidRDefault="00460E6F">
            <w:pPr>
              <w:pStyle w:val="TableParagraph"/>
              <w:spacing w:before="95"/>
              <w:ind w:left="311" w:right="87" w:hanging="209"/>
              <w:rPr>
                <w:sz w:val="24"/>
              </w:rPr>
            </w:pPr>
            <w:r>
              <w:rPr>
                <w:spacing w:val="-2"/>
                <w:sz w:val="24"/>
              </w:rPr>
              <w:t xml:space="preserve">первый </w:t>
            </w:r>
            <w:r>
              <w:rPr>
                <w:spacing w:val="-4"/>
                <w:sz w:val="24"/>
              </w:rPr>
              <w:t>год</w:t>
            </w:r>
          </w:p>
        </w:tc>
        <w:tc>
          <w:tcPr>
            <w:tcW w:w="907" w:type="dxa"/>
          </w:tcPr>
          <w:p w14:paraId="5D5E52A8" w14:textId="77777777" w:rsidR="00192D51" w:rsidRDefault="00460E6F">
            <w:pPr>
              <w:pStyle w:val="TableParagraph"/>
              <w:spacing w:before="95"/>
              <w:ind w:left="282" w:right="85" w:hanging="185"/>
              <w:rPr>
                <w:sz w:val="24"/>
              </w:rPr>
            </w:pPr>
            <w:r>
              <w:rPr>
                <w:spacing w:val="-2"/>
                <w:sz w:val="24"/>
              </w:rPr>
              <w:t xml:space="preserve">второй </w:t>
            </w:r>
            <w:r>
              <w:rPr>
                <w:spacing w:val="-4"/>
                <w:sz w:val="24"/>
              </w:rPr>
              <w:t>год</w:t>
            </w:r>
          </w:p>
        </w:tc>
        <w:tc>
          <w:tcPr>
            <w:tcW w:w="1303" w:type="dxa"/>
            <w:vMerge/>
            <w:tcBorders>
              <w:top w:val="nil"/>
            </w:tcBorders>
          </w:tcPr>
          <w:p w14:paraId="0695E674" w14:textId="77777777" w:rsidR="00192D51" w:rsidRDefault="00192D51">
            <w:pPr>
              <w:rPr>
                <w:sz w:val="2"/>
                <w:szCs w:val="2"/>
              </w:rPr>
            </w:pPr>
          </w:p>
        </w:tc>
        <w:tc>
          <w:tcPr>
            <w:tcW w:w="907" w:type="dxa"/>
          </w:tcPr>
          <w:p w14:paraId="3FB6A770" w14:textId="77777777" w:rsidR="00192D51" w:rsidRDefault="00460E6F">
            <w:pPr>
              <w:pStyle w:val="TableParagraph"/>
              <w:spacing w:before="95"/>
              <w:ind w:left="283" w:right="57" w:hanging="209"/>
              <w:rPr>
                <w:sz w:val="24"/>
              </w:rPr>
            </w:pPr>
            <w:r>
              <w:rPr>
                <w:spacing w:val="-2"/>
                <w:sz w:val="24"/>
              </w:rPr>
              <w:t xml:space="preserve">первый </w:t>
            </w:r>
            <w:r>
              <w:rPr>
                <w:spacing w:val="-4"/>
                <w:sz w:val="24"/>
              </w:rPr>
              <w:t>год</w:t>
            </w:r>
          </w:p>
        </w:tc>
        <w:tc>
          <w:tcPr>
            <w:tcW w:w="849" w:type="dxa"/>
          </w:tcPr>
          <w:p w14:paraId="5D424F79" w14:textId="77777777" w:rsidR="00192D51" w:rsidRDefault="00460E6F">
            <w:pPr>
              <w:pStyle w:val="TableParagraph"/>
              <w:spacing w:before="95"/>
              <w:ind w:left="254" w:right="53" w:hanging="183"/>
              <w:rPr>
                <w:sz w:val="24"/>
              </w:rPr>
            </w:pPr>
            <w:r>
              <w:rPr>
                <w:spacing w:val="-2"/>
                <w:sz w:val="24"/>
              </w:rPr>
              <w:t xml:space="preserve">второй </w:t>
            </w:r>
            <w:r>
              <w:rPr>
                <w:spacing w:val="-4"/>
                <w:sz w:val="24"/>
              </w:rPr>
              <w:t>год</w:t>
            </w:r>
          </w:p>
        </w:tc>
        <w:tc>
          <w:tcPr>
            <w:tcW w:w="852" w:type="dxa"/>
            <w:vMerge/>
            <w:tcBorders>
              <w:top w:val="nil"/>
            </w:tcBorders>
          </w:tcPr>
          <w:p w14:paraId="53EFC25A" w14:textId="77777777" w:rsidR="00192D51" w:rsidRDefault="00192D51">
            <w:pPr>
              <w:rPr>
                <w:sz w:val="2"/>
                <w:szCs w:val="2"/>
              </w:rPr>
            </w:pPr>
          </w:p>
        </w:tc>
      </w:tr>
      <w:tr w:rsidR="00192D51" w14:paraId="5939EF28" w14:textId="77777777">
        <w:trPr>
          <w:trHeight w:val="479"/>
        </w:trPr>
        <w:tc>
          <w:tcPr>
            <w:tcW w:w="1124" w:type="dxa"/>
          </w:tcPr>
          <w:p w14:paraId="050F5C83" w14:textId="77777777" w:rsidR="00192D51" w:rsidRDefault="00460E6F">
            <w:pPr>
              <w:pStyle w:val="TableParagraph"/>
              <w:spacing w:before="95"/>
              <w:ind w:left="9"/>
              <w:jc w:val="center"/>
              <w:rPr>
                <w:sz w:val="24"/>
              </w:rPr>
            </w:pPr>
            <w:r>
              <w:rPr>
                <w:spacing w:val="-10"/>
                <w:sz w:val="24"/>
              </w:rPr>
              <w:t>1</w:t>
            </w:r>
          </w:p>
        </w:tc>
        <w:tc>
          <w:tcPr>
            <w:tcW w:w="1020" w:type="dxa"/>
          </w:tcPr>
          <w:p w14:paraId="395CCA82" w14:textId="77777777" w:rsidR="00192D51" w:rsidRDefault="00460E6F">
            <w:pPr>
              <w:pStyle w:val="TableParagraph"/>
              <w:spacing w:before="95"/>
              <w:ind w:left="14" w:right="8"/>
              <w:jc w:val="center"/>
              <w:rPr>
                <w:sz w:val="24"/>
              </w:rPr>
            </w:pPr>
            <w:r>
              <w:rPr>
                <w:spacing w:val="-10"/>
                <w:sz w:val="24"/>
              </w:rPr>
              <w:t>2</w:t>
            </w:r>
          </w:p>
        </w:tc>
        <w:tc>
          <w:tcPr>
            <w:tcW w:w="907" w:type="dxa"/>
          </w:tcPr>
          <w:p w14:paraId="37D1AA8E" w14:textId="77777777" w:rsidR="00192D51" w:rsidRDefault="00460E6F">
            <w:pPr>
              <w:pStyle w:val="TableParagraph"/>
              <w:spacing w:before="95"/>
              <w:ind w:left="39" w:right="30"/>
              <w:jc w:val="center"/>
              <w:rPr>
                <w:sz w:val="24"/>
              </w:rPr>
            </w:pPr>
            <w:r>
              <w:rPr>
                <w:spacing w:val="-10"/>
                <w:sz w:val="24"/>
              </w:rPr>
              <w:t>3</w:t>
            </w:r>
          </w:p>
        </w:tc>
        <w:tc>
          <w:tcPr>
            <w:tcW w:w="908" w:type="dxa"/>
          </w:tcPr>
          <w:p w14:paraId="0188CE73" w14:textId="77777777" w:rsidR="00192D51" w:rsidRDefault="00460E6F">
            <w:pPr>
              <w:pStyle w:val="TableParagraph"/>
              <w:spacing w:before="95"/>
              <w:ind w:left="58" w:right="50"/>
              <w:jc w:val="center"/>
              <w:rPr>
                <w:sz w:val="24"/>
              </w:rPr>
            </w:pPr>
            <w:r>
              <w:rPr>
                <w:spacing w:val="-10"/>
                <w:sz w:val="24"/>
              </w:rPr>
              <w:t>4</w:t>
            </w:r>
          </w:p>
        </w:tc>
        <w:tc>
          <w:tcPr>
            <w:tcW w:w="1133" w:type="dxa"/>
          </w:tcPr>
          <w:p w14:paraId="7864C27A" w14:textId="77777777" w:rsidR="00192D51" w:rsidRDefault="00460E6F">
            <w:pPr>
              <w:pStyle w:val="TableParagraph"/>
              <w:spacing w:before="95"/>
              <w:ind w:left="13" w:right="5"/>
              <w:jc w:val="center"/>
              <w:rPr>
                <w:sz w:val="24"/>
              </w:rPr>
            </w:pPr>
            <w:r>
              <w:rPr>
                <w:spacing w:val="-10"/>
                <w:sz w:val="24"/>
              </w:rPr>
              <w:t>5</w:t>
            </w:r>
          </w:p>
        </w:tc>
        <w:tc>
          <w:tcPr>
            <w:tcW w:w="965" w:type="dxa"/>
          </w:tcPr>
          <w:p w14:paraId="4C85C512" w14:textId="77777777" w:rsidR="00192D51" w:rsidRDefault="00460E6F">
            <w:pPr>
              <w:pStyle w:val="TableParagraph"/>
              <w:spacing w:before="95"/>
              <w:ind w:left="16" w:right="8"/>
              <w:jc w:val="center"/>
              <w:rPr>
                <w:sz w:val="24"/>
              </w:rPr>
            </w:pPr>
            <w:r>
              <w:rPr>
                <w:spacing w:val="-10"/>
                <w:sz w:val="24"/>
              </w:rPr>
              <w:t>6</w:t>
            </w:r>
          </w:p>
        </w:tc>
        <w:tc>
          <w:tcPr>
            <w:tcW w:w="907" w:type="dxa"/>
          </w:tcPr>
          <w:p w14:paraId="42E62792" w14:textId="77777777" w:rsidR="00192D51" w:rsidRDefault="00460E6F">
            <w:pPr>
              <w:pStyle w:val="TableParagraph"/>
              <w:spacing w:before="95"/>
              <w:ind w:left="39" w:right="31"/>
              <w:jc w:val="center"/>
              <w:rPr>
                <w:sz w:val="24"/>
              </w:rPr>
            </w:pPr>
            <w:r>
              <w:rPr>
                <w:spacing w:val="-10"/>
                <w:sz w:val="24"/>
              </w:rPr>
              <w:t>7</w:t>
            </w:r>
          </w:p>
        </w:tc>
        <w:tc>
          <w:tcPr>
            <w:tcW w:w="1303" w:type="dxa"/>
          </w:tcPr>
          <w:p w14:paraId="1288D253" w14:textId="77777777" w:rsidR="00192D51" w:rsidRDefault="00460E6F">
            <w:pPr>
              <w:pStyle w:val="TableParagraph"/>
              <w:spacing w:before="95"/>
              <w:ind w:left="22" w:right="11"/>
              <w:jc w:val="center"/>
              <w:rPr>
                <w:sz w:val="24"/>
              </w:rPr>
            </w:pPr>
            <w:r>
              <w:rPr>
                <w:spacing w:val="-10"/>
                <w:sz w:val="24"/>
              </w:rPr>
              <w:t>8</w:t>
            </w:r>
          </w:p>
        </w:tc>
        <w:tc>
          <w:tcPr>
            <w:tcW w:w="907" w:type="dxa"/>
          </w:tcPr>
          <w:p w14:paraId="25F97C2B" w14:textId="77777777" w:rsidR="00192D51" w:rsidRDefault="00460E6F">
            <w:pPr>
              <w:pStyle w:val="TableParagraph"/>
              <w:spacing w:before="95"/>
              <w:ind w:left="39" w:right="30"/>
              <w:jc w:val="center"/>
              <w:rPr>
                <w:sz w:val="24"/>
              </w:rPr>
            </w:pPr>
            <w:r>
              <w:rPr>
                <w:spacing w:val="-10"/>
                <w:sz w:val="24"/>
              </w:rPr>
              <w:t>9</w:t>
            </w:r>
          </w:p>
        </w:tc>
        <w:tc>
          <w:tcPr>
            <w:tcW w:w="849" w:type="dxa"/>
          </w:tcPr>
          <w:p w14:paraId="6F1D3211" w14:textId="77777777" w:rsidR="00192D51" w:rsidRDefault="00460E6F">
            <w:pPr>
              <w:pStyle w:val="TableParagraph"/>
              <w:spacing w:before="95"/>
              <w:ind w:left="90" w:right="80"/>
              <w:jc w:val="center"/>
              <w:rPr>
                <w:sz w:val="24"/>
              </w:rPr>
            </w:pPr>
            <w:r>
              <w:rPr>
                <w:spacing w:val="-5"/>
                <w:sz w:val="24"/>
              </w:rPr>
              <w:t>10</w:t>
            </w:r>
          </w:p>
        </w:tc>
        <w:tc>
          <w:tcPr>
            <w:tcW w:w="852" w:type="dxa"/>
          </w:tcPr>
          <w:p w14:paraId="4E16BC12" w14:textId="77777777" w:rsidR="00192D51" w:rsidRDefault="00460E6F">
            <w:pPr>
              <w:pStyle w:val="TableParagraph"/>
              <w:spacing w:before="95"/>
              <w:ind w:left="8"/>
              <w:jc w:val="center"/>
              <w:rPr>
                <w:sz w:val="24"/>
              </w:rPr>
            </w:pPr>
            <w:r>
              <w:rPr>
                <w:spacing w:val="-5"/>
                <w:sz w:val="24"/>
              </w:rPr>
              <w:t>11</w:t>
            </w:r>
          </w:p>
        </w:tc>
      </w:tr>
      <w:tr w:rsidR="00192D51" w14:paraId="445DE958" w14:textId="77777777">
        <w:trPr>
          <w:trHeight w:val="481"/>
        </w:trPr>
        <w:tc>
          <w:tcPr>
            <w:tcW w:w="1124" w:type="dxa"/>
          </w:tcPr>
          <w:p w14:paraId="1E98AB99" w14:textId="77777777" w:rsidR="00192D51" w:rsidRDefault="00192D51">
            <w:pPr>
              <w:pStyle w:val="TableParagraph"/>
            </w:pPr>
          </w:p>
        </w:tc>
        <w:tc>
          <w:tcPr>
            <w:tcW w:w="1020" w:type="dxa"/>
          </w:tcPr>
          <w:p w14:paraId="61FBCCCB" w14:textId="77777777" w:rsidR="00192D51" w:rsidRDefault="00192D51">
            <w:pPr>
              <w:pStyle w:val="TableParagraph"/>
            </w:pPr>
          </w:p>
        </w:tc>
        <w:tc>
          <w:tcPr>
            <w:tcW w:w="907" w:type="dxa"/>
          </w:tcPr>
          <w:p w14:paraId="13EC7B24" w14:textId="77777777" w:rsidR="00192D51" w:rsidRDefault="00192D51">
            <w:pPr>
              <w:pStyle w:val="TableParagraph"/>
            </w:pPr>
          </w:p>
        </w:tc>
        <w:tc>
          <w:tcPr>
            <w:tcW w:w="908" w:type="dxa"/>
          </w:tcPr>
          <w:p w14:paraId="723CBD10" w14:textId="77777777" w:rsidR="00192D51" w:rsidRDefault="00192D51">
            <w:pPr>
              <w:pStyle w:val="TableParagraph"/>
            </w:pPr>
          </w:p>
        </w:tc>
        <w:tc>
          <w:tcPr>
            <w:tcW w:w="1133" w:type="dxa"/>
          </w:tcPr>
          <w:p w14:paraId="1F2DF65E" w14:textId="77777777" w:rsidR="00192D51" w:rsidRDefault="00192D51">
            <w:pPr>
              <w:pStyle w:val="TableParagraph"/>
            </w:pPr>
          </w:p>
        </w:tc>
        <w:tc>
          <w:tcPr>
            <w:tcW w:w="965" w:type="dxa"/>
          </w:tcPr>
          <w:p w14:paraId="415128D3" w14:textId="77777777" w:rsidR="00192D51" w:rsidRDefault="00192D51">
            <w:pPr>
              <w:pStyle w:val="TableParagraph"/>
            </w:pPr>
          </w:p>
        </w:tc>
        <w:tc>
          <w:tcPr>
            <w:tcW w:w="907" w:type="dxa"/>
          </w:tcPr>
          <w:p w14:paraId="6197F4BA" w14:textId="77777777" w:rsidR="00192D51" w:rsidRDefault="00192D51">
            <w:pPr>
              <w:pStyle w:val="TableParagraph"/>
            </w:pPr>
          </w:p>
        </w:tc>
        <w:tc>
          <w:tcPr>
            <w:tcW w:w="1303" w:type="dxa"/>
          </w:tcPr>
          <w:p w14:paraId="1D9467C0" w14:textId="77777777" w:rsidR="00192D51" w:rsidRDefault="00192D51">
            <w:pPr>
              <w:pStyle w:val="TableParagraph"/>
            </w:pPr>
          </w:p>
        </w:tc>
        <w:tc>
          <w:tcPr>
            <w:tcW w:w="907" w:type="dxa"/>
          </w:tcPr>
          <w:p w14:paraId="615D04F8" w14:textId="77777777" w:rsidR="00192D51" w:rsidRDefault="00192D51">
            <w:pPr>
              <w:pStyle w:val="TableParagraph"/>
            </w:pPr>
          </w:p>
        </w:tc>
        <w:tc>
          <w:tcPr>
            <w:tcW w:w="849" w:type="dxa"/>
          </w:tcPr>
          <w:p w14:paraId="48947E3A" w14:textId="77777777" w:rsidR="00192D51" w:rsidRDefault="00192D51">
            <w:pPr>
              <w:pStyle w:val="TableParagraph"/>
            </w:pPr>
          </w:p>
        </w:tc>
        <w:tc>
          <w:tcPr>
            <w:tcW w:w="852" w:type="dxa"/>
          </w:tcPr>
          <w:p w14:paraId="03BB52A3" w14:textId="77777777" w:rsidR="00192D51" w:rsidRDefault="00192D51">
            <w:pPr>
              <w:pStyle w:val="TableParagraph"/>
            </w:pPr>
          </w:p>
        </w:tc>
      </w:tr>
      <w:tr w:rsidR="00192D51" w14:paraId="22FC3CF6" w14:textId="77777777">
        <w:trPr>
          <w:trHeight w:val="479"/>
        </w:trPr>
        <w:tc>
          <w:tcPr>
            <w:tcW w:w="1124" w:type="dxa"/>
          </w:tcPr>
          <w:p w14:paraId="61CD9C4C" w14:textId="77777777" w:rsidR="00192D51" w:rsidRDefault="00192D51">
            <w:pPr>
              <w:pStyle w:val="TableParagraph"/>
            </w:pPr>
          </w:p>
        </w:tc>
        <w:tc>
          <w:tcPr>
            <w:tcW w:w="1020" w:type="dxa"/>
          </w:tcPr>
          <w:p w14:paraId="27F20CD1" w14:textId="77777777" w:rsidR="00192D51" w:rsidRDefault="00192D51">
            <w:pPr>
              <w:pStyle w:val="TableParagraph"/>
            </w:pPr>
          </w:p>
        </w:tc>
        <w:tc>
          <w:tcPr>
            <w:tcW w:w="907" w:type="dxa"/>
          </w:tcPr>
          <w:p w14:paraId="0BE27569" w14:textId="77777777" w:rsidR="00192D51" w:rsidRDefault="00192D51">
            <w:pPr>
              <w:pStyle w:val="TableParagraph"/>
            </w:pPr>
          </w:p>
        </w:tc>
        <w:tc>
          <w:tcPr>
            <w:tcW w:w="908" w:type="dxa"/>
          </w:tcPr>
          <w:p w14:paraId="09BEFB90" w14:textId="77777777" w:rsidR="00192D51" w:rsidRDefault="00192D51">
            <w:pPr>
              <w:pStyle w:val="TableParagraph"/>
            </w:pPr>
          </w:p>
        </w:tc>
        <w:tc>
          <w:tcPr>
            <w:tcW w:w="1133" w:type="dxa"/>
          </w:tcPr>
          <w:p w14:paraId="7EC5828C" w14:textId="77777777" w:rsidR="00192D51" w:rsidRDefault="00192D51">
            <w:pPr>
              <w:pStyle w:val="TableParagraph"/>
            </w:pPr>
          </w:p>
        </w:tc>
        <w:tc>
          <w:tcPr>
            <w:tcW w:w="965" w:type="dxa"/>
          </w:tcPr>
          <w:p w14:paraId="7A2E40BF" w14:textId="77777777" w:rsidR="00192D51" w:rsidRDefault="00192D51">
            <w:pPr>
              <w:pStyle w:val="TableParagraph"/>
            </w:pPr>
          </w:p>
        </w:tc>
        <w:tc>
          <w:tcPr>
            <w:tcW w:w="907" w:type="dxa"/>
          </w:tcPr>
          <w:p w14:paraId="5B76E462" w14:textId="77777777" w:rsidR="00192D51" w:rsidRDefault="00192D51">
            <w:pPr>
              <w:pStyle w:val="TableParagraph"/>
            </w:pPr>
          </w:p>
        </w:tc>
        <w:tc>
          <w:tcPr>
            <w:tcW w:w="1303" w:type="dxa"/>
          </w:tcPr>
          <w:p w14:paraId="7B246D52" w14:textId="77777777" w:rsidR="00192D51" w:rsidRDefault="00192D51">
            <w:pPr>
              <w:pStyle w:val="TableParagraph"/>
            </w:pPr>
          </w:p>
        </w:tc>
        <w:tc>
          <w:tcPr>
            <w:tcW w:w="907" w:type="dxa"/>
          </w:tcPr>
          <w:p w14:paraId="3F82EE4E" w14:textId="77777777" w:rsidR="00192D51" w:rsidRDefault="00192D51">
            <w:pPr>
              <w:pStyle w:val="TableParagraph"/>
            </w:pPr>
          </w:p>
        </w:tc>
        <w:tc>
          <w:tcPr>
            <w:tcW w:w="849" w:type="dxa"/>
          </w:tcPr>
          <w:p w14:paraId="1CFD0892" w14:textId="77777777" w:rsidR="00192D51" w:rsidRDefault="00192D51">
            <w:pPr>
              <w:pStyle w:val="TableParagraph"/>
            </w:pPr>
          </w:p>
        </w:tc>
        <w:tc>
          <w:tcPr>
            <w:tcW w:w="852" w:type="dxa"/>
          </w:tcPr>
          <w:p w14:paraId="323E8189" w14:textId="77777777" w:rsidR="00192D51" w:rsidRDefault="00192D51">
            <w:pPr>
              <w:pStyle w:val="TableParagraph"/>
            </w:pPr>
          </w:p>
        </w:tc>
      </w:tr>
      <w:tr w:rsidR="00192D51" w14:paraId="02C2EF0C" w14:textId="77777777">
        <w:trPr>
          <w:trHeight w:val="479"/>
        </w:trPr>
        <w:tc>
          <w:tcPr>
            <w:tcW w:w="1124" w:type="dxa"/>
          </w:tcPr>
          <w:p w14:paraId="41BB7B30" w14:textId="77777777" w:rsidR="00192D51" w:rsidRDefault="00460E6F">
            <w:pPr>
              <w:pStyle w:val="TableParagraph"/>
              <w:spacing w:before="92"/>
              <w:ind w:left="62"/>
              <w:rPr>
                <w:sz w:val="24"/>
              </w:rPr>
            </w:pPr>
            <w:r>
              <w:rPr>
                <w:spacing w:val="-2"/>
                <w:sz w:val="24"/>
              </w:rPr>
              <w:t>Итого</w:t>
            </w:r>
          </w:p>
        </w:tc>
        <w:tc>
          <w:tcPr>
            <w:tcW w:w="1020" w:type="dxa"/>
          </w:tcPr>
          <w:p w14:paraId="5071C7C3" w14:textId="77777777" w:rsidR="00192D51" w:rsidRDefault="00192D51">
            <w:pPr>
              <w:pStyle w:val="TableParagraph"/>
            </w:pPr>
          </w:p>
        </w:tc>
        <w:tc>
          <w:tcPr>
            <w:tcW w:w="907" w:type="dxa"/>
          </w:tcPr>
          <w:p w14:paraId="38097030" w14:textId="77777777" w:rsidR="00192D51" w:rsidRDefault="00192D51">
            <w:pPr>
              <w:pStyle w:val="TableParagraph"/>
            </w:pPr>
          </w:p>
        </w:tc>
        <w:tc>
          <w:tcPr>
            <w:tcW w:w="908" w:type="dxa"/>
          </w:tcPr>
          <w:p w14:paraId="5D21ADF0" w14:textId="77777777" w:rsidR="00192D51" w:rsidRDefault="00192D51">
            <w:pPr>
              <w:pStyle w:val="TableParagraph"/>
            </w:pPr>
          </w:p>
        </w:tc>
        <w:tc>
          <w:tcPr>
            <w:tcW w:w="1133" w:type="dxa"/>
          </w:tcPr>
          <w:p w14:paraId="701ABB7B" w14:textId="77777777" w:rsidR="00192D51" w:rsidRDefault="00192D51">
            <w:pPr>
              <w:pStyle w:val="TableParagraph"/>
            </w:pPr>
          </w:p>
        </w:tc>
        <w:tc>
          <w:tcPr>
            <w:tcW w:w="965" w:type="dxa"/>
          </w:tcPr>
          <w:p w14:paraId="4C976215" w14:textId="77777777" w:rsidR="00192D51" w:rsidRDefault="00192D51">
            <w:pPr>
              <w:pStyle w:val="TableParagraph"/>
            </w:pPr>
          </w:p>
        </w:tc>
        <w:tc>
          <w:tcPr>
            <w:tcW w:w="907" w:type="dxa"/>
          </w:tcPr>
          <w:p w14:paraId="669A97F8" w14:textId="77777777" w:rsidR="00192D51" w:rsidRDefault="00192D51">
            <w:pPr>
              <w:pStyle w:val="TableParagraph"/>
            </w:pPr>
          </w:p>
        </w:tc>
        <w:tc>
          <w:tcPr>
            <w:tcW w:w="1303" w:type="dxa"/>
          </w:tcPr>
          <w:p w14:paraId="53C4E4DA" w14:textId="77777777" w:rsidR="00192D51" w:rsidRDefault="00192D51">
            <w:pPr>
              <w:pStyle w:val="TableParagraph"/>
            </w:pPr>
          </w:p>
        </w:tc>
        <w:tc>
          <w:tcPr>
            <w:tcW w:w="907" w:type="dxa"/>
          </w:tcPr>
          <w:p w14:paraId="438C5E48" w14:textId="77777777" w:rsidR="00192D51" w:rsidRDefault="00192D51">
            <w:pPr>
              <w:pStyle w:val="TableParagraph"/>
            </w:pPr>
          </w:p>
        </w:tc>
        <w:tc>
          <w:tcPr>
            <w:tcW w:w="849" w:type="dxa"/>
          </w:tcPr>
          <w:p w14:paraId="7B09B6E3" w14:textId="77777777" w:rsidR="00192D51" w:rsidRDefault="00192D51">
            <w:pPr>
              <w:pStyle w:val="TableParagraph"/>
            </w:pPr>
          </w:p>
        </w:tc>
        <w:tc>
          <w:tcPr>
            <w:tcW w:w="852" w:type="dxa"/>
            <w:tcBorders>
              <w:bottom w:val="nil"/>
              <w:right w:val="nil"/>
            </w:tcBorders>
          </w:tcPr>
          <w:p w14:paraId="3EBA0E49" w14:textId="77777777" w:rsidR="00192D51" w:rsidRDefault="00192D51">
            <w:pPr>
              <w:pStyle w:val="TableParagraph"/>
            </w:pPr>
          </w:p>
        </w:tc>
      </w:tr>
    </w:tbl>
    <w:p w14:paraId="0B5961C0" w14:textId="77777777" w:rsidR="00192D51" w:rsidRDefault="00192D51">
      <w:pPr>
        <w:pStyle w:val="a3"/>
        <w:spacing w:before="57"/>
        <w:ind w:left="0"/>
        <w:jc w:val="left"/>
        <w:rPr>
          <w:rFonts w:ascii="Courier New"/>
          <w:sz w:val="20"/>
        </w:rPr>
      </w:pPr>
    </w:p>
    <w:p w14:paraId="7F07B3AD" w14:textId="77777777" w:rsidR="00192D51" w:rsidRDefault="00460E6F">
      <w:pPr>
        <w:pStyle w:val="a4"/>
        <w:numPr>
          <w:ilvl w:val="0"/>
          <w:numId w:val="13"/>
        </w:numPr>
        <w:tabs>
          <w:tab w:val="left" w:pos="2564"/>
        </w:tabs>
        <w:spacing w:line="226" w:lineRule="exact"/>
        <w:ind w:left="256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источниками</w:t>
      </w:r>
      <w:r>
        <w:rPr>
          <w:rFonts w:ascii="Courier New" w:hAnsi="Courier New"/>
          <w:spacing w:val="-8"/>
          <w:sz w:val="20"/>
        </w:rPr>
        <w:t xml:space="preserve"> </w:t>
      </w:r>
      <w:r>
        <w:rPr>
          <w:rFonts w:ascii="Courier New" w:hAnsi="Courier New"/>
          <w:spacing w:val="-2"/>
          <w:sz w:val="20"/>
        </w:rPr>
        <w:t>финансирования</w:t>
      </w:r>
    </w:p>
    <w:p w14:paraId="6584FC22" w14:textId="77777777" w:rsidR="00192D51" w:rsidRDefault="00460E6F">
      <w:pPr>
        <w:spacing w:line="226" w:lineRule="exact"/>
        <w:ind w:left="165"/>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39C97E7E"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814"/>
        <w:gridCol w:w="2494"/>
        <w:gridCol w:w="1404"/>
        <w:gridCol w:w="1404"/>
        <w:gridCol w:w="1870"/>
      </w:tblGrid>
      <w:tr w:rsidR="00192D51" w14:paraId="4D412828" w14:textId="77777777">
        <w:trPr>
          <w:trHeight w:val="479"/>
        </w:trPr>
        <w:tc>
          <w:tcPr>
            <w:tcW w:w="1872" w:type="dxa"/>
            <w:vMerge w:val="restart"/>
          </w:tcPr>
          <w:p w14:paraId="02066EF6" w14:textId="77777777" w:rsidR="00192D51" w:rsidRDefault="00460E6F">
            <w:pPr>
              <w:pStyle w:val="TableParagraph"/>
              <w:spacing w:before="95"/>
              <w:ind w:left="10" w:right="3"/>
              <w:jc w:val="center"/>
              <w:rPr>
                <w:sz w:val="24"/>
              </w:rPr>
            </w:pPr>
            <w:r>
              <w:rPr>
                <w:sz w:val="24"/>
              </w:rPr>
              <w:t xml:space="preserve">Код по БК и </w:t>
            </w:r>
            <w:r>
              <w:rPr>
                <w:spacing w:val="-2"/>
                <w:sz w:val="24"/>
              </w:rPr>
              <w:t>дополнительной классификации</w:t>
            </w:r>
          </w:p>
        </w:tc>
        <w:tc>
          <w:tcPr>
            <w:tcW w:w="1814" w:type="dxa"/>
            <w:vMerge w:val="restart"/>
          </w:tcPr>
          <w:p w14:paraId="4BDB75E9" w14:textId="77777777" w:rsidR="00192D51" w:rsidRDefault="00460E6F">
            <w:pPr>
              <w:pStyle w:val="TableParagraph"/>
              <w:spacing w:before="95"/>
              <w:ind w:left="33" w:right="19"/>
              <w:jc w:val="center"/>
              <w:rPr>
                <w:sz w:val="24"/>
              </w:rPr>
            </w:pPr>
            <w:r>
              <w:rPr>
                <w:sz w:val="24"/>
              </w:rPr>
              <w:t>Дата</w:t>
            </w:r>
            <w:r>
              <w:rPr>
                <w:spacing w:val="-15"/>
                <w:sz w:val="24"/>
              </w:rPr>
              <w:t xml:space="preserve"> </w:t>
            </w:r>
            <w:r>
              <w:rPr>
                <w:sz w:val="24"/>
              </w:rPr>
              <w:t>начала ввода в</w:t>
            </w:r>
          </w:p>
          <w:p w14:paraId="3D473B5F" w14:textId="77777777" w:rsidR="00192D51" w:rsidRDefault="00460E6F">
            <w:pPr>
              <w:pStyle w:val="TableParagraph"/>
              <w:ind w:left="33" w:right="22"/>
              <w:jc w:val="center"/>
              <w:rPr>
                <w:sz w:val="24"/>
              </w:rPr>
            </w:pPr>
            <w:r>
              <w:rPr>
                <w:spacing w:val="-2"/>
                <w:sz w:val="24"/>
              </w:rPr>
              <w:t>действие</w:t>
            </w:r>
          </w:p>
        </w:tc>
        <w:tc>
          <w:tcPr>
            <w:tcW w:w="5302" w:type="dxa"/>
            <w:gridSpan w:val="3"/>
          </w:tcPr>
          <w:p w14:paraId="70BD802E" w14:textId="77777777" w:rsidR="00192D51" w:rsidRDefault="00460E6F">
            <w:pPr>
              <w:pStyle w:val="TableParagraph"/>
              <w:spacing w:before="95"/>
              <w:ind w:left="1321"/>
              <w:rPr>
                <w:sz w:val="24"/>
              </w:rPr>
            </w:pPr>
            <w:r>
              <w:rPr>
                <w:sz w:val="24"/>
              </w:rPr>
              <w:t>Бюджетные</w:t>
            </w:r>
            <w:r>
              <w:rPr>
                <w:spacing w:val="-5"/>
                <w:sz w:val="24"/>
              </w:rPr>
              <w:t xml:space="preserve"> </w:t>
            </w:r>
            <w:r>
              <w:rPr>
                <w:spacing w:val="-2"/>
                <w:sz w:val="24"/>
              </w:rPr>
              <w:t>ассигнования</w:t>
            </w:r>
          </w:p>
        </w:tc>
        <w:tc>
          <w:tcPr>
            <w:tcW w:w="1870" w:type="dxa"/>
            <w:vMerge w:val="restart"/>
          </w:tcPr>
          <w:p w14:paraId="30EB484B" w14:textId="77777777" w:rsidR="00192D51" w:rsidRDefault="00460E6F">
            <w:pPr>
              <w:pStyle w:val="TableParagraph"/>
              <w:spacing w:before="95"/>
              <w:ind w:left="301"/>
              <w:rPr>
                <w:sz w:val="24"/>
              </w:rPr>
            </w:pPr>
            <w:r>
              <w:rPr>
                <w:spacing w:val="-2"/>
                <w:sz w:val="24"/>
              </w:rPr>
              <w:t>Примечание</w:t>
            </w:r>
          </w:p>
        </w:tc>
      </w:tr>
      <w:tr w:rsidR="00192D51" w14:paraId="6A146221" w14:textId="77777777">
        <w:trPr>
          <w:trHeight w:val="479"/>
        </w:trPr>
        <w:tc>
          <w:tcPr>
            <w:tcW w:w="1872" w:type="dxa"/>
            <w:vMerge/>
            <w:tcBorders>
              <w:top w:val="nil"/>
            </w:tcBorders>
          </w:tcPr>
          <w:p w14:paraId="57AE683D" w14:textId="77777777" w:rsidR="00192D51" w:rsidRDefault="00192D51">
            <w:pPr>
              <w:rPr>
                <w:sz w:val="2"/>
                <w:szCs w:val="2"/>
              </w:rPr>
            </w:pPr>
          </w:p>
        </w:tc>
        <w:tc>
          <w:tcPr>
            <w:tcW w:w="1814" w:type="dxa"/>
            <w:vMerge/>
            <w:tcBorders>
              <w:top w:val="nil"/>
            </w:tcBorders>
          </w:tcPr>
          <w:p w14:paraId="58E1C09A" w14:textId="77777777" w:rsidR="00192D51" w:rsidRDefault="00192D51">
            <w:pPr>
              <w:rPr>
                <w:sz w:val="2"/>
                <w:szCs w:val="2"/>
              </w:rPr>
            </w:pPr>
          </w:p>
        </w:tc>
        <w:tc>
          <w:tcPr>
            <w:tcW w:w="2494" w:type="dxa"/>
            <w:vMerge w:val="restart"/>
          </w:tcPr>
          <w:p w14:paraId="67A6C8FB" w14:textId="77777777" w:rsidR="00192D51" w:rsidRDefault="00460E6F">
            <w:pPr>
              <w:pStyle w:val="TableParagraph"/>
              <w:spacing w:before="95"/>
              <w:ind w:left="406" w:right="396" w:firstLine="247"/>
              <w:rPr>
                <w:sz w:val="24"/>
              </w:rPr>
            </w:pPr>
            <w:r>
              <w:rPr>
                <w:sz w:val="24"/>
              </w:rPr>
              <w:t>на текущий финансовый</w:t>
            </w:r>
            <w:r>
              <w:rPr>
                <w:spacing w:val="-15"/>
                <w:sz w:val="24"/>
              </w:rPr>
              <w:t xml:space="preserve"> </w:t>
            </w:r>
            <w:r>
              <w:rPr>
                <w:sz w:val="24"/>
              </w:rPr>
              <w:t>год</w:t>
            </w:r>
          </w:p>
        </w:tc>
        <w:tc>
          <w:tcPr>
            <w:tcW w:w="2808" w:type="dxa"/>
            <w:gridSpan w:val="2"/>
          </w:tcPr>
          <w:p w14:paraId="04793AC0" w14:textId="77777777" w:rsidR="00192D51" w:rsidRDefault="00460E6F">
            <w:pPr>
              <w:pStyle w:val="TableParagraph"/>
              <w:spacing w:before="95"/>
              <w:ind w:left="36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0" w:type="dxa"/>
            <w:vMerge/>
            <w:tcBorders>
              <w:top w:val="nil"/>
            </w:tcBorders>
          </w:tcPr>
          <w:p w14:paraId="39CF8B00" w14:textId="77777777" w:rsidR="00192D51" w:rsidRDefault="00192D51">
            <w:pPr>
              <w:rPr>
                <w:sz w:val="2"/>
                <w:szCs w:val="2"/>
              </w:rPr>
            </w:pPr>
          </w:p>
        </w:tc>
      </w:tr>
      <w:tr w:rsidR="00192D51" w14:paraId="0B1D9283" w14:textId="77777777">
        <w:trPr>
          <w:trHeight w:val="480"/>
        </w:trPr>
        <w:tc>
          <w:tcPr>
            <w:tcW w:w="1872" w:type="dxa"/>
            <w:vMerge/>
            <w:tcBorders>
              <w:top w:val="nil"/>
            </w:tcBorders>
          </w:tcPr>
          <w:p w14:paraId="2B0571BE" w14:textId="77777777" w:rsidR="00192D51" w:rsidRDefault="00192D51">
            <w:pPr>
              <w:rPr>
                <w:sz w:val="2"/>
                <w:szCs w:val="2"/>
              </w:rPr>
            </w:pPr>
          </w:p>
        </w:tc>
        <w:tc>
          <w:tcPr>
            <w:tcW w:w="1814" w:type="dxa"/>
            <w:vMerge/>
            <w:tcBorders>
              <w:top w:val="nil"/>
            </w:tcBorders>
          </w:tcPr>
          <w:p w14:paraId="0AE95321" w14:textId="77777777" w:rsidR="00192D51" w:rsidRDefault="00192D51">
            <w:pPr>
              <w:rPr>
                <w:sz w:val="2"/>
                <w:szCs w:val="2"/>
              </w:rPr>
            </w:pPr>
          </w:p>
        </w:tc>
        <w:tc>
          <w:tcPr>
            <w:tcW w:w="2494" w:type="dxa"/>
            <w:vMerge/>
            <w:tcBorders>
              <w:top w:val="nil"/>
            </w:tcBorders>
          </w:tcPr>
          <w:p w14:paraId="3426C8F2" w14:textId="77777777" w:rsidR="00192D51" w:rsidRDefault="00192D51">
            <w:pPr>
              <w:rPr>
                <w:sz w:val="2"/>
                <w:szCs w:val="2"/>
              </w:rPr>
            </w:pPr>
          </w:p>
        </w:tc>
        <w:tc>
          <w:tcPr>
            <w:tcW w:w="1404" w:type="dxa"/>
          </w:tcPr>
          <w:p w14:paraId="4EF7A8FB" w14:textId="77777777" w:rsidR="00192D51" w:rsidRDefault="00460E6F">
            <w:pPr>
              <w:pStyle w:val="TableParagraph"/>
              <w:spacing w:before="95"/>
              <w:ind w:left="14" w:right="3"/>
              <w:jc w:val="center"/>
              <w:rPr>
                <w:sz w:val="24"/>
              </w:rPr>
            </w:pPr>
            <w:r>
              <w:rPr>
                <w:sz w:val="24"/>
              </w:rPr>
              <w:t>первый</w:t>
            </w:r>
            <w:r>
              <w:rPr>
                <w:spacing w:val="-2"/>
                <w:sz w:val="24"/>
              </w:rPr>
              <w:t xml:space="preserve"> </w:t>
            </w:r>
            <w:r>
              <w:rPr>
                <w:spacing w:val="-5"/>
                <w:sz w:val="24"/>
              </w:rPr>
              <w:t>год</w:t>
            </w:r>
          </w:p>
        </w:tc>
        <w:tc>
          <w:tcPr>
            <w:tcW w:w="1404" w:type="dxa"/>
          </w:tcPr>
          <w:p w14:paraId="0E1A8073" w14:textId="77777777" w:rsidR="00192D51" w:rsidRDefault="00460E6F">
            <w:pPr>
              <w:pStyle w:val="TableParagraph"/>
              <w:spacing w:before="95"/>
              <w:ind w:left="14"/>
              <w:jc w:val="center"/>
              <w:rPr>
                <w:sz w:val="24"/>
              </w:rPr>
            </w:pPr>
            <w:r>
              <w:rPr>
                <w:sz w:val="24"/>
              </w:rPr>
              <w:t>второй</w:t>
            </w:r>
            <w:r>
              <w:rPr>
                <w:spacing w:val="-4"/>
                <w:sz w:val="24"/>
              </w:rPr>
              <w:t xml:space="preserve"> </w:t>
            </w:r>
            <w:r>
              <w:rPr>
                <w:spacing w:val="-5"/>
                <w:sz w:val="24"/>
              </w:rPr>
              <w:t>год</w:t>
            </w:r>
          </w:p>
        </w:tc>
        <w:tc>
          <w:tcPr>
            <w:tcW w:w="1870" w:type="dxa"/>
            <w:vMerge/>
            <w:tcBorders>
              <w:top w:val="nil"/>
            </w:tcBorders>
          </w:tcPr>
          <w:p w14:paraId="29BE7865" w14:textId="77777777" w:rsidR="00192D51" w:rsidRDefault="00192D51">
            <w:pPr>
              <w:rPr>
                <w:sz w:val="2"/>
                <w:szCs w:val="2"/>
              </w:rPr>
            </w:pPr>
          </w:p>
        </w:tc>
      </w:tr>
      <w:tr w:rsidR="00192D51" w14:paraId="058EF783" w14:textId="77777777">
        <w:trPr>
          <w:trHeight w:val="479"/>
        </w:trPr>
        <w:tc>
          <w:tcPr>
            <w:tcW w:w="1872" w:type="dxa"/>
          </w:tcPr>
          <w:p w14:paraId="088A5A93" w14:textId="77777777" w:rsidR="00192D51" w:rsidRDefault="00460E6F">
            <w:pPr>
              <w:pStyle w:val="TableParagraph"/>
              <w:spacing w:before="95"/>
              <w:ind w:left="10"/>
              <w:jc w:val="center"/>
              <w:rPr>
                <w:sz w:val="24"/>
              </w:rPr>
            </w:pPr>
            <w:r>
              <w:rPr>
                <w:spacing w:val="-10"/>
                <w:sz w:val="24"/>
              </w:rPr>
              <w:t>1</w:t>
            </w:r>
          </w:p>
        </w:tc>
        <w:tc>
          <w:tcPr>
            <w:tcW w:w="1814" w:type="dxa"/>
          </w:tcPr>
          <w:p w14:paraId="3EC1689C" w14:textId="77777777" w:rsidR="00192D51" w:rsidRDefault="00460E6F">
            <w:pPr>
              <w:pStyle w:val="TableParagraph"/>
              <w:spacing w:before="95"/>
              <w:ind w:left="33" w:right="23"/>
              <w:jc w:val="center"/>
              <w:rPr>
                <w:sz w:val="24"/>
              </w:rPr>
            </w:pPr>
            <w:r>
              <w:rPr>
                <w:spacing w:val="-10"/>
                <w:sz w:val="24"/>
              </w:rPr>
              <w:t>2</w:t>
            </w:r>
          </w:p>
        </w:tc>
        <w:tc>
          <w:tcPr>
            <w:tcW w:w="2494" w:type="dxa"/>
          </w:tcPr>
          <w:p w14:paraId="1CD6ECC9" w14:textId="77777777" w:rsidR="00192D51" w:rsidRDefault="00460E6F">
            <w:pPr>
              <w:pStyle w:val="TableParagraph"/>
              <w:spacing w:before="95"/>
              <w:ind w:left="14" w:right="5"/>
              <w:jc w:val="center"/>
              <w:rPr>
                <w:sz w:val="24"/>
              </w:rPr>
            </w:pPr>
            <w:r>
              <w:rPr>
                <w:spacing w:val="-10"/>
                <w:sz w:val="24"/>
              </w:rPr>
              <w:t>3</w:t>
            </w:r>
          </w:p>
        </w:tc>
        <w:tc>
          <w:tcPr>
            <w:tcW w:w="1404" w:type="dxa"/>
          </w:tcPr>
          <w:p w14:paraId="7C4692C3" w14:textId="77777777" w:rsidR="00192D51" w:rsidRDefault="00460E6F">
            <w:pPr>
              <w:pStyle w:val="TableParagraph"/>
              <w:spacing w:before="95"/>
              <w:ind w:left="14" w:right="5"/>
              <w:jc w:val="center"/>
              <w:rPr>
                <w:sz w:val="24"/>
              </w:rPr>
            </w:pPr>
            <w:r>
              <w:rPr>
                <w:spacing w:val="-10"/>
                <w:sz w:val="24"/>
              </w:rPr>
              <w:t>4</w:t>
            </w:r>
          </w:p>
        </w:tc>
        <w:tc>
          <w:tcPr>
            <w:tcW w:w="1404" w:type="dxa"/>
          </w:tcPr>
          <w:p w14:paraId="3A794870" w14:textId="77777777" w:rsidR="00192D51" w:rsidRDefault="00460E6F">
            <w:pPr>
              <w:pStyle w:val="TableParagraph"/>
              <w:spacing w:before="95"/>
              <w:ind w:left="14" w:right="4"/>
              <w:jc w:val="center"/>
              <w:rPr>
                <w:sz w:val="24"/>
              </w:rPr>
            </w:pPr>
            <w:r>
              <w:rPr>
                <w:spacing w:val="-10"/>
                <w:sz w:val="24"/>
              </w:rPr>
              <w:t>5</w:t>
            </w:r>
          </w:p>
        </w:tc>
        <w:tc>
          <w:tcPr>
            <w:tcW w:w="1870" w:type="dxa"/>
          </w:tcPr>
          <w:p w14:paraId="59DCC56E" w14:textId="77777777" w:rsidR="00192D51" w:rsidRDefault="00460E6F">
            <w:pPr>
              <w:pStyle w:val="TableParagraph"/>
              <w:spacing w:before="95"/>
              <w:ind w:left="14"/>
              <w:jc w:val="center"/>
              <w:rPr>
                <w:sz w:val="24"/>
              </w:rPr>
            </w:pPr>
            <w:r>
              <w:rPr>
                <w:spacing w:val="-10"/>
                <w:sz w:val="24"/>
              </w:rPr>
              <w:t>6</w:t>
            </w:r>
          </w:p>
        </w:tc>
      </w:tr>
      <w:tr w:rsidR="00192D51" w14:paraId="0956515B" w14:textId="77777777">
        <w:trPr>
          <w:trHeight w:val="481"/>
        </w:trPr>
        <w:tc>
          <w:tcPr>
            <w:tcW w:w="1872" w:type="dxa"/>
          </w:tcPr>
          <w:p w14:paraId="58BA1B4E" w14:textId="77777777" w:rsidR="00192D51" w:rsidRDefault="00192D51">
            <w:pPr>
              <w:pStyle w:val="TableParagraph"/>
            </w:pPr>
          </w:p>
        </w:tc>
        <w:tc>
          <w:tcPr>
            <w:tcW w:w="1814" w:type="dxa"/>
          </w:tcPr>
          <w:p w14:paraId="76B65A72" w14:textId="77777777" w:rsidR="00192D51" w:rsidRDefault="00192D51">
            <w:pPr>
              <w:pStyle w:val="TableParagraph"/>
            </w:pPr>
          </w:p>
        </w:tc>
        <w:tc>
          <w:tcPr>
            <w:tcW w:w="2494" w:type="dxa"/>
          </w:tcPr>
          <w:p w14:paraId="4CB8C2D2" w14:textId="77777777" w:rsidR="00192D51" w:rsidRDefault="00192D51">
            <w:pPr>
              <w:pStyle w:val="TableParagraph"/>
            </w:pPr>
          </w:p>
        </w:tc>
        <w:tc>
          <w:tcPr>
            <w:tcW w:w="1404" w:type="dxa"/>
          </w:tcPr>
          <w:p w14:paraId="6716D26C" w14:textId="77777777" w:rsidR="00192D51" w:rsidRDefault="00192D51">
            <w:pPr>
              <w:pStyle w:val="TableParagraph"/>
            </w:pPr>
          </w:p>
        </w:tc>
        <w:tc>
          <w:tcPr>
            <w:tcW w:w="1404" w:type="dxa"/>
          </w:tcPr>
          <w:p w14:paraId="719354CB" w14:textId="77777777" w:rsidR="00192D51" w:rsidRDefault="00192D51">
            <w:pPr>
              <w:pStyle w:val="TableParagraph"/>
            </w:pPr>
          </w:p>
        </w:tc>
        <w:tc>
          <w:tcPr>
            <w:tcW w:w="1870" w:type="dxa"/>
          </w:tcPr>
          <w:p w14:paraId="3C28EE9A" w14:textId="77777777" w:rsidR="00192D51" w:rsidRDefault="00192D51">
            <w:pPr>
              <w:pStyle w:val="TableParagraph"/>
            </w:pPr>
          </w:p>
        </w:tc>
      </w:tr>
      <w:tr w:rsidR="00192D51" w14:paraId="3EB3B11C" w14:textId="77777777">
        <w:trPr>
          <w:trHeight w:val="479"/>
        </w:trPr>
        <w:tc>
          <w:tcPr>
            <w:tcW w:w="1872" w:type="dxa"/>
          </w:tcPr>
          <w:p w14:paraId="4F7BC781" w14:textId="77777777" w:rsidR="00192D51" w:rsidRDefault="00192D51">
            <w:pPr>
              <w:pStyle w:val="TableParagraph"/>
            </w:pPr>
          </w:p>
        </w:tc>
        <w:tc>
          <w:tcPr>
            <w:tcW w:w="1814" w:type="dxa"/>
          </w:tcPr>
          <w:p w14:paraId="5AA18996" w14:textId="77777777" w:rsidR="00192D51" w:rsidRDefault="00192D51">
            <w:pPr>
              <w:pStyle w:val="TableParagraph"/>
            </w:pPr>
          </w:p>
        </w:tc>
        <w:tc>
          <w:tcPr>
            <w:tcW w:w="2494" w:type="dxa"/>
          </w:tcPr>
          <w:p w14:paraId="022824A6" w14:textId="77777777" w:rsidR="00192D51" w:rsidRDefault="00192D51">
            <w:pPr>
              <w:pStyle w:val="TableParagraph"/>
            </w:pPr>
          </w:p>
        </w:tc>
        <w:tc>
          <w:tcPr>
            <w:tcW w:w="1404" w:type="dxa"/>
          </w:tcPr>
          <w:p w14:paraId="5912B005" w14:textId="77777777" w:rsidR="00192D51" w:rsidRDefault="00192D51">
            <w:pPr>
              <w:pStyle w:val="TableParagraph"/>
            </w:pPr>
          </w:p>
        </w:tc>
        <w:tc>
          <w:tcPr>
            <w:tcW w:w="1404" w:type="dxa"/>
          </w:tcPr>
          <w:p w14:paraId="3CF7A71B" w14:textId="77777777" w:rsidR="00192D51" w:rsidRDefault="00192D51">
            <w:pPr>
              <w:pStyle w:val="TableParagraph"/>
            </w:pPr>
          </w:p>
        </w:tc>
        <w:tc>
          <w:tcPr>
            <w:tcW w:w="1870" w:type="dxa"/>
          </w:tcPr>
          <w:p w14:paraId="03D287E3" w14:textId="77777777" w:rsidR="00192D51" w:rsidRDefault="00192D51">
            <w:pPr>
              <w:pStyle w:val="TableParagraph"/>
            </w:pPr>
          </w:p>
        </w:tc>
      </w:tr>
      <w:tr w:rsidR="00192D51" w14:paraId="3FAF3D05" w14:textId="77777777">
        <w:trPr>
          <w:trHeight w:val="479"/>
        </w:trPr>
        <w:tc>
          <w:tcPr>
            <w:tcW w:w="3686" w:type="dxa"/>
            <w:gridSpan w:val="2"/>
          </w:tcPr>
          <w:p w14:paraId="0E9E4801" w14:textId="77777777" w:rsidR="00192D51" w:rsidRDefault="00460E6F">
            <w:pPr>
              <w:pStyle w:val="TableParagraph"/>
              <w:spacing w:before="92"/>
              <w:ind w:left="62"/>
              <w:rPr>
                <w:sz w:val="24"/>
              </w:rPr>
            </w:pPr>
            <w:r>
              <w:rPr>
                <w:spacing w:val="-2"/>
                <w:sz w:val="24"/>
              </w:rPr>
              <w:t>Итого</w:t>
            </w:r>
          </w:p>
        </w:tc>
        <w:tc>
          <w:tcPr>
            <w:tcW w:w="2494" w:type="dxa"/>
          </w:tcPr>
          <w:p w14:paraId="693D171E" w14:textId="77777777" w:rsidR="00192D51" w:rsidRDefault="00192D51">
            <w:pPr>
              <w:pStyle w:val="TableParagraph"/>
            </w:pPr>
          </w:p>
        </w:tc>
        <w:tc>
          <w:tcPr>
            <w:tcW w:w="1404" w:type="dxa"/>
          </w:tcPr>
          <w:p w14:paraId="67ACC20C" w14:textId="77777777" w:rsidR="00192D51" w:rsidRDefault="00192D51">
            <w:pPr>
              <w:pStyle w:val="TableParagraph"/>
            </w:pPr>
          </w:p>
        </w:tc>
        <w:tc>
          <w:tcPr>
            <w:tcW w:w="1404" w:type="dxa"/>
          </w:tcPr>
          <w:p w14:paraId="699D32A1" w14:textId="77777777" w:rsidR="00192D51" w:rsidRDefault="00192D51">
            <w:pPr>
              <w:pStyle w:val="TableParagraph"/>
            </w:pPr>
          </w:p>
        </w:tc>
        <w:tc>
          <w:tcPr>
            <w:tcW w:w="1870" w:type="dxa"/>
            <w:tcBorders>
              <w:bottom w:val="nil"/>
              <w:right w:val="nil"/>
            </w:tcBorders>
          </w:tcPr>
          <w:p w14:paraId="4EAC3662" w14:textId="77777777" w:rsidR="00192D51" w:rsidRDefault="00192D51">
            <w:pPr>
              <w:pStyle w:val="TableParagraph"/>
            </w:pPr>
          </w:p>
        </w:tc>
      </w:tr>
    </w:tbl>
    <w:p w14:paraId="40C4C67A" w14:textId="77777777" w:rsidR="00192D51" w:rsidRDefault="00192D51">
      <w:pPr>
        <w:pStyle w:val="a3"/>
        <w:spacing w:before="57"/>
        <w:ind w:left="0"/>
        <w:jc w:val="left"/>
        <w:rPr>
          <w:rFonts w:ascii="Courier New"/>
          <w:sz w:val="20"/>
        </w:rPr>
      </w:pPr>
    </w:p>
    <w:p w14:paraId="57FF121B"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668334"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C44339"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6653B9BF"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509BEA3"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1E33C6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91C079" w14:textId="29AA77DB"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3918F24" w14:textId="77777777" w:rsidR="00192D51" w:rsidRDefault="00460E6F">
      <w:pPr>
        <w:tabs>
          <w:tab w:val="left" w:pos="8061"/>
        </w:tabs>
        <w:spacing w:before="12"/>
        <w:ind w:left="2781" w:right="1345" w:firstLine="84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22D1FDC" w14:textId="77777777" w:rsidR="00192D51" w:rsidRDefault="00460E6F">
      <w:pPr>
        <w:tabs>
          <w:tab w:val="left" w:pos="28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82C1536" w14:textId="77777777" w:rsidR="00192D51" w:rsidRDefault="00460E6F">
      <w:pPr>
        <w:tabs>
          <w:tab w:val="left" w:pos="4079"/>
          <w:tab w:val="left" w:pos="5279"/>
          <w:tab w:val="left" w:pos="623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E368DBC" w14:textId="77777777" w:rsidR="00192D51" w:rsidRDefault="00460E6F">
      <w:pPr>
        <w:tabs>
          <w:tab w:val="left" w:pos="5346"/>
          <w:tab w:val="left" w:pos="5946"/>
          <w:tab w:val="left" w:pos="7461"/>
          <w:tab w:val="left" w:pos="8062"/>
          <w:tab w:val="left" w:pos="9021"/>
        </w:tabs>
        <w:spacing w:before="1"/>
        <w:ind w:left="3261" w:right="1345" w:firstLine="19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DE84C53" w14:textId="77777777" w:rsidR="00192D51" w:rsidRDefault="00460E6F">
      <w:pPr>
        <w:tabs>
          <w:tab w:val="left" w:pos="2781"/>
          <w:tab w:val="left" w:pos="3621"/>
          <w:tab w:val="left" w:pos="6305"/>
          <w:tab w:val="left" w:pos="6426"/>
          <w:tab w:val="left" w:pos="6621"/>
          <w:tab w:val="left" w:pos="7941"/>
          <w:tab w:val="left" w:pos="8061"/>
          <w:tab w:val="left" w:pos="8901"/>
          <w:tab w:val="left" w:pos="9021"/>
        </w:tabs>
        <w:spacing w:before="1"/>
        <w:ind w:left="141" w:right="1344" w:firstLine="7921"/>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z w:val="20"/>
        </w:rPr>
        <w:tab/>
      </w:r>
      <w:r>
        <w:rPr>
          <w:sz w:val="20"/>
          <w:u w:val="single"/>
        </w:rPr>
        <w:tab/>
      </w:r>
      <w:r>
        <w:rPr>
          <w:sz w:val="20"/>
          <w:u w:val="single"/>
        </w:rPr>
        <w:tab/>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Иной получатель бюджетных средств</w:t>
      </w:r>
      <w:r>
        <w:rPr>
          <w:rFonts w:ascii="Courier New" w:hAnsi="Courier New"/>
          <w:spacing w:val="80"/>
          <w:sz w:val="20"/>
        </w:rPr>
        <w:t xml:space="preserve"> </w:t>
      </w:r>
      <w:r>
        <w:rPr>
          <w:sz w:val="20"/>
          <w:u w:val="single"/>
        </w:rPr>
        <w:tab/>
      </w:r>
      <w:r>
        <w:rPr>
          <w:sz w:val="20"/>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Распорядитель бюджетных средств</w:t>
      </w:r>
      <w:r>
        <w:rPr>
          <w:rFonts w:ascii="Courier New" w:hAnsi="Courier New"/>
          <w:spacing w:val="80"/>
          <w:sz w:val="20"/>
        </w:rPr>
        <w:t xml:space="preserve"> </w:t>
      </w:r>
      <w:r>
        <w:rPr>
          <w:sz w:val="20"/>
          <w:u w:val="single"/>
        </w:rPr>
        <w:tab/>
      </w:r>
      <w:r>
        <w:rPr>
          <w:spacing w:val="-49"/>
          <w:sz w:val="20"/>
          <w:u w:val="single"/>
        </w:rPr>
        <w:t xml:space="preserve"> </w:t>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Наименование бюджета</w:t>
      </w:r>
      <w:r>
        <w:rPr>
          <w:rFonts w:ascii="Courier New" w:hAnsi="Courier New"/>
          <w:sz w:val="20"/>
        </w:rPr>
        <w:tab/>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63C4DCA0" w14:textId="77777777" w:rsidR="00192D51" w:rsidRDefault="00460E6F">
      <w:pPr>
        <w:tabs>
          <w:tab w:val="left" w:pos="806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50C31D"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0">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F59F2F9" w14:textId="77777777" w:rsidR="00192D51" w:rsidRDefault="00460E6F">
      <w:pPr>
        <w:ind w:right="1344"/>
        <w:jc w:val="right"/>
        <w:rPr>
          <w:rFonts w:ascii="Courier New" w:hAnsi="Courier New"/>
          <w:sz w:val="20"/>
        </w:rPr>
      </w:pPr>
      <w:r>
        <w:rPr>
          <w:rFonts w:ascii="Courier New" w:hAnsi="Courier New"/>
          <w:spacing w:val="-2"/>
          <w:sz w:val="20"/>
        </w:rPr>
        <w:t>└───────┘</w:t>
      </w:r>
    </w:p>
    <w:p w14:paraId="78CB0036" w14:textId="77777777" w:rsidR="00192D51" w:rsidRDefault="00460E6F">
      <w:pPr>
        <w:pStyle w:val="a4"/>
        <w:numPr>
          <w:ilvl w:val="0"/>
          <w:numId w:val="12"/>
        </w:numPr>
        <w:tabs>
          <w:tab w:val="left" w:pos="3020"/>
        </w:tabs>
        <w:spacing w:before="225"/>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ED41BF1"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4A40BDFF"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474"/>
        <w:gridCol w:w="1078"/>
        <w:gridCol w:w="1069"/>
        <w:gridCol w:w="1011"/>
        <w:gridCol w:w="1076"/>
        <w:gridCol w:w="1071"/>
        <w:gridCol w:w="1009"/>
        <w:gridCol w:w="1702"/>
        <w:gridCol w:w="1020"/>
      </w:tblGrid>
      <w:tr w:rsidR="00192D51" w14:paraId="4D9DA839" w14:textId="77777777">
        <w:trPr>
          <w:trHeight w:val="755"/>
        </w:trPr>
        <w:tc>
          <w:tcPr>
            <w:tcW w:w="1815" w:type="dxa"/>
            <w:gridSpan w:val="2"/>
            <w:vMerge w:val="restart"/>
          </w:tcPr>
          <w:p w14:paraId="30C5CA7C" w14:textId="77777777" w:rsidR="00192D51" w:rsidRDefault="00460E6F">
            <w:pPr>
              <w:pStyle w:val="TableParagraph"/>
              <w:spacing w:before="92"/>
              <w:ind w:left="15" w:right="8"/>
              <w:jc w:val="center"/>
              <w:rPr>
                <w:sz w:val="24"/>
              </w:rPr>
            </w:pPr>
            <w:r>
              <w:rPr>
                <w:sz w:val="24"/>
              </w:rPr>
              <w:t xml:space="preserve">Код по БК и </w:t>
            </w:r>
            <w:r>
              <w:rPr>
                <w:spacing w:val="-2"/>
                <w:sz w:val="24"/>
              </w:rPr>
              <w:t>дополнительной классификации</w:t>
            </w:r>
          </w:p>
        </w:tc>
        <w:tc>
          <w:tcPr>
            <w:tcW w:w="3158" w:type="dxa"/>
            <w:gridSpan w:val="3"/>
          </w:tcPr>
          <w:p w14:paraId="2EF5D1A3" w14:textId="77777777" w:rsidR="00192D51" w:rsidRDefault="00460E6F">
            <w:pPr>
              <w:pStyle w:val="TableParagraph"/>
              <w:spacing w:before="92"/>
              <w:ind w:left="249"/>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277824D8" w14:textId="77777777" w:rsidR="00192D51" w:rsidRDefault="00460E6F">
            <w:pPr>
              <w:pStyle w:val="TableParagraph"/>
              <w:spacing w:before="92"/>
              <w:ind w:left="912" w:right="518"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702" w:type="dxa"/>
            <w:vMerge w:val="restart"/>
          </w:tcPr>
          <w:p w14:paraId="472A4903" w14:textId="77777777" w:rsidR="00192D51" w:rsidRDefault="00460E6F">
            <w:pPr>
              <w:pStyle w:val="TableParagraph"/>
              <w:spacing w:before="92"/>
              <w:ind w:left="104" w:right="104" w:firstLine="3"/>
              <w:jc w:val="center"/>
              <w:rPr>
                <w:sz w:val="24"/>
              </w:rPr>
            </w:pPr>
            <w:r>
              <w:rPr>
                <w:spacing w:val="-2"/>
                <w:sz w:val="24"/>
              </w:rPr>
              <w:t xml:space="preserve">Предельные объемы финансирован </w:t>
            </w:r>
            <w:proofErr w:type="spellStart"/>
            <w:r>
              <w:rPr>
                <w:sz w:val="24"/>
              </w:rPr>
              <w:t>ия</w:t>
            </w:r>
            <w:proofErr w:type="spellEnd"/>
            <w:r>
              <w:rPr>
                <w:spacing w:val="-15"/>
                <w:sz w:val="24"/>
              </w:rPr>
              <w:t xml:space="preserve"> </w:t>
            </w:r>
            <w:r>
              <w:rPr>
                <w:sz w:val="24"/>
              </w:rPr>
              <w:t>на</w:t>
            </w:r>
            <w:r>
              <w:rPr>
                <w:spacing w:val="-15"/>
                <w:sz w:val="24"/>
              </w:rPr>
              <w:t xml:space="preserve"> </w:t>
            </w:r>
            <w:r>
              <w:rPr>
                <w:sz w:val="24"/>
              </w:rPr>
              <w:t xml:space="preserve">текущий </w:t>
            </w:r>
            <w:r>
              <w:rPr>
                <w:spacing w:val="-2"/>
                <w:sz w:val="24"/>
              </w:rPr>
              <w:t>финансовый</w:t>
            </w:r>
          </w:p>
          <w:p w14:paraId="3C3FCA10" w14:textId="77777777" w:rsidR="00192D51" w:rsidRDefault="00460E6F">
            <w:pPr>
              <w:pStyle w:val="TableParagraph"/>
              <w:ind w:left="10" w:right="8"/>
              <w:jc w:val="center"/>
              <w:rPr>
                <w:sz w:val="24"/>
              </w:rPr>
            </w:pPr>
            <w:r>
              <w:rPr>
                <w:sz w:val="24"/>
              </w:rPr>
              <w:t>год</w:t>
            </w:r>
            <w:r>
              <w:rPr>
                <w:spacing w:val="-15"/>
                <w:sz w:val="24"/>
              </w:rPr>
              <w:t xml:space="preserve"> </w:t>
            </w:r>
            <w:r>
              <w:rPr>
                <w:sz w:val="24"/>
              </w:rPr>
              <w:t xml:space="preserve">(текущий </w:t>
            </w:r>
            <w:r>
              <w:rPr>
                <w:spacing w:val="-2"/>
                <w:sz w:val="24"/>
              </w:rPr>
              <w:t>период)</w:t>
            </w:r>
          </w:p>
        </w:tc>
        <w:tc>
          <w:tcPr>
            <w:tcW w:w="1020" w:type="dxa"/>
            <w:vMerge w:val="restart"/>
          </w:tcPr>
          <w:p w14:paraId="763796B6" w14:textId="77777777" w:rsidR="00192D51" w:rsidRDefault="00460E6F">
            <w:pPr>
              <w:pStyle w:val="TableParagraph"/>
              <w:spacing w:before="92"/>
              <w:ind w:left="269" w:right="98" w:hanging="166"/>
              <w:rPr>
                <w:sz w:val="24"/>
              </w:rPr>
            </w:pPr>
            <w:proofErr w:type="spellStart"/>
            <w:r>
              <w:rPr>
                <w:spacing w:val="-2"/>
                <w:sz w:val="24"/>
              </w:rPr>
              <w:t>Примеч</w:t>
            </w:r>
            <w:proofErr w:type="spellEnd"/>
            <w:r>
              <w:rPr>
                <w:spacing w:val="-2"/>
                <w:sz w:val="24"/>
              </w:rPr>
              <w:t xml:space="preserve"> </w:t>
            </w:r>
            <w:proofErr w:type="spellStart"/>
            <w:r>
              <w:rPr>
                <w:spacing w:val="-4"/>
                <w:sz w:val="24"/>
              </w:rPr>
              <w:t>ание</w:t>
            </w:r>
            <w:proofErr w:type="spellEnd"/>
          </w:p>
        </w:tc>
      </w:tr>
      <w:tr w:rsidR="00192D51" w14:paraId="2471AF0F" w14:textId="77777777">
        <w:trPr>
          <w:trHeight w:val="755"/>
        </w:trPr>
        <w:tc>
          <w:tcPr>
            <w:tcW w:w="1815" w:type="dxa"/>
            <w:gridSpan w:val="2"/>
            <w:vMerge/>
            <w:tcBorders>
              <w:top w:val="nil"/>
            </w:tcBorders>
          </w:tcPr>
          <w:p w14:paraId="344B5FF6" w14:textId="77777777" w:rsidR="00192D51" w:rsidRDefault="00192D51">
            <w:pPr>
              <w:rPr>
                <w:sz w:val="2"/>
                <w:szCs w:val="2"/>
              </w:rPr>
            </w:pPr>
          </w:p>
        </w:tc>
        <w:tc>
          <w:tcPr>
            <w:tcW w:w="1078" w:type="dxa"/>
            <w:vMerge w:val="restart"/>
          </w:tcPr>
          <w:p w14:paraId="4AAD1E42" w14:textId="77777777" w:rsidR="00192D51" w:rsidRDefault="00460E6F">
            <w:pPr>
              <w:pStyle w:val="TableParagraph"/>
              <w:spacing w:before="95"/>
              <w:ind w:left="12" w:right="5"/>
              <w:jc w:val="center"/>
              <w:rPr>
                <w:sz w:val="24"/>
              </w:rPr>
            </w:pPr>
            <w:r>
              <w:rPr>
                <w:spacing w:val="-5"/>
                <w:sz w:val="24"/>
              </w:rPr>
              <w:t>на</w:t>
            </w:r>
          </w:p>
          <w:p w14:paraId="6E6EA529" w14:textId="77777777" w:rsidR="00192D51" w:rsidRDefault="00460E6F">
            <w:pPr>
              <w:pStyle w:val="TableParagraph"/>
              <w:ind w:left="100" w:right="8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2080" w:type="dxa"/>
            <w:gridSpan w:val="2"/>
          </w:tcPr>
          <w:p w14:paraId="25C31846"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4886EB01" w14:textId="77777777" w:rsidR="00192D51" w:rsidRDefault="00460E6F">
            <w:pPr>
              <w:pStyle w:val="TableParagraph"/>
              <w:spacing w:before="95"/>
              <w:ind w:left="6" w:right="5"/>
              <w:jc w:val="center"/>
              <w:rPr>
                <w:sz w:val="24"/>
              </w:rPr>
            </w:pPr>
            <w:r>
              <w:rPr>
                <w:spacing w:val="-5"/>
                <w:sz w:val="24"/>
              </w:rPr>
              <w:t>на</w:t>
            </w:r>
          </w:p>
          <w:p w14:paraId="7AF25A54" w14:textId="77777777" w:rsidR="00192D51" w:rsidRDefault="00460E6F">
            <w:pPr>
              <w:pStyle w:val="TableParagraph"/>
              <w:ind w:left="96" w:right="85"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2080" w:type="dxa"/>
            <w:gridSpan w:val="2"/>
          </w:tcPr>
          <w:p w14:paraId="3E8047F8" w14:textId="77777777" w:rsidR="00192D51" w:rsidRDefault="00460E6F">
            <w:pPr>
              <w:pStyle w:val="TableParagraph"/>
              <w:spacing w:before="95"/>
              <w:ind w:left="674"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702" w:type="dxa"/>
            <w:vMerge/>
            <w:tcBorders>
              <w:top w:val="nil"/>
            </w:tcBorders>
          </w:tcPr>
          <w:p w14:paraId="5A55CDE2" w14:textId="77777777" w:rsidR="00192D51" w:rsidRDefault="00192D51">
            <w:pPr>
              <w:rPr>
                <w:sz w:val="2"/>
                <w:szCs w:val="2"/>
              </w:rPr>
            </w:pPr>
          </w:p>
        </w:tc>
        <w:tc>
          <w:tcPr>
            <w:tcW w:w="1020" w:type="dxa"/>
            <w:vMerge/>
            <w:tcBorders>
              <w:top w:val="nil"/>
            </w:tcBorders>
          </w:tcPr>
          <w:p w14:paraId="28C83A4F" w14:textId="77777777" w:rsidR="00192D51" w:rsidRDefault="00192D51">
            <w:pPr>
              <w:rPr>
                <w:sz w:val="2"/>
                <w:szCs w:val="2"/>
              </w:rPr>
            </w:pPr>
          </w:p>
        </w:tc>
      </w:tr>
      <w:tr w:rsidR="00192D51" w14:paraId="30005C95" w14:textId="77777777">
        <w:trPr>
          <w:trHeight w:val="756"/>
        </w:trPr>
        <w:tc>
          <w:tcPr>
            <w:tcW w:w="1815" w:type="dxa"/>
            <w:gridSpan w:val="2"/>
            <w:vMerge/>
            <w:tcBorders>
              <w:top w:val="nil"/>
            </w:tcBorders>
          </w:tcPr>
          <w:p w14:paraId="38559B6E" w14:textId="77777777" w:rsidR="00192D51" w:rsidRDefault="00192D51">
            <w:pPr>
              <w:rPr>
                <w:sz w:val="2"/>
                <w:szCs w:val="2"/>
              </w:rPr>
            </w:pPr>
          </w:p>
        </w:tc>
        <w:tc>
          <w:tcPr>
            <w:tcW w:w="1078" w:type="dxa"/>
            <w:vMerge/>
            <w:tcBorders>
              <w:top w:val="nil"/>
            </w:tcBorders>
          </w:tcPr>
          <w:p w14:paraId="4738A1A7" w14:textId="77777777" w:rsidR="00192D51" w:rsidRDefault="00192D51">
            <w:pPr>
              <w:rPr>
                <w:sz w:val="2"/>
                <w:szCs w:val="2"/>
              </w:rPr>
            </w:pPr>
          </w:p>
        </w:tc>
        <w:tc>
          <w:tcPr>
            <w:tcW w:w="1069" w:type="dxa"/>
          </w:tcPr>
          <w:p w14:paraId="629E6393"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15EEB6C"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6" w:type="dxa"/>
            <w:vMerge/>
            <w:tcBorders>
              <w:top w:val="nil"/>
            </w:tcBorders>
          </w:tcPr>
          <w:p w14:paraId="617A7316" w14:textId="77777777" w:rsidR="00192D51" w:rsidRDefault="00192D51">
            <w:pPr>
              <w:rPr>
                <w:sz w:val="2"/>
                <w:szCs w:val="2"/>
              </w:rPr>
            </w:pPr>
          </w:p>
        </w:tc>
        <w:tc>
          <w:tcPr>
            <w:tcW w:w="1071" w:type="dxa"/>
          </w:tcPr>
          <w:p w14:paraId="319DFFB7" w14:textId="77777777" w:rsidR="00192D51" w:rsidRDefault="00460E6F">
            <w:pPr>
              <w:pStyle w:val="TableParagraph"/>
              <w:spacing w:before="95"/>
              <w:ind w:left="362" w:right="142" w:hanging="209"/>
              <w:rPr>
                <w:sz w:val="24"/>
              </w:rPr>
            </w:pPr>
            <w:r>
              <w:rPr>
                <w:spacing w:val="-2"/>
                <w:sz w:val="24"/>
              </w:rPr>
              <w:t xml:space="preserve">первый </w:t>
            </w:r>
            <w:r>
              <w:rPr>
                <w:spacing w:val="-4"/>
                <w:sz w:val="24"/>
              </w:rPr>
              <w:t>год</w:t>
            </w:r>
          </w:p>
        </w:tc>
        <w:tc>
          <w:tcPr>
            <w:tcW w:w="1009" w:type="dxa"/>
          </w:tcPr>
          <w:p w14:paraId="1567D877" w14:textId="77777777" w:rsidR="00192D51" w:rsidRDefault="00460E6F">
            <w:pPr>
              <w:pStyle w:val="TableParagraph"/>
              <w:spacing w:before="95"/>
              <w:ind w:left="330" w:right="137" w:hanging="183"/>
              <w:rPr>
                <w:sz w:val="24"/>
              </w:rPr>
            </w:pPr>
            <w:r>
              <w:rPr>
                <w:spacing w:val="-2"/>
                <w:sz w:val="24"/>
              </w:rPr>
              <w:t xml:space="preserve">второй </w:t>
            </w:r>
            <w:r>
              <w:rPr>
                <w:spacing w:val="-4"/>
                <w:sz w:val="24"/>
              </w:rPr>
              <w:t>год</w:t>
            </w:r>
          </w:p>
        </w:tc>
        <w:tc>
          <w:tcPr>
            <w:tcW w:w="1702" w:type="dxa"/>
            <w:vMerge/>
            <w:tcBorders>
              <w:top w:val="nil"/>
            </w:tcBorders>
          </w:tcPr>
          <w:p w14:paraId="4BE7FD8F" w14:textId="77777777" w:rsidR="00192D51" w:rsidRDefault="00192D51">
            <w:pPr>
              <w:rPr>
                <w:sz w:val="2"/>
                <w:szCs w:val="2"/>
              </w:rPr>
            </w:pPr>
          </w:p>
        </w:tc>
        <w:tc>
          <w:tcPr>
            <w:tcW w:w="1020" w:type="dxa"/>
            <w:vMerge/>
            <w:tcBorders>
              <w:top w:val="nil"/>
            </w:tcBorders>
          </w:tcPr>
          <w:p w14:paraId="1DF736DC" w14:textId="77777777" w:rsidR="00192D51" w:rsidRDefault="00192D51">
            <w:pPr>
              <w:rPr>
                <w:sz w:val="2"/>
                <w:szCs w:val="2"/>
              </w:rPr>
            </w:pPr>
          </w:p>
        </w:tc>
      </w:tr>
      <w:tr w:rsidR="00192D51" w14:paraId="119AC7EE" w14:textId="77777777">
        <w:trPr>
          <w:trHeight w:val="479"/>
        </w:trPr>
        <w:tc>
          <w:tcPr>
            <w:tcW w:w="1815" w:type="dxa"/>
            <w:gridSpan w:val="2"/>
          </w:tcPr>
          <w:p w14:paraId="18EC7E9F" w14:textId="77777777" w:rsidR="00192D51" w:rsidRDefault="00460E6F">
            <w:pPr>
              <w:pStyle w:val="TableParagraph"/>
              <w:spacing w:before="95"/>
              <w:ind w:left="15" w:right="6"/>
              <w:jc w:val="center"/>
              <w:rPr>
                <w:sz w:val="24"/>
              </w:rPr>
            </w:pPr>
            <w:r>
              <w:rPr>
                <w:spacing w:val="-10"/>
                <w:sz w:val="24"/>
              </w:rPr>
              <w:t>1</w:t>
            </w:r>
          </w:p>
        </w:tc>
        <w:tc>
          <w:tcPr>
            <w:tcW w:w="1078" w:type="dxa"/>
          </w:tcPr>
          <w:p w14:paraId="43C25FF8" w14:textId="77777777" w:rsidR="00192D51" w:rsidRDefault="00460E6F">
            <w:pPr>
              <w:pStyle w:val="TableParagraph"/>
              <w:spacing w:before="95"/>
              <w:ind w:left="12" w:right="6"/>
              <w:jc w:val="center"/>
              <w:rPr>
                <w:sz w:val="24"/>
              </w:rPr>
            </w:pPr>
            <w:r>
              <w:rPr>
                <w:spacing w:val="-10"/>
                <w:sz w:val="24"/>
              </w:rPr>
              <w:t>2</w:t>
            </w:r>
          </w:p>
        </w:tc>
        <w:tc>
          <w:tcPr>
            <w:tcW w:w="1069" w:type="dxa"/>
          </w:tcPr>
          <w:p w14:paraId="12E88E81" w14:textId="77777777" w:rsidR="00192D51" w:rsidRDefault="00460E6F">
            <w:pPr>
              <w:pStyle w:val="TableParagraph"/>
              <w:spacing w:before="95"/>
              <w:ind w:left="11" w:right="2"/>
              <w:jc w:val="center"/>
              <w:rPr>
                <w:sz w:val="24"/>
              </w:rPr>
            </w:pPr>
            <w:r>
              <w:rPr>
                <w:spacing w:val="-10"/>
                <w:sz w:val="24"/>
              </w:rPr>
              <w:t>3</w:t>
            </w:r>
          </w:p>
        </w:tc>
        <w:tc>
          <w:tcPr>
            <w:tcW w:w="1011" w:type="dxa"/>
          </w:tcPr>
          <w:p w14:paraId="7EAFA36E" w14:textId="77777777" w:rsidR="00192D51" w:rsidRDefault="00460E6F">
            <w:pPr>
              <w:pStyle w:val="TableParagraph"/>
              <w:spacing w:before="95"/>
              <w:ind w:left="7" w:right="3"/>
              <w:jc w:val="center"/>
              <w:rPr>
                <w:sz w:val="24"/>
              </w:rPr>
            </w:pPr>
            <w:r>
              <w:rPr>
                <w:spacing w:val="-10"/>
                <w:sz w:val="24"/>
              </w:rPr>
              <w:t>4</w:t>
            </w:r>
          </w:p>
        </w:tc>
        <w:tc>
          <w:tcPr>
            <w:tcW w:w="1076" w:type="dxa"/>
          </w:tcPr>
          <w:p w14:paraId="331DB87C" w14:textId="77777777" w:rsidR="00192D51" w:rsidRDefault="00460E6F">
            <w:pPr>
              <w:pStyle w:val="TableParagraph"/>
              <w:spacing w:before="95"/>
              <w:ind w:left="6" w:right="6"/>
              <w:jc w:val="center"/>
              <w:rPr>
                <w:sz w:val="24"/>
              </w:rPr>
            </w:pPr>
            <w:r>
              <w:rPr>
                <w:spacing w:val="-10"/>
                <w:sz w:val="24"/>
              </w:rPr>
              <w:t>5</w:t>
            </w:r>
          </w:p>
        </w:tc>
        <w:tc>
          <w:tcPr>
            <w:tcW w:w="1071" w:type="dxa"/>
          </w:tcPr>
          <w:p w14:paraId="163B3AE6" w14:textId="77777777" w:rsidR="00192D51" w:rsidRDefault="00460E6F">
            <w:pPr>
              <w:pStyle w:val="TableParagraph"/>
              <w:spacing w:before="95"/>
              <w:ind w:left="4"/>
              <w:jc w:val="center"/>
              <w:rPr>
                <w:sz w:val="24"/>
              </w:rPr>
            </w:pPr>
            <w:r>
              <w:rPr>
                <w:spacing w:val="-10"/>
                <w:sz w:val="24"/>
              </w:rPr>
              <w:t>6</w:t>
            </w:r>
          </w:p>
        </w:tc>
        <w:tc>
          <w:tcPr>
            <w:tcW w:w="1009" w:type="dxa"/>
          </w:tcPr>
          <w:p w14:paraId="794F58D3" w14:textId="77777777" w:rsidR="00192D51" w:rsidRDefault="00460E6F">
            <w:pPr>
              <w:pStyle w:val="TableParagraph"/>
              <w:spacing w:before="95"/>
              <w:ind w:left="9" w:right="6"/>
              <w:jc w:val="center"/>
              <w:rPr>
                <w:sz w:val="24"/>
              </w:rPr>
            </w:pPr>
            <w:r>
              <w:rPr>
                <w:spacing w:val="-10"/>
                <w:sz w:val="24"/>
              </w:rPr>
              <w:t>7</w:t>
            </w:r>
          </w:p>
        </w:tc>
        <w:tc>
          <w:tcPr>
            <w:tcW w:w="1702" w:type="dxa"/>
          </w:tcPr>
          <w:p w14:paraId="740F9D98" w14:textId="77777777" w:rsidR="00192D51" w:rsidRDefault="00460E6F">
            <w:pPr>
              <w:pStyle w:val="TableParagraph"/>
              <w:spacing w:before="95"/>
              <w:ind w:left="10" w:right="10"/>
              <w:jc w:val="center"/>
              <w:rPr>
                <w:sz w:val="24"/>
              </w:rPr>
            </w:pPr>
            <w:r>
              <w:rPr>
                <w:spacing w:val="-10"/>
                <w:sz w:val="24"/>
              </w:rPr>
              <w:t>8</w:t>
            </w:r>
          </w:p>
        </w:tc>
        <w:tc>
          <w:tcPr>
            <w:tcW w:w="1020" w:type="dxa"/>
          </w:tcPr>
          <w:p w14:paraId="161DD5AB" w14:textId="77777777" w:rsidR="00192D51" w:rsidRDefault="00460E6F">
            <w:pPr>
              <w:pStyle w:val="TableParagraph"/>
              <w:spacing w:before="95"/>
              <w:ind w:left="14" w:right="14"/>
              <w:jc w:val="center"/>
              <w:rPr>
                <w:sz w:val="24"/>
              </w:rPr>
            </w:pPr>
            <w:r>
              <w:rPr>
                <w:spacing w:val="-10"/>
                <w:sz w:val="24"/>
              </w:rPr>
              <w:t>9</w:t>
            </w:r>
          </w:p>
        </w:tc>
      </w:tr>
      <w:tr w:rsidR="00192D51" w14:paraId="552C101A" w14:textId="77777777">
        <w:trPr>
          <w:trHeight w:val="481"/>
        </w:trPr>
        <w:tc>
          <w:tcPr>
            <w:tcW w:w="1815" w:type="dxa"/>
            <w:gridSpan w:val="2"/>
          </w:tcPr>
          <w:p w14:paraId="79F4C1E2" w14:textId="77777777" w:rsidR="00192D51" w:rsidRDefault="00192D51">
            <w:pPr>
              <w:pStyle w:val="TableParagraph"/>
              <w:rPr>
                <w:sz w:val="24"/>
              </w:rPr>
            </w:pPr>
          </w:p>
        </w:tc>
        <w:tc>
          <w:tcPr>
            <w:tcW w:w="1078" w:type="dxa"/>
          </w:tcPr>
          <w:p w14:paraId="3DBF05CB" w14:textId="77777777" w:rsidR="00192D51" w:rsidRDefault="00192D51">
            <w:pPr>
              <w:pStyle w:val="TableParagraph"/>
              <w:rPr>
                <w:sz w:val="24"/>
              </w:rPr>
            </w:pPr>
          </w:p>
        </w:tc>
        <w:tc>
          <w:tcPr>
            <w:tcW w:w="1069" w:type="dxa"/>
          </w:tcPr>
          <w:p w14:paraId="644E1EFA" w14:textId="77777777" w:rsidR="00192D51" w:rsidRDefault="00192D51">
            <w:pPr>
              <w:pStyle w:val="TableParagraph"/>
              <w:rPr>
                <w:sz w:val="24"/>
              </w:rPr>
            </w:pPr>
          </w:p>
        </w:tc>
        <w:tc>
          <w:tcPr>
            <w:tcW w:w="1011" w:type="dxa"/>
          </w:tcPr>
          <w:p w14:paraId="24073BAE" w14:textId="77777777" w:rsidR="00192D51" w:rsidRDefault="00192D51">
            <w:pPr>
              <w:pStyle w:val="TableParagraph"/>
              <w:rPr>
                <w:sz w:val="24"/>
              </w:rPr>
            </w:pPr>
          </w:p>
        </w:tc>
        <w:tc>
          <w:tcPr>
            <w:tcW w:w="1076" w:type="dxa"/>
          </w:tcPr>
          <w:p w14:paraId="44895A67" w14:textId="77777777" w:rsidR="00192D51" w:rsidRDefault="00192D51">
            <w:pPr>
              <w:pStyle w:val="TableParagraph"/>
              <w:rPr>
                <w:sz w:val="24"/>
              </w:rPr>
            </w:pPr>
          </w:p>
        </w:tc>
        <w:tc>
          <w:tcPr>
            <w:tcW w:w="1071" w:type="dxa"/>
          </w:tcPr>
          <w:p w14:paraId="645DF33D" w14:textId="77777777" w:rsidR="00192D51" w:rsidRDefault="00192D51">
            <w:pPr>
              <w:pStyle w:val="TableParagraph"/>
              <w:rPr>
                <w:sz w:val="24"/>
              </w:rPr>
            </w:pPr>
          </w:p>
        </w:tc>
        <w:tc>
          <w:tcPr>
            <w:tcW w:w="1009" w:type="dxa"/>
          </w:tcPr>
          <w:p w14:paraId="0349527E" w14:textId="77777777" w:rsidR="00192D51" w:rsidRDefault="00192D51">
            <w:pPr>
              <w:pStyle w:val="TableParagraph"/>
              <w:rPr>
                <w:sz w:val="24"/>
              </w:rPr>
            </w:pPr>
          </w:p>
        </w:tc>
        <w:tc>
          <w:tcPr>
            <w:tcW w:w="1702" w:type="dxa"/>
          </w:tcPr>
          <w:p w14:paraId="2EEE4B65" w14:textId="77777777" w:rsidR="00192D51" w:rsidRDefault="00192D51">
            <w:pPr>
              <w:pStyle w:val="TableParagraph"/>
              <w:rPr>
                <w:sz w:val="24"/>
              </w:rPr>
            </w:pPr>
          </w:p>
        </w:tc>
        <w:tc>
          <w:tcPr>
            <w:tcW w:w="1020" w:type="dxa"/>
          </w:tcPr>
          <w:p w14:paraId="06CF2E33" w14:textId="77777777" w:rsidR="00192D51" w:rsidRDefault="00192D51">
            <w:pPr>
              <w:pStyle w:val="TableParagraph"/>
              <w:rPr>
                <w:sz w:val="24"/>
              </w:rPr>
            </w:pPr>
          </w:p>
        </w:tc>
      </w:tr>
      <w:tr w:rsidR="00192D51" w14:paraId="7B776727" w14:textId="77777777">
        <w:trPr>
          <w:trHeight w:val="479"/>
        </w:trPr>
        <w:tc>
          <w:tcPr>
            <w:tcW w:w="1815" w:type="dxa"/>
            <w:gridSpan w:val="2"/>
          </w:tcPr>
          <w:p w14:paraId="16728A6B" w14:textId="77777777" w:rsidR="00192D51" w:rsidRDefault="00192D51">
            <w:pPr>
              <w:pStyle w:val="TableParagraph"/>
              <w:rPr>
                <w:sz w:val="24"/>
              </w:rPr>
            </w:pPr>
          </w:p>
        </w:tc>
        <w:tc>
          <w:tcPr>
            <w:tcW w:w="1078" w:type="dxa"/>
          </w:tcPr>
          <w:p w14:paraId="4334DD99" w14:textId="77777777" w:rsidR="00192D51" w:rsidRDefault="00192D51">
            <w:pPr>
              <w:pStyle w:val="TableParagraph"/>
              <w:rPr>
                <w:sz w:val="24"/>
              </w:rPr>
            </w:pPr>
          </w:p>
        </w:tc>
        <w:tc>
          <w:tcPr>
            <w:tcW w:w="1069" w:type="dxa"/>
          </w:tcPr>
          <w:p w14:paraId="5E260F4C" w14:textId="77777777" w:rsidR="00192D51" w:rsidRDefault="00192D51">
            <w:pPr>
              <w:pStyle w:val="TableParagraph"/>
              <w:rPr>
                <w:sz w:val="24"/>
              </w:rPr>
            </w:pPr>
          </w:p>
        </w:tc>
        <w:tc>
          <w:tcPr>
            <w:tcW w:w="1011" w:type="dxa"/>
          </w:tcPr>
          <w:p w14:paraId="7525B2D8" w14:textId="77777777" w:rsidR="00192D51" w:rsidRDefault="00192D51">
            <w:pPr>
              <w:pStyle w:val="TableParagraph"/>
              <w:rPr>
                <w:sz w:val="24"/>
              </w:rPr>
            </w:pPr>
          </w:p>
        </w:tc>
        <w:tc>
          <w:tcPr>
            <w:tcW w:w="1076" w:type="dxa"/>
          </w:tcPr>
          <w:p w14:paraId="424AF950" w14:textId="77777777" w:rsidR="00192D51" w:rsidRDefault="00192D51">
            <w:pPr>
              <w:pStyle w:val="TableParagraph"/>
              <w:rPr>
                <w:sz w:val="24"/>
              </w:rPr>
            </w:pPr>
          </w:p>
        </w:tc>
        <w:tc>
          <w:tcPr>
            <w:tcW w:w="1071" w:type="dxa"/>
          </w:tcPr>
          <w:p w14:paraId="514B3AD1" w14:textId="77777777" w:rsidR="00192D51" w:rsidRDefault="00192D51">
            <w:pPr>
              <w:pStyle w:val="TableParagraph"/>
              <w:rPr>
                <w:sz w:val="24"/>
              </w:rPr>
            </w:pPr>
          </w:p>
        </w:tc>
        <w:tc>
          <w:tcPr>
            <w:tcW w:w="1009" w:type="dxa"/>
          </w:tcPr>
          <w:p w14:paraId="4E1C4C13" w14:textId="77777777" w:rsidR="00192D51" w:rsidRDefault="00192D51">
            <w:pPr>
              <w:pStyle w:val="TableParagraph"/>
              <w:rPr>
                <w:sz w:val="24"/>
              </w:rPr>
            </w:pPr>
          </w:p>
        </w:tc>
        <w:tc>
          <w:tcPr>
            <w:tcW w:w="1702" w:type="dxa"/>
          </w:tcPr>
          <w:p w14:paraId="2E9F612D" w14:textId="77777777" w:rsidR="00192D51" w:rsidRDefault="00192D51">
            <w:pPr>
              <w:pStyle w:val="TableParagraph"/>
              <w:rPr>
                <w:sz w:val="24"/>
              </w:rPr>
            </w:pPr>
          </w:p>
        </w:tc>
        <w:tc>
          <w:tcPr>
            <w:tcW w:w="1020" w:type="dxa"/>
          </w:tcPr>
          <w:p w14:paraId="335FC0E2" w14:textId="77777777" w:rsidR="00192D51" w:rsidRDefault="00192D51">
            <w:pPr>
              <w:pStyle w:val="TableParagraph"/>
              <w:rPr>
                <w:sz w:val="24"/>
              </w:rPr>
            </w:pPr>
          </w:p>
        </w:tc>
      </w:tr>
      <w:tr w:rsidR="00192D51" w14:paraId="6E026A7F" w14:textId="77777777">
        <w:trPr>
          <w:trHeight w:val="480"/>
        </w:trPr>
        <w:tc>
          <w:tcPr>
            <w:tcW w:w="341" w:type="dxa"/>
            <w:tcBorders>
              <w:left w:val="nil"/>
              <w:bottom w:val="nil"/>
            </w:tcBorders>
          </w:tcPr>
          <w:p w14:paraId="2EBD4731" w14:textId="77777777" w:rsidR="00192D51" w:rsidRDefault="00192D51">
            <w:pPr>
              <w:pStyle w:val="TableParagraph"/>
              <w:rPr>
                <w:sz w:val="24"/>
              </w:rPr>
            </w:pPr>
          </w:p>
        </w:tc>
        <w:tc>
          <w:tcPr>
            <w:tcW w:w="1474" w:type="dxa"/>
          </w:tcPr>
          <w:p w14:paraId="2E60FEBD" w14:textId="77777777" w:rsidR="00192D51" w:rsidRDefault="00460E6F">
            <w:pPr>
              <w:pStyle w:val="TableParagraph"/>
              <w:spacing w:before="93"/>
              <w:ind w:left="62"/>
              <w:rPr>
                <w:sz w:val="24"/>
              </w:rPr>
            </w:pPr>
            <w:r>
              <w:rPr>
                <w:spacing w:val="-2"/>
                <w:sz w:val="24"/>
              </w:rPr>
              <w:t>Итого</w:t>
            </w:r>
          </w:p>
        </w:tc>
        <w:tc>
          <w:tcPr>
            <w:tcW w:w="1078" w:type="dxa"/>
          </w:tcPr>
          <w:p w14:paraId="5A196DA1" w14:textId="77777777" w:rsidR="00192D51" w:rsidRDefault="00192D51">
            <w:pPr>
              <w:pStyle w:val="TableParagraph"/>
              <w:rPr>
                <w:sz w:val="24"/>
              </w:rPr>
            </w:pPr>
          </w:p>
        </w:tc>
        <w:tc>
          <w:tcPr>
            <w:tcW w:w="1069" w:type="dxa"/>
          </w:tcPr>
          <w:p w14:paraId="1C8F9295" w14:textId="77777777" w:rsidR="00192D51" w:rsidRDefault="00192D51">
            <w:pPr>
              <w:pStyle w:val="TableParagraph"/>
              <w:rPr>
                <w:sz w:val="24"/>
              </w:rPr>
            </w:pPr>
          </w:p>
        </w:tc>
        <w:tc>
          <w:tcPr>
            <w:tcW w:w="1011" w:type="dxa"/>
          </w:tcPr>
          <w:p w14:paraId="4AF7107B" w14:textId="77777777" w:rsidR="00192D51" w:rsidRDefault="00192D51">
            <w:pPr>
              <w:pStyle w:val="TableParagraph"/>
              <w:rPr>
                <w:sz w:val="24"/>
              </w:rPr>
            </w:pPr>
          </w:p>
        </w:tc>
        <w:tc>
          <w:tcPr>
            <w:tcW w:w="1076" w:type="dxa"/>
          </w:tcPr>
          <w:p w14:paraId="03401AED" w14:textId="77777777" w:rsidR="00192D51" w:rsidRDefault="00192D51">
            <w:pPr>
              <w:pStyle w:val="TableParagraph"/>
              <w:rPr>
                <w:sz w:val="24"/>
              </w:rPr>
            </w:pPr>
          </w:p>
        </w:tc>
        <w:tc>
          <w:tcPr>
            <w:tcW w:w="1071" w:type="dxa"/>
          </w:tcPr>
          <w:p w14:paraId="4D559A36" w14:textId="77777777" w:rsidR="00192D51" w:rsidRDefault="00192D51">
            <w:pPr>
              <w:pStyle w:val="TableParagraph"/>
              <w:rPr>
                <w:sz w:val="24"/>
              </w:rPr>
            </w:pPr>
          </w:p>
        </w:tc>
        <w:tc>
          <w:tcPr>
            <w:tcW w:w="1009" w:type="dxa"/>
          </w:tcPr>
          <w:p w14:paraId="6809F896" w14:textId="77777777" w:rsidR="00192D51" w:rsidRDefault="00192D51">
            <w:pPr>
              <w:pStyle w:val="TableParagraph"/>
              <w:rPr>
                <w:sz w:val="24"/>
              </w:rPr>
            </w:pPr>
          </w:p>
        </w:tc>
        <w:tc>
          <w:tcPr>
            <w:tcW w:w="1702" w:type="dxa"/>
          </w:tcPr>
          <w:p w14:paraId="619283B5" w14:textId="77777777" w:rsidR="00192D51" w:rsidRDefault="00192D51">
            <w:pPr>
              <w:pStyle w:val="TableParagraph"/>
              <w:rPr>
                <w:sz w:val="24"/>
              </w:rPr>
            </w:pPr>
          </w:p>
        </w:tc>
        <w:tc>
          <w:tcPr>
            <w:tcW w:w="1020" w:type="dxa"/>
          </w:tcPr>
          <w:p w14:paraId="4CD3A233" w14:textId="77777777" w:rsidR="00192D51" w:rsidRDefault="00192D51">
            <w:pPr>
              <w:pStyle w:val="TableParagraph"/>
              <w:rPr>
                <w:sz w:val="24"/>
              </w:rPr>
            </w:pPr>
          </w:p>
        </w:tc>
      </w:tr>
    </w:tbl>
    <w:p w14:paraId="6DBC8085" w14:textId="77777777" w:rsidR="00192D51" w:rsidRDefault="00192D51">
      <w:pPr>
        <w:pStyle w:val="TableParagraph"/>
        <w:rPr>
          <w:sz w:val="24"/>
        </w:rPr>
        <w:sectPr w:rsidR="00192D51">
          <w:pgSz w:w="16840" w:h="11910" w:orient="landscape"/>
          <w:pgMar w:top="1340" w:right="2409" w:bottom="280" w:left="1275" w:header="720" w:footer="720" w:gutter="0"/>
          <w:cols w:space="720"/>
        </w:sectPr>
      </w:pPr>
    </w:p>
    <w:p w14:paraId="739B6E37" w14:textId="77777777" w:rsidR="00192D51" w:rsidRDefault="00460E6F">
      <w:pPr>
        <w:pStyle w:val="a4"/>
        <w:numPr>
          <w:ilvl w:val="0"/>
          <w:numId w:val="12"/>
        </w:numPr>
        <w:tabs>
          <w:tab w:val="left" w:pos="2900"/>
        </w:tabs>
        <w:spacing w:before="82"/>
        <w:ind w:left="2900"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2CE0369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921"/>
        <w:gridCol w:w="1681"/>
        <w:gridCol w:w="2437"/>
        <w:gridCol w:w="1861"/>
      </w:tblGrid>
      <w:tr w:rsidR="00192D51" w14:paraId="738798AF" w14:textId="77777777">
        <w:trPr>
          <w:trHeight w:val="1033"/>
        </w:trPr>
        <w:tc>
          <w:tcPr>
            <w:tcW w:w="2043" w:type="dxa"/>
          </w:tcPr>
          <w:p w14:paraId="309ABCAF" w14:textId="77777777" w:rsidR="00192D51" w:rsidRDefault="00460E6F">
            <w:pPr>
              <w:pStyle w:val="TableParagraph"/>
              <w:spacing w:before="95"/>
              <w:ind w:left="13" w:right="4"/>
              <w:jc w:val="center"/>
              <w:rPr>
                <w:sz w:val="24"/>
              </w:rPr>
            </w:pPr>
            <w:r>
              <w:rPr>
                <w:sz w:val="24"/>
              </w:rPr>
              <w:t xml:space="preserve">Код по БК и </w:t>
            </w:r>
            <w:r>
              <w:rPr>
                <w:spacing w:val="-2"/>
                <w:sz w:val="24"/>
              </w:rPr>
              <w:t>дополнительной классификации</w:t>
            </w:r>
          </w:p>
        </w:tc>
        <w:tc>
          <w:tcPr>
            <w:tcW w:w="1921" w:type="dxa"/>
          </w:tcPr>
          <w:p w14:paraId="3B455526" w14:textId="77777777" w:rsidR="00192D51" w:rsidRDefault="00460E6F">
            <w:pPr>
              <w:pStyle w:val="TableParagraph"/>
              <w:spacing w:before="95"/>
              <w:ind w:left="4" w:right="3"/>
              <w:jc w:val="center"/>
              <w:rPr>
                <w:sz w:val="24"/>
              </w:rPr>
            </w:pPr>
            <w:r>
              <w:rPr>
                <w:spacing w:val="-2"/>
                <w:sz w:val="24"/>
              </w:rPr>
              <w:t>Поступления</w:t>
            </w:r>
          </w:p>
        </w:tc>
        <w:tc>
          <w:tcPr>
            <w:tcW w:w="1681" w:type="dxa"/>
          </w:tcPr>
          <w:p w14:paraId="6DE068E5" w14:textId="77777777" w:rsidR="00192D51" w:rsidRDefault="00460E6F">
            <w:pPr>
              <w:pStyle w:val="TableParagraph"/>
              <w:spacing w:before="95"/>
              <w:ind w:left="3" w:right="3"/>
              <w:jc w:val="center"/>
              <w:rPr>
                <w:sz w:val="24"/>
              </w:rPr>
            </w:pPr>
            <w:r>
              <w:rPr>
                <w:spacing w:val="-2"/>
                <w:sz w:val="24"/>
              </w:rPr>
              <w:t>Выплаты</w:t>
            </w:r>
          </w:p>
        </w:tc>
        <w:tc>
          <w:tcPr>
            <w:tcW w:w="2437" w:type="dxa"/>
          </w:tcPr>
          <w:p w14:paraId="55250E14" w14:textId="77777777" w:rsidR="00192D51" w:rsidRDefault="00460E6F">
            <w:pPr>
              <w:pStyle w:val="TableParagraph"/>
              <w:spacing w:before="95"/>
              <w:ind w:left="5" w:right="3"/>
              <w:jc w:val="center"/>
              <w:rPr>
                <w:sz w:val="24"/>
              </w:rPr>
            </w:pPr>
            <w:r>
              <w:rPr>
                <w:sz w:val="24"/>
              </w:rPr>
              <w:t>Итого (гр. 3 -</w:t>
            </w:r>
            <w:r>
              <w:rPr>
                <w:spacing w:val="-1"/>
                <w:sz w:val="24"/>
              </w:rPr>
              <w:t xml:space="preserve"> </w:t>
            </w:r>
            <w:r>
              <w:rPr>
                <w:sz w:val="24"/>
              </w:rPr>
              <w:t xml:space="preserve">гр. </w:t>
            </w:r>
            <w:r>
              <w:rPr>
                <w:spacing w:val="-5"/>
                <w:sz w:val="24"/>
              </w:rPr>
              <w:t>2)</w:t>
            </w:r>
          </w:p>
        </w:tc>
        <w:tc>
          <w:tcPr>
            <w:tcW w:w="1861" w:type="dxa"/>
          </w:tcPr>
          <w:p w14:paraId="0999FCE5" w14:textId="77777777" w:rsidR="00192D51" w:rsidRDefault="00460E6F">
            <w:pPr>
              <w:pStyle w:val="TableParagraph"/>
              <w:spacing w:before="95"/>
              <w:ind w:left="3" w:right="3"/>
              <w:jc w:val="center"/>
              <w:rPr>
                <w:sz w:val="24"/>
              </w:rPr>
            </w:pPr>
            <w:r>
              <w:rPr>
                <w:spacing w:val="-2"/>
                <w:sz w:val="24"/>
              </w:rPr>
              <w:t>Примечание</w:t>
            </w:r>
          </w:p>
        </w:tc>
      </w:tr>
      <w:tr w:rsidR="00192D51" w14:paraId="7EBF40D6" w14:textId="77777777">
        <w:trPr>
          <w:trHeight w:val="479"/>
        </w:trPr>
        <w:tc>
          <w:tcPr>
            <w:tcW w:w="2043" w:type="dxa"/>
          </w:tcPr>
          <w:p w14:paraId="33F953F5" w14:textId="77777777" w:rsidR="00192D51" w:rsidRDefault="00460E6F">
            <w:pPr>
              <w:pStyle w:val="TableParagraph"/>
              <w:spacing w:before="92"/>
              <w:ind w:left="13" w:right="6"/>
              <w:jc w:val="center"/>
              <w:rPr>
                <w:sz w:val="24"/>
              </w:rPr>
            </w:pPr>
            <w:r>
              <w:rPr>
                <w:spacing w:val="-10"/>
                <w:sz w:val="24"/>
              </w:rPr>
              <w:t>1</w:t>
            </w:r>
          </w:p>
        </w:tc>
        <w:tc>
          <w:tcPr>
            <w:tcW w:w="1921" w:type="dxa"/>
          </w:tcPr>
          <w:p w14:paraId="7F16A482" w14:textId="77777777" w:rsidR="00192D51" w:rsidRDefault="00460E6F">
            <w:pPr>
              <w:pStyle w:val="TableParagraph"/>
              <w:spacing w:before="92"/>
              <w:ind w:left="4"/>
              <w:jc w:val="center"/>
              <w:rPr>
                <w:sz w:val="24"/>
              </w:rPr>
            </w:pPr>
            <w:r>
              <w:rPr>
                <w:spacing w:val="-10"/>
                <w:sz w:val="24"/>
              </w:rPr>
              <w:t>2</w:t>
            </w:r>
          </w:p>
        </w:tc>
        <w:tc>
          <w:tcPr>
            <w:tcW w:w="1681" w:type="dxa"/>
          </w:tcPr>
          <w:p w14:paraId="22B20C82" w14:textId="77777777" w:rsidR="00192D51" w:rsidRDefault="00460E6F">
            <w:pPr>
              <w:pStyle w:val="TableParagraph"/>
              <w:spacing w:before="92"/>
              <w:ind w:left="3"/>
              <w:jc w:val="center"/>
              <w:rPr>
                <w:sz w:val="24"/>
              </w:rPr>
            </w:pPr>
            <w:r>
              <w:rPr>
                <w:spacing w:val="-10"/>
                <w:sz w:val="24"/>
              </w:rPr>
              <w:t>3</w:t>
            </w:r>
          </w:p>
        </w:tc>
        <w:tc>
          <w:tcPr>
            <w:tcW w:w="2437" w:type="dxa"/>
          </w:tcPr>
          <w:p w14:paraId="2396A5AE" w14:textId="77777777" w:rsidR="00192D51" w:rsidRDefault="00460E6F">
            <w:pPr>
              <w:pStyle w:val="TableParagraph"/>
              <w:spacing w:before="92"/>
              <w:ind w:left="5"/>
              <w:jc w:val="center"/>
              <w:rPr>
                <w:sz w:val="24"/>
              </w:rPr>
            </w:pPr>
            <w:r>
              <w:rPr>
                <w:spacing w:val="-10"/>
                <w:sz w:val="24"/>
              </w:rPr>
              <w:t>4</w:t>
            </w:r>
          </w:p>
        </w:tc>
        <w:tc>
          <w:tcPr>
            <w:tcW w:w="1861" w:type="dxa"/>
          </w:tcPr>
          <w:p w14:paraId="655EBE81" w14:textId="77777777" w:rsidR="00192D51" w:rsidRDefault="00460E6F">
            <w:pPr>
              <w:pStyle w:val="TableParagraph"/>
              <w:spacing w:before="92"/>
              <w:ind w:left="3"/>
              <w:jc w:val="center"/>
              <w:rPr>
                <w:sz w:val="24"/>
              </w:rPr>
            </w:pPr>
            <w:r>
              <w:rPr>
                <w:spacing w:val="-10"/>
                <w:sz w:val="24"/>
              </w:rPr>
              <w:t>5</w:t>
            </w:r>
          </w:p>
        </w:tc>
      </w:tr>
      <w:tr w:rsidR="00192D51" w14:paraId="1BF706D9" w14:textId="77777777">
        <w:trPr>
          <w:trHeight w:val="479"/>
        </w:trPr>
        <w:tc>
          <w:tcPr>
            <w:tcW w:w="2043" w:type="dxa"/>
          </w:tcPr>
          <w:p w14:paraId="0A275A1E" w14:textId="77777777" w:rsidR="00192D51" w:rsidRDefault="00192D51">
            <w:pPr>
              <w:pStyle w:val="TableParagraph"/>
              <w:rPr>
                <w:sz w:val="20"/>
              </w:rPr>
            </w:pPr>
          </w:p>
        </w:tc>
        <w:tc>
          <w:tcPr>
            <w:tcW w:w="1921" w:type="dxa"/>
          </w:tcPr>
          <w:p w14:paraId="22B8D47E" w14:textId="77777777" w:rsidR="00192D51" w:rsidRDefault="00192D51">
            <w:pPr>
              <w:pStyle w:val="TableParagraph"/>
              <w:rPr>
                <w:sz w:val="20"/>
              </w:rPr>
            </w:pPr>
          </w:p>
        </w:tc>
        <w:tc>
          <w:tcPr>
            <w:tcW w:w="1681" w:type="dxa"/>
          </w:tcPr>
          <w:p w14:paraId="27BCA3F7" w14:textId="77777777" w:rsidR="00192D51" w:rsidRDefault="00192D51">
            <w:pPr>
              <w:pStyle w:val="TableParagraph"/>
              <w:rPr>
                <w:sz w:val="20"/>
              </w:rPr>
            </w:pPr>
          </w:p>
        </w:tc>
        <w:tc>
          <w:tcPr>
            <w:tcW w:w="2437" w:type="dxa"/>
          </w:tcPr>
          <w:p w14:paraId="0AEB0B6F" w14:textId="77777777" w:rsidR="00192D51" w:rsidRDefault="00192D51">
            <w:pPr>
              <w:pStyle w:val="TableParagraph"/>
              <w:rPr>
                <w:sz w:val="20"/>
              </w:rPr>
            </w:pPr>
          </w:p>
        </w:tc>
        <w:tc>
          <w:tcPr>
            <w:tcW w:w="1861" w:type="dxa"/>
          </w:tcPr>
          <w:p w14:paraId="7622467C" w14:textId="77777777" w:rsidR="00192D51" w:rsidRDefault="00192D51">
            <w:pPr>
              <w:pStyle w:val="TableParagraph"/>
              <w:rPr>
                <w:sz w:val="20"/>
              </w:rPr>
            </w:pPr>
          </w:p>
        </w:tc>
      </w:tr>
      <w:tr w:rsidR="00192D51" w14:paraId="302BBC85" w14:textId="77777777">
        <w:trPr>
          <w:trHeight w:val="479"/>
        </w:trPr>
        <w:tc>
          <w:tcPr>
            <w:tcW w:w="2043" w:type="dxa"/>
          </w:tcPr>
          <w:p w14:paraId="6ECE79C9" w14:textId="77777777" w:rsidR="00192D51" w:rsidRDefault="00192D51">
            <w:pPr>
              <w:pStyle w:val="TableParagraph"/>
              <w:rPr>
                <w:sz w:val="20"/>
              </w:rPr>
            </w:pPr>
          </w:p>
        </w:tc>
        <w:tc>
          <w:tcPr>
            <w:tcW w:w="1921" w:type="dxa"/>
          </w:tcPr>
          <w:p w14:paraId="022314C0" w14:textId="77777777" w:rsidR="00192D51" w:rsidRDefault="00192D51">
            <w:pPr>
              <w:pStyle w:val="TableParagraph"/>
              <w:rPr>
                <w:sz w:val="20"/>
              </w:rPr>
            </w:pPr>
          </w:p>
        </w:tc>
        <w:tc>
          <w:tcPr>
            <w:tcW w:w="1681" w:type="dxa"/>
          </w:tcPr>
          <w:p w14:paraId="16DFBFA0" w14:textId="77777777" w:rsidR="00192D51" w:rsidRDefault="00192D51">
            <w:pPr>
              <w:pStyle w:val="TableParagraph"/>
              <w:rPr>
                <w:sz w:val="20"/>
              </w:rPr>
            </w:pPr>
          </w:p>
        </w:tc>
        <w:tc>
          <w:tcPr>
            <w:tcW w:w="2437" w:type="dxa"/>
          </w:tcPr>
          <w:p w14:paraId="20C7279C" w14:textId="77777777" w:rsidR="00192D51" w:rsidRDefault="00192D51">
            <w:pPr>
              <w:pStyle w:val="TableParagraph"/>
              <w:rPr>
                <w:sz w:val="20"/>
              </w:rPr>
            </w:pPr>
          </w:p>
        </w:tc>
        <w:tc>
          <w:tcPr>
            <w:tcW w:w="1861" w:type="dxa"/>
          </w:tcPr>
          <w:p w14:paraId="134744EC" w14:textId="77777777" w:rsidR="00192D51" w:rsidRDefault="00192D51">
            <w:pPr>
              <w:pStyle w:val="TableParagraph"/>
              <w:rPr>
                <w:sz w:val="20"/>
              </w:rPr>
            </w:pPr>
          </w:p>
        </w:tc>
      </w:tr>
      <w:tr w:rsidR="00192D51" w14:paraId="27FC189B" w14:textId="77777777">
        <w:trPr>
          <w:trHeight w:val="479"/>
        </w:trPr>
        <w:tc>
          <w:tcPr>
            <w:tcW w:w="2043" w:type="dxa"/>
          </w:tcPr>
          <w:p w14:paraId="18EC094B" w14:textId="77777777" w:rsidR="00192D51" w:rsidRDefault="00192D51">
            <w:pPr>
              <w:pStyle w:val="TableParagraph"/>
              <w:rPr>
                <w:sz w:val="20"/>
              </w:rPr>
            </w:pPr>
          </w:p>
        </w:tc>
        <w:tc>
          <w:tcPr>
            <w:tcW w:w="1921" w:type="dxa"/>
          </w:tcPr>
          <w:p w14:paraId="322D46F5" w14:textId="77777777" w:rsidR="00192D51" w:rsidRDefault="00192D51">
            <w:pPr>
              <w:pStyle w:val="TableParagraph"/>
              <w:rPr>
                <w:sz w:val="20"/>
              </w:rPr>
            </w:pPr>
          </w:p>
        </w:tc>
        <w:tc>
          <w:tcPr>
            <w:tcW w:w="1681" w:type="dxa"/>
          </w:tcPr>
          <w:p w14:paraId="0E07EE23" w14:textId="77777777" w:rsidR="00192D51" w:rsidRDefault="00192D51">
            <w:pPr>
              <w:pStyle w:val="TableParagraph"/>
              <w:rPr>
                <w:sz w:val="20"/>
              </w:rPr>
            </w:pPr>
          </w:p>
        </w:tc>
        <w:tc>
          <w:tcPr>
            <w:tcW w:w="2437" w:type="dxa"/>
          </w:tcPr>
          <w:p w14:paraId="614772FB" w14:textId="77777777" w:rsidR="00192D51" w:rsidRDefault="00192D51">
            <w:pPr>
              <w:pStyle w:val="TableParagraph"/>
              <w:rPr>
                <w:sz w:val="20"/>
              </w:rPr>
            </w:pPr>
          </w:p>
        </w:tc>
        <w:tc>
          <w:tcPr>
            <w:tcW w:w="1861" w:type="dxa"/>
          </w:tcPr>
          <w:p w14:paraId="0D12DEDA" w14:textId="77777777" w:rsidR="00192D51" w:rsidRDefault="00192D51">
            <w:pPr>
              <w:pStyle w:val="TableParagraph"/>
              <w:rPr>
                <w:sz w:val="20"/>
              </w:rPr>
            </w:pPr>
          </w:p>
        </w:tc>
      </w:tr>
      <w:tr w:rsidR="00192D51" w14:paraId="3826E621" w14:textId="77777777">
        <w:trPr>
          <w:trHeight w:val="480"/>
        </w:trPr>
        <w:tc>
          <w:tcPr>
            <w:tcW w:w="2043" w:type="dxa"/>
          </w:tcPr>
          <w:p w14:paraId="0D48A9C2" w14:textId="77777777" w:rsidR="00192D51" w:rsidRDefault="00460E6F">
            <w:pPr>
              <w:pStyle w:val="TableParagraph"/>
              <w:spacing w:before="95"/>
              <w:ind w:left="62"/>
              <w:rPr>
                <w:sz w:val="24"/>
              </w:rPr>
            </w:pPr>
            <w:r>
              <w:rPr>
                <w:spacing w:val="-2"/>
                <w:sz w:val="24"/>
              </w:rPr>
              <w:t>Всего</w:t>
            </w:r>
          </w:p>
        </w:tc>
        <w:tc>
          <w:tcPr>
            <w:tcW w:w="1921" w:type="dxa"/>
          </w:tcPr>
          <w:p w14:paraId="37A53AD7" w14:textId="77777777" w:rsidR="00192D51" w:rsidRDefault="00192D51">
            <w:pPr>
              <w:pStyle w:val="TableParagraph"/>
              <w:rPr>
                <w:sz w:val="20"/>
              </w:rPr>
            </w:pPr>
          </w:p>
        </w:tc>
        <w:tc>
          <w:tcPr>
            <w:tcW w:w="1681" w:type="dxa"/>
          </w:tcPr>
          <w:p w14:paraId="58CF08E5" w14:textId="77777777" w:rsidR="00192D51" w:rsidRDefault="00192D51">
            <w:pPr>
              <w:pStyle w:val="TableParagraph"/>
              <w:rPr>
                <w:sz w:val="20"/>
              </w:rPr>
            </w:pPr>
          </w:p>
        </w:tc>
        <w:tc>
          <w:tcPr>
            <w:tcW w:w="2437" w:type="dxa"/>
          </w:tcPr>
          <w:p w14:paraId="19951B46" w14:textId="77777777" w:rsidR="00192D51" w:rsidRDefault="00192D51">
            <w:pPr>
              <w:pStyle w:val="TableParagraph"/>
              <w:rPr>
                <w:sz w:val="20"/>
              </w:rPr>
            </w:pPr>
          </w:p>
        </w:tc>
        <w:tc>
          <w:tcPr>
            <w:tcW w:w="1861" w:type="dxa"/>
            <w:tcBorders>
              <w:bottom w:val="nil"/>
              <w:right w:val="nil"/>
            </w:tcBorders>
          </w:tcPr>
          <w:p w14:paraId="08441D5B" w14:textId="77777777" w:rsidR="00192D51" w:rsidRDefault="00192D51">
            <w:pPr>
              <w:pStyle w:val="TableParagraph"/>
              <w:rPr>
                <w:sz w:val="20"/>
              </w:rPr>
            </w:pPr>
          </w:p>
        </w:tc>
      </w:tr>
    </w:tbl>
    <w:p w14:paraId="47575110" w14:textId="77777777" w:rsidR="00192D51" w:rsidRDefault="00192D51">
      <w:pPr>
        <w:pStyle w:val="a3"/>
        <w:spacing w:before="56"/>
        <w:ind w:left="0"/>
        <w:jc w:val="left"/>
        <w:rPr>
          <w:rFonts w:ascii="Courier New"/>
          <w:sz w:val="20"/>
        </w:rPr>
      </w:pPr>
    </w:p>
    <w:p w14:paraId="7BCD9AD1" w14:textId="77777777" w:rsidR="00192D51" w:rsidRDefault="00460E6F">
      <w:pPr>
        <w:tabs>
          <w:tab w:val="left" w:pos="4484"/>
          <w:tab w:val="left" w:pos="5684"/>
          <w:tab w:val="left" w:pos="7844"/>
          <w:tab w:val="left" w:pos="9044"/>
        </w:tabs>
        <w:ind w:right="130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B9331F" w14:textId="77777777" w:rsidR="00192D51" w:rsidRDefault="00460E6F">
      <w:pPr>
        <w:tabs>
          <w:tab w:val="left" w:pos="2879"/>
          <w:tab w:val="left" w:pos="4799"/>
        </w:tabs>
        <w:spacing w:before="2"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0EAF50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0C6829C"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8D3A5E" w14:textId="77777777" w:rsidR="00192D51" w:rsidRDefault="00192D51">
      <w:pPr>
        <w:rPr>
          <w:rFonts w:ascii="Courier New" w:hAnsi="Courier New"/>
          <w:sz w:val="20"/>
        </w:rPr>
        <w:sectPr w:rsidR="00192D51">
          <w:pgSz w:w="11910" w:h="16840"/>
          <w:pgMar w:top="1620" w:right="425" w:bottom="280" w:left="992" w:header="720" w:footer="720" w:gutter="0"/>
          <w:cols w:space="720"/>
        </w:sectPr>
      </w:pPr>
    </w:p>
    <w:p w14:paraId="7704FB9E" w14:textId="77777777" w:rsidR="00192D51" w:rsidRDefault="00192D51">
      <w:pPr>
        <w:pStyle w:val="a3"/>
        <w:ind w:left="0"/>
        <w:jc w:val="left"/>
        <w:rPr>
          <w:rFonts w:ascii="Courier New"/>
          <w:sz w:val="16"/>
        </w:rPr>
      </w:pPr>
    </w:p>
    <w:p w14:paraId="1535CF0B" w14:textId="77777777" w:rsidR="00192D51" w:rsidRDefault="00192D51">
      <w:pPr>
        <w:pStyle w:val="a3"/>
        <w:ind w:left="0"/>
        <w:jc w:val="left"/>
        <w:rPr>
          <w:rFonts w:ascii="Courier New"/>
          <w:sz w:val="16"/>
        </w:rPr>
      </w:pPr>
    </w:p>
    <w:p w14:paraId="4C54892D" w14:textId="77777777" w:rsidR="00192D51" w:rsidRDefault="00192D51">
      <w:pPr>
        <w:pStyle w:val="a3"/>
        <w:ind w:left="0"/>
        <w:jc w:val="left"/>
        <w:rPr>
          <w:rFonts w:ascii="Courier New"/>
          <w:sz w:val="16"/>
        </w:rPr>
      </w:pPr>
    </w:p>
    <w:p w14:paraId="621F5551" w14:textId="77777777" w:rsidR="00192D51" w:rsidRDefault="00192D51">
      <w:pPr>
        <w:pStyle w:val="a3"/>
        <w:ind w:left="0"/>
        <w:jc w:val="left"/>
        <w:rPr>
          <w:rFonts w:ascii="Courier New"/>
          <w:sz w:val="16"/>
        </w:rPr>
      </w:pPr>
    </w:p>
    <w:p w14:paraId="6718F9B0" w14:textId="77777777" w:rsidR="00192D51" w:rsidRDefault="00192D51">
      <w:pPr>
        <w:pStyle w:val="a3"/>
        <w:ind w:left="0"/>
        <w:jc w:val="left"/>
        <w:rPr>
          <w:rFonts w:ascii="Courier New"/>
          <w:sz w:val="16"/>
        </w:rPr>
      </w:pPr>
    </w:p>
    <w:p w14:paraId="442FB90B" w14:textId="77777777" w:rsidR="00192D51" w:rsidRDefault="00192D51">
      <w:pPr>
        <w:pStyle w:val="a3"/>
        <w:ind w:left="0"/>
        <w:jc w:val="left"/>
        <w:rPr>
          <w:rFonts w:ascii="Courier New"/>
          <w:sz w:val="16"/>
        </w:rPr>
      </w:pPr>
    </w:p>
    <w:p w14:paraId="75DAA83F" w14:textId="77777777" w:rsidR="00192D51" w:rsidRDefault="00192D51">
      <w:pPr>
        <w:pStyle w:val="a3"/>
        <w:ind w:left="0"/>
        <w:jc w:val="left"/>
        <w:rPr>
          <w:rFonts w:ascii="Courier New"/>
          <w:sz w:val="16"/>
        </w:rPr>
      </w:pPr>
    </w:p>
    <w:p w14:paraId="60755D24" w14:textId="77777777" w:rsidR="00192D51" w:rsidRDefault="00192D51">
      <w:pPr>
        <w:pStyle w:val="a3"/>
        <w:ind w:left="0"/>
        <w:jc w:val="left"/>
        <w:rPr>
          <w:rFonts w:ascii="Courier New"/>
          <w:sz w:val="16"/>
        </w:rPr>
      </w:pPr>
    </w:p>
    <w:p w14:paraId="1183096B" w14:textId="77777777" w:rsidR="00192D51" w:rsidRDefault="00192D51">
      <w:pPr>
        <w:pStyle w:val="a3"/>
        <w:ind w:left="0"/>
        <w:jc w:val="left"/>
        <w:rPr>
          <w:rFonts w:ascii="Courier New"/>
          <w:sz w:val="16"/>
        </w:rPr>
      </w:pPr>
    </w:p>
    <w:p w14:paraId="6B0D1174" w14:textId="77777777" w:rsidR="00192D51" w:rsidRDefault="00192D51">
      <w:pPr>
        <w:pStyle w:val="a3"/>
        <w:ind w:left="0"/>
        <w:jc w:val="left"/>
        <w:rPr>
          <w:rFonts w:ascii="Courier New"/>
          <w:sz w:val="16"/>
        </w:rPr>
      </w:pPr>
    </w:p>
    <w:p w14:paraId="6F638932" w14:textId="77777777" w:rsidR="00192D51" w:rsidRDefault="00192D51">
      <w:pPr>
        <w:pStyle w:val="a3"/>
        <w:spacing w:before="23"/>
        <w:ind w:left="0"/>
        <w:jc w:val="left"/>
        <w:rPr>
          <w:rFonts w:ascii="Courier New"/>
          <w:sz w:val="16"/>
        </w:rPr>
      </w:pPr>
    </w:p>
    <w:p w14:paraId="58933F52" w14:textId="77777777" w:rsidR="00192D51" w:rsidRDefault="00460E6F">
      <w:pPr>
        <w:spacing w:before="1" w:line="179" w:lineRule="exact"/>
        <w:jc w:val="right"/>
        <w:rPr>
          <w:rFonts w:ascii="Courier New" w:hAnsi="Courier New"/>
          <w:sz w:val="16"/>
        </w:rPr>
      </w:pPr>
      <w:bookmarkStart w:id="106" w:name="_bookmark99"/>
      <w:bookmarkEnd w:id="106"/>
      <w:r>
        <w:rPr>
          <w:rFonts w:ascii="Courier New" w:hAnsi="Courier New"/>
          <w:spacing w:val="-2"/>
          <w:sz w:val="16"/>
        </w:rPr>
        <w:t>Сведения</w:t>
      </w:r>
    </w:p>
    <w:p w14:paraId="23F105E1" w14:textId="77777777" w:rsidR="00192D51" w:rsidRDefault="00460E6F">
      <w:pPr>
        <w:spacing w:before="73"/>
        <w:ind w:left="2312"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07B6173" w14:textId="1CC5539D" w:rsidR="00192D51" w:rsidRDefault="00460E6F">
      <w:pPr>
        <w:spacing w:before="1"/>
        <w:ind w:left="1453"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sidR="006057EE">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48567B61" w14:textId="77777777" w:rsidR="00192D51" w:rsidRDefault="00192D51">
      <w:pPr>
        <w:jc w:val="right"/>
        <w:rPr>
          <w:sz w:val="24"/>
        </w:rPr>
        <w:sectPr w:rsidR="00192D51">
          <w:pgSz w:w="11910" w:h="16840"/>
          <w:pgMar w:top="1340" w:right="425" w:bottom="280" w:left="992" w:header="720" w:footer="720" w:gutter="0"/>
          <w:cols w:num="2" w:space="720" w:equalWidth="0">
            <w:col w:w="4846" w:space="40"/>
            <w:col w:w="5607"/>
          </w:cols>
        </w:sectPr>
      </w:pPr>
    </w:p>
    <w:p w14:paraId="38C802CB" w14:textId="77777777" w:rsidR="00192D51" w:rsidRDefault="00460E6F">
      <w:pPr>
        <w:ind w:left="2157"/>
        <w:rPr>
          <w:rFonts w:ascii="Courier New" w:hAnsi="Courier New"/>
          <w:sz w:val="16"/>
        </w:rPr>
      </w:pPr>
      <w:r>
        <w:rPr>
          <w:rFonts w:ascii="Courier New" w:hAnsi="Courier New"/>
          <w:sz w:val="16"/>
        </w:rPr>
        <w:lastRenderedPageBreak/>
        <w:t>по</w:t>
      </w:r>
      <w:r>
        <w:rPr>
          <w:rFonts w:ascii="Courier New" w:hAnsi="Courier New"/>
          <w:spacing w:val="-8"/>
          <w:sz w:val="16"/>
        </w:rPr>
        <w:t xml:space="preserve"> </w:t>
      </w:r>
      <w:r>
        <w:rPr>
          <w:rFonts w:ascii="Courier New" w:hAnsi="Courier New"/>
          <w:sz w:val="16"/>
        </w:rPr>
        <w:t>операциям</w:t>
      </w:r>
      <w:r>
        <w:rPr>
          <w:rFonts w:ascii="Courier New" w:hAnsi="Courier New"/>
          <w:spacing w:val="-5"/>
          <w:sz w:val="16"/>
        </w:rPr>
        <w:t xml:space="preserve"> </w:t>
      </w:r>
      <w:r>
        <w:rPr>
          <w:rFonts w:ascii="Courier New" w:hAnsi="Courier New"/>
          <w:sz w:val="16"/>
        </w:rPr>
        <w:t>на</w:t>
      </w:r>
      <w:r>
        <w:rPr>
          <w:rFonts w:ascii="Courier New" w:hAnsi="Courier New"/>
          <w:spacing w:val="-5"/>
          <w:sz w:val="16"/>
        </w:rPr>
        <w:t xml:space="preserve"> </w:t>
      </w:r>
      <w:r>
        <w:rPr>
          <w:rFonts w:ascii="Courier New" w:hAnsi="Courier New"/>
          <w:sz w:val="16"/>
        </w:rPr>
        <w:t>лицевом</w:t>
      </w:r>
      <w:r>
        <w:rPr>
          <w:rFonts w:ascii="Courier New" w:hAnsi="Courier New"/>
          <w:spacing w:val="-6"/>
          <w:sz w:val="16"/>
        </w:rPr>
        <w:t xml:space="preserve"> </w:t>
      </w:r>
      <w:r>
        <w:rPr>
          <w:rFonts w:ascii="Courier New" w:hAnsi="Courier New"/>
          <w:sz w:val="16"/>
        </w:rPr>
        <w:t>счете</w:t>
      </w:r>
      <w:r>
        <w:rPr>
          <w:rFonts w:ascii="Courier New" w:hAnsi="Courier New"/>
          <w:spacing w:val="-5"/>
          <w:sz w:val="16"/>
        </w:rPr>
        <w:t xml:space="preserve"> </w:t>
      </w:r>
      <w:r>
        <w:rPr>
          <w:rFonts w:ascii="Courier New" w:hAnsi="Courier New"/>
          <w:sz w:val="16"/>
        </w:rPr>
        <w:t>по</w:t>
      </w:r>
      <w:r>
        <w:rPr>
          <w:rFonts w:ascii="Courier New" w:hAnsi="Courier New"/>
          <w:spacing w:val="-5"/>
          <w:sz w:val="16"/>
        </w:rPr>
        <w:t xml:space="preserve"> </w:t>
      </w:r>
      <w:r>
        <w:rPr>
          <w:rFonts w:ascii="Courier New" w:hAnsi="Courier New"/>
          <w:sz w:val="16"/>
        </w:rPr>
        <w:t>переданным</w:t>
      </w:r>
      <w:r>
        <w:rPr>
          <w:rFonts w:ascii="Courier New" w:hAnsi="Courier New"/>
          <w:spacing w:val="-5"/>
          <w:sz w:val="16"/>
        </w:rPr>
        <w:t xml:space="preserve"> </w:t>
      </w:r>
      <w:r>
        <w:rPr>
          <w:rFonts w:ascii="Courier New" w:hAnsi="Courier New"/>
          <w:spacing w:val="-2"/>
          <w:sz w:val="16"/>
        </w:rPr>
        <w:t>полномочиям</w:t>
      </w:r>
    </w:p>
    <w:p w14:paraId="6C1FF551" w14:textId="77777777" w:rsidR="00192D51" w:rsidRDefault="00460E6F">
      <w:pPr>
        <w:tabs>
          <w:tab w:val="left" w:pos="4451"/>
          <w:tab w:val="left" w:pos="6623"/>
        </w:tabs>
        <w:spacing w:before="1" w:line="181" w:lineRule="exact"/>
        <w:ind w:right="169"/>
        <w:jc w:val="right"/>
        <w:rPr>
          <w:rFonts w:ascii="Courier New" w:hAnsi="Courier New"/>
          <w:sz w:val="16"/>
        </w:rPr>
      </w:pPr>
      <w:r>
        <w:rPr>
          <w:rFonts w:ascii="Courier New" w:hAnsi="Courier New"/>
          <w:sz w:val="16"/>
        </w:rPr>
        <w:t xml:space="preserve">получателя бюджетных средств за </w:t>
      </w:r>
      <w:r>
        <w:rPr>
          <w:sz w:val="16"/>
          <w:u w:val="single"/>
        </w:rPr>
        <w:tab/>
      </w:r>
      <w:r>
        <w:rPr>
          <w:sz w:val="16"/>
        </w:rPr>
        <w:tab/>
      </w:r>
      <w:r>
        <w:rPr>
          <w:rFonts w:ascii="Courier New" w:hAnsi="Courier New"/>
          <w:spacing w:val="-2"/>
          <w:sz w:val="16"/>
        </w:rPr>
        <w:t>┌──────┐</w:t>
      </w:r>
    </w:p>
    <w:p w14:paraId="211320E2" w14:textId="77777777" w:rsidR="00192D51" w:rsidRDefault="00460E6F">
      <w:pPr>
        <w:spacing w:line="181" w:lineRule="exact"/>
        <w:ind w:right="167"/>
        <w:jc w:val="right"/>
        <w:rPr>
          <w:rFonts w:ascii="Courier New" w:hAnsi="Courier New"/>
          <w:sz w:val="16"/>
        </w:rPr>
      </w:pPr>
      <w:r>
        <w:rPr>
          <w:rFonts w:ascii="Courier New" w:hAnsi="Courier New"/>
          <w:sz w:val="16"/>
        </w:rPr>
        <w:t>│</w:t>
      </w:r>
      <w:r>
        <w:rPr>
          <w:rFonts w:ascii="Courier New" w:hAnsi="Courier New"/>
          <w:spacing w:val="-3"/>
          <w:sz w:val="16"/>
        </w:rPr>
        <w:t xml:space="preserve"> </w:t>
      </w:r>
      <w:r>
        <w:rPr>
          <w:rFonts w:ascii="Courier New" w:hAnsi="Courier New"/>
          <w:sz w:val="16"/>
        </w:rPr>
        <w:t>коды</w:t>
      </w:r>
      <w:r>
        <w:rPr>
          <w:rFonts w:ascii="Courier New" w:hAnsi="Courier New"/>
          <w:spacing w:val="-2"/>
          <w:sz w:val="16"/>
        </w:rPr>
        <w:t xml:space="preserve"> </w:t>
      </w:r>
      <w:r>
        <w:rPr>
          <w:rFonts w:ascii="Courier New" w:hAnsi="Courier New"/>
          <w:spacing w:val="-10"/>
          <w:sz w:val="16"/>
        </w:rPr>
        <w:t>│</w:t>
      </w:r>
    </w:p>
    <w:p w14:paraId="75E14CB3" w14:textId="77777777" w:rsidR="00192D51" w:rsidRDefault="00460E6F">
      <w:pPr>
        <w:spacing w:before="2"/>
        <w:ind w:right="168"/>
        <w:jc w:val="right"/>
        <w:rPr>
          <w:rFonts w:ascii="Courier New" w:hAnsi="Courier New"/>
          <w:sz w:val="16"/>
        </w:rPr>
      </w:pPr>
      <w:r>
        <w:rPr>
          <w:rFonts w:ascii="Courier New" w:hAnsi="Courier New"/>
          <w:spacing w:val="-2"/>
          <w:sz w:val="16"/>
        </w:rPr>
        <w:t>├──────┤</w:t>
      </w:r>
    </w:p>
    <w:p w14:paraId="5F485D9F" w14:textId="77777777" w:rsidR="00192D51" w:rsidRDefault="00460E6F">
      <w:pPr>
        <w:tabs>
          <w:tab w:val="left" w:pos="2207"/>
        </w:tabs>
        <w:spacing w:before="1" w:line="181" w:lineRule="exact"/>
        <w:ind w:right="168"/>
        <w:jc w:val="right"/>
        <w:rPr>
          <w:rFonts w:ascii="Courier New" w:hAnsi="Courier New"/>
          <w:sz w:val="16"/>
        </w:rPr>
      </w:pPr>
      <w:r>
        <w:rPr>
          <w:rFonts w:ascii="Courier New" w:hAnsi="Courier New"/>
          <w:sz w:val="16"/>
        </w:rPr>
        <w:t>Дата</w:t>
      </w:r>
      <w:r>
        <w:rPr>
          <w:rFonts w:ascii="Courier New" w:hAnsi="Courier New"/>
          <w:spacing w:val="-7"/>
          <w:sz w:val="16"/>
        </w:rPr>
        <w:t xml:space="preserve"> </w:t>
      </w:r>
      <w:r>
        <w:rPr>
          <w:rFonts w:ascii="Courier New" w:hAnsi="Courier New"/>
          <w:sz w:val="16"/>
        </w:rPr>
        <w:t>предыдущей</w:t>
      </w:r>
      <w:r>
        <w:rPr>
          <w:rFonts w:ascii="Courier New" w:hAnsi="Courier New"/>
          <w:spacing w:val="-7"/>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63C7A7E" w14:textId="682AC6AA" w:rsidR="00192D51" w:rsidRDefault="00460E6F">
      <w:pPr>
        <w:tabs>
          <w:tab w:val="left" w:pos="6958"/>
          <w:tab w:val="left" w:pos="8206"/>
        </w:tabs>
        <w:ind w:left="141" w:right="2184" w:firstLine="6336"/>
        <w:rPr>
          <w:rFonts w:ascii="Courier New" w:hAnsi="Courier New"/>
          <w:sz w:val="16"/>
        </w:rPr>
      </w:pPr>
      <w:r>
        <w:rPr>
          <w:rFonts w:ascii="Courier New" w:hAnsi="Courier New"/>
          <w:sz w:val="16"/>
        </w:rPr>
        <w:t>информации │</w:t>
      </w:r>
      <w:r>
        <w:rPr>
          <w:rFonts w:ascii="Courier New" w:hAnsi="Courier New"/>
          <w:sz w:val="16"/>
        </w:rPr>
        <w:tab/>
      </w:r>
      <w:r>
        <w:rPr>
          <w:rFonts w:ascii="Courier New" w:hAnsi="Courier New"/>
          <w:spacing w:val="-10"/>
          <w:sz w:val="16"/>
        </w:rPr>
        <w:t xml:space="preserve">│ </w:t>
      </w:r>
      <w:r>
        <w:rPr>
          <w:rFonts w:ascii="Courier New" w:hAnsi="Courier New"/>
          <w:sz w:val="16"/>
        </w:rPr>
        <w:t xml:space="preserve">Финансовый орган Администрация сельского поселения </w:t>
      </w:r>
      <w:r w:rsidR="006057EE" w:rsidRPr="006057EE">
        <w:rPr>
          <w:rFonts w:ascii="Courier New" w:hAnsi="Courier New"/>
          <w:sz w:val="16"/>
        </w:rPr>
        <w:t>Тубинский</w:t>
      </w:r>
      <w:r>
        <w:rPr>
          <w:rFonts w:ascii="Courier New" w:hAnsi="Courier New"/>
          <w:sz w:val="16"/>
        </w:rPr>
        <w:t xml:space="preserve"> сельсовет муниципального района </w:t>
      </w:r>
      <w:r w:rsidR="0092487F">
        <w:rPr>
          <w:rFonts w:ascii="Courier New" w:hAnsi="Courier New"/>
          <w:sz w:val="16"/>
        </w:rPr>
        <w:t>Баймакский</w:t>
      </w:r>
      <w:r>
        <w:rPr>
          <w:rFonts w:ascii="Courier New" w:hAnsi="Courier New"/>
          <w:sz w:val="16"/>
        </w:rPr>
        <w:t xml:space="preserve"> район Республики Башкортостан │</w:t>
      </w:r>
      <w:r>
        <w:rPr>
          <w:rFonts w:ascii="Courier New" w:hAnsi="Courier New"/>
          <w:sz w:val="16"/>
        </w:rPr>
        <w:tab/>
      </w:r>
      <w:r>
        <w:rPr>
          <w:rFonts w:ascii="Courier New" w:hAnsi="Courier New"/>
          <w:spacing w:val="-10"/>
          <w:sz w:val="16"/>
        </w:rPr>
        <w:t>│</w:t>
      </w:r>
    </w:p>
    <w:p w14:paraId="09343CE5" w14:textId="77777777" w:rsidR="00192D51" w:rsidRDefault="00460E6F">
      <w:pPr>
        <w:spacing w:line="181" w:lineRule="exact"/>
        <w:ind w:right="169"/>
        <w:jc w:val="right"/>
        <w:rPr>
          <w:rFonts w:ascii="Courier New" w:hAnsi="Courier New"/>
          <w:sz w:val="16"/>
        </w:rPr>
      </w:pPr>
      <w:r>
        <w:rPr>
          <w:rFonts w:ascii="Courier New" w:hAnsi="Courier New"/>
          <w:spacing w:val="-2"/>
          <w:sz w:val="16"/>
        </w:rPr>
        <w:t>├──────┤</w:t>
      </w:r>
    </w:p>
    <w:p w14:paraId="3410E041" w14:textId="77777777" w:rsidR="00192D51" w:rsidRDefault="00460E6F">
      <w:pPr>
        <w:pStyle w:val="a3"/>
        <w:spacing w:line="20" w:lineRule="exact"/>
        <w:ind w:left="2925"/>
        <w:jc w:val="left"/>
        <w:rPr>
          <w:rFonts w:ascii="Courier New"/>
          <w:sz w:val="2"/>
        </w:rPr>
      </w:pPr>
      <w:r>
        <w:rPr>
          <w:rFonts w:ascii="Courier New"/>
          <w:noProof/>
          <w:sz w:val="2"/>
          <w:lang w:eastAsia="ru-RU"/>
        </w:rPr>
        <mc:AlternateContent>
          <mc:Choice Requires="wpg">
            <w:drawing>
              <wp:inline distT="0" distB="0" distL="0" distR="0" wp14:anchorId="443B7D3A" wp14:editId="393FFC4D">
                <wp:extent cx="2743200" cy="4445"/>
                <wp:effectExtent l="9525" t="0" r="0" b="508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4445"/>
                          <a:chOff x="0" y="0"/>
                          <a:chExt cx="2743200" cy="4445"/>
                        </a:xfrm>
                      </wpg:grpSpPr>
                      <wps:wsp>
                        <wps:cNvPr id="255" name="Graphic 255"/>
                        <wps:cNvSpPr/>
                        <wps:spPr>
                          <a:xfrm>
                            <a:off x="0" y="2093"/>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4B100CA" id="Group 254" o:spid="_x0000_s1026" style="width:3in;height:.35pt;mso-position-horizontal-relative:char;mso-position-vertical-relative:line" coordsize="274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">
                <v:shape id="Graphic 255" o:spid="_x0000_s1027" style="position:absolute;top:20;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" path="m,l2743200,e" filled="f" strokeweight=".1163mm">
                  <v:path arrowok="t"/>
                </v:shape>
                <w10:anchorlock/>
              </v:group>
            </w:pict>
          </mc:Fallback>
        </mc:AlternateContent>
      </w:r>
    </w:p>
    <w:p w14:paraId="0677E6E6" w14:textId="77777777" w:rsidR="00192D51" w:rsidRDefault="00460E6F">
      <w:pPr>
        <w:tabs>
          <w:tab w:val="left" w:pos="671"/>
        </w:tabs>
        <w:spacing w:line="161" w:lineRule="exact"/>
        <w:ind w:right="167"/>
        <w:jc w:val="right"/>
        <w:rPr>
          <w:rFonts w:ascii="Courier New" w:hAnsi="Courier New"/>
          <w:sz w:val="16"/>
        </w:rPr>
      </w:pPr>
      <w:r>
        <w:rPr>
          <w:rFonts w:ascii="Courier New" w:hAnsi="Courier New"/>
          <w:spacing w:val="-10"/>
          <w:sz w:val="16"/>
        </w:rPr>
        <w:t>│</w:t>
      </w:r>
      <w:r>
        <w:rPr>
          <w:rFonts w:ascii="Courier New" w:hAnsi="Courier New"/>
          <w:sz w:val="16"/>
        </w:rPr>
        <w:tab/>
      </w:r>
      <w:r>
        <w:rPr>
          <w:rFonts w:ascii="Courier New" w:hAnsi="Courier New"/>
          <w:spacing w:val="-10"/>
          <w:sz w:val="16"/>
        </w:rPr>
        <w:t>│</w:t>
      </w:r>
    </w:p>
    <w:p w14:paraId="40E1AB65" w14:textId="77777777" w:rsidR="00192D51" w:rsidRDefault="00460E6F">
      <w:pPr>
        <w:tabs>
          <w:tab w:val="left" w:pos="8255"/>
          <w:tab w:val="left" w:pos="10079"/>
        </w:tabs>
        <w:spacing w:before="1" w:line="181" w:lineRule="exact"/>
        <w:ind w:right="169"/>
        <w:jc w:val="right"/>
        <w:rPr>
          <w:rFonts w:ascii="Courier New" w:hAnsi="Courier New"/>
          <w:sz w:val="16"/>
        </w:rPr>
      </w:pPr>
      <w:r>
        <w:rPr>
          <w:rFonts w:ascii="Courier New" w:hAnsi="Courier New"/>
          <w:noProof/>
          <w:sz w:val="16"/>
          <w:lang w:eastAsia="ru-RU"/>
        </w:rPr>
        <mc:AlternateContent>
          <mc:Choice Requires="wps">
            <w:drawing>
              <wp:anchor distT="0" distB="0" distL="0" distR="0" simplePos="0" relativeHeight="15804928" behindDoc="0" locked="0" layoutInCell="1" allowOverlap="1" wp14:anchorId="66BEF4D4" wp14:editId="46C36792">
                <wp:simplePos x="0" y="0"/>
                <wp:positionH relativeFrom="page">
                  <wp:posOffset>2487472</wp:posOffset>
                </wp:positionH>
                <wp:positionV relativeFrom="paragraph">
                  <wp:posOffset>111198</wp:posOffset>
                </wp:positionV>
                <wp:extent cx="2743200" cy="127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D7056A3" id="Graphic 256" o:spid="_x0000_s1026" style="position:absolute;margin-left:195.85pt;margin-top:8.75pt;width:3in;height:.1pt;z-index:158049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" path="m,l2743200,e" filled="f" strokeweight=".1163mm">
                <v:path arrowok="t"/>
                <w10:wrap anchorx="page"/>
              </v:shape>
            </w:pict>
          </mc:Fallback>
        </mc:AlternateContent>
      </w:r>
      <w:r>
        <w:rPr>
          <w:rFonts w:ascii="Courier New" w:hAnsi="Courier New"/>
          <w:sz w:val="16"/>
        </w:rPr>
        <w:t>Главный</w:t>
      </w:r>
      <w:r>
        <w:rPr>
          <w:rFonts w:ascii="Courier New" w:hAnsi="Courier New"/>
          <w:spacing w:val="-7"/>
          <w:sz w:val="16"/>
        </w:rPr>
        <w:t xml:space="preserve"> </w:t>
      </w:r>
      <w:r>
        <w:rPr>
          <w:rFonts w:ascii="Courier New" w:hAnsi="Courier New"/>
          <w:spacing w:val="-2"/>
          <w:sz w:val="16"/>
        </w:rPr>
        <w:t>распорядитель</w:t>
      </w:r>
      <w:r>
        <w:rPr>
          <w:rFonts w:ascii="Courier New" w:hAnsi="Courier New"/>
          <w:sz w:val="16"/>
        </w:rPr>
        <w:tab/>
        <w:t>Глава</w:t>
      </w:r>
      <w:r>
        <w:rPr>
          <w:rFonts w:ascii="Courier New" w:hAnsi="Courier New"/>
          <w:spacing w:val="-5"/>
          <w:sz w:val="16"/>
        </w:rPr>
        <w:t xml:space="preserve"> </w:t>
      </w:r>
      <w:r>
        <w:rPr>
          <w:rFonts w:ascii="Courier New" w:hAnsi="Courier New"/>
          <w:sz w:val="16"/>
        </w:rPr>
        <w:t>по</w:t>
      </w:r>
      <w:r>
        <w:rPr>
          <w:rFonts w:ascii="Courier New" w:hAnsi="Courier New"/>
          <w:spacing w:val="-3"/>
          <w:sz w:val="16"/>
        </w:rPr>
        <w:t xml:space="preserve"> </w:t>
      </w:r>
      <w:r>
        <w:rPr>
          <w:rFonts w:ascii="Courier New" w:hAnsi="Courier New"/>
          <w:sz w:val="16"/>
        </w:rPr>
        <w:t>БК</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2C79111E"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B92740E" w14:textId="77777777" w:rsidR="00192D51" w:rsidRDefault="00460E6F">
      <w:pPr>
        <w:spacing w:before="1"/>
        <w:ind w:left="7534" w:right="168" w:firstLine="2016"/>
        <w:jc w:val="right"/>
        <w:rPr>
          <w:rFonts w:ascii="Courier New" w:hAnsi="Courier New"/>
          <w:sz w:val="16"/>
        </w:rPr>
      </w:pPr>
      <w:r>
        <w:rPr>
          <w:rFonts w:ascii="Courier New" w:hAnsi="Courier New"/>
          <w:spacing w:val="-2"/>
          <w:sz w:val="16"/>
        </w:rPr>
        <w:t xml:space="preserve">├──────┤ </w:t>
      </w:r>
      <w:r>
        <w:rPr>
          <w:rFonts w:ascii="Courier New" w:hAnsi="Courier New"/>
          <w:sz w:val="16"/>
        </w:rPr>
        <w:t>Номер</w:t>
      </w:r>
      <w:r>
        <w:rPr>
          <w:rFonts w:ascii="Courier New" w:hAnsi="Courier New"/>
          <w:spacing w:val="-6"/>
          <w:sz w:val="16"/>
        </w:rPr>
        <w:t xml:space="preserve"> </w:t>
      </w:r>
      <w:r>
        <w:rPr>
          <w:rFonts w:ascii="Courier New" w:hAnsi="Courier New"/>
          <w:sz w:val="16"/>
        </w:rPr>
        <w:t>лицевого</w:t>
      </w:r>
      <w:r>
        <w:rPr>
          <w:rFonts w:ascii="Courier New" w:hAnsi="Courier New"/>
          <w:spacing w:val="-6"/>
          <w:sz w:val="16"/>
        </w:rPr>
        <w:t xml:space="preserve"> </w:t>
      </w:r>
      <w:r>
        <w:rPr>
          <w:rFonts w:ascii="Courier New" w:hAnsi="Courier New"/>
          <w:sz w:val="16"/>
        </w:rPr>
        <w:t>счета</w:t>
      </w:r>
      <w:r>
        <w:rPr>
          <w:rFonts w:ascii="Courier New" w:hAnsi="Courier New"/>
          <w:spacing w:val="-6"/>
          <w:sz w:val="16"/>
        </w:rPr>
        <w:t xml:space="preserve"> </w:t>
      </w:r>
      <w:r>
        <w:rPr>
          <w:rFonts w:ascii="Courier New" w:hAnsi="Courier New"/>
          <w:spacing w:val="-2"/>
          <w:sz w:val="16"/>
        </w:rPr>
        <w:t>├──────┤</w:t>
      </w:r>
    </w:p>
    <w:p w14:paraId="7C7B13D9" w14:textId="77777777" w:rsidR="00192D51" w:rsidRDefault="00460E6F">
      <w:pPr>
        <w:tabs>
          <w:tab w:val="left" w:pos="6947"/>
          <w:tab w:val="left" w:pos="10081"/>
        </w:tabs>
        <w:spacing w:line="181" w:lineRule="exact"/>
        <w:ind w:right="167"/>
        <w:jc w:val="right"/>
        <w:rPr>
          <w:rFonts w:ascii="Courier New" w:hAnsi="Courier New"/>
          <w:sz w:val="16"/>
        </w:rPr>
      </w:pPr>
      <w:r>
        <w:rPr>
          <w:rFonts w:ascii="Courier New" w:hAnsi="Courier New"/>
          <w:sz w:val="16"/>
        </w:rPr>
        <w:t xml:space="preserve">Получатель бюджетных средств </w:t>
      </w:r>
      <w:r>
        <w:rPr>
          <w:sz w:val="16"/>
          <w:u w:val="single"/>
        </w:rPr>
        <w:tab/>
      </w:r>
      <w:r>
        <w:rPr>
          <w:spacing w:val="80"/>
          <w:w w:val="150"/>
          <w:sz w:val="16"/>
        </w:rPr>
        <w:t xml:space="preserve"> </w:t>
      </w:r>
      <w:r>
        <w:rPr>
          <w:rFonts w:ascii="Courier New" w:hAnsi="Courier New"/>
          <w:sz w:val="16"/>
        </w:rPr>
        <w:t xml:space="preserve">в </w:t>
      </w:r>
      <w:r w:rsidR="009B0757">
        <w:rPr>
          <w:rFonts w:ascii="Courier New" w:hAnsi="Courier New"/>
          <w:sz w:val="16"/>
        </w:rPr>
        <w:t>Сельском поселении</w:t>
      </w:r>
      <w:r>
        <w:rPr>
          <w:rFonts w:ascii="Courier New" w:hAnsi="Courier New"/>
          <w:sz w:val="16"/>
        </w:rPr>
        <w:t xml:space="preserve"> │</w:t>
      </w:r>
      <w:r>
        <w:rPr>
          <w:rFonts w:ascii="Courier New" w:hAnsi="Courier New"/>
          <w:sz w:val="16"/>
        </w:rPr>
        <w:tab/>
      </w:r>
      <w:r>
        <w:rPr>
          <w:rFonts w:ascii="Courier New" w:hAnsi="Courier New"/>
          <w:spacing w:val="-10"/>
          <w:sz w:val="16"/>
        </w:rPr>
        <w:t>│</w:t>
      </w:r>
    </w:p>
    <w:p w14:paraId="18B57913"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04F29084" w14:textId="77777777" w:rsidR="00192D51" w:rsidRDefault="00460E6F">
      <w:pPr>
        <w:tabs>
          <w:tab w:val="left" w:pos="8639"/>
        </w:tabs>
        <w:spacing w:before="1" w:line="181" w:lineRule="exact"/>
        <w:ind w:right="167"/>
        <w:jc w:val="right"/>
        <w:rPr>
          <w:rFonts w:ascii="Courier New" w:hAnsi="Courier New"/>
          <w:sz w:val="16"/>
        </w:rPr>
      </w:pPr>
      <w:r>
        <w:rPr>
          <w:rFonts w:ascii="Courier New" w:hAnsi="Courier New"/>
          <w:sz w:val="16"/>
        </w:rPr>
        <w:t>Единица</w:t>
      </w:r>
      <w:r>
        <w:rPr>
          <w:rFonts w:ascii="Courier New" w:hAnsi="Courier New"/>
          <w:spacing w:val="-7"/>
          <w:sz w:val="16"/>
        </w:rPr>
        <w:t xml:space="preserve"> </w:t>
      </w:r>
      <w:r>
        <w:rPr>
          <w:rFonts w:ascii="Courier New" w:hAnsi="Courier New"/>
          <w:sz w:val="16"/>
        </w:rPr>
        <w:t>измерения:</w:t>
      </w:r>
      <w:r>
        <w:rPr>
          <w:rFonts w:ascii="Courier New" w:hAnsi="Courier New"/>
          <w:spacing w:val="-7"/>
          <w:sz w:val="16"/>
        </w:rPr>
        <w:t xml:space="preserve"> </w:t>
      </w:r>
      <w:r>
        <w:rPr>
          <w:rFonts w:ascii="Courier New" w:hAnsi="Courier New"/>
          <w:sz w:val="16"/>
        </w:rPr>
        <w:t>руб.</w:t>
      </w:r>
      <w:r>
        <w:rPr>
          <w:rFonts w:ascii="Courier New" w:hAnsi="Courier New"/>
          <w:spacing w:val="-7"/>
          <w:sz w:val="16"/>
        </w:rPr>
        <w:t xml:space="preserve"> </w:t>
      </w:r>
      <w:r>
        <w:rPr>
          <w:rFonts w:ascii="Courier New" w:hAnsi="Courier New"/>
          <w:spacing w:val="-4"/>
          <w:sz w:val="16"/>
        </w:rPr>
        <w:t>коп.</w:t>
      </w:r>
      <w:r>
        <w:rPr>
          <w:rFonts w:ascii="Courier New" w:hAnsi="Courier New"/>
          <w:sz w:val="16"/>
        </w:rPr>
        <w:tab/>
        <w:t>по</w:t>
      </w:r>
      <w:r>
        <w:rPr>
          <w:rFonts w:ascii="Courier New" w:hAnsi="Courier New"/>
          <w:spacing w:val="-5"/>
          <w:sz w:val="16"/>
        </w:rPr>
        <w:t xml:space="preserve"> </w:t>
      </w:r>
      <w:r>
        <w:rPr>
          <w:rFonts w:ascii="Courier New" w:hAnsi="Courier New"/>
          <w:sz w:val="16"/>
        </w:rPr>
        <w:t>ОКЕИ</w:t>
      </w:r>
      <w:r>
        <w:rPr>
          <w:rFonts w:ascii="Courier New" w:hAnsi="Courier New"/>
          <w:spacing w:val="-2"/>
          <w:sz w:val="16"/>
        </w:rPr>
        <w:t xml:space="preserve"> </w:t>
      </w:r>
      <w:r>
        <w:rPr>
          <w:rFonts w:ascii="Courier New" w:hAnsi="Courier New"/>
          <w:sz w:val="16"/>
        </w:rPr>
        <w:t xml:space="preserve">│ </w:t>
      </w:r>
      <w:hyperlink r:id="rId181">
        <w:r>
          <w:rPr>
            <w:rFonts w:ascii="Courier New" w:hAnsi="Courier New"/>
            <w:color w:val="0000FF"/>
            <w:sz w:val="16"/>
          </w:rPr>
          <w:t>383</w:t>
        </w:r>
      </w:hyperlink>
      <w:r>
        <w:rPr>
          <w:rFonts w:ascii="Courier New" w:hAnsi="Courier New"/>
          <w:color w:val="0000FF"/>
          <w:spacing w:val="45"/>
          <w:w w:val="150"/>
          <w:sz w:val="16"/>
        </w:rPr>
        <w:t xml:space="preserve"> </w:t>
      </w:r>
      <w:r>
        <w:rPr>
          <w:rFonts w:ascii="Courier New" w:hAnsi="Courier New"/>
          <w:spacing w:val="-10"/>
          <w:sz w:val="16"/>
        </w:rPr>
        <w:t>│</w:t>
      </w:r>
    </w:p>
    <w:p w14:paraId="689EDDC9"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1AF4CF3" w14:textId="77777777" w:rsidR="00192D51" w:rsidRDefault="00460E6F">
      <w:pPr>
        <w:pStyle w:val="a4"/>
        <w:numPr>
          <w:ilvl w:val="0"/>
          <w:numId w:val="11"/>
        </w:numPr>
        <w:tabs>
          <w:tab w:val="left" w:pos="2420"/>
        </w:tabs>
        <w:spacing w:before="182"/>
        <w:ind w:left="2420" w:hanging="359"/>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4"/>
          <w:sz w:val="20"/>
        </w:rPr>
        <w:t>дня:</w:t>
      </w:r>
    </w:p>
    <w:p w14:paraId="2D27D37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6BE7E66D"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57"/>
        <w:gridCol w:w="1136"/>
        <w:gridCol w:w="1303"/>
        <w:gridCol w:w="1303"/>
        <w:gridCol w:w="1078"/>
        <w:gridCol w:w="1303"/>
        <w:gridCol w:w="1361"/>
        <w:gridCol w:w="1362"/>
      </w:tblGrid>
      <w:tr w:rsidR="00192D51" w14:paraId="25F22823" w14:textId="77777777">
        <w:trPr>
          <w:trHeight w:val="479"/>
        </w:trPr>
        <w:tc>
          <w:tcPr>
            <w:tcW w:w="994" w:type="dxa"/>
            <w:vMerge w:val="restart"/>
          </w:tcPr>
          <w:p w14:paraId="3A7FC2E8" w14:textId="77777777" w:rsidR="00192D51" w:rsidRDefault="00192D51">
            <w:pPr>
              <w:pStyle w:val="TableParagraph"/>
              <w:rPr>
                <w:rFonts w:ascii="Courier New"/>
                <w:sz w:val="24"/>
              </w:rPr>
            </w:pPr>
          </w:p>
          <w:p w14:paraId="526519EB" w14:textId="77777777" w:rsidR="00192D51" w:rsidRDefault="00192D51">
            <w:pPr>
              <w:pStyle w:val="TableParagraph"/>
              <w:spacing w:before="71"/>
              <w:rPr>
                <w:rFonts w:ascii="Courier New"/>
                <w:sz w:val="24"/>
              </w:rPr>
            </w:pPr>
          </w:p>
          <w:p w14:paraId="0BA02BD5" w14:textId="77777777" w:rsidR="00192D51" w:rsidRDefault="00460E6F">
            <w:pPr>
              <w:pStyle w:val="TableParagraph"/>
              <w:spacing w:before="1"/>
              <w:ind w:left="105" w:right="93" w:firstLine="187"/>
              <w:rPr>
                <w:sz w:val="24"/>
              </w:rPr>
            </w:pPr>
            <w:r>
              <w:rPr>
                <w:spacing w:val="-4"/>
                <w:sz w:val="24"/>
              </w:rPr>
              <w:t xml:space="preserve">Тип </w:t>
            </w:r>
            <w:r>
              <w:rPr>
                <w:spacing w:val="-2"/>
                <w:sz w:val="24"/>
              </w:rPr>
              <w:t>средств</w:t>
            </w:r>
          </w:p>
        </w:tc>
        <w:tc>
          <w:tcPr>
            <w:tcW w:w="1757" w:type="dxa"/>
            <w:vMerge w:val="restart"/>
          </w:tcPr>
          <w:p w14:paraId="1ABE4D98" w14:textId="77777777" w:rsidR="00192D51" w:rsidRDefault="00192D51">
            <w:pPr>
              <w:pStyle w:val="TableParagraph"/>
              <w:spacing w:before="67"/>
              <w:rPr>
                <w:rFonts w:ascii="Courier New"/>
                <w:sz w:val="24"/>
              </w:rPr>
            </w:pPr>
          </w:p>
          <w:p w14:paraId="11B37113" w14:textId="77777777" w:rsidR="00192D51" w:rsidRDefault="00460E6F">
            <w:pPr>
              <w:pStyle w:val="TableParagraph"/>
              <w:spacing w:before="1"/>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C05A9DD" w14:textId="77777777" w:rsidR="00192D51" w:rsidRDefault="00460E6F">
            <w:pPr>
              <w:pStyle w:val="TableParagraph"/>
              <w:ind w:left="10" w:right="3"/>
              <w:jc w:val="center"/>
              <w:rPr>
                <w:sz w:val="24"/>
              </w:rPr>
            </w:pPr>
            <w:r>
              <w:rPr>
                <w:spacing w:val="-2"/>
                <w:sz w:val="24"/>
              </w:rPr>
              <w:t>классификации</w:t>
            </w:r>
          </w:p>
        </w:tc>
        <w:tc>
          <w:tcPr>
            <w:tcW w:w="1136" w:type="dxa"/>
            <w:vMerge w:val="restart"/>
          </w:tcPr>
          <w:p w14:paraId="70525375" w14:textId="77777777" w:rsidR="00192D51" w:rsidRDefault="00192D51">
            <w:pPr>
              <w:pStyle w:val="TableParagraph"/>
              <w:spacing w:before="67"/>
              <w:rPr>
                <w:rFonts w:ascii="Courier New"/>
                <w:sz w:val="24"/>
              </w:rPr>
            </w:pPr>
          </w:p>
          <w:p w14:paraId="215896FB" w14:textId="77777777" w:rsidR="00192D51" w:rsidRDefault="00460E6F">
            <w:pPr>
              <w:pStyle w:val="TableParagraph"/>
              <w:spacing w:before="1"/>
              <w:ind w:left="12" w:right="6"/>
              <w:jc w:val="center"/>
              <w:rPr>
                <w:sz w:val="24"/>
              </w:rPr>
            </w:pPr>
            <w:proofErr w:type="spellStart"/>
            <w:r>
              <w:rPr>
                <w:spacing w:val="-2"/>
                <w:sz w:val="24"/>
              </w:rPr>
              <w:t>Бюджетн</w:t>
            </w:r>
            <w:proofErr w:type="spellEnd"/>
            <w:r>
              <w:rPr>
                <w:spacing w:val="-2"/>
                <w:sz w:val="24"/>
              </w:rPr>
              <w:t xml:space="preserve"> </w:t>
            </w:r>
            <w:proofErr w:type="spellStart"/>
            <w:r>
              <w:rPr>
                <w:spacing w:val="-6"/>
                <w:sz w:val="24"/>
              </w:rPr>
              <w:t>ые</w:t>
            </w:r>
            <w:proofErr w:type="spellEnd"/>
            <w:r>
              <w:rPr>
                <w:spacing w:val="-6"/>
                <w:sz w:val="24"/>
              </w:rPr>
              <w:t xml:space="preserve"> </w:t>
            </w:r>
            <w:proofErr w:type="spellStart"/>
            <w:r>
              <w:rPr>
                <w:spacing w:val="-2"/>
                <w:sz w:val="24"/>
              </w:rPr>
              <w:t>ассигнов</w:t>
            </w:r>
            <w:proofErr w:type="spellEnd"/>
            <w:r>
              <w:rPr>
                <w:spacing w:val="-2"/>
                <w:sz w:val="24"/>
              </w:rPr>
              <w:t xml:space="preserve"> </w:t>
            </w:r>
            <w:proofErr w:type="spellStart"/>
            <w:r>
              <w:rPr>
                <w:spacing w:val="-4"/>
                <w:sz w:val="24"/>
              </w:rPr>
              <w:t>ания</w:t>
            </w:r>
            <w:proofErr w:type="spellEnd"/>
          </w:p>
        </w:tc>
        <w:tc>
          <w:tcPr>
            <w:tcW w:w="1303" w:type="dxa"/>
            <w:vMerge w:val="restart"/>
          </w:tcPr>
          <w:p w14:paraId="5EA4EF2D" w14:textId="77777777" w:rsidR="00192D51" w:rsidRDefault="00460E6F">
            <w:pPr>
              <w:pStyle w:val="TableParagraph"/>
              <w:spacing w:before="200"/>
              <w:ind w:left="97" w:right="91" w:firstLine="1"/>
              <w:jc w:val="center"/>
              <w:rPr>
                <w:sz w:val="24"/>
              </w:rPr>
            </w:pPr>
            <w:r>
              <w:rPr>
                <w:spacing w:val="-2"/>
                <w:sz w:val="24"/>
              </w:rPr>
              <w:t xml:space="preserve">Лимиты </w:t>
            </w:r>
            <w:proofErr w:type="spellStart"/>
            <w:r>
              <w:rPr>
                <w:spacing w:val="-2"/>
                <w:sz w:val="24"/>
              </w:rPr>
              <w:t>бюджетны</w:t>
            </w:r>
            <w:proofErr w:type="spellEnd"/>
            <w:r>
              <w:rPr>
                <w:spacing w:val="-2"/>
                <w:sz w:val="24"/>
              </w:rPr>
              <w:t xml:space="preserve"> </w:t>
            </w:r>
            <w:r>
              <w:rPr>
                <w:spacing w:val="-10"/>
                <w:sz w:val="24"/>
              </w:rPr>
              <w:t xml:space="preserve">х </w:t>
            </w:r>
            <w:proofErr w:type="spellStart"/>
            <w:r>
              <w:rPr>
                <w:spacing w:val="-2"/>
                <w:sz w:val="24"/>
              </w:rPr>
              <w:t>обязательс</w:t>
            </w:r>
            <w:proofErr w:type="spellEnd"/>
            <w:r>
              <w:rPr>
                <w:spacing w:val="-2"/>
                <w:sz w:val="24"/>
              </w:rPr>
              <w:t xml:space="preserve"> </w:t>
            </w:r>
            <w:proofErr w:type="spellStart"/>
            <w:r>
              <w:rPr>
                <w:spacing w:val="-6"/>
                <w:sz w:val="24"/>
              </w:rPr>
              <w:t>тв</w:t>
            </w:r>
            <w:proofErr w:type="spellEnd"/>
          </w:p>
        </w:tc>
        <w:tc>
          <w:tcPr>
            <w:tcW w:w="1303" w:type="dxa"/>
            <w:vMerge w:val="restart"/>
          </w:tcPr>
          <w:p w14:paraId="787882F0" w14:textId="77777777" w:rsidR="00192D51" w:rsidRDefault="00192D51">
            <w:pPr>
              <w:pStyle w:val="TableParagraph"/>
              <w:spacing w:before="67"/>
              <w:rPr>
                <w:rFonts w:ascii="Courier New"/>
                <w:sz w:val="24"/>
              </w:rPr>
            </w:pPr>
          </w:p>
          <w:p w14:paraId="4244191D" w14:textId="77777777" w:rsidR="00192D51" w:rsidRDefault="00460E6F">
            <w:pPr>
              <w:pStyle w:val="TableParagraph"/>
              <w:spacing w:before="1"/>
              <w:ind w:left="55" w:right="41"/>
              <w:jc w:val="center"/>
              <w:rPr>
                <w:sz w:val="24"/>
              </w:rPr>
            </w:pPr>
            <w:r>
              <w:rPr>
                <w:spacing w:val="-2"/>
                <w:sz w:val="24"/>
              </w:rPr>
              <w:t xml:space="preserve">Предельны </w:t>
            </w:r>
            <w:r>
              <w:rPr>
                <w:sz w:val="24"/>
              </w:rPr>
              <w:t xml:space="preserve">е объемы </w:t>
            </w:r>
            <w:proofErr w:type="spellStart"/>
            <w:r>
              <w:rPr>
                <w:spacing w:val="-2"/>
                <w:sz w:val="24"/>
              </w:rPr>
              <w:t>финансиро</w:t>
            </w:r>
            <w:proofErr w:type="spellEnd"/>
            <w:r>
              <w:rPr>
                <w:spacing w:val="-2"/>
                <w:sz w:val="24"/>
              </w:rPr>
              <w:t xml:space="preserve"> </w:t>
            </w:r>
            <w:proofErr w:type="spellStart"/>
            <w:r>
              <w:rPr>
                <w:spacing w:val="-4"/>
                <w:sz w:val="24"/>
              </w:rPr>
              <w:t>вания</w:t>
            </w:r>
            <w:proofErr w:type="spellEnd"/>
          </w:p>
        </w:tc>
        <w:tc>
          <w:tcPr>
            <w:tcW w:w="1078" w:type="dxa"/>
            <w:vMerge w:val="restart"/>
          </w:tcPr>
          <w:p w14:paraId="498444FA" w14:textId="77777777" w:rsidR="00192D51" w:rsidRDefault="00192D51">
            <w:pPr>
              <w:pStyle w:val="TableParagraph"/>
              <w:rPr>
                <w:rFonts w:ascii="Courier New"/>
                <w:sz w:val="24"/>
              </w:rPr>
            </w:pPr>
          </w:p>
          <w:p w14:paraId="725703AF" w14:textId="77777777" w:rsidR="00192D51" w:rsidRDefault="00192D51">
            <w:pPr>
              <w:pStyle w:val="TableParagraph"/>
              <w:spacing w:before="208"/>
              <w:rPr>
                <w:rFonts w:ascii="Courier New"/>
                <w:sz w:val="24"/>
              </w:rPr>
            </w:pPr>
          </w:p>
          <w:p w14:paraId="0F353AC0" w14:textId="77777777" w:rsidR="00192D51" w:rsidRDefault="00460E6F">
            <w:pPr>
              <w:pStyle w:val="TableParagraph"/>
              <w:ind w:left="67"/>
              <w:rPr>
                <w:sz w:val="24"/>
              </w:rPr>
            </w:pPr>
            <w:r>
              <w:rPr>
                <w:spacing w:val="-2"/>
                <w:sz w:val="24"/>
              </w:rPr>
              <w:t>Выплаты</w:t>
            </w:r>
          </w:p>
        </w:tc>
        <w:tc>
          <w:tcPr>
            <w:tcW w:w="4026" w:type="dxa"/>
            <w:gridSpan w:val="3"/>
          </w:tcPr>
          <w:p w14:paraId="081B9A11" w14:textId="77777777" w:rsidR="00192D51" w:rsidRDefault="00460E6F">
            <w:pPr>
              <w:pStyle w:val="TableParagraph"/>
              <w:spacing w:before="95"/>
              <w:ind w:left="7"/>
              <w:jc w:val="center"/>
              <w:rPr>
                <w:sz w:val="24"/>
              </w:rPr>
            </w:pPr>
            <w:r>
              <w:rPr>
                <w:spacing w:val="-2"/>
                <w:sz w:val="24"/>
              </w:rPr>
              <w:t>Остаток</w:t>
            </w:r>
          </w:p>
        </w:tc>
      </w:tr>
      <w:tr w:rsidR="00192D51" w14:paraId="1F488140" w14:textId="77777777">
        <w:trPr>
          <w:trHeight w:val="1307"/>
        </w:trPr>
        <w:tc>
          <w:tcPr>
            <w:tcW w:w="994" w:type="dxa"/>
            <w:vMerge/>
            <w:tcBorders>
              <w:top w:val="nil"/>
            </w:tcBorders>
          </w:tcPr>
          <w:p w14:paraId="55FA95C3" w14:textId="77777777" w:rsidR="00192D51" w:rsidRDefault="00192D51">
            <w:pPr>
              <w:rPr>
                <w:sz w:val="2"/>
                <w:szCs w:val="2"/>
              </w:rPr>
            </w:pPr>
          </w:p>
        </w:tc>
        <w:tc>
          <w:tcPr>
            <w:tcW w:w="1757" w:type="dxa"/>
            <w:vMerge/>
            <w:tcBorders>
              <w:top w:val="nil"/>
            </w:tcBorders>
          </w:tcPr>
          <w:p w14:paraId="09504BE2" w14:textId="77777777" w:rsidR="00192D51" w:rsidRDefault="00192D51">
            <w:pPr>
              <w:rPr>
                <w:sz w:val="2"/>
                <w:szCs w:val="2"/>
              </w:rPr>
            </w:pPr>
          </w:p>
        </w:tc>
        <w:tc>
          <w:tcPr>
            <w:tcW w:w="1136" w:type="dxa"/>
            <w:vMerge/>
            <w:tcBorders>
              <w:top w:val="nil"/>
            </w:tcBorders>
          </w:tcPr>
          <w:p w14:paraId="687BE21C" w14:textId="77777777" w:rsidR="00192D51" w:rsidRDefault="00192D51">
            <w:pPr>
              <w:rPr>
                <w:sz w:val="2"/>
                <w:szCs w:val="2"/>
              </w:rPr>
            </w:pPr>
          </w:p>
        </w:tc>
        <w:tc>
          <w:tcPr>
            <w:tcW w:w="1303" w:type="dxa"/>
            <w:vMerge/>
            <w:tcBorders>
              <w:top w:val="nil"/>
            </w:tcBorders>
          </w:tcPr>
          <w:p w14:paraId="739E312C" w14:textId="77777777" w:rsidR="00192D51" w:rsidRDefault="00192D51">
            <w:pPr>
              <w:rPr>
                <w:sz w:val="2"/>
                <w:szCs w:val="2"/>
              </w:rPr>
            </w:pPr>
          </w:p>
        </w:tc>
        <w:tc>
          <w:tcPr>
            <w:tcW w:w="1303" w:type="dxa"/>
            <w:vMerge/>
            <w:tcBorders>
              <w:top w:val="nil"/>
            </w:tcBorders>
          </w:tcPr>
          <w:p w14:paraId="16D15F7F" w14:textId="77777777" w:rsidR="00192D51" w:rsidRDefault="00192D51">
            <w:pPr>
              <w:rPr>
                <w:sz w:val="2"/>
                <w:szCs w:val="2"/>
              </w:rPr>
            </w:pPr>
          </w:p>
        </w:tc>
        <w:tc>
          <w:tcPr>
            <w:tcW w:w="1078" w:type="dxa"/>
            <w:vMerge/>
            <w:tcBorders>
              <w:top w:val="nil"/>
            </w:tcBorders>
          </w:tcPr>
          <w:p w14:paraId="79493E03" w14:textId="77777777" w:rsidR="00192D51" w:rsidRDefault="00192D51">
            <w:pPr>
              <w:rPr>
                <w:sz w:val="2"/>
                <w:szCs w:val="2"/>
              </w:rPr>
            </w:pPr>
          </w:p>
        </w:tc>
        <w:tc>
          <w:tcPr>
            <w:tcW w:w="1303" w:type="dxa"/>
          </w:tcPr>
          <w:p w14:paraId="09DCDFBF" w14:textId="77777777" w:rsidR="00192D51" w:rsidRDefault="00460E6F">
            <w:pPr>
              <w:pStyle w:val="TableParagraph"/>
              <w:spacing w:before="95"/>
              <w:ind w:left="599" w:right="85" w:hanging="502"/>
              <w:rPr>
                <w:sz w:val="24"/>
              </w:rPr>
            </w:pPr>
            <w:proofErr w:type="spellStart"/>
            <w:r>
              <w:rPr>
                <w:spacing w:val="-2"/>
                <w:sz w:val="24"/>
              </w:rPr>
              <w:t>Бюджетны</w:t>
            </w:r>
            <w:proofErr w:type="spellEnd"/>
            <w:r>
              <w:rPr>
                <w:spacing w:val="-2"/>
                <w:sz w:val="24"/>
              </w:rPr>
              <w:t xml:space="preserve"> </w:t>
            </w:r>
            <w:r>
              <w:rPr>
                <w:spacing w:val="-10"/>
                <w:sz w:val="24"/>
              </w:rPr>
              <w:t>е</w:t>
            </w:r>
          </w:p>
          <w:p w14:paraId="7980502A" w14:textId="77777777" w:rsidR="00192D51" w:rsidRDefault="00460E6F">
            <w:pPr>
              <w:pStyle w:val="TableParagraph"/>
              <w:ind w:left="532" w:hanging="452"/>
              <w:rPr>
                <w:sz w:val="24"/>
              </w:rPr>
            </w:pPr>
            <w:r>
              <w:rPr>
                <w:spacing w:val="-2"/>
                <w:sz w:val="24"/>
              </w:rPr>
              <w:t xml:space="preserve">ассигнован </w:t>
            </w:r>
            <w:proofErr w:type="spellStart"/>
            <w:r>
              <w:rPr>
                <w:spacing w:val="-6"/>
                <w:sz w:val="24"/>
              </w:rPr>
              <w:t>ия</w:t>
            </w:r>
            <w:proofErr w:type="spellEnd"/>
          </w:p>
        </w:tc>
        <w:tc>
          <w:tcPr>
            <w:tcW w:w="1361" w:type="dxa"/>
          </w:tcPr>
          <w:p w14:paraId="4A905AC9" w14:textId="77777777" w:rsidR="00192D51" w:rsidRDefault="00460E6F">
            <w:pPr>
              <w:pStyle w:val="TableParagraph"/>
              <w:spacing w:before="95"/>
              <w:ind w:left="74" w:right="65" w:hanging="1"/>
              <w:jc w:val="center"/>
              <w:rPr>
                <w:sz w:val="24"/>
              </w:rPr>
            </w:pPr>
            <w:r>
              <w:rPr>
                <w:spacing w:val="-2"/>
                <w:sz w:val="24"/>
              </w:rPr>
              <w:t xml:space="preserve">Лимиты бюджетных </w:t>
            </w:r>
            <w:proofErr w:type="spellStart"/>
            <w:r>
              <w:rPr>
                <w:spacing w:val="-2"/>
                <w:sz w:val="24"/>
              </w:rPr>
              <w:t>обязательст</w:t>
            </w:r>
            <w:proofErr w:type="spellEnd"/>
            <w:r>
              <w:rPr>
                <w:spacing w:val="-2"/>
                <w:sz w:val="24"/>
              </w:rPr>
              <w:t xml:space="preserve"> </w:t>
            </w:r>
            <w:r>
              <w:rPr>
                <w:spacing w:val="-10"/>
                <w:sz w:val="24"/>
              </w:rPr>
              <w:t>в</w:t>
            </w:r>
          </w:p>
        </w:tc>
        <w:tc>
          <w:tcPr>
            <w:tcW w:w="1362" w:type="dxa"/>
          </w:tcPr>
          <w:p w14:paraId="1EF7B0DB" w14:textId="77777777" w:rsidR="00192D51" w:rsidRDefault="00460E6F">
            <w:pPr>
              <w:pStyle w:val="TableParagraph"/>
              <w:spacing w:before="95"/>
              <w:ind w:left="62" w:right="50" w:hanging="5"/>
              <w:jc w:val="center"/>
              <w:rPr>
                <w:sz w:val="24"/>
              </w:rPr>
            </w:pPr>
            <w:r>
              <w:rPr>
                <w:spacing w:val="-2"/>
                <w:sz w:val="24"/>
              </w:rPr>
              <w:t xml:space="preserve">Предельны </w:t>
            </w:r>
            <w:r>
              <w:rPr>
                <w:sz w:val="24"/>
              </w:rPr>
              <w:t xml:space="preserve">е объемы </w:t>
            </w:r>
            <w:proofErr w:type="spellStart"/>
            <w:r>
              <w:rPr>
                <w:spacing w:val="-2"/>
                <w:sz w:val="24"/>
              </w:rPr>
              <w:t>финансиров</w:t>
            </w:r>
            <w:proofErr w:type="spellEnd"/>
            <w:r>
              <w:rPr>
                <w:spacing w:val="-2"/>
                <w:sz w:val="24"/>
              </w:rPr>
              <w:t xml:space="preserve"> </w:t>
            </w:r>
            <w:proofErr w:type="spellStart"/>
            <w:r>
              <w:rPr>
                <w:spacing w:val="-4"/>
                <w:sz w:val="24"/>
              </w:rPr>
              <w:t>ания</w:t>
            </w:r>
            <w:proofErr w:type="spellEnd"/>
          </w:p>
        </w:tc>
      </w:tr>
      <w:tr w:rsidR="00192D51" w14:paraId="48C2EC6B" w14:textId="77777777">
        <w:trPr>
          <w:trHeight w:val="482"/>
        </w:trPr>
        <w:tc>
          <w:tcPr>
            <w:tcW w:w="994" w:type="dxa"/>
          </w:tcPr>
          <w:p w14:paraId="3B9336DD" w14:textId="77777777" w:rsidR="00192D51" w:rsidRDefault="00460E6F">
            <w:pPr>
              <w:pStyle w:val="TableParagraph"/>
              <w:spacing w:before="95"/>
              <w:ind w:left="20" w:right="10"/>
              <w:jc w:val="center"/>
              <w:rPr>
                <w:sz w:val="24"/>
              </w:rPr>
            </w:pPr>
            <w:r>
              <w:rPr>
                <w:spacing w:val="-10"/>
                <w:sz w:val="24"/>
              </w:rPr>
              <w:t>1</w:t>
            </w:r>
          </w:p>
        </w:tc>
        <w:tc>
          <w:tcPr>
            <w:tcW w:w="1757" w:type="dxa"/>
          </w:tcPr>
          <w:p w14:paraId="19AC821F" w14:textId="77777777" w:rsidR="00192D51" w:rsidRDefault="00460E6F">
            <w:pPr>
              <w:pStyle w:val="TableParagraph"/>
              <w:spacing w:before="95"/>
              <w:ind w:left="10" w:right="1"/>
              <w:jc w:val="center"/>
              <w:rPr>
                <w:sz w:val="24"/>
              </w:rPr>
            </w:pPr>
            <w:r>
              <w:rPr>
                <w:spacing w:val="-10"/>
                <w:sz w:val="24"/>
              </w:rPr>
              <w:t>2</w:t>
            </w:r>
          </w:p>
        </w:tc>
        <w:tc>
          <w:tcPr>
            <w:tcW w:w="1136" w:type="dxa"/>
          </w:tcPr>
          <w:p w14:paraId="0A089DD5" w14:textId="77777777" w:rsidR="00192D51" w:rsidRDefault="00460E6F">
            <w:pPr>
              <w:pStyle w:val="TableParagraph"/>
              <w:spacing w:before="95"/>
              <w:ind w:left="12" w:right="6"/>
              <w:jc w:val="center"/>
              <w:rPr>
                <w:sz w:val="24"/>
              </w:rPr>
            </w:pPr>
            <w:r>
              <w:rPr>
                <w:spacing w:val="-10"/>
                <w:sz w:val="24"/>
              </w:rPr>
              <w:t>3</w:t>
            </w:r>
          </w:p>
        </w:tc>
        <w:tc>
          <w:tcPr>
            <w:tcW w:w="1303" w:type="dxa"/>
          </w:tcPr>
          <w:p w14:paraId="079B9B32" w14:textId="77777777" w:rsidR="00192D51" w:rsidRDefault="00460E6F">
            <w:pPr>
              <w:pStyle w:val="TableParagraph"/>
              <w:spacing w:before="95"/>
              <w:ind w:left="22" w:right="16"/>
              <w:jc w:val="center"/>
              <w:rPr>
                <w:sz w:val="24"/>
              </w:rPr>
            </w:pPr>
            <w:r>
              <w:rPr>
                <w:spacing w:val="-10"/>
                <w:sz w:val="24"/>
              </w:rPr>
              <w:t>4</w:t>
            </w:r>
          </w:p>
        </w:tc>
        <w:tc>
          <w:tcPr>
            <w:tcW w:w="1303" w:type="dxa"/>
          </w:tcPr>
          <w:p w14:paraId="779D8415" w14:textId="77777777" w:rsidR="00192D51" w:rsidRDefault="00460E6F">
            <w:pPr>
              <w:pStyle w:val="TableParagraph"/>
              <w:spacing w:before="95"/>
              <w:ind w:left="22" w:right="11"/>
              <w:jc w:val="center"/>
              <w:rPr>
                <w:sz w:val="24"/>
              </w:rPr>
            </w:pPr>
            <w:r>
              <w:rPr>
                <w:spacing w:val="-10"/>
                <w:sz w:val="24"/>
              </w:rPr>
              <w:t>5</w:t>
            </w:r>
          </w:p>
        </w:tc>
        <w:tc>
          <w:tcPr>
            <w:tcW w:w="1078" w:type="dxa"/>
          </w:tcPr>
          <w:p w14:paraId="70E11F4C" w14:textId="77777777" w:rsidR="00192D51" w:rsidRDefault="00460E6F">
            <w:pPr>
              <w:pStyle w:val="TableParagraph"/>
              <w:spacing w:before="95"/>
              <w:ind w:left="12" w:right="6"/>
              <w:jc w:val="center"/>
              <w:rPr>
                <w:sz w:val="24"/>
              </w:rPr>
            </w:pPr>
            <w:r>
              <w:rPr>
                <w:spacing w:val="-10"/>
                <w:sz w:val="24"/>
              </w:rPr>
              <w:t>6</w:t>
            </w:r>
          </w:p>
        </w:tc>
        <w:tc>
          <w:tcPr>
            <w:tcW w:w="1303" w:type="dxa"/>
          </w:tcPr>
          <w:p w14:paraId="077AA89D" w14:textId="77777777" w:rsidR="00192D51" w:rsidRDefault="00460E6F">
            <w:pPr>
              <w:pStyle w:val="TableParagraph"/>
              <w:spacing w:before="95"/>
              <w:ind w:left="22" w:right="10"/>
              <w:jc w:val="center"/>
              <w:rPr>
                <w:sz w:val="24"/>
              </w:rPr>
            </w:pPr>
            <w:r>
              <w:rPr>
                <w:spacing w:val="-10"/>
                <w:sz w:val="24"/>
              </w:rPr>
              <w:t>7</w:t>
            </w:r>
          </w:p>
        </w:tc>
        <w:tc>
          <w:tcPr>
            <w:tcW w:w="1361" w:type="dxa"/>
          </w:tcPr>
          <w:p w14:paraId="07A34836" w14:textId="77777777" w:rsidR="00192D51" w:rsidRDefault="00460E6F">
            <w:pPr>
              <w:pStyle w:val="TableParagraph"/>
              <w:spacing w:before="95"/>
              <w:ind w:left="19" w:right="12"/>
              <w:jc w:val="center"/>
              <w:rPr>
                <w:sz w:val="24"/>
              </w:rPr>
            </w:pPr>
            <w:r>
              <w:rPr>
                <w:spacing w:val="-10"/>
                <w:sz w:val="24"/>
              </w:rPr>
              <w:t>8</w:t>
            </w:r>
          </w:p>
        </w:tc>
        <w:tc>
          <w:tcPr>
            <w:tcW w:w="1362" w:type="dxa"/>
          </w:tcPr>
          <w:p w14:paraId="1E15E36F" w14:textId="77777777" w:rsidR="00192D51" w:rsidRDefault="00460E6F">
            <w:pPr>
              <w:pStyle w:val="TableParagraph"/>
              <w:spacing w:before="95"/>
              <w:ind w:left="6"/>
              <w:jc w:val="center"/>
              <w:rPr>
                <w:sz w:val="24"/>
              </w:rPr>
            </w:pPr>
            <w:r>
              <w:rPr>
                <w:spacing w:val="-10"/>
                <w:sz w:val="24"/>
              </w:rPr>
              <w:t>9</w:t>
            </w:r>
          </w:p>
        </w:tc>
      </w:tr>
      <w:tr w:rsidR="00192D51" w14:paraId="2B62072D" w14:textId="77777777">
        <w:trPr>
          <w:trHeight w:val="479"/>
        </w:trPr>
        <w:tc>
          <w:tcPr>
            <w:tcW w:w="994" w:type="dxa"/>
          </w:tcPr>
          <w:p w14:paraId="78F4AF91" w14:textId="77777777" w:rsidR="00192D51" w:rsidRDefault="00192D51">
            <w:pPr>
              <w:pStyle w:val="TableParagraph"/>
            </w:pPr>
          </w:p>
        </w:tc>
        <w:tc>
          <w:tcPr>
            <w:tcW w:w="1757" w:type="dxa"/>
          </w:tcPr>
          <w:p w14:paraId="5E0040B0" w14:textId="77777777" w:rsidR="00192D51" w:rsidRDefault="00192D51">
            <w:pPr>
              <w:pStyle w:val="TableParagraph"/>
            </w:pPr>
          </w:p>
        </w:tc>
        <w:tc>
          <w:tcPr>
            <w:tcW w:w="1136" w:type="dxa"/>
          </w:tcPr>
          <w:p w14:paraId="4ABE993F" w14:textId="77777777" w:rsidR="00192D51" w:rsidRDefault="00192D51">
            <w:pPr>
              <w:pStyle w:val="TableParagraph"/>
            </w:pPr>
          </w:p>
        </w:tc>
        <w:tc>
          <w:tcPr>
            <w:tcW w:w="1303" w:type="dxa"/>
          </w:tcPr>
          <w:p w14:paraId="0D09E2A7" w14:textId="77777777" w:rsidR="00192D51" w:rsidRDefault="00192D51">
            <w:pPr>
              <w:pStyle w:val="TableParagraph"/>
            </w:pPr>
          </w:p>
        </w:tc>
        <w:tc>
          <w:tcPr>
            <w:tcW w:w="1303" w:type="dxa"/>
          </w:tcPr>
          <w:p w14:paraId="4F48CF33" w14:textId="77777777" w:rsidR="00192D51" w:rsidRDefault="00192D51">
            <w:pPr>
              <w:pStyle w:val="TableParagraph"/>
            </w:pPr>
          </w:p>
        </w:tc>
        <w:tc>
          <w:tcPr>
            <w:tcW w:w="1078" w:type="dxa"/>
          </w:tcPr>
          <w:p w14:paraId="3741A9A6" w14:textId="77777777" w:rsidR="00192D51" w:rsidRDefault="00192D51">
            <w:pPr>
              <w:pStyle w:val="TableParagraph"/>
            </w:pPr>
          </w:p>
        </w:tc>
        <w:tc>
          <w:tcPr>
            <w:tcW w:w="1303" w:type="dxa"/>
          </w:tcPr>
          <w:p w14:paraId="6D162223" w14:textId="77777777" w:rsidR="00192D51" w:rsidRDefault="00192D51">
            <w:pPr>
              <w:pStyle w:val="TableParagraph"/>
            </w:pPr>
          </w:p>
        </w:tc>
        <w:tc>
          <w:tcPr>
            <w:tcW w:w="1361" w:type="dxa"/>
          </w:tcPr>
          <w:p w14:paraId="05289AF2" w14:textId="77777777" w:rsidR="00192D51" w:rsidRDefault="00192D51">
            <w:pPr>
              <w:pStyle w:val="TableParagraph"/>
            </w:pPr>
          </w:p>
        </w:tc>
        <w:tc>
          <w:tcPr>
            <w:tcW w:w="1362" w:type="dxa"/>
          </w:tcPr>
          <w:p w14:paraId="01CCDDB5" w14:textId="77777777" w:rsidR="00192D51" w:rsidRDefault="00192D51">
            <w:pPr>
              <w:pStyle w:val="TableParagraph"/>
            </w:pPr>
          </w:p>
        </w:tc>
      </w:tr>
      <w:tr w:rsidR="00192D51" w14:paraId="2DDDBDEE" w14:textId="77777777">
        <w:trPr>
          <w:trHeight w:val="479"/>
        </w:trPr>
        <w:tc>
          <w:tcPr>
            <w:tcW w:w="994" w:type="dxa"/>
          </w:tcPr>
          <w:p w14:paraId="6ABA1972" w14:textId="77777777" w:rsidR="00192D51" w:rsidRDefault="00192D51">
            <w:pPr>
              <w:pStyle w:val="TableParagraph"/>
            </w:pPr>
          </w:p>
        </w:tc>
        <w:tc>
          <w:tcPr>
            <w:tcW w:w="1757" w:type="dxa"/>
          </w:tcPr>
          <w:p w14:paraId="006F21EE" w14:textId="77777777" w:rsidR="00192D51" w:rsidRDefault="00192D51">
            <w:pPr>
              <w:pStyle w:val="TableParagraph"/>
            </w:pPr>
          </w:p>
        </w:tc>
        <w:tc>
          <w:tcPr>
            <w:tcW w:w="1136" w:type="dxa"/>
          </w:tcPr>
          <w:p w14:paraId="42755012" w14:textId="77777777" w:rsidR="00192D51" w:rsidRDefault="00192D51">
            <w:pPr>
              <w:pStyle w:val="TableParagraph"/>
            </w:pPr>
          </w:p>
        </w:tc>
        <w:tc>
          <w:tcPr>
            <w:tcW w:w="1303" w:type="dxa"/>
          </w:tcPr>
          <w:p w14:paraId="298DAD9D" w14:textId="77777777" w:rsidR="00192D51" w:rsidRDefault="00192D51">
            <w:pPr>
              <w:pStyle w:val="TableParagraph"/>
            </w:pPr>
          </w:p>
        </w:tc>
        <w:tc>
          <w:tcPr>
            <w:tcW w:w="1303" w:type="dxa"/>
          </w:tcPr>
          <w:p w14:paraId="3B4A34A1" w14:textId="77777777" w:rsidR="00192D51" w:rsidRDefault="00192D51">
            <w:pPr>
              <w:pStyle w:val="TableParagraph"/>
            </w:pPr>
          </w:p>
        </w:tc>
        <w:tc>
          <w:tcPr>
            <w:tcW w:w="1078" w:type="dxa"/>
          </w:tcPr>
          <w:p w14:paraId="28D1E11A" w14:textId="77777777" w:rsidR="00192D51" w:rsidRDefault="00192D51">
            <w:pPr>
              <w:pStyle w:val="TableParagraph"/>
            </w:pPr>
          </w:p>
        </w:tc>
        <w:tc>
          <w:tcPr>
            <w:tcW w:w="1303" w:type="dxa"/>
          </w:tcPr>
          <w:p w14:paraId="16B56968" w14:textId="77777777" w:rsidR="00192D51" w:rsidRDefault="00192D51">
            <w:pPr>
              <w:pStyle w:val="TableParagraph"/>
            </w:pPr>
          </w:p>
        </w:tc>
        <w:tc>
          <w:tcPr>
            <w:tcW w:w="1361" w:type="dxa"/>
          </w:tcPr>
          <w:p w14:paraId="48996EC8" w14:textId="77777777" w:rsidR="00192D51" w:rsidRDefault="00192D51">
            <w:pPr>
              <w:pStyle w:val="TableParagraph"/>
            </w:pPr>
          </w:p>
        </w:tc>
        <w:tc>
          <w:tcPr>
            <w:tcW w:w="1362" w:type="dxa"/>
          </w:tcPr>
          <w:p w14:paraId="413BCABE" w14:textId="77777777" w:rsidR="00192D51" w:rsidRDefault="00192D51">
            <w:pPr>
              <w:pStyle w:val="TableParagraph"/>
            </w:pPr>
          </w:p>
        </w:tc>
      </w:tr>
      <w:tr w:rsidR="00192D51" w14:paraId="04BD524E" w14:textId="77777777">
        <w:trPr>
          <w:trHeight w:val="479"/>
        </w:trPr>
        <w:tc>
          <w:tcPr>
            <w:tcW w:w="994" w:type="dxa"/>
            <w:tcBorders>
              <w:left w:val="nil"/>
              <w:bottom w:val="nil"/>
            </w:tcBorders>
          </w:tcPr>
          <w:p w14:paraId="2ECC244F" w14:textId="77777777" w:rsidR="00192D51" w:rsidRDefault="00192D51">
            <w:pPr>
              <w:pStyle w:val="TableParagraph"/>
            </w:pPr>
          </w:p>
        </w:tc>
        <w:tc>
          <w:tcPr>
            <w:tcW w:w="1757" w:type="dxa"/>
          </w:tcPr>
          <w:p w14:paraId="6899C429" w14:textId="77777777" w:rsidR="00192D51" w:rsidRDefault="00460E6F">
            <w:pPr>
              <w:pStyle w:val="TableParagraph"/>
              <w:spacing w:before="95"/>
              <w:ind w:left="62"/>
              <w:rPr>
                <w:sz w:val="24"/>
              </w:rPr>
            </w:pPr>
            <w:r>
              <w:rPr>
                <w:spacing w:val="-2"/>
                <w:sz w:val="24"/>
              </w:rPr>
              <w:t>Итого</w:t>
            </w:r>
          </w:p>
        </w:tc>
        <w:tc>
          <w:tcPr>
            <w:tcW w:w="1136" w:type="dxa"/>
          </w:tcPr>
          <w:p w14:paraId="6E075473" w14:textId="77777777" w:rsidR="00192D51" w:rsidRDefault="00192D51">
            <w:pPr>
              <w:pStyle w:val="TableParagraph"/>
            </w:pPr>
          </w:p>
        </w:tc>
        <w:tc>
          <w:tcPr>
            <w:tcW w:w="1303" w:type="dxa"/>
          </w:tcPr>
          <w:p w14:paraId="2A3FADC6" w14:textId="77777777" w:rsidR="00192D51" w:rsidRDefault="00192D51">
            <w:pPr>
              <w:pStyle w:val="TableParagraph"/>
            </w:pPr>
          </w:p>
        </w:tc>
        <w:tc>
          <w:tcPr>
            <w:tcW w:w="1303" w:type="dxa"/>
          </w:tcPr>
          <w:p w14:paraId="67FA5148" w14:textId="77777777" w:rsidR="00192D51" w:rsidRDefault="00192D51">
            <w:pPr>
              <w:pStyle w:val="TableParagraph"/>
            </w:pPr>
          </w:p>
        </w:tc>
        <w:tc>
          <w:tcPr>
            <w:tcW w:w="1078" w:type="dxa"/>
          </w:tcPr>
          <w:p w14:paraId="090D1485" w14:textId="77777777" w:rsidR="00192D51" w:rsidRDefault="00192D51">
            <w:pPr>
              <w:pStyle w:val="TableParagraph"/>
            </w:pPr>
          </w:p>
        </w:tc>
        <w:tc>
          <w:tcPr>
            <w:tcW w:w="1303" w:type="dxa"/>
          </w:tcPr>
          <w:p w14:paraId="55D8F23B" w14:textId="77777777" w:rsidR="00192D51" w:rsidRDefault="00192D51">
            <w:pPr>
              <w:pStyle w:val="TableParagraph"/>
            </w:pPr>
          </w:p>
        </w:tc>
        <w:tc>
          <w:tcPr>
            <w:tcW w:w="1361" w:type="dxa"/>
          </w:tcPr>
          <w:p w14:paraId="7ED198F2" w14:textId="77777777" w:rsidR="00192D51" w:rsidRDefault="00192D51">
            <w:pPr>
              <w:pStyle w:val="TableParagraph"/>
            </w:pPr>
          </w:p>
        </w:tc>
        <w:tc>
          <w:tcPr>
            <w:tcW w:w="1362" w:type="dxa"/>
          </w:tcPr>
          <w:p w14:paraId="49E5821C" w14:textId="77777777" w:rsidR="00192D51" w:rsidRDefault="00192D51">
            <w:pPr>
              <w:pStyle w:val="TableParagraph"/>
            </w:pPr>
          </w:p>
        </w:tc>
      </w:tr>
    </w:tbl>
    <w:p w14:paraId="6E0B1D8D" w14:textId="77777777" w:rsidR="00192D51" w:rsidRDefault="00192D51">
      <w:pPr>
        <w:pStyle w:val="a3"/>
        <w:spacing w:before="56"/>
        <w:ind w:left="0"/>
        <w:jc w:val="left"/>
        <w:rPr>
          <w:rFonts w:ascii="Courier New"/>
          <w:sz w:val="20"/>
        </w:rPr>
      </w:pPr>
    </w:p>
    <w:p w14:paraId="3B79924C" w14:textId="77777777" w:rsidR="00192D51" w:rsidRDefault="00460E6F">
      <w:pPr>
        <w:pStyle w:val="a4"/>
        <w:numPr>
          <w:ilvl w:val="0"/>
          <w:numId w:val="11"/>
        </w:numPr>
        <w:tabs>
          <w:tab w:val="left" w:pos="3284"/>
        </w:tabs>
        <w:ind w:left="3284" w:hanging="359"/>
        <w:jc w:val="left"/>
        <w:rPr>
          <w:rFonts w:ascii="Courier New" w:hAnsi="Courier New"/>
          <w:sz w:val="20"/>
        </w:rPr>
      </w:pPr>
      <w:r>
        <w:rPr>
          <w:rFonts w:ascii="Courier New" w:hAnsi="Courier New"/>
          <w:sz w:val="20"/>
        </w:rPr>
        <w:t>Доведено</w:t>
      </w:r>
      <w:r>
        <w:rPr>
          <w:rFonts w:ascii="Courier New" w:hAnsi="Courier New"/>
          <w:spacing w:val="-11"/>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данных:</w:t>
      </w:r>
    </w:p>
    <w:p w14:paraId="41EE52FD" w14:textId="77777777" w:rsidR="00192D51" w:rsidRDefault="00192D51">
      <w:pPr>
        <w:pStyle w:val="a3"/>
        <w:spacing w:before="48"/>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7"/>
        <w:gridCol w:w="1135"/>
        <w:gridCol w:w="2410"/>
        <w:gridCol w:w="1701"/>
        <w:gridCol w:w="2438"/>
        <w:gridCol w:w="2325"/>
      </w:tblGrid>
      <w:tr w:rsidR="00192D51" w14:paraId="1D17645E" w14:textId="77777777">
        <w:trPr>
          <w:trHeight w:val="1031"/>
        </w:trPr>
        <w:tc>
          <w:tcPr>
            <w:tcW w:w="1587" w:type="dxa"/>
          </w:tcPr>
          <w:p w14:paraId="6EF28488" w14:textId="77777777" w:rsidR="00192D51" w:rsidRDefault="00460E6F">
            <w:pPr>
              <w:pStyle w:val="TableParagraph"/>
              <w:spacing w:before="231"/>
              <w:ind w:left="254" w:right="244" w:firstLine="108"/>
              <w:rPr>
                <w:sz w:val="24"/>
              </w:rPr>
            </w:pPr>
            <w:r>
              <w:rPr>
                <w:sz w:val="24"/>
              </w:rPr>
              <w:t xml:space="preserve">N и дата </w:t>
            </w:r>
            <w:r>
              <w:rPr>
                <w:spacing w:val="-2"/>
                <w:sz w:val="24"/>
              </w:rPr>
              <w:t>документа</w:t>
            </w:r>
          </w:p>
        </w:tc>
        <w:tc>
          <w:tcPr>
            <w:tcW w:w="1135" w:type="dxa"/>
          </w:tcPr>
          <w:p w14:paraId="68D34054" w14:textId="77777777" w:rsidR="00192D51" w:rsidRDefault="00460E6F">
            <w:pPr>
              <w:pStyle w:val="TableParagraph"/>
              <w:spacing w:before="231"/>
              <w:ind w:left="177" w:right="162" w:firstLine="187"/>
              <w:rPr>
                <w:sz w:val="24"/>
              </w:rPr>
            </w:pPr>
            <w:r>
              <w:rPr>
                <w:spacing w:val="-4"/>
                <w:sz w:val="24"/>
              </w:rPr>
              <w:t xml:space="preserve">Тип </w:t>
            </w:r>
            <w:r>
              <w:rPr>
                <w:spacing w:val="-2"/>
                <w:sz w:val="24"/>
              </w:rPr>
              <w:t>средств</w:t>
            </w:r>
          </w:p>
        </w:tc>
        <w:tc>
          <w:tcPr>
            <w:tcW w:w="2410" w:type="dxa"/>
          </w:tcPr>
          <w:p w14:paraId="0B57B827" w14:textId="77777777" w:rsidR="00192D51" w:rsidRDefault="00460E6F">
            <w:pPr>
              <w:pStyle w:val="TableParagraph"/>
              <w:spacing w:before="92"/>
              <w:ind w:left="12"/>
              <w:jc w:val="center"/>
              <w:rPr>
                <w:sz w:val="24"/>
              </w:rPr>
            </w:pPr>
            <w:r>
              <w:rPr>
                <w:sz w:val="24"/>
              </w:rPr>
              <w:t xml:space="preserve">Код по БК и </w:t>
            </w:r>
            <w:r>
              <w:rPr>
                <w:spacing w:val="-2"/>
                <w:sz w:val="24"/>
              </w:rPr>
              <w:t>дополнительной классификации</w:t>
            </w:r>
          </w:p>
        </w:tc>
        <w:tc>
          <w:tcPr>
            <w:tcW w:w="1701" w:type="dxa"/>
          </w:tcPr>
          <w:p w14:paraId="3F405748" w14:textId="77777777" w:rsidR="00192D51" w:rsidRDefault="00460E6F">
            <w:pPr>
              <w:pStyle w:val="TableParagraph"/>
              <w:spacing w:before="231"/>
              <w:ind w:left="158" w:firstLine="86"/>
              <w:rPr>
                <w:sz w:val="24"/>
              </w:rPr>
            </w:pPr>
            <w:r>
              <w:rPr>
                <w:spacing w:val="-2"/>
                <w:sz w:val="24"/>
              </w:rPr>
              <w:t>Бюджетные ассигнования</w:t>
            </w:r>
          </w:p>
        </w:tc>
        <w:tc>
          <w:tcPr>
            <w:tcW w:w="2438" w:type="dxa"/>
          </w:tcPr>
          <w:p w14:paraId="226137F4" w14:textId="77777777" w:rsidR="00192D51" w:rsidRDefault="00460E6F">
            <w:pPr>
              <w:pStyle w:val="TableParagraph"/>
              <w:spacing w:before="231"/>
              <w:ind w:left="560" w:right="151"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25" w:type="dxa"/>
          </w:tcPr>
          <w:p w14:paraId="06AC5A78" w14:textId="77777777" w:rsidR="00192D51" w:rsidRDefault="00460E6F">
            <w:pPr>
              <w:pStyle w:val="TableParagraph"/>
              <w:spacing w:before="231"/>
              <w:ind w:left="311" w:right="94" w:hanging="195"/>
              <w:rPr>
                <w:sz w:val="24"/>
              </w:rPr>
            </w:pPr>
            <w:r>
              <w:rPr>
                <w:sz w:val="24"/>
              </w:rPr>
              <w:t>Предельные</w:t>
            </w:r>
            <w:r>
              <w:rPr>
                <w:spacing w:val="-15"/>
                <w:sz w:val="24"/>
              </w:rPr>
              <w:t xml:space="preserve"> </w:t>
            </w:r>
            <w:r>
              <w:rPr>
                <w:sz w:val="24"/>
              </w:rPr>
              <w:t xml:space="preserve">объемы </w:t>
            </w:r>
            <w:r>
              <w:rPr>
                <w:spacing w:val="-2"/>
                <w:sz w:val="24"/>
              </w:rPr>
              <w:t>финансирования</w:t>
            </w:r>
          </w:p>
        </w:tc>
      </w:tr>
      <w:tr w:rsidR="00192D51" w14:paraId="45816A93" w14:textId="77777777">
        <w:trPr>
          <w:trHeight w:val="479"/>
        </w:trPr>
        <w:tc>
          <w:tcPr>
            <w:tcW w:w="1587" w:type="dxa"/>
          </w:tcPr>
          <w:p w14:paraId="25723B86" w14:textId="77777777" w:rsidR="00192D51" w:rsidRDefault="00460E6F">
            <w:pPr>
              <w:pStyle w:val="TableParagraph"/>
              <w:spacing w:before="92"/>
              <w:ind w:left="14" w:right="2"/>
              <w:jc w:val="center"/>
              <w:rPr>
                <w:sz w:val="24"/>
              </w:rPr>
            </w:pPr>
            <w:r>
              <w:rPr>
                <w:spacing w:val="-10"/>
                <w:sz w:val="24"/>
              </w:rPr>
              <w:t>1</w:t>
            </w:r>
          </w:p>
        </w:tc>
        <w:tc>
          <w:tcPr>
            <w:tcW w:w="1135" w:type="dxa"/>
          </w:tcPr>
          <w:p w14:paraId="2A624133" w14:textId="77777777" w:rsidR="00192D51" w:rsidRDefault="00460E6F">
            <w:pPr>
              <w:pStyle w:val="TableParagraph"/>
              <w:spacing w:before="92"/>
              <w:ind w:left="19" w:right="12"/>
              <w:jc w:val="center"/>
              <w:rPr>
                <w:sz w:val="24"/>
              </w:rPr>
            </w:pPr>
            <w:r>
              <w:rPr>
                <w:spacing w:val="-10"/>
                <w:sz w:val="24"/>
              </w:rPr>
              <w:t>2</w:t>
            </w:r>
          </w:p>
        </w:tc>
        <w:tc>
          <w:tcPr>
            <w:tcW w:w="2410" w:type="dxa"/>
          </w:tcPr>
          <w:p w14:paraId="166BF9E0" w14:textId="77777777" w:rsidR="00192D51" w:rsidRDefault="00460E6F">
            <w:pPr>
              <w:pStyle w:val="TableParagraph"/>
              <w:spacing w:before="92"/>
              <w:ind w:left="12" w:right="3"/>
              <w:jc w:val="center"/>
              <w:rPr>
                <w:sz w:val="24"/>
              </w:rPr>
            </w:pPr>
            <w:r>
              <w:rPr>
                <w:spacing w:val="-10"/>
                <w:sz w:val="24"/>
              </w:rPr>
              <w:t>3</w:t>
            </w:r>
          </w:p>
        </w:tc>
        <w:tc>
          <w:tcPr>
            <w:tcW w:w="1701" w:type="dxa"/>
          </w:tcPr>
          <w:p w14:paraId="475DD0A1" w14:textId="77777777" w:rsidR="00192D51" w:rsidRDefault="00460E6F">
            <w:pPr>
              <w:pStyle w:val="TableParagraph"/>
              <w:spacing w:before="92"/>
              <w:ind w:left="99" w:right="91"/>
              <w:jc w:val="center"/>
              <w:rPr>
                <w:sz w:val="24"/>
              </w:rPr>
            </w:pPr>
            <w:r>
              <w:rPr>
                <w:spacing w:val="-10"/>
                <w:sz w:val="24"/>
              </w:rPr>
              <w:t>4</w:t>
            </w:r>
          </w:p>
        </w:tc>
        <w:tc>
          <w:tcPr>
            <w:tcW w:w="2438" w:type="dxa"/>
          </w:tcPr>
          <w:p w14:paraId="75198A8D" w14:textId="77777777" w:rsidR="00192D51" w:rsidRDefault="00460E6F">
            <w:pPr>
              <w:pStyle w:val="TableParagraph"/>
              <w:spacing w:before="92"/>
              <w:ind w:left="12"/>
              <w:jc w:val="center"/>
              <w:rPr>
                <w:sz w:val="24"/>
              </w:rPr>
            </w:pPr>
            <w:r>
              <w:rPr>
                <w:spacing w:val="-10"/>
                <w:sz w:val="24"/>
              </w:rPr>
              <w:t>5</w:t>
            </w:r>
          </w:p>
        </w:tc>
        <w:tc>
          <w:tcPr>
            <w:tcW w:w="2325" w:type="dxa"/>
          </w:tcPr>
          <w:p w14:paraId="6FE529CC" w14:textId="77777777" w:rsidR="00192D51" w:rsidRDefault="00460E6F">
            <w:pPr>
              <w:pStyle w:val="TableParagraph"/>
              <w:spacing w:before="92"/>
              <w:ind w:left="15"/>
              <w:jc w:val="center"/>
              <w:rPr>
                <w:sz w:val="24"/>
              </w:rPr>
            </w:pPr>
            <w:r>
              <w:rPr>
                <w:spacing w:val="-10"/>
                <w:sz w:val="24"/>
              </w:rPr>
              <w:t>6</w:t>
            </w:r>
          </w:p>
        </w:tc>
      </w:tr>
      <w:tr w:rsidR="00192D51" w14:paraId="1C0C9233" w14:textId="77777777">
        <w:trPr>
          <w:trHeight w:val="479"/>
        </w:trPr>
        <w:tc>
          <w:tcPr>
            <w:tcW w:w="1587" w:type="dxa"/>
          </w:tcPr>
          <w:p w14:paraId="10E25FCC" w14:textId="77777777" w:rsidR="00192D51" w:rsidRDefault="00192D51">
            <w:pPr>
              <w:pStyle w:val="TableParagraph"/>
            </w:pPr>
          </w:p>
        </w:tc>
        <w:tc>
          <w:tcPr>
            <w:tcW w:w="1135" w:type="dxa"/>
          </w:tcPr>
          <w:p w14:paraId="5781D925" w14:textId="77777777" w:rsidR="00192D51" w:rsidRDefault="00192D51">
            <w:pPr>
              <w:pStyle w:val="TableParagraph"/>
            </w:pPr>
          </w:p>
        </w:tc>
        <w:tc>
          <w:tcPr>
            <w:tcW w:w="2410" w:type="dxa"/>
          </w:tcPr>
          <w:p w14:paraId="2B743796" w14:textId="77777777" w:rsidR="00192D51" w:rsidRDefault="00192D51">
            <w:pPr>
              <w:pStyle w:val="TableParagraph"/>
            </w:pPr>
          </w:p>
        </w:tc>
        <w:tc>
          <w:tcPr>
            <w:tcW w:w="1701" w:type="dxa"/>
          </w:tcPr>
          <w:p w14:paraId="2485327C" w14:textId="77777777" w:rsidR="00192D51" w:rsidRDefault="00192D51">
            <w:pPr>
              <w:pStyle w:val="TableParagraph"/>
            </w:pPr>
          </w:p>
        </w:tc>
        <w:tc>
          <w:tcPr>
            <w:tcW w:w="2438" w:type="dxa"/>
          </w:tcPr>
          <w:p w14:paraId="24EE9358" w14:textId="77777777" w:rsidR="00192D51" w:rsidRDefault="00192D51">
            <w:pPr>
              <w:pStyle w:val="TableParagraph"/>
            </w:pPr>
          </w:p>
        </w:tc>
        <w:tc>
          <w:tcPr>
            <w:tcW w:w="2325" w:type="dxa"/>
          </w:tcPr>
          <w:p w14:paraId="6F9757B4" w14:textId="77777777" w:rsidR="00192D51" w:rsidRDefault="00192D51">
            <w:pPr>
              <w:pStyle w:val="TableParagraph"/>
            </w:pPr>
          </w:p>
        </w:tc>
      </w:tr>
      <w:tr w:rsidR="00192D51" w14:paraId="45F2687D" w14:textId="77777777">
        <w:trPr>
          <w:trHeight w:val="479"/>
        </w:trPr>
        <w:tc>
          <w:tcPr>
            <w:tcW w:w="1587" w:type="dxa"/>
          </w:tcPr>
          <w:p w14:paraId="2951611B" w14:textId="77777777" w:rsidR="00192D51" w:rsidRDefault="00192D51">
            <w:pPr>
              <w:pStyle w:val="TableParagraph"/>
            </w:pPr>
          </w:p>
        </w:tc>
        <w:tc>
          <w:tcPr>
            <w:tcW w:w="1135" w:type="dxa"/>
          </w:tcPr>
          <w:p w14:paraId="32071397" w14:textId="77777777" w:rsidR="00192D51" w:rsidRDefault="00192D51">
            <w:pPr>
              <w:pStyle w:val="TableParagraph"/>
            </w:pPr>
          </w:p>
        </w:tc>
        <w:tc>
          <w:tcPr>
            <w:tcW w:w="2410" w:type="dxa"/>
          </w:tcPr>
          <w:p w14:paraId="548745F8" w14:textId="77777777" w:rsidR="00192D51" w:rsidRDefault="00192D51">
            <w:pPr>
              <w:pStyle w:val="TableParagraph"/>
            </w:pPr>
          </w:p>
        </w:tc>
        <w:tc>
          <w:tcPr>
            <w:tcW w:w="1701" w:type="dxa"/>
          </w:tcPr>
          <w:p w14:paraId="64942B2F" w14:textId="77777777" w:rsidR="00192D51" w:rsidRDefault="00192D51">
            <w:pPr>
              <w:pStyle w:val="TableParagraph"/>
            </w:pPr>
          </w:p>
        </w:tc>
        <w:tc>
          <w:tcPr>
            <w:tcW w:w="2438" w:type="dxa"/>
          </w:tcPr>
          <w:p w14:paraId="2349A017" w14:textId="77777777" w:rsidR="00192D51" w:rsidRDefault="00192D51">
            <w:pPr>
              <w:pStyle w:val="TableParagraph"/>
            </w:pPr>
          </w:p>
        </w:tc>
        <w:tc>
          <w:tcPr>
            <w:tcW w:w="2325" w:type="dxa"/>
          </w:tcPr>
          <w:p w14:paraId="5A8F490D" w14:textId="77777777" w:rsidR="00192D51" w:rsidRDefault="00192D51">
            <w:pPr>
              <w:pStyle w:val="TableParagraph"/>
            </w:pPr>
          </w:p>
        </w:tc>
      </w:tr>
      <w:tr w:rsidR="00192D51" w14:paraId="24B1BE85" w14:textId="77777777">
        <w:trPr>
          <w:trHeight w:val="479"/>
        </w:trPr>
        <w:tc>
          <w:tcPr>
            <w:tcW w:w="2722" w:type="dxa"/>
            <w:gridSpan w:val="2"/>
            <w:tcBorders>
              <w:left w:val="nil"/>
              <w:bottom w:val="nil"/>
            </w:tcBorders>
          </w:tcPr>
          <w:p w14:paraId="7F9F6B68" w14:textId="77777777" w:rsidR="00192D51" w:rsidRDefault="00192D51">
            <w:pPr>
              <w:pStyle w:val="TableParagraph"/>
            </w:pPr>
          </w:p>
        </w:tc>
        <w:tc>
          <w:tcPr>
            <w:tcW w:w="2410" w:type="dxa"/>
          </w:tcPr>
          <w:p w14:paraId="21E8797B" w14:textId="77777777" w:rsidR="00192D51" w:rsidRDefault="00460E6F">
            <w:pPr>
              <w:pStyle w:val="TableParagraph"/>
              <w:spacing w:before="95"/>
              <w:ind w:left="62"/>
              <w:rPr>
                <w:sz w:val="24"/>
              </w:rPr>
            </w:pPr>
            <w:r>
              <w:rPr>
                <w:spacing w:val="-2"/>
                <w:sz w:val="24"/>
              </w:rPr>
              <w:t>Итого</w:t>
            </w:r>
          </w:p>
        </w:tc>
        <w:tc>
          <w:tcPr>
            <w:tcW w:w="1701" w:type="dxa"/>
          </w:tcPr>
          <w:p w14:paraId="6E893188" w14:textId="77777777" w:rsidR="00192D51" w:rsidRDefault="00192D51">
            <w:pPr>
              <w:pStyle w:val="TableParagraph"/>
            </w:pPr>
          </w:p>
        </w:tc>
        <w:tc>
          <w:tcPr>
            <w:tcW w:w="2438" w:type="dxa"/>
          </w:tcPr>
          <w:p w14:paraId="203E240C" w14:textId="77777777" w:rsidR="00192D51" w:rsidRDefault="00192D51">
            <w:pPr>
              <w:pStyle w:val="TableParagraph"/>
            </w:pPr>
          </w:p>
        </w:tc>
        <w:tc>
          <w:tcPr>
            <w:tcW w:w="2325" w:type="dxa"/>
          </w:tcPr>
          <w:p w14:paraId="0AF99ABB" w14:textId="77777777" w:rsidR="00192D51" w:rsidRDefault="00192D51">
            <w:pPr>
              <w:pStyle w:val="TableParagraph"/>
            </w:pPr>
          </w:p>
        </w:tc>
      </w:tr>
    </w:tbl>
    <w:p w14:paraId="51E6ABD6" w14:textId="77777777" w:rsidR="00192D51" w:rsidRDefault="00192D51">
      <w:pPr>
        <w:pStyle w:val="TableParagraph"/>
        <w:sectPr w:rsidR="00192D51">
          <w:pgSz w:w="16840" w:h="11910" w:orient="landscape"/>
          <w:pgMar w:top="1100" w:right="2409" w:bottom="280" w:left="1275" w:header="720" w:footer="720" w:gutter="0"/>
          <w:cols w:space="720"/>
        </w:sectPr>
      </w:pPr>
    </w:p>
    <w:p w14:paraId="195B2170" w14:textId="77777777" w:rsidR="00192D51" w:rsidRDefault="00460E6F">
      <w:pPr>
        <w:pStyle w:val="a4"/>
        <w:numPr>
          <w:ilvl w:val="0"/>
          <w:numId w:val="11"/>
        </w:numPr>
        <w:tabs>
          <w:tab w:val="left" w:pos="3860"/>
        </w:tabs>
        <w:spacing w:before="82"/>
        <w:ind w:left="3860" w:hanging="359"/>
        <w:jc w:val="left"/>
        <w:rPr>
          <w:rFonts w:ascii="Courier New" w:hAnsi="Courier New"/>
          <w:sz w:val="20"/>
        </w:rPr>
      </w:pPr>
      <w:r>
        <w:rPr>
          <w:rFonts w:ascii="Courier New" w:hAnsi="Courier New"/>
          <w:sz w:val="20"/>
        </w:rPr>
        <w:lastRenderedPageBreak/>
        <w:t>Выплаты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2"/>
          <w:sz w:val="20"/>
        </w:rPr>
        <w:t>день:</w:t>
      </w:r>
    </w:p>
    <w:p w14:paraId="581E805B"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190"/>
        <w:gridCol w:w="1702"/>
        <w:gridCol w:w="2494"/>
        <w:gridCol w:w="965"/>
        <w:gridCol w:w="2095"/>
      </w:tblGrid>
      <w:tr w:rsidR="00192D51" w14:paraId="6AAAA621" w14:textId="77777777">
        <w:trPr>
          <w:trHeight w:val="1033"/>
        </w:trPr>
        <w:tc>
          <w:tcPr>
            <w:tcW w:w="624" w:type="dxa"/>
          </w:tcPr>
          <w:p w14:paraId="252F0584" w14:textId="77777777" w:rsidR="00192D51" w:rsidRDefault="00460E6F">
            <w:pPr>
              <w:pStyle w:val="TableParagraph"/>
              <w:spacing w:before="234"/>
              <w:ind w:left="14" w:right="3"/>
              <w:jc w:val="center"/>
              <w:rPr>
                <w:sz w:val="24"/>
              </w:rPr>
            </w:pPr>
            <w:r>
              <w:rPr>
                <w:spacing w:val="-10"/>
                <w:sz w:val="24"/>
              </w:rPr>
              <w:t>N</w:t>
            </w:r>
          </w:p>
          <w:p w14:paraId="17F3665B" w14:textId="77777777" w:rsidR="00192D51" w:rsidRDefault="00460E6F">
            <w:pPr>
              <w:pStyle w:val="TableParagraph"/>
              <w:ind w:left="14" w:right="6"/>
              <w:jc w:val="center"/>
              <w:rPr>
                <w:sz w:val="24"/>
              </w:rPr>
            </w:pPr>
            <w:r>
              <w:rPr>
                <w:spacing w:val="-5"/>
                <w:sz w:val="24"/>
              </w:rPr>
              <w:t>п/п</w:t>
            </w:r>
          </w:p>
        </w:tc>
        <w:tc>
          <w:tcPr>
            <w:tcW w:w="1190" w:type="dxa"/>
          </w:tcPr>
          <w:p w14:paraId="6FAA7CE2" w14:textId="77777777" w:rsidR="00192D51" w:rsidRDefault="00460E6F">
            <w:pPr>
              <w:pStyle w:val="TableParagraph"/>
              <w:spacing w:before="95"/>
              <w:ind w:left="110" w:right="98" w:firstLine="3"/>
              <w:jc w:val="center"/>
              <w:rPr>
                <w:sz w:val="24"/>
              </w:rPr>
            </w:pPr>
            <w:r>
              <w:rPr>
                <w:sz w:val="24"/>
              </w:rPr>
              <w:t xml:space="preserve">N и дата </w:t>
            </w:r>
            <w:r>
              <w:rPr>
                <w:spacing w:val="-2"/>
                <w:sz w:val="24"/>
              </w:rPr>
              <w:t xml:space="preserve">документ </w:t>
            </w:r>
            <w:r>
              <w:rPr>
                <w:spacing w:val="-10"/>
                <w:sz w:val="24"/>
              </w:rPr>
              <w:t>а</w:t>
            </w:r>
          </w:p>
        </w:tc>
        <w:tc>
          <w:tcPr>
            <w:tcW w:w="1702" w:type="dxa"/>
          </w:tcPr>
          <w:p w14:paraId="7A85E368" w14:textId="77777777" w:rsidR="00192D51" w:rsidRDefault="00192D51">
            <w:pPr>
              <w:pStyle w:val="TableParagraph"/>
              <w:spacing w:before="99"/>
              <w:rPr>
                <w:rFonts w:ascii="Courier New"/>
                <w:sz w:val="24"/>
              </w:rPr>
            </w:pPr>
          </w:p>
          <w:p w14:paraId="7D720FFA" w14:textId="77777777" w:rsidR="00192D51" w:rsidRDefault="00460E6F">
            <w:pPr>
              <w:pStyle w:val="TableParagraph"/>
              <w:ind w:left="10" w:right="3"/>
              <w:jc w:val="center"/>
              <w:rPr>
                <w:sz w:val="24"/>
              </w:rPr>
            </w:pPr>
            <w:r>
              <w:rPr>
                <w:sz w:val="24"/>
              </w:rPr>
              <w:t>Тип</w:t>
            </w:r>
            <w:r>
              <w:rPr>
                <w:spacing w:val="-1"/>
                <w:sz w:val="24"/>
              </w:rPr>
              <w:t xml:space="preserve"> </w:t>
            </w:r>
            <w:r>
              <w:rPr>
                <w:spacing w:val="-2"/>
                <w:sz w:val="24"/>
              </w:rPr>
              <w:t>средств</w:t>
            </w:r>
          </w:p>
        </w:tc>
        <w:tc>
          <w:tcPr>
            <w:tcW w:w="2494" w:type="dxa"/>
          </w:tcPr>
          <w:p w14:paraId="1BDBEC20" w14:textId="77777777" w:rsidR="00192D51" w:rsidRDefault="00460E6F">
            <w:pPr>
              <w:pStyle w:val="TableParagraph"/>
              <w:spacing w:before="95"/>
              <w:ind w:left="14" w:right="3"/>
              <w:jc w:val="center"/>
              <w:rPr>
                <w:sz w:val="24"/>
              </w:rPr>
            </w:pPr>
            <w:r>
              <w:rPr>
                <w:sz w:val="24"/>
              </w:rPr>
              <w:t xml:space="preserve">Код по БК и </w:t>
            </w:r>
            <w:r>
              <w:rPr>
                <w:spacing w:val="-2"/>
                <w:sz w:val="24"/>
              </w:rPr>
              <w:t>дополнительной классификации</w:t>
            </w:r>
          </w:p>
        </w:tc>
        <w:tc>
          <w:tcPr>
            <w:tcW w:w="965" w:type="dxa"/>
          </w:tcPr>
          <w:p w14:paraId="5EFE364E" w14:textId="77777777" w:rsidR="00192D51" w:rsidRDefault="00192D51">
            <w:pPr>
              <w:pStyle w:val="TableParagraph"/>
              <w:spacing w:before="99"/>
              <w:rPr>
                <w:rFonts w:ascii="Courier New"/>
                <w:sz w:val="24"/>
              </w:rPr>
            </w:pPr>
          </w:p>
          <w:p w14:paraId="59762E65" w14:textId="77777777" w:rsidR="00192D51" w:rsidRDefault="00460E6F">
            <w:pPr>
              <w:pStyle w:val="TableParagraph"/>
              <w:ind w:left="16" w:right="7"/>
              <w:jc w:val="center"/>
              <w:rPr>
                <w:sz w:val="24"/>
              </w:rPr>
            </w:pPr>
            <w:r>
              <w:rPr>
                <w:spacing w:val="-2"/>
                <w:sz w:val="24"/>
              </w:rPr>
              <w:t>Сумма</w:t>
            </w:r>
          </w:p>
        </w:tc>
        <w:tc>
          <w:tcPr>
            <w:tcW w:w="2095" w:type="dxa"/>
          </w:tcPr>
          <w:p w14:paraId="25DEAD4A" w14:textId="77777777" w:rsidR="00192D51" w:rsidRDefault="00460E6F">
            <w:pPr>
              <w:pStyle w:val="TableParagraph"/>
              <w:spacing w:before="234"/>
              <w:ind w:left="870" w:hanging="622"/>
              <w:rPr>
                <w:sz w:val="24"/>
              </w:rPr>
            </w:pPr>
            <w:r>
              <w:rPr>
                <w:spacing w:val="-2"/>
                <w:sz w:val="24"/>
              </w:rPr>
              <w:t xml:space="preserve">Аналитический </w:t>
            </w:r>
            <w:r>
              <w:rPr>
                <w:spacing w:val="-4"/>
                <w:sz w:val="24"/>
              </w:rPr>
              <w:t>код</w:t>
            </w:r>
          </w:p>
        </w:tc>
      </w:tr>
      <w:tr w:rsidR="00192D51" w14:paraId="059CF61D" w14:textId="77777777">
        <w:trPr>
          <w:trHeight w:val="479"/>
        </w:trPr>
        <w:tc>
          <w:tcPr>
            <w:tcW w:w="624" w:type="dxa"/>
          </w:tcPr>
          <w:p w14:paraId="2FB42D4F" w14:textId="77777777" w:rsidR="00192D51" w:rsidRDefault="00460E6F">
            <w:pPr>
              <w:pStyle w:val="TableParagraph"/>
              <w:spacing w:before="92"/>
              <w:ind w:left="14" w:right="4"/>
              <w:jc w:val="center"/>
              <w:rPr>
                <w:sz w:val="24"/>
              </w:rPr>
            </w:pPr>
            <w:r>
              <w:rPr>
                <w:spacing w:val="-10"/>
                <w:sz w:val="24"/>
              </w:rPr>
              <w:t>1</w:t>
            </w:r>
          </w:p>
        </w:tc>
        <w:tc>
          <w:tcPr>
            <w:tcW w:w="1190" w:type="dxa"/>
          </w:tcPr>
          <w:p w14:paraId="2E3B0A10" w14:textId="77777777" w:rsidR="00192D51" w:rsidRDefault="00460E6F">
            <w:pPr>
              <w:pStyle w:val="TableParagraph"/>
              <w:spacing w:before="92"/>
              <w:ind w:left="15" w:right="5"/>
              <w:jc w:val="center"/>
              <w:rPr>
                <w:sz w:val="24"/>
              </w:rPr>
            </w:pPr>
            <w:r>
              <w:rPr>
                <w:spacing w:val="-10"/>
                <w:sz w:val="24"/>
              </w:rPr>
              <w:t>2</w:t>
            </w:r>
          </w:p>
        </w:tc>
        <w:tc>
          <w:tcPr>
            <w:tcW w:w="1702" w:type="dxa"/>
          </w:tcPr>
          <w:p w14:paraId="29FDE3E7" w14:textId="77777777" w:rsidR="00192D51" w:rsidRDefault="00460E6F">
            <w:pPr>
              <w:pStyle w:val="TableParagraph"/>
              <w:spacing w:before="92"/>
              <w:ind w:left="10" w:right="1"/>
              <w:jc w:val="center"/>
              <w:rPr>
                <w:sz w:val="24"/>
              </w:rPr>
            </w:pPr>
            <w:r>
              <w:rPr>
                <w:spacing w:val="-10"/>
                <w:sz w:val="24"/>
              </w:rPr>
              <w:t>3</w:t>
            </w:r>
          </w:p>
        </w:tc>
        <w:tc>
          <w:tcPr>
            <w:tcW w:w="2494" w:type="dxa"/>
          </w:tcPr>
          <w:p w14:paraId="0C1CD177" w14:textId="77777777" w:rsidR="00192D51" w:rsidRDefault="00460E6F">
            <w:pPr>
              <w:pStyle w:val="TableParagraph"/>
              <w:spacing w:before="92"/>
              <w:ind w:left="14"/>
              <w:jc w:val="center"/>
              <w:rPr>
                <w:sz w:val="24"/>
              </w:rPr>
            </w:pPr>
            <w:r>
              <w:rPr>
                <w:spacing w:val="-10"/>
                <w:sz w:val="24"/>
              </w:rPr>
              <w:t>4</w:t>
            </w:r>
          </w:p>
        </w:tc>
        <w:tc>
          <w:tcPr>
            <w:tcW w:w="965" w:type="dxa"/>
          </w:tcPr>
          <w:p w14:paraId="489C6CB7" w14:textId="77777777" w:rsidR="00192D51" w:rsidRDefault="00460E6F">
            <w:pPr>
              <w:pStyle w:val="TableParagraph"/>
              <w:spacing w:before="92"/>
              <w:ind w:left="16" w:right="5"/>
              <w:jc w:val="center"/>
              <w:rPr>
                <w:sz w:val="24"/>
              </w:rPr>
            </w:pPr>
            <w:r>
              <w:rPr>
                <w:spacing w:val="-10"/>
                <w:sz w:val="24"/>
              </w:rPr>
              <w:t>5</w:t>
            </w:r>
          </w:p>
        </w:tc>
        <w:tc>
          <w:tcPr>
            <w:tcW w:w="2095" w:type="dxa"/>
          </w:tcPr>
          <w:p w14:paraId="340381F2" w14:textId="77777777" w:rsidR="00192D51" w:rsidRDefault="00460E6F">
            <w:pPr>
              <w:pStyle w:val="TableParagraph"/>
              <w:spacing w:before="92"/>
              <w:ind w:left="10"/>
              <w:jc w:val="center"/>
              <w:rPr>
                <w:sz w:val="24"/>
              </w:rPr>
            </w:pPr>
            <w:r>
              <w:rPr>
                <w:spacing w:val="-10"/>
                <w:sz w:val="24"/>
              </w:rPr>
              <w:t>6</w:t>
            </w:r>
          </w:p>
        </w:tc>
      </w:tr>
      <w:tr w:rsidR="00192D51" w14:paraId="66F9BCAB" w14:textId="77777777">
        <w:trPr>
          <w:trHeight w:val="479"/>
        </w:trPr>
        <w:tc>
          <w:tcPr>
            <w:tcW w:w="624" w:type="dxa"/>
          </w:tcPr>
          <w:p w14:paraId="719A57CD" w14:textId="77777777" w:rsidR="00192D51" w:rsidRDefault="00192D51">
            <w:pPr>
              <w:pStyle w:val="TableParagraph"/>
            </w:pPr>
          </w:p>
        </w:tc>
        <w:tc>
          <w:tcPr>
            <w:tcW w:w="1190" w:type="dxa"/>
          </w:tcPr>
          <w:p w14:paraId="49274630" w14:textId="77777777" w:rsidR="00192D51" w:rsidRDefault="00192D51">
            <w:pPr>
              <w:pStyle w:val="TableParagraph"/>
            </w:pPr>
          </w:p>
        </w:tc>
        <w:tc>
          <w:tcPr>
            <w:tcW w:w="1702" w:type="dxa"/>
          </w:tcPr>
          <w:p w14:paraId="02BC7CE1" w14:textId="77777777" w:rsidR="00192D51" w:rsidRDefault="00192D51">
            <w:pPr>
              <w:pStyle w:val="TableParagraph"/>
            </w:pPr>
          </w:p>
        </w:tc>
        <w:tc>
          <w:tcPr>
            <w:tcW w:w="2494" w:type="dxa"/>
          </w:tcPr>
          <w:p w14:paraId="140F6443" w14:textId="77777777" w:rsidR="00192D51" w:rsidRDefault="00192D51">
            <w:pPr>
              <w:pStyle w:val="TableParagraph"/>
            </w:pPr>
          </w:p>
        </w:tc>
        <w:tc>
          <w:tcPr>
            <w:tcW w:w="965" w:type="dxa"/>
          </w:tcPr>
          <w:p w14:paraId="2D860B60" w14:textId="77777777" w:rsidR="00192D51" w:rsidRDefault="00192D51">
            <w:pPr>
              <w:pStyle w:val="TableParagraph"/>
            </w:pPr>
          </w:p>
        </w:tc>
        <w:tc>
          <w:tcPr>
            <w:tcW w:w="2095" w:type="dxa"/>
          </w:tcPr>
          <w:p w14:paraId="0A6F32BA" w14:textId="77777777" w:rsidR="00192D51" w:rsidRDefault="00192D51">
            <w:pPr>
              <w:pStyle w:val="TableParagraph"/>
            </w:pPr>
          </w:p>
        </w:tc>
      </w:tr>
      <w:tr w:rsidR="00192D51" w14:paraId="587502C6" w14:textId="77777777">
        <w:trPr>
          <w:trHeight w:val="479"/>
        </w:trPr>
        <w:tc>
          <w:tcPr>
            <w:tcW w:w="624" w:type="dxa"/>
          </w:tcPr>
          <w:p w14:paraId="15C7E7AE" w14:textId="77777777" w:rsidR="00192D51" w:rsidRDefault="00192D51">
            <w:pPr>
              <w:pStyle w:val="TableParagraph"/>
            </w:pPr>
          </w:p>
        </w:tc>
        <w:tc>
          <w:tcPr>
            <w:tcW w:w="1190" w:type="dxa"/>
          </w:tcPr>
          <w:p w14:paraId="310FC5D8" w14:textId="77777777" w:rsidR="00192D51" w:rsidRDefault="00192D51">
            <w:pPr>
              <w:pStyle w:val="TableParagraph"/>
            </w:pPr>
          </w:p>
        </w:tc>
        <w:tc>
          <w:tcPr>
            <w:tcW w:w="1702" w:type="dxa"/>
          </w:tcPr>
          <w:p w14:paraId="4525BBD2" w14:textId="77777777" w:rsidR="00192D51" w:rsidRDefault="00192D51">
            <w:pPr>
              <w:pStyle w:val="TableParagraph"/>
            </w:pPr>
          </w:p>
        </w:tc>
        <w:tc>
          <w:tcPr>
            <w:tcW w:w="2494" w:type="dxa"/>
          </w:tcPr>
          <w:p w14:paraId="53A344A6" w14:textId="77777777" w:rsidR="00192D51" w:rsidRDefault="00192D51">
            <w:pPr>
              <w:pStyle w:val="TableParagraph"/>
            </w:pPr>
          </w:p>
        </w:tc>
        <w:tc>
          <w:tcPr>
            <w:tcW w:w="965" w:type="dxa"/>
          </w:tcPr>
          <w:p w14:paraId="398D7A95" w14:textId="77777777" w:rsidR="00192D51" w:rsidRDefault="00192D51">
            <w:pPr>
              <w:pStyle w:val="TableParagraph"/>
            </w:pPr>
          </w:p>
        </w:tc>
        <w:tc>
          <w:tcPr>
            <w:tcW w:w="2095" w:type="dxa"/>
          </w:tcPr>
          <w:p w14:paraId="03A47DA6" w14:textId="77777777" w:rsidR="00192D51" w:rsidRDefault="00192D51">
            <w:pPr>
              <w:pStyle w:val="TableParagraph"/>
            </w:pPr>
          </w:p>
        </w:tc>
      </w:tr>
      <w:tr w:rsidR="00192D51" w14:paraId="6331C2AD" w14:textId="77777777">
        <w:trPr>
          <w:trHeight w:val="479"/>
        </w:trPr>
        <w:tc>
          <w:tcPr>
            <w:tcW w:w="3516" w:type="dxa"/>
            <w:gridSpan w:val="3"/>
            <w:tcBorders>
              <w:left w:val="nil"/>
              <w:bottom w:val="nil"/>
            </w:tcBorders>
          </w:tcPr>
          <w:p w14:paraId="1BF84BFC" w14:textId="77777777" w:rsidR="00192D51" w:rsidRDefault="00192D51">
            <w:pPr>
              <w:pStyle w:val="TableParagraph"/>
            </w:pPr>
          </w:p>
        </w:tc>
        <w:tc>
          <w:tcPr>
            <w:tcW w:w="2494" w:type="dxa"/>
          </w:tcPr>
          <w:p w14:paraId="1F87C529" w14:textId="77777777" w:rsidR="00192D51" w:rsidRDefault="00460E6F">
            <w:pPr>
              <w:pStyle w:val="TableParagraph"/>
              <w:spacing w:before="95"/>
              <w:ind w:left="63"/>
              <w:rPr>
                <w:sz w:val="24"/>
              </w:rPr>
            </w:pPr>
            <w:r>
              <w:rPr>
                <w:spacing w:val="-2"/>
                <w:sz w:val="24"/>
              </w:rPr>
              <w:t>Итого</w:t>
            </w:r>
          </w:p>
        </w:tc>
        <w:tc>
          <w:tcPr>
            <w:tcW w:w="965" w:type="dxa"/>
          </w:tcPr>
          <w:p w14:paraId="36A37BBB" w14:textId="77777777" w:rsidR="00192D51" w:rsidRDefault="00192D51">
            <w:pPr>
              <w:pStyle w:val="TableParagraph"/>
            </w:pPr>
          </w:p>
        </w:tc>
        <w:tc>
          <w:tcPr>
            <w:tcW w:w="2095" w:type="dxa"/>
          </w:tcPr>
          <w:p w14:paraId="38CE7380" w14:textId="77777777" w:rsidR="00192D51" w:rsidRDefault="00192D51">
            <w:pPr>
              <w:pStyle w:val="TableParagraph"/>
            </w:pPr>
          </w:p>
        </w:tc>
      </w:tr>
    </w:tbl>
    <w:p w14:paraId="07064423" w14:textId="77777777" w:rsidR="00192D51" w:rsidRDefault="00192D51">
      <w:pPr>
        <w:pStyle w:val="a3"/>
        <w:spacing w:before="56"/>
        <w:ind w:left="0"/>
        <w:jc w:val="left"/>
        <w:rPr>
          <w:rFonts w:ascii="Courier New"/>
          <w:sz w:val="20"/>
        </w:rPr>
      </w:pPr>
    </w:p>
    <w:p w14:paraId="1670ABAA" w14:textId="77777777" w:rsidR="00192D51" w:rsidRDefault="00460E6F">
      <w:pPr>
        <w:pStyle w:val="a4"/>
        <w:numPr>
          <w:ilvl w:val="0"/>
          <w:numId w:val="11"/>
        </w:numPr>
        <w:tabs>
          <w:tab w:val="left" w:pos="2660"/>
        </w:tabs>
        <w:spacing w:before="1"/>
        <w:ind w:left="2660" w:hanging="359"/>
        <w:jc w:val="left"/>
        <w:rPr>
          <w:rFonts w:ascii="Courier New" w:hAnsi="Courier New"/>
          <w:sz w:val="20"/>
        </w:rPr>
      </w:pPr>
      <w:r>
        <w:rPr>
          <w:rFonts w:ascii="Courier New" w:hAnsi="Courier New"/>
          <w:sz w:val="20"/>
        </w:rPr>
        <w:t>Поступления</w:t>
      </w:r>
      <w:r>
        <w:rPr>
          <w:rFonts w:ascii="Courier New" w:hAnsi="Courier New"/>
          <w:spacing w:val="-16"/>
          <w:sz w:val="20"/>
        </w:rPr>
        <w:t xml:space="preserve"> </w:t>
      </w:r>
      <w:r>
        <w:rPr>
          <w:rFonts w:ascii="Courier New" w:hAnsi="Courier New"/>
          <w:sz w:val="20"/>
        </w:rPr>
        <w:t>(восстановление</w:t>
      </w:r>
      <w:r>
        <w:rPr>
          <w:rFonts w:ascii="Courier New" w:hAnsi="Courier New"/>
          <w:spacing w:val="-16"/>
          <w:sz w:val="20"/>
        </w:rPr>
        <w:t xml:space="preserve"> </w:t>
      </w:r>
      <w:r>
        <w:rPr>
          <w:rFonts w:ascii="Courier New" w:hAnsi="Courier New"/>
          <w:spacing w:val="-2"/>
          <w:sz w:val="20"/>
        </w:rPr>
        <w:t>выплат):</w:t>
      </w:r>
    </w:p>
    <w:p w14:paraId="7B764E07" w14:textId="77777777" w:rsidR="00192D51" w:rsidRDefault="00192D51">
      <w:pPr>
        <w:pStyle w:val="a3"/>
        <w:spacing w:before="46"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1587"/>
        <w:gridCol w:w="1476"/>
        <w:gridCol w:w="2211"/>
        <w:gridCol w:w="1246"/>
        <w:gridCol w:w="1644"/>
      </w:tblGrid>
      <w:tr w:rsidR="00192D51" w14:paraId="45D927A6" w14:textId="77777777">
        <w:trPr>
          <w:trHeight w:val="1031"/>
        </w:trPr>
        <w:tc>
          <w:tcPr>
            <w:tcW w:w="908" w:type="dxa"/>
          </w:tcPr>
          <w:p w14:paraId="049C685E" w14:textId="77777777" w:rsidR="00192D51" w:rsidRDefault="00192D51">
            <w:pPr>
              <w:pStyle w:val="TableParagraph"/>
              <w:spacing w:before="96"/>
              <w:rPr>
                <w:rFonts w:ascii="Courier New"/>
                <w:sz w:val="24"/>
              </w:rPr>
            </w:pPr>
          </w:p>
          <w:p w14:paraId="7F5CA181" w14:textId="77777777" w:rsidR="00192D51" w:rsidRDefault="00460E6F">
            <w:pPr>
              <w:pStyle w:val="TableParagraph"/>
              <w:ind w:left="60" w:right="50"/>
              <w:jc w:val="center"/>
              <w:rPr>
                <w:sz w:val="24"/>
              </w:rPr>
            </w:pPr>
            <w:r>
              <w:rPr>
                <w:sz w:val="24"/>
              </w:rPr>
              <w:t>N</w:t>
            </w:r>
            <w:r>
              <w:rPr>
                <w:spacing w:val="-1"/>
                <w:sz w:val="24"/>
              </w:rPr>
              <w:t xml:space="preserve"> </w:t>
            </w:r>
            <w:r>
              <w:rPr>
                <w:spacing w:val="-5"/>
                <w:sz w:val="24"/>
              </w:rPr>
              <w:t>п/п</w:t>
            </w:r>
          </w:p>
        </w:tc>
        <w:tc>
          <w:tcPr>
            <w:tcW w:w="1587" w:type="dxa"/>
          </w:tcPr>
          <w:p w14:paraId="1FACDD62" w14:textId="77777777" w:rsidR="00192D51" w:rsidRDefault="00460E6F">
            <w:pPr>
              <w:pStyle w:val="TableParagraph"/>
              <w:spacing w:before="231"/>
              <w:ind w:left="253" w:right="245" w:firstLine="108"/>
              <w:rPr>
                <w:sz w:val="24"/>
              </w:rPr>
            </w:pPr>
            <w:r>
              <w:rPr>
                <w:sz w:val="24"/>
              </w:rPr>
              <w:t xml:space="preserve">N и дата </w:t>
            </w:r>
            <w:r>
              <w:rPr>
                <w:spacing w:val="-2"/>
                <w:sz w:val="24"/>
              </w:rPr>
              <w:t>документа</w:t>
            </w:r>
          </w:p>
        </w:tc>
        <w:tc>
          <w:tcPr>
            <w:tcW w:w="1476" w:type="dxa"/>
          </w:tcPr>
          <w:p w14:paraId="45B5B478" w14:textId="77777777" w:rsidR="00192D51" w:rsidRDefault="00192D51">
            <w:pPr>
              <w:pStyle w:val="TableParagraph"/>
              <w:spacing w:before="96"/>
              <w:rPr>
                <w:rFonts w:ascii="Courier New"/>
                <w:sz w:val="24"/>
              </w:rPr>
            </w:pPr>
          </w:p>
          <w:p w14:paraId="66D93E73" w14:textId="77777777" w:rsidR="00192D51" w:rsidRDefault="00460E6F">
            <w:pPr>
              <w:pStyle w:val="TableParagraph"/>
              <w:ind w:left="6" w:right="1"/>
              <w:jc w:val="center"/>
              <w:rPr>
                <w:sz w:val="24"/>
              </w:rPr>
            </w:pPr>
            <w:r>
              <w:rPr>
                <w:sz w:val="24"/>
              </w:rPr>
              <w:t>Тип</w:t>
            </w:r>
            <w:r>
              <w:rPr>
                <w:spacing w:val="-1"/>
                <w:sz w:val="24"/>
              </w:rPr>
              <w:t xml:space="preserve"> </w:t>
            </w:r>
            <w:r>
              <w:rPr>
                <w:spacing w:val="-2"/>
                <w:sz w:val="24"/>
              </w:rPr>
              <w:t>средств</w:t>
            </w:r>
          </w:p>
        </w:tc>
        <w:tc>
          <w:tcPr>
            <w:tcW w:w="2211" w:type="dxa"/>
          </w:tcPr>
          <w:p w14:paraId="373DC055" w14:textId="77777777" w:rsidR="00192D51" w:rsidRDefault="00460E6F">
            <w:pPr>
              <w:pStyle w:val="TableParagraph"/>
              <w:spacing w:before="92"/>
              <w:ind w:left="6" w:right="3"/>
              <w:jc w:val="center"/>
              <w:rPr>
                <w:sz w:val="24"/>
              </w:rPr>
            </w:pPr>
            <w:r>
              <w:rPr>
                <w:sz w:val="24"/>
              </w:rPr>
              <w:t xml:space="preserve">Код по БК и </w:t>
            </w:r>
            <w:r>
              <w:rPr>
                <w:spacing w:val="-2"/>
                <w:sz w:val="24"/>
              </w:rPr>
              <w:t>дополнительной классификации</w:t>
            </w:r>
          </w:p>
        </w:tc>
        <w:tc>
          <w:tcPr>
            <w:tcW w:w="1246" w:type="dxa"/>
          </w:tcPr>
          <w:p w14:paraId="57084EB3" w14:textId="77777777" w:rsidR="00192D51" w:rsidRDefault="00192D51">
            <w:pPr>
              <w:pStyle w:val="TableParagraph"/>
              <w:spacing w:before="96"/>
              <w:rPr>
                <w:rFonts w:ascii="Courier New"/>
                <w:sz w:val="24"/>
              </w:rPr>
            </w:pPr>
          </w:p>
          <w:p w14:paraId="74C0105A" w14:textId="77777777" w:rsidR="00192D51" w:rsidRDefault="00460E6F">
            <w:pPr>
              <w:pStyle w:val="TableParagraph"/>
              <w:ind w:left="11" w:right="3"/>
              <w:jc w:val="center"/>
              <w:rPr>
                <w:sz w:val="24"/>
              </w:rPr>
            </w:pPr>
            <w:r>
              <w:rPr>
                <w:spacing w:val="-2"/>
                <w:sz w:val="24"/>
              </w:rPr>
              <w:t>Сумма</w:t>
            </w:r>
          </w:p>
        </w:tc>
        <w:tc>
          <w:tcPr>
            <w:tcW w:w="1644" w:type="dxa"/>
          </w:tcPr>
          <w:p w14:paraId="0740390C" w14:textId="77777777" w:rsidR="00192D51" w:rsidRDefault="00460E6F">
            <w:pPr>
              <w:pStyle w:val="TableParagraph"/>
              <w:spacing w:before="231"/>
              <w:ind w:left="546" w:hanging="461"/>
              <w:rPr>
                <w:sz w:val="24"/>
              </w:rPr>
            </w:pPr>
            <w:r>
              <w:rPr>
                <w:spacing w:val="-2"/>
                <w:sz w:val="24"/>
              </w:rPr>
              <w:t xml:space="preserve">Аналитически </w:t>
            </w:r>
            <w:r>
              <w:rPr>
                <w:sz w:val="24"/>
              </w:rPr>
              <w:t>й код</w:t>
            </w:r>
          </w:p>
        </w:tc>
      </w:tr>
      <w:tr w:rsidR="00192D51" w14:paraId="3248AA7F" w14:textId="77777777">
        <w:trPr>
          <w:trHeight w:val="479"/>
        </w:trPr>
        <w:tc>
          <w:tcPr>
            <w:tcW w:w="908" w:type="dxa"/>
          </w:tcPr>
          <w:p w14:paraId="36D2DE2D" w14:textId="77777777" w:rsidR="00192D51" w:rsidRDefault="00460E6F">
            <w:pPr>
              <w:pStyle w:val="TableParagraph"/>
              <w:spacing w:before="95"/>
              <w:ind w:left="59" w:right="50"/>
              <w:jc w:val="center"/>
              <w:rPr>
                <w:sz w:val="24"/>
              </w:rPr>
            </w:pPr>
            <w:r>
              <w:rPr>
                <w:spacing w:val="-10"/>
                <w:sz w:val="24"/>
              </w:rPr>
              <w:t>1</w:t>
            </w:r>
          </w:p>
        </w:tc>
        <w:tc>
          <w:tcPr>
            <w:tcW w:w="1587" w:type="dxa"/>
          </w:tcPr>
          <w:p w14:paraId="52A23A24" w14:textId="77777777" w:rsidR="00192D51" w:rsidRDefault="00460E6F">
            <w:pPr>
              <w:pStyle w:val="TableParagraph"/>
              <w:spacing w:before="95"/>
              <w:ind w:left="14" w:right="4"/>
              <w:jc w:val="center"/>
              <w:rPr>
                <w:sz w:val="24"/>
              </w:rPr>
            </w:pPr>
            <w:r>
              <w:rPr>
                <w:spacing w:val="-10"/>
                <w:sz w:val="24"/>
              </w:rPr>
              <w:t>2</w:t>
            </w:r>
          </w:p>
        </w:tc>
        <w:tc>
          <w:tcPr>
            <w:tcW w:w="1476" w:type="dxa"/>
          </w:tcPr>
          <w:p w14:paraId="349D5018" w14:textId="77777777" w:rsidR="00192D51" w:rsidRDefault="00460E6F">
            <w:pPr>
              <w:pStyle w:val="TableParagraph"/>
              <w:spacing w:before="95"/>
              <w:ind w:left="6"/>
              <w:jc w:val="center"/>
              <w:rPr>
                <w:sz w:val="24"/>
              </w:rPr>
            </w:pPr>
            <w:r>
              <w:rPr>
                <w:spacing w:val="-10"/>
                <w:sz w:val="24"/>
              </w:rPr>
              <w:t>3</w:t>
            </w:r>
          </w:p>
        </w:tc>
        <w:tc>
          <w:tcPr>
            <w:tcW w:w="2211" w:type="dxa"/>
          </w:tcPr>
          <w:p w14:paraId="12167A78" w14:textId="77777777" w:rsidR="00192D51" w:rsidRDefault="00460E6F">
            <w:pPr>
              <w:pStyle w:val="TableParagraph"/>
              <w:spacing w:before="95"/>
              <w:ind w:left="6"/>
              <w:jc w:val="center"/>
              <w:rPr>
                <w:sz w:val="24"/>
              </w:rPr>
            </w:pPr>
            <w:r>
              <w:rPr>
                <w:spacing w:val="-10"/>
                <w:sz w:val="24"/>
              </w:rPr>
              <w:t>4</w:t>
            </w:r>
          </w:p>
        </w:tc>
        <w:tc>
          <w:tcPr>
            <w:tcW w:w="1246" w:type="dxa"/>
          </w:tcPr>
          <w:p w14:paraId="03650798" w14:textId="77777777" w:rsidR="00192D51" w:rsidRDefault="00460E6F">
            <w:pPr>
              <w:pStyle w:val="TableParagraph"/>
              <w:spacing w:before="95"/>
              <w:ind w:left="11"/>
              <w:jc w:val="center"/>
              <w:rPr>
                <w:sz w:val="24"/>
              </w:rPr>
            </w:pPr>
            <w:r>
              <w:rPr>
                <w:spacing w:val="-10"/>
                <w:sz w:val="24"/>
              </w:rPr>
              <w:t>5</w:t>
            </w:r>
          </w:p>
        </w:tc>
        <w:tc>
          <w:tcPr>
            <w:tcW w:w="1644" w:type="dxa"/>
          </w:tcPr>
          <w:p w14:paraId="55E0F5F5" w14:textId="77777777" w:rsidR="00192D51" w:rsidRDefault="00460E6F">
            <w:pPr>
              <w:pStyle w:val="TableParagraph"/>
              <w:spacing w:before="95"/>
              <w:ind w:left="70" w:right="64"/>
              <w:jc w:val="center"/>
              <w:rPr>
                <w:sz w:val="24"/>
              </w:rPr>
            </w:pPr>
            <w:r>
              <w:rPr>
                <w:spacing w:val="-10"/>
                <w:sz w:val="24"/>
              </w:rPr>
              <w:t>6</w:t>
            </w:r>
          </w:p>
        </w:tc>
      </w:tr>
      <w:tr w:rsidR="00192D51" w14:paraId="5A0B07D3" w14:textId="77777777">
        <w:trPr>
          <w:trHeight w:val="479"/>
        </w:trPr>
        <w:tc>
          <w:tcPr>
            <w:tcW w:w="908" w:type="dxa"/>
          </w:tcPr>
          <w:p w14:paraId="28C19298" w14:textId="77777777" w:rsidR="00192D51" w:rsidRDefault="00192D51">
            <w:pPr>
              <w:pStyle w:val="TableParagraph"/>
            </w:pPr>
          </w:p>
        </w:tc>
        <w:tc>
          <w:tcPr>
            <w:tcW w:w="1587" w:type="dxa"/>
          </w:tcPr>
          <w:p w14:paraId="25219D7F" w14:textId="77777777" w:rsidR="00192D51" w:rsidRDefault="00192D51">
            <w:pPr>
              <w:pStyle w:val="TableParagraph"/>
            </w:pPr>
          </w:p>
        </w:tc>
        <w:tc>
          <w:tcPr>
            <w:tcW w:w="1476" w:type="dxa"/>
          </w:tcPr>
          <w:p w14:paraId="15A3E788" w14:textId="77777777" w:rsidR="00192D51" w:rsidRDefault="00192D51">
            <w:pPr>
              <w:pStyle w:val="TableParagraph"/>
            </w:pPr>
          </w:p>
        </w:tc>
        <w:tc>
          <w:tcPr>
            <w:tcW w:w="2211" w:type="dxa"/>
          </w:tcPr>
          <w:p w14:paraId="4BF61071" w14:textId="77777777" w:rsidR="00192D51" w:rsidRDefault="00192D51">
            <w:pPr>
              <w:pStyle w:val="TableParagraph"/>
            </w:pPr>
          </w:p>
        </w:tc>
        <w:tc>
          <w:tcPr>
            <w:tcW w:w="1246" w:type="dxa"/>
          </w:tcPr>
          <w:p w14:paraId="39E19631" w14:textId="77777777" w:rsidR="00192D51" w:rsidRDefault="00192D51">
            <w:pPr>
              <w:pStyle w:val="TableParagraph"/>
            </w:pPr>
          </w:p>
        </w:tc>
        <w:tc>
          <w:tcPr>
            <w:tcW w:w="1644" w:type="dxa"/>
          </w:tcPr>
          <w:p w14:paraId="1E4BB928" w14:textId="77777777" w:rsidR="00192D51" w:rsidRDefault="00192D51">
            <w:pPr>
              <w:pStyle w:val="TableParagraph"/>
            </w:pPr>
          </w:p>
        </w:tc>
      </w:tr>
      <w:tr w:rsidR="00192D51" w14:paraId="60945221" w14:textId="77777777">
        <w:trPr>
          <w:trHeight w:val="479"/>
        </w:trPr>
        <w:tc>
          <w:tcPr>
            <w:tcW w:w="908" w:type="dxa"/>
          </w:tcPr>
          <w:p w14:paraId="743810C0" w14:textId="77777777" w:rsidR="00192D51" w:rsidRDefault="00192D51">
            <w:pPr>
              <w:pStyle w:val="TableParagraph"/>
            </w:pPr>
          </w:p>
        </w:tc>
        <w:tc>
          <w:tcPr>
            <w:tcW w:w="1587" w:type="dxa"/>
          </w:tcPr>
          <w:p w14:paraId="25E7938E" w14:textId="77777777" w:rsidR="00192D51" w:rsidRDefault="00192D51">
            <w:pPr>
              <w:pStyle w:val="TableParagraph"/>
            </w:pPr>
          </w:p>
        </w:tc>
        <w:tc>
          <w:tcPr>
            <w:tcW w:w="1476" w:type="dxa"/>
          </w:tcPr>
          <w:p w14:paraId="40148787" w14:textId="77777777" w:rsidR="00192D51" w:rsidRDefault="00192D51">
            <w:pPr>
              <w:pStyle w:val="TableParagraph"/>
            </w:pPr>
          </w:p>
        </w:tc>
        <w:tc>
          <w:tcPr>
            <w:tcW w:w="2211" w:type="dxa"/>
          </w:tcPr>
          <w:p w14:paraId="6EA010D2" w14:textId="77777777" w:rsidR="00192D51" w:rsidRDefault="00192D51">
            <w:pPr>
              <w:pStyle w:val="TableParagraph"/>
            </w:pPr>
          </w:p>
        </w:tc>
        <w:tc>
          <w:tcPr>
            <w:tcW w:w="1246" w:type="dxa"/>
          </w:tcPr>
          <w:p w14:paraId="0DB22CC5" w14:textId="77777777" w:rsidR="00192D51" w:rsidRDefault="00192D51">
            <w:pPr>
              <w:pStyle w:val="TableParagraph"/>
            </w:pPr>
          </w:p>
        </w:tc>
        <w:tc>
          <w:tcPr>
            <w:tcW w:w="1644" w:type="dxa"/>
          </w:tcPr>
          <w:p w14:paraId="076C4B60" w14:textId="77777777" w:rsidR="00192D51" w:rsidRDefault="00192D51">
            <w:pPr>
              <w:pStyle w:val="TableParagraph"/>
            </w:pPr>
          </w:p>
        </w:tc>
      </w:tr>
      <w:tr w:rsidR="00192D51" w14:paraId="695BD459" w14:textId="77777777">
        <w:trPr>
          <w:trHeight w:val="482"/>
        </w:trPr>
        <w:tc>
          <w:tcPr>
            <w:tcW w:w="3971" w:type="dxa"/>
            <w:gridSpan w:val="3"/>
            <w:tcBorders>
              <w:left w:val="nil"/>
              <w:bottom w:val="nil"/>
            </w:tcBorders>
          </w:tcPr>
          <w:p w14:paraId="351F94EE" w14:textId="77777777" w:rsidR="00192D51" w:rsidRDefault="00192D51">
            <w:pPr>
              <w:pStyle w:val="TableParagraph"/>
            </w:pPr>
          </w:p>
        </w:tc>
        <w:tc>
          <w:tcPr>
            <w:tcW w:w="2211" w:type="dxa"/>
          </w:tcPr>
          <w:p w14:paraId="17A1393E" w14:textId="77777777" w:rsidR="00192D51" w:rsidRDefault="00460E6F">
            <w:pPr>
              <w:pStyle w:val="TableParagraph"/>
              <w:spacing w:before="95"/>
              <w:ind w:left="59"/>
              <w:rPr>
                <w:sz w:val="24"/>
              </w:rPr>
            </w:pPr>
            <w:r>
              <w:rPr>
                <w:spacing w:val="-2"/>
                <w:sz w:val="24"/>
              </w:rPr>
              <w:t>Итого</w:t>
            </w:r>
          </w:p>
        </w:tc>
        <w:tc>
          <w:tcPr>
            <w:tcW w:w="1246" w:type="dxa"/>
          </w:tcPr>
          <w:p w14:paraId="1F1DBDA4" w14:textId="77777777" w:rsidR="00192D51" w:rsidRDefault="00192D51">
            <w:pPr>
              <w:pStyle w:val="TableParagraph"/>
            </w:pPr>
          </w:p>
        </w:tc>
        <w:tc>
          <w:tcPr>
            <w:tcW w:w="1644" w:type="dxa"/>
          </w:tcPr>
          <w:p w14:paraId="5301064F" w14:textId="77777777" w:rsidR="00192D51" w:rsidRDefault="00192D51">
            <w:pPr>
              <w:pStyle w:val="TableParagraph"/>
            </w:pPr>
          </w:p>
        </w:tc>
      </w:tr>
    </w:tbl>
    <w:p w14:paraId="02EE3766" w14:textId="77777777" w:rsidR="00192D51" w:rsidRDefault="00192D51">
      <w:pPr>
        <w:pStyle w:val="a3"/>
        <w:spacing w:before="55"/>
        <w:ind w:left="0"/>
        <w:jc w:val="left"/>
        <w:rPr>
          <w:rFonts w:ascii="Courier New"/>
          <w:sz w:val="20"/>
        </w:rPr>
      </w:pPr>
    </w:p>
    <w:p w14:paraId="07CFE819" w14:textId="77777777" w:rsidR="00192D51" w:rsidRDefault="00460E6F">
      <w:pPr>
        <w:pStyle w:val="a4"/>
        <w:numPr>
          <w:ilvl w:val="0"/>
          <w:numId w:val="11"/>
        </w:numPr>
        <w:tabs>
          <w:tab w:val="left" w:pos="3380"/>
        </w:tabs>
        <w:ind w:left="3380" w:hanging="359"/>
        <w:jc w:val="left"/>
        <w:rPr>
          <w:rFonts w:ascii="Courier New" w:hAnsi="Courier New"/>
          <w:sz w:val="20"/>
        </w:rPr>
      </w:pPr>
      <w:proofErr w:type="spellStart"/>
      <w:r>
        <w:rPr>
          <w:rFonts w:ascii="Courier New" w:hAnsi="Courier New"/>
          <w:sz w:val="20"/>
        </w:rPr>
        <w:t>Внебанковские</w:t>
      </w:r>
      <w:proofErr w:type="spellEnd"/>
      <w:r>
        <w:rPr>
          <w:rFonts w:ascii="Courier New" w:hAnsi="Courier New"/>
          <w:spacing w:val="-16"/>
          <w:sz w:val="20"/>
        </w:rPr>
        <w:t xml:space="preserve"> </w:t>
      </w:r>
      <w:r>
        <w:rPr>
          <w:rFonts w:ascii="Courier New" w:hAnsi="Courier New"/>
          <w:spacing w:val="-2"/>
          <w:sz w:val="20"/>
        </w:rPr>
        <w:t>операции:</w:t>
      </w:r>
    </w:p>
    <w:p w14:paraId="4E07C8B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65"/>
        <w:gridCol w:w="1134"/>
        <w:gridCol w:w="1873"/>
        <w:gridCol w:w="1076"/>
        <w:gridCol w:w="1761"/>
        <w:gridCol w:w="1192"/>
      </w:tblGrid>
      <w:tr w:rsidR="00192D51" w14:paraId="14B1CBEC" w14:textId="77777777">
        <w:trPr>
          <w:trHeight w:val="1031"/>
        </w:trPr>
        <w:tc>
          <w:tcPr>
            <w:tcW w:w="1078" w:type="dxa"/>
          </w:tcPr>
          <w:p w14:paraId="1BAC302D" w14:textId="77777777" w:rsidR="00192D51" w:rsidRDefault="00192D51">
            <w:pPr>
              <w:pStyle w:val="TableParagraph"/>
              <w:spacing w:before="99"/>
              <w:rPr>
                <w:rFonts w:ascii="Courier New"/>
                <w:sz w:val="24"/>
              </w:rPr>
            </w:pPr>
          </w:p>
          <w:p w14:paraId="37C0E3C6" w14:textId="77777777" w:rsidR="00192D51" w:rsidRDefault="00460E6F">
            <w:pPr>
              <w:pStyle w:val="TableParagraph"/>
              <w:ind w:left="12" w:right="4"/>
              <w:jc w:val="center"/>
              <w:rPr>
                <w:sz w:val="24"/>
              </w:rPr>
            </w:pPr>
            <w:r>
              <w:rPr>
                <w:sz w:val="24"/>
              </w:rPr>
              <w:t>N</w:t>
            </w:r>
            <w:r>
              <w:rPr>
                <w:spacing w:val="-1"/>
                <w:sz w:val="24"/>
              </w:rPr>
              <w:t xml:space="preserve"> </w:t>
            </w:r>
            <w:r>
              <w:rPr>
                <w:spacing w:val="-5"/>
                <w:sz w:val="24"/>
              </w:rPr>
              <w:t>п/п</w:t>
            </w:r>
          </w:p>
        </w:tc>
        <w:tc>
          <w:tcPr>
            <w:tcW w:w="965" w:type="dxa"/>
          </w:tcPr>
          <w:p w14:paraId="7DEEE9F5" w14:textId="77777777" w:rsidR="00192D51" w:rsidRDefault="00460E6F">
            <w:pPr>
              <w:pStyle w:val="TableParagraph"/>
              <w:spacing w:before="95"/>
              <w:ind w:left="261" w:right="252" w:firstLine="38"/>
              <w:jc w:val="both"/>
              <w:rPr>
                <w:sz w:val="24"/>
              </w:rPr>
            </w:pPr>
            <w:r>
              <w:rPr>
                <w:sz w:val="24"/>
              </w:rPr>
              <w:t xml:space="preserve">N и </w:t>
            </w:r>
            <w:r>
              <w:rPr>
                <w:spacing w:val="-4"/>
                <w:sz w:val="24"/>
              </w:rPr>
              <w:t>дата док</w:t>
            </w:r>
          </w:p>
        </w:tc>
        <w:tc>
          <w:tcPr>
            <w:tcW w:w="1134" w:type="dxa"/>
          </w:tcPr>
          <w:p w14:paraId="519263B3" w14:textId="77777777" w:rsidR="00192D51" w:rsidRDefault="00460E6F">
            <w:pPr>
              <w:pStyle w:val="TableParagraph"/>
              <w:spacing w:before="231"/>
              <w:ind w:left="174" w:right="164" w:firstLine="187"/>
              <w:rPr>
                <w:sz w:val="24"/>
              </w:rPr>
            </w:pPr>
            <w:r>
              <w:rPr>
                <w:spacing w:val="-4"/>
                <w:sz w:val="24"/>
              </w:rPr>
              <w:t xml:space="preserve">Тип </w:t>
            </w:r>
            <w:r>
              <w:rPr>
                <w:spacing w:val="-2"/>
                <w:sz w:val="24"/>
              </w:rPr>
              <w:t>средств</w:t>
            </w:r>
          </w:p>
        </w:tc>
        <w:tc>
          <w:tcPr>
            <w:tcW w:w="1873" w:type="dxa"/>
          </w:tcPr>
          <w:p w14:paraId="7807A211" w14:textId="77777777" w:rsidR="00192D51" w:rsidRDefault="00460E6F">
            <w:pPr>
              <w:pStyle w:val="TableParagraph"/>
              <w:spacing w:before="95"/>
              <w:ind w:left="8" w:right="3"/>
              <w:jc w:val="center"/>
              <w:rPr>
                <w:sz w:val="24"/>
              </w:rPr>
            </w:pPr>
            <w:r>
              <w:rPr>
                <w:sz w:val="24"/>
              </w:rPr>
              <w:t xml:space="preserve">Код по БК и </w:t>
            </w:r>
            <w:r>
              <w:rPr>
                <w:spacing w:val="-2"/>
                <w:sz w:val="24"/>
              </w:rPr>
              <w:t>дополнительной классификации</w:t>
            </w:r>
          </w:p>
        </w:tc>
        <w:tc>
          <w:tcPr>
            <w:tcW w:w="1076" w:type="dxa"/>
          </w:tcPr>
          <w:p w14:paraId="57E1506C" w14:textId="77777777" w:rsidR="00192D51" w:rsidRDefault="00192D51">
            <w:pPr>
              <w:pStyle w:val="TableParagraph"/>
              <w:spacing w:before="99"/>
              <w:rPr>
                <w:rFonts w:ascii="Courier New"/>
                <w:sz w:val="24"/>
              </w:rPr>
            </w:pPr>
          </w:p>
          <w:p w14:paraId="79D72EF3" w14:textId="77777777" w:rsidR="00192D51" w:rsidRDefault="00460E6F">
            <w:pPr>
              <w:pStyle w:val="TableParagraph"/>
              <w:ind w:left="7" w:right="2"/>
              <w:jc w:val="center"/>
              <w:rPr>
                <w:sz w:val="24"/>
              </w:rPr>
            </w:pPr>
            <w:r>
              <w:rPr>
                <w:spacing w:val="-2"/>
                <w:sz w:val="24"/>
              </w:rPr>
              <w:t>Выплаты</w:t>
            </w:r>
          </w:p>
        </w:tc>
        <w:tc>
          <w:tcPr>
            <w:tcW w:w="1761" w:type="dxa"/>
          </w:tcPr>
          <w:p w14:paraId="4F3119CF" w14:textId="77777777" w:rsidR="00192D51" w:rsidRDefault="00460E6F">
            <w:pPr>
              <w:pStyle w:val="TableParagraph"/>
              <w:spacing w:before="95"/>
              <w:ind w:left="63" w:right="65"/>
              <w:jc w:val="center"/>
              <w:rPr>
                <w:sz w:val="24"/>
              </w:rPr>
            </w:pPr>
            <w:r>
              <w:rPr>
                <w:spacing w:val="-2"/>
                <w:sz w:val="24"/>
              </w:rPr>
              <w:t>Поступления (</w:t>
            </w:r>
            <w:proofErr w:type="spellStart"/>
            <w:r>
              <w:rPr>
                <w:spacing w:val="-2"/>
                <w:sz w:val="24"/>
              </w:rPr>
              <w:t>восстановлени</w:t>
            </w:r>
            <w:proofErr w:type="spellEnd"/>
            <w:r>
              <w:rPr>
                <w:spacing w:val="-2"/>
                <w:sz w:val="24"/>
              </w:rPr>
              <w:t xml:space="preserve"> </w:t>
            </w:r>
            <w:r>
              <w:rPr>
                <w:sz w:val="24"/>
              </w:rPr>
              <w:t>е выплат)</w:t>
            </w:r>
          </w:p>
        </w:tc>
        <w:tc>
          <w:tcPr>
            <w:tcW w:w="1192" w:type="dxa"/>
          </w:tcPr>
          <w:p w14:paraId="29B80C04" w14:textId="77777777" w:rsidR="00192D51" w:rsidRDefault="00460E6F">
            <w:pPr>
              <w:pStyle w:val="TableParagraph"/>
              <w:spacing w:before="231"/>
              <w:ind w:left="87" w:hanging="3"/>
              <w:rPr>
                <w:sz w:val="24"/>
              </w:rPr>
            </w:pPr>
            <w:proofErr w:type="spellStart"/>
            <w:r>
              <w:rPr>
                <w:spacing w:val="-2"/>
                <w:sz w:val="24"/>
              </w:rPr>
              <w:t>Аналитич</w:t>
            </w:r>
            <w:proofErr w:type="spellEnd"/>
            <w:r>
              <w:rPr>
                <w:spacing w:val="-2"/>
                <w:sz w:val="24"/>
              </w:rPr>
              <w:t xml:space="preserve"> </w:t>
            </w:r>
            <w:proofErr w:type="spellStart"/>
            <w:r>
              <w:rPr>
                <w:sz w:val="24"/>
              </w:rPr>
              <w:t>еский</w:t>
            </w:r>
            <w:proofErr w:type="spellEnd"/>
            <w:r>
              <w:rPr>
                <w:spacing w:val="-2"/>
                <w:sz w:val="24"/>
              </w:rPr>
              <w:t xml:space="preserve"> </w:t>
            </w:r>
            <w:r>
              <w:rPr>
                <w:spacing w:val="-5"/>
                <w:sz w:val="24"/>
              </w:rPr>
              <w:t>код</w:t>
            </w:r>
          </w:p>
        </w:tc>
      </w:tr>
      <w:tr w:rsidR="00192D51" w14:paraId="4B631023" w14:textId="77777777">
        <w:trPr>
          <w:trHeight w:val="479"/>
        </w:trPr>
        <w:tc>
          <w:tcPr>
            <w:tcW w:w="1078" w:type="dxa"/>
          </w:tcPr>
          <w:p w14:paraId="03E8E7BE" w14:textId="77777777" w:rsidR="00192D51" w:rsidRDefault="00460E6F">
            <w:pPr>
              <w:pStyle w:val="TableParagraph"/>
              <w:spacing w:before="95"/>
              <w:ind w:left="12" w:right="5"/>
              <w:jc w:val="center"/>
              <w:rPr>
                <w:sz w:val="24"/>
              </w:rPr>
            </w:pPr>
            <w:r>
              <w:rPr>
                <w:spacing w:val="-10"/>
                <w:sz w:val="24"/>
              </w:rPr>
              <w:t>1</w:t>
            </w:r>
          </w:p>
        </w:tc>
        <w:tc>
          <w:tcPr>
            <w:tcW w:w="965" w:type="dxa"/>
          </w:tcPr>
          <w:p w14:paraId="190F10AF" w14:textId="77777777" w:rsidR="00192D51" w:rsidRDefault="00460E6F">
            <w:pPr>
              <w:pStyle w:val="TableParagraph"/>
              <w:spacing w:before="95"/>
              <w:ind w:left="16" w:right="7"/>
              <w:jc w:val="center"/>
              <w:rPr>
                <w:sz w:val="24"/>
              </w:rPr>
            </w:pPr>
            <w:r>
              <w:rPr>
                <w:spacing w:val="-10"/>
                <w:sz w:val="24"/>
              </w:rPr>
              <w:t>2</w:t>
            </w:r>
          </w:p>
        </w:tc>
        <w:tc>
          <w:tcPr>
            <w:tcW w:w="1134" w:type="dxa"/>
          </w:tcPr>
          <w:p w14:paraId="71FFC6F0" w14:textId="77777777" w:rsidR="00192D51" w:rsidRDefault="00460E6F">
            <w:pPr>
              <w:pStyle w:val="TableParagraph"/>
              <w:spacing w:before="95"/>
              <w:ind w:left="18" w:right="14"/>
              <w:jc w:val="center"/>
              <w:rPr>
                <w:sz w:val="24"/>
              </w:rPr>
            </w:pPr>
            <w:r>
              <w:rPr>
                <w:spacing w:val="-10"/>
                <w:sz w:val="24"/>
              </w:rPr>
              <w:t>3</w:t>
            </w:r>
          </w:p>
        </w:tc>
        <w:tc>
          <w:tcPr>
            <w:tcW w:w="1873" w:type="dxa"/>
          </w:tcPr>
          <w:p w14:paraId="7C7FDC52" w14:textId="77777777" w:rsidR="00192D51" w:rsidRDefault="00460E6F">
            <w:pPr>
              <w:pStyle w:val="TableParagraph"/>
              <w:spacing w:before="95"/>
              <w:ind w:left="8" w:right="1"/>
              <w:jc w:val="center"/>
              <w:rPr>
                <w:sz w:val="24"/>
              </w:rPr>
            </w:pPr>
            <w:r>
              <w:rPr>
                <w:spacing w:val="-10"/>
                <w:sz w:val="24"/>
              </w:rPr>
              <w:t>4</w:t>
            </w:r>
          </w:p>
        </w:tc>
        <w:tc>
          <w:tcPr>
            <w:tcW w:w="1076" w:type="dxa"/>
          </w:tcPr>
          <w:p w14:paraId="50342ECC" w14:textId="77777777" w:rsidR="00192D51" w:rsidRDefault="00460E6F">
            <w:pPr>
              <w:pStyle w:val="TableParagraph"/>
              <w:spacing w:before="95"/>
              <w:ind w:left="8" w:right="2"/>
              <w:jc w:val="center"/>
              <w:rPr>
                <w:sz w:val="24"/>
              </w:rPr>
            </w:pPr>
            <w:r>
              <w:rPr>
                <w:spacing w:val="-10"/>
                <w:sz w:val="24"/>
              </w:rPr>
              <w:t>5</w:t>
            </w:r>
          </w:p>
        </w:tc>
        <w:tc>
          <w:tcPr>
            <w:tcW w:w="1761" w:type="dxa"/>
          </w:tcPr>
          <w:p w14:paraId="7CF42F6F" w14:textId="77777777" w:rsidR="00192D51" w:rsidRDefault="00460E6F">
            <w:pPr>
              <w:pStyle w:val="TableParagraph"/>
              <w:spacing w:before="95"/>
              <w:ind w:left="67" w:right="65"/>
              <w:jc w:val="center"/>
              <w:rPr>
                <w:sz w:val="24"/>
              </w:rPr>
            </w:pPr>
            <w:r>
              <w:rPr>
                <w:spacing w:val="-10"/>
                <w:sz w:val="24"/>
              </w:rPr>
              <w:t>6</w:t>
            </w:r>
          </w:p>
        </w:tc>
        <w:tc>
          <w:tcPr>
            <w:tcW w:w="1192" w:type="dxa"/>
          </w:tcPr>
          <w:p w14:paraId="3ECCA1AC" w14:textId="77777777" w:rsidR="00192D51" w:rsidRDefault="00460E6F">
            <w:pPr>
              <w:pStyle w:val="TableParagraph"/>
              <w:spacing w:before="95"/>
              <w:ind w:left="14" w:right="15"/>
              <w:jc w:val="center"/>
              <w:rPr>
                <w:sz w:val="24"/>
              </w:rPr>
            </w:pPr>
            <w:r>
              <w:rPr>
                <w:spacing w:val="-10"/>
                <w:sz w:val="24"/>
              </w:rPr>
              <w:t>7</w:t>
            </w:r>
          </w:p>
        </w:tc>
      </w:tr>
      <w:tr w:rsidR="00192D51" w14:paraId="771B4134" w14:textId="77777777">
        <w:trPr>
          <w:trHeight w:val="479"/>
        </w:trPr>
        <w:tc>
          <w:tcPr>
            <w:tcW w:w="1078" w:type="dxa"/>
          </w:tcPr>
          <w:p w14:paraId="326EE196" w14:textId="77777777" w:rsidR="00192D51" w:rsidRDefault="00192D51">
            <w:pPr>
              <w:pStyle w:val="TableParagraph"/>
            </w:pPr>
          </w:p>
        </w:tc>
        <w:tc>
          <w:tcPr>
            <w:tcW w:w="965" w:type="dxa"/>
          </w:tcPr>
          <w:p w14:paraId="62D10D49" w14:textId="77777777" w:rsidR="00192D51" w:rsidRDefault="00192D51">
            <w:pPr>
              <w:pStyle w:val="TableParagraph"/>
            </w:pPr>
          </w:p>
        </w:tc>
        <w:tc>
          <w:tcPr>
            <w:tcW w:w="1134" w:type="dxa"/>
          </w:tcPr>
          <w:p w14:paraId="08F7828A" w14:textId="77777777" w:rsidR="00192D51" w:rsidRDefault="00192D51">
            <w:pPr>
              <w:pStyle w:val="TableParagraph"/>
            </w:pPr>
          </w:p>
        </w:tc>
        <w:tc>
          <w:tcPr>
            <w:tcW w:w="1873" w:type="dxa"/>
          </w:tcPr>
          <w:p w14:paraId="1A579385" w14:textId="77777777" w:rsidR="00192D51" w:rsidRDefault="00192D51">
            <w:pPr>
              <w:pStyle w:val="TableParagraph"/>
            </w:pPr>
          </w:p>
        </w:tc>
        <w:tc>
          <w:tcPr>
            <w:tcW w:w="1076" w:type="dxa"/>
          </w:tcPr>
          <w:p w14:paraId="2CC30F50" w14:textId="77777777" w:rsidR="00192D51" w:rsidRDefault="00192D51">
            <w:pPr>
              <w:pStyle w:val="TableParagraph"/>
            </w:pPr>
          </w:p>
        </w:tc>
        <w:tc>
          <w:tcPr>
            <w:tcW w:w="1761" w:type="dxa"/>
          </w:tcPr>
          <w:p w14:paraId="522F3A2A" w14:textId="77777777" w:rsidR="00192D51" w:rsidRDefault="00192D51">
            <w:pPr>
              <w:pStyle w:val="TableParagraph"/>
            </w:pPr>
          </w:p>
        </w:tc>
        <w:tc>
          <w:tcPr>
            <w:tcW w:w="1192" w:type="dxa"/>
          </w:tcPr>
          <w:p w14:paraId="78D74FBF" w14:textId="77777777" w:rsidR="00192D51" w:rsidRDefault="00192D51">
            <w:pPr>
              <w:pStyle w:val="TableParagraph"/>
            </w:pPr>
          </w:p>
        </w:tc>
      </w:tr>
      <w:tr w:rsidR="00192D51" w14:paraId="5DC28C46" w14:textId="77777777">
        <w:trPr>
          <w:trHeight w:val="482"/>
        </w:trPr>
        <w:tc>
          <w:tcPr>
            <w:tcW w:w="1078" w:type="dxa"/>
          </w:tcPr>
          <w:p w14:paraId="6BA15A9A" w14:textId="77777777" w:rsidR="00192D51" w:rsidRDefault="00192D51">
            <w:pPr>
              <w:pStyle w:val="TableParagraph"/>
            </w:pPr>
          </w:p>
        </w:tc>
        <w:tc>
          <w:tcPr>
            <w:tcW w:w="965" w:type="dxa"/>
          </w:tcPr>
          <w:p w14:paraId="281DC9BF" w14:textId="77777777" w:rsidR="00192D51" w:rsidRDefault="00192D51">
            <w:pPr>
              <w:pStyle w:val="TableParagraph"/>
            </w:pPr>
          </w:p>
        </w:tc>
        <w:tc>
          <w:tcPr>
            <w:tcW w:w="1134" w:type="dxa"/>
          </w:tcPr>
          <w:p w14:paraId="19D16B59" w14:textId="77777777" w:rsidR="00192D51" w:rsidRDefault="00192D51">
            <w:pPr>
              <w:pStyle w:val="TableParagraph"/>
            </w:pPr>
          </w:p>
        </w:tc>
        <w:tc>
          <w:tcPr>
            <w:tcW w:w="1873" w:type="dxa"/>
          </w:tcPr>
          <w:p w14:paraId="120FE956" w14:textId="77777777" w:rsidR="00192D51" w:rsidRDefault="00192D51">
            <w:pPr>
              <w:pStyle w:val="TableParagraph"/>
            </w:pPr>
          </w:p>
        </w:tc>
        <w:tc>
          <w:tcPr>
            <w:tcW w:w="1076" w:type="dxa"/>
          </w:tcPr>
          <w:p w14:paraId="07773DF8" w14:textId="77777777" w:rsidR="00192D51" w:rsidRDefault="00192D51">
            <w:pPr>
              <w:pStyle w:val="TableParagraph"/>
            </w:pPr>
          </w:p>
        </w:tc>
        <w:tc>
          <w:tcPr>
            <w:tcW w:w="1761" w:type="dxa"/>
          </w:tcPr>
          <w:p w14:paraId="04910FA4" w14:textId="77777777" w:rsidR="00192D51" w:rsidRDefault="00192D51">
            <w:pPr>
              <w:pStyle w:val="TableParagraph"/>
            </w:pPr>
          </w:p>
        </w:tc>
        <w:tc>
          <w:tcPr>
            <w:tcW w:w="1192" w:type="dxa"/>
          </w:tcPr>
          <w:p w14:paraId="4C11B110" w14:textId="77777777" w:rsidR="00192D51" w:rsidRDefault="00192D51">
            <w:pPr>
              <w:pStyle w:val="TableParagraph"/>
            </w:pPr>
          </w:p>
        </w:tc>
      </w:tr>
      <w:tr w:rsidR="00192D51" w14:paraId="2575B3C9" w14:textId="77777777">
        <w:trPr>
          <w:trHeight w:val="479"/>
        </w:trPr>
        <w:tc>
          <w:tcPr>
            <w:tcW w:w="3177" w:type="dxa"/>
            <w:gridSpan w:val="3"/>
            <w:tcBorders>
              <w:left w:val="nil"/>
              <w:bottom w:val="nil"/>
            </w:tcBorders>
          </w:tcPr>
          <w:p w14:paraId="0B8C54FD" w14:textId="77777777" w:rsidR="00192D51" w:rsidRDefault="00192D51">
            <w:pPr>
              <w:pStyle w:val="TableParagraph"/>
            </w:pPr>
          </w:p>
        </w:tc>
        <w:tc>
          <w:tcPr>
            <w:tcW w:w="1873" w:type="dxa"/>
          </w:tcPr>
          <w:p w14:paraId="21A5358B" w14:textId="77777777" w:rsidR="00192D51" w:rsidRDefault="00460E6F">
            <w:pPr>
              <w:pStyle w:val="TableParagraph"/>
              <w:spacing w:before="92"/>
              <w:ind w:left="61"/>
              <w:rPr>
                <w:sz w:val="24"/>
              </w:rPr>
            </w:pPr>
            <w:r>
              <w:rPr>
                <w:spacing w:val="-2"/>
                <w:sz w:val="24"/>
              </w:rPr>
              <w:t>Итого</w:t>
            </w:r>
          </w:p>
        </w:tc>
        <w:tc>
          <w:tcPr>
            <w:tcW w:w="1076" w:type="dxa"/>
          </w:tcPr>
          <w:p w14:paraId="5A03E1D9" w14:textId="77777777" w:rsidR="00192D51" w:rsidRDefault="00192D51">
            <w:pPr>
              <w:pStyle w:val="TableParagraph"/>
            </w:pPr>
          </w:p>
        </w:tc>
        <w:tc>
          <w:tcPr>
            <w:tcW w:w="1761" w:type="dxa"/>
          </w:tcPr>
          <w:p w14:paraId="61FC1F31" w14:textId="77777777" w:rsidR="00192D51" w:rsidRDefault="00192D51">
            <w:pPr>
              <w:pStyle w:val="TableParagraph"/>
            </w:pPr>
          </w:p>
        </w:tc>
        <w:tc>
          <w:tcPr>
            <w:tcW w:w="1192" w:type="dxa"/>
          </w:tcPr>
          <w:p w14:paraId="20458115" w14:textId="77777777" w:rsidR="00192D51" w:rsidRDefault="00192D51">
            <w:pPr>
              <w:pStyle w:val="TableParagraph"/>
            </w:pPr>
          </w:p>
        </w:tc>
      </w:tr>
    </w:tbl>
    <w:p w14:paraId="2F7EDF7E" w14:textId="77777777" w:rsidR="00192D51" w:rsidRDefault="00192D51">
      <w:pPr>
        <w:pStyle w:val="a3"/>
        <w:spacing w:before="55"/>
        <w:ind w:left="0"/>
        <w:jc w:val="left"/>
        <w:rPr>
          <w:rFonts w:ascii="Courier New"/>
          <w:sz w:val="20"/>
        </w:rPr>
      </w:pPr>
    </w:p>
    <w:p w14:paraId="3150A477" w14:textId="77777777" w:rsidR="00192D51" w:rsidRDefault="00460E6F">
      <w:pPr>
        <w:tabs>
          <w:tab w:val="left" w:pos="8346"/>
        </w:tabs>
        <w:spacing w:before="1" w:line="226" w:lineRule="exact"/>
        <w:ind w:left="6022"/>
        <w:rPr>
          <w:sz w:val="20"/>
        </w:rPr>
      </w:pPr>
      <w:r>
        <w:rPr>
          <w:rFonts w:ascii="Courier New" w:hAnsi="Courier New"/>
          <w:sz w:val="20"/>
        </w:rPr>
        <w:t xml:space="preserve">Номер страницы </w:t>
      </w:r>
      <w:r>
        <w:rPr>
          <w:sz w:val="20"/>
          <w:u w:val="single"/>
        </w:rPr>
        <w:tab/>
      </w:r>
    </w:p>
    <w:p w14:paraId="7DC22BD7" w14:textId="77777777" w:rsidR="00192D51" w:rsidRDefault="00460E6F">
      <w:pPr>
        <w:tabs>
          <w:tab w:val="left" w:pos="8346"/>
        </w:tabs>
        <w:spacing w:line="226" w:lineRule="exact"/>
        <w:ind w:left="6022"/>
        <w:rPr>
          <w:sz w:val="20"/>
        </w:rPr>
      </w:pPr>
      <w:r>
        <w:rPr>
          <w:rFonts w:ascii="Courier New" w:hAnsi="Courier New"/>
          <w:sz w:val="20"/>
        </w:rPr>
        <w:t xml:space="preserve">Всего страниц </w:t>
      </w:r>
      <w:r>
        <w:rPr>
          <w:sz w:val="20"/>
          <w:u w:val="single"/>
        </w:rPr>
        <w:tab/>
      </w:r>
    </w:p>
    <w:p w14:paraId="1D18C34E" w14:textId="77777777" w:rsidR="00192D51" w:rsidRDefault="00460E6F">
      <w:pPr>
        <w:tabs>
          <w:tab w:val="left" w:pos="9186"/>
        </w:tabs>
        <w:spacing w:before="227"/>
        <w:ind w:left="6022"/>
        <w:rPr>
          <w:sz w:val="20"/>
        </w:rPr>
      </w:pPr>
      <w:r>
        <w:rPr>
          <w:rFonts w:ascii="Courier New" w:hAnsi="Courier New"/>
          <w:sz w:val="20"/>
        </w:rPr>
        <w:t xml:space="preserve">Номер лицевого счета </w:t>
      </w:r>
      <w:r>
        <w:rPr>
          <w:sz w:val="20"/>
          <w:u w:val="single"/>
        </w:rPr>
        <w:tab/>
      </w:r>
    </w:p>
    <w:p w14:paraId="5A0945E6" w14:textId="77777777" w:rsidR="00192D51" w:rsidRDefault="00460E6F">
      <w:pPr>
        <w:tabs>
          <w:tab w:val="left" w:pos="6862"/>
          <w:tab w:val="left" w:pos="8226"/>
          <w:tab w:val="left" w:pos="8826"/>
        </w:tabs>
        <w:spacing w:before="1"/>
        <w:ind w:left="602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0CB7C18" w14:textId="77777777" w:rsidR="00192D51" w:rsidRDefault="00460E6F">
      <w:pPr>
        <w:pStyle w:val="a4"/>
        <w:numPr>
          <w:ilvl w:val="0"/>
          <w:numId w:val="11"/>
        </w:numPr>
        <w:tabs>
          <w:tab w:val="left" w:pos="2540"/>
        </w:tabs>
        <w:spacing w:before="225"/>
        <w:ind w:left="254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pacing w:val="-4"/>
          <w:sz w:val="20"/>
        </w:rPr>
        <w:t>дня:</w:t>
      </w:r>
    </w:p>
    <w:p w14:paraId="09648202" w14:textId="77777777" w:rsidR="00192D51" w:rsidRDefault="00192D51">
      <w:pPr>
        <w:pStyle w:val="a4"/>
        <w:jc w:val="left"/>
        <w:rPr>
          <w:rFonts w:ascii="Courier New" w:hAnsi="Courier New"/>
          <w:sz w:val="20"/>
        </w:rPr>
        <w:sectPr w:rsidR="00192D51">
          <w:pgSz w:w="11910" w:h="16840"/>
          <w:pgMar w:top="1620" w:right="566"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474"/>
        <w:gridCol w:w="1020"/>
        <w:gridCol w:w="1136"/>
        <w:gridCol w:w="1133"/>
        <w:gridCol w:w="850"/>
        <w:gridCol w:w="1077"/>
        <w:gridCol w:w="1135"/>
        <w:gridCol w:w="1245"/>
      </w:tblGrid>
      <w:tr w:rsidR="00192D51" w14:paraId="25277ED9" w14:textId="77777777">
        <w:trPr>
          <w:trHeight w:val="480"/>
        </w:trPr>
        <w:tc>
          <w:tcPr>
            <w:tcW w:w="1078" w:type="dxa"/>
            <w:vMerge w:val="restart"/>
          </w:tcPr>
          <w:p w14:paraId="6FDC3FAB" w14:textId="77777777" w:rsidR="00192D51" w:rsidRDefault="00192D51">
            <w:pPr>
              <w:pStyle w:val="TableParagraph"/>
              <w:rPr>
                <w:rFonts w:ascii="Courier New"/>
                <w:sz w:val="24"/>
              </w:rPr>
            </w:pPr>
          </w:p>
          <w:p w14:paraId="6F83851E" w14:textId="77777777" w:rsidR="00192D51" w:rsidRDefault="00192D51">
            <w:pPr>
              <w:pStyle w:val="TableParagraph"/>
              <w:spacing w:before="209"/>
              <w:rPr>
                <w:rFonts w:ascii="Courier New"/>
                <w:sz w:val="24"/>
              </w:rPr>
            </w:pPr>
          </w:p>
          <w:p w14:paraId="2396D5CC" w14:textId="77777777" w:rsidR="00192D51" w:rsidRDefault="00460E6F">
            <w:pPr>
              <w:pStyle w:val="TableParagraph"/>
              <w:ind w:left="149" w:right="133" w:firstLine="187"/>
              <w:rPr>
                <w:sz w:val="24"/>
              </w:rPr>
            </w:pPr>
            <w:r>
              <w:rPr>
                <w:spacing w:val="-4"/>
                <w:sz w:val="24"/>
              </w:rPr>
              <w:t xml:space="preserve">Тип </w:t>
            </w:r>
            <w:r>
              <w:rPr>
                <w:spacing w:val="-2"/>
                <w:sz w:val="24"/>
              </w:rPr>
              <w:t>средств</w:t>
            </w:r>
          </w:p>
        </w:tc>
        <w:tc>
          <w:tcPr>
            <w:tcW w:w="1474" w:type="dxa"/>
            <w:vMerge w:val="restart"/>
          </w:tcPr>
          <w:p w14:paraId="6C94BD5C" w14:textId="77777777" w:rsidR="00192D51" w:rsidRDefault="00192D51">
            <w:pPr>
              <w:pStyle w:val="TableParagraph"/>
              <w:spacing w:before="68"/>
              <w:rPr>
                <w:rFonts w:ascii="Courier New"/>
                <w:sz w:val="24"/>
              </w:rPr>
            </w:pPr>
          </w:p>
          <w:p w14:paraId="213172DA" w14:textId="77777777" w:rsidR="00192D51" w:rsidRDefault="00460E6F">
            <w:pPr>
              <w:pStyle w:val="TableParagraph"/>
              <w:ind w:left="83" w:right="69" w:hanging="3"/>
              <w:jc w:val="center"/>
              <w:rPr>
                <w:sz w:val="24"/>
              </w:rPr>
            </w:pPr>
            <w:r>
              <w:rPr>
                <w:sz w:val="24"/>
              </w:rPr>
              <w:t xml:space="preserve">Код по БК и </w:t>
            </w:r>
            <w:proofErr w:type="spellStart"/>
            <w:proofErr w:type="gramStart"/>
            <w:r>
              <w:rPr>
                <w:spacing w:val="-2"/>
                <w:sz w:val="24"/>
              </w:rPr>
              <w:t>дополнитель</w:t>
            </w:r>
            <w:proofErr w:type="spellEnd"/>
            <w:r>
              <w:rPr>
                <w:spacing w:val="-2"/>
                <w:sz w:val="24"/>
              </w:rPr>
              <w:t xml:space="preserve"> </w:t>
            </w:r>
            <w:r>
              <w:rPr>
                <w:spacing w:val="-4"/>
                <w:sz w:val="24"/>
              </w:rPr>
              <w:t>ной</w:t>
            </w:r>
            <w:proofErr w:type="gramEnd"/>
          </w:p>
          <w:p w14:paraId="010FD590" w14:textId="77777777" w:rsidR="00192D51" w:rsidRDefault="00460E6F">
            <w:pPr>
              <w:pStyle w:val="TableParagraph"/>
              <w:ind w:left="11"/>
              <w:jc w:val="center"/>
              <w:rPr>
                <w:sz w:val="24"/>
              </w:rPr>
            </w:pPr>
            <w:proofErr w:type="spellStart"/>
            <w:r>
              <w:rPr>
                <w:spacing w:val="-2"/>
                <w:sz w:val="24"/>
              </w:rPr>
              <w:t>классификац</w:t>
            </w:r>
            <w:proofErr w:type="spellEnd"/>
            <w:r>
              <w:rPr>
                <w:spacing w:val="-2"/>
                <w:sz w:val="24"/>
              </w:rPr>
              <w:t xml:space="preserve"> </w:t>
            </w:r>
            <w:proofErr w:type="spellStart"/>
            <w:r>
              <w:rPr>
                <w:spacing w:val="-6"/>
                <w:sz w:val="24"/>
              </w:rPr>
              <w:t>ии</w:t>
            </w:r>
            <w:proofErr w:type="spellEnd"/>
          </w:p>
        </w:tc>
        <w:tc>
          <w:tcPr>
            <w:tcW w:w="1020" w:type="dxa"/>
            <w:vMerge w:val="restart"/>
          </w:tcPr>
          <w:p w14:paraId="5780A9E9" w14:textId="77777777" w:rsidR="00192D51" w:rsidRDefault="00192D51">
            <w:pPr>
              <w:pStyle w:val="TableParagraph"/>
              <w:spacing w:before="205"/>
              <w:rPr>
                <w:rFonts w:ascii="Courier New"/>
                <w:sz w:val="24"/>
              </w:rPr>
            </w:pPr>
          </w:p>
          <w:p w14:paraId="7E033D1D" w14:textId="77777777" w:rsidR="00192D51" w:rsidRDefault="00460E6F">
            <w:pPr>
              <w:pStyle w:val="TableParagraph"/>
              <w:ind w:left="14" w:right="6"/>
              <w:jc w:val="center"/>
              <w:rPr>
                <w:sz w:val="24"/>
              </w:rPr>
            </w:pPr>
            <w:proofErr w:type="gramStart"/>
            <w:r>
              <w:rPr>
                <w:spacing w:val="-2"/>
                <w:sz w:val="24"/>
              </w:rPr>
              <w:t xml:space="preserve">Бюджет </w:t>
            </w:r>
            <w:proofErr w:type="spellStart"/>
            <w:r>
              <w:rPr>
                <w:spacing w:val="-4"/>
                <w:sz w:val="24"/>
              </w:rPr>
              <w:t>ные</w:t>
            </w:r>
            <w:proofErr w:type="spellEnd"/>
            <w:proofErr w:type="gramEnd"/>
            <w:r>
              <w:rPr>
                <w:spacing w:val="-4"/>
                <w:sz w:val="24"/>
              </w:rPr>
              <w:t xml:space="preserve"> </w:t>
            </w:r>
            <w:proofErr w:type="spellStart"/>
            <w:r>
              <w:rPr>
                <w:spacing w:val="-2"/>
                <w:sz w:val="24"/>
              </w:rPr>
              <w:t>ассигно</w:t>
            </w:r>
            <w:proofErr w:type="spellEnd"/>
            <w:r>
              <w:rPr>
                <w:spacing w:val="-2"/>
                <w:sz w:val="24"/>
              </w:rPr>
              <w:t xml:space="preserve"> </w:t>
            </w:r>
            <w:proofErr w:type="spellStart"/>
            <w:r>
              <w:rPr>
                <w:spacing w:val="-4"/>
                <w:sz w:val="24"/>
              </w:rPr>
              <w:t>вания</w:t>
            </w:r>
            <w:proofErr w:type="spellEnd"/>
          </w:p>
        </w:tc>
        <w:tc>
          <w:tcPr>
            <w:tcW w:w="1136" w:type="dxa"/>
            <w:vMerge w:val="restart"/>
          </w:tcPr>
          <w:p w14:paraId="5D4C754C" w14:textId="77777777" w:rsidR="00192D51" w:rsidRDefault="00192D51">
            <w:pPr>
              <w:pStyle w:val="TableParagraph"/>
              <w:spacing w:before="68"/>
              <w:rPr>
                <w:rFonts w:ascii="Courier New"/>
                <w:sz w:val="24"/>
              </w:rPr>
            </w:pPr>
          </w:p>
          <w:p w14:paraId="593CD6E0" w14:textId="77777777" w:rsidR="00192D51" w:rsidRDefault="00460E6F">
            <w:pPr>
              <w:pStyle w:val="TableParagraph"/>
              <w:ind w:left="69" w:right="59" w:hanging="2"/>
              <w:jc w:val="center"/>
              <w:rPr>
                <w:sz w:val="24"/>
              </w:rPr>
            </w:pPr>
            <w:r>
              <w:rPr>
                <w:spacing w:val="-2"/>
                <w:sz w:val="24"/>
              </w:rPr>
              <w:t xml:space="preserve">Лимиты </w:t>
            </w:r>
            <w:proofErr w:type="spellStart"/>
            <w:r>
              <w:rPr>
                <w:spacing w:val="-2"/>
                <w:sz w:val="24"/>
              </w:rPr>
              <w:t>бюджетн</w:t>
            </w:r>
            <w:proofErr w:type="spellEnd"/>
            <w:r>
              <w:rPr>
                <w:spacing w:val="-2"/>
                <w:sz w:val="24"/>
              </w:rPr>
              <w:t xml:space="preserve"> </w:t>
            </w:r>
            <w:proofErr w:type="spellStart"/>
            <w:r>
              <w:rPr>
                <w:spacing w:val="-6"/>
                <w:sz w:val="24"/>
              </w:rPr>
              <w:t>ых</w:t>
            </w:r>
            <w:proofErr w:type="spellEnd"/>
            <w:r>
              <w:rPr>
                <w:spacing w:val="-6"/>
                <w:sz w:val="24"/>
              </w:rPr>
              <w:t xml:space="preserve"> </w:t>
            </w:r>
            <w:proofErr w:type="spellStart"/>
            <w:r>
              <w:rPr>
                <w:spacing w:val="-2"/>
                <w:sz w:val="24"/>
              </w:rPr>
              <w:t>обязатель</w:t>
            </w:r>
            <w:proofErr w:type="spellEnd"/>
            <w:r>
              <w:rPr>
                <w:spacing w:val="-2"/>
                <w:sz w:val="24"/>
              </w:rPr>
              <w:t xml:space="preserve"> </w:t>
            </w:r>
            <w:proofErr w:type="spellStart"/>
            <w:r>
              <w:rPr>
                <w:spacing w:val="-4"/>
                <w:sz w:val="24"/>
              </w:rPr>
              <w:t>ств</w:t>
            </w:r>
            <w:proofErr w:type="spellEnd"/>
          </w:p>
        </w:tc>
        <w:tc>
          <w:tcPr>
            <w:tcW w:w="1133" w:type="dxa"/>
            <w:vMerge w:val="restart"/>
          </w:tcPr>
          <w:p w14:paraId="0E0C294B" w14:textId="77777777" w:rsidR="00192D51" w:rsidRDefault="00192D51">
            <w:pPr>
              <w:pStyle w:val="TableParagraph"/>
              <w:spacing w:before="68"/>
              <w:rPr>
                <w:rFonts w:ascii="Courier New"/>
                <w:sz w:val="24"/>
              </w:rPr>
            </w:pPr>
          </w:p>
          <w:p w14:paraId="0398D487" w14:textId="77777777" w:rsidR="00192D51" w:rsidRDefault="00460E6F">
            <w:pPr>
              <w:pStyle w:val="TableParagraph"/>
              <w:ind w:left="61" w:right="54" w:hanging="1"/>
              <w:jc w:val="center"/>
              <w:rPr>
                <w:sz w:val="24"/>
              </w:rPr>
            </w:pPr>
            <w:proofErr w:type="spellStart"/>
            <w:r>
              <w:rPr>
                <w:spacing w:val="-2"/>
                <w:sz w:val="24"/>
              </w:rPr>
              <w:t>Предельн</w:t>
            </w:r>
            <w:proofErr w:type="spellEnd"/>
            <w:r>
              <w:rPr>
                <w:spacing w:val="-2"/>
                <w:sz w:val="24"/>
              </w:rPr>
              <w:t xml:space="preserve"> </w:t>
            </w:r>
            <w:proofErr w:type="spellStart"/>
            <w:r>
              <w:rPr>
                <w:spacing w:val="-6"/>
                <w:sz w:val="24"/>
              </w:rPr>
              <w:t>ые</w:t>
            </w:r>
            <w:proofErr w:type="spellEnd"/>
            <w:r>
              <w:rPr>
                <w:spacing w:val="-6"/>
                <w:sz w:val="24"/>
              </w:rPr>
              <w:t xml:space="preserve"> </w:t>
            </w:r>
            <w:r>
              <w:rPr>
                <w:spacing w:val="-2"/>
                <w:sz w:val="24"/>
              </w:rPr>
              <w:t xml:space="preserve">объемы </w:t>
            </w:r>
            <w:proofErr w:type="spellStart"/>
            <w:r>
              <w:rPr>
                <w:spacing w:val="-2"/>
                <w:sz w:val="24"/>
              </w:rPr>
              <w:t>финансир</w:t>
            </w:r>
            <w:proofErr w:type="spellEnd"/>
            <w:r>
              <w:rPr>
                <w:spacing w:val="-2"/>
                <w:sz w:val="24"/>
              </w:rPr>
              <w:t xml:space="preserve"> </w:t>
            </w:r>
            <w:proofErr w:type="spellStart"/>
            <w:r>
              <w:rPr>
                <w:spacing w:val="-2"/>
                <w:sz w:val="24"/>
              </w:rPr>
              <w:t>ования</w:t>
            </w:r>
            <w:proofErr w:type="spellEnd"/>
          </w:p>
        </w:tc>
        <w:tc>
          <w:tcPr>
            <w:tcW w:w="850" w:type="dxa"/>
            <w:vMerge w:val="restart"/>
          </w:tcPr>
          <w:p w14:paraId="191DEDF3" w14:textId="77777777" w:rsidR="00192D51" w:rsidRDefault="00192D51">
            <w:pPr>
              <w:pStyle w:val="TableParagraph"/>
              <w:rPr>
                <w:rFonts w:ascii="Courier New"/>
                <w:sz w:val="24"/>
              </w:rPr>
            </w:pPr>
          </w:p>
          <w:p w14:paraId="2C3E51E1" w14:textId="77777777" w:rsidR="00192D51" w:rsidRDefault="00192D51">
            <w:pPr>
              <w:pStyle w:val="TableParagraph"/>
              <w:spacing w:before="209"/>
              <w:rPr>
                <w:rFonts w:ascii="Courier New"/>
                <w:sz w:val="24"/>
              </w:rPr>
            </w:pPr>
          </w:p>
          <w:p w14:paraId="6DD7ECF7" w14:textId="77777777" w:rsidR="00192D51" w:rsidRDefault="00460E6F">
            <w:pPr>
              <w:pStyle w:val="TableParagraph"/>
              <w:ind w:left="292" w:right="68" w:hanging="207"/>
              <w:rPr>
                <w:sz w:val="24"/>
              </w:rPr>
            </w:pPr>
            <w:proofErr w:type="spellStart"/>
            <w:r>
              <w:rPr>
                <w:spacing w:val="-2"/>
                <w:sz w:val="24"/>
              </w:rPr>
              <w:t>Выпла</w:t>
            </w:r>
            <w:proofErr w:type="spellEnd"/>
            <w:r>
              <w:rPr>
                <w:spacing w:val="-2"/>
                <w:sz w:val="24"/>
              </w:rPr>
              <w:t xml:space="preserve"> </w:t>
            </w:r>
            <w:r>
              <w:rPr>
                <w:spacing w:val="-6"/>
                <w:sz w:val="24"/>
              </w:rPr>
              <w:t>ты</w:t>
            </w:r>
          </w:p>
        </w:tc>
        <w:tc>
          <w:tcPr>
            <w:tcW w:w="3457" w:type="dxa"/>
            <w:gridSpan w:val="3"/>
          </w:tcPr>
          <w:p w14:paraId="0FAAC3D5" w14:textId="77777777" w:rsidR="00192D51" w:rsidRDefault="00460E6F">
            <w:pPr>
              <w:pStyle w:val="TableParagraph"/>
              <w:spacing w:before="95"/>
              <w:ind w:left="9"/>
              <w:jc w:val="center"/>
              <w:rPr>
                <w:sz w:val="24"/>
              </w:rPr>
            </w:pPr>
            <w:r>
              <w:rPr>
                <w:spacing w:val="-2"/>
                <w:sz w:val="24"/>
              </w:rPr>
              <w:t>Остаток</w:t>
            </w:r>
          </w:p>
        </w:tc>
      </w:tr>
      <w:tr w:rsidR="00192D51" w14:paraId="40DAE852" w14:textId="77777777">
        <w:trPr>
          <w:trHeight w:val="1583"/>
        </w:trPr>
        <w:tc>
          <w:tcPr>
            <w:tcW w:w="1078" w:type="dxa"/>
            <w:vMerge/>
            <w:tcBorders>
              <w:top w:val="nil"/>
            </w:tcBorders>
          </w:tcPr>
          <w:p w14:paraId="773A14B5" w14:textId="77777777" w:rsidR="00192D51" w:rsidRDefault="00192D51">
            <w:pPr>
              <w:rPr>
                <w:sz w:val="2"/>
                <w:szCs w:val="2"/>
              </w:rPr>
            </w:pPr>
          </w:p>
        </w:tc>
        <w:tc>
          <w:tcPr>
            <w:tcW w:w="1474" w:type="dxa"/>
            <w:vMerge/>
            <w:tcBorders>
              <w:top w:val="nil"/>
            </w:tcBorders>
          </w:tcPr>
          <w:p w14:paraId="0A3967B5" w14:textId="77777777" w:rsidR="00192D51" w:rsidRDefault="00192D51">
            <w:pPr>
              <w:rPr>
                <w:sz w:val="2"/>
                <w:szCs w:val="2"/>
              </w:rPr>
            </w:pPr>
          </w:p>
        </w:tc>
        <w:tc>
          <w:tcPr>
            <w:tcW w:w="1020" w:type="dxa"/>
            <w:vMerge/>
            <w:tcBorders>
              <w:top w:val="nil"/>
            </w:tcBorders>
          </w:tcPr>
          <w:p w14:paraId="574C3949" w14:textId="77777777" w:rsidR="00192D51" w:rsidRDefault="00192D51">
            <w:pPr>
              <w:rPr>
                <w:sz w:val="2"/>
                <w:szCs w:val="2"/>
              </w:rPr>
            </w:pPr>
          </w:p>
        </w:tc>
        <w:tc>
          <w:tcPr>
            <w:tcW w:w="1136" w:type="dxa"/>
            <w:vMerge/>
            <w:tcBorders>
              <w:top w:val="nil"/>
            </w:tcBorders>
          </w:tcPr>
          <w:p w14:paraId="223E77A5" w14:textId="77777777" w:rsidR="00192D51" w:rsidRDefault="00192D51">
            <w:pPr>
              <w:rPr>
                <w:sz w:val="2"/>
                <w:szCs w:val="2"/>
              </w:rPr>
            </w:pPr>
          </w:p>
        </w:tc>
        <w:tc>
          <w:tcPr>
            <w:tcW w:w="1133" w:type="dxa"/>
            <w:vMerge/>
            <w:tcBorders>
              <w:top w:val="nil"/>
            </w:tcBorders>
          </w:tcPr>
          <w:p w14:paraId="5180AB6A" w14:textId="77777777" w:rsidR="00192D51" w:rsidRDefault="00192D51">
            <w:pPr>
              <w:rPr>
                <w:sz w:val="2"/>
                <w:szCs w:val="2"/>
              </w:rPr>
            </w:pPr>
          </w:p>
        </w:tc>
        <w:tc>
          <w:tcPr>
            <w:tcW w:w="850" w:type="dxa"/>
            <w:vMerge/>
            <w:tcBorders>
              <w:top w:val="nil"/>
            </w:tcBorders>
          </w:tcPr>
          <w:p w14:paraId="503CDD5F" w14:textId="77777777" w:rsidR="00192D51" w:rsidRDefault="00192D51">
            <w:pPr>
              <w:rPr>
                <w:sz w:val="2"/>
                <w:szCs w:val="2"/>
              </w:rPr>
            </w:pPr>
          </w:p>
        </w:tc>
        <w:tc>
          <w:tcPr>
            <w:tcW w:w="1077" w:type="dxa"/>
          </w:tcPr>
          <w:p w14:paraId="4A055383" w14:textId="77777777" w:rsidR="00192D51" w:rsidRDefault="00460E6F">
            <w:pPr>
              <w:pStyle w:val="TableParagraph"/>
              <w:spacing w:before="231"/>
              <w:ind w:left="14" w:right="7"/>
              <w:jc w:val="center"/>
              <w:rPr>
                <w:sz w:val="24"/>
              </w:rPr>
            </w:pPr>
            <w:proofErr w:type="spellStart"/>
            <w:r>
              <w:rPr>
                <w:spacing w:val="-2"/>
                <w:sz w:val="24"/>
              </w:rPr>
              <w:t>Бюджетн</w:t>
            </w:r>
            <w:proofErr w:type="spellEnd"/>
            <w:r>
              <w:rPr>
                <w:spacing w:val="-2"/>
                <w:sz w:val="24"/>
              </w:rPr>
              <w:t xml:space="preserve"> </w:t>
            </w:r>
            <w:proofErr w:type="spellStart"/>
            <w:r>
              <w:rPr>
                <w:spacing w:val="-6"/>
                <w:sz w:val="24"/>
              </w:rPr>
              <w:t>ые</w:t>
            </w:r>
            <w:proofErr w:type="spellEnd"/>
            <w:r>
              <w:rPr>
                <w:spacing w:val="-6"/>
                <w:sz w:val="24"/>
              </w:rPr>
              <w:t xml:space="preserve"> </w:t>
            </w:r>
            <w:proofErr w:type="spellStart"/>
            <w:r>
              <w:rPr>
                <w:spacing w:val="-2"/>
                <w:sz w:val="24"/>
              </w:rPr>
              <w:t>ассигнов</w:t>
            </w:r>
            <w:proofErr w:type="spellEnd"/>
            <w:r>
              <w:rPr>
                <w:spacing w:val="-2"/>
                <w:sz w:val="24"/>
              </w:rPr>
              <w:t xml:space="preserve"> </w:t>
            </w:r>
            <w:proofErr w:type="spellStart"/>
            <w:r>
              <w:rPr>
                <w:spacing w:val="-4"/>
                <w:sz w:val="24"/>
              </w:rPr>
              <w:t>ания</w:t>
            </w:r>
            <w:proofErr w:type="spellEnd"/>
          </w:p>
        </w:tc>
        <w:tc>
          <w:tcPr>
            <w:tcW w:w="1135" w:type="dxa"/>
          </w:tcPr>
          <w:p w14:paraId="4961A5CD" w14:textId="77777777" w:rsidR="00192D51" w:rsidRDefault="00460E6F">
            <w:pPr>
              <w:pStyle w:val="TableParagraph"/>
              <w:spacing w:before="95"/>
              <w:ind w:left="69" w:right="58" w:hanging="2"/>
              <w:jc w:val="center"/>
              <w:rPr>
                <w:sz w:val="24"/>
              </w:rPr>
            </w:pPr>
            <w:r>
              <w:rPr>
                <w:spacing w:val="-2"/>
                <w:sz w:val="24"/>
              </w:rPr>
              <w:t xml:space="preserve">Лимиты </w:t>
            </w:r>
            <w:proofErr w:type="spellStart"/>
            <w:r>
              <w:rPr>
                <w:spacing w:val="-2"/>
                <w:sz w:val="24"/>
              </w:rPr>
              <w:t>бюджетн</w:t>
            </w:r>
            <w:proofErr w:type="spellEnd"/>
            <w:r>
              <w:rPr>
                <w:spacing w:val="-2"/>
                <w:sz w:val="24"/>
              </w:rPr>
              <w:t xml:space="preserve"> </w:t>
            </w:r>
            <w:proofErr w:type="spellStart"/>
            <w:r>
              <w:rPr>
                <w:spacing w:val="-6"/>
                <w:sz w:val="24"/>
              </w:rPr>
              <w:t>ых</w:t>
            </w:r>
            <w:proofErr w:type="spellEnd"/>
            <w:r>
              <w:rPr>
                <w:spacing w:val="-6"/>
                <w:sz w:val="24"/>
              </w:rPr>
              <w:t xml:space="preserve"> </w:t>
            </w:r>
            <w:proofErr w:type="spellStart"/>
            <w:r>
              <w:rPr>
                <w:spacing w:val="-2"/>
                <w:sz w:val="24"/>
              </w:rPr>
              <w:t>обязатель</w:t>
            </w:r>
            <w:proofErr w:type="spellEnd"/>
            <w:r>
              <w:rPr>
                <w:spacing w:val="-2"/>
                <w:sz w:val="24"/>
              </w:rPr>
              <w:t xml:space="preserve"> </w:t>
            </w:r>
            <w:proofErr w:type="spellStart"/>
            <w:r>
              <w:rPr>
                <w:spacing w:val="-4"/>
                <w:sz w:val="24"/>
              </w:rPr>
              <w:t>ств</w:t>
            </w:r>
            <w:proofErr w:type="spellEnd"/>
          </w:p>
        </w:tc>
        <w:tc>
          <w:tcPr>
            <w:tcW w:w="1245" w:type="dxa"/>
          </w:tcPr>
          <w:p w14:paraId="422281D0" w14:textId="77777777" w:rsidR="00192D51" w:rsidRDefault="00460E6F">
            <w:pPr>
              <w:pStyle w:val="TableParagraph"/>
              <w:spacing w:before="231"/>
              <w:ind w:left="60" w:right="47" w:hanging="6"/>
              <w:jc w:val="center"/>
              <w:rPr>
                <w:sz w:val="24"/>
              </w:rPr>
            </w:pPr>
            <w:proofErr w:type="spellStart"/>
            <w:r>
              <w:rPr>
                <w:spacing w:val="-2"/>
                <w:sz w:val="24"/>
              </w:rPr>
              <w:t>Предельн</w:t>
            </w:r>
            <w:proofErr w:type="spellEnd"/>
            <w:r>
              <w:rPr>
                <w:spacing w:val="-2"/>
                <w:sz w:val="24"/>
              </w:rPr>
              <w:t xml:space="preserve"> </w:t>
            </w:r>
            <w:proofErr w:type="spellStart"/>
            <w:r>
              <w:rPr>
                <w:sz w:val="24"/>
              </w:rPr>
              <w:t>ые</w:t>
            </w:r>
            <w:proofErr w:type="spellEnd"/>
            <w:r>
              <w:rPr>
                <w:spacing w:val="-15"/>
                <w:sz w:val="24"/>
              </w:rPr>
              <w:t xml:space="preserve"> </w:t>
            </w:r>
            <w:r>
              <w:rPr>
                <w:sz w:val="24"/>
              </w:rPr>
              <w:t xml:space="preserve">объемы </w:t>
            </w:r>
            <w:proofErr w:type="spellStart"/>
            <w:r>
              <w:rPr>
                <w:spacing w:val="-2"/>
                <w:sz w:val="24"/>
              </w:rPr>
              <w:t>финансиро</w:t>
            </w:r>
            <w:proofErr w:type="spellEnd"/>
            <w:r>
              <w:rPr>
                <w:spacing w:val="-2"/>
                <w:sz w:val="24"/>
              </w:rPr>
              <w:t xml:space="preserve"> </w:t>
            </w:r>
            <w:proofErr w:type="spellStart"/>
            <w:r>
              <w:rPr>
                <w:spacing w:val="-4"/>
                <w:sz w:val="24"/>
              </w:rPr>
              <w:t>вания</w:t>
            </w:r>
            <w:proofErr w:type="spellEnd"/>
          </w:p>
        </w:tc>
      </w:tr>
      <w:tr w:rsidR="00192D51" w14:paraId="62526391" w14:textId="77777777">
        <w:trPr>
          <w:trHeight w:val="479"/>
        </w:trPr>
        <w:tc>
          <w:tcPr>
            <w:tcW w:w="1078" w:type="dxa"/>
          </w:tcPr>
          <w:p w14:paraId="290F70E0" w14:textId="77777777" w:rsidR="00192D51" w:rsidRDefault="00460E6F">
            <w:pPr>
              <w:pStyle w:val="TableParagraph"/>
              <w:spacing w:before="95"/>
              <w:ind w:left="12" w:right="5"/>
              <w:jc w:val="center"/>
              <w:rPr>
                <w:sz w:val="24"/>
              </w:rPr>
            </w:pPr>
            <w:r>
              <w:rPr>
                <w:spacing w:val="-10"/>
                <w:sz w:val="24"/>
              </w:rPr>
              <w:t>1</w:t>
            </w:r>
          </w:p>
        </w:tc>
        <w:tc>
          <w:tcPr>
            <w:tcW w:w="1474" w:type="dxa"/>
          </w:tcPr>
          <w:p w14:paraId="506A081B" w14:textId="77777777" w:rsidR="00192D51" w:rsidRDefault="00460E6F">
            <w:pPr>
              <w:pStyle w:val="TableParagraph"/>
              <w:spacing w:before="95"/>
              <w:ind w:left="11" w:right="2"/>
              <w:jc w:val="center"/>
              <w:rPr>
                <w:sz w:val="24"/>
              </w:rPr>
            </w:pPr>
            <w:r>
              <w:rPr>
                <w:spacing w:val="-10"/>
                <w:sz w:val="24"/>
              </w:rPr>
              <w:t>2</w:t>
            </w:r>
          </w:p>
        </w:tc>
        <w:tc>
          <w:tcPr>
            <w:tcW w:w="1020" w:type="dxa"/>
          </w:tcPr>
          <w:p w14:paraId="0EC5DFA2" w14:textId="77777777" w:rsidR="00192D51" w:rsidRDefault="00460E6F">
            <w:pPr>
              <w:pStyle w:val="TableParagraph"/>
              <w:spacing w:before="95"/>
              <w:ind w:left="14" w:right="7"/>
              <w:jc w:val="center"/>
              <w:rPr>
                <w:sz w:val="24"/>
              </w:rPr>
            </w:pPr>
            <w:r>
              <w:rPr>
                <w:spacing w:val="-10"/>
                <w:sz w:val="24"/>
              </w:rPr>
              <w:t>3</w:t>
            </w:r>
          </w:p>
        </w:tc>
        <w:tc>
          <w:tcPr>
            <w:tcW w:w="1136" w:type="dxa"/>
          </w:tcPr>
          <w:p w14:paraId="58210BF0" w14:textId="77777777" w:rsidR="00192D51" w:rsidRDefault="00460E6F">
            <w:pPr>
              <w:pStyle w:val="TableParagraph"/>
              <w:spacing w:before="95"/>
              <w:ind w:left="12" w:right="6"/>
              <w:jc w:val="center"/>
              <w:rPr>
                <w:sz w:val="24"/>
              </w:rPr>
            </w:pPr>
            <w:r>
              <w:rPr>
                <w:spacing w:val="-10"/>
                <w:sz w:val="24"/>
              </w:rPr>
              <w:t>4</w:t>
            </w:r>
          </w:p>
        </w:tc>
        <w:tc>
          <w:tcPr>
            <w:tcW w:w="1133" w:type="dxa"/>
          </w:tcPr>
          <w:p w14:paraId="06D3D7F9" w14:textId="77777777" w:rsidR="00192D51" w:rsidRDefault="00460E6F">
            <w:pPr>
              <w:pStyle w:val="TableParagraph"/>
              <w:spacing w:before="95"/>
              <w:ind w:left="13" w:right="9"/>
              <w:jc w:val="center"/>
              <w:rPr>
                <w:sz w:val="24"/>
              </w:rPr>
            </w:pPr>
            <w:r>
              <w:rPr>
                <w:spacing w:val="-10"/>
                <w:sz w:val="24"/>
              </w:rPr>
              <w:t>5</w:t>
            </w:r>
          </w:p>
        </w:tc>
        <w:tc>
          <w:tcPr>
            <w:tcW w:w="850" w:type="dxa"/>
          </w:tcPr>
          <w:p w14:paraId="08112083" w14:textId="77777777" w:rsidR="00192D51" w:rsidRDefault="00460E6F">
            <w:pPr>
              <w:pStyle w:val="TableParagraph"/>
              <w:spacing w:before="95"/>
              <w:ind w:left="57" w:right="49"/>
              <w:jc w:val="center"/>
              <w:rPr>
                <w:sz w:val="24"/>
              </w:rPr>
            </w:pPr>
            <w:r>
              <w:rPr>
                <w:spacing w:val="-10"/>
                <w:sz w:val="24"/>
              </w:rPr>
              <w:t>6</w:t>
            </w:r>
          </w:p>
        </w:tc>
        <w:tc>
          <w:tcPr>
            <w:tcW w:w="1077" w:type="dxa"/>
          </w:tcPr>
          <w:p w14:paraId="1418E5C9" w14:textId="77777777" w:rsidR="00192D51" w:rsidRDefault="00460E6F">
            <w:pPr>
              <w:pStyle w:val="TableParagraph"/>
              <w:spacing w:before="95"/>
              <w:ind w:left="14" w:right="7"/>
              <w:jc w:val="center"/>
              <w:rPr>
                <w:sz w:val="24"/>
              </w:rPr>
            </w:pPr>
            <w:r>
              <w:rPr>
                <w:spacing w:val="-10"/>
                <w:sz w:val="24"/>
              </w:rPr>
              <w:t>7</w:t>
            </w:r>
          </w:p>
        </w:tc>
        <w:tc>
          <w:tcPr>
            <w:tcW w:w="1135" w:type="dxa"/>
          </w:tcPr>
          <w:p w14:paraId="1A33F93C" w14:textId="77777777" w:rsidR="00192D51" w:rsidRDefault="00460E6F">
            <w:pPr>
              <w:pStyle w:val="TableParagraph"/>
              <w:spacing w:before="95"/>
              <w:ind w:left="19" w:right="11"/>
              <w:jc w:val="center"/>
              <w:rPr>
                <w:sz w:val="24"/>
              </w:rPr>
            </w:pPr>
            <w:r>
              <w:rPr>
                <w:spacing w:val="-10"/>
                <w:sz w:val="24"/>
              </w:rPr>
              <w:t>8</w:t>
            </w:r>
          </w:p>
        </w:tc>
        <w:tc>
          <w:tcPr>
            <w:tcW w:w="1245" w:type="dxa"/>
          </w:tcPr>
          <w:p w14:paraId="56ED2286" w14:textId="77777777" w:rsidR="00192D51" w:rsidRDefault="00460E6F">
            <w:pPr>
              <w:pStyle w:val="TableParagraph"/>
              <w:spacing w:before="95"/>
              <w:ind w:left="13" w:right="4"/>
              <w:jc w:val="center"/>
              <w:rPr>
                <w:sz w:val="24"/>
              </w:rPr>
            </w:pPr>
            <w:r>
              <w:rPr>
                <w:spacing w:val="-10"/>
                <w:sz w:val="24"/>
              </w:rPr>
              <w:t>9</w:t>
            </w:r>
          </w:p>
        </w:tc>
      </w:tr>
      <w:tr w:rsidR="00192D51" w14:paraId="32FADBF6" w14:textId="77777777">
        <w:trPr>
          <w:trHeight w:val="482"/>
        </w:trPr>
        <w:tc>
          <w:tcPr>
            <w:tcW w:w="1078" w:type="dxa"/>
          </w:tcPr>
          <w:p w14:paraId="0DC2994E" w14:textId="77777777" w:rsidR="00192D51" w:rsidRDefault="00192D51">
            <w:pPr>
              <w:pStyle w:val="TableParagraph"/>
              <w:rPr>
                <w:sz w:val="20"/>
              </w:rPr>
            </w:pPr>
          </w:p>
        </w:tc>
        <w:tc>
          <w:tcPr>
            <w:tcW w:w="1474" w:type="dxa"/>
          </w:tcPr>
          <w:p w14:paraId="7D8000D3" w14:textId="77777777" w:rsidR="00192D51" w:rsidRDefault="00192D51">
            <w:pPr>
              <w:pStyle w:val="TableParagraph"/>
              <w:rPr>
                <w:sz w:val="20"/>
              </w:rPr>
            </w:pPr>
          </w:p>
        </w:tc>
        <w:tc>
          <w:tcPr>
            <w:tcW w:w="1020" w:type="dxa"/>
          </w:tcPr>
          <w:p w14:paraId="32ACA766" w14:textId="77777777" w:rsidR="00192D51" w:rsidRDefault="00192D51">
            <w:pPr>
              <w:pStyle w:val="TableParagraph"/>
              <w:rPr>
                <w:sz w:val="20"/>
              </w:rPr>
            </w:pPr>
          </w:p>
        </w:tc>
        <w:tc>
          <w:tcPr>
            <w:tcW w:w="1136" w:type="dxa"/>
          </w:tcPr>
          <w:p w14:paraId="249EBA90" w14:textId="77777777" w:rsidR="00192D51" w:rsidRDefault="00192D51">
            <w:pPr>
              <w:pStyle w:val="TableParagraph"/>
              <w:rPr>
                <w:sz w:val="20"/>
              </w:rPr>
            </w:pPr>
          </w:p>
        </w:tc>
        <w:tc>
          <w:tcPr>
            <w:tcW w:w="1133" w:type="dxa"/>
          </w:tcPr>
          <w:p w14:paraId="7867FD3A" w14:textId="77777777" w:rsidR="00192D51" w:rsidRDefault="00192D51">
            <w:pPr>
              <w:pStyle w:val="TableParagraph"/>
              <w:rPr>
                <w:sz w:val="20"/>
              </w:rPr>
            </w:pPr>
          </w:p>
        </w:tc>
        <w:tc>
          <w:tcPr>
            <w:tcW w:w="850" w:type="dxa"/>
          </w:tcPr>
          <w:p w14:paraId="486A8EE2" w14:textId="77777777" w:rsidR="00192D51" w:rsidRDefault="00192D51">
            <w:pPr>
              <w:pStyle w:val="TableParagraph"/>
              <w:rPr>
                <w:sz w:val="20"/>
              </w:rPr>
            </w:pPr>
          </w:p>
        </w:tc>
        <w:tc>
          <w:tcPr>
            <w:tcW w:w="1077" w:type="dxa"/>
          </w:tcPr>
          <w:p w14:paraId="3AF854D6" w14:textId="77777777" w:rsidR="00192D51" w:rsidRDefault="00192D51">
            <w:pPr>
              <w:pStyle w:val="TableParagraph"/>
              <w:rPr>
                <w:sz w:val="20"/>
              </w:rPr>
            </w:pPr>
          </w:p>
        </w:tc>
        <w:tc>
          <w:tcPr>
            <w:tcW w:w="1135" w:type="dxa"/>
          </w:tcPr>
          <w:p w14:paraId="63DB5C53" w14:textId="77777777" w:rsidR="00192D51" w:rsidRDefault="00192D51">
            <w:pPr>
              <w:pStyle w:val="TableParagraph"/>
              <w:rPr>
                <w:sz w:val="20"/>
              </w:rPr>
            </w:pPr>
          </w:p>
        </w:tc>
        <w:tc>
          <w:tcPr>
            <w:tcW w:w="1245" w:type="dxa"/>
          </w:tcPr>
          <w:p w14:paraId="7171BA09" w14:textId="77777777" w:rsidR="00192D51" w:rsidRDefault="00192D51">
            <w:pPr>
              <w:pStyle w:val="TableParagraph"/>
              <w:rPr>
                <w:sz w:val="20"/>
              </w:rPr>
            </w:pPr>
          </w:p>
        </w:tc>
      </w:tr>
      <w:tr w:rsidR="00192D51" w14:paraId="52DFC541" w14:textId="77777777">
        <w:trPr>
          <w:trHeight w:val="479"/>
        </w:trPr>
        <w:tc>
          <w:tcPr>
            <w:tcW w:w="1078" w:type="dxa"/>
          </w:tcPr>
          <w:p w14:paraId="5CD54D66" w14:textId="77777777" w:rsidR="00192D51" w:rsidRDefault="00192D51">
            <w:pPr>
              <w:pStyle w:val="TableParagraph"/>
              <w:rPr>
                <w:sz w:val="20"/>
              </w:rPr>
            </w:pPr>
          </w:p>
        </w:tc>
        <w:tc>
          <w:tcPr>
            <w:tcW w:w="1474" w:type="dxa"/>
          </w:tcPr>
          <w:p w14:paraId="7E072482" w14:textId="77777777" w:rsidR="00192D51" w:rsidRDefault="00192D51">
            <w:pPr>
              <w:pStyle w:val="TableParagraph"/>
              <w:rPr>
                <w:sz w:val="20"/>
              </w:rPr>
            </w:pPr>
          </w:p>
        </w:tc>
        <w:tc>
          <w:tcPr>
            <w:tcW w:w="1020" w:type="dxa"/>
          </w:tcPr>
          <w:p w14:paraId="731082FD" w14:textId="77777777" w:rsidR="00192D51" w:rsidRDefault="00192D51">
            <w:pPr>
              <w:pStyle w:val="TableParagraph"/>
              <w:rPr>
                <w:sz w:val="20"/>
              </w:rPr>
            </w:pPr>
          </w:p>
        </w:tc>
        <w:tc>
          <w:tcPr>
            <w:tcW w:w="1136" w:type="dxa"/>
          </w:tcPr>
          <w:p w14:paraId="5B7E162D" w14:textId="77777777" w:rsidR="00192D51" w:rsidRDefault="00192D51">
            <w:pPr>
              <w:pStyle w:val="TableParagraph"/>
              <w:rPr>
                <w:sz w:val="20"/>
              </w:rPr>
            </w:pPr>
          </w:p>
        </w:tc>
        <w:tc>
          <w:tcPr>
            <w:tcW w:w="1133" w:type="dxa"/>
          </w:tcPr>
          <w:p w14:paraId="0F259657" w14:textId="77777777" w:rsidR="00192D51" w:rsidRDefault="00192D51">
            <w:pPr>
              <w:pStyle w:val="TableParagraph"/>
              <w:rPr>
                <w:sz w:val="20"/>
              </w:rPr>
            </w:pPr>
          </w:p>
        </w:tc>
        <w:tc>
          <w:tcPr>
            <w:tcW w:w="850" w:type="dxa"/>
          </w:tcPr>
          <w:p w14:paraId="300540DA" w14:textId="77777777" w:rsidR="00192D51" w:rsidRDefault="00192D51">
            <w:pPr>
              <w:pStyle w:val="TableParagraph"/>
              <w:rPr>
                <w:sz w:val="20"/>
              </w:rPr>
            </w:pPr>
          </w:p>
        </w:tc>
        <w:tc>
          <w:tcPr>
            <w:tcW w:w="1077" w:type="dxa"/>
          </w:tcPr>
          <w:p w14:paraId="5495BC57" w14:textId="77777777" w:rsidR="00192D51" w:rsidRDefault="00192D51">
            <w:pPr>
              <w:pStyle w:val="TableParagraph"/>
              <w:rPr>
                <w:sz w:val="20"/>
              </w:rPr>
            </w:pPr>
          </w:p>
        </w:tc>
        <w:tc>
          <w:tcPr>
            <w:tcW w:w="1135" w:type="dxa"/>
          </w:tcPr>
          <w:p w14:paraId="0F674AF2" w14:textId="77777777" w:rsidR="00192D51" w:rsidRDefault="00192D51">
            <w:pPr>
              <w:pStyle w:val="TableParagraph"/>
              <w:rPr>
                <w:sz w:val="20"/>
              </w:rPr>
            </w:pPr>
          </w:p>
        </w:tc>
        <w:tc>
          <w:tcPr>
            <w:tcW w:w="1245" w:type="dxa"/>
          </w:tcPr>
          <w:p w14:paraId="08B2EAA1" w14:textId="77777777" w:rsidR="00192D51" w:rsidRDefault="00192D51">
            <w:pPr>
              <w:pStyle w:val="TableParagraph"/>
              <w:rPr>
                <w:sz w:val="20"/>
              </w:rPr>
            </w:pPr>
          </w:p>
        </w:tc>
      </w:tr>
      <w:tr w:rsidR="00192D51" w14:paraId="653C0AEF" w14:textId="77777777">
        <w:trPr>
          <w:trHeight w:val="480"/>
        </w:trPr>
        <w:tc>
          <w:tcPr>
            <w:tcW w:w="1078" w:type="dxa"/>
          </w:tcPr>
          <w:p w14:paraId="6D9F333D" w14:textId="77777777" w:rsidR="00192D51" w:rsidRDefault="00192D51">
            <w:pPr>
              <w:pStyle w:val="TableParagraph"/>
              <w:rPr>
                <w:sz w:val="20"/>
              </w:rPr>
            </w:pPr>
          </w:p>
        </w:tc>
        <w:tc>
          <w:tcPr>
            <w:tcW w:w="1474" w:type="dxa"/>
          </w:tcPr>
          <w:p w14:paraId="0F7DA931" w14:textId="77777777" w:rsidR="00192D51" w:rsidRDefault="00192D51">
            <w:pPr>
              <w:pStyle w:val="TableParagraph"/>
              <w:rPr>
                <w:sz w:val="20"/>
              </w:rPr>
            </w:pPr>
          </w:p>
        </w:tc>
        <w:tc>
          <w:tcPr>
            <w:tcW w:w="1020" w:type="dxa"/>
          </w:tcPr>
          <w:p w14:paraId="62D0845B" w14:textId="77777777" w:rsidR="00192D51" w:rsidRDefault="00192D51">
            <w:pPr>
              <w:pStyle w:val="TableParagraph"/>
              <w:rPr>
                <w:sz w:val="20"/>
              </w:rPr>
            </w:pPr>
          </w:p>
        </w:tc>
        <w:tc>
          <w:tcPr>
            <w:tcW w:w="1136" w:type="dxa"/>
          </w:tcPr>
          <w:p w14:paraId="747282CD" w14:textId="77777777" w:rsidR="00192D51" w:rsidRDefault="00192D51">
            <w:pPr>
              <w:pStyle w:val="TableParagraph"/>
              <w:rPr>
                <w:sz w:val="20"/>
              </w:rPr>
            </w:pPr>
          </w:p>
        </w:tc>
        <w:tc>
          <w:tcPr>
            <w:tcW w:w="1133" w:type="dxa"/>
          </w:tcPr>
          <w:p w14:paraId="6810FA51" w14:textId="77777777" w:rsidR="00192D51" w:rsidRDefault="00192D51">
            <w:pPr>
              <w:pStyle w:val="TableParagraph"/>
              <w:rPr>
                <w:sz w:val="20"/>
              </w:rPr>
            </w:pPr>
          </w:p>
        </w:tc>
        <w:tc>
          <w:tcPr>
            <w:tcW w:w="850" w:type="dxa"/>
          </w:tcPr>
          <w:p w14:paraId="6E5FDB67" w14:textId="77777777" w:rsidR="00192D51" w:rsidRDefault="00192D51">
            <w:pPr>
              <w:pStyle w:val="TableParagraph"/>
              <w:rPr>
                <w:sz w:val="20"/>
              </w:rPr>
            </w:pPr>
          </w:p>
        </w:tc>
        <w:tc>
          <w:tcPr>
            <w:tcW w:w="1077" w:type="dxa"/>
          </w:tcPr>
          <w:p w14:paraId="6E70E06C" w14:textId="77777777" w:rsidR="00192D51" w:rsidRDefault="00192D51">
            <w:pPr>
              <w:pStyle w:val="TableParagraph"/>
              <w:rPr>
                <w:sz w:val="20"/>
              </w:rPr>
            </w:pPr>
          </w:p>
        </w:tc>
        <w:tc>
          <w:tcPr>
            <w:tcW w:w="1135" w:type="dxa"/>
          </w:tcPr>
          <w:p w14:paraId="7B5E7F8C" w14:textId="77777777" w:rsidR="00192D51" w:rsidRDefault="00192D51">
            <w:pPr>
              <w:pStyle w:val="TableParagraph"/>
              <w:rPr>
                <w:sz w:val="20"/>
              </w:rPr>
            </w:pPr>
          </w:p>
        </w:tc>
        <w:tc>
          <w:tcPr>
            <w:tcW w:w="1245" w:type="dxa"/>
          </w:tcPr>
          <w:p w14:paraId="735028D9" w14:textId="77777777" w:rsidR="00192D51" w:rsidRDefault="00192D51">
            <w:pPr>
              <w:pStyle w:val="TableParagraph"/>
              <w:rPr>
                <w:sz w:val="20"/>
              </w:rPr>
            </w:pPr>
          </w:p>
        </w:tc>
      </w:tr>
      <w:tr w:rsidR="00192D51" w14:paraId="2CB541E5" w14:textId="77777777">
        <w:trPr>
          <w:trHeight w:val="479"/>
        </w:trPr>
        <w:tc>
          <w:tcPr>
            <w:tcW w:w="1078" w:type="dxa"/>
            <w:tcBorders>
              <w:left w:val="nil"/>
              <w:bottom w:val="nil"/>
            </w:tcBorders>
          </w:tcPr>
          <w:p w14:paraId="4B7C67A3" w14:textId="77777777" w:rsidR="00192D51" w:rsidRDefault="00192D51">
            <w:pPr>
              <w:pStyle w:val="TableParagraph"/>
              <w:rPr>
                <w:sz w:val="20"/>
              </w:rPr>
            </w:pPr>
          </w:p>
        </w:tc>
        <w:tc>
          <w:tcPr>
            <w:tcW w:w="1474" w:type="dxa"/>
          </w:tcPr>
          <w:p w14:paraId="7EA0B8DE" w14:textId="77777777" w:rsidR="00192D51" w:rsidRDefault="00460E6F">
            <w:pPr>
              <w:pStyle w:val="TableParagraph"/>
              <w:spacing w:before="95"/>
              <w:ind w:left="62"/>
              <w:rPr>
                <w:sz w:val="24"/>
              </w:rPr>
            </w:pPr>
            <w:r>
              <w:rPr>
                <w:spacing w:val="-2"/>
                <w:sz w:val="24"/>
              </w:rPr>
              <w:t>Итого</w:t>
            </w:r>
          </w:p>
        </w:tc>
        <w:tc>
          <w:tcPr>
            <w:tcW w:w="1020" w:type="dxa"/>
          </w:tcPr>
          <w:p w14:paraId="76E128FC" w14:textId="77777777" w:rsidR="00192D51" w:rsidRDefault="00192D51">
            <w:pPr>
              <w:pStyle w:val="TableParagraph"/>
              <w:rPr>
                <w:sz w:val="20"/>
              </w:rPr>
            </w:pPr>
          </w:p>
        </w:tc>
        <w:tc>
          <w:tcPr>
            <w:tcW w:w="1136" w:type="dxa"/>
          </w:tcPr>
          <w:p w14:paraId="36EE53FE" w14:textId="77777777" w:rsidR="00192D51" w:rsidRDefault="00192D51">
            <w:pPr>
              <w:pStyle w:val="TableParagraph"/>
              <w:rPr>
                <w:sz w:val="20"/>
              </w:rPr>
            </w:pPr>
          </w:p>
        </w:tc>
        <w:tc>
          <w:tcPr>
            <w:tcW w:w="1133" w:type="dxa"/>
          </w:tcPr>
          <w:p w14:paraId="70190845" w14:textId="77777777" w:rsidR="00192D51" w:rsidRDefault="00192D51">
            <w:pPr>
              <w:pStyle w:val="TableParagraph"/>
              <w:rPr>
                <w:sz w:val="20"/>
              </w:rPr>
            </w:pPr>
          </w:p>
        </w:tc>
        <w:tc>
          <w:tcPr>
            <w:tcW w:w="850" w:type="dxa"/>
          </w:tcPr>
          <w:p w14:paraId="0B5F2679" w14:textId="77777777" w:rsidR="00192D51" w:rsidRDefault="00192D51">
            <w:pPr>
              <w:pStyle w:val="TableParagraph"/>
              <w:rPr>
                <w:sz w:val="20"/>
              </w:rPr>
            </w:pPr>
          </w:p>
        </w:tc>
        <w:tc>
          <w:tcPr>
            <w:tcW w:w="1077" w:type="dxa"/>
          </w:tcPr>
          <w:p w14:paraId="5C53968B" w14:textId="77777777" w:rsidR="00192D51" w:rsidRDefault="00192D51">
            <w:pPr>
              <w:pStyle w:val="TableParagraph"/>
              <w:rPr>
                <w:sz w:val="20"/>
              </w:rPr>
            </w:pPr>
          </w:p>
        </w:tc>
        <w:tc>
          <w:tcPr>
            <w:tcW w:w="1135" w:type="dxa"/>
          </w:tcPr>
          <w:p w14:paraId="0DC3413E" w14:textId="77777777" w:rsidR="00192D51" w:rsidRDefault="00192D51">
            <w:pPr>
              <w:pStyle w:val="TableParagraph"/>
              <w:rPr>
                <w:sz w:val="20"/>
              </w:rPr>
            </w:pPr>
          </w:p>
        </w:tc>
        <w:tc>
          <w:tcPr>
            <w:tcW w:w="1245" w:type="dxa"/>
          </w:tcPr>
          <w:p w14:paraId="16AAACD6" w14:textId="77777777" w:rsidR="00192D51" w:rsidRDefault="00192D51">
            <w:pPr>
              <w:pStyle w:val="TableParagraph"/>
              <w:rPr>
                <w:sz w:val="20"/>
              </w:rPr>
            </w:pPr>
          </w:p>
        </w:tc>
      </w:tr>
    </w:tbl>
    <w:p w14:paraId="40ADB1DA" w14:textId="77777777" w:rsidR="00192D51" w:rsidRDefault="00192D51">
      <w:pPr>
        <w:pStyle w:val="a3"/>
        <w:spacing w:before="77"/>
        <w:ind w:left="0"/>
        <w:jc w:val="left"/>
        <w:rPr>
          <w:rFonts w:ascii="Courier New"/>
          <w:sz w:val="20"/>
        </w:rPr>
      </w:pPr>
    </w:p>
    <w:p w14:paraId="628CD2DB" w14:textId="77777777" w:rsidR="00192D51" w:rsidRDefault="00460E6F">
      <w:pPr>
        <w:tabs>
          <w:tab w:val="left" w:pos="4484"/>
          <w:tab w:val="left" w:pos="5684"/>
          <w:tab w:val="left" w:pos="7244"/>
          <w:tab w:val="left" w:pos="8564"/>
        </w:tabs>
        <w:ind w:right="116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F821385" w14:textId="77777777" w:rsidR="00192D51" w:rsidRDefault="00460E6F">
      <w:pPr>
        <w:spacing w:before="1" w:line="226" w:lineRule="exact"/>
        <w:ind w:right="1204"/>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4C33A7BD" w14:textId="77777777" w:rsidR="00192D51" w:rsidRDefault="00460E6F">
      <w:pPr>
        <w:spacing w:line="226" w:lineRule="exact"/>
        <w:ind w:left="6742"/>
        <w:rPr>
          <w:rFonts w:ascii="Courier New" w:hAnsi="Courier New"/>
          <w:sz w:val="20"/>
        </w:rPr>
      </w:pPr>
      <w:r>
        <w:rPr>
          <w:rFonts w:ascii="Courier New" w:hAnsi="Courier New"/>
          <w:spacing w:val="-2"/>
          <w:sz w:val="20"/>
        </w:rPr>
        <w:t>подписи)</w:t>
      </w:r>
    </w:p>
    <w:p w14:paraId="74B6D001" w14:textId="77777777" w:rsidR="00192D51" w:rsidRDefault="00192D51">
      <w:pPr>
        <w:pStyle w:val="a3"/>
        <w:spacing w:before="1"/>
        <w:ind w:left="0"/>
        <w:jc w:val="left"/>
        <w:rPr>
          <w:rFonts w:ascii="Courier New"/>
          <w:sz w:val="20"/>
        </w:rPr>
      </w:pPr>
    </w:p>
    <w:p w14:paraId="2456A81B" w14:textId="77777777" w:rsidR="00192D51" w:rsidRDefault="00460E6F">
      <w:pPr>
        <w:tabs>
          <w:tab w:val="left" w:pos="9187"/>
        </w:tabs>
        <w:spacing w:line="226" w:lineRule="exact"/>
        <w:ind w:left="6862"/>
        <w:rPr>
          <w:sz w:val="20"/>
        </w:rPr>
      </w:pPr>
      <w:r>
        <w:rPr>
          <w:rFonts w:ascii="Courier New" w:hAnsi="Courier New"/>
          <w:sz w:val="20"/>
        </w:rPr>
        <w:t xml:space="preserve">Номер страницы </w:t>
      </w:r>
      <w:r>
        <w:rPr>
          <w:sz w:val="20"/>
          <w:u w:val="single"/>
        </w:rPr>
        <w:tab/>
      </w:r>
    </w:p>
    <w:p w14:paraId="2B7BE375" w14:textId="77777777" w:rsidR="00192D51" w:rsidRDefault="00460E6F">
      <w:pPr>
        <w:tabs>
          <w:tab w:val="left" w:pos="9187"/>
        </w:tabs>
        <w:spacing w:line="226" w:lineRule="exact"/>
        <w:ind w:left="6862"/>
        <w:rPr>
          <w:sz w:val="20"/>
        </w:rPr>
      </w:pPr>
      <w:r>
        <w:rPr>
          <w:rFonts w:ascii="Courier New" w:hAnsi="Courier New"/>
          <w:sz w:val="20"/>
        </w:rPr>
        <w:t xml:space="preserve">Всего страниц </w:t>
      </w:r>
      <w:r>
        <w:rPr>
          <w:sz w:val="20"/>
          <w:u w:val="single"/>
        </w:rPr>
        <w:tab/>
      </w:r>
    </w:p>
    <w:p w14:paraId="4AD1DC91" w14:textId="77777777" w:rsidR="00192D51" w:rsidRDefault="00192D51">
      <w:pPr>
        <w:pStyle w:val="a3"/>
        <w:ind w:left="0"/>
        <w:jc w:val="left"/>
        <w:rPr>
          <w:sz w:val="20"/>
        </w:rPr>
      </w:pPr>
    </w:p>
    <w:p w14:paraId="70077114" w14:textId="77777777" w:rsidR="00192D51" w:rsidRDefault="00192D51">
      <w:pPr>
        <w:pStyle w:val="a3"/>
        <w:ind w:left="0"/>
        <w:jc w:val="left"/>
        <w:rPr>
          <w:sz w:val="20"/>
        </w:rPr>
      </w:pPr>
    </w:p>
    <w:p w14:paraId="6889F444" w14:textId="77777777" w:rsidR="00192D51" w:rsidRDefault="00192D51">
      <w:pPr>
        <w:pStyle w:val="a3"/>
        <w:ind w:left="0"/>
        <w:jc w:val="left"/>
        <w:rPr>
          <w:sz w:val="20"/>
        </w:rPr>
      </w:pPr>
    </w:p>
    <w:p w14:paraId="0F6CB30B" w14:textId="77777777" w:rsidR="00192D51" w:rsidRDefault="00192D51">
      <w:pPr>
        <w:pStyle w:val="a3"/>
        <w:ind w:left="0"/>
        <w:jc w:val="left"/>
        <w:rPr>
          <w:sz w:val="20"/>
        </w:rPr>
      </w:pPr>
    </w:p>
    <w:p w14:paraId="581D5468" w14:textId="77777777" w:rsidR="00192D51" w:rsidRDefault="00192D51">
      <w:pPr>
        <w:pStyle w:val="a3"/>
        <w:ind w:left="0"/>
        <w:jc w:val="left"/>
        <w:rPr>
          <w:sz w:val="20"/>
        </w:rPr>
      </w:pPr>
    </w:p>
    <w:p w14:paraId="783C0872" w14:textId="77777777" w:rsidR="00192D51" w:rsidRDefault="00192D51">
      <w:pPr>
        <w:pStyle w:val="a3"/>
        <w:spacing w:before="2"/>
        <w:ind w:left="0"/>
        <w:jc w:val="left"/>
        <w:rPr>
          <w:sz w:val="20"/>
        </w:rPr>
      </w:pPr>
    </w:p>
    <w:p w14:paraId="321D087B" w14:textId="77777777" w:rsidR="00192D51" w:rsidRDefault="00460E6F">
      <w:pPr>
        <w:spacing w:line="226" w:lineRule="exact"/>
        <w:ind w:left="2901"/>
        <w:rPr>
          <w:rFonts w:ascii="Courier New" w:hAnsi="Courier New"/>
          <w:sz w:val="20"/>
        </w:rPr>
      </w:pPr>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СВЕДЕНИЯМ</w:t>
      </w:r>
    </w:p>
    <w:p w14:paraId="1EDB3552" w14:textId="77777777" w:rsidR="00192D51" w:rsidRDefault="00460E6F">
      <w:pPr>
        <w:tabs>
          <w:tab w:val="left" w:pos="6785"/>
          <w:tab w:val="left" w:pos="8301"/>
        </w:tabs>
        <w:ind w:left="1221" w:right="1085" w:firstLine="240"/>
        <w:rPr>
          <w:rFonts w:ascii="Courier New" w:hAnsi="Courier New"/>
          <w:sz w:val="20"/>
        </w:rPr>
      </w:pPr>
      <w:r>
        <w:rPr>
          <w:rFonts w:ascii="Courier New" w:hAnsi="Courier New"/>
          <w:sz w:val="20"/>
        </w:rPr>
        <w:t xml:space="preserve">по операциям на лицевом счете по переданным полномочиям получателя бюджетных средств за </w:t>
      </w:r>
      <w:r>
        <w:rPr>
          <w:sz w:val="20"/>
          <w:u w:val="single"/>
        </w:rPr>
        <w:tab/>
      </w:r>
      <w:r>
        <w:rPr>
          <w:sz w:val="20"/>
        </w:rPr>
        <w:tab/>
      </w:r>
      <w:r>
        <w:rPr>
          <w:rFonts w:ascii="Courier New" w:hAnsi="Courier New"/>
          <w:spacing w:val="-2"/>
          <w:sz w:val="20"/>
        </w:rPr>
        <w:t>┌──────┐</w:t>
      </w:r>
    </w:p>
    <w:p w14:paraId="5A994E13" w14:textId="77777777" w:rsidR="00192D51" w:rsidRDefault="00460E6F">
      <w:pPr>
        <w:spacing w:line="226" w:lineRule="exact"/>
        <w:ind w:right="1084"/>
        <w:jc w:val="right"/>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46550D16"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47E3EB32" w14:textId="77777777" w:rsidR="00192D51" w:rsidRDefault="00460E6F">
      <w:pPr>
        <w:tabs>
          <w:tab w:val="left" w:pos="8159"/>
          <w:tab w:val="left" w:pos="8999"/>
        </w:tabs>
        <w:spacing w:before="1" w:line="226" w:lineRule="exact"/>
        <w:ind w:right="1085"/>
        <w:jc w:val="right"/>
        <w:rPr>
          <w:rFonts w:ascii="Courier New" w:hAnsi="Courier New"/>
          <w:sz w:val="20"/>
        </w:rPr>
      </w:pPr>
      <w:r>
        <w:rPr>
          <w:rFonts w:ascii="Courier New" w:hAnsi="Courier New"/>
          <w:spacing w:val="-2"/>
          <w:sz w:val="20"/>
        </w:rPr>
        <w:t>Наименование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C2ADB7" w14:textId="77777777" w:rsidR="00192D51" w:rsidRDefault="00460E6F">
      <w:pPr>
        <w:tabs>
          <w:tab w:val="left" w:pos="5466"/>
          <w:tab w:val="left" w:pos="8301"/>
          <w:tab w:val="left" w:pos="9142"/>
        </w:tabs>
        <w:ind w:left="6382" w:right="1084" w:hanging="6241"/>
        <w:jc w:val="right"/>
        <w:rPr>
          <w:rFonts w:ascii="Courier New" w:hAnsi="Courier New"/>
          <w:sz w:val="20"/>
        </w:rPr>
      </w:pPr>
      <w:r>
        <w:rPr>
          <w:rFonts w:ascii="Courier New" w:hAnsi="Courier New"/>
          <w:sz w:val="20"/>
        </w:rPr>
        <w:t xml:space="preserve">финансового органа </w:t>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08F0313" w14:textId="77777777" w:rsidR="00192D51" w:rsidRDefault="00460E6F">
      <w:pPr>
        <w:tabs>
          <w:tab w:val="left" w:pos="2159"/>
        </w:tabs>
        <w:spacing w:line="226" w:lineRule="exact"/>
        <w:ind w:right="1084"/>
        <w:jc w:val="right"/>
        <w:rPr>
          <w:rFonts w:ascii="Courier New" w:hAnsi="Courier New"/>
          <w:sz w:val="20"/>
        </w:rPr>
      </w:pPr>
      <w:r>
        <w:rPr>
          <w:rFonts w:ascii="Courier New" w:hAnsi="Courier New"/>
          <w:sz w:val="20"/>
        </w:rPr>
        <w:t>информации</w:t>
      </w:r>
      <w:r>
        <w:rPr>
          <w:rFonts w:ascii="Courier New" w:hAnsi="Courier New"/>
          <w:spacing w:val="-1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975AF38"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02CFBD7B" w14:textId="77777777" w:rsidR="00192D51" w:rsidRDefault="00460E6F">
      <w:pPr>
        <w:tabs>
          <w:tab w:val="left" w:pos="6719"/>
          <w:tab w:val="left" w:pos="8999"/>
        </w:tabs>
        <w:spacing w:before="2" w:line="226" w:lineRule="exact"/>
        <w:ind w:right="1085"/>
        <w:jc w:val="right"/>
        <w:rPr>
          <w:rFonts w:ascii="Courier New" w:hAnsi="Courier New"/>
          <w:sz w:val="20"/>
        </w:rPr>
      </w:pPr>
      <w:r>
        <w:rPr>
          <w:rFonts w:ascii="Courier New" w:hAnsi="Courier New"/>
          <w:spacing w:val="-2"/>
          <w:sz w:val="20"/>
        </w:rPr>
        <w:t>Главный</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6A4D742" w14:textId="77777777" w:rsidR="00192D51" w:rsidRDefault="00460E6F">
      <w:pPr>
        <w:tabs>
          <w:tab w:val="left" w:pos="2421"/>
          <w:tab w:val="left" w:pos="5465"/>
          <w:tab w:val="left" w:pos="8301"/>
          <w:tab w:val="left" w:pos="9143"/>
        </w:tabs>
        <w:ind w:left="5782" w:right="1083" w:hanging="5641"/>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CE2F0AF" w14:textId="77777777" w:rsidR="00192D51" w:rsidRDefault="00192D51">
      <w:pPr>
        <w:jc w:val="right"/>
        <w:rPr>
          <w:rFonts w:ascii="Courier New" w:hAnsi="Courier New"/>
          <w:sz w:val="20"/>
        </w:rPr>
        <w:sectPr w:rsidR="00192D51">
          <w:pgSz w:w="11910" w:h="16840"/>
          <w:pgMar w:top="1400" w:right="566" w:bottom="280" w:left="992" w:header="720" w:footer="720" w:gutter="0"/>
          <w:cols w:space="720"/>
        </w:sectPr>
      </w:pPr>
    </w:p>
    <w:p w14:paraId="19383987" w14:textId="77777777" w:rsidR="00192D51" w:rsidRDefault="00460E6F">
      <w:pPr>
        <w:tabs>
          <w:tab w:val="left" w:pos="3285"/>
        </w:tabs>
        <w:ind w:left="141"/>
        <w:rPr>
          <w:rFonts w:ascii="Courier New" w:hAnsi="Courier New"/>
          <w:sz w:val="20"/>
        </w:rPr>
      </w:pPr>
      <w:r>
        <w:rPr>
          <w:rFonts w:ascii="Courier New" w:hAnsi="Courier New"/>
          <w:sz w:val="16"/>
        </w:rPr>
        <w:lastRenderedPageBreak/>
        <w:t>в</w:t>
      </w:r>
      <w:r>
        <w:rPr>
          <w:rFonts w:ascii="Courier New" w:hAnsi="Courier New"/>
          <w:spacing w:val="-7"/>
          <w:sz w:val="16"/>
        </w:rPr>
        <w:t xml:space="preserve"> </w:t>
      </w:r>
      <w:r w:rsidR="009B0757">
        <w:rPr>
          <w:rFonts w:ascii="Courier New" w:hAnsi="Courier New"/>
          <w:sz w:val="16"/>
        </w:rPr>
        <w:t>Сельском поселении</w:t>
      </w:r>
      <w:r>
        <w:rPr>
          <w:rFonts w:ascii="Courier New" w:hAnsi="Courier New"/>
          <w:spacing w:val="-6"/>
          <w:sz w:val="16"/>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039C41" w14:textId="77777777" w:rsidR="00192D51" w:rsidRDefault="00460E6F">
      <w:pPr>
        <w:spacing w:before="226"/>
        <w:ind w:left="141"/>
        <w:rPr>
          <w:rFonts w:ascii="Courier New" w:hAnsi="Courier New"/>
          <w:sz w:val="20"/>
        </w:rPr>
      </w:pPr>
      <w:r>
        <w:br w:type="column"/>
      </w:r>
      <w:r>
        <w:rPr>
          <w:rFonts w:ascii="Courier New" w:hAnsi="Courier New"/>
          <w:spacing w:val="-2"/>
          <w:sz w:val="20"/>
        </w:rPr>
        <w:lastRenderedPageBreak/>
        <w:t>├──────┤</w:t>
      </w:r>
    </w:p>
    <w:p w14:paraId="2E8E2389" w14:textId="77777777" w:rsidR="00192D51" w:rsidRDefault="00460E6F">
      <w:pPr>
        <w:tabs>
          <w:tab w:val="left" w:pos="981"/>
        </w:tabs>
        <w:spacing w:before="1" w:line="226"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DF601E8" w14:textId="77777777" w:rsidR="00192D51" w:rsidRDefault="00460E6F">
      <w:pPr>
        <w:tabs>
          <w:tab w:val="left" w:pos="981"/>
        </w:tabs>
        <w:spacing w:line="214"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1B3F189" w14:textId="77777777" w:rsidR="00192D51" w:rsidRDefault="00192D51">
      <w:pPr>
        <w:spacing w:line="214" w:lineRule="exact"/>
        <w:rPr>
          <w:rFonts w:ascii="Courier New" w:hAnsi="Courier New"/>
          <w:sz w:val="20"/>
        </w:rPr>
        <w:sectPr w:rsidR="00192D51">
          <w:type w:val="continuous"/>
          <w:pgSz w:w="11910" w:h="16840"/>
          <w:pgMar w:top="840" w:right="566" w:bottom="280" w:left="992" w:header="720" w:footer="720" w:gutter="0"/>
          <w:cols w:num="2" w:space="720" w:equalWidth="0">
            <w:col w:w="3446" w:space="4716"/>
            <w:col w:w="2190"/>
          </w:cols>
        </w:sectPr>
      </w:pPr>
    </w:p>
    <w:p w14:paraId="6F45B67C" w14:textId="77777777" w:rsidR="00192D51" w:rsidRDefault="00460E6F">
      <w:pPr>
        <w:tabs>
          <w:tab w:val="left" w:pos="2279"/>
          <w:tab w:val="left" w:pos="5324"/>
          <w:tab w:val="left" w:pos="8159"/>
        </w:tabs>
        <w:spacing w:before="11"/>
        <w:ind w:right="1085"/>
        <w:jc w:val="right"/>
        <w:rPr>
          <w:rFonts w:ascii="Courier New" w:hAnsi="Courier New"/>
          <w:sz w:val="20"/>
        </w:rPr>
      </w:pPr>
      <w:r>
        <w:rPr>
          <w:rFonts w:ascii="Courier New" w:hAnsi="Courier New"/>
          <w:spacing w:val="-2"/>
          <w:sz w:val="20"/>
        </w:rPr>
        <w:lastRenderedPageBreak/>
        <w:t>Получатель:</w:t>
      </w:r>
      <w:r>
        <w:rPr>
          <w:rFonts w:ascii="Courier New" w:hAnsi="Courier New"/>
          <w:sz w:val="20"/>
        </w:rPr>
        <w:tab/>
      </w:r>
      <w:r>
        <w:rPr>
          <w:sz w:val="20"/>
          <w:u w:val="single"/>
        </w:rPr>
        <w:tab/>
      </w:r>
      <w:r>
        <w:rPr>
          <w:sz w:val="20"/>
        </w:rPr>
        <w:tab/>
      </w:r>
      <w:r>
        <w:rPr>
          <w:rFonts w:ascii="Courier New" w:hAnsi="Courier New"/>
          <w:spacing w:val="-2"/>
          <w:sz w:val="20"/>
        </w:rPr>
        <w:t>├──────┤</w:t>
      </w:r>
    </w:p>
    <w:p w14:paraId="6076A936" w14:textId="77777777" w:rsidR="00192D51" w:rsidRDefault="00460E6F">
      <w:pPr>
        <w:tabs>
          <w:tab w:val="left" w:pos="839"/>
        </w:tabs>
        <w:spacing w:before="2" w:line="226" w:lineRule="exact"/>
        <w:ind w:right="10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3465841"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7CB49512" w14:textId="77777777" w:rsidR="00192D51" w:rsidRDefault="00460E6F">
      <w:pPr>
        <w:tabs>
          <w:tab w:val="left" w:pos="7199"/>
        </w:tabs>
        <w:spacing w:before="1" w:line="226" w:lineRule="exact"/>
        <w:ind w:right="1083"/>
        <w:jc w:val="right"/>
        <w:rPr>
          <w:rFonts w:ascii="Courier New" w:hAnsi="Courier New"/>
          <w:sz w:val="20"/>
        </w:rPr>
      </w:pPr>
      <w:r>
        <w:rPr>
          <w:rFonts w:ascii="Courier New" w:hAnsi="Courier New"/>
          <w:sz w:val="20"/>
        </w:rPr>
        <w:t>Единица</w:t>
      </w:r>
      <w:r>
        <w:rPr>
          <w:rFonts w:ascii="Courier New" w:hAnsi="Courier New"/>
          <w:spacing w:val="-9"/>
          <w:sz w:val="20"/>
        </w:rPr>
        <w:t xml:space="preserve"> </w:t>
      </w:r>
      <w:r>
        <w:rPr>
          <w:rFonts w:ascii="Courier New" w:hAnsi="Courier New"/>
          <w:sz w:val="20"/>
        </w:rPr>
        <w:t>измерения:</w:t>
      </w:r>
      <w:r>
        <w:rPr>
          <w:rFonts w:ascii="Courier New" w:hAnsi="Courier New"/>
          <w:spacing w:val="-8"/>
          <w:sz w:val="20"/>
        </w:rPr>
        <w:t xml:space="preserve"> </w:t>
      </w:r>
      <w:r>
        <w:rPr>
          <w:rFonts w:ascii="Courier New" w:hAnsi="Courier New"/>
          <w:sz w:val="20"/>
        </w:rPr>
        <w:t>руб.</w:t>
      </w:r>
      <w:r>
        <w:rPr>
          <w:rFonts w:ascii="Courier New" w:hAnsi="Courier New"/>
          <w:spacing w:val="-9"/>
          <w:sz w:val="20"/>
        </w:rPr>
        <w:t xml:space="preserve"> </w:t>
      </w:r>
      <w:r>
        <w:rPr>
          <w:rFonts w:ascii="Courier New" w:hAnsi="Courier New"/>
          <w:spacing w:val="-4"/>
          <w:sz w:val="20"/>
        </w:rPr>
        <w:t>коп.</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hyperlink r:id="rId182">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6C7BD1D"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27AED8D4" w14:textId="77777777" w:rsidR="00192D51" w:rsidRDefault="00192D51">
      <w:pPr>
        <w:pStyle w:val="a3"/>
        <w:ind w:left="0"/>
        <w:jc w:val="left"/>
        <w:rPr>
          <w:rFonts w:ascii="Courier New"/>
          <w:sz w:val="20"/>
        </w:rPr>
      </w:pPr>
    </w:p>
    <w:p w14:paraId="79C107F1" w14:textId="77777777" w:rsidR="00192D51" w:rsidRDefault="00460E6F">
      <w:pPr>
        <w:spacing w:before="1"/>
        <w:ind w:left="2541"/>
        <w:rPr>
          <w:rFonts w:ascii="Courier New" w:hAnsi="Courier New"/>
          <w:sz w:val="20"/>
        </w:rPr>
      </w:pPr>
      <w:r>
        <w:rPr>
          <w:rFonts w:ascii="Courier New" w:hAnsi="Courier New"/>
          <w:sz w:val="20"/>
        </w:rPr>
        <w:t>2.</w:t>
      </w:r>
      <w:r>
        <w:rPr>
          <w:rFonts w:ascii="Courier New" w:hAnsi="Courier New"/>
          <w:spacing w:val="-7"/>
          <w:sz w:val="20"/>
        </w:rPr>
        <w:t xml:space="preserve"> </w:t>
      </w:r>
      <w:r>
        <w:rPr>
          <w:rFonts w:ascii="Courier New" w:hAnsi="Courier New"/>
          <w:sz w:val="20"/>
        </w:rPr>
        <w:t>Операции</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7D5A9AF6" w14:textId="77777777" w:rsidR="00192D51" w:rsidRDefault="00192D51">
      <w:pPr>
        <w:rPr>
          <w:rFonts w:ascii="Courier New" w:hAnsi="Courier New"/>
          <w:sz w:val="20"/>
        </w:rPr>
        <w:sectPr w:rsidR="00192D51">
          <w:type w:val="continuous"/>
          <w:pgSz w:w="11910" w:h="16840"/>
          <w:pgMar w:top="840" w:right="566" w:bottom="280" w:left="992" w:header="720" w:footer="720" w:gutter="0"/>
          <w:cols w:space="720"/>
        </w:sectPr>
      </w:pPr>
    </w:p>
    <w:p w14:paraId="17F7DDA9"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07"/>
        <w:gridCol w:w="1020"/>
        <w:gridCol w:w="850"/>
        <w:gridCol w:w="853"/>
        <w:gridCol w:w="1078"/>
        <w:gridCol w:w="850"/>
        <w:gridCol w:w="853"/>
        <w:gridCol w:w="793"/>
        <w:gridCol w:w="795"/>
        <w:gridCol w:w="795"/>
        <w:gridCol w:w="1021"/>
        <w:gridCol w:w="1020"/>
        <w:gridCol w:w="737"/>
      </w:tblGrid>
      <w:tr w:rsidR="00192D51" w14:paraId="365487F2" w14:textId="77777777">
        <w:trPr>
          <w:trHeight w:val="1031"/>
        </w:trPr>
        <w:tc>
          <w:tcPr>
            <w:tcW w:w="1078" w:type="dxa"/>
            <w:vMerge w:val="restart"/>
          </w:tcPr>
          <w:p w14:paraId="1AFF4D7A" w14:textId="77777777" w:rsidR="00192D51" w:rsidRDefault="00192D51">
            <w:pPr>
              <w:pStyle w:val="TableParagraph"/>
              <w:rPr>
                <w:rFonts w:ascii="Courier New"/>
                <w:sz w:val="24"/>
              </w:rPr>
            </w:pPr>
          </w:p>
          <w:p w14:paraId="4F4BF3D2" w14:textId="77777777" w:rsidR="00192D51" w:rsidRDefault="00192D51">
            <w:pPr>
              <w:pStyle w:val="TableParagraph"/>
              <w:rPr>
                <w:rFonts w:ascii="Courier New"/>
                <w:sz w:val="24"/>
              </w:rPr>
            </w:pPr>
          </w:p>
          <w:p w14:paraId="2FD5A977" w14:textId="77777777" w:rsidR="00192D51" w:rsidRDefault="00192D51">
            <w:pPr>
              <w:pStyle w:val="TableParagraph"/>
              <w:spacing w:before="181"/>
              <w:rPr>
                <w:rFonts w:ascii="Courier New"/>
                <w:sz w:val="24"/>
              </w:rPr>
            </w:pPr>
          </w:p>
          <w:p w14:paraId="32D2FC78" w14:textId="77777777" w:rsidR="00192D51" w:rsidRDefault="00460E6F">
            <w:pPr>
              <w:pStyle w:val="TableParagraph"/>
              <w:ind w:left="148" w:right="134" w:firstLine="187"/>
              <w:rPr>
                <w:sz w:val="24"/>
              </w:rPr>
            </w:pPr>
            <w:r>
              <w:rPr>
                <w:spacing w:val="-4"/>
                <w:sz w:val="24"/>
              </w:rPr>
              <w:t xml:space="preserve">Тип </w:t>
            </w:r>
            <w:r>
              <w:rPr>
                <w:spacing w:val="-2"/>
                <w:sz w:val="24"/>
              </w:rPr>
              <w:t>средств</w:t>
            </w:r>
          </w:p>
        </w:tc>
        <w:tc>
          <w:tcPr>
            <w:tcW w:w="907" w:type="dxa"/>
            <w:vMerge w:val="restart"/>
          </w:tcPr>
          <w:p w14:paraId="632C50F2" w14:textId="77777777" w:rsidR="00192D51" w:rsidRDefault="00460E6F">
            <w:pPr>
              <w:pStyle w:val="TableParagraph"/>
              <w:spacing w:before="169"/>
              <w:ind w:left="83" w:right="71" w:firstLine="1"/>
              <w:jc w:val="center"/>
              <w:rPr>
                <w:sz w:val="24"/>
              </w:rPr>
            </w:pPr>
            <w:r>
              <w:rPr>
                <w:sz w:val="24"/>
              </w:rPr>
              <w:t>Код</w:t>
            </w:r>
            <w:r>
              <w:rPr>
                <w:spacing w:val="-9"/>
                <w:sz w:val="24"/>
              </w:rPr>
              <w:t xml:space="preserve"> </w:t>
            </w:r>
            <w:r>
              <w:rPr>
                <w:sz w:val="24"/>
              </w:rPr>
              <w:t xml:space="preserve">по БК и </w:t>
            </w:r>
            <w:proofErr w:type="spellStart"/>
            <w:r>
              <w:rPr>
                <w:spacing w:val="-2"/>
                <w:sz w:val="24"/>
              </w:rPr>
              <w:t>дополн</w:t>
            </w:r>
            <w:proofErr w:type="spellEnd"/>
            <w:r>
              <w:rPr>
                <w:spacing w:val="-2"/>
                <w:sz w:val="24"/>
              </w:rPr>
              <w:t xml:space="preserve"> </w:t>
            </w:r>
            <w:proofErr w:type="spellStart"/>
            <w:r>
              <w:rPr>
                <w:spacing w:val="-2"/>
                <w:sz w:val="24"/>
              </w:rPr>
              <w:t>ительн</w:t>
            </w:r>
            <w:proofErr w:type="spellEnd"/>
            <w:r>
              <w:rPr>
                <w:spacing w:val="-2"/>
                <w:sz w:val="24"/>
              </w:rPr>
              <w:t xml:space="preserve"> </w:t>
            </w:r>
            <w:r>
              <w:rPr>
                <w:spacing w:val="-6"/>
                <w:sz w:val="24"/>
              </w:rPr>
              <w:t>ой</w:t>
            </w:r>
          </w:p>
          <w:p w14:paraId="362A4D73" w14:textId="77777777" w:rsidR="00192D51" w:rsidRDefault="00460E6F">
            <w:pPr>
              <w:pStyle w:val="TableParagraph"/>
              <w:ind w:left="40" w:right="28"/>
              <w:jc w:val="center"/>
              <w:rPr>
                <w:sz w:val="24"/>
              </w:rPr>
            </w:pPr>
            <w:proofErr w:type="spellStart"/>
            <w:r>
              <w:rPr>
                <w:spacing w:val="-2"/>
                <w:sz w:val="24"/>
              </w:rPr>
              <w:t>класси</w:t>
            </w:r>
            <w:proofErr w:type="spellEnd"/>
            <w:r>
              <w:rPr>
                <w:spacing w:val="-2"/>
                <w:sz w:val="24"/>
              </w:rPr>
              <w:t xml:space="preserve"> </w:t>
            </w:r>
            <w:proofErr w:type="spellStart"/>
            <w:r>
              <w:rPr>
                <w:spacing w:val="-2"/>
                <w:sz w:val="24"/>
              </w:rPr>
              <w:t>фикаци</w:t>
            </w:r>
            <w:proofErr w:type="spellEnd"/>
            <w:r>
              <w:rPr>
                <w:spacing w:val="-2"/>
                <w:sz w:val="24"/>
              </w:rPr>
              <w:t xml:space="preserve"> </w:t>
            </w:r>
            <w:r>
              <w:rPr>
                <w:spacing w:val="-10"/>
                <w:sz w:val="24"/>
              </w:rPr>
              <w:t>и</w:t>
            </w:r>
          </w:p>
        </w:tc>
        <w:tc>
          <w:tcPr>
            <w:tcW w:w="2723" w:type="dxa"/>
            <w:gridSpan w:val="3"/>
          </w:tcPr>
          <w:p w14:paraId="0FEA0015" w14:textId="77777777" w:rsidR="00192D51" w:rsidRDefault="00460E6F">
            <w:pPr>
              <w:pStyle w:val="TableParagraph"/>
              <w:spacing w:before="231"/>
              <w:ind w:left="700" w:right="29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781" w:type="dxa"/>
            <w:gridSpan w:val="3"/>
          </w:tcPr>
          <w:p w14:paraId="1F11EE29" w14:textId="77777777" w:rsidR="00192D51" w:rsidRDefault="00460E6F">
            <w:pPr>
              <w:pStyle w:val="TableParagraph"/>
              <w:spacing w:before="95"/>
              <w:ind w:left="248" w:right="241"/>
              <w:jc w:val="center"/>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бюджетные обязательства</w:t>
            </w:r>
          </w:p>
        </w:tc>
        <w:tc>
          <w:tcPr>
            <w:tcW w:w="793" w:type="dxa"/>
            <w:vMerge w:val="restart"/>
          </w:tcPr>
          <w:p w14:paraId="0DEA6E25" w14:textId="77777777" w:rsidR="00192D51" w:rsidRDefault="00192D51">
            <w:pPr>
              <w:pStyle w:val="TableParagraph"/>
              <w:rPr>
                <w:rFonts w:ascii="Courier New"/>
                <w:sz w:val="24"/>
              </w:rPr>
            </w:pPr>
          </w:p>
          <w:p w14:paraId="75902D59" w14:textId="77777777" w:rsidR="00192D51" w:rsidRDefault="00192D51">
            <w:pPr>
              <w:pStyle w:val="TableParagraph"/>
              <w:rPr>
                <w:rFonts w:ascii="Courier New"/>
                <w:sz w:val="24"/>
              </w:rPr>
            </w:pPr>
          </w:p>
          <w:p w14:paraId="37289A1B" w14:textId="77777777" w:rsidR="00192D51" w:rsidRDefault="00192D51">
            <w:pPr>
              <w:pStyle w:val="TableParagraph"/>
              <w:spacing w:before="44"/>
              <w:rPr>
                <w:rFonts w:ascii="Courier New"/>
                <w:sz w:val="24"/>
              </w:rPr>
            </w:pPr>
          </w:p>
          <w:p w14:paraId="2BACD181" w14:textId="77777777" w:rsidR="00192D51" w:rsidRDefault="00460E6F">
            <w:pPr>
              <w:pStyle w:val="TableParagraph"/>
              <w:spacing w:before="1"/>
              <w:ind w:left="67" w:right="63"/>
              <w:jc w:val="center"/>
              <w:rPr>
                <w:sz w:val="24"/>
              </w:rPr>
            </w:pPr>
            <w:r>
              <w:rPr>
                <w:spacing w:val="-2"/>
                <w:sz w:val="24"/>
              </w:rPr>
              <w:t xml:space="preserve">Посту </w:t>
            </w:r>
            <w:r>
              <w:rPr>
                <w:spacing w:val="-4"/>
                <w:sz w:val="24"/>
              </w:rPr>
              <w:t xml:space="preserve">плени </w:t>
            </w:r>
            <w:r>
              <w:rPr>
                <w:spacing w:val="-10"/>
                <w:sz w:val="24"/>
              </w:rPr>
              <w:t>я</w:t>
            </w:r>
          </w:p>
        </w:tc>
        <w:tc>
          <w:tcPr>
            <w:tcW w:w="795" w:type="dxa"/>
            <w:vMerge w:val="restart"/>
          </w:tcPr>
          <w:p w14:paraId="1FEE1795" w14:textId="77777777" w:rsidR="00192D51" w:rsidRDefault="00192D51">
            <w:pPr>
              <w:pStyle w:val="TableParagraph"/>
              <w:rPr>
                <w:rFonts w:ascii="Courier New"/>
                <w:sz w:val="24"/>
              </w:rPr>
            </w:pPr>
          </w:p>
          <w:p w14:paraId="0C0B812E" w14:textId="77777777" w:rsidR="00192D51" w:rsidRDefault="00192D51">
            <w:pPr>
              <w:pStyle w:val="TableParagraph"/>
              <w:rPr>
                <w:rFonts w:ascii="Courier New"/>
                <w:sz w:val="24"/>
              </w:rPr>
            </w:pPr>
          </w:p>
          <w:p w14:paraId="30677137" w14:textId="77777777" w:rsidR="00192D51" w:rsidRDefault="00192D51">
            <w:pPr>
              <w:pStyle w:val="TableParagraph"/>
              <w:spacing w:before="181"/>
              <w:rPr>
                <w:rFonts w:ascii="Courier New"/>
                <w:sz w:val="24"/>
              </w:rPr>
            </w:pPr>
          </w:p>
          <w:p w14:paraId="0B6F2AF8" w14:textId="77777777" w:rsidR="00192D51" w:rsidRDefault="00460E6F">
            <w:pPr>
              <w:pStyle w:val="TableParagraph"/>
              <w:ind w:left="208" w:right="102" w:hanging="99"/>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795" w:type="dxa"/>
            <w:vMerge w:val="restart"/>
          </w:tcPr>
          <w:p w14:paraId="42D0135B" w14:textId="77777777" w:rsidR="00192D51" w:rsidRDefault="00192D51">
            <w:pPr>
              <w:pStyle w:val="TableParagraph"/>
              <w:rPr>
                <w:rFonts w:ascii="Courier New"/>
                <w:sz w:val="24"/>
              </w:rPr>
            </w:pPr>
          </w:p>
          <w:p w14:paraId="43836ACB" w14:textId="77777777" w:rsidR="00192D51" w:rsidRDefault="00192D51">
            <w:pPr>
              <w:pStyle w:val="TableParagraph"/>
              <w:rPr>
                <w:rFonts w:ascii="Courier New"/>
                <w:sz w:val="24"/>
              </w:rPr>
            </w:pPr>
          </w:p>
          <w:p w14:paraId="23A4B455" w14:textId="77777777" w:rsidR="00192D51" w:rsidRDefault="00192D51">
            <w:pPr>
              <w:pStyle w:val="TableParagraph"/>
              <w:spacing w:before="44"/>
              <w:rPr>
                <w:rFonts w:ascii="Courier New"/>
                <w:sz w:val="24"/>
              </w:rPr>
            </w:pPr>
          </w:p>
          <w:p w14:paraId="00A6D868" w14:textId="77777777" w:rsidR="00192D51" w:rsidRDefault="00460E6F">
            <w:pPr>
              <w:pStyle w:val="TableParagraph"/>
              <w:spacing w:before="1"/>
              <w:ind w:left="77" w:right="75" w:firstLine="1"/>
              <w:jc w:val="center"/>
              <w:rPr>
                <w:sz w:val="24"/>
              </w:rPr>
            </w:pPr>
            <w:r>
              <w:rPr>
                <w:spacing w:val="-2"/>
                <w:sz w:val="24"/>
              </w:rPr>
              <w:t xml:space="preserve">Итого </w:t>
            </w:r>
            <w:proofErr w:type="spellStart"/>
            <w:r>
              <w:rPr>
                <w:spacing w:val="-4"/>
                <w:sz w:val="24"/>
              </w:rPr>
              <w:t>выпла</w:t>
            </w:r>
            <w:proofErr w:type="spellEnd"/>
            <w:r>
              <w:rPr>
                <w:spacing w:val="-4"/>
                <w:sz w:val="24"/>
              </w:rPr>
              <w:t xml:space="preserve"> </w:t>
            </w:r>
            <w:r>
              <w:rPr>
                <w:spacing w:val="-10"/>
                <w:sz w:val="24"/>
              </w:rPr>
              <w:t>т</w:t>
            </w:r>
          </w:p>
        </w:tc>
        <w:tc>
          <w:tcPr>
            <w:tcW w:w="1021" w:type="dxa"/>
            <w:vMerge w:val="restart"/>
          </w:tcPr>
          <w:p w14:paraId="1BC8B1C0" w14:textId="77777777" w:rsidR="00192D51" w:rsidRDefault="00192D51">
            <w:pPr>
              <w:pStyle w:val="TableParagraph"/>
              <w:spacing w:before="173"/>
              <w:rPr>
                <w:rFonts w:ascii="Courier New"/>
                <w:sz w:val="24"/>
              </w:rPr>
            </w:pPr>
          </w:p>
          <w:p w14:paraId="7D57CD6B" w14:textId="77777777" w:rsidR="00192D51" w:rsidRDefault="00460E6F">
            <w:pPr>
              <w:pStyle w:val="TableParagraph"/>
              <w:ind w:left="62" w:right="60" w:hanging="3"/>
              <w:jc w:val="center"/>
              <w:rPr>
                <w:sz w:val="24"/>
              </w:rPr>
            </w:pPr>
            <w:proofErr w:type="spellStart"/>
            <w:proofErr w:type="gramStart"/>
            <w:r>
              <w:rPr>
                <w:spacing w:val="-2"/>
                <w:sz w:val="24"/>
              </w:rPr>
              <w:t>Не</w:t>
            </w:r>
            <w:r>
              <w:rPr>
                <w:color w:val="00AF50"/>
                <w:spacing w:val="-2"/>
                <w:sz w:val="24"/>
              </w:rPr>
              <w:t>испол</w:t>
            </w:r>
            <w:proofErr w:type="spellEnd"/>
            <w:r>
              <w:rPr>
                <w:color w:val="00AF50"/>
                <w:spacing w:val="-2"/>
                <w:sz w:val="24"/>
              </w:rPr>
              <w:t xml:space="preserve"> </w:t>
            </w:r>
            <w:proofErr w:type="spellStart"/>
            <w:r>
              <w:rPr>
                <w:color w:val="00AF50"/>
                <w:spacing w:val="-2"/>
                <w:sz w:val="24"/>
              </w:rPr>
              <w:t>нен</w:t>
            </w:r>
            <w:r>
              <w:rPr>
                <w:spacing w:val="-2"/>
                <w:sz w:val="24"/>
              </w:rPr>
              <w:t>ные</w:t>
            </w:r>
            <w:proofErr w:type="spellEnd"/>
            <w:proofErr w:type="gramEnd"/>
            <w:r>
              <w:rPr>
                <w:spacing w:val="-2"/>
                <w:sz w:val="24"/>
              </w:rPr>
              <w:t xml:space="preserve"> бюджет </w:t>
            </w:r>
            <w:proofErr w:type="spellStart"/>
            <w:r>
              <w:rPr>
                <w:spacing w:val="-4"/>
                <w:sz w:val="24"/>
              </w:rPr>
              <w:t>ные</w:t>
            </w:r>
            <w:proofErr w:type="spellEnd"/>
            <w:r>
              <w:rPr>
                <w:spacing w:val="-4"/>
                <w:sz w:val="24"/>
              </w:rPr>
              <w:t xml:space="preserve"> </w:t>
            </w:r>
            <w:proofErr w:type="spellStart"/>
            <w:r>
              <w:rPr>
                <w:spacing w:val="-2"/>
                <w:sz w:val="24"/>
              </w:rPr>
              <w:t>обязател</w:t>
            </w:r>
            <w:proofErr w:type="spellEnd"/>
            <w:r>
              <w:rPr>
                <w:spacing w:val="-2"/>
                <w:sz w:val="24"/>
              </w:rPr>
              <w:t xml:space="preserve"> </w:t>
            </w:r>
            <w:proofErr w:type="spellStart"/>
            <w:r>
              <w:rPr>
                <w:spacing w:val="-4"/>
                <w:sz w:val="24"/>
              </w:rPr>
              <w:t>ьства</w:t>
            </w:r>
            <w:proofErr w:type="spellEnd"/>
          </w:p>
        </w:tc>
        <w:tc>
          <w:tcPr>
            <w:tcW w:w="1020" w:type="dxa"/>
            <w:vMerge w:val="restart"/>
          </w:tcPr>
          <w:p w14:paraId="2C706FD4" w14:textId="77777777" w:rsidR="00192D51" w:rsidRDefault="00192D51">
            <w:pPr>
              <w:pStyle w:val="TableParagraph"/>
              <w:spacing w:before="173"/>
              <w:rPr>
                <w:rFonts w:ascii="Courier New"/>
                <w:sz w:val="24"/>
              </w:rPr>
            </w:pPr>
          </w:p>
          <w:p w14:paraId="707EF41A" w14:textId="77777777" w:rsidR="00192D51" w:rsidRDefault="00460E6F">
            <w:pPr>
              <w:pStyle w:val="TableParagraph"/>
              <w:ind w:left="86" w:right="82" w:firstLine="2"/>
              <w:jc w:val="both"/>
              <w:rPr>
                <w:sz w:val="24"/>
              </w:rPr>
            </w:pPr>
            <w:r>
              <w:rPr>
                <w:spacing w:val="-2"/>
                <w:sz w:val="24"/>
              </w:rPr>
              <w:t xml:space="preserve">Остаток </w:t>
            </w:r>
            <w:proofErr w:type="spellStart"/>
            <w:r>
              <w:rPr>
                <w:spacing w:val="-2"/>
                <w:sz w:val="24"/>
              </w:rPr>
              <w:t>неиспол</w:t>
            </w:r>
            <w:proofErr w:type="spellEnd"/>
            <w:r>
              <w:rPr>
                <w:spacing w:val="-2"/>
                <w:sz w:val="24"/>
              </w:rPr>
              <w:t xml:space="preserve"> </w:t>
            </w:r>
            <w:proofErr w:type="spellStart"/>
            <w:r>
              <w:rPr>
                <w:spacing w:val="-2"/>
                <w:sz w:val="24"/>
              </w:rPr>
              <w:t>ьзованн</w:t>
            </w:r>
            <w:proofErr w:type="spellEnd"/>
            <w:r>
              <w:rPr>
                <w:spacing w:val="-2"/>
                <w:sz w:val="24"/>
              </w:rPr>
              <w:t xml:space="preserve"> </w:t>
            </w:r>
            <w:proofErr w:type="spellStart"/>
            <w:r>
              <w:rPr>
                <w:sz w:val="24"/>
              </w:rPr>
              <w:t>ых</w:t>
            </w:r>
            <w:proofErr w:type="spellEnd"/>
            <w:r>
              <w:rPr>
                <w:spacing w:val="-14"/>
                <w:sz w:val="24"/>
              </w:rPr>
              <w:t xml:space="preserve"> </w:t>
            </w:r>
            <w:r>
              <w:rPr>
                <w:sz w:val="24"/>
              </w:rPr>
              <w:t xml:space="preserve">ЛБО </w:t>
            </w:r>
            <w:proofErr w:type="spellStart"/>
            <w:r>
              <w:rPr>
                <w:spacing w:val="-2"/>
                <w:sz w:val="24"/>
              </w:rPr>
              <w:t>текущег</w:t>
            </w:r>
            <w:proofErr w:type="spellEnd"/>
            <w:r>
              <w:rPr>
                <w:spacing w:val="-2"/>
                <w:sz w:val="24"/>
              </w:rPr>
              <w:t xml:space="preserve"> </w:t>
            </w:r>
            <w:r>
              <w:rPr>
                <w:sz w:val="24"/>
              </w:rPr>
              <w:t>о года</w:t>
            </w:r>
          </w:p>
        </w:tc>
        <w:tc>
          <w:tcPr>
            <w:tcW w:w="737" w:type="dxa"/>
            <w:vMerge w:val="restart"/>
          </w:tcPr>
          <w:p w14:paraId="51676C5A" w14:textId="77777777" w:rsidR="00192D51" w:rsidRDefault="00192D51">
            <w:pPr>
              <w:pStyle w:val="TableParagraph"/>
              <w:rPr>
                <w:rFonts w:ascii="Courier New"/>
                <w:sz w:val="24"/>
              </w:rPr>
            </w:pPr>
          </w:p>
          <w:p w14:paraId="07B4898C" w14:textId="77777777" w:rsidR="00192D51" w:rsidRDefault="00192D51">
            <w:pPr>
              <w:pStyle w:val="TableParagraph"/>
              <w:rPr>
                <w:rFonts w:ascii="Courier New"/>
                <w:sz w:val="24"/>
              </w:rPr>
            </w:pPr>
          </w:p>
          <w:p w14:paraId="340D72F6" w14:textId="77777777" w:rsidR="00192D51" w:rsidRDefault="00192D51">
            <w:pPr>
              <w:pStyle w:val="TableParagraph"/>
              <w:spacing w:before="44"/>
              <w:rPr>
                <w:rFonts w:ascii="Courier New"/>
                <w:sz w:val="24"/>
              </w:rPr>
            </w:pPr>
          </w:p>
          <w:p w14:paraId="03001C91" w14:textId="77777777" w:rsidR="00192D51" w:rsidRDefault="00460E6F">
            <w:pPr>
              <w:pStyle w:val="TableParagraph"/>
              <w:spacing w:before="1"/>
              <w:ind w:left="67" w:right="68" w:firstLine="4"/>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55CA73DF" w14:textId="77777777">
        <w:trPr>
          <w:trHeight w:val="755"/>
        </w:trPr>
        <w:tc>
          <w:tcPr>
            <w:tcW w:w="1078" w:type="dxa"/>
            <w:vMerge/>
            <w:tcBorders>
              <w:top w:val="nil"/>
            </w:tcBorders>
          </w:tcPr>
          <w:p w14:paraId="63F01B44" w14:textId="77777777" w:rsidR="00192D51" w:rsidRDefault="00192D51">
            <w:pPr>
              <w:rPr>
                <w:sz w:val="2"/>
                <w:szCs w:val="2"/>
              </w:rPr>
            </w:pPr>
          </w:p>
        </w:tc>
        <w:tc>
          <w:tcPr>
            <w:tcW w:w="907" w:type="dxa"/>
            <w:vMerge/>
            <w:tcBorders>
              <w:top w:val="nil"/>
            </w:tcBorders>
          </w:tcPr>
          <w:p w14:paraId="0D52F412" w14:textId="77777777" w:rsidR="00192D51" w:rsidRDefault="00192D51">
            <w:pPr>
              <w:rPr>
                <w:sz w:val="2"/>
                <w:szCs w:val="2"/>
              </w:rPr>
            </w:pPr>
          </w:p>
        </w:tc>
        <w:tc>
          <w:tcPr>
            <w:tcW w:w="1020" w:type="dxa"/>
            <w:vMerge w:val="restart"/>
          </w:tcPr>
          <w:p w14:paraId="426A0D63" w14:textId="77777777" w:rsidR="00192D51" w:rsidRDefault="00460E6F">
            <w:pPr>
              <w:pStyle w:val="TableParagraph"/>
              <w:spacing w:before="200"/>
              <w:ind w:left="14" w:right="6"/>
              <w:jc w:val="center"/>
              <w:rPr>
                <w:sz w:val="24"/>
              </w:rPr>
            </w:pPr>
            <w:r>
              <w:rPr>
                <w:spacing w:val="-5"/>
                <w:sz w:val="24"/>
              </w:rPr>
              <w:t>на</w:t>
            </w:r>
          </w:p>
          <w:p w14:paraId="7990674D" w14:textId="77777777" w:rsidR="00192D51" w:rsidRDefault="00460E6F">
            <w:pPr>
              <w:pStyle w:val="TableParagraph"/>
              <w:ind w:left="72" w:right="5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703" w:type="dxa"/>
            <w:gridSpan w:val="2"/>
          </w:tcPr>
          <w:p w14:paraId="33D7FB18" w14:textId="77777777" w:rsidR="00192D51" w:rsidRDefault="00460E6F">
            <w:pPr>
              <w:pStyle w:val="TableParagraph"/>
              <w:spacing w:before="95"/>
              <w:ind w:left="487" w:right="19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7FC8A6F3" w14:textId="77777777" w:rsidR="00192D51" w:rsidRDefault="00460E6F">
            <w:pPr>
              <w:pStyle w:val="TableParagraph"/>
              <w:spacing w:before="200"/>
              <w:ind w:left="12" w:right="6"/>
              <w:jc w:val="center"/>
              <w:rPr>
                <w:sz w:val="24"/>
              </w:rPr>
            </w:pPr>
            <w:r>
              <w:rPr>
                <w:spacing w:val="-5"/>
                <w:sz w:val="24"/>
              </w:rPr>
              <w:t>на</w:t>
            </w:r>
          </w:p>
          <w:p w14:paraId="4FB9B34F" w14:textId="77777777" w:rsidR="00192D51" w:rsidRDefault="00460E6F">
            <w:pPr>
              <w:pStyle w:val="TableParagraph"/>
              <w:ind w:left="100" w:right="8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703" w:type="dxa"/>
            <w:gridSpan w:val="2"/>
          </w:tcPr>
          <w:p w14:paraId="2220C16E" w14:textId="77777777" w:rsidR="00192D51" w:rsidRDefault="00460E6F">
            <w:pPr>
              <w:pStyle w:val="TableParagraph"/>
              <w:spacing w:before="95"/>
              <w:ind w:left="486" w:right="19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5DA969BB" w14:textId="77777777" w:rsidR="00192D51" w:rsidRDefault="00192D51">
            <w:pPr>
              <w:rPr>
                <w:sz w:val="2"/>
                <w:szCs w:val="2"/>
              </w:rPr>
            </w:pPr>
          </w:p>
        </w:tc>
        <w:tc>
          <w:tcPr>
            <w:tcW w:w="795" w:type="dxa"/>
            <w:vMerge/>
            <w:tcBorders>
              <w:top w:val="nil"/>
            </w:tcBorders>
          </w:tcPr>
          <w:p w14:paraId="474A23CB" w14:textId="77777777" w:rsidR="00192D51" w:rsidRDefault="00192D51">
            <w:pPr>
              <w:rPr>
                <w:sz w:val="2"/>
                <w:szCs w:val="2"/>
              </w:rPr>
            </w:pPr>
          </w:p>
        </w:tc>
        <w:tc>
          <w:tcPr>
            <w:tcW w:w="795" w:type="dxa"/>
            <w:vMerge/>
            <w:tcBorders>
              <w:top w:val="nil"/>
            </w:tcBorders>
          </w:tcPr>
          <w:p w14:paraId="024BFC11" w14:textId="77777777" w:rsidR="00192D51" w:rsidRDefault="00192D51">
            <w:pPr>
              <w:rPr>
                <w:sz w:val="2"/>
                <w:szCs w:val="2"/>
              </w:rPr>
            </w:pPr>
          </w:p>
        </w:tc>
        <w:tc>
          <w:tcPr>
            <w:tcW w:w="1021" w:type="dxa"/>
            <w:vMerge/>
            <w:tcBorders>
              <w:top w:val="nil"/>
            </w:tcBorders>
          </w:tcPr>
          <w:p w14:paraId="3811B912" w14:textId="77777777" w:rsidR="00192D51" w:rsidRDefault="00192D51">
            <w:pPr>
              <w:rPr>
                <w:sz w:val="2"/>
                <w:szCs w:val="2"/>
              </w:rPr>
            </w:pPr>
          </w:p>
        </w:tc>
        <w:tc>
          <w:tcPr>
            <w:tcW w:w="1020" w:type="dxa"/>
            <w:vMerge/>
            <w:tcBorders>
              <w:top w:val="nil"/>
            </w:tcBorders>
          </w:tcPr>
          <w:p w14:paraId="1AF5B76B" w14:textId="77777777" w:rsidR="00192D51" w:rsidRDefault="00192D51">
            <w:pPr>
              <w:rPr>
                <w:sz w:val="2"/>
                <w:szCs w:val="2"/>
              </w:rPr>
            </w:pPr>
          </w:p>
        </w:tc>
        <w:tc>
          <w:tcPr>
            <w:tcW w:w="737" w:type="dxa"/>
            <w:vMerge/>
            <w:tcBorders>
              <w:top w:val="nil"/>
            </w:tcBorders>
          </w:tcPr>
          <w:p w14:paraId="5F8A401D" w14:textId="77777777" w:rsidR="00192D51" w:rsidRDefault="00192D51">
            <w:pPr>
              <w:rPr>
                <w:sz w:val="2"/>
                <w:szCs w:val="2"/>
              </w:rPr>
            </w:pPr>
          </w:p>
        </w:tc>
      </w:tr>
      <w:tr w:rsidR="00192D51" w14:paraId="65AC2845" w14:textId="77777777">
        <w:trPr>
          <w:trHeight w:val="758"/>
        </w:trPr>
        <w:tc>
          <w:tcPr>
            <w:tcW w:w="1078" w:type="dxa"/>
            <w:vMerge/>
            <w:tcBorders>
              <w:top w:val="nil"/>
            </w:tcBorders>
          </w:tcPr>
          <w:p w14:paraId="52CC1BF6" w14:textId="77777777" w:rsidR="00192D51" w:rsidRDefault="00192D51">
            <w:pPr>
              <w:rPr>
                <w:sz w:val="2"/>
                <w:szCs w:val="2"/>
              </w:rPr>
            </w:pPr>
          </w:p>
        </w:tc>
        <w:tc>
          <w:tcPr>
            <w:tcW w:w="907" w:type="dxa"/>
            <w:vMerge/>
            <w:tcBorders>
              <w:top w:val="nil"/>
            </w:tcBorders>
          </w:tcPr>
          <w:p w14:paraId="7B59800F" w14:textId="77777777" w:rsidR="00192D51" w:rsidRDefault="00192D51">
            <w:pPr>
              <w:rPr>
                <w:sz w:val="2"/>
                <w:szCs w:val="2"/>
              </w:rPr>
            </w:pPr>
          </w:p>
        </w:tc>
        <w:tc>
          <w:tcPr>
            <w:tcW w:w="1020" w:type="dxa"/>
            <w:vMerge/>
            <w:tcBorders>
              <w:top w:val="nil"/>
            </w:tcBorders>
          </w:tcPr>
          <w:p w14:paraId="3392BB88" w14:textId="77777777" w:rsidR="00192D51" w:rsidRDefault="00192D51">
            <w:pPr>
              <w:rPr>
                <w:sz w:val="2"/>
                <w:szCs w:val="2"/>
              </w:rPr>
            </w:pPr>
          </w:p>
        </w:tc>
        <w:tc>
          <w:tcPr>
            <w:tcW w:w="850" w:type="dxa"/>
          </w:tcPr>
          <w:p w14:paraId="1F312274" w14:textId="77777777" w:rsidR="00192D51" w:rsidRDefault="00460E6F">
            <w:pPr>
              <w:pStyle w:val="TableParagraph"/>
              <w:spacing w:before="95"/>
              <w:ind w:left="160" w:right="63" w:hanging="51"/>
              <w:rPr>
                <w:sz w:val="24"/>
              </w:rPr>
            </w:pPr>
            <w:proofErr w:type="spellStart"/>
            <w:r>
              <w:rPr>
                <w:spacing w:val="-4"/>
                <w:sz w:val="24"/>
              </w:rPr>
              <w:t>первы</w:t>
            </w:r>
            <w:proofErr w:type="spellEnd"/>
            <w:r>
              <w:rPr>
                <w:spacing w:val="-4"/>
                <w:sz w:val="24"/>
              </w:rPr>
              <w:t xml:space="preserve"> </w:t>
            </w:r>
            <w:r>
              <w:rPr>
                <w:sz w:val="24"/>
              </w:rPr>
              <w:t>й год</w:t>
            </w:r>
          </w:p>
        </w:tc>
        <w:tc>
          <w:tcPr>
            <w:tcW w:w="853" w:type="dxa"/>
          </w:tcPr>
          <w:p w14:paraId="3B039202" w14:textId="77777777" w:rsidR="00192D51" w:rsidRDefault="00460E6F">
            <w:pPr>
              <w:pStyle w:val="TableParagraph"/>
              <w:spacing w:before="95"/>
              <w:ind w:left="254" w:right="57" w:hanging="183"/>
              <w:rPr>
                <w:sz w:val="24"/>
              </w:rPr>
            </w:pPr>
            <w:r>
              <w:rPr>
                <w:spacing w:val="-2"/>
                <w:sz w:val="24"/>
              </w:rPr>
              <w:t xml:space="preserve">второй </w:t>
            </w:r>
            <w:r>
              <w:rPr>
                <w:spacing w:val="-4"/>
                <w:sz w:val="24"/>
              </w:rPr>
              <w:t>год</w:t>
            </w:r>
          </w:p>
        </w:tc>
        <w:tc>
          <w:tcPr>
            <w:tcW w:w="1078" w:type="dxa"/>
            <w:vMerge/>
            <w:tcBorders>
              <w:top w:val="nil"/>
            </w:tcBorders>
          </w:tcPr>
          <w:p w14:paraId="130536B6" w14:textId="77777777" w:rsidR="00192D51" w:rsidRDefault="00192D51">
            <w:pPr>
              <w:rPr>
                <w:sz w:val="2"/>
                <w:szCs w:val="2"/>
              </w:rPr>
            </w:pPr>
          </w:p>
        </w:tc>
        <w:tc>
          <w:tcPr>
            <w:tcW w:w="850" w:type="dxa"/>
          </w:tcPr>
          <w:p w14:paraId="4A10B1BE" w14:textId="77777777" w:rsidR="00192D51" w:rsidRDefault="00460E6F">
            <w:pPr>
              <w:pStyle w:val="TableParagraph"/>
              <w:spacing w:before="95"/>
              <w:ind w:left="159" w:right="63" w:hanging="51"/>
              <w:rPr>
                <w:sz w:val="24"/>
              </w:rPr>
            </w:pPr>
            <w:proofErr w:type="spellStart"/>
            <w:r>
              <w:rPr>
                <w:spacing w:val="-4"/>
                <w:sz w:val="24"/>
              </w:rPr>
              <w:t>первы</w:t>
            </w:r>
            <w:proofErr w:type="spellEnd"/>
            <w:r>
              <w:rPr>
                <w:spacing w:val="-4"/>
                <w:sz w:val="24"/>
              </w:rPr>
              <w:t xml:space="preserve"> </w:t>
            </w:r>
            <w:r>
              <w:rPr>
                <w:sz w:val="24"/>
              </w:rPr>
              <w:t>й год</w:t>
            </w:r>
          </w:p>
        </w:tc>
        <w:tc>
          <w:tcPr>
            <w:tcW w:w="853" w:type="dxa"/>
          </w:tcPr>
          <w:p w14:paraId="7D7FA6C1" w14:textId="77777777" w:rsidR="00192D51" w:rsidRDefault="00460E6F">
            <w:pPr>
              <w:pStyle w:val="TableParagraph"/>
              <w:spacing w:before="95"/>
              <w:ind w:left="252" w:right="59" w:hanging="183"/>
              <w:rPr>
                <w:sz w:val="24"/>
              </w:rPr>
            </w:pPr>
            <w:r>
              <w:rPr>
                <w:spacing w:val="-2"/>
                <w:sz w:val="24"/>
              </w:rPr>
              <w:t xml:space="preserve">второй </w:t>
            </w:r>
            <w:r>
              <w:rPr>
                <w:spacing w:val="-4"/>
                <w:sz w:val="24"/>
              </w:rPr>
              <w:t>год</w:t>
            </w:r>
          </w:p>
        </w:tc>
        <w:tc>
          <w:tcPr>
            <w:tcW w:w="793" w:type="dxa"/>
            <w:vMerge/>
            <w:tcBorders>
              <w:top w:val="nil"/>
            </w:tcBorders>
          </w:tcPr>
          <w:p w14:paraId="252D2710" w14:textId="77777777" w:rsidR="00192D51" w:rsidRDefault="00192D51">
            <w:pPr>
              <w:rPr>
                <w:sz w:val="2"/>
                <w:szCs w:val="2"/>
              </w:rPr>
            </w:pPr>
          </w:p>
        </w:tc>
        <w:tc>
          <w:tcPr>
            <w:tcW w:w="795" w:type="dxa"/>
            <w:vMerge/>
            <w:tcBorders>
              <w:top w:val="nil"/>
            </w:tcBorders>
          </w:tcPr>
          <w:p w14:paraId="5040487C" w14:textId="77777777" w:rsidR="00192D51" w:rsidRDefault="00192D51">
            <w:pPr>
              <w:rPr>
                <w:sz w:val="2"/>
                <w:szCs w:val="2"/>
              </w:rPr>
            </w:pPr>
          </w:p>
        </w:tc>
        <w:tc>
          <w:tcPr>
            <w:tcW w:w="795" w:type="dxa"/>
            <w:vMerge/>
            <w:tcBorders>
              <w:top w:val="nil"/>
            </w:tcBorders>
          </w:tcPr>
          <w:p w14:paraId="4D299550" w14:textId="77777777" w:rsidR="00192D51" w:rsidRDefault="00192D51">
            <w:pPr>
              <w:rPr>
                <w:sz w:val="2"/>
                <w:szCs w:val="2"/>
              </w:rPr>
            </w:pPr>
          </w:p>
        </w:tc>
        <w:tc>
          <w:tcPr>
            <w:tcW w:w="1021" w:type="dxa"/>
            <w:vMerge/>
            <w:tcBorders>
              <w:top w:val="nil"/>
            </w:tcBorders>
          </w:tcPr>
          <w:p w14:paraId="4F51F6DA" w14:textId="77777777" w:rsidR="00192D51" w:rsidRDefault="00192D51">
            <w:pPr>
              <w:rPr>
                <w:sz w:val="2"/>
                <w:szCs w:val="2"/>
              </w:rPr>
            </w:pPr>
          </w:p>
        </w:tc>
        <w:tc>
          <w:tcPr>
            <w:tcW w:w="1020" w:type="dxa"/>
            <w:vMerge/>
            <w:tcBorders>
              <w:top w:val="nil"/>
            </w:tcBorders>
          </w:tcPr>
          <w:p w14:paraId="1677EC67" w14:textId="77777777" w:rsidR="00192D51" w:rsidRDefault="00192D51">
            <w:pPr>
              <w:rPr>
                <w:sz w:val="2"/>
                <w:szCs w:val="2"/>
              </w:rPr>
            </w:pPr>
          </w:p>
        </w:tc>
        <w:tc>
          <w:tcPr>
            <w:tcW w:w="737" w:type="dxa"/>
            <w:vMerge/>
            <w:tcBorders>
              <w:top w:val="nil"/>
            </w:tcBorders>
          </w:tcPr>
          <w:p w14:paraId="11B4F1C7" w14:textId="77777777" w:rsidR="00192D51" w:rsidRDefault="00192D51">
            <w:pPr>
              <w:rPr>
                <w:sz w:val="2"/>
                <w:szCs w:val="2"/>
              </w:rPr>
            </w:pPr>
          </w:p>
        </w:tc>
      </w:tr>
      <w:tr w:rsidR="00192D51" w14:paraId="004E354D" w14:textId="77777777">
        <w:trPr>
          <w:trHeight w:val="479"/>
        </w:trPr>
        <w:tc>
          <w:tcPr>
            <w:tcW w:w="1078" w:type="dxa"/>
          </w:tcPr>
          <w:p w14:paraId="1891DC20" w14:textId="77777777" w:rsidR="00192D51" w:rsidRDefault="00460E6F">
            <w:pPr>
              <w:pStyle w:val="TableParagraph"/>
              <w:spacing w:before="92"/>
              <w:ind w:left="12" w:right="5"/>
              <w:jc w:val="center"/>
              <w:rPr>
                <w:sz w:val="24"/>
              </w:rPr>
            </w:pPr>
            <w:r>
              <w:rPr>
                <w:spacing w:val="-10"/>
                <w:sz w:val="24"/>
              </w:rPr>
              <w:t>1</w:t>
            </w:r>
          </w:p>
        </w:tc>
        <w:tc>
          <w:tcPr>
            <w:tcW w:w="907" w:type="dxa"/>
          </w:tcPr>
          <w:p w14:paraId="2EB6712C" w14:textId="77777777" w:rsidR="00192D51" w:rsidRDefault="00460E6F">
            <w:pPr>
              <w:pStyle w:val="TableParagraph"/>
              <w:spacing w:before="92"/>
              <w:ind w:left="39" w:right="30"/>
              <w:jc w:val="center"/>
              <w:rPr>
                <w:sz w:val="24"/>
              </w:rPr>
            </w:pPr>
            <w:r>
              <w:rPr>
                <w:spacing w:val="-10"/>
                <w:sz w:val="24"/>
              </w:rPr>
              <w:t>2</w:t>
            </w:r>
          </w:p>
        </w:tc>
        <w:tc>
          <w:tcPr>
            <w:tcW w:w="1020" w:type="dxa"/>
          </w:tcPr>
          <w:p w14:paraId="28206BA5" w14:textId="77777777" w:rsidR="00192D51" w:rsidRDefault="00460E6F">
            <w:pPr>
              <w:pStyle w:val="TableParagraph"/>
              <w:spacing w:before="92"/>
              <w:ind w:left="14" w:right="7"/>
              <w:jc w:val="center"/>
              <w:rPr>
                <w:sz w:val="24"/>
              </w:rPr>
            </w:pPr>
            <w:r>
              <w:rPr>
                <w:spacing w:val="-10"/>
                <w:sz w:val="24"/>
              </w:rPr>
              <w:t>3</w:t>
            </w:r>
          </w:p>
        </w:tc>
        <w:tc>
          <w:tcPr>
            <w:tcW w:w="850" w:type="dxa"/>
          </w:tcPr>
          <w:p w14:paraId="7ECE576E" w14:textId="77777777" w:rsidR="00192D51" w:rsidRDefault="00460E6F">
            <w:pPr>
              <w:pStyle w:val="TableParagraph"/>
              <w:spacing w:before="92"/>
              <w:ind w:left="57" w:right="48"/>
              <w:jc w:val="center"/>
              <w:rPr>
                <w:sz w:val="24"/>
              </w:rPr>
            </w:pPr>
            <w:r>
              <w:rPr>
                <w:spacing w:val="-10"/>
                <w:sz w:val="24"/>
              </w:rPr>
              <w:t>4</w:t>
            </w:r>
          </w:p>
        </w:tc>
        <w:tc>
          <w:tcPr>
            <w:tcW w:w="853" w:type="dxa"/>
          </w:tcPr>
          <w:p w14:paraId="4CFD0388" w14:textId="77777777" w:rsidR="00192D51" w:rsidRDefault="00460E6F">
            <w:pPr>
              <w:pStyle w:val="TableParagraph"/>
              <w:spacing w:before="92"/>
              <w:ind w:left="7"/>
              <w:jc w:val="center"/>
              <w:rPr>
                <w:sz w:val="24"/>
              </w:rPr>
            </w:pPr>
            <w:r>
              <w:rPr>
                <w:spacing w:val="-10"/>
                <w:sz w:val="24"/>
              </w:rPr>
              <w:t>5</w:t>
            </w:r>
          </w:p>
        </w:tc>
        <w:tc>
          <w:tcPr>
            <w:tcW w:w="1078" w:type="dxa"/>
          </w:tcPr>
          <w:p w14:paraId="217D59E4" w14:textId="77777777" w:rsidR="00192D51" w:rsidRDefault="00460E6F">
            <w:pPr>
              <w:pStyle w:val="TableParagraph"/>
              <w:spacing w:before="92"/>
              <w:ind w:left="12" w:right="7"/>
              <w:jc w:val="center"/>
              <w:rPr>
                <w:sz w:val="24"/>
              </w:rPr>
            </w:pPr>
            <w:r>
              <w:rPr>
                <w:spacing w:val="-10"/>
                <w:sz w:val="24"/>
              </w:rPr>
              <w:t>6</w:t>
            </w:r>
          </w:p>
        </w:tc>
        <w:tc>
          <w:tcPr>
            <w:tcW w:w="850" w:type="dxa"/>
          </w:tcPr>
          <w:p w14:paraId="60EE3F5E" w14:textId="77777777" w:rsidR="00192D51" w:rsidRDefault="00460E6F">
            <w:pPr>
              <w:pStyle w:val="TableParagraph"/>
              <w:spacing w:before="92"/>
              <w:ind w:left="57" w:right="50"/>
              <w:jc w:val="center"/>
              <w:rPr>
                <w:sz w:val="24"/>
              </w:rPr>
            </w:pPr>
            <w:r>
              <w:rPr>
                <w:spacing w:val="-10"/>
                <w:sz w:val="24"/>
              </w:rPr>
              <w:t>7</w:t>
            </w:r>
          </w:p>
        </w:tc>
        <w:tc>
          <w:tcPr>
            <w:tcW w:w="853" w:type="dxa"/>
          </w:tcPr>
          <w:p w14:paraId="2F01D430" w14:textId="77777777" w:rsidR="00192D51" w:rsidRDefault="00460E6F">
            <w:pPr>
              <w:pStyle w:val="TableParagraph"/>
              <w:spacing w:before="92"/>
              <w:ind w:left="7" w:right="4"/>
              <w:jc w:val="center"/>
              <w:rPr>
                <w:sz w:val="24"/>
              </w:rPr>
            </w:pPr>
            <w:r>
              <w:rPr>
                <w:spacing w:val="-10"/>
                <w:sz w:val="24"/>
              </w:rPr>
              <w:t>8</w:t>
            </w:r>
          </w:p>
        </w:tc>
        <w:tc>
          <w:tcPr>
            <w:tcW w:w="793" w:type="dxa"/>
          </w:tcPr>
          <w:p w14:paraId="74360383" w14:textId="77777777" w:rsidR="00192D51" w:rsidRDefault="00460E6F">
            <w:pPr>
              <w:pStyle w:val="TableParagraph"/>
              <w:spacing w:before="92"/>
              <w:ind w:left="53" w:right="53"/>
              <w:jc w:val="center"/>
              <w:rPr>
                <w:sz w:val="24"/>
              </w:rPr>
            </w:pPr>
            <w:r>
              <w:rPr>
                <w:spacing w:val="-10"/>
                <w:sz w:val="24"/>
              </w:rPr>
              <w:t>9</w:t>
            </w:r>
          </w:p>
        </w:tc>
        <w:tc>
          <w:tcPr>
            <w:tcW w:w="795" w:type="dxa"/>
          </w:tcPr>
          <w:p w14:paraId="57319CC5" w14:textId="77777777" w:rsidR="00192D51" w:rsidRDefault="00460E6F">
            <w:pPr>
              <w:pStyle w:val="TableParagraph"/>
              <w:spacing w:before="92"/>
              <w:ind w:left="36" w:right="36"/>
              <w:jc w:val="center"/>
              <w:rPr>
                <w:sz w:val="24"/>
              </w:rPr>
            </w:pPr>
            <w:r>
              <w:rPr>
                <w:spacing w:val="-5"/>
                <w:sz w:val="24"/>
              </w:rPr>
              <w:t>10</w:t>
            </w:r>
          </w:p>
        </w:tc>
        <w:tc>
          <w:tcPr>
            <w:tcW w:w="795" w:type="dxa"/>
          </w:tcPr>
          <w:p w14:paraId="255805DD" w14:textId="77777777" w:rsidR="00192D51" w:rsidRDefault="00460E6F">
            <w:pPr>
              <w:pStyle w:val="TableParagraph"/>
              <w:spacing w:before="92"/>
              <w:ind w:left="36" w:right="36"/>
              <w:jc w:val="center"/>
              <w:rPr>
                <w:sz w:val="24"/>
              </w:rPr>
            </w:pPr>
            <w:r>
              <w:rPr>
                <w:spacing w:val="-5"/>
                <w:sz w:val="24"/>
              </w:rPr>
              <w:t>11</w:t>
            </w:r>
          </w:p>
        </w:tc>
        <w:tc>
          <w:tcPr>
            <w:tcW w:w="1021" w:type="dxa"/>
          </w:tcPr>
          <w:p w14:paraId="3CE5B006" w14:textId="77777777" w:rsidR="00192D51" w:rsidRDefault="00460E6F">
            <w:pPr>
              <w:pStyle w:val="TableParagraph"/>
              <w:spacing w:before="92"/>
              <w:ind w:left="6" w:right="6"/>
              <w:jc w:val="center"/>
              <w:rPr>
                <w:sz w:val="24"/>
              </w:rPr>
            </w:pPr>
            <w:r>
              <w:rPr>
                <w:spacing w:val="-5"/>
                <w:sz w:val="24"/>
              </w:rPr>
              <w:t>12</w:t>
            </w:r>
          </w:p>
        </w:tc>
        <w:tc>
          <w:tcPr>
            <w:tcW w:w="1020" w:type="dxa"/>
          </w:tcPr>
          <w:p w14:paraId="529EAD9F" w14:textId="77777777" w:rsidR="00192D51" w:rsidRDefault="00460E6F">
            <w:pPr>
              <w:pStyle w:val="TableParagraph"/>
              <w:spacing w:before="92"/>
              <w:ind w:left="14" w:right="15"/>
              <w:jc w:val="center"/>
              <w:rPr>
                <w:sz w:val="24"/>
              </w:rPr>
            </w:pPr>
            <w:r>
              <w:rPr>
                <w:spacing w:val="-5"/>
                <w:sz w:val="24"/>
              </w:rPr>
              <w:t>13</w:t>
            </w:r>
          </w:p>
        </w:tc>
        <w:tc>
          <w:tcPr>
            <w:tcW w:w="737" w:type="dxa"/>
          </w:tcPr>
          <w:p w14:paraId="2C7785A1" w14:textId="77777777" w:rsidR="00192D51" w:rsidRDefault="00460E6F">
            <w:pPr>
              <w:pStyle w:val="TableParagraph"/>
              <w:spacing w:before="92"/>
              <w:ind w:left="7" w:right="7"/>
              <w:jc w:val="center"/>
              <w:rPr>
                <w:sz w:val="24"/>
              </w:rPr>
            </w:pPr>
            <w:r>
              <w:rPr>
                <w:spacing w:val="-5"/>
                <w:sz w:val="24"/>
              </w:rPr>
              <w:t>14</w:t>
            </w:r>
          </w:p>
        </w:tc>
      </w:tr>
      <w:tr w:rsidR="00192D51" w14:paraId="2655B0C1" w14:textId="77777777">
        <w:trPr>
          <w:trHeight w:val="479"/>
        </w:trPr>
        <w:tc>
          <w:tcPr>
            <w:tcW w:w="1078" w:type="dxa"/>
          </w:tcPr>
          <w:p w14:paraId="535F8D35" w14:textId="77777777" w:rsidR="00192D51" w:rsidRDefault="00192D51">
            <w:pPr>
              <w:pStyle w:val="TableParagraph"/>
            </w:pPr>
          </w:p>
        </w:tc>
        <w:tc>
          <w:tcPr>
            <w:tcW w:w="907" w:type="dxa"/>
          </w:tcPr>
          <w:p w14:paraId="13B919FA" w14:textId="77777777" w:rsidR="00192D51" w:rsidRDefault="00192D51">
            <w:pPr>
              <w:pStyle w:val="TableParagraph"/>
            </w:pPr>
          </w:p>
        </w:tc>
        <w:tc>
          <w:tcPr>
            <w:tcW w:w="1020" w:type="dxa"/>
          </w:tcPr>
          <w:p w14:paraId="3F264704" w14:textId="77777777" w:rsidR="00192D51" w:rsidRDefault="00192D51">
            <w:pPr>
              <w:pStyle w:val="TableParagraph"/>
            </w:pPr>
          </w:p>
        </w:tc>
        <w:tc>
          <w:tcPr>
            <w:tcW w:w="850" w:type="dxa"/>
          </w:tcPr>
          <w:p w14:paraId="3A7F2AF6" w14:textId="77777777" w:rsidR="00192D51" w:rsidRDefault="00192D51">
            <w:pPr>
              <w:pStyle w:val="TableParagraph"/>
            </w:pPr>
          </w:p>
        </w:tc>
        <w:tc>
          <w:tcPr>
            <w:tcW w:w="853" w:type="dxa"/>
          </w:tcPr>
          <w:p w14:paraId="3B9FF649" w14:textId="77777777" w:rsidR="00192D51" w:rsidRDefault="00192D51">
            <w:pPr>
              <w:pStyle w:val="TableParagraph"/>
            </w:pPr>
          </w:p>
        </w:tc>
        <w:tc>
          <w:tcPr>
            <w:tcW w:w="1078" w:type="dxa"/>
          </w:tcPr>
          <w:p w14:paraId="02B81CF9" w14:textId="77777777" w:rsidR="00192D51" w:rsidRDefault="00192D51">
            <w:pPr>
              <w:pStyle w:val="TableParagraph"/>
            </w:pPr>
          </w:p>
        </w:tc>
        <w:tc>
          <w:tcPr>
            <w:tcW w:w="850" w:type="dxa"/>
          </w:tcPr>
          <w:p w14:paraId="6C3C36C0" w14:textId="77777777" w:rsidR="00192D51" w:rsidRDefault="00192D51">
            <w:pPr>
              <w:pStyle w:val="TableParagraph"/>
            </w:pPr>
          </w:p>
        </w:tc>
        <w:tc>
          <w:tcPr>
            <w:tcW w:w="853" w:type="dxa"/>
          </w:tcPr>
          <w:p w14:paraId="5D0D49BA" w14:textId="77777777" w:rsidR="00192D51" w:rsidRDefault="00192D51">
            <w:pPr>
              <w:pStyle w:val="TableParagraph"/>
            </w:pPr>
          </w:p>
        </w:tc>
        <w:tc>
          <w:tcPr>
            <w:tcW w:w="793" w:type="dxa"/>
          </w:tcPr>
          <w:p w14:paraId="61D25D94" w14:textId="77777777" w:rsidR="00192D51" w:rsidRDefault="00192D51">
            <w:pPr>
              <w:pStyle w:val="TableParagraph"/>
            </w:pPr>
          </w:p>
        </w:tc>
        <w:tc>
          <w:tcPr>
            <w:tcW w:w="795" w:type="dxa"/>
          </w:tcPr>
          <w:p w14:paraId="5E5CDE04" w14:textId="77777777" w:rsidR="00192D51" w:rsidRDefault="00192D51">
            <w:pPr>
              <w:pStyle w:val="TableParagraph"/>
            </w:pPr>
          </w:p>
        </w:tc>
        <w:tc>
          <w:tcPr>
            <w:tcW w:w="795" w:type="dxa"/>
          </w:tcPr>
          <w:p w14:paraId="2BBE24D5" w14:textId="77777777" w:rsidR="00192D51" w:rsidRDefault="00192D51">
            <w:pPr>
              <w:pStyle w:val="TableParagraph"/>
            </w:pPr>
          </w:p>
        </w:tc>
        <w:tc>
          <w:tcPr>
            <w:tcW w:w="1021" w:type="dxa"/>
          </w:tcPr>
          <w:p w14:paraId="3897D001" w14:textId="77777777" w:rsidR="00192D51" w:rsidRDefault="00192D51">
            <w:pPr>
              <w:pStyle w:val="TableParagraph"/>
            </w:pPr>
          </w:p>
        </w:tc>
        <w:tc>
          <w:tcPr>
            <w:tcW w:w="1020" w:type="dxa"/>
          </w:tcPr>
          <w:p w14:paraId="33137AEC" w14:textId="77777777" w:rsidR="00192D51" w:rsidRDefault="00192D51">
            <w:pPr>
              <w:pStyle w:val="TableParagraph"/>
            </w:pPr>
          </w:p>
        </w:tc>
        <w:tc>
          <w:tcPr>
            <w:tcW w:w="737" w:type="dxa"/>
          </w:tcPr>
          <w:p w14:paraId="0D5F914B" w14:textId="77777777" w:rsidR="00192D51" w:rsidRDefault="00192D51">
            <w:pPr>
              <w:pStyle w:val="TableParagraph"/>
            </w:pPr>
          </w:p>
        </w:tc>
      </w:tr>
      <w:tr w:rsidR="00192D51" w14:paraId="599AFBA9" w14:textId="77777777">
        <w:trPr>
          <w:trHeight w:val="479"/>
        </w:trPr>
        <w:tc>
          <w:tcPr>
            <w:tcW w:w="1078" w:type="dxa"/>
          </w:tcPr>
          <w:p w14:paraId="406AB308" w14:textId="77777777" w:rsidR="00192D51" w:rsidRDefault="00192D51">
            <w:pPr>
              <w:pStyle w:val="TableParagraph"/>
            </w:pPr>
          </w:p>
        </w:tc>
        <w:tc>
          <w:tcPr>
            <w:tcW w:w="907" w:type="dxa"/>
          </w:tcPr>
          <w:p w14:paraId="5863085B" w14:textId="77777777" w:rsidR="00192D51" w:rsidRDefault="00192D51">
            <w:pPr>
              <w:pStyle w:val="TableParagraph"/>
            </w:pPr>
          </w:p>
        </w:tc>
        <w:tc>
          <w:tcPr>
            <w:tcW w:w="1020" w:type="dxa"/>
          </w:tcPr>
          <w:p w14:paraId="6A446BB7" w14:textId="77777777" w:rsidR="00192D51" w:rsidRDefault="00192D51">
            <w:pPr>
              <w:pStyle w:val="TableParagraph"/>
            </w:pPr>
          </w:p>
        </w:tc>
        <w:tc>
          <w:tcPr>
            <w:tcW w:w="850" w:type="dxa"/>
          </w:tcPr>
          <w:p w14:paraId="5DE53175" w14:textId="77777777" w:rsidR="00192D51" w:rsidRDefault="00192D51">
            <w:pPr>
              <w:pStyle w:val="TableParagraph"/>
            </w:pPr>
          </w:p>
        </w:tc>
        <w:tc>
          <w:tcPr>
            <w:tcW w:w="853" w:type="dxa"/>
          </w:tcPr>
          <w:p w14:paraId="3CA73783" w14:textId="77777777" w:rsidR="00192D51" w:rsidRDefault="00192D51">
            <w:pPr>
              <w:pStyle w:val="TableParagraph"/>
            </w:pPr>
          </w:p>
        </w:tc>
        <w:tc>
          <w:tcPr>
            <w:tcW w:w="1078" w:type="dxa"/>
          </w:tcPr>
          <w:p w14:paraId="7609668B" w14:textId="77777777" w:rsidR="00192D51" w:rsidRDefault="00192D51">
            <w:pPr>
              <w:pStyle w:val="TableParagraph"/>
            </w:pPr>
          </w:p>
        </w:tc>
        <w:tc>
          <w:tcPr>
            <w:tcW w:w="850" w:type="dxa"/>
          </w:tcPr>
          <w:p w14:paraId="61AFC70C" w14:textId="77777777" w:rsidR="00192D51" w:rsidRDefault="00192D51">
            <w:pPr>
              <w:pStyle w:val="TableParagraph"/>
            </w:pPr>
          </w:p>
        </w:tc>
        <w:tc>
          <w:tcPr>
            <w:tcW w:w="853" w:type="dxa"/>
          </w:tcPr>
          <w:p w14:paraId="2F740E92" w14:textId="77777777" w:rsidR="00192D51" w:rsidRDefault="00192D51">
            <w:pPr>
              <w:pStyle w:val="TableParagraph"/>
            </w:pPr>
          </w:p>
        </w:tc>
        <w:tc>
          <w:tcPr>
            <w:tcW w:w="793" w:type="dxa"/>
          </w:tcPr>
          <w:p w14:paraId="125FD082" w14:textId="77777777" w:rsidR="00192D51" w:rsidRDefault="00192D51">
            <w:pPr>
              <w:pStyle w:val="TableParagraph"/>
            </w:pPr>
          </w:p>
        </w:tc>
        <w:tc>
          <w:tcPr>
            <w:tcW w:w="795" w:type="dxa"/>
          </w:tcPr>
          <w:p w14:paraId="00CEBA10" w14:textId="77777777" w:rsidR="00192D51" w:rsidRDefault="00192D51">
            <w:pPr>
              <w:pStyle w:val="TableParagraph"/>
            </w:pPr>
          </w:p>
        </w:tc>
        <w:tc>
          <w:tcPr>
            <w:tcW w:w="795" w:type="dxa"/>
          </w:tcPr>
          <w:p w14:paraId="15C49915" w14:textId="77777777" w:rsidR="00192D51" w:rsidRDefault="00192D51">
            <w:pPr>
              <w:pStyle w:val="TableParagraph"/>
            </w:pPr>
          </w:p>
        </w:tc>
        <w:tc>
          <w:tcPr>
            <w:tcW w:w="1021" w:type="dxa"/>
          </w:tcPr>
          <w:p w14:paraId="323186FC" w14:textId="77777777" w:rsidR="00192D51" w:rsidRDefault="00192D51">
            <w:pPr>
              <w:pStyle w:val="TableParagraph"/>
            </w:pPr>
          </w:p>
        </w:tc>
        <w:tc>
          <w:tcPr>
            <w:tcW w:w="1020" w:type="dxa"/>
          </w:tcPr>
          <w:p w14:paraId="3114340C" w14:textId="77777777" w:rsidR="00192D51" w:rsidRDefault="00192D51">
            <w:pPr>
              <w:pStyle w:val="TableParagraph"/>
            </w:pPr>
          </w:p>
        </w:tc>
        <w:tc>
          <w:tcPr>
            <w:tcW w:w="737" w:type="dxa"/>
          </w:tcPr>
          <w:p w14:paraId="6F1D7EEB" w14:textId="77777777" w:rsidR="00192D51" w:rsidRDefault="00192D51">
            <w:pPr>
              <w:pStyle w:val="TableParagraph"/>
            </w:pPr>
          </w:p>
        </w:tc>
      </w:tr>
      <w:tr w:rsidR="00192D51" w14:paraId="325FFAD6" w14:textId="77777777">
        <w:trPr>
          <w:trHeight w:val="480"/>
        </w:trPr>
        <w:tc>
          <w:tcPr>
            <w:tcW w:w="1078" w:type="dxa"/>
          </w:tcPr>
          <w:p w14:paraId="29B57569" w14:textId="77777777" w:rsidR="00192D51" w:rsidRDefault="00192D51">
            <w:pPr>
              <w:pStyle w:val="TableParagraph"/>
            </w:pPr>
          </w:p>
        </w:tc>
        <w:tc>
          <w:tcPr>
            <w:tcW w:w="907" w:type="dxa"/>
          </w:tcPr>
          <w:p w14:paraId="31661004" w14:textId="77777777" w:rsidR="00192D51" w:rsidRDefault="00192D51">
            <w:pPr>
              <w:pStyle w:val="TableParagraph"/>
            </w:pPr>
          </w:p>
        </w:tc>
        <w:tc>
          <w:tcPr>
            <w:tcW w:w="1020" w:type="dxa"/>
          </w:tcPr>
          <w:p w14:paraId="33813F3F" w14:textId="77777777" w:rsidR="00192D51" w:rsidRDefault="00192D51">
            <w:pPr>
              <w:pStyle w:val="TableParagraph"/>
            </w:pPr>
          </w:p>
        </w:tc>
        <w:tc>
          <w:tcPr>
            <w:tcW w:w="850" w:type="dxa"/>
          </w:tcPr>
          <w:p w14:paraId="00642CE8" w14:textId="77777777" w:rsidR="00192D51" w:rsidRDefault="00192D51">
            <w:pPr>
              <w:pStyle w:val="TableParagraph"/>
            </w:pPr>
          </w:p>
        </w:tc>
        <w:tc>
          <w:tcPr>
            <w:tcW w:w="853" w:type="dxa"/>
          </w:tcPr>
          <w:p w14:paraId="1E1B6BAB" w14:textId="77777777" w:rsidR="00192D51" w:rsidRDefault="00192D51">
            <w:pPr>
              <w:pStyle w:val="TableParagraph"/>
            </w:pPr>
          </w:p>
        </w:tc>
        <w:tc>
          <w:tcPr>
            <w:tcW w:w="1078" w:type="dxa"/>
          </w:tcPr>
          <w:p w14:paraId="1CFE391F" w14:textId="77777777" w:rsidR="00192D51" w:rsidRDefault="00192D51">
            <w:pPr>
              <w:pStyle w:val="TableParagraph"/>
            </w:pPr>
          </w:p>
        </w:tc>
        <w:tc>
          <w:tcPr>
            <w:tcW w:w="850" w:type="dxa"/>
          </w:tcPr>
          <w:p w14:paraId="5FE20C63" w14:textId="77777777" w:rsidR="00192D51" w:rsidRDefault="00192D51">
            <w:pPr>
              <w:pStyle w:val="TableParagraph"/>
            </w:pPr>
          </w:p>
        </w:tc>
        <w:tc>
          <w:tcPr>
            <w:tcW w:w="853" w:type="dxa"/>
          </w:tcPr>
          <w:p w14:paraId="7E021FA8" w14:textId="77777777" w:rsidR="00192D51" w:rsidRDefault="00192D51">
            <w:pPr>
              <w:pStyle w:val="TableParagraph"/>
            </w:pPr>
          </w:p>
        </w:tc>
        <w:tc>
          <w:tcPr>
            <w:tcW w:w="793" w:type="dxa"/>
          </w:tcPr>
          <w:p w14:paraId="32856D3D" w14:textId="77777777" w:rsidR="00192D51" w:rsidRDefault="00192D51">
            <w:pPr>
              <w:pStyle w:val="TableParagraph"/>
            </w:pPr>
          </w:p>
        </w:tc>
        <w:tc>
          <w:tcPr>
            <w:tcW w:w="795" w:type="dxa"/>
          </w:tcPr>
          <w:p w14:paraId="43BC84B7" w14:textId="77777777" w:rsidR="00192D51" w:rsidRDefault="00192D51">
            <w:pPr>
              <w:pStyle w:val="TableParagraph"/>
            </w:pPr>
          </w:p>
        </w:tc>
        <w:tc>
          <w:tcPr>
            <w:tcW w:w="795" w:type="dxa"/>
          </w:tcPr>
          <w:p w14:paraId="323C4C3B" w14:textId="77777777" w:rsidR="00192D51" w:rsidRDefault="00192D51">
            <w:pPr>
              <w:pStyle w:val="TableParagraph"/>
            </w:pPr>
          </w:p>
        </w:tc>
        <w:tc>
          <w:tcPr>
            <w:tcW w:w="1021" w:type="dxa"/>
          </w:tcPr>
          <w:p w14:paraId="4E452E8D" w14:textId="77777777" w:rsidR="00192D51" w:rsidRDefault="00192D51">
            <w:pPr>
              <w:pStyle w:val="TableParagraph"/>
            </w:pPr>
          </w:p>
        </w:tc>
        <w:tc>
          <w:tcPr>
            <w:tcW w:w="1020" w:type="dxa"/>
          </w:tcPr>
          <w:p w14:paraId="4F17BD20" w14:textId="77777777" w:rsidR="00192D51" w:rsidRDefault="00192D51">
            <w:pPr>
              <w:pStyle w:val="TableParagraph"/>
            </w:pPr>
          </w:p>
        </w:tc>
        <w:tc>
          <w:tcPr>
            <w:tcW w:w="737" w:type="dxa"/>
          </w:tcPr>
          <w:p w14:paraId="5CBF4FA9" w14:textId="77777777" w:rsidR="00192D51" w:rsidRDefault="00192D51">
            <w:pPr>
              <w:pStyle w:val="TableParagraph"/>
            </w:pPr>
          </w:p>
        </w:tc>
      </w:tr>
      <w:tr w:rsidR="00192D51" w14:paraId="540076E5" w14:textId="77777777">
        <w:trPr>
          <w:trHeight w:val="479"/>
        </w:trPr>
        <w:tc>
          <w:tcPr>
            <w:tcW w:w="1078" w:type="dxa"/>
            <w:tcBorders>
              <w:left w:val="nil"/>
              <w:bottom w:val="nil"/>
            </w:tcBorders>
          </w:tcPr>
          <w:p w14:paraId="2726A18F" w14:textId="77777777" w:rsidR="00192D51" w:rsidRDefault="00192D51">
            <w:pPr>
              <w:pStyle w:val="TableParagraph"/>
            </w:pPr>
          </w:p>
        </w:tc>
        <w:tc>
          <w:tcPr>
            <w:tcW w:w="907" w:type="dxa"/>
          </w:tcPr>
          <w:p w14:paraId="1010BF2C" w14:textId="77777777" w:rsidR="00192D51" w:rsidRDefault="00460E6F">
            <w:pPr>
              <w:pStyle w:val="TableParagraph"/>
              <w:spacing w:before="95"/>
              <w:ind w:left="40" w:right="28"/>
              <w:jc w:val="center"/>
              <w:rPr>
                <w:sz w:val="24"/>
              </w:rPr>
            </w:pPr>
            <w:r>
              <w:rPr>
                <w:spacing w:val="-2"/>
                <w:sz w:val="24"/>
              </w:rPr>
              <w:t>Итого</w:t>
            </w:r>
          </w:p>
        </w:tc>
        <w:tc>
          <w:tcPr>
            <w:tcW w:w="1020" w:type="dxa"/>
          </w:tcPr>
          <w:p w14:paraId="6D82B4C0" w14:textId="77777777" w:rsidR="00192D51" w:rsidRDefault="00192D51">
            <w:pPr>
              <w:pStyle w:val="TableParagraph"/>
            </w:pPr>
          </w:p>
        </w:tc>
        <w:tc>
          <w:tcPr>
            <w:tcW w:w="850" w:type="dxa"/>
          </w:tcPr>
          <w:p w14:paraId="4A5D2BAD" w14:textId="77777777" w:rsidR="00192D51" w:rsidRDefault="00192D51">
            <w:pPr>
              <w:pStyle w:val="TableParagraph"/>
            </w:pPr>
          </w:p>
        </w:tc>
        <w:tc>
          <w:tcPr>
            <w:tcW w:w="853" w:type="dxa"/>
          </w:tcPr>
          <w:p w14:paraId="7361647C" w14:textId="77777777" w:rsidR="00192D51" w:rsidRDefault="00192D51">
            <w:pPr>
              <w:pStyle w:val="TableParagraph"/>
            </w:pPr>
          </w:p>
        </w:tc>
        <w:tc>
          <w:tcPr>
            <w:tcW w:w="1078" w:type="dxa"/>
          </w:tcPr>
          <w:p w14:paraId="7A58E4AD" w14:textId="77777777" w:rsidR="00192D51" w:rsidRDefault="00192D51">
            <w:pPr>
              <w:pStyle w:val="TableParagraph"/>
            </w:pPr>
          </w:p>
        </w:tc>
        <w:tc>
          <w:tcPr>
            <w:tcW w:w="850" w:type="dxa"/>
          </w:tcPr>
          <w:p w14:paraId="3F49B5F6" w14:textId="77777777" w:rsidR="00192D51" w:rsidRDefault="00192D51">
            <w:pPr>
              <w:pStyle w:val="TableParagraph"/>
            </w:pPr>
          </w:p>
        </w:tc>
        <w:tc>
          <w:tcPr>
            <w:tcW w:w="853" w:type="dxa"/>
          </w:tcPr>
          <w:p w14:paraId="09D6749D" w14:textId="77777777" w:rsidR="00192D51" w:rsidRDefault="00192D51">
            <w:pPr>
              <w:pStyle w:val="TableParagraph"/>
            </w:pPr>
          </w:p>
        </w:tc>
        <w:tc>
          <w:tcPr>
            <w:tcW w:w="793" w:type="dxa"/>
          </w:tcPr>
          <w:p w14:paraId="03446123" w14:textId="77777777" w:rsidR="00192D51" w:rsidRDefault="00192D51">
            <w:pPr>
              <w:pStyle w:val="TableParagraph"/>
            </w:pPr>
          </w:p>
        </w:tc>
        <w:tc>
          <w:tcPr>
            <w:tcW w:w="795" w:type="dxa"/>
          </w:tcPr>
          <w:p w14:paraId="714F34BC" w14:textId="77777777" w:rsidR="00192D51" w:rsidRDefault="00192D51">
            <w:pPr>
              <w:pStyle w:val="TableParagraph"/>
            </w:pPr>
          </w:p>
        </w:tc>
        <w:tc>
          <w:tcPr>
            <w:tcW w:w="795" w:type="dxa"/>
          </w:tcPr>
          <w:p w14:paraId="06A6F2E9" w14:textId="77777777" w:rsidR="00192D51" w:rsidRDefault="00192D51">
            <w:pPr>
              <w:pStyle w:val="TableParagraph"/>
            </w:pPr>
          </w:p>
        </w:tc>
        <w:tc>
          <w:tcPr>
            <w:tcW w:w="1021" w:type="dxa"/>
          </w:tcPr>
          <w:p w14:paraId="4DC17A55" w14:textId="77777777" w:rsidR="00192D51" w:rsidRDefault="00192D51">
            <w:pPr>
              <w:pStyle w:val="TableParagraph"/>
            </w:pPr>
          </w:p>
        </w:tc>
        <w:tc>
          <w:tcPr>
            <w:tcW w:w="1020" w:type="dxa"/>
          </w:tcPr>
          <w:p w14:paraId="127EF6BC" w14:textId="77777777" w:rsidR="00192D51" w:rsidRDefault="00192D51">
            <w:pPr>
              <w:pStyle w:val="TableParagraph"/>
            </w:pPr>
          </w:p>
        </w:tc>
        <w:tc>
          <w:tcPr>
            <w:tcW w:w="737" w:type="dxa"/>
          </w:tcPr>
          <w:p w14:paraId="2BCC3455" w14:textId="77777777" w:rsidR="00192D51" w:rsidRDefault="00192D51">
            <w:pPr>
              <w:pStyle w:val="TableParagraph"/>
            </w:pPr>
          </w:p>
        </w:tc>
      </w:tr>
    </w:tbl>
    <w:p w14:paraId="30DE1D1D" w14:textId="77777777" w:rsidR="00192D51" w:rsidRDefault="00192D51">
      <w:pPr>
        <w:pStyle w:val="a3"/>
        <w:spacing w:before="57"/>
        <w:ind w:left="0"/>
        <w:jc w:val="left"/>
        <w:rPr>
          <w:rFonts w:ascii="Courier New"/>
          <w:sz w:val="20"/>
        </w:rPr>
      </w:pPr>
    </w:p>
    <w:p w14:paraId="540FA6EB" w14:textId="77777777" w:rsidR="00192D51" w:rsidRDefault="00460E6F">
      <w:pPr>
        <w:tabs>
          <w:tab w:val="left" w:pos="5130"/>
          <w:tab w:val="left" w:pos="6690"/>
          <w:tab w:val="left" w:pos="8010"/>
          <w:tab w:val="left" w:pos="9210"/>
        </w:tabs>
        <w:ind w:left="645"/>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8366DA" w14:textId="77777777" w:rsidR="00192D51" w:rsidRDefault="00460E6F">
      <w:pPr>
        <w:tabs>
          <w:tab w:val="left" w:pos="9210"/>
        </w:tabs>
        <w:spacing w:before="227"/>
        <w:ind w:left="6886"/>
        <w:rPr>
          <w:sz w:val="20"/>
        </w:rPr>
      </w:pPr>
      <w:r>
        <w:rPr>
          <w:rFonts w:ascii="Courier New" w:hAnsi="Courier New"/>
          <w:sz w:val="20"/>
        </w:rPr>
        <w:t xml:space="preserve">Номер страницы </w:t>
      </w:r>
      <w:r>
        <w:rPr>
          <w:sz w:val="20"/>
          <w:u w:val="single"/>
        </w:rPr>
        <w:tab/>
      </w:r>
    </w:p>
    <w:p w14:paraId="070D9F1A" w14:textId="77777777" w:rsidR="00192D51" w:rsidRDefault="00460E6F">
      <w:pPr>
        <w:tabs>
          <w:tab w:val="left" w:pos="9210"/>
        </w:tabs>
        <w:spacing w:before="1"/>
        <w:ind w:left="6886"/>
        <w:rPr>
          <w:sz w:val="20"/>
        </w:rPr>
      </w:pPr>
      <w:r>
        <w:rPr>
          <w:rFonts w:ascii="Courier New" w:hAnsi="Courier New"/>
          <w:sz w:val="20"/>
        </w:rPr>
        <w:t xml:space="preserve">Всего страниц </w:t>
      </w:r>
      <w:r>
        <w:rPr>
          <w:sz w:val="20"/>
          <w:u w:val="single"/>
        </w:rPr>
        <w:tab/>
      </w:r>
    </w:p>
    <w:p w14:paraId="309D5D1F" w14:textId="77777777" w:rsidR="00192D51" w:rsidRDefault="00192D51">
      <w:pPr>
        <w:rPr>
          <w:sz w:val="20"/>
        </w:rPr>
        <w:sectPr w:rsidR="00192D51">
          <w:pgSz w:w="16840" w:h="11910" w:orient="landscape"/>
          <w:pgMar w:top="1100" w:right="2409" w:bottom="280" w:left="1275" w:header="720" w:footer="720" w:gutter="0"/>
          <w:cols w:space="720"/>
        </w:sectPr>
      </w:pPr>
    </w:p>
    <w:p w14:paraId="200A3C57" w14:textId="77777777" w:rsidR="00192D51" w:rsidRDefault="00192D51">
      <w:pPr>
        <w:pStyle w:val="a3"/>
        <w:ind w:left="0"/>
        <w:jc w:val="left"/>
        <w:rPr>
          <w:sz w:val="20"/>
        </w:rPr>
      </w:pPr>
    </w:p>
    <w:p w14:paraId="43B9936C" w14:textId="77777777" w:rsidR="00192D51" w:rsidRDefault="00192D51">
      <w:pPr>
        <w:pStyle w:val="a3"/>
        <w:ind w:left="0"/>
        <w:jc w:val="left"/>
        <w:rPr>
          <w:sz w:val="20"/>
        </w:rPr>
      </w:pPr>
    </w:p>
    <w:p w14:paraId="41596A74" w14:textId="77777777" w:rsidR="00192D51" w:rsidRDefault="00192D51">
      <w:pPr>
        <w:pStyle w:val="a3"/>
        <w:ind w:left="0"/>
        <w:jc w:val="left"/>
        <w:rPr>
          <w:sz w:val="20"/>
        </w:rPr>
      </w:pPr>
    </w:p>
    <w:p w14:paraId="1E55C447" w14:textId="77777777" w:rsidR="00192D51" w:rsidRDefault="00192D51">
      <w:pPr>
        <w:pStyle w:val="a3"/>
        <w:ind w:left="0"/>
        <w:jc w:val="left"/>
        <w:rPr>
          <w:sz w:val="20"/>
        </w:rPr>
      </w:pPr>
    </w:p>
    <w:p w14:paraId="5B578CFE" w14:textId="77777777" w:rsidR="00192D51" w:rsidRDefault="00192D51">
      <w:pPr>
        <w:pStyle w:val="a3"/>
        <w:ind w:left="0"/>
        <w:jc w:val="left"/>
        <w:rPr>
          <w:sz w:val="20"/>
        </w:rPr>
      </w:pPr>
    </w:p>
    <w:p w14:paraId="48C8C4C3" w14:textId="77777777" w:rsidR="00192D51" w:rsidRDefault="00192D51">
      <w:pPr>
        <w:pStyle w:val="a3"/>
        <w:ind w:left="0"/>
        <w:jc w:val="left"/>
        <w:rPr>
          <w:sz w:val="20"/>
        </w:rPr>
      </w:pPr>
    </w:p>
    <w:p w14:paraId="59315A89" w14:textId="77777777" w:rsidR="00192D51" w:rsidRDefault="00192D51">
      <w:pPr>
        <w:pStyle w:val="a3"/>
        <w:ind w:left="0"/>
        <w:jc w:val="left"/>
        <w:rPr>
          <w:sz w:val="20"/>
        </w:rPr>
      </w:pPr>
    </w:p>
    <w:p w14:paraId="556B109C" w14:textId="77777777" w:rsidR="00192D51" w:rsidRDefault="00192D51">
      <w:pPr>
        <w:pStyle w:val="a3"/>
        <w:spacing w:before="176"/>
        <w:ind w:left="0"/>
        <w:jc w:val="left"/>
        <w:rPr>
          <w:sz w:val="20"/>
        </w:rPr>
      </w:pPr>
    </w:p>
    <w:p w14:paraId="07691E85" w14:textId="77777777" w:rsidR="00192D51" w:rsidRDefault="00460E6F">
      <w:pPr>
        <w:ind w:left="2301"/>
        <w:rPr>
          <w:rFonts w:ascii="Courier New" w:hAnsi="Courier New"/>
          <w:sz w:val="20"/>
        </w:rPr>
      </w:pPr>
      <w:bookmarkStart w:id="107" w:name="_bookmark100"/>
      <w:bookmarkEnd w:id="107"/>
      <w:r>
        <w:rPr>
          <w:rFonts w:ascii="Courier New" w:hAnsi="Courier New"/>
          <w:sz w:val="20"/>
        </w:rPr>
        <w:t>Сводные</w:t>
      </w:r>
      <w:r>
        <w:rPr>
          <w:rFonts w:ascii="Courier New" w:hAnsi="Courier New"/>
          <w:spacing w:val="-7"/>
          <w:sz w:val="20"/>
        </w:rPr>
        <w:t xml:space="preserve"> </w:t>
      </w:r>
      <w:r>
        <w:rPr>
          <w:rFonts w:ascii="Courier New" w:hAnsi="Courier New"/>
          <w:sz w:val="20"/>
        </w:rPr>
        <w:t>данные</w:t>
      </w:r>
      <w:r>
        <w:rPr>
          <w:rFonts w:ascii="Courier New" w:hAnsi="Courier New"/>
          <w:spacing w:val="-7"/>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7"/>
          <w:sz w:val="20"/>
        </w:rPr>
        <w:t xml:space="preserve"> </w:t>
      </w:r>
      <w:r>
        <w:rPr>
          <w:rFonts w:ascii="Courier New" w:hAnsi="Courier New"/>
          <w:spacing w:val="-2"/>
          <w:sz w:val="20"/>
        </w:rPr>
        <w:t>счетам</w:t>
      </w:r>
    </w:p>
    <w:p w14:paraId="66C492BB" w14:textId="77777777" w:rsidR="00192D51" w:rsidRDefault="00460E6F">
      <w:pPr>
        <w:spacing w:before="72"/>
        <w:ind w:left="1017"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E3DF58A" w14:textId="4C681758" w:rsidR="00192D51" w:rsidRDefault="00460E6F">
      <w:pPr>
        <w:ind w:left="157"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A016E4C" w14:textId="77777777" w:rsidR="00192D51" w:rsidRDefault="00192D51">
      <w:pPr>
        <w:jc w:val="right"/>
        <w:rPr>
          <w:sz w:val="24"/>
        </w:rPr>
        <w:sectPr w:rsidR="00192D51">
          <w:pgSz w:w="11910" w:h="16840"/>
          <w:pgMar w:top="1860" w:right="425" w:bottom="280" w:left="992" w:header="720" w:footer="720" w:gutter="0"/>
          <w:cols w:num="2" w:space="720" w:equalWidth="0">
            <w:col w:w="6142" w:space="40"/>
            <w:col w:w="4311"/>
          </w:cols>
        </w:sectPr>
      </w:pPr>
    </w:p>
    <w:p w14:paraId="33F1382C" w14:textId="77777777" w:rsidR="00192D51" w:rsidRDefault="00460E6F">
      <w:pPr>
        <w:tabs>
          <w:tab w:val="left" w:pos="7701"/>
          <w:tab w:val="left" w:pos="8181"/>
          <w:tab w:val="left" w:pos="9021"/>
        </w:tabs>
        <w:spacing w:before="2"/>
        <w:ind w:left="2181" w:right="1346" w:hanging="720"/>
        <w:jc w:val="right"/>
        <w:rPr>
          <w:rFonts w:ascii="Courier New" w:hAnsi="Courier New"/>
          <w:sz w:val="20"/>
        </w:rPr>
      </w:pPr>
      <w:r>
        <w:rPr>
          <w:rFonts w:ascii="Courier New" w:hAnsi="Courier New"/>
          <w:sz w:val="20"/>
        </w:rPr>
        <w:lastRenderedPageBreak/>
        <w:t>подведомственных</w:t>
      </w:r>
      <w:r>
        <w:rPr>
          <w:rFonts w:ascii="Courier New" w:hAnsi="Courier New"/>
          <w:spacing w:val="-8"/>
          <w:sz w:val="20"/>
        </w:rPr>
        <w:t xml:space="preserve"> </w:t>
      </w:r>
      <w:r>
        <w:rPr>
          <w:rFonts w:ascii="Courier New" w:hAnsi="Courier New"/>
          <w:sz w:val="20"/>
        </w:rPr>
        <w:t>учреждений</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распорядителя</w:t>
      </w:r>
      <w:r>
        <w:rPr>
          <w:rFonts w:ascii="Courier New" w:hAnsi="Courier New"/>
          <w:spacing w:val="80"/>
          <w:sz w:val="20"/>
        </w:rPr>
        <w:t xml:space="preserve"> </w:t>
      </w:r>
      <w:r>
        <w:rPr>
          <w:rFonts w:ascii="Courier New" w:hAnsi="Courier New"/>
          <w:sz w:val="20"/>
        </w:rPr>
        <w:t>┌──────────┐ (распорядителя)</w:t>
      </w:r>
      <w:r>
        <w:rPr>
          <w:rFonts w:ascii="Courier New" w:hAnsi="Courier New"/>
          <w:spacing w:val="-15"/>
          <w:sz w:val="20"/>
        </w:rPr>
        <w:t xml:space="preserve"> </w:t>
      </w:r>
      <w:r>
        <w:rPr>
          <w:rFonts w:ascii="Courier New" w:hAnsi="Courier New"/>
          <w:sz w:val="20"/>
        </w:rPr>
        <w:t>бюджетных</w:t>
      </w:r>
      <w:r>
        <w:rPr>
          <w:rFonts w:ascii="Courier New" w:hAnsi="Courier New"/>
          <w:spacing w:val="-14"/>
          <w:sz w:val="20"/>
        </w:rPr>
        <w:t xml:space="preserve"> </w:t>
      </w:r>
      <w:r>
        <w:rPr>
          <w:rFonts w:ascii="Courier New" w:hAnsi="Courier New"/>
          <w:spacing w:val="-2"/>
          <w:sz w:val="20"/>
        </w:rPr>
        <w:t>средств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4804AC4D"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7652E847" w14:textId="77777777" w:rsidR="00192D51" w:rsidRDefault="00460E6F">
      <w:pPr>
        <w:tabs>
          <w:tab w:val="left" w:pos="131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5A5D19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56794E8" w14:textId="77777777" w:rsidR="00192D51" w:rsidRDefault="00460E6F">
      <w:pPr>
        <w:tabs>
          <w:tab w:val="left" w:pos="839"/>
          <w:tab w:val="left" w:pos="2804"/>
          <w:tab w:val="left" w:pos="3404"/>
          <w:tab w:val="left" w:pos="5759"/>
          <w:tab w:val="left" w:pos="7679"/>
        </w:tabs>
        <w:spacing w:before="2"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C86173" w14:textId="77777777" w:rsidR="00192D51" w:rsidRDefault="00460E6F">
      <w:pPr>
        <w:tabs>
          <w:tab w:val="left" w:pos="131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F4F321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41C133" w14:textId="77777777" w:rsidR="00192D51" w:rsidRDefault="00460E6F">
      <w:pPr>
        <w:tabs>
          <w:tab w:val="left" w:pos="131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19D8C61" w14:textId="77777777" w:rsidR="00192D51" w:rsidRDefault="00460E6F">
      <w:pPr>
        <w:tabs>
          <w:tab w:val="left" w:pos="2541"/>
          <w:tab w:val="left" w:pos="6065"/>
          <w:tab w:val="left" w:pos="7701"/>
          <w:tab w:val="left" w:pos="9021"/>
        </w:tabs>
        <w:ind w:left="141" w:right="1344" w:firstLine="7561"/>
        <w:jc w:val="right"/>
        <w:rPr>
          <w:rFonts w:ascii="Courier New" w:hAnsi="Courier New"/>
          <w:sz w:val="20"/>
        </w:rPr>
      </w:pPr>
      <w:r>
        <w:rPr>
          <w:rFonts w:ascii="Courier New" w:hAnsi="Courier New"/>
          <w:spacing w:val="-2"/>
          <w:sz w:val="20"/>
        </w:rPr>
        <w:t xml:space="preserve">├──────────┤ </w:t>
      </w: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1F50A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06735B3" w14:textId="77777777" w:rsidR="00192D51" w:rsidRDefault="00460E6F">
      <w:pPr>
        <w:tabs>
          <w:tab w:val="left" w:pos="2541"/>
          <w:tab w:val="left" w:pos="6065"/>
          <w:tab w:val="left" w:pos="6261"/>
          <w:tab w:val="left" w:pos="7701"/>
          <w:tab w:val="left" w:pos="9021"/>
        </w:tabs>
        <w:ind w:left="141" w:right="1346"/>
        <w:jc w:val="right"/>
        <w:rPr>
          <w:rFonts w:ascii="Courier New" w:hAnsi="Courier New"/>
          <w:sz w:val="20"/>
        </w:rPr>
      </w:pPr>
      <w:r>
        <w:rPr>
          <w:rFonts w:ascii="Courier New" w:hAnsi="Courier New"/>
          <w:sz w:val="20"/>
        </w:rPr>
        <w:t>Главный распорядитель</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83CBA1" w14:textId="77777777" w:rsidR="00192D51" w:rsidRDefault="00460E6F">
      <w:pPr>
        <w:ind w:right="1344"/>
        <w:jc w:val="right"/>
        <w:rPr>
          <w:rFonts w:ascii="Courier New" w:hAnsi="Courier New"/>
          <w:sz w:val="20"/>
        </w:rPr>
      </w:pPr>
      <w:r>
        <w:rPr>
          <w:rFonts w:ascii="Courier New" w:hAnsi="Courier New"/>
          <w:spacing w:val="-2"/>
          <w:sz w:val="20"/>
        </w:rPr>
        <w:t>├──────────┤</w:t>
      </w:r>
    </w:p>
    <w:p w14:paraId="65278A6C" w14:textId="77777777" w:rsidR="00192D51" w:rsidRDefault="00460E6F">
      <w:pPr>
        <w:tabs>
          <w:tab w:val="left" w:pos="7559"/>
          <w:tab w:val="left" w:pos="8879"/>
        </w:tabs>
        <w:spacing w:before="1" w:line="226" w:lineRule="exact"/>
        <w:ind w:right="1346"/>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8F63C84" w14:textId="77777777" w:rsidR="00192D51" w:rsidRDefault="00460E6F">
      <w:pPr>
        <w:tabs>
          <w:tab w:val="left" w:pos="2541"/>
          <w:tab w:val="left" w:pos="6065"/>
          <w:tab w:val="left" w:pos="6186"/>
          <w:tab w:val="left" w:pos="7581"/>
          <w:tab w:val="left" w:pos="7701"/>
          <w:tab w:val="left" w:pos="8901"/>
        </w:tabs>
        <w:ind w:left="141" w:right="1346"/>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597C53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19BE3D1" w14:textId="77777777" w:rsidR="00192D51" w:rsidRDefault="00460E6F">
      <w:pPr>
        <w:tabs>
          <w:tab w:val="left" w:pos="6599"/>
          <w:tab w:val="left" w:pos="8041"/>
          <w:tab w:val="left" w:pos="888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3">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247F70A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48110165" w14:textId="77777777" w:rsidR="00192D51" w:rsidRDefault="00460E6F">
      <w:pPr>
        <w:pStyle w:val="a4"/>
        <w:numPr>
          <w:ilvl w:val="0"/>
          <w:numId w:val="10"/>
        </w:numPr>
        <w:tabs>
          <w:tab w:val="left" w:pos="3020"/>
        </w:tabs>
        <w:spacing w:before="224"/>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4F6F53E9" w14:textId="77777777" w:rsidR="00192D51" w:rsidRDefault="00192D51">
      <w:pPr>
        <w:pStyle w:val="a3"/>
        <w:spacing w:before="1"/>
        <w:ind w:left="0"/>
        <w:jc w:val="left"/>
        <w:rPr>
          <w:rFonts w:ascii="Courier New"/>
          <w:sz w:val="20"/>
        </w:rPr>
      </w:pPr>
    </w:p>
    <w:p w14:paraId="7CF2F1C6" w14:textId="77777777" w:rsidR="00192D51" w:rsidRDefault="00460E6F">
      <w:pPr>
        <w:pStyle w:val="a4"/>
        <w:numPr>
          <w:ilvl w:val="1"/>
          <w:numId w:val="10"/>
        </w:numPr>
        <w:tabs>
          <w:tab w:val="left" w:pos="2418"/>
          <w:tab w:val="left" w:pos="2661"/>
        </w:tabs>
        <w:ind w:right="3026" w:hanging="841"/>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1"/>
          <w:sz w:val="20"/>
        </w:rPr>
        <w:t xml:space="preserve"> </w:t>
      </w:r>
      <w:r>
        <w:rPr>
          <w:rFonts w:ascii="Courier New" w:hAnsi="Courier New"/>
          <w:sz w:val="20"/>
        </w:rPr>
        <w:t>подлежащие</w:t>
      </w:r>
      <w:r>
        <w:rPr>
          <w:rFonts w:ascii="Courier New" w:hAnsi="Courier New"/>
          <w:spacing w:val="-11"/>
          <w:sz w:val="20"/>
        </w:rPr>
        <w:t xml:space="preserve"> </w:t>
      </w:r>
      <w:r>
        <w:rPr>
          <w:rFonts w:ascii="Courier New" w:hAnsi="Courier New"/>
          <w:sz w:val="20"/>
        </w:rPr>
        <w:t>распределению распорядителем бюджетных средств</w:t>
      </w:r>
    </w:p>
    <w:p w14:paraId="0F323AD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1508BC3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191"/>
        <w:gridCol w:w="908"/>
        <w:gridCol w:w="909"/>
        <w:gridCol w:w="1249"/>
        <w:gridCol w:w="908"/>
        <w:gridCol w:w="964"/>
        <w:gridCol w:w="1136"/>
        <w:gridCol w:w="908"/>
        <w:gridCol w:w="850"/>
      </w:tblGrid>
      <w:tr w:rsidR="00192D51" w14:paraId="1E1F6201" w14:textId="77777777">
        <w:trPr>
          <w:trHeight w:val="755"/>
        </w:trPr>
        <w:tc>
          <w:tcPr>
            <w:tcW w:w="1532" w:type="dxa"/>
            <w:vMerge w:val="restart"/>
          </w:tcPr>
          <w:p w14:paraId="0B28C5CD" w14:textId="77777777" w:rsidR="00192D51" w:rsidRDefault="00192D51">
            <w:pPr>
              <w:pStyle w:val="TableParagraph"/>
              <w:rPr>
                <w:rFonts w:ascii="Courier New"/>
                <w:sz w:val="24"/>
              </w:rPr>
            </w:pPr>
          </w:p>
          <w:p w14:paraId="3638F1B6" w14:textId="77777777" w:rsidR="00192D51" w:rsidRDefault="00192D51">
            <w:pPr>
              <w:pStyle w:val="TableParagraph"/>
              <w:spacing w:before="146"/>
              <w:rPr>
                <w:rFonts w:ascii="Courier New"/>
                <w:sz w:val="24"/>
              </w:rPr>
            </w:pPr>
          </w:p>
          <w:p w14:paraId="419D9B59" w14:textId="77777777" w:rsidR="00192D51" w:rsidRDefault="00460E6F">
            <w:pPr>
              <w:pStyle w:val="TableParagraph"/>
              <w:ind w:left="110" w:right="101" w:hanging="2"/>
              <w:jc w:val="center"/>
              <w:rPr>
                <w:sz w:val="24"/>
              </w:rPr>
            </w:pPr>
            <w:r>
              <w:rPr>
                <w:sz w:val="24"/>
              </w:rPr>
              <w:t xml:space="preserve">Код по БК и </w:t>
            </w:r>
            <w:proofErr w:type="spellStart"/>
            <w:proofErr w:type="gramStart"/>
            <w:r>
              <w:rPr>
                <w:spacing w:val="-2"/>
                <w:sz w:val="24"/>
              </w:rPr>
              <w:t>дополнитель</w:t>
            </w:r>
            <w:proofErr w:type="spellEnd"/>
            <w:r>
              <w:rPr>
                <w:spacing w:val="-2"/>
                <w:sz w:val="24"/>
              </w:rPr>
              <w:t xml:space="preserve"> </w:t>
            </w:r>
            <w:r>
              <w:rPr>
                <w:spacing w:val="-4"/>
                <w:sz w:val="24"/>
              </w:rPr>
              <w:t>ной</w:t>
            </w:r>
            <w:proofErr w:type="gramEnd"/>
          </w:p>
          <w:p w14:paraId="565D8311" w14:textId="77777777" w:rsidR="00192D51" w:rsidRDefault="00460E6F">
            <w:pPr>
              <w:pStyle w:val="TableParagraph"/>
              <w:ind w:left="15" w:right="4"/>
              <w:jc w:val="center"/>
              <w:rPr>
                <w:sz w:val="24"/>
              </w:rPr>
            </w:pPr>
            <w:proofErr w:type="spellStart"/>
            <w:r>
              <w:rPr>
                <w:spacing w:val="-2"/>
                <w:sz w:val="24"/>
              </w:rPr>
              <w:t>классификац</w:t>
            </w:r>
            <w:proofErr w:type="spellEnd"/>
            <w:r>
              <w:rPr>
                <w:spacing w:val="-2"/>
                <w:sz w:val="24"/>
              </w:rPr>
              <w:t xml:space="preserve"> </w:t>
            </w:r>
            <w:proofErr w:type="spellStart"/>
            <w:r>
              <w:rPr>
                <w:spacing w:val="-6"/>
                <w:sz w:val="24"/>
              </w:rPr>
              <w:t>ии</w:t>
            </w:r>
            <w:proofErr w:type="spellEnd"/>
          </w:p>
        </w:tc>
        <w:tc>
          <w:tcPr>
            <w:tcW w:w="6129" w:type="dxa"/>
            <w:gridSpan w:val="6"/>
          </w:tcPr>
          <w:p w14:paraId="5C7A05EE" w14:textId="77777777" w:rsidR="00192D51" w:rsidRDefault="00460E6F">
            <w:pPr>
              <w:pStyle w:val="TableParagraph"/>
              <w:spacing w:before="231"/>
              <w:ind w:left="1732"/>
              <w:rPr>
                <w:sz w:val="24"/>
              </w:rPr>
            </w:pPr>
            <w:r>
              <w:rPr>
                <w:sz w:val="24"/>
              </w:rPr>
              <w:t>Бюджетные</w:t>
            </w:r>
            <w:r>
              <w:rPr>
                <w:spacing w:val="-5"/>
                <w:sz w:val="24"/>
              </w:rPr>
              <w:t xml:space="preserve"> </w:t>
            </w:r>
            <w:r>
              <w:rPr>
                <w:spacing w:val="-2"/>
                <w:sz w:val="24"/>
              </w:rPr>
              <w:t>ассигнования</w:t>
            </w:r>
          </w:p>
        </w:tc>
        <w:tc>
          <w:tcPr>
            <w:tcW w:w="2894" w:type="dxa"/>
            <w:gridSpan w:val="3"/>
          </w:tcPr>
          <w:p w14:paraId="504264BC" w14:textId="77777777" w:rsidR="00192D51" w:rsidRDefault="00460E6F">
            <w:pPr>
              <w:pStyle w:val="TableParagraph"/>
              <w:spacing w:before="95"/>
              <w:ind w:left="778" w:right="386"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r>
      <w:tr w:rsidR="00192D51" w14:paraId="1F4F8C96" w14:textId="77777777">
        <w:trPr>
          <w:trHeight w:val="479"/>
        </w:trPr>
        <w:tc>
          <w:tcPr>
            <w:tcW w:w="1532" w:type="dxa"/>
            <w:vMerge/>
            <w:tcBorders>
              <w:top w:val="nil"/>
            </w:tcBorders>
          </w:tcPr>
          <w:p w14:paraId="34FF94CF" w14:textId="77777777" w:rsidR="00192D51" w:rsidRDefault="00192D51">
            <w:pPr>
              <w:rPr>
                <w:sz w:val="2"/>
                <w:szCs w:val="2"/>
              </w:rPr>
            </w:pPr>
          </w:p>
        </w:tc>
        <w:tc>
          <w:tcPr>
            <w:tcW w:w="3008" w:type="dxa"/>
            <w:gridSpan w:val="3"/>
          </w:tcPr>
          <w:p w14:paraId="4BFC97E0" w14:textId="77777777" w:rsidR="00192D51" w:rsidRDefault="00460E6F">
            <w:pPr>
              <w:pStyle w:val="TableParagraph"/>
              <w:spacing w:before="95"/>
              <w:ind w:left="2"/>
              <w:jc w:val="center"/>
              <w:rPr>
                <w:sz w:val="24"/>
              </w:rPr>
            </w:pPr>
            <w:r>
              <w:rPr>
                <w:spacing w:val="-2"/>
                <w:sz w:val="24"/>
              </w:rPr>
              <w:t>получено</w:t>
            </w:r>
          </w:p>
        </w:tc>
        <w:tc>
          <w:tcPr>
            <w:tcW w:w="3121" w:type="dxa"/>
            <w:gridSpan w:val="3"/>
          </w:tcPr>
          <w:p w14:paraId="345B3B93" w14:textId="77777777" w:rsidR="00192D51" w:rsidRDefault="00460E6F">
            <w:pPr>
              <w:pStyle w:val="TableParagraph"/>
              <w:spacing w:before="95"/>
              <w:ind w:left="236"/>
              <w:rPr>
                <w:sz w:val="24"/>
              </w:rPr>
            </w:pPr>
            <w:r>
              <w:rPr>
                <w:sz w:val="24"/>
              </w:rPr>
              <w:t>подлежит</w:t>
            </w:r>
            <w:r>
              <w:rPr>
                <w:spacing w:val="-1"/>
                <w:sz w:val="24"/>
              </w:rPr>
              <w:t xml:space="preserve"> </w:t>
            </w:r>
            <w:r>
              <w:rPr>
                <w:spacing w:val="-2"/>
                <w:sz w:val="24"/>
              </w:rPr>
              <w:t>распределению</w:t>
            </w:r>
          </w:p>
        </w:tc>
        <w:tc>
          <w:tcPr>
            <w:tcW w:w="2894" w:type="dxa"/>
            <w:gridSpan w:val="3"/>
          </w:tcPr>
          <w:p w14:paraId="2B095005" w14:textId="77777777" w:rsidR="00192D51" w:rsidRDefault="00460E6F">
            <w:pPr>
              <w:pStyle w:val="TableParagraph"/>
              <w:spacing w:before="95"/>
              <w:ind w:left="956"/>
              <w:rPr>
                <w:sz w:val="24"/>
              </w:rPr>
            </w:pPr>
            <w:r>
              <w:rPr>
                <w:spacing w:val="-2"/>
                <w:sz w:val="24"/>
              </w:rPr>
              <w:t>получено</w:t>
            </w:r>
          </w:p>
        </w:tc>
      </w:tr>
      <w:tr w:rsidR="00192D51" w14:paraId="21A6A1A5" w14:textId="77777777">
        <w:trPr>
          <w:trHeight w:val="758"/>
        </w:trPr>
        <w:tc>
          <w:tcPr>
            <w:tcW w:w="1532" w:type="dxa"/>
            <w:vMerge/>
            <w:tcBorders>
              <w:top w:val="nil"/>
            </w:tcBorders>
          </w:tcPr>
          <w:p w14:paraId="49D115E2" w14:textId="77777777" w:rsidR="00192D51" w:rsidRDefault="00192D51">
            <w:pPr>
              <w:rPr>
                <w:sz w:val="2"/>
                <w:szCs w:val="2"/>
              </w:rPr>
            </w:pPr>
          </w:p>
        </w:tc>
        <w:tc>
          <w:tcPr>
            <w:tcW w:w="1191" w:type="dxa"/>
            <w:vMerge w:val="restart"/>
          </w:tcPr>
          <w:p w14:paraId="75414C33" w14:textId="77777777" w:rsidR="00192D51" w:rsidRDefault="00460E6F">
            <w:pPr>
              <w:pStyle w:val="TableParagraph"/>
              <w:spacing w:before="203"/>
              <w:ind w:left="10" w:right="2"/>
              <w:jc w:val="center"/>
              <w:rPr>
                <w:sz w:val="24"/>
              </w:rPr>
            </w:pPr>
            <w:r>
              <w:rPr>
                <w:spacing w:val="-5"/>
                <w:sz w:val="24"/>
              </w:rPr>
              <w:t>на</w:t>
            </w:r>
          </w:p>
          <w:p w14:paraId="65153D35" w14:textId="77777777" w:rsidR="00192D51" w:rsidRDefault="00460E6F">
            <w:pPr>
              <w:pStyle w:val="TableParagraph"/>
              <w:ind w:left="102" w:right="8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17" w:type="dxa"/>
            <w:gridSpan w:val="2"/>
          </w:tcPr>
          <w:p w14:paraId="7AD9FDAE" w14:textId="77777777" w:rsidR="00192D51" w:rsidRDefault="00460E6F">
            <w:pPr>
              <w:pStyle w:val="TableParagraph"/>
              <w:spacing w:before="95"/>
              <w:ind w:left="543" w:right="25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17E5FDD7" w14:textId="77777777" w:rsidR="00192D51" w:rsidRDefault="00460E6F">
            <w:pPr>
              <w:pStyle w:val="TableParagraph"/>
              <w:spacing w:before="203"/>
              <w:ind w:left="13" w:right="10"/>
              <w:jc w:val="center"/>
              <w:rPr>
                <w:sz w:val="24"/>
              </w:rPr>
            </w:pPr>
            <w:r>
              <w:rPr>
                <w:spacing w:val="-5"/>
                <w:sz w:val="24"/>
              </w:rPr>
              <w:t>на</w:t>
            </w:r>
          </w:p>
          <w:p w14:paraId="6D47DDDF" w14:textId="77777777" w:rsidR="00192D51" w:rsidRDefault="00460E6F">
            <w:pPr>
              <w:pStyle w:val="TableParagraph"/>
              <w:ind w:left="126" w:right="122"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2" w:type="dxa"/>
            <w:gridSpan w:val="2"/>
          </w:tcPr>
          <w:p w14:paraId="791799C3" w14:textId="77777777" w:rsidR="00192D51" w:rsidRDefault="00460E6F">
            <w:pPr>
              <w:pStyle w:val="TableParagraph"/>
              <w:spacing w:before="95"/>
              <w:ind w:left="569" w:right="27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1972C175" w14:textId="77777777" w:rsidR="00192D51" w:rsidRDefault="00460E6F">
            <w:pPr>
              <w:pStyle w:val="TableParagraph"/>
              <w:spacing w:before="203"/>
              <w:ind w:left="12" w:right="14"/>
              <w:jc w:val="center"/>
              <w:rPr>
                <w:sz w:val="24"/>
              </w:rPr>
            </w:pPr>
            <w:r>
              <w:rPr>
                <w:spacing w:val="-5"/>
                <w:sz w:val="24"/>
              </w:rPr>
              <w:t>на</w:t>
            </w:r>
          </w:p>
          <w:p w14:paraId="62746378" w14:textId="77777777" w:rsidR="00192D51" w:rsidRDefault="00460E6F">
            <w:pPr>
              <w:pStyle w:val="TableParagraph"/>
              <w:ind w:left="68" w:right="6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758" w:type="dxa"/>
            <w:gridSpan w:val="2"/>
          </w:tcPr>
          <w:p w14:paraId="2618D4C0" w14:textId="77777777" w:rsidR="00192D51" w:rsidRDefault="00460E6F">
            <w:pPr>
              <w:pStyle w:val="TableParagraph"/>
              <w:spacing w:before="95"/>
              <w:ind w:left="509" w:right="223"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4AF87AED" w14:textId="77777777">
        <w:trPr>
          <w:trHeight w:val="756"/>
        </w:trPr>
        <w:tc>
          <w:tcPr>
            <w:tcW w:w="1532" w:type="dxa"/>
            <w:vMerge/>
            <w:tcBorders>
              <w:top w:val="nil"/>
            </w:tcBorders>
          </w:tcPr>
          <w:p w14:paraId="1093ECE5" w14:textId="77777777" w:rsidR="00192D51" w:rsidRDefault="00192D51">
            <w:pPr>
              <w:rPr>
                <w:sz w:val="2"/>
                <w:szCs w:val="2"/>
              </w:rPr>
            </w:pPr>
          </w:p>
        </w:tc>
        <w:tc>
          <w:tcPr>
            <w:tcW w:w="1191" w:type="dxa"/>
            <w:vMerge/>
            <w:tcBorders>
              <w:top w:val="nil"/>
            </w:tcBorders>
          </w:tcPr>
          <w:p w14:paraId="15F3B847" w14:textId="77777777" w:rsidR="00192D51" w:rsidRDefault="00192D51">
            <w:pPr>
              <w:rPr>
                <w:sz w:val="2"/>
                <w:szCs w:val="2"/>
              </w:rPr>
            </w:pPr>
          </w:p>
        </w:tc>
        <w:tc>
          <w:tcPr>
            <w:tcW w:w="908" w:type="dxa"/>
          </w:tcPr>
          <w:p w14:paraId="41F14047" w14:textId="77777777" w:rsidR="00192D51" w:rsidRDefault="00460E6F">
            <w:pPr>
              <w:pStyle w:val="TableParagraph"/>
              <w:spacing w:before="93"/>
              <w:ind w:left="282" w:right="59" w:hanging="209"/>
              <w:rPr>
                <w:sz w:val="24"/>
              </w:rPr>
            </w:pPr>
            <w:r>
              <w:rPr>
                <w:spacing w:val="-2"/>
                <w:sz w:val="24"/>
              </w:rPr>
              <w:t xml:space="preserve">первый </w:t>
            </w:r>
            <w:r>
              <w:rPr>
                <w:spacing w:val="-4"/>
                <w:sz w:val="24"/>
              </w:rPr>
              <w:t>год</w:t>
            </w:r>
          </w:p>
        </w:tc>
        <w:tc>
          <w:tcPr>
            <w:tcW w:w="909" w:type="dxa"/>
          </w:tcPr>
          <w:p w14:paraId="5F3BBE61" w14:textId="77777777" w:rsidR="00192D51" w:rsidRDefault="00460E6F">
            <w:pPr>
              <w:pStyle w:val="TableParagraph"/>
              <w:spacing w:before="93"/>
              <w:ind w:left="281" w:right="89" w:hanging="186"/>
              <w:rPr>
                <w:sz w:val="24"/>
              </w:rPr>
            </w:pPr>
            <w:r>
              <w:rPr>
                <w:spacing w:val="-2"/>
                <w:sz w:val="24"/>
              </w:rPr>
              <w:t xml:space="preserve">второй </w:t>
            </w:r>
            <w:r>
              <w:rPr>
                <w:spacing w:val="-4"/>
                <w:sz w:val="24"/>
              </w:rPr>
              <w:t>год</w:t>
            </w:r>
          </w:p>
        </w:tc>
        <w:tc>
          <w:tcPr>
            <w:tcW w:w="1249" w:type="dxa"/>
            <w:vMerge/>
            <w:tcBorders>
              <w:top w:val="nil"/>
            </w:tcBorders>
          </w:tcPr>
          <w:p w14:paraId="1203803C" w14:textId="77777777" w:rsidR="00192D51" w:rsidRDefault="00192D51">
            <w:pPr>
              <w:rPr>
                <w:sz w:val="2"/>
                <w:szCs w:val="2"/>
              </w:rPr>
            </w:pPr>
          </w:p>
        </w:tc>
        <w:tc>
          <w:tcPr>
            <w:tcW w:w="908" w:type="dxa"/>
          </w:tcPr>
          <w:p w14:paraId="2B5B2DFA" w14:textId="77777777" w:rsidR="00192D51" w:rsidRDefault="00460E6F">
            <w:pPr>
              <w:pStyle w:val="TableParagraph"/>
              <w:spacing w:before="93"/>
              <w:ind w:left="279" w:right="62" w:hanging="209"/>
              <w:rPr>
                <w:sz w:val="24"/>
              </w:rPr>
            </w:pPr>
            <w:r>
              <w:rPr>
                <w:spacing w:val="-2"/>
                <w:sz w:val="24"/>
              </w:rPr>
              <w:t xml:space="preserve">первый </w:t>
            </w:r>
            <w:r>
              <w:rPr>
                <w:spacing w:val="-4"/>
                <w:sz w:val="24"/>
              </w:rPr>
              <w:t>год</w:t>
            </w:r>
          </w:p>
        </w:tc>
        <w:tc>
          <w:tcPr>
            <w:tcW w:w="964" w:type="dxa"/>
          </w:tcPr>
          <w:p w14:paraId="63FFA1CA" w14:textId="77777777" w:rsidR="00192D51" w:rsidRDefault="00460E6F">
            <w:pPr>
              <w:pStyle w:val="TableParagraph"/>
              <w:spacing w:before="93"/>
              <w:ind w:left="307" w:right="117" w:hanging="185"/>
              <w:rPr>
                <w:sz w:val="24"/>
              </w:rPr>
            </w:pPr>
            <w:r>
              <w:rPr>
                <w:spacing w:val="-2"/>
                <w:sz w:val="24"/>
              </w:rPr>
              <w:t xml:space="preserve">второй </w:t>
            </w:r>
            <w:r>
              <w:rPr>
                <w:spacing w:val="-4"/>
                <w:sz w:val="24"/>
              </w:rPr>
              <w:t>год</w:t>
            </w:r>
          </w:p>
        </w:tc>
        <w:tc>
          <w:tcPr>
            <w:tcW w:w="1136" w:type="dxa"/>
            <w:vMerge/>
            <w:tcBorders>
              <w:top w:val="nil"/>
            </w:tcBorders>
          </w:tcPr>
          <w:p w14:paraId="60EEB7A5" w14:textId="77777777" w:rsidR="00192D51" w:rsidRDefault="00192D51">
            <w:pPr>
              <w:rPr>
                <w:sz w:val="2"/>
                <w:szCs w:val="2"/>
              </w:rPr>
            </w:pPr>
          </w:p>
        </w:tc>
        <w:tc>
          <w:tcPr>
            <w:tcW w:w="908" w:type="dxa"/>
          </w:tcPr>
          <w:p w14:paraId="4108190C" w14:textId="77777777" w:rsidR="00192D51" w:rsidRDefault="00460E6F">
            <w:pPr>
              <w:pStyle w:val="TableParagraph"/>
              <w:spacing w:before="93"/>
              <w:ind w:left="276" w:right="71" w:hanging="209"/>
              <w:rPr>
                <w:sz w:val="24"/>
              </w:rPr>
            </w:pPr>
            <w:r>
              <w:rPr>
                <w:spacing w:val="-2"/>
                <w:sz w:val="24"/>
              </w:rPr>
              <w:t xml:space="preserve">первый </w:t>
            </w:r>
            <w:r>
              <w:rPr>
                <w:spacing w:val="-4"/>
                <w:sz w:val="24"/>
              </w:rPr>
              <w:t>год</w:t>
            </w:r>
          </w:p>
        </w:tc>
        <w:tc>
          <w:tcPr>
            <w:tcW w:w="850" w:type="dxa"/>
          </w:tcPr>
          <w:p w14:paraId="6EB5AE9C" w14:textId="77777777" w:rsidR="00192D51" w:rsidRDefault="00460E6F">
            <w:pPr>
              <w:pStyle w:val="TableParagraph"/>
              <w:spacing w:before="93"/>
              <w:ind w:left="246" w:right="62" w:hanging="183"/>
              <w:rPr>
                <w:sz w:val="24"/>
              </w:rPr>
            </w:pPr>
            <w:r>
              <w:rPr>
                <w:spacing w:val="-2"/>
                <w:sz w:val="24"/>
              </w:rPr>
              <w:t xml:space="preserve">второй </w:t>
            </w:r>
            <w:r>
              <w:rPr>
                <w:spacing w:val="-4"/>
                <w:sz w:val="24"/>
              </w:rPr>
              <w:t>год</w:t>
            </w:r>
          </w:p>
        </w:tc>
      </w:tr>
      <w:tr w:rsidR="00192D51" w14:paraId="2CA3A57A" w14:textId="77777777">
        <w:trPr>
          <w:trHeight w:val="479"/>
        </w:trPr>
        <w:tc>
          <w:tcPr>
            <w:tcW w:w="1532" w:type="dxa"/>
          </w:tcPr>
          <w:p w14:paraId="3990B170" w14:textId="77777777" w:rsidR="00192D51" w:rsidRDefault="00460E6F">
            <w:pPr>
              <w:pStyle w:val="TableParagraph"/>
              <w:spacing w:before="92"/>
              <w:ind w:left="15" w:right="6"/>
              <w:jc w:val="center"/>
              <w:rPr>
                <w:sz w:val="24"/>
              </w:rPr>
            </w:pPr>
            <w:r>
              <w:rPr>
                <w:spacing w:val="-10"/>
                <w:sz w:val="24"/>
              </w:rPr>
              <w:t>1</w:t>
            </w:r>
          </w:p>
        </w:tc>
        <w:tc>
          <w:tcPr>
            <w:tcW w:w="1191" w:type="dxa"/>
          </w:tcPr>
          <w:p w14:paraId="7EF3D945" w14:textId="77777777" w:rsidR="00192D51" w:rsidRDefault="00460E6F">
            <w:pPr>
              <w:pStyle w:val="TableParagraph"/>
              <w:spacing w:before="92"/>
              <w:ind w:left="8"/>
              <w:jc w:val="center"/>
              <w:rPr>
                <w:sz w:val="24"/>
              </w:rPr>
            </w:pPr>
            <w:r>
              <w:rPr>
                <w:spacing w:val="-10"/>
                <w:sz w:val="24"/>
              </w:rPr>
              <w:t>2</w:t>
            </w:r>
          </w:p>
        </w:tc>
        <w:tc>
          <w:tcPr>
            <w:tcW w:w="908" w:type="dxa"/>
          </w:tcPr>
          <w:p w14:paraId="6BE3261F" w14:textId="77777777" w:rsidR="00192D51" w:rsidRDefault="00460E6F">
            <w:pPr>
              <w:pStyle w:val="TableParagraph"/>
              <w:spacing w:before="92"/>
              <w:ind w:left="57" w:right="51"/>
              <w:jc w:val="center"/>
              <w:rPr>
                <w:sz w:val="24"/>
              </w:rPr>
            </w:pPr>
            <w:r>
              <w:rPr>
                <w:spacing w:val="-10"/>
                <w:sz w:val="24"/>
              </w:rPr>
              <w:t>3</w:t>
            </w:r>
          </w:p>
        </w:tc>
        <w:tc>
          <w:tcPr>
            <w:tcW w:w="909" w:type="dxa"/>
          </w:tcPr>
          <w:p w14:paraId="043A6F6C" w14:textId="77777777" w:rsidR="00192D51" w:rsidRDefault="00460E6F">
            <w:pPr>
              <w:pStyle w:val="TableParagraph"/>
              <w:spacing w:before="92"/>
              <w:ind w:left="5"/>
              <w:jc w:val="center"/>
              <w:rPr>
                <w:sz w:val="24"/>
              </w:rPr>
            </w:pPr>
            <w:r>
              <w:rPr>
                <w:spacing w:val="-10"/>
                <w:sz w:val="24"/>
              </w:rPr>
              <w:t>4</w:t>
            </w:r>
          </w:p>
        </w:tc>
        <w:tc>
          <w:tcPr>
            <w:tcW w:w="1249" w:type="dxa"/>
          </w:tcPr>
          <w:p w14:paraId="50D134F6" w14:textId="77777777" w:rsidR="00192D51" w:rsidRDefault="00460E6F">
            <w:pPr>
              <w:pStyle w:val="TableParagraph"/>
              <w:spacing w:before="92"/>
              <w:ind w:left="9" w:right="7"/>
              <w:jc w:val="center"/>
              <w:rPr>
                <w:sz w:val="24"/>
              </w:rPr>
            </w:pPr>
            <w:r>
              <w:rPr>
                <w:spacing w:val="-10"/>
                <w:sz w:val="24"/>
              </w:rPr>
              <w:t>5</w:t>
            </w:r>
          </w:p>
        </w:tc>
        <w:tc>
          <w:tcPr>
            <w:tcW w:w="908" w:type="dxa"/>
          </w:tcPr>
          <w:p w14:paraId="04E99A16" w14:textId="77777777" w:rsidR="00192D51" w:rsidRDefault="00460E6F">
            <w:pPr>
              <w:pStyle w:val="TableParagraph"/>
              <w:spacing w:before="92"/>
              <w:ind w:left="57" w:right="57"/>
              <w:jc w:val="center"/>
              <w:rPr>
                <w:sz w:val="24"/>
              </w:rPr>
            </w:pPr>
            <w:r>
              <w:rPr>
                <w:spacing w:val="-10"/>
                <w:sz w:val="24"/>
              </w:rPr>
              <w:t>6</w:t>
            </w:r>
          </w:p>
        </w:tc>
        <w:tc>
          <w:tcPr>
            <w:tcW w:w="964" w:type="dxa"/>
          </w:tcPr>
          <w:p w14:paraId="10C8F3DE" w14:textId="77777777" w:rsidR="00192D51" w:rsidRDefault="00460E6F">
            <w:pPr>
              <w:pStyle w:val="TableParagraph"/>
              <w:spacing w:before="92"/>
              <w:ind w:left="20" w:right="20"/>
              <w:jc w:val="center"/>
              <w:rPr>
                <w:sz w:val="24"/>
              </w:rPr>
            </w:pPr>
            <w:r>
              <w:rPr>
                <w:spacing w:val="-10"/>
                <w:sz w:val="24"/>
              </w:rPr>
              <w:t>7</w:t>
            </w:r>
          </w:p>
        </w:tc>
        <w:tc>
          <w:tcPr>
            <w:tcW w:w="1136" w:type="dxa"/>
          </w:tcPr>
          <w:p w14:paraId="08405622" w14:textId="77777777" w:rsidR="00192D51" w:rsidRDefault="00460E6F">
            <w:pPr>
              <w:pStyle w:val="TableParagraph"/>
              <w:spacing w:before="92"/>
              <w:ind w:left="12" w:right="15"/>
              <w:jc w:val="center"/>
              <w:rPr>
                <w:sz w:val="24"/>
              </w:rPr>
            </w:pPr>
            <w:r>
              <w:rPr>
                <w:spacing w:val="-10"/>
                <w:sz w:val="24"/>
              </w:rPr>
              <w:t>8</w:t>
            </w:r>
          </w:p>
        </w:tc>
        <w:tc>
          <w:tcPr>
            <w:tcW w:w="908" w:type="dxa"/>
          </w:tcPr>
          <w:p w14:paraId="2734F898" w14:textId="77777777" w:rsidR="00192D51" w:rsidRDefault="00460E6F">
            <w:pPr>
              <w:pStyle w:val="TableParagraph"/>
              <w:spacing w:before="92"/>
              <w:ind w:left="57" w:right="59"/>
              <w:jc w:val="center"/>
              <w:rPr>
                <w:sz w:val="24"/>
              </w:rPr>
            </w:pPr>
            <w:r>
              <w:rPr>
                <w:spacing w:val="-10"/>
                <w:sz w:val="24"/>
              </w:rPr>
              <w:t>9</w:t>
            </w:r>
          </w:p>
        </w:tc>
        <w:tc>
          <w:tcPr>
            <w:tcW w:w="850" w:type="dxa"/>
          </w:tcPr>
          <w:p w14:paraId="3631B96F" w14:textId="77777777" w:rsidR="00192D51" w:rsidRDefault="00460E6F">
            <w:pPr>
              <w:pStyle w:val="TableParagraph"/>
              <w:spacing w:before="92"/>
              <w:ind w:right="5"/>
              <w:jc w:val="center"/>
              <w:rPr>
                <w:sz w:val="24"/>
              </w:rPr>
            </w:pPr>
            <w:r>
              <w:rPr>
                <w:spacing w:val="-5"/>
                <w:sz w:val="24"/>
              </w:rPr>
              <w:t>10</w:t>
            </w:r>
          </w:p>
        </w:tc>
      </w:tr>
      <w:tr w:rsidR="00192D51" w14:paraId="326C1EAB" w14:textId="77777777">
        <w:trPr>
          <w:trHeight w:val="479"/>
        </w:trPr>
        <w:tc>
          <w:tcPr>
            <w:tcW w:w="1532" w:type="dxa"/>
          </w:tcPr>
          <w:p w14:paraId="1D0FFE1B" w14:textId="77777777" w:rsidR="00192D51" w:rsidRDefault="00192D51">
            <w:pPr>
              <w:pStyle w:val="TableParagraph"/>
            </w:pPr>
          </w:p>
        </w:tc>
        <w:tc>
          <w:tcPr>
            <w:tcW w:w="1191" w:type="dxa"/>
          </w:tcPr>
          <w:p w14:paraId="099421E9" w14:textId="77777777" w:rsidR="00192D51" w:rsidRDefault="00192D51">
            <w:pPr>
              <w:pStyle w:val="TableParagraph"/>
            </w:pPr>
          </w:p>
        </w:tc>
        <w:tc>
          <w:tcPr>
            <w:tcW w:w="908" w:type="dxa"/>
          </w:tcPr>
          <w:p w14:paraId="12E5A1CB" w14:textId="77777777" w:rsidR="00192D51" w:rsidRDefault="00192D51">
            <w:pPr>
              <w:pStyle w:val="TableParagraph"/>
            </w:pPr>
          </w:p>
        </w:tc>
        <w:tc>
          <w:tcPr>
            <w:tcW w:w="909" w:type="dxa"/>
          </w:tcPr>
          <w:p w14:paraId="0E7C9A6D" w14:textId="77777777" w:rsidR="00192D51" w:rsidRDefault="00192D51">
            <w:pPr>
              <w:pStyle w:val="TableParagraph"/>
            </w:pPr>
          </w:p>
        </w:tc>
        <w:tc>
          <w:tcPr>
            <w:tcW w:w="1249" w:type="dxa"/>
          </w:tcPr>
          <w:p w14:paraId="5D3D0B7B" w14:textId="77777777" w:rsidR="00192D51" w:rsidRDefault="00192D51">
            <w:pPr>
              <w:pStyle w:val="TableParagraph"/>
            </w:pPr>
          </w:p>
        </w:tc>
        <w:tc>
          <w:tcPr>
            <w:tcW w:w="908" w:type="dxa"/>
          </w:tcPr>
          <w:p w14:paraId="09EE5D41" w14:textId="77777777" w:rsidR="00192D51" w:rsidRDefault="00192D51">
            <w:pPr>
              <w:pStyle w:val="TableParagraph"/>
            </w:pPr>
          </w:p>
        </w:tc>
        <w:tc>
          <w:tcPr>
            <w:tcW w:w="964" w:type="dxa"/>
          </w:tcPr>
          <w:p w14:paraId="187C4BDA" w14:textId="77777777" w:rsidR="00192D51" w:rsidRDefault="00192D51">
            <w:pPr>
              <w:pStyle w:val="TableParagraph"/>
            </w:pPr>
          </w:p>
        </w:tc>
        <w:tc>
          <w:tcPr>
            <w:tcW w:w="1136" w:type="dxa"/>
          </w:tcPr>
          <w:p w14:paraId="73769760" w14:textId="77777777" w:rsidR="00192D51" w:rsidRDefault="00192D51">
            <w:pPr>
              <w:pStyle w:val="TableParagraph"/>
            </w:pPr>
          </w:p>
        </w:tc>
        <w:tc>
          <w:tcPr>
            <w:tcW w:w="908" w:type="dxa"/>
          </w:tcPr>
          <w:p w14:paraId="279A2C05" w14:textId="77777777" w:rsidR="00192D51" w:rsidRDefault="00192D51">
            <w:pPr>
              <w:pStyle w:val="TableParagraph"/>
            </w:pPr>
          </w:p>
        </w:tc>
        <w:tc>
          <w:tcPr>
            <w:tcW w:w="850" w:type="dxa"/>
          </w:tcPr>
          <w:p w14:paraId="60979641" w14:textId="77777777" w:rsidR="00192D51" w:rsidRDefault="00192D51">
            <w:pPr>
              <w:pStyle w:val="TableParagraph"/>
            </w:pPr>
          </w:p>
        </w:tc>
      </w:tr>
      <w:tr w:rsidR="00192D51" w14:paraId="149B8839" w14:textId="77777777">
        <w:trPr>
          <w:trHeight w:val="479"/>
        </w:trPr>
        <w:tc>
          <w:tcPr>
            <w:tcW w:w="1532" w:type="dxa"/>
          </w:tcPr>
          <w:p w14:paraId="78E164E7" w14:textId="77777777" w:rsidR="00192D51" w:rsidRDefault="00192D51">
            <w:pPr>
              <w:pStyle w:val="TableParagraph"/>
            </w:pPr>
          </w:p>
        </w:tc>
        <w:tc>
          <w:tcPr>
            <w:tcW w:w="1191" w:type="dxa"/>
          </w:tcPr>
          <w:p w14:paraId="79E8E980" w14:textId="77777777" w:rsidR="00192D51" w:rsidRDefault="00192D51">
            <w:pPr>
              <w:pStyle w:val="TableParagraph"/>
            </w:pPr>
          </w:p>
        </w:tc>
        <w:tc>
          <w:tcPr>
            <w:tcW w:w="908" w:type="dxa"/>
          </w:tcPr>
          <w:p w14:paraId="7752CFCE" w14:textId="77777777" w:rsidR="00192D51" w:rsidRDefault="00192D51">
            <w:pPr>
              <w:pStyle w:val="TableParagraph"/>
            </w:pPr>
          </w:p>
        </w:tc>
        <w:tc>
          <w:tcPr>
            <w:tcW w:w="909" w:type="dxa"/>
          </w:tcPr>
          <w:p w14:paraId="3EFAF8DD" w14:textId="77777777" w:rsidR="00192D51" w:rsidRDefault="00192D51">
            <w:pPr>
              <w:pStyle w:val="TableParagraph"/>
            </w:pPr>
          </w:p>
        </w:tc>
        <w:tc>
          <w:tcPr>
            <w:tcW w:w="1249" w:type="dxa"/>
          </w:tcPr>
          <w:p w14:paraId="3D2A06D5" w14:textId="77777777" w:rsidR="00192D51" w:rsidRDefault="00192D51">
            <w:pPr>
              <w:pStyle w:val="TableParagraph"/>
            </w:pPr>
          </w:p>
        </w:tc>
        <w:tc>
          <w:tcPr>
            <w:tcW w:w="908" w:type="dxa"/>
          </w:tcPr>
          <w:p w14:paraId="1054FD56" w14:textId="77777777" w:rsidR="00192D51" w:rsidRDefault="00192D51">
            <w:pPr>
              <w:pStyle w:val="TableParagraph"/>
            </w:pPr>
          </w:p>
        </w:tc>
        <w:tc>
          <w:tcPr>
            <w:tcW w:w="964" w:type="dxa"/>
          </w:tcPr>
          <w:p w14:paraId="27878B8F" w14:textId="77777777" w:rsidR="00192D51" w:rsidRDefault="00192D51">
            <w:pPr>
              <w:pStyle w:val="TableParagraph"/>
            </w:pPr>
          </w:p>
        </w:tc>
        <w:tc>
          <w:tcPr>
            <w:tcW w:w="1136" w:type="dxa"/>
          </w:tcPr>
          <w:p w14:paraId="1601B316" w14:textId="77777777" w:rsidR="00192D51" w:rsidRDefault="00192D51">
            <w:pPr>
              <w:pStyle w:val="TableParagraph"/>
            </w:pPr>
          </w:p>
        </w:tc>
        <w:tc>
          <w:tcPr>
            <w:tcW w:w="908" w:type="dxa"/>
          </w:tcPr>
          <w:p w14:paraId="5A400711" w14:textId="77777777" w:rsidR="00192D51" w:rsidRDefault="00192D51">
            <w:pPr>
              <w:pStyle w:val="TableParagraph"/>
            </w:pPr>
          </w:p>
        </w:tc>
        <w:tc>
          <w:tcPr>
            <w:tcW w:w="850" w:type="dxa"/>
          </w:tcPr>
          <w:p w14:paraId="655BFA3B" w14:textId="77777777" w:rsidR="00192D51" w:rsidRDefault="00192D51">
            <w:pPr>
              <w:pStyle w:val="TableParagraph"/>
            </w:pPr>
          </w:p>
        </w:tc>
      </w:tr>
      <w:tr w:rsidR="00192D51" w14:paraId="684A1568" w14:textId="77777777">
        <w:trPr>
          <w:trHeight w:val="480"/>
        </w:trPr>
        <w:tc>
          <w:tcPr>
            <w:tcW w:w="1532" w:type="dxa"/>
          </w:tcPr>
          <w:p w14:paraId="2DC59D91" w14:textId="77777777" w:rsidR="00192D51" w:rsidRDefault="00192D51">
            <w:pPr>
              <w:pStyle w:val="TableParagraph"/>
            </w:pPr>
          </w:p>
        </w:tc>
        <w:tc>
          <w:tcPr>
            <w:tcW w:w="1191" w:type="dxa"/>
          </w:tcPr>
          <w:p w14:paraId="113A999F" w14:textId="77777777" w:rsidR="00192D51" w:rsidRDefault="00192D51">
            <w:pPr>
              <w:pStyle w:val="TableParagraph"/>
            </w:pPr>
          </w:p>
        </w:tc>
        <w:tc>
          <w:tcPr>
            <w:tcW w:w="908" w:type="dxa"/>
          </w:tcPr>
          <w:p w14:paraId="1024295A" w14:textId="77777777" w:rsidR="00192D51" w:rsidRDefault="00192D51">
            <w:pPr>
              <w:pStyle w:val="TableParagraph"/>
            </w:pPr>
          </w:p>
        </w:tc>
        <w:tc>
          <w:tcPr>
            <w:tcW w:w="909" w:type="dxa"/>
          </w:tcPr>
          <w:p w14:paraId="56532B33" w14:textId="77777777" w:rsidR="00192D51" w:rsidRDefault="00192D51">
            <w:pPr>
              <w:pStyle w:val="TableParagraph"/>
            </w:pPr>
          </w:p>
        </w:tc>
        <w:tc>
          <w:tcPr>
            <w:tcW w:w="1249" w:type="dxa"/>
          </w:tcPr>
          <w:p w14:paraId="4FAD24A2" w14:textId="77777777" w:rsidR="00192D51" w:rsidRDefault="00192D51">
            <w:pPr>
              <w:pStyle w:val="TableParagraph"/>
            </w:pPr>
          </w:p>
        </w:tc>
        <w:tc>
          <w:tcPr>
            <w:tcW w:w="908" w:type="dxa"/>
          </w:tcPr>
          <w:p w14:paraId="40634447" w14:textId="77777777" w:rsidR="00192D51" w:rsidRDefault="00192D51">
            <w:pPr>
              <w:pStyle w:val="TableParagraph"/>
            </w:pPr>
          </w:p>
        </w:tc>
        <w:tc>
          <w:tcPr>
            <w:tcW w:w="964" w:type="dxa"/>
          </w:tcPr>
          <w:p w14:paraId="3B3F2113" w14:textId="77777777" w:rsidR="00192D51" w:rsidRDefault="00192D51">
            <w:pPr>
              <w:pStyle w:val="TableParagraph"/>
            </w:pPr>
          </w:p>
        </w:tc>
        <w:tc>
          <w:tcPr>
            <w:tcW w:w="1136" w:type="dxa"/>
          </w:tcPr>
          <w:p w14:paraId="7FE4A21A" w14:textId="77777777" w:rsidR="00192D51" w:rsidRDefault="00192D51">
            <w:pPr>
              <w:pStyle w:val="TableParagraph"/>
            </w:pPr>
          </w:p>
        </w:tc>
        <w:tc>
          <w:tcPr>
            <w:tcW w:w="908" w:type="dxa"/>
          </w:tcPr>
          <w:p w14:paraId="012BB53D" w14:textId="77777777" w:rsidR="00192D51" w:rsidRDefault="00192D51">
            <w:pPr>
              <w:pStyle w:val="TableParagraph"/>
            </w:pPr>
          </w:p>
        </w:tc>
        <w:tc>
          <w:tcPr>
            <w:tcW w:w="850" w:type="dxa"/>
          </w:tcPr>
          <w:p w14:paraId="04D486F5" w14:textId="77777777" w:rsidR="00192D51" w:rsidRDefault="00192D51">
            <w:pPr>
              <w:pStyle w:val="TableParagraph"/>
            </w:pPr>
          </w:p>
        </w:tc>
      </w:tr>
      <w:tr w:rsidR="00192D51" w14:paraId="665E1928" w14:textId="77777777">
        <w:trPr>
          <w:trHeight w:val="481"/>
        </w:trPr>
        <w:tc>
          <w:tcPr>
            <w:tcW w:w="1532" w:type="dxa"/>
          </w:tcPr>
          <w:p w14:paraId="7D242927" w14:textId="77777777" w:rsidR="00192D51" w:rsidRDefault="00460E6F">
            <w:pPr>
              <w:pStyle w:val="TableParagraph"/>
              <w:spacing w:before="95"/>
              <w:ind w:left="62"/>
              <w:rPr>
                <w:sz w:val="24"/>
              </w:rPr>
            </w:pPr>
            <w:r>
              <w:rPr>
                <w:spacing w:val="-2"/>
                <w:sz w:val="24"/>
              </w:rPr>
              <w:t>Итого</w:t>
            </w:r>
          </w:p>
        </w:tc>
        <w:tc>
          <w:tcPr>
            <w:tcW w:w="1191" w:type="dxa"/>
          </w:tcPr>
          <w:p w14:paraId="6F4BAD1C" w14:textId="77777777" w:rsidR="00192D51" w:rsidRDefault="00192D51">
            <w:pPr>
              <w:pStyle w:val="TableParagraph"/>
            </w:pPr>
          </w:p>
        </w:tc>
        <w:tc>
          <w:tcPr>
            <w:tcW w:w="908" w:type="dxa"/>
          </w:tcPr>
          <w:p w14:paraId="453CF366" w14:textId="77777777" w:rsidR="00192D51" w:rsidRDefault="00192D51">
            <w:pPr>
              <w:pStyle w:val="TableParagraph"/>
            </w:pPr>
          </w:p>
        </w:tc>
        <w:tc>
          <w:tcPr>
            <w:tcW w:w="909" w:type="dxa"/>
          </w:tcPr>
          <w:p w14:paraId="4E525D01" w14:textId="77777777" w:rsidR="00192D51" w:rsidRDefault="00192D51">
            <w:pPr>
              <w:pStyle w:val="TableParagraph"/>
            </w:pPr>
          </w:p>
        </w:tc>
        <w:tc>
          <w:tcPr>
            <w:tcW w:w="1249" w:type="dxa"/>
          </w:tcPr>
          <w:p w14:paraId="48C6DE1B" w14:textId="77777777" w:rsidR="00192D51" w:rsidRDefault="00192D51">
            <w:pPr>
              <w:pStyle w:val="TableParagraph"/>
            </w:pPr>
          </w:p>
        </w:tc>
        <w:tc>
          <w:tcPr>
            <w:tcW w:w="908" w:type="dxa"/>
          </w:tcPr>
          <w:p w14:paraId="10439D7C" w14:textId="77777777" w:rsidR="00192D51" w:rsidRDefault="00192D51">
            <w:pPr>
              <w:pStyle w:val="TableParagraph"/>
            </w:pPr>
          </w:p>
        </w:tc>
        <w:tc>
          <w:tcPr>
            <w:tcW w:w="964" w:type="dxa"/>
          </w:tcPr>
          <w:p w14:paraId="0CFD5233" w14:textId="77777777" w:rsidR="00192D51" w:rsidRDefault="00192D51">
            <w:pPr>
              <w:pStyle w:val="TableParagraph"/>
            </w:pPr>
          </w:p>
        </w:tc>
        <w:tc>
          <w:tcPr>
            <w:tcW w:w="1136" w:type="dxa"/>
          </w:tcPr>
          <w:p w14:paraId="6D47322F" w14:textId="77777777" w:rsidR="00192D51" w:rsidRDefault="00192D51">
            <w:pPr>
              <w:pStyle w:val="TableParagraph"/>
            </w:pPr>
          </w:p>
        </w:tc>
        <w:tc>
          <w:tcPr>
            <w:tcW w:w="908" w:type="dxa"/>
          </w:tcPr>
          <w:p w14:paraId="5F5D3619" w14:textId="77777777" w:rsidR="00192D51" w:rsidRDefault="00192D51">
            <w:pPr>
              <w:pStyle w:val="TableParagraph"/>
            </w:pPr>
          </w:p>
        </w:tc>
        <w:tc>
          <w:tcPr>
            <w:tcW w:w="850" w:type="dxa"/>
          </w:tcPr>
          <w:p w14:paraId="15F15532" w14:textId="77777777" w:rsidR="00192D51" w:rsidRDefault="00192D51">
            <w:pPr>
              <w:pStyle w:val="TableParagraph"/>
            </w:pPr>
          </w:p>
        </w:tc>
      </w:tr>
    </w:tbl>
    <w:p w14:paraId="42F80400" w14:textId="77777777" w:rsidR="00192D51" w:rsidRDefault="00192D51">
      <w:pPr>
        <w:pStyle w:val="a3"/>
        <w:spacing w:before="57"/>
        <w:ind w:left="0"/>
        <w:jc w:val="left"/>
        <w:rPr>
          <w:rFonts w:ascii="Courier New"/>
          <w:sz w:val="20"/>
        </w:rPr>
      </w:pPr>
    </w:p>
    <w:p w14:paraId="3FBE4021" w14:textId="77777777" w:rsidR="00192D51" w:rsidRDefault="00460E6F">
      <w:pPr>
        <w:tabs>
          <w:tab w:val="left" w:pos="8250"/>
          <w:tab w:val="left" w:pos="9210"/>
        </w:tabs>
        <w:ind w:left="6286" w:right="3941"/>
        <w:jc w:val="both"/>
        <w:rPr>
          <w:rFonts w:ascii="Courier New" w:hAnsi="Courier New"/>
          <w:sz w:val="20"/>
        </w:rPr>
      </w:pPr>
      <w:r>
        <w:rPr>
          <w:rFonts w:ascii="Courier New" w:hAnsi="Courier New"/>
          <w:sz w:val="20"/>
        </w:rPr>
        <w:t>Номер страницы</w:t>
      </w:r>
      <w:proofErr w:type="gramStart"/>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В</w:t>
      </w:r>
      <w:proofErr w:type="gramEnd"/>
      <w:r>
        <w:rPr>
          <w:rFonts w:ascii="Courier New" w:hAnsi="Courier New"/>
          <w:sz w:val="20"/>
        </w:rPr>
        <w:t xml:space="preserve">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0AEFA7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0D94D26E" w14:textId="77777777">
        <w:trPr>
          <w:trHeight w:val="1032"/>
        </w:trPr>
        <w:tc>
          <w:tcPr>
            <w:tcW w:w="2098" w:type="dxa"/>
            <w:vMerge w:val="restart"/>
          </w:tcPr>
          <w:p w14:paraId="53CAB3B1" w14:textId="77777777" w:rsidR="00192D51" w:rsidRDefault="00192D51">
            <w:pPr>
              <w:pStyle w:val="TableParagraph"/>
              <w:rPr>
                <w:rFonts w:ascii="Courier New"/>
                <w:sz w:val="24"/>
              </w:rPr>
            </w:pPr>
          </w:p>
          <w:p w14:paraId="225C63B2" w14:textId="77777777" w:rsidR="00192D51" w:rsidRDefault="00192D51">
            <w:pPr>
              <w:pStyle w:val="TableParagraph"/>
              <w:rPr>
                <w:rFonts w:ascii="Courier New"/>
                <w:sz w:val="24"/>
              </w:rPr>
            </w:pPr>
          </w:p>
          <w:p w14:paraId="4D69732A" w14:textId="77777777" w:rsidR="00192D51" w:rsidRDefault="00192D51">
            <w:pPr>
              <w:pStyle w:val="TableParagraph"/>
              <w:spacing w:before="45"/>
              <w:rPr>
                <w:rFonts w:ascii="Courier New"/>
                <w:sz w:val="24"/>
              </w:rPr>
            </w:pPr>
          </w:p>
          <w:p w14:paraId="6173E161" w14:textId="77777777" w:rsidR="00192D51" w:rsidRDefault="00460E6F">
            <w:pPr>
              <w:pStyle w:val="TableParagraph"/>
              <w:ind w:left="203" w:right="197" w:firstLine="1"/>
              <w:jc w:val="center"/>
              <w:rPr>
                <w:sz w:val="24"/>
              </w:rPr>
            </w:pPr>
            <w:r>
              <w:rPr>
                <w:sz w:val="24"/>
              </w:rPr>
              <w:t xml:space="preserve">Код по БК и </w:t>
            </w:r>
            <w:r>
              <w:rPr>
                <w:spacing w:val="-2"/>
                <w:sz w:val="24"/>
              </w:rPr>
              <w:t>дополнительной классификации</w:t>
            </w:r>
          </w:p>
        </w:tc>
        <w:tc>
          <w:tcPr>
            <w:tcW w:w="4368" w:type="dxa"/>
            <w:gridSpan w:val="3"/>
          </w:tcPr>
          <w:p w14:paraId="359A3F40" w14:textId="77777777" w:rsidR="00192D51" w:rsidRDefault="00192D51">
            <w:pPr>
              <w:pStyle w:val="TableParagraph"/>
              <w:spacing w:before="97"/>
              <w:rPr>
                <w:rFonts w:ascii="Courier New"/>
                <w:sz w:val="24"/>
              </w:rPr>
            </w:pPr>
          </w:p>
          <w:p w14:paraId="79793B22" w14:textId="77777777" w:rsidR="00192D51" w:rsidRDefault="00460E6F">
            <w:pPr>
              <w:pStyle w:val="TableParagraph"/>
              <w:ind w:left="439"/>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3004" w:type="dxa"/>
            <w:gridSpan w:val="2"/>
          </w:tcPr>
          <w:p w14:paraId="3ADE9318" w14:textId="77777777" w:rsidR="00192D51" w:rsidRDefault="00460E6F">
            <w:pPr>
              <w:pStyle w:val="TableParagraph"/>
              <w:spacing w:before="93"/>
              <w:ind w:left="451" w:right="443"/>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c>
          <w:tcPr>
            <w:tcW w:w="1075" w:type="dxa"/>
            <w:vMerge w:val="restart"/>
          </w:tcPr>
          <w:p w14:paraId="07BDD06C" w14:textId="77777777" w:rsidR="00192D51" w:rsidRDefault="00192D51">
            <w:pPr>
              <w:pStyle w:val="TableParagraph"/>
              <w:rPr>
                <w:rFonts w:ascii="Courier New"/>
                <w:sz w:val="24"/>
              </w:rPr>
            </w:pPr>
          </w:p>
          <w:p w14:paraId="17F16467" w14:textId="77777777" w:rsidR="00192D51" w:rsidRDefault="00192D51">
            <w:pPr>
              <w:pStyle w:val="TableParagraph"/>
              <w:rPr>
                <w:rFonts w:ascii="Courier New"/>
                <w:sz w:val="24"/>
              </w:rPr>
            </w:pPr>
          </w:p>
          <w:p w14:paraId="22A57A7E" w14:textId="77777777" w:rsidR="00192D51" w:rsidRDefault="00192D51">
            <w:pPr>
              <w:pStyle w:val="TableParagraph"/>
              <w:spacing w:before="182"/>
              <w:rPr>
                <w:rFonts w:ascii="Courier New"/>
                <w:sz w:val="24"/>
              </w:rPr>
            </w:pPr>
          </w:p>
          <w:p w14:paraId="4158FAA8" w14:textId="77777777" w:rsidR="00192D51" w:rsidRDefault="00460E6F">
            <w:pPr>
              <w:pStyle w:val="TableParagraph"/>
              <w:ind w:left="356" w:right="69" w:hanging="274"/>
              <w:rPr>
                <w:sz w:val="24"/>
              </w:rPr>
            </w:pPr>
            <w:proofErr w:type="spellStart"/>
            <w:r>
              <w:rPr>
                <w:spacing w:val="-2"/>
                <w:sz w:val="24"/>
              </w:rPr>
              <w:t>Примеча</w:t>
            </w:r>
            <w:proofErr w:type="spellEnd"/>
            <w:r>
              <w:rPr>
                <w:spacing w:val="-2"/>
                <w:sz w:val="24"/>
              </w:rPr>
              <w:t xml:space="preserve"> </w:t>
            </w:r>
            <w:proofErr w:type="spellStart"/>
            <w:r>
              <w:rPr>
                <w:spacing w:val="-4"/>
                <w:sz w:val="24"/>
              </w:rPr>
              <w:t>ние</w:t>
            </w:r>
            <w:proofErr w:type="spellEnd"/>
          </w:p>
        </w:tc>
      </w:tr>
      <w:tr w:rsidR="00192D51" w14:paraId="057D9192" w14:textId="77777777">
        <w:trPr>
          <w:trHeight w:val="479"/>
        </w:trPr>
        <w:tc>
          <w:tcPr>
            <w:tcW w:w="2098" w:type="dxa"/>
            <w:vMerge/>
            <w:tcBorders>
              <w:top w:val="nil"/>
            </w:tcBorders>
          </w:tcPr>
          <w:p w14:paraId="21597FCF" w14:textId="77777777" w:rsidR="00192D51" w:rsidRDefault="00192D51">
            <w:pPr>
              <w:rPr>
                <w:sz w:val="2"/>
                <w:szCs w:val="2"/>
              </w:rPr>
            </w:pPr>
          </w:p>
        </w:tc>
        <w:tc>
          <w:tcPr>
            <w:tcW w:w="4368" w:type="dxa"/>
            <w:gridSpan w:val="3"/>
          </w:tcPr>
          <w:p w14:paraId="0188E45F" w14:textId="77777777" w:rsidR="00192D51" w:rsidRDefault="00460E6F">
            <w:pPr>
              <w:pStyle w:val="TableParagraph"/>
              <w:spacing w:before="95"/>
              <w:ind w:left="866"/>
              <w:rPr>
                <w:sz w:val="24"/>
              </w:rPr>
            </w:pPr>
            <w:r>
              <w:rPr>
                <w:sz w:val="24"/>
              </w:rPr>
              <w:t>подлежит</w:t>
            </w:r>
            <w:r>
              <w:rPr>
                <w:spacing w:val="-1"/>
                <w:sz w:val="24"/>
              </w:rPr>
              <w:t xml:space="preserve"> </w:t>
            </w:r>
            <w:r>
              <w:rPr>
                <w:spacing w:val="-2"/>
                <w:sz w:val="24"/>
              </w:rPr>
              <w:t>распределению</w:t>
            </w:r>
          </w:p>
        </w:tc>
        <w:tc>
          <w:tcPr>
            <w:tcW w:w="1303" w:type="dxa"/>
            <w:vMerge w:val="restart"/>
          </w:tcPr>
          <w:p w14:paraId="7BADBE84" w14:textId="77777777" w:rsidR="00192D51" w:rsidRDefault="00192D51">
            <w:pPr>
              <w:pStyle w:val="TableParagraph"/>
              <w:rPr>
                <w:rFonts w:ascii="Courier New"/>
                <w:sz w:val="24"/>
              </w:rPr>
            </w:pPr>
          </w:p>
          <w:p w14:paraId="5372BC06" w14:textId="77777777" w:rsidR="00192D51" w:rsidRDefault="00192D51">
            <w:pPr>
              <w:pStyle w:val="TableParagraph"/>
              <w:spacing w:before="71"/>
              <w:rPr>
                <w:rFonts w:ascii="Courier New"/>
                <w:sz w:val="24"/>
              </w:rPr>
            </w:pPr>
          </w:p>
          <w:p w14:paraId="73A4111C" w14:textId="77777777" w:rsidR="00192D51" w:rsidRDefault="00460E6F">
            <w:pPr>
              <w:pStyle w:val="TableParagraph"/>
              <w:spacing w:before="1"/>
              <w:ind w:left="168"/>
              <w:rPr>
                <w:sz w:val="24"/>
              </w:rPr>
            </w:pPr>
            <w:r>
              <w:rPr>
                <w:spacing w:val="-2"/>
                <w:sz w:val="24"/>
              </w:rPr>
              <w:t>получено</w:t>
            </w:r>
          </w:p>
        </w:tc>
        <w:tc>
          <w:tcPr>
            <w:tcW w:w="1701" w:type="dxa"/>
            <w:vMerge w:val="restart"/>
          </w:tcPr>
          <w:p w14:paraId="783164B1" w14:textId="77777777" w:rsidR="00192D51" w:rsidRDefault="00192D51">
            <w:pPr>
              <w:pStyle w:val="TableParagraph"/>
              <w:spacing w:before="67"/>
              <w:rPr>
                <w:rFonts w:ascii="Courier New"/>
                <w:sz w:val="24"/>
              </w:rPr>
            </w:pPr>
          </w:p>
          <w:p w14:paraId="19F0CE84" w14:textId="77777777" w:rsidR="00192D51" w:rsidRDefault="00460E6F">
            <w:pPr>
              <w:pStyle w:val="TableParagraph"/>
              <w:spacing w:before="1"/>
              <w:ind w:left="99" w:right="90"/>
              <w:jc w:val="center"/>
              <w:rPr>
                <w:sz w:val="24"/>
              </w:rPr>
            </w:pPr>
            <w:r>
              <w:rPr>
                <w:spacing w:val="-2"/>
                <w:sz w:val="24"/>
              </w:rPr>
              <w:t>подлежит</w:t>
            </w:r>
          </w:p>
          <w:p w14:paraId="462F6D4D" w14:textId="77777777" w:rsidR="00192D51" w:rsidRDefault="00460E6F">
            <w:pPr>
              <w:pStyle w:val="TableParagraph"/>
              <w:ind w:left="99" w:right="86"/>
              <w:jc w:val="center"/>
              <w:rPr>
                <w:sz w:val="24"/>
              </w:rPr>
            </w:pPr>
            <w:proofErr w:type="spellStart"/>
            <w:r>
              <w:rPr>
                <w:spacing w:val="-2"/>
                <w:sz w:val="24"/>
              </w:rPr>
              <w:t>распределени</w:t>
            </w:r>
            <w:proofErr w:type="spellEnd"/>
            <w:r>
              <w:rPr>
                <w:spacing w:val="-2"/>
                <w:sz w:val="24"/>
              </w:rPr>
              <w:t xml:space="preserve"> </w:t>
            </w:r>
            <w:r>
              <w:rPr>
                <w:spacing w:val="-10"/>
                <w:sz w:val="24"/>
              </w:rPr>
              <w:t>ю</w:t>
            </w:r>
          </w:p>
        </w:tc>
        <w:tc>
          <w:tcPr>
            <w:tcW w:w="1075" w:type="dxa"/>
            <w:vMerge/>
            <w:tcBorders>
              <w:top w:val="nil"/>
            </w:tcBorders>
          </w:tcPr>
          <w:p w14:paraId="24810A87" w14:textId="77777777" w:rsidR="00192D51" w:rsidRDefault="00192D51">
            <w:pPr>
              <w:rPr>
                <w:sz w:val="2"/>
                <w:szCs w:val="2"/>
              </w:rPr>
            </w:pPr>
          </w:p>
        </w:tc>
      </w:tr>
      <w:tr w:rsidR="00192D51" w14:paraId="3731883E" w14:textId="77777777">
        <w:trPr>
          <w:trHeight w:val="479"/>
        </w:trPr>
        <w:tc>
          <w:tcPr>
            <w:tcW w:w="2098" w:type="dxa"/>
            <w:vMerge/>
            <w:tcBorders>
              <w:top w:val="nil"/>
            </w:tcBorders>
          </w:tcPr>
          <w:p w14:paraId="3D464E2E" w14:textId="77777777" w:rsidR="00192D51" w:rsidRDefault="00192D51">
            <w:pPr>
              <w:rPr>
                <w:sz w:val="2"/>
                <w:szCs w:val="2"/>
              </w:rPr>
            </w:pPr>
          </w:p>
        </w:tc>
        <w:tc>
          <w:tcPr>
            <w:tcW w:w="1644" w:type="dxa"/>
            <w:vMerge w:val="restart"/>
          </w:tcPr>
          <w:p w14:paraId="4D3200C5" w14:textId="77777777" w:rsidR="00192D51" w:rsidRDefault="00460E6F">
            <w:pPr>
              <w:pStyle w:val="TableParagraph"/>
              <w:spacing w:before="95"/>
              <w:ind w:left="182" w:right="17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2724" w:type="dxa"/>
            <w:gridSpan w:val="2"/>
          </w:tcPr>
          <w:p w14:paraId="1254590A" w14:textId="77777777" w:rsidR="00192D51" w:rsidRDefault="00460E6F">
            <w:pPr>
              <w:pStyle w:val="TableParagraph"/>
              <w:spacing w:before="95"/>
              <w:ind w:left="31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3" w:type="dxa"/>
            <w:vMerge/>
            <w:tcBorders>
              <w:top w:val="nil"/>
            </w:tcBorders>
          </w:tcPr>
          <w:p w14:paraId="48E89572" w14:textId="77777777" w:rsidR="00192D51" w:rsidRDefault="00192D51">
            <w:pPr>
              <w:rPr>
                <w:sz w:val="2"/>
                <w:szCs w:val="2"/>
              </w:rPr>
            </w:pPr>
          </w:p>
        </w:tc>
        <w:tc>
          <w:tcPr>
            <w:tcW w:w="1701" w:type="dxa"/>
            <w:vMerge/>
            <w:tcBorders>
              <w:top w:val="nil"/>
            </w:tcBorders>
          </w:tcPr>
          <w:p w14:paraId="1DBA14D3" w14:textId="77777777" w:rsidR="00192D51" w:rsidRDefault="00192D51">
            <w:pPr>
              <w:rPr>
                <w:sz w:val="2"/>
                <w:szCs w:val="2"/>
              </w:rPr>
            </w:pPr>
          </w:p>
        </w:tc>
        <w:tc>
          <w:tcPr>
            <w:tcW w:w="1075" w:type="dxa"/>
            <w:vMerge/>
            <w:tcBorders>
              <w:top w:val="nil"/>
            </w:tcBorders>
          </w:tcPr>
          <w:p w14:paraId="06BDB766" w14:textId="77777777" w:rsidR="00192D51" w:rsidRDefault="00192D51">
            <w:pPr>
              <w:rPr>
                <w:sz w:val="2"/>
                <w:szCs w:val="2"/>
              </w:rPr>
            </w:pPr>
          </w:p>
        </w:tc>
      </w:tr>
      <w:tr w:rsidR="00192D51" w14:paraId="13182428" w14:textId="77777777">
        <w:trPr>
          <w:trHeight w:val="542"/>
        </w:trPr>
        <w:tc>
          <w:tcPr>
            <w:tcW w:w="2098" w:type="dxa"/>
            <w:vMerge/>
            <w:tcBorders>
              <w:top w:val="nil"/>
            </w:tcBorders>
          </w:tcPr>
          <w:p w14:paraId="0244713E" w14:textId="77777777" w:rsidR="00192D51" w:rsidRDefault="00192D51">
            <w:pPr>
              <w:rPr>
                <w:sz w:val="2"/>
                <w:szCs w:val="2"/>
              </w:rPr>
            </w:pPr>
          </w:p>
        </w:tc>
        <w:tc>
          <w:tcPr>
            <w:tcW w:w="1644" w:type="dxa"/>
            <w:vMerge/>
            <w:tcBorders>
              <w:top w:val="nil"/>
            </w:tcBorders>
          </w:tcPr>
          <w:p w14:paraId="16B90C47" w14:textId="77777777" w:rsidR="00192D51" w:rsidRDefault="00192D51">
            <w:pPr>
              <w:rPr>
                <w:sz w:val="2"/>
                <w:szCs w:val="2"/>
              </w:rPr>
            </w:pPr>
          </w:p>
        </w:tc>
        <w:tc>
          <w:tcPr>
            <w:tcW w:w="1361" w:type="dxa"/>
          </w:tcPr>
          <w:p w14:paraId="5418AE7A" w14:textId="77777777" w:rsidR="00192D51" w:rsidRDefault="00460E6F">
            <w:pPr>
              <w:pStyle w:val="TableParagraph"/>
              <w:spacing w:before="126"/>
              <w:ind w:left="19" w:right="11"/>
              <w:jc w:val="center"/>
              <w:rPr>
                <w:sz w:val="24"/>
              </w:rPr>
            </w:pPr>
            <w:r>
              <w:rPr>
                <w:sz w:val="24"/>
              </w:rPr>
              <w:t>первый</w:t>
            </w:r>
            <w:r>
              <w:rPr>
                <w:spacing w:val="-2"/>
                <w:sz w:val="24"/>
              </w:rPr>
              <w:t xml:space="preserve"> </w:t>
            </w:r>
            <w:r>
              <w:rPr>
                <w:spacing w:val="-5"/>
                <w:sz w:val="24"/>
              </w:rPr>
              <w:t>год</w:t>
            </w:r>
          </w:p>
        </w:tc>
        <w:tc>
          <w:tcPr>
            <w:tcW w:w="1363" w:type="dxa"/>
          </w:tcPr>
          <w:p w14:paraId="51EA4F04" w14:textId="77777777" w:rsidR="00192D51" w:rsidRDefault="00460E6F">
            <w:pPr>
              <w:pStyle w:val="TableParagraph"/>
              <w:spacing w:before="126"/>
              <w:ind w:left="10"/>
              <w:jc w:val="center"/>
              <w:rPr>
                <w:sz w:val="24"/>
              </w:rPr>
            </w:pPr>
            <w:r>
              <w:rPr>
                <w:sz w:val="24"/>
              </w:rPr>
              <w:t>второй</w:t>
            </w:r>
            <w:r>
              <w:rPr>
                <w:spacing w:val="-4"/>
                <w:sz w:val="24"/>
              </w:rPr>
              <w:t xml:space="preserve"> </w:t>
            </w:r>
            <w:r>
              <w:rPr>
                <w:spacing w:val="-5"/>
                <w:sz w:val="24"/>
              </w:rPr>
              <w:t>год</w:t>
            </w:r>
          </w:p>
        </w:tc>
        <w:tc>
          <w:tcPr>
            <w:tcW w:w="1303" w:type="dxa"/>
            <w:vMerge/>
            <w:tcBorders>
              <w:top w:val="nil"/>
            </w:tcBorders>
          </w:tcPr>
          <w:p w14:paraId="24E63E59" w14:textId="77777777" w:rsidR="00192D51" w:rsidRDefault="00192D51">
            <w:pPr>
              <w:rPr>
                <w:sz w:val="2"/>
                <w:szCs w:val="2"/>
              </w:rPr>
            </w:pPr>
          </w:p>
        </w:tc>
        <w:tc>
          <w:tcPr>
            <w:tcW w:w="1701" w:type="dxa"/>
            <w:vMerge/>
            <w:tcBorders>
              <w:top w:val="nil"/>
            </w:tcBorders>
          </w:tcPr>
          <w:p w14:paraId="2FF29368" w14:textId="77777777" w:rsidR="00192D51" w:rsidRDefault="00192D51">
            <w:pPr>
              <w:rPr>
                <w:sz w:val="2"/>
                <w:szCs w:val="2"/>
              </w:rPr>
            </w:pPr>
          </w:p>
        </w:tc>
        <w:tc>
          <w:tcPr>
            <w:tcW w:w="1075" w:type="dxa"/>
            <w:vMerge/>
            <w:tcBorders>
              <w:top w:val="nil"/>
            </w:tcBorders>
          </w:tcPr>
          <w:p w14:paraId="080DC3AB" w14:textId="77777777" w:rsidR="00192D51" w:rsidRDefault="00192D51">
            <w:pPr>
              <w:rPr>
                <w:sz w:val="2"/>
                <w:szCs w:val="2"/>
              </w:rPr>
            </w:pPr>
          </w:p>
        </w:tc>
      </w:tr>
      <w:tr w:rsidR="00192D51" w14:paraId="7B2A7408" w14:textId="77777777">
        <w:trPr>
          <w:trHeight w:val="479"/>
        </w:trPr>
        <w:tc>
          <w:tcPr>
            <w:tcW w:w="2098" w:type="dxa"/>
          </w:tcPr>
          <w:p w14:paraId="202FCC61" w14:textId="77777777" w:rsidR="00192D51" w:rsidRDefault="00460E6F">
            <w:pPr>
              <w:pStyle w:val="TableParagraph"/>
              <w:spacing w:before="95"/>
              <w:ind w:left="12" w:right="2"/>
              <w:jc w:val="center"/>
              <w:rPr>
                <w:sz w:val="24"/>
              </w:rPr>
            </w:pPr>
            <w:r>
              <w:rPr>
                <w:spacing w:val="-10"/>
                <w:sz w:val="24"/>
              </w:rPr>
              <w:t>1</w:t>
            </w:r>
          </w:p>
        </w:tc>
        <w:tc>
          <w:tcPr>
            <w:tcW w:w="1644" w:type="dxa"/>
          </w:tcPr>
          <w:p w14:paraId="64C06167" w14:textId="77777777" w:rsidR="00192D51" w:rsidRDefault="00460E6F">
            <w:pPr>
              <w:pStyle w:val="TableParagraph"/>
              <w:spacing w:before="95"/>
              <w:ind w:left="70" w:right="63"/>
              <w:jc w:val="center"/>
              <w:rPr>
                <w:sz w:val="24"/>
              </w:rPr>
            </w:pPr>
            <w:r>
              <w:rPr>
                <w:spacing w:val="-5"/>
                <w:sz w:val="24"/>
              </w:rPr>
              <w:t>11</w:t>
            </w:r>
          </w:p>
        </w:tc>
        <w:tc>
          <w:tcPr>
            <w:tcW w:w="1361" w:type="dxa"/>
          </w:tcPr>
          <w:p w14:paraId="4365A727" w14:textId="77777777" w:rsidR="00192D51" w:rsidRDefault="00460E6F">
            <w:pPr>
              <w:pStyle w:val="TableParagraph"/>
              <w:spacing w:before="95"/>
              <w:ind w:left="19" w:right="11"/>
              <w:jc w:val="center"/>
              <w:rPr>
                <w:sz w:val="24"/>
              </w:rPr>
            </w:pPr>
            <w:r>
              <w:rPr>
                <w:spacing w:val="-5"/>
                <w:sz w:val="24"/>
              </w:rPr>
              <w:t>12</w:t>
            </w:r>
          </w:p>
        </w:tc>
        <w:tc>
          <w:tcPr>
            <w:tcW w:w="1363" w:type="dxa"/>
          </w:tcPr>
          <w:p w14:paraId="2DCA4AE0" w14:textId="77777777" w:rsidR="00192D51" w:rsidRDefault="00460E6F">
            <w:pPr>
              <w:pStyle w:val="TableParagraph"/>
              <w:spacing w:before="95"/>
              <w:ind w:left="10" w:right="5"/>
              <w:jc w:val="center"/>
              <w:rPr>
                <w:sz w:val="24"/>
              </w:rPr>
            </w:pPr>
            <w:r>
              <w:rPr>
                <w:spacing w:val="-5"/>
                <w:sz w:val="24"/>
              </w:rPr>
              <w:t>13</w:t>
            </w:r>
          </w:p>
        </w:tc>
        <w:tc>
          <w:tcPr>
            <w:tcW w:w="1303" w:type="dxa"/>
          </w:tcPr>
          <w:p w14:paraId="44A746B2" w14:textId="77777777" w:rsidR="00192D51" w:rsidRDefault="00460E6F">
            <w:pPr>
              <w:pStyle w:val="TableParagraph"/>
              <w:spacing w:before="95"/>
              <w:ind w:left="22" w:right="14"/>
              <w:jc w:val="center"/>
              <w:rPr>
                <w:sz w:val="24"/>
              </w:rPr>
            </w:pPr>
            <w:r>
              <w:rPr>
                <w:spacing w:val="-5"/>
                <w:sz w:val="24"/>
              </w:rPr>
              <w:t>14</w:t>
            </w:r>
          </w:p>
        </w:tc>
        <w:tc>
          <w:tcPr>
            <w:tcW w:w="1701" w:type="dxa"/>
          </w:tcPr>
          <w:p w14:paraId="604FF3E7" w14:textId="77777777" w:rsidR="00192D51" w:rsidRDefault="00460E6F">
            <w:pPr>
              <w:pStyle w:val="TableParagraph"/>
              <w:spacing w:before="95"/>
              <w:ind w:left="99" w:right="89"/>
              <w:jc w:val="center"/>
              <w:rPr>
                <w:sz w:val="24"/>
              </w:rPr>
            </w:pPr>
            <w:r>
              <w:rPr>
                <w:spacing w:val="-5"/>
                <w:sz w:val="24"/>
              </w:rPr>
              <w:t>15</w:t>
            </w:r>
          </w:p>
        </w:tc>
        <w:tc>
          <w:tcPr>
            <w:tcW w:w="1075" w:type="dxa"/>
          </w:tcPr>
          <w:p w14:paraId="764CCB91" w14:textId="77777777" w:rsidR="00192D51" w:rsidRDefault="00460E6F">
            <w:pPr>
              <w:pStyle w:val="TableParagraph"/>
              <w:spacing w:before="95"/>
              <w:ind w:left="14" w:right="6"/>
              <w:jc w:val="center"/>
              <w:rPr>
                <w:sz w:val="24"/>
              </w:rPr>
            </w:pPr>
            <w:r>
              <w:rPr>
                <w:spacing w:val="-5"/>
                <w:sz w:val="24"/>
              </w:rPr>
              <w:t>16</w:t>
            </w:r>
          </w:p>
        </w:tc>
      </w:tr>
      <w:tr w:rsidR="00192D51" w14:paraId="0F337F8F" w14:textId="77777777">
        <w:trPr>
          <w:trHeight w:val="481"/>
        </w:trPr>
        <w:tc>
          <w:tcPr>
            <w:tcW w:w="2098" w:type="dxa"/>
          </w:tcPr>
          <w:p w14:paraId="26B24893" w14:textId="77777777" w:rsidR="00192D51" w:rsidRDefault="00192D51">
            <w:pPr>
              <w:pStyle w:val="TableParagraph"/>
            </w:pPr>
          </w:p>
        </w:tc>
        <w:tc>
          <w:tcPr>
            <w:tcW w:w="1644" w:type="dxa"/>
          </w:tcPr>
          <w:p w14:paraId="2096F803" w14:textId="77777777" w:rsidR="00192D51" w:rsidRDefault="00192D51">
            <w:pPr>
              <w:pStyle w:val="TableParagraph"/>
            </w:pPr>
          </w:p>
        </w:tc>
        <w:tc>
          <w:tcPr>
            <w:tcW w:w="1361" w:type="dxa"/>
          </w:tcPr>
          <w:p w14:paraId="5AB53EF0" w14:textId="77777777" w:rsidR="00192D51" w:rsidRDefault="00192D51">
            <w:pPr>
              <w:pStyle w:val="TableParagraph"/>
            </w:pPr>
          </w:p>
        </w:tc>
        <w:tc>
          <w:tcPr>
            <w:tcW w:w="1363" w:type="dxa"/>
          </w:tcPr>
          <w:p w14:paraId="763C71B3" w14:textId="77777777" w:rsidR="00192D51" w:rsidRDefault="00192D51">
            <w:pPr>
              <w:pStyle w:val="TableParagraph"/>
            </w:pPr>
          </w:p>
        </w:tc>
        <w:tc>
          <w:tcPr>
            <w:tcW w:w="1303" w:type="dxa"/>
          </w:tcPr>
          <w:p w14:paraId="07E2CB2E" w14:textId="77777777" w:rsidR="00192D51" w:rsidRDefault="00192D51">
            <w:pPr>
              <w:pStyle w:val="TableParagraph"/>
            </w:pPr>
          </w:p>
        </w:tc>
        <w:tc>
          <w:tcPr>
            <w:tcW w:w="1701" w:type="dxa"/>
          </w:tcPr>
          <w:p w14:paraId="22994D99" w14:textId="77777777" w:rsidR="00192D51" w:rsidRDefault="00192D51">
            <w:pPr>
              <w:pStyle w:val="TableParagraph"/>
            </w:pPr>
          </w:p>
        </w:tc>
        <w:tc>
          <w:tcPr>
            <w:tcW w:w="1075" w:type="dxa"/>
          </w:tcPr>
          <w:p w14:paraId="6E42AEA9" w14:textId="77777777" w:rsidR="00192D51" w:rsidRDefault="00192D51">
            <w:pPr>
              <w:pStyle w:val="TableParagraph"/>
            </w:pPr>
          </w:p>
        </w:tc>
      </w:tr>
    </w:tbl>
    <w:p w14:paraId="45B155A9" w14:textId="77777777" w:rsidR="00192D51" w:rsidRDefault="00192D51">
      <w:pPr>
        <w:pStyle w:val="TableParagraph"/>
        <w:sectPr w:rsidR="00192D51">
          <w:pgSz w:w="16840" w:h="11910" w:orient="landscape"/>
          <w:pgMar w:top="1100" w:right="2409" w:bottom="280" w:left="1275" w:header="720" w:footer="720" w:gutter="0"/>
          <w:cols w:space="720"/>
        </w:sectPr>
      </w:pPr>
    </w:p>
    <w:p w14:paraId="3F2FFD86"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353BEAFC" w14:textId="77777777">
        <w:trPr>
          <w:trHeight w:val="479"/>
        </w:trPr>
        <w:tc>
          <w:tcPr>
            <w:tcW w:w="2098" w:type="dxa"/>
          </w:tcPr>
          <w:p w14:paraId="2F1DE24F" w14:textId="77777777" w:rsidR="00192D51" w:rsidRDefault="00192D51">
            <w:pPr>
              <w:pStyle w:val="TableParagraph"/>
            </w:pPr>
          </w:p>
        </w:tc>
        <w:tc>
          <w:tcPr>
            <w:tcW w:w="1644" w:type="dxa"/>
          </w:tcPr>
          <w:p w14:paraId="287FC85E" w14:textId="77777777" w:rsidR="00192D51" w:rsidRDefault="00192D51">
            <w:pPr>
              <w:pStyle w:val="TableParagraph"/>
            </w:pPr>
          </w:p>
        </w:tc>
        <w:tc>
          <w:tcPr>
            <w:tcW w:w="1361" w:type="dxa"/>
          </w:tcPr>
          <w:p w14:paraId="4936858E" w14:textId="77777777" w:rsidR="00192D51" w:rsidRDefault="00192D51">
            <w:pPr>
              <w:pStyle w:val="TableParagraph"/>
            </w:pPr>
          </w:p>
        </w:tc>
        <w:tc>
          <w:tcPr>
            <w:tcW w:w="1363" w:type="dxa"/>
          </w:tcPr>
          <w:p w14:paraId="4BAE7665" w14:textId="77777777" w:rsidR="00192D51" w:rsidRDefault="00192D51">
            <w:pPr>
              <w:pStyle w:val="TableParagraph"/>
            </w:pPr>
          </w:p>
        </w:tc>
        <w:tc>
          <w:tcPr>
            <w:tcW w:w="1303" w:type="dxa"/>
          </w:tcPr>
          <w:p w14:paraId="7F00EA69" w14:textId="77777777" w:rsidR="00192D51" w:rsidRDefault="00192D51">
            <w:pPr>
              <w:pStyle w:val="TableParagraph"/>
            </w:pPr>
          </w:p>
        </w:tc>
        <w:tc>
          <w:tcPr>
            <w:tcW w:w="1701" w:type="dxa"/>
          </w:tcPr>
          <w:p w14:paraId="612DC9A9" w14:textId="77777777" w:rsidR="00192D51" w:rsidRDefault="00192D51">
            <w:pPr>
              <w:pStyle w:val="TableParagraph"/>
            </w:pPr>
          </w:p>
        </w:tc>
        <w:tc>
          <w:tcPr>
            <w:tcW w:w="1075" w:type="dxa"/>
          </w:tcPr>
          <w:p w14:paraId="349E3AA0" w14:textId="77777777" w:rsidR="00192D51" w:rsidRDefault="00192D51">
            <w:pPr>
              <w:pStyle w:val="TableParagraph"/>
            </w:pPr>
          </w:p>
        </w:tc>
      </w:tr>
      <w:tr w:rsidR="00192D51" w14:paraId="2EEDF138" w14:textId="77777777">
        <w:trPr>
          <w:trHeight w:val="482"/>
        </w:trPr>
        <w:tc>
          <w:tcPr>
            <w:tcW w:w="2098" w:type="dxa"/>
          </w:tcPr>
          <w:p w14:paraId="56B29DBD" w14:textId="77777777" w:rsidR="00192D51" w:rsidRDefault="00460E6F">
            <w:pPr>
              <w:pStyle w:val="TableParagraph"/>
              <w:spacing w:before="95"/>
              <w:ind w:left="12" w:right="5"/>
              <w:jc w:val="center"/>
              <w:rPr>
                <w:sz w:val="24"/>
              </w:rPr>
            </w:pPr>
            <w:r>
              <w:rPr>
                <w:spacing w:val="-2"/>
                <w:sz w:val="24"/>
              </w:rPr>
              <w:t>Итого</w:t>
            </w:r>
          </w:p>
        </w:tc>
        <w:tc>
          <w:tcPr>
            <w:tcW w:w="1644" w:type="dxa"/>
          </w:tcPr>
          <w:p w14:paraId="1D5A2D7C" w14:textId="77777777" w:rsidR="00192D51" w:rsidRDefault="00192D51">
            <w:pPr>
              <w:pStyle w:val="TableParagraph"/>
            </w:pPr>
          </w:p>
        </w:tc>
        <w:tc>
          <w:tcPr>
            <w:tcW w:w="1361" w:type="dxa"/>
          </w:tcPr>
          <w:p w14:paraId="278FAF03" w14:textId="77777777" w:rsidR="00192D51" w:rsidRDefault="00192D51">
            <w:pPr>
              <w:pStyle w:val="TableParagraph"/>
            </w:pPr>
          </w:p>
        </w:tc>
        <w:tc>
          <w:tcPr>
            <w:tcW w:w="1363" w:type="dxa"/>
          </w:tcPr>
          <w:p w14:paraId="4E39CC13" w14:textId="77777777" w:rsidR="00192D51" w:rsidRDefault="00192D51">
            <w:pPr>
              <w:pStyle w:val="TableParagraph"/>
            </w:pPr>
          </w:p>
        </w:tc>
        <w:tc>
          <w:tcPr>
            <w:tcW w:w="1303" w:type="dxa"/>
          </w:tcPr>
          <w:p w14:paraId="1A56C168" w14:textId="77777777" w:rsidR="00192D51" w:rsidRDefault="00192D51">
            <w:pPr>
              <w:pStyle w:val="TableParagraph"/>
            </w:pPr>
          </w:p>
        </w:tc>
        <w:tc>
          <w:tcPr>
            <w:tcW w:w="1701" w:type="dxa"/>
          </w:tcPr>
          <w:p w14:paraId="0D4677B8" w14:textId="77777777" w:rsidR="00192D51" w:rsidRDefault="00192D51">
            <w:pPr>
              <w:pStyle w:val="TableParagraph"/>
            </w:pPr>
          </w:p>
        </w:tc>
        <w:tc>
          <w:tcPr>
            <w:tcW w:w="1075" w:type="dxa"/>
            <w:tcBorders>
              <w:bottom w:val="nil"/>
              <w:right w:val="nil"/>
            </w:tcBorders>
          </w:tcPr>
          <w:p w14:paraId="636B8583" w14:textId="77777777" w:rsidR="00192D51" w:rsidRDefault="00192D51">
            <w:pPr>
              <w:pStyle w:val="TableParagraph"/>
            </w:pPr>
          </w:p>
        </w:tc>
      </w:tr>
    </w:tbl>
    <w:p w14:paraId="794BCA21" w14:textId="77777777" w:rsidR="00192D51" w:rsidRDefault="00192D51">
      <w:pPr>
        <w:pStyle w:val="a3"/>
        <w:spacing w:before="53"/>
        <w:ind w:left="0"/>
        <w:jc w:val="left"/>
        <w:rPr>
          <w:rFonts w:ascii="Courier New"/>
          <w:sz w:val="20"/>
        </w:rPr>
      </w:pPr>
    </w:p>
    <w:p w14:paraId="6B965D8E" w14:textId="77777777" w:rsidR="00192D51" w:rsidRDefault="00460E6F">
      <w:pPr>
        <w:pStyle w:val="a4"/>
        <w:numPr>
          <w:ilvl w:val="1"/>
          <w:numId w:val="9"/>
        </w:numPr>
        <w:tabs>
          <w:tab w:val="left" w:pos="2203"/>
        </w:tabs>
        <w:ind w:left="2203" w:hanging="598"/>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0"/>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средств</w:t>
      </w:r>
    </w:p>
    <w:p w14:paraId="028FFD50"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1"/>
        <w:gridCol w:w="1305"/>
        <w:gridCol w:w="991"/>
        <w:gridCol w:w="994"/>
        <w:gridCol w:w="1303"/>
        <w:gridCol w:w="1135"/>
        <w:gridCol w:w="1133"/>
        <w:gridCol w:w="1361"/>
        <w:gridCol w:w="965"/>
      </w:tblGrid>
      <w:tr w:rsidR="00192D51" w14:paraId="6448979E" w14:textId="77777777">
        <w:trPr>
          <w:trHeight w:val="756"/>
        </w:trPr>
        <w:tc>
          <w:tcPr>
            <w:tcW w:w="1361" w:type="dxa"/>
            <w:vMerge w:val="restart"/>
          </w:tcPr>
          <w:p w14:paraId="68F588C1" w14:textId="77777777" w:rsidR="00192D51" w:rsidRDefault="00192D51">
            <w:pPr>
              <w:pStyle w:val="TableParagraph"/>
              <w:spacing w:before="37"/>
              <w:rPr>
                <w:rFonts w:ascii="Courier New"/>
                <w:sz w:val="24"/>
              </w:rPr>
            </w:pPr>
          </w:p>
          <w:p w14:paraId="2E8C31C7" w14:textId="77777777" w:rsidR="00192D51" w:rsidRDefault="00460E6F">
            <w:pPr>
              <w:pStyle w:val="TableParagraph"/>
              <w:ind w:left="81" w:right="68" w:hanging="6"/>
              <w:jc w:val="center"/>
              <w:rPr>
                <w:sz w:val="24"/>
              </w:rPr>
            </w:pPr>
            <w:r>
              <w:rPr>
                <w:sz w:val="24"/>
              </w:rPr>
              <w:t>Код по БК</w:t>
            </w:r>
            <w:r>
              <w:rPr>
                <w:spacing w:val="40"/>
                <w:sz w:val="24"/>
              </w:rPr>
              <w:t xml:space="preserve"> </w:t>
            </w:r>
            <w:r>
              <w:rPr>
                <w:spacing w:val="-10"/>
                <w:sz w:val="24"/>
              </w:rPr>
              <w:t xml:space="preserve">и </w:t>
            </w:r>
            <w:proofErr w:type="spellStart"/>
            <w:r>
              <w:rPr>
                <w:spacing w:val="-2"/>
                <w:sz w:val="24"/>
              </w:rPr>
              <w:t>дополнител</w:t>
            </w:r>
            <w:proofErr w:type="spellEnd"/>
            <w:r>
              <w:rPr>
                <w:spacing w:val="-2"/>
                <w:sz w:val="24"/>
              </w:rPr>
              <w:t xml:space="preserve"> </w:t>
            </w:r>
            <w:proofErr w:type="spellStart"/>
            <w:r>
              <w:rPr>
                <w:spacing w:val="-4"/>
                <w:sz w:val="24"/>
              </w:rPr>
              <w:t>ьной</w:t>
            </w:r>
            <w:proofErr w:type="spellEnd"/>
          </w:p>
          <w:p w14:paraId="535E6BB8" w14:textId="77777777" w:rsidR="00192D51" w:rsidRDefault="00460E6F">
            <w:pPr>
              <w:pStyle w:val="TableParagraph"/>
              <w:ind w:left="19" w:right="8"/>
              <w:jc w:val="center"/>
              <w:rPr>
                <w:sz w:val="24"/>
              </w:rPr>
            </w:pPr>
            <w:proofErr w:type="spellStart"/>
            <w:r>
              <w:rPr>
                <w:spacing w:val="-2"/>
                <w:sz w:val="24"/>
              </w:rPr>
              <w:t>классифика</w:t>
            </w:r>
            <w:proofErr w:type="spellEnd"/>
            <w:r>
              <w:rPr>
                <w:spacing w:val="-2"/>
                <w:sz w:val="24"/>
              </w:rPr>
              <w:t xml:space="preserve"> </w:t>
            </w:r>
            <w:proofErr w:type="spellStart"/>
            <w:r>
              <w:rPr>
                <w:spacing w:val="-4"/>
                <w:sz w:val="24"/>
              </w:rPr>
              <w:t>ции</w:t>
            </w:r>
            <w:proofErr w:type="spellEnd"/>
          </w:p>
        </w:tc>
        <w:tc>
          <w:tcPr>
            <w:tcW w:w="3290" w:type="dxa"/>
            <w:gridSpan w:val="3"/>
          </w:tcPr>
          <w:p w14:paraId="6857562C" w14:textId="77777777" w:rsidR="00192D51" w:rsidRDefault="00460E6F">
            <w:pPr>
              <w:pStyle w:val="TableParagraph"/>
              <w:spacing w:before="232"/>
              <w:ind w:left="316"/>
              <w:rPr>
                <w:sz w:val="24"/>
              </w:rPr>
            </w:pPr>
            <w:r>
              <w:rPr>
                <w:sz w:val="24"/>
              </w:rPr>
              <w:t>Бюджетные</w:t>
            </w:r>
            <w:r>
              <w:rPr>
                <w:spacing w:val="-5"/>
                <w:sz w:val="24"/>
              </w:rPr>
              <w:t xml:space="preserve"> </w:t>
            </w:r>
            <w:r>
              <w:rPr>
                <w:spacing w:val="-2"/>
                <w:sz w:val="24"/>
              </w:rPr>
              <w:t>ассигнования</w:t>
            </w:r>
          </w:p>
        </w:tc>
        <w:tc>
          <w:tcPr>
            <w:tcW w:w="3571" w:type="dxa"/>
            <w:gridSpan w:val="3"/>
          </w:tcPr>
          <w:p w14:paraId="7991B823" w14:textId="77777777" w:rsidR="00192D51" w:rsidRDefault="00460E6F">
            <w:pPr>
              <w:pStyle w:val="TableParagraph"/>
              <w:spacing w:before="95"/>
              <w:ind w:left="1126" w:right="719"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361" w:type="dxa"/>
            <w:vMerge w:val="restart"/>
          </w:tcPr>
          <w:p w14:paraId="665214F8" w14:textId="77777777" w:rsidR="00192D51" w:rsidRDefault="00192D51">
            <w:pPr>
              <w:pStyle w:val="TableParagraph"/>
              <w:spacing w:before="37"/>
              <w:rPr>
                <w:rFonts w:ascii="Courier New"/>
                <w:sz w:val="24"/>
              </w:rPr>
            </w:pPr>
          </w:p>
          <w:p w14:paraId="75FB4A7A" w14:textId="77777777" w:rsidR="00192D51" w:rsidRDefault="00460E6F">
            <w:pPr>
              <w:pStyle w:val="TableParagraph"/>
              <w:ind w:left="64" w:right="47" w:hanging="5"/>
              <w:jc w:val="center"/>
              <w:rPr>
                <w:sz w:val="24"/>
              </w:rPr>
            </w:pPr>
            <w:r>
              <w:rPr>
                <w:spacing w:val="-2"/>
                <w:sz w:val="24"/>
              </w:rPr>
              <w:t xml:space="preserve">Предельны </w:t>
            </w:r>
            <w:r>
              <w:rPr>
                <w:sz w:val="24"/>
              </w:rPr>
              <w:t xml:space="preserve">е объемы </w:t>
            </w:r>
            <w:proofErr w:type="spellStart"/>
            <w:r>
              <w:rPr>
                <w:spacing w:val="-2"/>
                <w:sz w:val="24"/>
              </w:rPr>
              <w:t>финансиров</w:t>
            </w:r>
            <w:proofErr w:type="spellEnd"/>
            <w:r>
              <w:rPr>
                <w:spacing w:val="-2"/>
                <w:sz w:val="24"/>
              </w:rPr>
              <w:t xml:space="preserve"> </w:t>
            </w:r>
            <w:proofErr w:type="spellStart"/>
            <w:r>
              <w:rPr>
                <w:spacing w:val="-4"/>
                <w:sz w:val="24"/>
              </w:rPr>
              <w:t>ания</w:t>
            </w:r>
            <w:proofErr w:type="spellEnd"/>
          </w:p>
          <w:p w14:paraId="44652919" w14:textId="77777777" w:rsidR="00192D51" w:rsidRDefault="00460E6F">
            <w:pPr>
              <w:pStyle w:val="TableParagraph"/>
              <w:ind w:left="210" w:right="195" w:hanging="2"/>
              <w:jc w:val="center"/>
              <w:rPr>
                <w:sz w:val="24"/>
              </w:rPr>
            </w:pPr>
            <w:r>
              <w:rPr>
                <w:spacing w:val="-4"/>
                <w:sz w:val="24"/>
              </w:rPr>
              <w:t xml:space="preserve">(при </w:t>
            </w:r>
            <w:r>
              <w:rPr>
                <w:spacing w:val="-2"/>
                <w:sz w:val="24"/>
              </w:rPr>
              <w:t>наличии)</w:t>
            </w:r>
          </w:p>
        </w:tc>
        <w:tc>
          <w:tcPr>
            <w:tcW w:w="965" w:type="dxa"/>
            <w:vMerge w:val="restart"/>
          </w:tcPr>
          <w:p w14:paraId="77E68ACE" w14:textId="77777777" w:rsidR="00192D51" w:rsidRDefault="00192D51">
            <w:pPr>
              <w:pStyle w:val="TableParagraph"/>
              <w:rPr>
                <w:rFonts w:ascii="Courier New"/>
                <w:sz w:val="24"/>
              </w:rPr>
            </w:pPr>
          </w:p>
          <w:p w14:paraId="62680229" w14:textId="77777777" w:rsidR="00192D51" w:rsidRDefault="00192D51">
            <w:pPr>
              <w:pStyle w:val="TableParagraph"/>
              <w:rPr>
                <w:rFonts w:ascii="Courier New"/>
                <w:sz w:val="24"/>
              </w:rPr>
            </w:pPr>
          </w:p>
          <w:p w14:paraId="4B27CC84" w14:textId="77777777" w:rsidR="00192D51" w:rsidRDefault="00192D51">
            <w:pPr>
              <w:pStyle w:val="TableParagraph"/>
              <w:spacing w:before="45"/>
              <w:rPr>
                <w:rFonts w:ascii="Courier New"/>
                <w:sz w:val="24"/>
              </w:rPr>
            </w:pPr>
          </w:p>
          <w:p w14:paraId="50DDB3D3" w14:textId="77777777" w:rsidR="00192D51" w:rsidRDefault="00460E6F">
            <w:pPr>
              <w:pStyle w:val="TableParagraph"/>
              <w:ind w:left="248" w:right="64" w:hanging="166"/>
              <w:rPr>
                <w:sz w:val="24"/>
              </w:rPr>
            </w:pPr>
            <w:proofErr w:type="spellStart"/>
            <w:r>
              <w:rPr>
                <w:spacing w:val="-2"/>
                <w:sz w:val="24"/>
              </w:rPr>
              <w:t>Примеч</w:t>
            </w:r>
            <w:proofErr w:type="spellEnd"/>
            <w:r>
              <w:rPr>
                <w:spacing w:val="-2"/>
                <w:sz w:val="24"/>
              </w:rPr>
              <w:t xml:space="preserve"> </w:t>
            </w:r>
            <w:proofErr w:type="spellStart"/>
            <w:r>
              <w:rPr>
                <w:spacing w:val="-4"/>
                <w:sz w:val="24"/>
              </w:rPr>
              <w:t>ание</w:t>
            </w:r>
            <w:proofErr w:type="spellEnd"/>
          </w:p>
        </w:tc>
      </w:tr>
      <w:tr w:rsidR="00192D51" w14:paraId="62CA237E" w14:textId="77777777">
        <w:trPr>
          <w:trHeight w:val="755"/>
        </w:trPr>
        <w:tc>
          <w:tcPr>
            <w:tcW w:w="1361" w:type="dxa"/>
            <w:vMerge/>
            <w:tcBorders>
              <w:top w:val="nil"/>
            </w:tcBorders>
          </w:tcPr>
          <w:p w14:paraId="4FED6CCD" w14:textId="77777777" w:rsidR="00192D51" w:rsidRDefault="00192D51">
            <w:pPr>
              <w:rPr>
                <w:sz w:val="2"/>
                <w:szCs w:val="2"/>
              </w:rPr>
            </w:pPr>
          </w:p>
        </w:tc>
        <w:tc>
          <w:tcPr>
            <w:tcW w:w="1305" w:type="dxa"/>
            <w:vMerge w:val="restart"/>
          </w:tcPr>
          <w:p w14:paraId="6273DD98" w14:textId="77777777" w:rsidR="00192D51" w:rsidRDefault="00460E6F">
            <w:pPr>
              <w:pStyle w:val="TableParagraph"/>
              <w:spacing w:before="200"/>
              <w:ind w:left="14" w:right="3"/>
              <w:jc w:val="center"/>
              <w:rPr>
                <w:sz w:val="24"/>
              </w:rPr>
            </w:pPr>
            <w:r>
              <w:rPr>
                <w:spacing w:val="-5"/>
                <w:sz w:val="24"/>
              </w:rPr>
              <w:t>на</w:t>
            </w:r>
          </w:p>
          <w:p w14:paraId="12090A5B" w14:textId="77777777" w:rsidR="00192D51" w:rsidRDefault="00460E6F">
            <w:pPr>
              <w:pStyle w:val="TableParagraph"/>
              <w:ind w:left="76" w:right="66"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1985" w:type="dxa"/>
            <w:gridSpan w:val="2"/>
          </w:tcPr>
          <w:p w14:paraId="7FDEFB61" w14:textId="77777777" w:rsidR="00192D51" w:rsidRDefault="00460E6F">
            <w:pPr>
              <w:pStyle w:val="TableParagraph"/>
              <w:spacing w:before="95"/>
              <w:ind w:left="626" w:right="33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85EAC87" w14:textId="77777777" w:rsidR="00192D51" w:rsidRDefault="00460E6F">
            <w:pPr>
              <w:pStyle w:val="TableParagraph"/>
              <w:spacing w:before="200"/>
              <w:ind w:left="22" w:right="7"/>
              <w:jc w:val="center"/>
              <w:rPr>
                <w:sz w:val="24"/>
              </w:rPr>
            </w:pPr>
            <w:r>
              <w:rPr>
                <w:spacing w:val="-5"/>
                <w:sz w:val="24"/>
              </w:rPr>
              <w:t>на</w:t>
            </w:r>
          </w:p>
          <w:p w14:paraId="530D8D49" w14:textId="77777777" w:rsidR="00192D51" w:rsidRDefault="00460E6F">
            <w:pPr>
              <w:pStyle w:val="TableParagraph"/>
              <w:ind w:left="77" w:right="63"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268" w:type="dxa"/>
            <w:gridSpan w:val="2"/>
          </w:tcPr>
          <w:p w14:paraId="49F205FB" w14:textId="77777777" w:rsidR="00192D51" w:rsidRDefault="00460E6F">
            <w:pPr>
              <w:pStyle w:val="TableParagraph"/>
              <w:spacing w:before="231"/>
              <w:ind w:left="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1" w:type="dxa"/>
            <w:vMerge/>
            <w:tcBorders>
              <w:top w:val="nil"/>
            </w:tcBorders>
          </w:tcPr>
          <w:p w14:paraId="64DC4D91" w14:textId="77777777" w:rsidR="00192D51" w:rsidRDefault="00192D51">
            <w:pPr>
              <w:rPr>
                <w:sz w:val="2"/>
                <w:szCs w:val="2"/>
              </w:rPr>
            </w:pPr>
          </w:p>
        </w:tc>
        <w:tc>
          <w:tcPr>
            <w:tcW w:w="965" w:type="dxa"/>
            <w:vMerge/>
            <w:tcBorders>
              <w:top w:val="nil"/>
            </w:tcBorders>
          </w:tcPr>
          <w:p w14:paraId="72989647" w14:textId="77777777" w:rsidR="00192D51" w:rsidRDefault="00192D51">
            <w:pPr>
              <w:rPr>
                <w:sz w:val="2"/>
                <w:szCs w:val="2"/>
              </w:rPr>
            </w:pPr>
          </w:p>
        </w:tc>
      </w:tr>
      <w:tr w:rsidR="00192D51" w14:paraId="023663E0" w14:textId="77777777">
        <w:trPr>
          <w:trHeight w:val="755"/>
        </w:trPr>
        <w:tc>
          <w:tcPr>
            <w:tcW w:w="1361" w:type="dxa"/>
            <w:vMerge/>
            <w:tcBorders>
              <w:top w:val="nil"/>
            </w:tcBorders>
          </w:tcPr>
          <w:p w14:paraId="7FC082CB" w14:textId="77777777" w:rsidR="00192D51" w:rsidRDefault="00192D51">
            <w:pPr>
              <w:rPr>
                <w:sz w:val="2"/>
                <w:szCs w:val="2"/>
              </w:rPr>
            </w:pPr>
          </w:p>
        </w:tc>
        <w:tc>
          <w:tcPr>
            <w:tcW w:w="1305" w:type="dxa"/>
            <w:vMerge/>
            <w:tcBorders>
              <w:top w:val="nil"/>
            </w:tcBorders>
          </w:tcPr>
          <w:p w14:paraId="1766A6C7" w14:textId="77777777" w:rsidR="00192D51" w:rsidRDefault="00192D51">
            <w:pPr>
              <w:rPr>
                <w:sz w:val="2"/>
                <w:szCs w:val="2"/>
              </w:rPr>
            </w:pPr>
          </w:p>
        </w:tc>
        <w:tc>
          <w:tcPr>
            <w:tcW w:w="991" w:type="dxa"/>
          </w:tcPr>
          <w:p w14:paraId="5818CBAD" w14:textId="77777777" w:rsidR="00192D51" w:rsidRDefault="00460E6F">
            <w:pPr>
              <w:pStyle w:val="TableParagraph"/>
              <w:spacing w:before="95"/>
              <w:ind w:left="324" w:right="100" w:hanging="209"/>
              <w:rPr>
                <w:sz w:val="24"/>
              </w:rPr>
            </w:pPr>
            <w:r>
              <w:rPr>
                <w:spacing w:val="-2"/>
                <w:sz w:val="24"/>
              </w:rPr>
              <w:t xml:space="preserve">первый </w:t>
            </w:r>
            <w:r>
              <w:rPr>
                <w:spacing w:val="-4"/>
                <w:sz w:val="24"/>
              </w:rPr>
              <w:t>год</w:t>
            </w:r>
          </w:p>
        </w:tc>
        <w:tc>
          <w:tcPr>
            <w:tcW w:w="994" w:type="dxa"/>
          </w:tcPr>
          <w:p w14:paraId="4A4A8C35" w14:textId="77777777" w:rsidR="00192D51" w:rsidRDefault="00460E6F">
            <w:pPr>
              <w:pStyle w:val="TableParagraph"/>
              <w:spacing w:before="95"/>
              <w:ind w:left="327" w:right="128" w:hanging="186"/>
              <w:rPr>
                <w:sz w:val="24"/>
              </w:rPr>
            </w:pPr>
            <w:r>
              <w:rPr>
                <w:spacing w:val="-2"/>
                <w:sz w:val="24"/>
              </w:rPr>
              <w:t xml:space="preserve">второй </w:t>
            </w:r>
            <w:r>
              <w:rPr>
                <w:spacing w:val="-4"/>
                <w:sz w:val="24"/>
              </w:rPr>
              <w:t>год</w:t>
            </w:r>
          </w:p>
        </w:tc>
        <w:tc>
          <w:tcPr>
            <w:tcW w:w="1303" w:type="dxa"/>
            <w:vMerge/>
            <w:tcBorders>
              <w:top w:val="nil"/>
            </w:tcBorders>
          </w:tcPr>
          <w:p w14:paraId="28F1975C" w14:textId="77777777" w:rsidR="00192D51" w:rsidRDefault="00192D51">
            <w:pPr>
              <w:rPr>
                <w:sz w:val="2"/>
                <w:szCs w:val="2"/>
              </w:rPr>
            </w:pPr>
          </w:p>
        </w:tc>
        <w:tc>
          <w:tcPr>
            <w:tcW w:w="1135" w:type="dxa"/>
          </w:tcPr>
          <w:p w14:paraId="5748708C" w14:textId="77777777" w:rsidR="00192D51" w:rsidRDefault="00460E6F">
            <w:pPr>
              <w:pStyle w:val="TableParagraph"/>
              <w:spacing w:before="95"/>
              <w:ind w:left="397" w:right="171" w:hanging="209"/>
              <w:rPr>
                <w:sz w:val="24"/>
              </w:rPr>
            </w:pPr>
            <w:r>
              <w:rPr>
                <w:spacing w:val="-2"/>
                <w:sz w:val="24"/>
              </w:rPr>
              <w:t xml:space="preserve">первый </w:t>
            </w:r>
            <w:r>
              <w:rPr>
                <w:spacing w:val="-4"/>
                <w:sz w:val="24"/>
              </w:rPr>
              <w:t>год</w:t>
            </w:r>
          </w:p>
        </w:tc>
        <w:tc>
          <w:tcPr>
            <w:tcW w:w="1133" w:type="dxa"/>
          </w:tcPr>
          <w:p w14:paraId="111299AE" w14:textId="77777777" w:rsidR="00192D51" w:rsidRDefault="00460E6F">
            <w:pPr>
              <w:pStyle w:val="TableParagraph"/>
              <w:spacing w:before="95"/>
              <w:ind w:left="395" w:right="196" w:hanging="183"/>
              <w:rPr>
                <w:sz w:val="24"/>
              </w:rPr>
            </w:pPr>
            <w:r>
              <w:rPr>
                <w:spacing w:val="-2"/>
                <w:sz w:val="24"/>
              </w:rPr>
              <w:t xml:space="preserve">второй </w:t>
            </w:r>
            <w:r>
              <w:rPr>
                <w:spacing w:val="-4"/>
                <w:sz w:val="24"/>
              </w:rPr>
              <w:t>год</w:t>
            </w:r>
          </w:p>
        </w:tc>
        <w:tc>
          <w:tcPr>
            <w:tcW w:w="1361" w:type="dxa"/>
            <w:vMerge/>
            <w:tcBorders>
              <w:top w:val="nil"/>
            </w:tcBorders>
          </w:tcPr>
          <w:p w14:paraId="119E747E" w14:textId="77777777" w:rsidR="00192D51" w:rsidRDefault="00192D51">
            <w:pPr>
              <w:rPr>
                <w:sz w:val="2"/>
                <w:szCs w:val="2"/>
              </w:rPr>
            </w:pPr>
          </w:p>
        </w:tc>
        <w:tc>
          <w:tcPr>
            <w:tcW w:w="965" w:type="dxa"/>
            <w:vMerge/>
            <w:tcBorders>
              <w:top w:val="nil"/>
            </w:tcBorders>
          </w:tcPr>
          <w:p w14:paraId="06E7B5CE" w14:textId="77777777" w:rsidR="00192D51" w:rsidRDefault="00192D51">
            <w:pPr>
              <w:rPr>
                <w:sz w:val="2"/>
                <w:szCs w:val="2"/>
              </w:rPr>
            </w:pPr>
          </w:p>
        </w:tc>
      </w:tr>
      <w:tr w:rsidR="00192D51" w14:paraId="2A48E9CE" w14:textId="77777777">
        <w:trPr>
          <w:trHeight w:val="482"/>
        </w:trPr>
        <w:tc>
          <w:tcPr>
            <w:tcW w:w="1361" w:type="dxa"/>
          </w:tcPr>
          <w:p w14:paraId="7BA23926" w14:textId="77777777" w:rsidR="00192D51" w:rsidRDefault="00460E6F">
            <w:pPr>
              <w:pStyle w:val="TableParagraph"/>
              <w:spacing w:before="95"/>
              <w:ind w:right="609"/>
              <w:jc w:val="right"/>
              <w:rPr>
                <w:sz w:val="24"/>
              </w:rPr>
            </w:pPr>
            <w:r>
              <w:rPr>
                <w:spacing w:val="-10"/>
                <w:sz w:val="24"/>
              </w:rPr>
              <w:t>1</w:t>
            </w:r>
          </w:p>
        </w:tc>
        <w:tc>
          <w:tcPr>
            <w:tcW w:w="1305" w:type="dxa"/>
          </w:tcPr>
          <w:p w14:paraId="19777087" w14:textId="77777777" w:rsidR="00192D51" w:rsidRDefault="00460E6F">
            <w:pPr>
              <w:pStyle w:val="TableParagraph"/>
              <w:spacing w:before="95"/>
              <w:ind w:left="14" w:right="4"/>
              <w:jc w:val="center"/>
              <w:rPr>
                <w:sz w:val="24"/>
              </w:rPr>
            </w:pPr>
            <w:r>
              <w:rPr>
                <w:spacing w:val="-10"/>
                <w:sz w:val="24"/>
              </w:rPr>
              <w:t>2</w:t>
            </w:r>
          </w:p>
        </w:tc>
        <w:tc>
          <w:tcPr>
            <w:tcW w:w="991" w:type="dxa"/>
          </w:tcPr>
          <w:p w14:paraId="1624B00E" w14:textId="77777777" w:rsidR="00192D51" w:rsidRDefault="00460E6F">
            <w:pPr>
              <w:pStyle w:val="TableParagraph"/>
              <w:spacing w:before="95"/>
              <w:ind w:left="17" w:right="8"/>
              <w:jc w:val="center"/>
              <w:rPr>
                <w:sz w:val="24"/>
              </w:rPr>
            </w:pPr>
            <w:r>
              <w:rPr>
                <w:spacing w:val="-10"/>
                <w:sz w:val="24"/>
              </w:rPr>
              <w:t>3</w:t>
            </w:r>
          </w:p>
        </w:tc>
        <w:tc>
          <w:tcPr>
            <w:tcW w:w="994" w:type="dxa"/>
          </w:tcPr>
          <w:p w14:paraId="1882C7BB" w14:textId="77777777" w:rsidR="00192D51" w:rsidRDefault="00460E6F">
            <w:pPr>
              <w:pStyle w:val="TableParagraph"/>
              <w:spacing w:before="95"/>
              <w:ind w:left="20" w:right="8"/>
              <w:jc w:val="center"/>
              <w:rPr>
                <w:sz w:val="24"/>
              </w:rPr>
            </w:pPr>
            <w:r>
              <w:rPr>
                <w:spacing w:val="-10"/>
                <w:sz w:val="24"/>
              </w:rPr>
              <w:t>4</w:t>
            </w:r>
          </w:p>
        </w:tc>
        <w:tc>
          <w:tcPr>
            <w:tcW w:w="1303" w:type="dxa"/>
          </w:tcPr>
          <w:p w14:paraId="6C34FEB6" w14:textId="77777777" w:rsidR="00192D51" w:rsidRDefault="00460E6F">
            <w:pPr>
              <w:pStyle w:val="TableParagraph"/>
              <w:spacing w:before="95"/>
              <w:ind w:left="22" w:right="8"/>
              <w:jc w:val="center"/>
              <w:rPr>
                <w:sz w:val="24"/>
              </w:rPr>
            </w:pPr>
            <w:r>
              <w:rPr>
                <w:spacing w:val="-10"/>
                <w:sz w:val="24"/>
              </w:rPr>
              <w:t>5</w:t>
            </w:r>
          </w:p>
        </w:tc>
        <w:tc>
          <w:tcPr>
            <w:tcW w:w="1135" w:type="dxa"/>
          </w:tcPr>
          <w:p w14:paraId="481C8BA5" w14:textId="77777777" w:rsidR="00192D51" w:rsidRDefault="00460E6F">
            <w:pPr>
              <w:pStyle w:val="TableParagraph"/>
              <w:spacing w:before="95"/>
              <w:ind w:left="19" w:right="9"/>
              <w:jc w:val="center"/>
              <w:rPr>
                <w:sz w:val="24"/>
              </w:rPr>
            </w:pPr>
            <w:r>
              <w:rPr>
                <w:spacing w:val="-10"/>
                <w:sz w:val="24"/>
              </w:rPr>
              <w:t>6</w:t>
            </w:r>
          </w:p>
        </w:tc>
        <w:tc>
          <w:tcPr>
            <w:tcW w:w="1133" w:type="dxa"/>
          </w:tcPr>
          <w:p w14:paraId="0A2618C7" w14:textId="77777777" w:rsidR="00192D51" w:rsidRDefault="00460E6F">
            <w:pPr>
              <w:pStyle w:val="TableParagraph"/>
              <w:spacing w:before="95"/>
              <w:ind w:left="13" w:right="5"/>
              <w:jc w:val="center"/>
              <w:rPr>
                <w:sz w:val="24"/>
              </w:rPr>
            </w:pPr>
            <w:r>
              <w:rPr>
                <w:spacing w:val="-10"/>
                <w:sz w:val="24"/>
              </w:rPr>
              <w:t>7</w:t>
            </w:r>
          </w:p>
        </w:tc>
        <w:tc>
          <w:tcPr>
            <w:tcW w:w="1361" w:type="dxa"/>
          </w:tcPr>
          <w:p w14:paraId="729149FB" w14:textId="77777777" w:rsidR="00192D51" w:rsidRDefault="00460E6F">
            <w:pPr>
              <w:pStyle w:val="TableParagraph"/>
              <w:spacing w:before="95"/>
              <w:ind w:left="19" w:right="9"/>
              <w:jc w:val="center"/>
              <w:rPr>
                <w:sz w:val="24"/>
              </w:rPr>
            </w:pPr>
            <w:r>
              <w:rPr>
                <w:spacing w:val="-10"/>
                <w:sz w:val="24"/>
              </w:rPr>
              <w:t>8</w:t>
            </w:r>
          </w:p>
        </w:tc>
        <w:tc>
          <w:tcPr>
            <w:tcW w:w="965" w:type="dxa"/>
          </w:tcPr>
          <w:p w14:paraId="4AD00B28" w14:textId="77777777" w:rsidR="00192D51" w:rsidRDefault="00460E6F">
            <w:pPr>
              <w:pStyle w:val="TableParagraph"/>
              <w:spacing w:before="95"/>
              <w:ind w:left="16" w:right="4"/>
              <w:jc w:val="center"/>
              <w:rPr>
                <w:sz w:val="24"/>
              </w:rPr>
            </w:pPr>
            <w:r>
              <w:rPr>
                <w:spacing w:val="-10"/>
                <w:sz w:val="24"/>
              </w:rPr>
              <w:t>9</w:t>
            </w:r>
          </w:p>
        </w:tc>
      </w:tr>
      <w:tr w:rsidR="00192D51" w14:paraId="4DB25550" w14:textId="77777777">
        <w:trPr>
          <w:trHeight w:val="479"/>
        </w:trPr>
        <w:tc>
          <w:tcPr>
            <w:tcW w:w="1361" w:type="dxa"/>
          </w:tcPr>
          <w:p w14:paraId="4A3E495E" w14:textId="77777777" w:rsidR="00192D51" w:rsidRDefault="00192D51">
            <w:pPr>
              <w:pStyle w:val="TableParagraph"/>
            </w:pPr>
          </w:p>
        </w:tc>
        <w:tc>
          <w:tcPr>
            <w:tcW w:w="1305" w:type="dxa"/>
          </w:tcPr>
          <w:p w14:paraId="52918A91" w14:textId="77777777" w:rsidR="00192D51" w:rsidRDefault="00192D51">
            <w:pPr>
              <w:pStyle w:val="TableParagraph"/>
            </w:pPr>
          </w:p>
        </w:tc>
        <w:tc>
          <w:tcPr>
            <w:tcW w:w="991" w:type="dxa"/>
          </w:tcPr>
          <w:p w14:paraId="347DBA56" w14:textId="77777777" w:rsidR="00192D51" w:rsidRDefault="00192D51">
            <w:pPr>
              <w:pStyle w:val="TableParagraph"/>
            </w:pPr>
          </w:p>
        </w:tc>
        <w:tc>
          <w:tcPr>
            <w:tcW w:w="994" w:type="dxa"/>
          </w:tcPr>
          <w:p w14:paraId="56625107" w14:textId="77777777" w:rsidR="00192D51" w:rsidRDefault="00192D51">
            <w:pPr>
              <w:pStyle w:val="TableParagraph"/>
            </w:pPr>
          </w:p>
        </w:tc>
        <w:tc>
          <w:tcPr>
            <w:tcW w:w="1303" w:type="dxa"/>
          </w:tcPr>
          <w:p w14:paraId="14CB66F1" w14:textId="77777777" w:rsidR="00192D51" w:rsidRDefault="00192D51">
            <w:pPr>
              <w:pStyle w:val="TableParagraph"/>
            </w:pPr>
          </w:p>
        </w:tc>
        <w:tc>
          <w:tcPr>
            <w:tcW w:w="1135" w:type="dxa"/>
          </w:tcPr>
          <w:p w14:paraId="5A38E685" w14:textId="77777777" w:rsidR="00192D51" w:rsidRDefault="00192D51">
            <w:pPr>
              <w:pStyle w:val="TableParagraph"/>
            </w:pPr>
          </w:p>
        </w:tc>
        <w:tc>
          <w:tcPr>
            <w:tcW w:w="1133" w:type="dxa"/>
          </w:tcPr>
          <w:p w14:paraId="53F05448" w14:textId="77777777" w:rsidR="00192D51" w:rsidRDefault="00192D51">
            <w:pPr>
              <w:pStyle w:val="TableParagraph"/>
            </w:pPr>
          </w:p>
        </w:tc>
        <w:tc>
          <w:tcPr>
            <w:tcW w:w="1361" w:type="dxa"/>
          </w:tcPr>
          <w:p w14:paraId="45DE3170" w14:textId="77777777" w:rsidR="00192D51" w:rsidRDefault="00192D51">
            <w:pPr>
              <w:pStyle w:val="TableParagraph"/>
            </w:pPr>
          </w:p>
        </w:tc>
        <w:tc>
          <w:tcPr>
            <w:tcW w:w="965" w:type="dxa"/>
          </w:tcPr>
          <w:p w14:paraId="781B6303" w14:textId="77777777" w:rsidR="00192D51" w:rsidRDefault="00192D51">
            <w:pPr>
              <w:pStyle w:val="TableParagraph"/>
            </w:pPr>
          </w:p>
        </w:tc>
      </w:tr>
      <w:tr w:rsidR="00192D51" w14:paraId="198927C3" w14:textId="77777777">
        <w:trPr>
          <w:trHeight w:val="479"/>
        </w:trPr>
        <w:tc>
          <w:tcPr>
            <w:tcW w:w="1361" w:type="dxa"/>
          </w:tcPr>
          <w:p w14:paraId="4D7FB534" w14:textId="77777777" w:rsidR="00192D51" w:rsidRDefault="00192D51">
            <w:pPr>
              <w:pStyle w:val="TableParagraph"/>
            </w:pPr>
          </w:p>
        </w:tc>
        <w:tc>
          <w:tcPr>
            <w:tcW w:w="1305" w:type="dxa"/>
          </w:tcPr>
          <w:p w14:paraId="37576F3F" w14:textId="77777777" w:rsidR="00192D51" w:rsidRDefault="00192D51">
            <w:pPr>
              <w:pStyle w:val="TableParagraph"/>
            </w:pPr>
          </w:p>
        </w:tc>
        <w:tc>
          <w:tcPr>
            <w:tcW w:w="991" w:type="dxa"/>
          </w:tcPr>
          <w:p w14:paraId="3053982F" w14:textId="77777777" w:rsidR="00192D51" w:rsidRDefault="00192D51">
            <w:pPr>
              <w:pStyle w:val="TableParagraph"/>
            </w:pPr>
          </w:p>
        </w:tc>
        <w:tc>
          <w:tcPr>
            <w:tcW w:w="994" w:type="dxa"/>
          </w:tcPr>
          <w:p w14:paraId="120203D1" w14:textId="77777777" w:rsidR="00192D51" w:rsidRDefault="00192D51">
            <w:pPr>
              <w:pStyle w:val="TableParagraph"/>
            </w:pPr>
          </w:p>
        </w:tc>
        <w:tc>
          <w:tcPr>
            <w:tcW w:w="1303" w:type="dxa"/>
          </w:tcPr>
          <w:p w14:paraId="72591A00" w14:textId="77777777" w:rsidR="00192D51" w:rsidRDefault="00192D51">
            <w:pPr>
              <w:pStyle w:val="TableParagraph"/>
            </w:pPr>
          </w:p>
        </w:tc>
        <w:tc>
          <w:tcPr>
            <w:tcW w:w="1135" w:type="dxa"/>
          </w:tcPr>
          <w:p w14:paraId="5F47713A" w14:textId="77777777" w:rsidR="00192D51" w:rsidRDefault="00192D51">
            <w:pPr>
              <w:pStyle w:val="TableParagraph"/>
            </w:pPr>
          </w:p>
        </w:tc>
        <w:tc>
          <w:tcPr>
            <w:tcW w:w="1133" w:type="dxa"/>
          </w:tcPr>
          <w:p w14:paraId="52CFA865" w14:textId="77777777" w:rsidR="00192D51" w:rsidRDefault="00192D51">
            <w:pPr>
              <w:pStyle w:val="TableParagraph"/>
            </w:pPr>
          </w:p>
        </w:tc>
        <w:tc>
          <w:tcPr>
            <w:tcW w:w="1361" w:type="dxa"/>
          </w:tcPr>
          <w:p w14:paraId="037BFADE" w14:textId="77777777" w:rsidR="00192D51" w:rsidRDefault="00192D51">
            <w:pPr>
              <w:pStyle w:val="TableParagraph"/>
            </w:pPr>
          </w:p>
        </w:tc>
        <w:tc>
          <w:tcPr>
            <w:tcW w:w="965" w:type="dxa"/>
          </w:tcPr>
          <w:p w14:paraId="4653D7C3" w14:textId="77777777" w:rsidR="00192D51" w:rsidRDefault="00192D51">
            <w:pPr>
              <w:pStyle w:val="TableParagraph"/>
            </w:pPr>
          </w:p>
        </w:tc>
      </w:tr>
      <w:tr w:rsidR="00192D51" w14:paraId="7B5B9116" w14:textId="77777777">
        <w:trPr>
          <w:trHeight w:val="479"/>
        </w:trPr>
        <w:tc>
          <w:tcPr>
            <w:tcW w:w="1361" w:type="dxa"/>
          </w:tcPr>
          <w:p w14:paraId="3DC7281A" w14:textId="77777777" w:rsidR="00192D51" w:rsidRDefault="00460E6F">
            <w:pPr>
              <w:pStyle w:val="TableParagraph"/>
              <w:spacing w:before="95"/>
              <w:ind w:right="670"/>
              <w:jc w:val="right"/>
              <w:rPr>
                <w:sz w:val="24"/>
              </w:rPr>
            </w:pPr>
            <w:r>
              <w:rPr>
                <w:spacing w:val="-2"/>
                <w:sz w:val="24"/>
              </w:rPr>
              <w:t>Итого</w:t>
            </w:r>
          </w:p>
        </w:tc>
        <w:tc>
          <w:tcPr>
            <w:tcW w:w="1305" w:type="dxa"/>
          </w:tcPr>
          <w:p w14:paraId="1C5A3322" w14:textId="77777777" w:rsidR="00192D51" w:rsidRDefault="00192D51">
            <w:pPr>
              <w:pStyle w:val="TableParagraph"/>
            </w:pPr>
          </w:p>
        </w:tc>
        <w:tc>
          <w:tcPr>
            <w:tcW w:w="991" w:type="dxa"/>
          </w:tcPr>
          <w:p w14:paraId="4B684FFB" w14:textId="77777777" w:rsidR="00192D51" w:rsidRDefault="00192D51">
            <w:pPr>
              <w:pStyle w:val="TableParagraph"/>
            </w:pPr>
          </w:p>
        </w:tc>
        <w:tc>
          <w:tcPr>
            <w:tcW w:w="994" w:type="dxa"/>
          </w:tcPr>
          <w:p w14:paraId="7BD12599" w14:textId="77777777" w:rsidR="00192D51" w:rsidRDefault="00192D51">
            <w:pPr>
              <w:pStyle w:val="TableParagraph"/>
            </w:pPr>
          </w:p>
        </w:tc>
        <w:tc>
          <w:tcPr>
            <w:tcW w:w="1303" w:type="dxa"/>
          </w:tcPr>
          <w:p w14:paraId="219C617C" w14:textId="77777777" w:rsidR="00192D51" w:rsidRDefault="00192D51">
            <w:pPr>
              <w:pStyle w:val="TableParagraph"/>
            </w:pPr>
          </w:p>
        </w:tc>
        <w:tc>
          <w:tcPr>
            <w:tcW w:w="1135" w:type="dxa"/>
          </w:tcPr>
          <w:p w14:paraId="0754921D" w14:textId="77777777" w:rsidR="00192D51" w:rsidRDefault="00192D51">
            <w:pPr>
              <w:pStyle w:val="TableParagraph"/>
            </w:pPr>
          </w:p>
        </w:tc>
        <w:tc>
          <w:tcPr>
            <w:tcW w:w="1133" w:type="dxa"/>
          </w:tcPr>
          <w:p w14:paraId="527621A0" w14:textId="77777777" w:rsidR="00192D51" w:rsidRDefault="00192D51">
            <w:pPr>
              <w:pStyle w:val="TableParagraph"/>
            </w:pPr>
          </w:p>
        </w:tc>
        <w:tc>
          <w:tcPr>
            <w:tcW w:w="1361" w:type="dxa"/>
          </w:tcPr>
          <w:p w14:paraId="18F4CEB8" w14:textId="77777777" w:rsidR="00192D51" w:rsidRDefault="00192D51">
            <w:pPr>
              <w:pStyle w:val="TableParagraph"/>
            </w:pPr>
          </w:p>
        </w:tc>
        <w:tc>
          <w:tcPr>
            <w:tcW w:w="965" w:type="dxa"/>
            <w:tcBorders>
              <w:bottom w:val="nil"/>
              <w:right w:val="nil"/>
            </w:tcBorders>
          </w:tcPr>
          <w:p w14:paraId="02AB2949" w14:textId="77777777" w:rsidR="00192D51" w:rsidRDefault="00192D51">
            <w:pPr>
              <w:pStyle w:val="TableParagraph"/>
            </w:pPr>
          </w:p>
        </w:tc>
      </w:tr>
    </w:tbl>
    <w:p w14:paraId="02D9E259" w14:textId="77777777" w:rsidR="00192D51" w:rsidRDefault="00192D51">
      <w:pPr>
        <w:pStyle w:val="a3"/>
        <w:spacing w:before="56"/>
        <w:ind w:left="0"/>
        <w:jc w:val="left"/>
        <w:rPr>
          <w:rFonts w:ascii="Courier New"/>
          <w:sz w:val="20"/>
        </w:rPr>
      </w:pPr>
    </w:p>
    <w:p w14:paraId="7BCD235B"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Номер страницы</w:t>
      </w:r>
      <w:proofErr w:type="gramStart"/>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В</w:t>
      </w:r>
      <w:proofErr w:type="gramEnd"/>
      <w:r>
        <w:rPr>
          <w:rFonts w:ascii="Courier New" w:hAnsi="Courier New"/>
          <w:sz w:val="20"/>
        </w:rPr>
        <w:t xml:space="preserve">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7D24EA7" w14:textId="77777777" w:rsidR="00192D51" w:rsidRDefault="00192D51">
      <w:pPr>
        <w:pStyle w:val="a3"/>
        <w:spacing w:before="2"/>
        <w:ind w:left="0"/>
        <w:jc w:val="left"/>
        <w:rPr>
          <w:rFonts w:ascii="Courier New"/>
          <w:sz w:val="20"/>
        </w:rPr>
      </w:pPr>
    </w:p>
    <w:p w14:paraId="2A201923" w14:textId="77777777" w:rsidR="00192D51" w:rsidRDefault="00460E6F">
      <w:pPr>
        <w:pStyle w:val="a4"/>
        <w:numPr>
          <w:ilvl w:val="1"/>
          <w:numId w:val="9"/>
        </w:numPr>
        <w:tabs>
          <w:tab w:val="left" w:pos="3403"/>
        </w:tabs>
        <w:ind w:left="2565" w:right="6388" w:firstLine="240"/>
        <w:jc w:val="left"/>
        <w:rPr>
          <w:rFonts w:ascii="Courier New" w:hAnsi="Courier New"/>
          <w:sz w:val="20"/>
        </w:rPr>
      </w:pPr>
      <w:r>
        <w:rPr>
          <w:rFonts w:ascii="Courier New" w:hAnsi="Courier New"/>
          <w:sz w:val="20"/>
        </w:rPr>
        <w:t>Неиспользованные бюджетные данные</w:t>
      </w:r>
      <w:r>
        <w:rPr>
          <w:rFonts w:ascii="Courier New" w:hAnsi="Courier New"/>
          <w:spacing w:val="-13"/>
          <w:sz w:val="20"/>
        </w:rPr>
        <w:t xml:space="preserve"> </w:t>
      </w:r>
      <w:r>
        <w:rPr>
          <w:rFonts w:ascii="Courier New" w:hAnsi="Courier New"/>
          <w:sz w:val="20"/>
        </w:rPr>
        <w:t>получателя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3"/>
          <w:sz w:val="20"/>
        </w:rPr>
        <w:t xml:space="preserve"> </w:t>
      </w:r>
      <w:r>
        <w:rPr>
          <w:rFonts w:ascii="Courier New" w:hAnsi="Courier New"/>
          <w:sz w:val="20"/>
        </w:rPr>
        <w:t>средств</w:t>
      </w:r>
    </w:p>
    <w:p w14:paraId="2C711D98"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75E97582" w14:textId="77777777">
        <w:trPr>
          <w:trHeight w:val="479"/>
        </w:trPr>
        <w:tc>
          <w:tcPr>
            <w:tcW w:w="1644" w:type="dxa"/>
            <w:vMerge w:val="restart"/>
          </w:tcPr>
          <w:p w14:paraId="0A892DCF" w14:textId="77777777" w:rsidR="00192D51" w:rsidRDefault="00192D51">
            <w:pPr>
              <w:pStyle w:val="TableParagraph"/>
              <w:spacing w:before="96"/>
              <w:rPr>
                <w:rFonts w:ascii="Courier New"/>
                <w:sz w:val="24"/>
              </w:rPr>
            </w:pPr>
          </w:p>
          <w:p w14:paraId="4BAF0CA8" w14:textId="77777777" w:rsidR="00192D51" w:rsidRDefault="00460E6F">
            <w:pPr>
              <w:pStyle w:val="TableParagraph"/>
              <w:ind w:left="71" w:right="61"/>
              <w:jc w:val="center"/>
              <w:rPr>
                <w:sz w:val="24"/>
              </w:rPr>
            </w:pPr>
            <w:r>
              <w:rPr>
                <w:sz w:val="24"/>
              </w:rPr>
              <w:t xml:space="preserve">Код по БК и </w:t>
            </w:r>
            <w:proofErr w:type="spellStart"/>
            <w:r>
              <w:rPr>
                <w:spacing w:val="-2"/>
                <w:sz w:val="24"/>
              </w:rPr>
              <w:t>дополнительн</w:t>
            </w:r>
            <w:proofErr w:type="spellEnd"/>
            <w:r>
              <w:rPr>
                <w:spacing w:val="-2"/>
                <w:sz w:val="24"/>
              </w:rPr>
              <w:t xml:space="preserve"> </w:t>
            </w:r>
            <w:r>
              <w:rPr>
                <w:spacing w:val="-6"/>
                <w:sz w:val="24"/>
              </w:rPr>
              <w:t>ой</w:t>
            </w:r>
          </w:p>
          <w:p w14:paraId="15855430" w14:textId="77777777" w:rsidR="00192D51" w:rsidRDefault="00460E6F">
            <w:pPr>
              <w:pStyle w:val="TableParagraph"/>
              <w:spacing w:before="1"/>
              <w:ind w:left="70" w:right="61"/>
              <w:jc w:val="center"/>
              <w:rPr>
                <w:sz w:val="24"/>
              </w:rPr>
            </w:pPr>
            <w:proofErr w:type="spellStart"/>
            <w:r>
              <w:rPr>
                <w:spacing w:val="-2"/>
                <w:sz w:val="24"/>
              </w:rPr>
              <w:t>классификаци</w:t>
            </w:r>
            <w:proofErr w:type="spellEnd"/>
            <w:r>
              <w:rPr>
                <w:spacing w:val="-2"/>
                <w:sz w:val="24"/>
              </w:rPr>
              <w:t xml:space="preserve"> </w:t>
            </w:r>
            <w:r>
              <w:rPr>
                <w:spacing w:val="-10"/>
                <w:sz w:val="24"/>
              </w:rPr>
              <w:t>и</w:t>
            </w:r>
          </w:p>
        </w:tc>
        <w:tc>
          <w:tcPr>
            <w:tcW w:w="4026" w:type="dxa"/>
            <w:gridSpan w:val="3"/>
          </w:tcPr>
          <w:p w14:paraId="36FB7008" w14:textId="77777777" w:rsidR="00192D51" w:rsidRDefault="00460E6F">
            <w:pPr>
              <w:pStyle w:val="TableParagraph"/>
              <w:spacing w:before="92"/>
              <w:ind w:left="684"/>
              <w:rPr>
                <w:sz w:val="24"/>
              </w:rPr>
            </w:pPr>
            <w:r>
              <w:rPr>
                <w:sz w:val="24"/>
              </w:rPr>
              <w:t>Бюджетные</w:t>
            </w:r>
            <w:r>
              <w:rPr>
                <w:spacing w:val="-5"/>
                <w:sz w:val="24"/>
              </w:rPr>
              <w:t xml:space="preserve"> </w:t>
            </w:r>
            <w:r>
              <w:rPr>
                <w:spacing w:val="-2"/>
                <w:sz w:val="24"/>
              </w:rPr>
              <w:t>ассигнования</w:t>
            </w:r>
          </w:p>
        </w:tc>
        <w:tc>
          <w:tcPr>
            <w:tcW w:w="3965" w:type="dxa"/>
            <w:gridSpan w:val="3"/>
          </w:tcPr>
          <w:p w14:paraId="6705BE64" w14:textId="77777777" w:rsidR="00192D51" w:rsidRDefault="00460E6F">
            <w:pPr>
              <w:pStyle w:val="TableParagraph"/>
              <w:spacing w:before="92"/>
              <w:ind w:left="242"/>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019" w:type="dxa"/>
            <w:vMerge w:val="restart"/>
          </w:tcPr>
          <w:p w14:paraId="6265FA36" w14:textId="77777777" w:rsidR="00192D51" w:rsidRDefault="00460E6F">
            <w:pPr>
              <w:pStyle w:val="TableParagraph"/>
              <w:spacing w:before="92"/>
              <w:ind w:left="20"/>
              <w:jc w:val="center"/>
              <w:rPr>
                <w:sz w:val="24"/>
              </w:rPr>
            </w:pPr>
            <w:proofErr w:type="spellStart"/>
            <w:proofErr w:type="gramStart"/>
            <w:r>
              <w:rPr>
                <w:spacing w:val="-2"/>
                <w:sz w:val="24"/>
              </w:rPr>
              <w:t>Предель</w:t>
            </w:r>
            <w:proofErr w:type="spellEnd"/>
            <w:r>
              <w:rPr>
                <w:spacing w:val="-2"/>
                <w:sz w:val="24"/>
              </w:rPr>
              <w:t xml:space="preserve"> </w:t>
            </w:r>
            <w:proofErr w:type="spellStart"/>
            <w:r>
              <w:rPr>
                <w:spacing w:val="-4"/>
                <w:sz w:val="24"/>
              </w:rPr>
              <w:t>ные</w:t>
            </w:r>
            <w:proofErr w:type="spellEnd"/>
            <w:proofErr w:type="gramEnd"/>
            <w:r>
              <w:rPr>
                <w:spacing w:val="-4"/>
                <w:sz w:val="24"/>
              </w:rPr>
              <w:t xml:space="preserve"> </w:t>
            </w:r>
            <w:r>
              <w:rPr>
                <w:spacing w:val="-2"/>
                <w:sz w:val="24"/>
              </w:rPr>
              <w:t xml:space="preserve">объемы </w:t>
            </w:r>
            <w:proofErr w:type="spellStart"/>
            <w:r>
              <w:rPr>
                <w:spacing w:val="-2"/>
                <w:sz w:val="24"/>
              </w:rPr>
              <w:t>финанси</w:t>
            </w:r>
            <w:proofErr w:type="spellEnd"/>
            <w:r>
              <w:rPr>
                <w:spacing w:val="-2"/>
                <w:sz w:val="24"/>
              </w:rPr>
              <w:t xml:space="preserve"> </w:t>
            </w:r>
            <w:proofErr w:type="spellStart"/>
            <w:r>
              <w:rPr>
                <w:spacing w:val="-2"/>
                <w:sz w:val="24"/>
              </w:rPr>
              <w:t>рования</w:t>
            </w:r>
            <w:proofErr w:type="spellEnd"/>
            <w:r>
              <w:rPr>
                <w:spacing w:val="-2"/>
                <w:sz w:val="24"/>
              </w:rPr>
              <w:t xml:space="preserve"> </w:t>
            </w:r>
            <w:r>
              <w:rPr>
                <w:spacing w:val="-4"/>
                <w:sz w:val="24"/>
              </w:rPr>
              <w:t xml:space="preserve">(при </w:t>
            </w:r>
            <w:r>
              <w:rPr>
                <w:spacing w:val="-2"/>
                <w:sz w:val="24"/>
              </w:rPr>
              <w:t>наличии</w:t>
            </w:r>
          </w:p>
        </w:tc>
        <w:tc>
          <w:tcPr>
            <w:tcW w:w="794" w:type="dxa"/>
            <w:vMerge w:val="restart"/>
          </w:tcPr>
          <w:p w14:paraId="7D3CDB6E" w14:textId="77777777" w:rsidR="00192D51" w:rsidRDefault="00192D51">
            <w:pPr>
              <w:pStyle w:val="TableParagraph"/>
              <w:rPr>
                <w:rFonts w:ascii="Courier New"/>
                <w:sz w:val="24"/>
              </w:rPr>
            </w:pPr>
          </w:p>
          <w:p w14:paraId="22BB07CB" w14:textId="77777777" w:rsidR="00192D51" w:rsidRDefault="00192D51">
            <w:pPr>
              <w:pStyle w:val="TableParagraph"/>
              <w:spacing w:before="101"/>
              <w:rPr>
                <w:rFonts w:ascii="Courier New"/>
                <w:sz w:val="24"/>
              </w:rPr>
            </w:pPr>
          </w:p>
          <w:p w14:paraId="7C26C1E5" w14:textId="77777777" w:rsidR="00192D51" w:rsidRDefault="00460E6F">
            <w:pPr>
              <w:pStyle w:val="TableParagraph"/>
              <w:ind w:left="106" w:right="86" w:firstLine="4"/>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392E9DC3" w14:textId="77777777">
        <w:trPr>
          <w:trHeight w:val="480"/>
        </w:trPr>
        <w:tc>
          <w:tcPr>
            <w:tcW w:w="1644" w:type="dxa"/>
            <w:vMerge/>
            <w:tcBorders>
              <w:top w:val="nil"/>
            </w:tcBorders>
          </w:tcPr>
          <w:p w14:paraId="184DFE3B" w14:textId="77777777" w:rsidR="00192D51" w:rsidRDefault="00192D51">
            <w:pPr>
              <w:rPr>
                <w:sz w:val="2"/>
                <w:szCs w:val="2"/>
              </w:rPr>
            </w:pPr>
          </w:p>
        </w:tc>
        <w:tc>
          <w:tcPr>
            <w:tcW w:w="1360" w:type="dxa"/>
            <w:vMerge w:val="restart"/>
          </w:tcPr>
          <w:p w14:paraId="031ED69C" w14:textId="77777777" w:rsidR="00192D51" w:rsidRDefault="00460E6F">
            <w:pPr>
              <w:pStyle w:val="TableParagraph"/>
              <w:spacing w:before="124"/>
              <w:ind w:left="70" w:right="61"/>
              <w:jc w:val="center"/>
              <w:rPr>
                <w:sz w:val="24"/>
              </w:rPr>
            </w:pPr>
            <w:r>
              <w:rPr>
                <w:sz w:val="24"/>
              </w:rPr>
              <w:t>на</w:t>
            </w:r>
            <w:r>
              <w:rPr>
                <w:spacing w:val="-15"/>
                <w:sz w:val="24"/>
              </w:rPr>
              <w:t xml:space="preserve"> </w:t>
            </w:r>
            <w:r>
              <w:rPr>
                <w:sz w:val="24"/>
              </w:rPr>
              <w:t xml:space="preserve">текущий </w:t>
            </w:r>
            <w:proofErr w:type="spellStart"/>
            <w:r>
              <w:rPr>
                <w:spacing w:val="-2"/>
                <w:sz w:val="24"/>
              </w:rPr>
              <w:t>финансовы</w:t>
            </w:r>
            <w:proofErr w:type="spellEnd"/>
            <w:r>
              <w:rPr>
                <w:spacing w:val="-2"/>
                <w:sz w:val="24"/>
              </w:rPr>
              <w:t xml:space="preserve"> </w:t>
            </w:r>
            <w:r>
              <w:rPr>
                <w:sz w:val="24"/>
              </w:rPr>
              <w:t xml:space="preserve">й год </w:t>
            </w:r>
            <w:r>
              <w:rPr>
                <w:spacing w:val="-2"/>
                <w:sz w:val="24"/>
              </w:rPr>
              <w:t>(подраздел</w:t>
            </w:r>
          </w:p>
          <w:p w14:paraId="511BC27D" w14:textId="77777777" w:rsidR="00192D51" w:rsidRDefault="00460E6F">
            <w:pPr>
              <w:pStyle w:val="TableParagraph"/>
              <w:ind w:left="201"/>
              <w:rPr>
                <w:sz w:val="24"/>
              </w:rPr>
            </w:pPr>
            <w:r>
              <w:rPr>
                <w:sz w:val="24"/>
              </w:rPr>
              <w:t>1.2 гр.</w:t>
            </w:r>
            <w:r>
              <w:rPr>
                <w:spacing w:val="-1"/>
                <w:sz w:val="24"/>
              </w:rPr>
              <w:t xml:space="preserve"> </w:t>
            </w:r>
            <w:r>
              <w:rPr>
                <w:sz w:val="24"/>
              </w:rPr>
              <w:t xml:space="preserve">2 </w:t>
            </w:r>
            <w:r>
              <w:rPr>
                <w:spacing w:val="-10"/>
                <w:sz w:val="24"/>
              </w:rPr>
              <w:t>-</w:t>
            </w:r>
          </w:p>
        </w:tc>
        <w:tc>
          <w:tcPr>
            <w:tcW w:w="2666" w:type="dxa"/>
            <w:gridSpan w:val="2"/>
          </w:tcPr>
          <w:p w14:paraId="31010882" w14:textId="77777777" w:rsidR="00192D51" w:rsidRDefault="00460E6F">
            <w:pPr>
              <w:pStyle w:val="TableParagraph"/>
              <w:spacing w:before="92"/>
              <w:ind w:left="2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415" w:type="dxa"/>
            <w:vMerge w:val="restart"/>
          </w:tcPr>
          <w:p w14:paraId="0FB03E91" w14:textId="77777777" w:rsidR="00192D51" w:rsidRDefault="00460E6F">
            <w:pPr>
              <w:pStyle w:val="TableParagraph"/>
              <w:spacing w:before="124"/>
              <w:ind w:left="71" w:right="54" w:hanging="3"/>
              <w:jc w:val="center"/>
              <w:rPr>
                <w:sz w:val="24"/>
              </w:rPr>
            </w:pPr>
            <w:r>
              <w:rPr>
                <w:sz w:val="24"/>
              </w:rPr>
              <w:t xml:space="preserve">на текущий </w:t>
            </w:r>
            <w:r>
              <w:rPr>
                <w:spacing w:val="-2"/>
                <w:sz w:val="24"/>
              </w:rPr>
              <w:t xml:space="preserve">финансовый </w:t>
            </w:r>
            <w:r>
              <w:rPr>
                <w:spacing w:val="-4"/>
                <w:sz w:val="24"/>
              </w:rPr>
              <w:t xml:space="preserve">год </w:t>
            </w:r>
            <w:r>
              <w:rPr>
                <w:spacing w:val="-2"/>
                <w:sz w:val="24"/>
              </w:rPr>
              <w:t>(подраздел</w:t>
            </w:r>
          </w:p>
          <w:p w14:paraId="775D0442" w14:textId="77777777" w:rsidR="00192D51" w:rsidRDefault="00460E6F">
            <w:pPr>
              <w:pStyle w:val="TableParagraph"/>
              <w:ind w:left="232"/>
              <w:rPr>
                <w:sz w:val="24"/>
              </w:rPr>
            </w:pPr>
            <w:r>
              <w:rPr>
                <w:sz w:val="24"/>
              </w:rPr>
              <w:t>1.2 гр. 4</w:t>
            </w:r>
            <w:r>
              <w:rPr>
                <w:spacing w:val="-1"/>
                <w:sz w:val="24"/>
              </w:rPr>
              <w:t xml:space="preserve"> </w:t>
            </w:r>
            <w:r>
              <w:rPr>
                <w:spacing w:val="-10"/>
                <w:sz w:val="24"/>
              </w:rPr>
              <w:t>-</w:t>
            </w:r>
          </w:p>
        </w:tc>
        <w:tc>
          <w:tcPr>
            <w:tcW w:w="2550" w:type="dxa"/>
            <w:gridSpan w:val="2"/>
          </w:tcPr>
          <w:p w14:paraId="46795209" w14:textId="77777777" w:rsidR="00192D51" w:rsidRDefault="00460E6F">
            <w:pPr>
              <w:pStyle w:val="TableParagraph"/>
              <w:spacing w:before="92"/>
              <w:ind w:left="2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019" w:type="dxa"/>
            <w:vMerge/>
            <w:tcBorders>
              <w:top w:val="nil"/>
            </w:tcBorders>
          </w:tcPr>
          <w:p w14:paraId="374CF910" w14:textId="77777777" w:rsidR="00192D51" w:rsidRDefault="00192D51">
            <w:pPr>
              <w:rPr>
                <w:sz w:val="2"/>
                <w:szCs w:val="2"/>
              </w:rPr>
            </w:pPr>
          </w:p>
        </w:tc>
        <w:tc>
          <w:tcPr>
            <w:tcW w:w="794" w:type="dxa"/>
            <w:vMerge/>
            <w:tcBorders>
              <w:top w:val="nil"/>
            </w:tcBorders>
          </w:tcPr>
          <w:p w14:paraId="1EFBB3D4" w14:textId="77777777" w:rsidR="00192D51" w:rsidRDefault="00192D51">
            <w:pPr>
              <w:rPr>
                <w:sz w:val="2"/>
                <w:szCs w:val="2"/>
              </w:rPr>
            </w:pPr>
          </w:p>
        </w:tc>
      </w:tr>
      <w:tr w:rsidR="00192D51" w14:paraId="5403C917" w14:textId="77777777">
        <w:trPr>
          <w:trHeight w:val="1156"/>
        </w:trPr>
        <w:tc>
          <w:tcPr>
            <w:tcW w:w="1644" w:type="dxa"/>
            <w:vMerge/>
            <w:tcBorders>
              <w:top w:val="nil"/>
            </w:tcBorders>
          </w:tcPr>
          <w:p w14:paraId="4C672232" w14:textId="77777777" w:rsidR="00192D51" w:rsidRDefault="00192D51">
            <w:pPr>
              <w:rPr>
                <w:sz w:val="2"/>
                <w:szCs w:val="2"/>
              </w:rPr>
            </w:pPr>
          </w:p>
        </w:tc>
        <w:tc>
          <w:tcPr>
            <w:tcW w:w="1360" w:type="dxa"/>
            <w:vMerge/>
            <w:tcBorders>
              <w:top w:val="nil"/>
            </w:tcBorders>
          </w:tcPr>
          <w:p w14:paraId="2B97C8A2" w14:textId="77777777" w:rsidR="00192D51" w:rsidRDefault="00192D51">
            <w:pPr>
              <w:rPr>
                <w:sz w:val="2"/>
                <w:szCs w:val="2"/>
              </w:rPr>
            </w:pPr>
          </w:p>
        </w:tc>
        <w:tc>
          <w:tcPr>
            <w:tcW w:w="1361" w:type="dxa"/>
          </w:tcPr>
          <w:p w14:paraId="78F8BAFA" w14:textId="77777777" w:rsidR="00192D51" w:rsidRDefault="00460E6F">
            <w:pPr>
              <w:pStyle w:val="TableParagraph"/>
              <w:spacing w:before="155"/>
              <w:ind w:left="121" w:right="86"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929F7A3" w14:textId="77777777" w:rsidR="00192D51" w:rsidRDefault="00460E6F">
            <w:pPr>
              <w:pStyle w:val="TableParagraph"/>
              <w:ind w:left="202"/>
              <w:rPr>
                <w:sz w:val="24"/>
              </w:rPr>
            </w:pPr>
            <w:r>
              <w:rPr>
                <w:sz w:val="24"/>
              </w:rPr>
              <w:t xml:space="preserve">1.2 гр. 3 </w:t>
            </w:r>
            <w:r>
              <w:rPr>
                <w:spacing w:val="-10"/>
                <w:sz w:val="24"/>
              </w:rPr>
              <w:t>-</w:t>
            </w:r>
          </w:p>
        </w:tc>
        <w:tc>
          <w:tcPr>
            <w:tcW w:w="1305" w:type="dxa"/>
          </w:tcPr>
          <w:p w14:paraId="5A0E1AEE" w14:textId="77777777" w:rsidR="00192D51" w:rsidRDefault="00460E6F">
            <w:pPr>
              <w:pStyle w:val="TableParagraph"/>
              <w:spacing w:before="155"/>
              <w:ind w:left="92"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6A2BF9E5" w14:textId="77777777" w:rsidR="00192D51" w:rsidRDefault="00460E6F">
            <w:pPr>
              <w:pStyle w:val="TableParagraph"/>
              <w:ind w:left="174"/>
              <w:rPr>
                <w:sz w:val="24"/>
              </w:rPr>
            </w:pPr>
            <w:r>
              <w:rPr>
                <w:sz w:val="24"/>
              </w:rPr>
              <w:t>1.2 гр. 4</w:t>
            </w:r>
            <w:r>
              <w:rPr>
                <w:spacing w:val="-1"/>
                <w:sz w:val="24"/>
              </w:rPr>
              <w:t xml:space="preserve"> </w:t>
            </w:r>
            <w:r>
              <w:rPr>
                <w:spacing w:val="-10"/>
                <w:sz w:val="24"/>
              </w:rPr>
              <w:t>-</w:t>
            </w:r>
          </w:p>
        </w:tc>
        <w:tc>
          <w:tcPr>
            <w:tcW w:w="1415" w:type="dxa"/>
            <w:vMerge/>
            <w:tcBorders>
              <w:top w:val="nil"/>
            </w:tcBorders>
          </w:tcPr>
          <w:p w14:paraId="341EB370" w14:textId="77777777" w:rsidR="00192D51" w:rsidRDefault="00192D51">
            <w:pPr>
              <w:rPr>
                <w:sz w:val="2"/>
                <w:szCs w:val="2"/>
              </w:rPr>
            </w:pPr>
          </w:p>
        </w:tc>
        <w:tc>
          <w:tcPr>
            <w:tcW w:w="1303" w:type="dxa"/>
          </w:tcPr>
          <w:p w14:paraId="18D6A316" w14:textId="77777777" w:rsidR="00192D51" w:rsidRDefault="00460E6F">
            <w:pPr>
              <w:pStyle w:val="TableParagraph"/>
              <w:spacing w:before="155"/>
              <w:ind w:left="94" w:right="55"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D3B3CD5" w14:textId="77777777" w:rsidR="00192D51" w:rsidRDefault="00460E6F">
            <w:pPr>
              <w:pStyle w:val="TableParagraph"/>
              <w:ind w:left="175"/>
              <w:rPr>
                <w:sz w:val="24"/>
              </w:rPr>
            </w:pPr>
            <w:r>
              <w:rPr>
                <w:sz w:val="24"/>
              </w:rPr>
              <w:t xml:space="preserve">1.2 гр. 6 </w:t>
            </w:r>
            <w:r>
              <w:rPr>
                <w:spacing w:val="-10"/>
                <w:sz w:val="24"/>
              </w:rPr>
              <w:t>-</w:t>
            </w:r>
          </w:p>
        </w:tc>
        <w:tc>
          <w:tcPr>
            <w:tcW w:w="1247" w:type="dxa"/>
          </w:tcPr>
          <w:p w14:paraId="6499C045" w14:textId="77777777" w:rsidR="00192D51" w:rsidRDefault="00460E6F">
            <w:pPr>
              <w:pStyle w:val="TableParagraph"/>
              <w:spacing w:before="155"/>
              <w:ind w:left="66"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797211DF" w14:textId="77777777" w:rsidR="00192D51" w:rsidRDefault="00460E6F">
            <w:pPr>
              <w:pStyle w:val="TableParagraph"/>
              <w:ind w:left="147"/>
              <w:rPr>
                <w:sz w:val="24"/>
              </w:rPr>
            </w:pPr>
            <w:r>
              <w:rPr>
                <w:sz w:val="24"/>
              </w:rPr>
              <w:t>1.2 гр. 7</w:t>
            </w:r>
            <w:r>
              <w:rPr>
                <w:spacing w:val="-1"/>
                <w:sz w:val="24"/>
              </w:rPr>
              <w:t xml:space="preserve"> </w:t>
            </w:r>
            <w:r>
              <w:rPr>
                <w:spacing w:val="-10"/>
                <w:sz w:val="24"/>
              </w:rPr>
              <w:t>-</w:t>
            </w:r>
          </w:p>
        </w:tc>
        <w:tc>
          <w:tcPr>
            <w:tcW w:w="1019" w:type="dxa"/>
            <w:vMerge/>
            <w:tcBorders>
              <w:top w:val="nil"/>
            </w:tcBorders>
          </w:tcPr>
          <w:p w14:paraId="28248D0D" w14:textId="77777777" w:rsidR="00192D51" w:rsidRDefault="00192D51">
            <w:pPr>
              <w:rPr>
                <w:sz w:val="2"/>
                <w:szCs w:val="2"/>
              </w:rPr>
            </w:pPr>
          </w:p>
        </w:tc>
        <w:tc>
          <w:tcPr>
            <w:tcW w:w="794" w:type="dxa"/>
            <w:vMerge/>
            <w:tcBorders>
              <w:top w:val="nil"/>
            </w:tcBorders>
          </w:tcPr>
          <w:p w14:paraId="1D43FB13" w14:textId="77777777" w:rsidR="00192D51" w:rsidRDefault="00192D51">
            <w:pPr>
              <w:rPr>
                <w:sz w:val="2"/>
                <w:szCs w:val="2"/>
              </w:rPr>
            </w:pPr>
          </w:p>
        </w:tc>
      </w:tr>
    </w:tbl>
    <w:p w14:paraId="3046523F" w14:textId="77777777" w:rsidR="00192D51" w:rsidRDefault="00192D51">
      <w:pPr>
        <w:rPr>
          <w:sz w:val="2"/>
          <w:szCs w:val="2"/>
        </w:rPr>
        <w:sectPr w:rsidR="00192D51">
          <w:pgSz w:w="16840" w:h="11910" w:orient="landscape"/>
          <w:pgMar w:top="1100" w:right="2409" w:bottom="280" w:left="1275" w:header="720" w:footer="720" w:gutter="0"/>
          <w:cols w:space="720"/>
        </w:sectPr>
      </w:pPr>
    </w:p>
    <w:p w14:paraId="14CDFB0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33A619B2" w14:textId="77777777">
        <w:trPr>
          <w:trHeight w:val="755"/>
        </w:trPr>
        <w:tc>
          <w:tcPr>
            <w:tcW w:w="1644" w:type="dxa"/>
          </w:tcPr>
          <w:p w14:paraId="3D24019A" w14:textId="77777777" w:rsidR="00192D51" w:rsidRDefault="00192D51">
            <w:pPr>
              <w:pStyle w:val="TableParagraph"/>
            </w:pPr>
          </w:p>
        </w:tc>
        <w:tc>
          <w:tcPr>
            <w:tcW w:w="1360" w:type="dxa"/>
          </w:tcPr>
          <w:p w14:paraId="295E446B" w14:textId="77777777" w:rsidR="00192D51" w:rsidRDefault="00460E6F">
            <w:pPr>
              <w:pStyle w:val="TableParagraph"/>
              <w:spacing w:before="95"/>
              <w:ind w:left="158"/>
              <w:rPr>
                <w:sz w:val="24"/>
              </w:rPr>
            </w:pPr>
            <w:r>
              <w:rPr>
                <w:spacing w:val="-2"/>
                <w:sz w:val="24"/>
              </w:rPr>
              <w:t>подраздел</w:t>
            </w:r>
          </w:p>
          <w:p w14:paraId="20737DB0" w14:textId="77777777" w:rsidR="00192D51" w:rsidRDefault="00460E6F">
            <w:pPr>
              <w:pStyle w:val="TableParagraph"/>
              <w:ind w:left="230"/>
              <w:rPr>
                <w:sz w:val="24"/>
              </w:rPr>
            </w:pPr>
            <w:r>
              <w:rPr>
                <w:sz w:val="24"/>
              </w:rPr>
              <w:t xml:space="preserve">2.1 гр. </w:t>
            </w:r>
            <w:r>
              <w:rPr>
                <w:spacing w:val="-5"/>
                <w:sz w:val="24"/>
              </w:rPr>
              <w:t>2)</w:t>
            </w:r>
          </w:p>
        </w:tc>
        <w:tc>
          <w:tcPr>
            <w:tcW w:w="1361" w:type="dxa"/>
          </w:tcPr>
          <w:p w14:paraId="09A980FD" w14:textId="77777777" w:rsidR="00192D51" w:rsidRDefault="00460E6F">
            <w:pPr>
              <w:pStyle w:val="TableParagraph"/>
              <w:spacing w:before="95"/>
              <w:ind w:left="159"/>
              <w:rPr>
                <w:sz w:val="24"/>
              </w:rPr>
            </w:pPr>
            <w:r>
              <w:rPr>
                <w:spacing w:val="-2"/>
                <w:sz w:val="24"/>
              </w:rPr>
              <w:t>подраздел</w:t>
            </w:r>
          </w:p>
          <w:p w14:paraId="46C6184A" w14:textId="77777777" w:rsidR="00192D51" w:rsidRDefault="00460E6F">
            <w:pPr>
              <w:pStyle w:val="TableParagraph"/>
              <w:ind w:left="231"/>
              <w:rPr>
                <w:sz w:val="24"/>
              </w:rPr>
            </w:pPr>
            <w:r>
              <w:rPr>
                <w:sz w:val="24"/>
              </w:rPr>
              <w:t xml:space="preserve">2.1 гр. </w:t>
            </w:r>
            <w:r>
              <w:rPr>
                <w:spacing w:val="-5"/>
                <w:sz w:val="24"/>
              </w:rPr>
              <w:t>3)</w:t>
            </w:r>
          </w:p>
        </w:tc>
        <w:tc>
          <w:tcPr>
            <w:tcW w:w="1305" w:type="dxa"/>
          </w:tcPr>
          <w:p w14:paraId="389EB96E" w14:textId="77777777" w:rsidR="00192D51" w:rsidRDefault="00460E6F">
            <w:pPr>
              <w:pStyle w:val="TableParagraph"/>
              <w:spacing w:before="95"/>
              <w:ind w:left="133"/>
              <w:rPr>
                <w:sz w:val="24"/>
              </w:rPr>
            </w:pPr>
            <w:r>
              <w:rPr>
                <w:spacing w:val="-2"/>
                <w:sz w:val="24"/>
              </w:rPr>
              <w:t>подраздел</w:t>
            </w:r>
          </w:p>
          <w:p w14:paraId="3C3C960A" w14:textId="77777777" w:rsidR="00192D51" w:rsidRDefault="00460E6F">
            <w:pPr>
              <w:pStyle w:val="TableParagraph"/>
              <w:ind w:left="205"/>
              <w:rPr>
                <w:sz w:val="24"/>
              </w:rPr>
            </w:pPr>
            <w:r>
              <w:rPr>
                <w:sz w:val="24"/>
              </w:rPr>
              <w:t xml:space="preserve">2.1 гр. </w:t>
            </w:r>
            <w:r>
              <w:rPr>
                <w:spacing w:val="-5"/>
                <w:sz w:val="24"/>
              </w:rPr>
              <w:t>4)</w:t>
            </w:r>
          </w:p>
        </w:tc>
        <w:tc>
          <w:tcPr>
            <w:tcW w:w="1415" w:type="dxa"/>
          </w:tcPr>
          <w:p w14:paraId="7B54D8BE" w14:textId="77777777" w:rsidR="00192D51" w:rsidRDefault="00460E6F">
            <w:pPr>
              <w:pStyle w:val="TableParagraph"/>
              <w:spacing w:before="95"/>
              <w:ind w:left="189"/>
              <w:rPr>
                <w:sz w:val="24"/>
              </w:rPr>
            </w:pPr>
            <w:r>
              <w:rPr>
                <w:spacing w:val="-2"/>
                <w:sz w:val="24"/>
              </w:rPr>
              <w:t>подраздел</w:t>
            </w:r>
          </w:p>
          <w:p w14:paraId="010BEC6F" w14:textId="77777777" w:rsidR="00192D51" w:rsidRDefault="00460E6F">
            <w:pPr>
              <w:pStyle w:val="TableParagraph"/>
              <w:ind w:left="261"/>
              <w:rPr>
                <w:sz w:val="24"/>
              </w:rPr>
            </w:pPr>
            <w:r>
              <w:rPr>
                <w:sz w:val="24"/>
              </w:rPr>
              <w:t xml:space="preserve">2.1 гр. </w:t>
            </w:r>
            <w:r>
              <w:rPr>
                <w:spacing w:val="-5"/>
                <w:sz w:val="24"/>
              </w:rPr>
              <w:t>2)</w:t>
            </w:r>
          </w:p>
        </w:tc>
        <w:tc>
          <w:tcPr>
            <w:tcW w:w="1303" w:type="dxa"/>
          </w:tcPr>
          <w:p w14:paraId="417A1818" w14:textId="77777777" w:rsidR="00192D51" w:rsidRDefault="00460E6F">
            <w:pPr>
              <w:pStyle w:val="TableParagraph"/>
              <w:spacing w:before="95"/>
              <w:ind w:left="135"/>
              <w:rPr>
                <w:sz w:val="24"/>
              </w:rPr>
            </w:pPr>
            <w:r>
              <w:rPr>
                <w:spacing w:val="-2"/>
                <w:sz w:val="24"/>
              </w:rPr>
              <w:t>подраздел</w:t>
            </w:r>
          </w:p>
          <w:p w14:paraId="03FB2C49" w14:textId="77777777" w:rsidR="00192D51" w:rsidRDefault="00460E6F">
            <w:pPr>
              <w:pStyle w:val="TableParagraph"/>
              <w:ind w:left="207"/>
              <w:rPr>
                <w:sz w:val="24"/>
              </w:rPr>
            </w:pPr>
            <w:r>
              <w:rPr>
                <w:sz w:val="24"/>
              </w:rPr>
              <w:t xml:space="preserve">2.1 гр. </w:t>
            </w:r>
            <w:r>
              <w:rPr>
                <w:spacing w:val="-5"/>
                <w:sz w:val="24"/>
              </w:rPr>
              <w:t>3)</w:t>
            </w:r>
          </w:p>
        </w:tc>
        <w:tc>
          <w:tcPr>
            <w:tcW w:w="1247" w:type="dxa"/>
          </w:tcPr>
          <w:p w14:paraId="55DEAA1C" w14:textId="77777777" w:rsidR="00192D51" w:rsidRDefault="00460E6F">
            <w:pPr>
              <w:pStyle w:val="TableParagraph"/>
              <w:spacing w:before="95"/>
              <w:ind w:left="106"/>
              <w:rPr>
                <w:sz w:val="24"/>
              </w:rPr>
            </w:pPr>
            <w:r>
              <w:rPr>
                <w:spacing w:val="-2"/>
                <w:sz w:val="24"/>
              </w:rPr>
              <w:t>подраздел</w:t>
            </w:r>
          </w:p>
          <w:p w14:paraId="5A30D9D9" w14:textId="77777777" w:rsidR="00192D51" w:rsidRDefault="00460E6F">
            <w:pPr>
              <w:pStyle w:val="TableParagraph"/>
              <w:ind w:left="178"/>
              <w:rPr>
                <w:sz w:val="24"/>
              </w:rPr>
            </w:pPr>
            <w:r>
              <w:rPr>
                <w:sz w:val="24"/>
              </w:rPr>
              <w:t xml:space="preserve">2.1 гр. </w:t>
            </w:r>
            <w:r>
              <w:rPr>
                <w:spacing w:val="-5"/>
                <w:sz w:val="24"/>
              </w:rPr>
              <w:t>4)</w:t>
            </w:r>
          </w:p>
        </w:tc>
        <w:tc>
          <w:tcPr>
            <w:tcW w:w="1019" w:type="dxa"/>
          </w:tcPr>
          <w:p w14:paraId="1F224655" w14:textId="77777777" w:rsidR="00192D51" w:rsidRDefault="00460E6F">
            <w:pPr>
              <w:pStyle w:val="TableParagraph"/>
              <w:spacing w:before="95"/>
              <w:ind w:left="20"/>
              <w:jc w:val="center"/>
              <w:rPr>
                <w:sz w:val="24"/>
              </w:rPr>
            </w:pPr>
            <w:r>
              <w:rPr>
                <w:spacing w:val="-10"/>
                <w:sz w:val="24"/>
              </w:rPr>
              <w:t>)</w:t>
            </w:r>
          </w:p>
        </w:tc>
        <w:tc>
          <w:tcPr>
            <w:tcW w:w="794" w:type="dxa"/>
          </w:tcPr>
          <w:p w14:paraId="00F0DEF5" w14:textId="77777777" w:rsidR="00192D51" w:rsidRDefault="00192D51">
            <w:pPr>
              <w:pStyle w:val="TableParagraph"/>
            </w:pPr>
          </w:p>
        </w:tc>
      </w:tr>
      <w:tr w:rsidR="00192D51" w14:paraId="581CC7B1" w14:textId="77777777">
        <w:trPr>
          <w:trHeight w:val="479"/>
        </w:trPr>
        <w:tc>
          <w:tcPr>
            <w:tcW w:w="1644" w:type="dxa"/>
          </w:tcPr>
          <w:p w14:paraId="0634A074" w14:textId="77777777" w:rsidR="00192D51" w:rsidRDefault="00460E6F">
            <w:pPr>
              <w:pStyle w:val="TableParagraph"/>
              <w:spacing w:before="95"/>
              <w:ind w:left="70" w:right="62"/>
              <w:jc w:val="center"/>
              <w:rPr>
                <w:sz w:val="24"/>
              </w:rPr>
            </w:pPr>
            <w:r>
              <w:rPr>
                <w:spacing w:val="-10"/>
                <w:sz w:val="24"/>
              </w:rPr>
              <w:t>1</w:t>
            </w:r>
          </w:p>
        </w:tc>
        <w:tc>
          <w:tcPr>
            <w:tcW w:w="1360" w:type="dxa"/>
          </w:tcPr>
          <w:p w14:paraId="2BFC3881" w14:textId="77777777" w:rsidR="00192D51" w:rsidRDefault="00460E6F">
            <w:pPr>
              <w:pStyle w:val="TableParagraph"/>
              <w:spacing w:before="95"/>
              <w:ind w:left="12" w:right="4"/>
              <w:jc w:val="center"/>
              <w:rPr>
                <w:sz w:val="24"/>
              </w:rPr>
            </w:pPr>
            <w:r>
              <w:rPr>
                <w:spacing w:val="-10"/>
                <w:sz w:val="24"/>
              </w:rPr>
              <w:t>2</w:t>
            </w:r>
          </w:p>
        </w:tc>
        <w:tc>
          <w:tcPr>
            <w:tcW w:w="1361" w:type="dxa"/>
          </w:tcPr>
          <w:p w14:paraId="06106B18" w14:textId="77777777" w:rsidR="00192D51" w:rsidRDefault="00460E6F">
            <w:pPr>
              <w:pStyle w:val="TableParagraph"/>
              <w:spacing w:before="95"/>
              <w:ind w:left="19" w:right="10"/>
              <w:jc w:val="center"/>
              <w:rPr>
                <w:sz w:val="24"/>
              </w:rPr>
            </w:pPr>
            <w:r>
              <w:rPr>
                <w:spacing w:val="-10"/>
                <w:sz w:val="24"/>
              </w:rPr>
              <w:t>3</w:t>
            </w:r>
          </w:p>
        </w:tc>
        <w:tc>
          <w:tcPr>
            <w:tcW w:w="1305" w:type="dxa"/>
          </w:tcPr>
          <w:p w14:paraId="3EE938B8" w14:textId="77777777" w:rsidR="00192D51" w:rsidRDefault="00460E6F">
            <w:pPr>
              <w:pStyle w:val="TableParagraph"/>
              <w:spacing w:before="95"/>
              <w:ind w:left="14" w:right="1"/>
              <w:jc w:val="center"/>
              <w:rPr>
                <w:sz w:val="24"/>
              </w:rPr>
            </w:pPr>
            <w:r>
              <w:rPr>
                <w:spacing w:val="-10"/>
                <w:sz w:val="24"/>
              </w:rPr>
              <w:t>4</w:t>
            </w:r>
          </w:p>
        </w:tc>
        <w:tc>
          <w:tcPr>
            <w:tcW w:w="1415" w:type="dxa"/>
          </w:tcPr>
          <w:p w14:paraId="1431C77F" w14:textId="77777777" w:rsidR="00192D51" w:rsidRDefault="00460E6F">
            <w:pPr>
              <w:pStyle w:val="TableParagraph"/>
              <w:spacing w:before="95"/>
              <w:ind w:left="26" w:right="11"/>
              <w:jc w:val="center"/>
              <w:rPr>
                <w:sz w:val="24"/>
              </w:rPr>
            </w:pPr>
            <w:r>
              <w:rPr>
                <w:spacing w:val="-10"/>
                <w:sz w:val="24"/>
              </w:rPr>
              <w:t>5</w:t>
            </w:r>
          </w:p>
        </w:tc>
        <w:tc>
          <w:tcPr>
            <w:tcW w:w="1303" w:type="dxa"/>
          </w:tcPr>
          <w:p w14:paraId="54BF0A6F" w14:textId="77777777" w:rsidR="00192D51" w:rsidRDefault="00460E6F">
            <w:pPr>
              <w:pStyle w:val="TableParagraph"/>
              <w:spacing w:before="95"/>
              <w:ind w:left="22" w:right="3"/>
              <w:jc w:val="center"/>
              <w:rPr>
                <w:sz w:val="24"/>
              </w:rPr>
            </w:pPr>
            <w:r>
              <w:rPr>
                <w:spacing w:val="-10"/>
                <w:sz w:val="24"/>
              </w:rPr>
              <w:t>6</w:t>
            </w:r>
          </w:p>
        </w:tc>
        <w:tc>
          <w:tcPr>
            <w:tcW w:w="1247" w:type="dxa"/>
          </w:tcPr>
          <w:p w14:paraId="4000201D" w14:textId="77777777" w:rsidR="00192D51" w:rsidRDefault="00460E6F">
            <w:pPr>
              <w:pStyle w:val="TableParagraph"/>
              <w:spacing w:before="95"/>
              <w:ind w:left="18"/>
              <w:jc w:val="center"/>
              <w:rPr>
                <w:sz w:val="24"/>
              </w:rPr>
            </w:pPr>
            <w:r>
              <w:rPr>
                <w:spacing w:val="-10"/>
                <w:sz w:val="24"/>
              </w:rPr>
              <w:t>7</w:t>
            </w:r>
          </w:p>
        </w:tc>
        <w:tc>
          <w:tcPr>
            <w:tcW w:w="1019" w:type="dxa"/>
          </w:tcPr>
          <w:p w14:paraId="5FDCBF91" w14:textId="77777777" w:rsidR="00192D51" w:rsidRDefault="00460E6F">
            <w:pPr>
              <w:pStyle w:val="TableParagraph"/>
              <w:spacing w:before="95"/>
              <w:ind w:left="20" w:right="3"/>
              <w:jc w:val="center"/>
              <w:rPr>
                <w:sz w:val="24"/>
              </w:rPr>
            </w:pPr>
            <w:r>
              <w:rPr>
                <w:spacing w:val="-10"/>
                <w:sz w:val="24"/>
              </w:rPr>
              <w:t>8</w:t>
            </w:r>
          </w:p>
        </w:tc>
        <w:tc>
          <w:tcPr>
            <w:tcW w:w="794" w:type="dxa"/>
          </w:tcPr>
          <w:p w14:paraId="32ADFF02" w14:textId="77777777" w:rsidR="00192D51" w:rsidRDefault="00460E6F">
            <w:pPr>
              <w:pStyle w:val="TableParagraph"/>
              <w:spacing w:before="95"/>
              <w:ind w:left="48" w:right="28"/>
              <w:jc w:val="center"/>
              <w:rPr>
                <w:sz w:val="24"/>
              </w:rPr>
            </w:pPr>
            <w:r>
              <w:rPr>
                <w:spacing w:val="-10"/>
                <w:sz w:val="24"/>
              </w:rPr>
              <w:t>9</w:t>
            </w:r>
          </w:p>
        </w:tc>
      </w:tr>
      <w:tr w:rsidR="00192D51" w14:paraId="54DAE928" w14:textId="77777777">
        <w:trPr>
          <w:trHeight w:val="482"/>
        </w:trPr>
        <w:tc>
          <w:tcPr>
            <w:tcW w:w="1644" w:type="dxa"/>
          </w:tcPr>
          <w:p w14:paraId="6325B494" w14:textId="77777777" w:rsidR="00192D51" w:rsidRDefault="00192D51">
            <w:pPr>
              <w:pStyle w:val="TableParagraph"/>
            </w:pPr>
          </w:p>
        </w:tc>
        <w:tc>
          <w:tcPr>
            <w:tcW w:w="1360" w:type="dxa"/>
          </w:tcPr>
          <w:p w14:paraId="388D8575" w14:textId="77777777" w:rsidR="00192D51" w:rsidRDefault="00192D51">
            <w:pPr>
              <w:pStyle w:val="TableParagraph"/>
            </w:pPr>
          </w:p>
        </w:tc>
        <w:tc>
          <w:tcPr>
            <w:tcW w:w="1361" w:type="dxa"/>
          </w:tcPr>
          <w:p w14:paraId="28459E5D" w14:textId="77777777" w:rsidR="00192D51" w:rsidRDefault="00192D51">
            <w:pPr>
              <w:pStyle w:val="TableParagraph"/>
            </w:pPr>
          </w:p>
        </w:tc>
        <w:tc>
          <w:tcPr>
            <w:tcW w:w="1305" w:type="dxa"/>
          </w:tcPr>
          <w:p w14:paraId="11D92CDB" w14:textId="77777777" w:rsidR="00192D51" w:rsidRDefault="00192D51">
            <w:pPr>
              <w:pStyle w:val="TableParagraph"/>
            </w:pPr>
          </w:p>
        </w:tc>
        <w:tc>
          <w:tcPr>
            <w:tcW w:w="1415" w:type="dxa"/>
          </w:tcPr>
          <w:p w14:paraId="539A8395" w14:textId="77777777" w:rsidR="00192D51" w:rsidRDefault="00192D51">
            <w:pPr>
              <w:pStyle w:val="TableParagraph"/>
            </w:pPr>
          </w:p>
        </w:tc>
        <w:tc>
          <w:tcPr>
            <w:tcW w:w="1303" w:type="dxa"/>
          </w:tcPr>
          <w:p w14:paraId="69B6C38B" w14:textId="77777777" w:rsidR="00192D51" w:rsidRDefault="00192D51">
            <w:pPr>
              <w:pStyle w:val="TableParagraph"/>
            </w:pPr>
          </w:p>
        </w:tc>
        <w:tc>
          <w:tcPr>
            <w:tcW w:w="1247" w:type="dxa"/>
          </w:tcPr>
          <w:p w14:paraId="2378923A" w14:textId="77777777" w:rsidR="00192D51" w:rsidRDefault="00192D51">
            <w:pPr>
              <w:pStyle w:val="TableParagraph"/>
            </w:pPr>
          </w:p>
        </w:tc>
        <w:tc>
          <w:tcPr>
            <w:tcW w:w="1019" w:type="dxa"/>
          </w:tcPr>
          <w:p w14:paraId="638E6FAB" w14:textId="77777777" w:rsidR="00192D51" w:rsidRDefault="00192D51">
            <w:pPr>
              <w:pStyle w:val="TableParagraph"/>
            </w:pPr>
          </w:p>
        </w:tc>
        <w:tc>
          <w:tcPr>
            <w:tcW w:w="794" w:type="dxa"/>
          </w:tcPr>
          <w:p w14:paraId="6A5EE097" w14:textId="77777777" w:rsidR="00192D51" w:rsidRDefault="00192D51">
            <w:pPr>
              <w:pStyle w:val="TableParagraph"/>
            </w:pPr>
          </w:p>
        </w:tc>
      </w:tr>
      <w:tr w:rsidR="00192D51" w14:paraId="238367F4" w14:textId="77777777">
        <w:trPr>
          <w:trHeight w:val="480"/>
        </w:trPr>
        <w:tc>
          <w:tcPr>
            <w:tcW w:w="1644" w:type="dxa"/>
          </w:tcPr>
          <w:p w14:paraId="6D2F7760" w14:textId="77777777" w:rsidR="00192D51" w:rsidRDefault="00192D51">
            <w:pPr>
              <w:pStyle w:val="TableParagraph"/>
            </w:pPr>
          </w:p>
        </w:tc>
        <w:tc>
          <w:tcPr>
            <w:tcW w:w="1360" w:type="dxa"/>
          </w:tcPr>
          <w:p w14:paraId="51038187" w14:textId="77777777" w:rsidR="00192D51" w:rsidRDefault="00192D51">
            <w:pPr>
              <w:pStyle w:val="TableParagraph"/>
            </w:pPr>
          </w:p>
        </w:tc>
        <w:tc>
          <w:tcPr>
            <w:tcW w:w="1361" w:type="dxa"/>
          </w:tcPr>
          <w:p w14:paraId="0E8D085D" w14:textId="77777777" w:rsidR="00192D51" w:rsidRDefault="00192D51">
            <w:pPr>
              <w:pStyle w:val="TableParagraph"/>
            </w:pPr>
          </w:p>
        </w:tc>
        <w:tc>
          <w:tcPr>
            <w:tcW w:w="1305" w:type="dxa"/>
          </w:tcPr>
          <w:p w14:paraId="538695FA" w14:textId="77777777" w:rsidR="00192D51" w:rsidRDefault="00192D51">
            <w:pPr>
              <w:pStyle w:val="TableParagraph"/>
            </w:pPr>
          </w:p>
        </w:tc>
        <w:tc>
          <w:tcPr>
            <w:tcW w:w="1415" w:type="dxa"/>
          </w:tcPr>
          <w:p w14:paraId="6D346884" w14:textId="77777777" w:rsidR="00192D51" w:rsidRDefault="00192D51">
            <w:pPr>
              <w:pStyle w:val="TableParagraph"/>
            </w:pPr>
          </w:p>
        </w:tc>
        <w:tc>
          <w:tcPr>
            <w:tcW w:w="1303" w:type="dxa"/>
          </w:tcPr>
          <w:p w14:paraId="0E9A81D9" w14:textId="77777777" w:rsidR="00192D51" w:rsidRDefault="00192D51">
            <w:pPr>
              <w:pStyle w:val="TableParagraph"/>
            </w:pPr>
          </w:p>
        </w:tc>
        <w:tc>
          <w:tcPr>
            <w:tcW w:w="1247" w:type="dxa"/>
          </w:tcPr>
          <w:p w14:paraId="587418E7" w14:textId="77777777" w:rsidR="00192D51" w:rsidRDefault="00192D51">
            <w:pPr>
              <w:pStyle w:val="TableParagraph"/>
            </w:pPr>
          </w:p>
        </w:tc>
        <w:tc>
          <w:tcPr>
            <w:tcW w:w="1019" w:type="dxa"/>
          </w:tcPr>
          <w:p w14:paraId="78EC4329" w14:textId="77777777" w:rsidR="00192D51" w:rsidRDefault="00192D51">
            <w:pPr>
              <w:pStyle w:val="TableParagraph"/>
            </w:pPr>
          </w:p>
        </w:tc>
        <w:tc>
          <w:tcPr>
            <w:tcW w:w="794" w:type="dxa"/>
          </w:tcPr>
          <w:p w14:paraId="1AD975A8" w14:textId="77777777" w:rsidR="00192D51" w:rsidRDefault="00192D51">
            <w:pPr>
              <w:pStyle w:val="TableParagraph"/>
            </w:pPr>
          </w:p>
        </w:tc>
      </w:tr>
      <w:tr w:rsidR="00192D51" w14:paraId="70DE13FE" w14:textId="77777777">
        <w:trPr>
          <w:trHeight w:val="479"/>
        </w:trPr>
        <w:tc>
          <w:tcPr>
            <w:tcW w:w="1644" w:type="dxa"/>
          </w:tcPr>
          <w:p w14:paraId="0337BEC8" w14:textId="77777777" w:rsidR="00192D51" w:rsidRDefault="00460E6F">
            <w:pPr>
              <w:pStyle w:val="TableParagraph"/>
              <w:spacing w:before="92"/>
              <w:ind w:left="71" w:right="61"/>
              <w:jc w:val="center"/>
              <w:rPr>
                <w:sz w:val="24"/>
              </w:rPr>
            </w:pPr>
            <w:r>
              <w:rPr>
                <w:spacing w:val="-2"/>
                <w:sz w:val="24"/>
              </w:rPr>
              <w:t>Итого</w:t>
            </w:r>
          </w:p>
        </w:tc>
        <w:tc>
          <w:tcPr>
            <w:tcW w:w="1360" w:type="dxa"/>
          </w:tcPr>
          <w:p w14:paraId="0C9EA88B" w14:textId="77777777" w:rsidR="00192D51" w:rsidRDefault="00192D51">
            <w:pPr>
              <w:pStyle w:val="TableParagraph"/>
            </w:pPr>
          </w:p>
        </w:tc>
        <w:tc>
          <w:tcPr>
            <w:tcW w:w="1361" w:type="dxa"/>
          </w:tcPr>
          <w:p w14:paraId="3DB4A494" w14:textId="77777777" w:rsidR="00192D51" w:rsidRDefault="00192D51">
            <w:pPr>
              <w:pStyle w:val="TableParagraph"/>
            </w:pPr>
          </w:p>
        </w:tc>
        <w:tc>
          <w:tcPr>
            <w:tcW w:w="1305" w:type="dxa"/>
          </w:tcPr>
          <w:p w14:paraId="561AA88F" w14:textId="77777777" w:rsidR="00192D51" w:rsidRDefault="00192D51">
            <w:pPr>
              <w:pStyle w:val="TableParagraph"/>
            </w:pPr>
          </w:p>
        </w:tc>
        <w:tc>
          <w:tcPr>
            <w:tcW w:w="1415" w:type="dxa"/>
          </w:tcPr>
          <w:p w14:paraId="57C14898" w14:textId="77777777" w:rsidR="00192D51" w:rsidRDefault="00192D51">
            <w:pPr>
              <w:pStyle w:val="TableParagraph"/>
            </w:pPr>
          </w:p>
        </w:tc>
        <w:tc>
          <w:tcPr>
            <w:tcW w:w="1303" w:type="dxa"/>
          </w:tcPr>
          <w:p w14:paraId="2D0AD679" w14:textId="77777777" w:rsidR="00192D51" w:rsidRDefault="00192D51">
            <w:pPr>
              <w:pStyle w:val="TableParagraph"/>
            </w:pPr>
          </w:p>
        </w:tc>
        <w:tc>
          <w:tcPr>
            <w:tcW w:w="1247" w:type="dxa"/>
          </w:tcPr>
          <w:p w14:paraId="13D29EFA" w14:textId="77777777" w:rsidR="00192D51" w:rsidRDefault="00192D51">
            <w:pPr>
              <w:pStyle w:val="TableParagraph"/>
            </w:pPr>
          </w:p>
        </w:tc>
        <w:tc>
          <w:tcPr>
            <w:tcW w:w="1019" w:type="dxa"/>
          </w:tcPr>
          <w:p w14:paraId="12298715" w14:textId="77777777" w:rsidR="00192D51" w:rsidRDefault="00192D51">
            <w:pPr>
              <w:pStyle w:val="TableParagraph"/>
            </w:pPr>
          </w:p>
        </w:tc>
        <w:tc>
          <w:tcPr>
            <w:tcW w:w="794" w:type="dxa"/>
            <w:tcBorders>
              <w:bottom w:val="nil"/>
              <w:right w:val="nil"/>
            </w:tcBorders>
          </w:tcPr>
          <w:p w14:paraId="5E2FF530" w14:textId="77777777" w:rsidR="00192D51" w:rsidRDefault="00192D51">
            <w:pPr>
              <w:pStyle w:val="TableParagraph"/>
            </w:pPr>
          </w:p>
        </w:tc>
      </w:tr>
    </w:tbl>
    <w:p w14:paraId="12B1E426" w14:textId="77777777" w:rsidR="00192D51" w:rsidRDefault="00192D51">
      <w:pPr>
        <w:pStyle w:val="a3"/>
        <w:spacing w:before="55"/>
        <w:ind w:left="0"/>
        <w:jc w:val="left"/>
        <w:rPr>
          <w:rFonts w:ascii="Courier New"/>
          <w:sz w:val="20"/>
        </w:rPr>
      </w:pPr>
    </w:p>
    <w:p w14:paraId="4D8A366F" w14:textId="77777777" w:rsidR="00192D51" w:rsidRDefault="00460E6F">
      <w:pPr>
        <w:pStyle w:val="a4"/>
        <w:numPr>
          <w:ilvl w:val="1"/>
          <w:numId w:val="9"/>
        </w:numPr>
        <w:tabs>
          <w:tab w:val="left" w:pos="2443"/>
          <w:tab w:val="left" w:pos="2565"/>
        </w:tabs>
        <w:ind w:left="2565" w:right="5668" w:hanging="720"/>
        <w:jc w:val="left"/>
        <w:rPr>
          <w:rFonts w:ascii="Courier New" w:hAnsi="Courier New"/>
          <w:sz w:val="20"/>
        </w:rPr>
      </w:pPr>
      <w:r>
        <w:rPr>
          <w:rFonts w:ascii="Courier New" w:hAnsi="Courier New"/>
          <w:sz w:val="20"/>
        </w:rPr>
        <w:t>Бюджетные</w:t>
      </w:r>
      <w:r>
        <w:rPr>
          <w:rFonts w:ascii="Courier New" w:hAnsi="Courier New"/>
          <w:spacing w:val="-12"/>
          <w:sz w:val="20"/>
        </w:rPr>
        <w:t xml:space="preserve"> </w:t>
      </w:r>
      <w:r>
        <w:rPr>
          <w:rFonts w:ascii="Courier New" w:hAnsi="Courier New"/>
          <w:sz w:val="20"/>
        </w:rPr>
        <w:t>данные,</w:t>
      </w:r>
      <w:r>
        <w:rPr>
          <w:rFonts w:ascii="Courier New" w:hAnsi="Courier New"/>
          <w:spacing w:val="-13"/>
          <w:sz w:val="20"/>
        </w:rPr>
        <w:t xml:space="preserve"> </w:t>
      </w:r>
      <w:r>
        <w:rPr>
          <w:rFonts w:ascii="Courier New" w:hAnsi="Courier New"/>
          <w:sz w:val="20"/>
        </w:rPr>
        <w:t>подлежащие</w:t>
      </w:r>
      <w:r>
        <w:rPr>
          <w:rFonts w:ascii="Courier New" w:hAnsi="Courier New"/>
          <w:spacing w:val="-12"/>
          <w:sz w:val="20"/>
        </w:rPr>
        <w:t xml:space="preserve"> </w:t>
      </w:r>
      <w:r>
        <w:rPr>
          <w:rFonts w:ascii="Courier New" w:hAnsi="Courier New"/>
          <w:sz w:val="20"/>
        </w:rPr>
        <w:t>использованию иным получателем бюджетных средств</w:t>
      </w:r>
    </w:p>
    <w:p w14:paraId="4A5715BE"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248"/>
        <w:gridCol w:w="1078"/>
        <w:gridCol w:w="1020"/>
        <w:gridCol w:w="1075"/>
        <w:gridCol w:w="1077"/>
        <w:gridCol w:w="907"/>
        <w:gridCol w:w="1415"/>
        <w:gridCol w:w="1019"/>
      </w:tblGrid>
      <w:tr w:rsidR="00192D51" w14:paraId="42FFCD17" w14:textId="77777777">
        <w:trPr>
          <w:trHeight w:val="755"/>
        </w:trPr>
        <w:tc>
          <w:tcPr>
            <w:tcW w:w="1757" w:type="dxa"/>
            <w:vMerge w:val="restart"/>
          </w:tcPr>
          <w:p w14:paraId="09E9F690" w14:textId="77777777" w:rsidR="00192D51" w:rsidRDefault="00192D51">
            <w:pPr>
              <w:pStyle w:val="TableParagraph"/>
              <w:rPr>
                <w:rFonts w:ascii="Courier New"/>
                <w:sz w:val="24"/>
              </w:rPr>
            </w:pPr>
          </w:p>
          <w:p w14:paraId="6FA4B24C" w14:textId="77777777" w:rsidR="00192D51" w:rsidRDefault="00192D51">
            <w:pPr>
              <w:pStyle w:val="TableParagraph"/>
              <w:spacing w:before="41"/>
              <w:rPr>
                <w:rFonts w:ascii="Courier New"/>
                <w:sz w:val="24"/>
              </w:rPr>
            </w:pPr>
          </w:p>
          <w:p w14:paraId="1C591276" w14:textId="77777777" w:rsidR="00192D51" w:rsidRDefault="00460E6F">
            <w:pPr>
              <w:pStyle w:val="TableParagraph"/>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025EE4B" w14:textId="77777777" w:rsidR="00192D51" w:rsidRDefault="00460E6F">
            <w:pPr>
              <w:pStyle w:val="TableParagraph"/>
              <w:ind w:left="10" w:right="3"/>
              <w:jc w:val="center"/>
              <w:rPr>
                <w:sz w:val="24"/>
              </w:rPr>
            </w:pPr>
            <w:r>
              <w:rPr>
                <w:spacing w:val="-2"/>
                <w:sz w:val="24"/>
              </w:rPr>
              <w:t>классификации</w:t>
            </w:r>
          </w:p>
        </w:tc>
        <w:tc>
          <w:tcPr>
            <w:tcW w:w="3346" w:type="dxa"/>
            <w:gridSpan w:val="3"/>
          </w:tcPr>
          <w:p w14:paraId="6A337A47" w14:textId="77777777" w:rsidR="00192D51" w:rsidRDefault="00460E6F">
            <w:pPr>
              <w:pStyle w:val="TableParagraph"/>
              <w:spacing w:before="231"/>
              <w:ind w:left="343"/>
              <w:rPr>
                <w:sz w:val="24"/>
              </w:rPr>
            </w:pPr>
            <w:r>
              <w:rPr>
                <w:sz w:val="24"/>
              </w:rPr>
              <w:t>Бюджетные</w:t>
            </w:r>
            <w:r>
              <w:rPr>
                <w:spacing w:val="-5"/>
                <w:sz w:val="24"/>
              </w:rPr>
              <w:t xml:space="preserve"> </w:t>
            </w:r>
            <w:r>
              <w:rPr>
                <w:spacing w:val="-2"/>
                <w:sz w:val="24"/>
              </w:rPr>
              <w:t>ассигнования</w:t>
            </w:r>
          </w:p>
        </w:tc>
        <w:tc>
          <w:tcPr>
            <w:tcW w:w="3059" w:type="dxa"/>
            <w:gridSpan w:val="3"/>
          </w:tcPr>
          <w:p w14:paraId="53E6D720" w14:textId="77777777" w:rsidR="00192D51" w:rsidRDefault="00460E6F">
            <w:pPr>
              <w:pStyle w:val="TableParagraph"/>
              <w:spacing w:before="92"/>
              <w:ind w:left="869" w:right="46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59D7BE97" w14:textId="77777777" w:rsidR="00192D51" w:rsidRDefault="00192D51">
            <w:pPr>
              <w:pStyle w:val="TableParagraph"/>
              <w:spacing w:before="36"/>
              <w:rPr>
                <w:rFonts w:ascii="Courier New"/>
                <w:sz w:val="24"/>
              </w:rPr>
            </w:pPr>
          </w:p>
          <w:p w14:paraId="44B78A23" w14:textId="77777777" w:rsidR="00192D51" w:rsidRDefault="00460E6F">
            <w:pPr>
              <w:pStyle w:val="TableParagraph"/>
              <w:ind w:left="26" w:right="8"/>
              <w:jc w:val="center"/>
              <w:rPr>
                <w:sz w:val="24"/>
              </w:rPr>
            </w:pPr>
            <w:r>
              <w:rPr>
                <w:spacing w:val="-2"/>
                <w:sz w:val="24"/>
              </w:rPr>
              <w:t xml:space="preserve">Предельные объемы </w:t>
            </w:r>
            <w:proofErr w:type="spellStart"/>
            <w:r>
              <w:rPr>
                <w:spacing w:val="-2"/>
                <w:sz w:val="24"/>
              </w:rPr>
              <w:t>финансиров</w:t>
            </w:r>
            <w:proofErr w:type="spellEnd"/>
            <w:r>
              <w:rPr>
                <w:spacing w:val="-2"/>
                <w:sz w:val="24"/>
              </w:rPr>
              <w:t xml:space="preserve"> </w:t>
            </w:r>
            <w:proofErr w:type="spellStart"/>
            <w:r>
              <w:rPr>
                <w:spacing w:val="-4"/>
                <w:sz w:val="24"/>
              </w:rPr>
              <w:t>ания</w:t>
            </w:r>
            <w:proofErr w:type="spellEnd"/>
          </w:p>
          <w:p w14:paraId="503B2E0A" w14:textId="77777777" w:rsidR="00192D51" w:rsidRDefault="00460E6F">
            <w:pPr>
              <w:pStyle w:val="TableParagraph"/>
              <w:spacing w:before="1"/>
              <w:ind w:left="239" w:right="220" w:hanging="2"/>
              <w:jc w:val="center"/>
              <w:rPr>
                <w:sz w:val="24"/>
              </w:rPr>
            </w:pPr>
            <w:r>
              <w:rPr>
                <w:spacing w:val="-4"/>
                <w:sz w:val="24"/>
              </w:rPr>
              <w:t xml:space="preserve">(при </w:t>
            </w:r>
            <w:r>
              <w:rPr>
                <w:spacing w:val="-2"/>
                <w:sz w:val="24"/>
              </w:rPr>
              <w:t>наличии)</w:t>
            </w:r>
          </w:p>
        </w:tc>
        <w:tc>
          <w:tcPr>
            <w:tcW w:w="1019" w:type="dxa"/>
            <w:vMerge w:val="restart"/>
          </w:tcPr>
          <w:p w14:paraId="096220DC" w14:textId="77777777" w:rsidR="00192D51" w:rsidRDefault="00192D51">
            <w:pPr>
              <w:pStyle w:val="TableParagraph"/>
              <w:rPr>
                <w:rFonts w:ascii="Courier New"/>
                <w:sz w:val="24"/>
              </w:rPr>
            </w:pPr>
          </w:p>
          <w:p w14:paraId="149348A1" w14:textId="77777777" w:rsidR="00192D51" w:rsidRDefault="00192D51">
            <w:pPr>
              <w:pStyle w:val="TableParagraph"/>
              <w:rPr>
                <w:rFonts w:ascii="Courier New"/>
                <w:sz w:val="24"/>
              </w:rPr>
            </w:pPr>
          </w:p>
          <w:p w14:paraId="7155FE82" w14:textId="77777777" w:rsidR="00192D51" w:rsidRDefault="00192D51">
            <w:pPr>
              <w:pStyle w:val="TableParagraph"/>
              <w:spacing w:before="45"/>
              <w:rPr>
                <w:rFonts w:ascii="Courier New"/>
                <w:sz w:val="24"/>
              </w:rPr>
            </w:pPr>
          </w:p>
          <w:p w14:paraId="0B11C002" w14:textId="77777777" w:rsidR="00192D51" w:rsidRDefault="00460E6F">
            <w:pPr>
              <w:pStyle w:val="TableParagraph"/>
              <w:ind w:left="276" w:right="90" w:hanging="166"/>
              <w:rPr>
                <w:sz w:val="24"/>
              </w:rPr>
            </w:pPr>
            <w:proofErr w:type="spellStart"/>
            <w:r>
              <w:rPr>
                <w:spacing w:val="-2"/>
                <w:sz w:val="24"/>
              </w:rPr>
              <w:t>Примеч</w:t>
            </w:r>
            <w:proofErr w:type="spellEnd"/>
            <w:r>
              <w:rPr>
                <w:spacing w:val="-2"/>
                <w:sz w:val="24"/>
              </w:rPr>
              <w:t xml:space="preserve"> </w:t>
            </w:r>
            <w:proofErr w:type="spellStart"/>
            <w:r>
              <w:rPr>
                <w:spacing w:val="-4"/>
                <w:sz w:val="24"/>
              </w:rPr>
              <w:t>ание</w:t>
            </w:r>
            <w:proofErr w:type="spellEnd"/>
          </w:p>
        </w:tc>
      </w:tr>
      <w:tr w:rsidR="00192D51" w14:paraId="3C5A4939" w14:textId="77777777">
        <w:trPr>
          <w:trHeight w:val="755"/>
        </w:trPr>
        <w:tc>
          <w:tcPr>
            <w:tcW w:w="1757" w:type="dxa"/>
            <w:vMerge/>
            <w:tcBorders>
              <w:top w:val="nil"/>
            </w:tcBorders>
          </w:tcPr>
          <w:p w14:paraId="6A6BC651" w14:textId="77777777" w:rsidR="00192D51" w:rsidRDefault="00192D51">
            <w:pPr>
              <w:rPr>
                <w:sz w:val="2"/>
                <w:szCs w:val="2"/>
              </w:rPr>
            </w:pPr>
          </w:p>
        </w:tc>
        <w:tc>
          <w:tcPr>
            <w:tcW w:w="1248" w:type="dxa"/>
            <w:vMerge w:val="restart"/>
          </w:tcPr>
          <w:p w14:paraId="43A3FEE5" w14:textId="77777777" w:rsidR="00192D51" w:rsidRDefault="00460E6F">
            <w:pPr>
              <w:pStyle w:val="TableParagraph"/>
              <w:spacing w:before="200"/>
              <w:ind w:left="14" w:right="4"/>
              <w:jc w:val="center"/>
              <w:rPr>
                <w:sz w:val="24"/>
              </w:rPr>
            </w:pPr>
            <w:r>
              <w:rPr>
                <w:spacing w:val="-5"/>
                <w:sz w:val="24"/>
              </w:rPr>
              <w:t>на</w:t>
            </w:r>
          </w:p>
          <w:p w14:paraId="05767F7F" w14:textId="77777777" w:rsidR="00192D51" w:rsidRDefault="00460E6F">
            <w:pPr>
              <w:pStyle w:val="TableParagraph"/>
              <w:ind w:left="129" w:right="11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2098" w:type="dxa"/>
            <w:gridSpan w:val="2"/>
          </w:tcPr>
          <w:p w14:paraId="2E05D89F" w14:textId="77777777" w:rsidR="00192D51" w:rsidRDefault="00460E6F">
            <w:pPr>
              <w:pStyle w:val="TableParagraph"/>
              <w:spacing w:before="95"/>
              <w:ind w:left="686" w:right="38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5" w:type="dxa"/>
            <w:vMerge w:val="restart"/>
          </w:tcPr>
          <w:p w14:paraId="3154090E" w14:textId="77777777" w:rsidR="00192D51" w:rsidRDefault="00460E6F">
            <w:pPr>
              <w:pStyle w:val="TableParagraph"/>
              <w:spacing w:before="200"/>
              <w:ind w:left="6"/>
              <w:jc w:val="center"/>
              <w:rPr>
                <w:sz w:val="24"/>
              </w:rPr>
            </w:pPr>
            <w:r>
              <w:rPr>
                <w:spacing w:val="-5"/>
                <w:sz w:val="24"/>
              </w:rPr>
              <w:t>на</w:t>
            </w:r>
          </w:p>
          <w:p w14:paraId="7FEC27E3" w14:textId="77777777" w:rsidR="00192D51" w:rsidRDefault="00460E6F">
            <w:pPr>
              <w:pStyle w:val="TableParagraph"/>
              <w:ind w:left="98" w:right="82"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1984" w:type="dxa"/>
            <w:gridSpan w:val="2"/>
          </w:tcPr>
          <w:p w14:paraId="21C32C73" w14:textId="77777777" w:rsidR="00192D51" w:rsidRDefault="00460E6F">
            <w:pPr>
              <w:pStyle w:val="TableParagraph"/>
              <w:spacing w:before="95"/>
              <w:ind w:left="629" w:right="32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578CEA5A" w14:textId="77777777" w:rsidR="00192D51" w:rsidRDefault="00192D51">
            <w:pPr>
              <w:rPr>
                <w:sz w:val="2"/>
                <w:szCs w:val="2"/>
              </w:rPr>
            </w:pPr>
          </w:p>
        </w:tc>
        <w:tc>
          <w:tcPr>
            <w:tcW w:w="1019" w:type="dxa"/>
            <w:vMerge/>
            <w:tcBorders>
              <w:top w:val="nil"/>
            </w:tcBorders>
          </w:tcPr>
          <w:p w14:paraId="54076FD6" w14:textId="77777777" w:rsidR="00192D51" w:rsidRDefault="00192D51">
            <w:pPr>
              <w:rPr>
                <w:sz w:val="2"/>
                <w:szCs w:val="2"/>
              </w:rPr>
            </w:pPr>
          </w:p>
        </w:tc>
      </w:tr>
      <w:tr w:rsidR="00192D51" w14:paraId="7447E213" w14:textId="77777777">
        <w:trPr>
          <w:trHeight w:val="755"/>
        </w:trPr>
        <w:tc>
          <w:tcPr>
            <w:tcW w:w="1757" w:type="dxa"/>
            <w:vMerge/>
            <w:tcBorders>
              <w:top w:val="nil"/>
            </w:tcBorders>
          </w:tcPr>
          <w:p w14:paraId="6EB7D96F" w14:textId="77777777" w:rsidR="00192D51" w:rsidRDefault="00192D51">
            <w:pPr>
              <w:rPr>
                <w:sz w:val="2"/>
                <w:szCs w:val="2"/>
              </w:rPr>
            </w:pPr>
          </w:p>
        </w:tc>
        <w:tc>
          <w:tcPr>
            <w:tcW w:w="1248" w:type="dxa"/>
            <w:vMerge/>
            <w:tcBorders>
              <w:top w:val="nil"/>
            </w:tcBorders>
          </w:tcPr>
          <w:p w14:paraId="1E1D6D57" w14:textId="77777777" w:rsidR="00192D51" w:rsidRDefault="00192D51">
            <w:pPr>
              <w:rPr>
                <w:sz w:val="2"/>
                <w:szCs w:val="2"/>
              </w:rPr>
            </w:pPr>
          </w:p>
        </w:tc>
        <w:tc>
          <w:tcPr>
            <w:tcW w:w="1078" w:type="dxa"/>
          </w:tcPr>
          <w:p w14:paraId="69F85960" w14:textId="77777777" w:rsidR="00192D51" w:rsidRDefault="00460E6F">
            <w:pPr>
              <w:pStyle w:val="TableParagraph"/>
              <w:spacing w:before="95"/>
              <w:ind w:left="367" w:right="144" w:hanging="209"/>
              <w:rPr>
                <w:sz w:val="24"/>
              </w:rPr>
            </w:pPr>
            <w:r>
              <w:rPr>
                <w:spacing w:val="-2"/>
                <w:sz w:val="24"/>
              </w:rPr>
              <w:t xml:space="preserve">первый </w:t>
            </w:r>
            <w:r>
              <w:rPr>
                <w:spacing w:val="-4"/>
                <w:sz w:val="24"/>
              </w:rPr>
              <w:t>год</w:t>
            </w:r>
          </w:p>
        </w:tc>
        <w:tc>
          <w:tcPr>
            <w:tcW w:w="1020" w:type="dxa"/>
          </w:tcPr>
          <w:p w14:paraId="7789AF9B" w14:textId="77777777" w:rsidR="00192D51" w:rsidRDefault="00460E6F">
            <w:pPr>
              <w:pStyle w:val="TableParagraph"/>
              <w:spacing w:before="95"/>
              <w:ind w:left="336" w:right="142" w:hanging="183"/>
              <w:rPr>
                <w:sz w:val="24"/>
              </w:rPr>
            </w:pPr>
            <w:r>
              <w:rPr>
                <w:spacing w:val="-2"/>
                <w:sz w:val="24"/>
              </w:rPr>
              <w:t xml:space="preserve">второй </w:t>
            </w:r>
            <w:r>
              <w:rPr>
                <w:spacing w:val="-4"/>
                <w:sz w:val="24"/>
              </w:rPr>
              <w:t>год</w:t>
            </w:r>
          </w:p>
        </w:tc>
        <w:tc>
          <w:tcPr>
            <w:tcW w:w="1075" w:type="dxa"/>
            <w:vMerge/>
            <w:tcBorders>
              <w:top w:val="nil"/>
            </w:tcBorders>
          </w:tcPr>
          <w:p w14:paraId="7822D78C" w14:textId="77777777" w:rsidR="00192D51" w:rsidRDefault="00192D51">
            <w:pPr>
              <w:rPr>
                <w:sz w:val="2"/>
                <w:szCs w:val="2"/>
              </w:rPr>
            </w:pPr>
          </w:p>
        </w:tc>
        <w:tc>
          <w:tcPr>
            <w:tcW w:w="1077" w:type="dxa"/>
          </w:tcPr>
          <w:p w14:paraId="6BB41B01" w14:textId="77777777" w:rsidR="00192D51" w:rsidRDefault="00460E6F">
            <w:pPr>
              <w:pStyle w:val="TableParagraph"/>
              <w:spacing w:before="95"/>
              <w:ind w:left="367" w:right="143" w:hanging="209"/>
              <w:rPr>
                <w:sz w:val="24"/>
              </w:rPr>
            </w:pPr>
            <w:r>
              <w:rPr>
                <w:spacing w:val="-2"/>
                <w:sz w:val="24"/>
              </w:rPr>
              <w:t xml:space="preserve">первый </w:t>
            </w:r>
            <w:r>
              <w:rPr>
                <w:spacing w:val="-4"/>
                <w:sz w:val="24"/>
              </w:rPr>
              <w:t>год</w:t>
            </w:r>
          </w:p>
        </w:tc>
        <w:tc>
          <w:tcPr>
            <w:tcW w:w="907" w:type="dxa"/>
          </w:tcPr>
          <w:p w14:paraId="777CED05" w14:textId="77777777" w:rsidR="00192D51" w:rsidRDefault="00460E6F">
            <w:pPr>
              <w:pStyle w:val="TableParagraph"/>
              <w:spacing w:before="95"/>
              <w:ind w:left="284" w:right="84" w:hanging="186"/>
              <w:rPr>
                <w:sz w:val="24"/>
              </w:rPr>
            </w:pPr>
            <w:r>
              <w:rPr>
                <w:spacing w:val="-2"/>
                <w:sz w:val="24"/>
              </w:rPr>
              <w:t xml:space="preserve">второй </w:t>
            </w:r>
            <w:r>
              <w:rPr>
                <w:spacing w:val="-4"/>
                <w:sz w:val="24"/>
              </w:rPr>
              <w:t>год</w:t>
            </w:r>
          </w:p>
        </w:tc>
        <w:tc>
          <w:tcPr>
            <w:tcW w:w="1415" w:type="dxa"/>
            <w:vMerge/>
            <w:tcBorders>
              <w:top w:val="nil"/>
            </w:tcBorders>
          </w:tcPr>
          <w:p w14:paraId="0E9DDC2B" w14:textId="77777777" w:rsidR="00192D51" w:rsidRDefault="00192D51">
            <w:pPr>
              <w:rPr>
                <w:sz w:val="2"/>
                <w:szCs w:val="2"/>
              </w:rPr>
            </w:pPr>
          </w:p>
        </w:tc>
        <w:tc>
          <w:tcPr>
            <w:tcW w:w="1019" w:type="dxa"/>
            <w:vMerge/>
            <w:tcBorders>
              <w:top w:val="nil"/>
            </w:tcBorders>
          </w:tcPr>
          <w:p w14:paraId="59142121" w14:textId="77777777" w:rsidR="00192D51" w:rsidRDefault="00192D51">
            <w:pPr>
              <w:rPr>
                <w:sz w:val="2"/>
                <w:szCs w:val="2"/>
              </w:rPr>
            </w:pPr>
          </w:p>
        </w:tc>
      </w:tr>
      <w:tr w:rsidR="00192D51" w14:paraId="7D94F0CD" w14:textId="77777777">
        <w:trPr>
          <w:trHeight w:val="479"/>
        </w:trPr>
        <w:tc>
          <w:tcPr>
            <w:tcW w:w="1757" w:type="dxa"/>
          </w:tcPr>
          <w:p w14:paraId="04B8F31C" w14:textId="77777777" w:rsidR="00192D51" w:rsidRDefault="00460E6F">
            <w:pPr>
              <w:pStyle w:val="TableParagraph"/>
              <w:spacing w:before="95"/>
              <w:ind w:left="10"/>
              <w:jc w:val="center"/>
              <w:rPr>
                <w:sz w:val="24"/>
              </w:rPr>
            </w:pPr>
            <w:r>
              <w:rPr>
                <w:spacing w:val="-10"/>
                <w:sz w:val="24"/>
              </w:rPr>
              <w:t>1</w:t>
            </w:r>
          </w:p>
        </w:tc>
        <w:tc>
          <w:tcPr>
            <w:tcW w:w="1248" w:type="dxa"/>
          </w:tcPr>
          <w:p w14:paraId="4653248E" w14:textId="77777777" w:rsidR="00192D51" w:rsidRDefault="00460E6F">
            <w:pPr>
              <w:pStyle w:val="TableParagraph"/>
              <w:spacing w:before="95"/>
              <w:ind w:left="14" w:right="4"/>
              <w:jc w:val="center"/>
              <w:rPr>
                <w:sz w:val="24"/>
              </w:rPr>
            </w:pPr>
            <w:r>
              <w:rPr>
                <w:spacing w:val="-10"/>
                <w:sz w:val="24"/>
              </w:rPr>
              <w:t>2</w:t>
            </w:r>
          </w:p>
        </w:tc>
        <w:tc>
          <w:tcPr>
            <w:tcW w:w="1078" w:type="dxa"/>
          </w:tcPr>
          <w:p w14:paraId="7EAE3BF1" w14:textId="77777777" w:rsidR="00192D51" w:rsidRDefault="00460E6F">
            <w:pPr>
              <w:pStyle w:val="TableParagraph"/>
              <w:spacing w:before="95"/>
              <w:ind w:left="12" w:right="5"/>
              <w:jc w:val="center"/>
              <w:rPr>
                <w:sz w:val="24"/>
              </w:rPr>
            </w:pPr>
            <w:r>
              <w:rPr>
                <w:spacing w:val="-10"/>
                <w:sz w:val="24"/>
              </w:rPr>
              <w:t>3</w:t>
            </w:r>
          </w:p>
        </w:tc>
        <w:tc>
          <w:tcPr>
            <w:tcW w:w="1020" w:type="dxa"/>
          </w:tcPr>
          <w:p w14:paraId="7D3E7D04" w14:textId="77777777" w:rsidR="00192D51" w:rsidRDefault="00460E6F">
            <w:pPr>
              <w:pStyle w:val="TableParagraph"/>
              <w:spacing w:before="95"/>
              <w:ind w:left="14" w:right="11"/>
              <w:jc w:val="center"/>
              <w:rPr>
                <w:sz w:val="24"/>
              </w:rPr>
            </w:pPr>
            <w:r>
              <w:rPr>
                <w:spacing w:val="-10"/>
                <w:sz w:val="24"/>
              </w:rPr>
              <w:t>4</w:t>
            </w:r>
          </w:p>
        </w:tc>
        <w:tc>
          <w:tcPr>
            <w:tcW w:w="1075" w:type="dxa"/>
          </w:tcPr>
          <w:p w14:paraId="614EF504" w14:textId="77777777" w:rsidR="00192D51" w:rsidRDefault="00460E6F">
            <w:pPr>
              <w:pStyle w:val="TableParagraph"/>
              <w:spacing w:before="95"/>
              <w:ind w:left="14" w:right="9"/>
              <w:jc w:val="center"/>
              <w:rPr>
                <w:sz w:val="24"/>
              </w:rPr>
            </w:pPr>
            <w:r>
              <w:rPr>
                <w:spacing w:val="-10"/>
                <w:sz w:val="24"/>
              </w:rPr>
              <w:t>5</w:t>
            </w:r>
          </w:p>
        </w:tc>
        <w:tc>
          <w:tcPr>
            <w:tcW w:w="1077" w:type="dxa"/>
          </w:tcPr>
          <w:p w14:paraId="2D1A9051" w14:textId="77777777" w:rsidR="00192D51" w:rsidRDefault="00460E6F">
            <w:pPr>
              <w:pStyle w:val="TableParagraph"/>
              <w:spacing w:before="95"/>
              <w:ind w:left="14" w:right="5"/>
              <w:jc w:val="center"/>
              <w:rPr>
                <w:sz w:val="24"/>
              </w:rPr>
            </w:pPr>
            <w:r>
              <w:rPr>
                <w:spacing w:val="-10"/>
                <w:sz w:val="24"/>
              </w:rPr>
              <w:t>6</w:t>
            </w:r>
          </w:p>
        </w:tc>
        <w:tc>
          <w:tcPr>
            <w:tcW w:w="907" w:type="dxa"/>
          </w:tcPr>
          <w:p w14:paraId="6F1F428C" w14:textId="77777777" w:rsidR="00192D51" w:rsidRDefault="00460E6F">
            <w:pPr>
              <w:pStyle w:val="TableParagraph"/>
              <w:spacing w:before="95"/>
              <w:ind w:left="41" w:right="28"/>
              <w:jc w:val="center"/>
              <w:rPr>
                <w:sz w:val="24"/>
              </w:rPr>
            </w:pPr>
            <w:r>
              <w:rPr>
                <w:spacing w:val="-10"/>
                <w:sz w:val="24"/>
              </w:rPr>
              <w:t>7</w:t>
            </w:r>
          </w:p>
        </w:tc>
        <w:tc>
          <w:tcPr>
            <w:tcW w:w="1415" w:type="dxa"/>
          </w:tcPr>
          <w:p w14:paraId="1D48EDDF" w14:textId="77777777" w:rsidR="00192D51" w:rsidRDefault="00460E6F">
            <w:pPr>
              <w:pStyle w:val="TableParagraph"/>
              <w:spacing w:before="95"/>
              <w:ind w:left="26" w:right="12"/>
              <w:jc w:val="center"/>
              <w:rPr>
                <w:sz w:val="24"/>
              </w:rPr>
            </w:pPr>
            <w:r>
              <w:rPr>
                <w:spacing w:val="-10"/>
                <w:sz w:val="24"/>
              </w:rPr>
              <w:t>8</w:t>
            </w:r>
          </w:p>
        </w:tc>
        <w:tc>
          <w:tcPr>
            <w:tcW w:w="1019" w:type="dxa"/>
          </w:tcPr>
          <w:p w14:paraId="11DA44FA" w14:textId="77777777" w:rsidR="00192D51" w:rsidRDefault="00460E6F">
            <w:pPr>
              <w:pStyle w:val="TableParagraph"/>
              <w:spacing w:before="95"/>
              <w:ind w:left="20" w:right="7"/>
              <w:jc w:val="center"/>
              <w:rPr>
                <w:sz w:val="24"/>
              </w:rPr>
            </w:pPr>
            <w:r>
              <w:rPr>
                <w:spacing w:val="-10"/>
                <w:sz w:val="24"/>
              </w:rPr>
              <w:t>9</w:t>
            </w:r>
          </w:p>
        </w:tc>
      </w:tr>
      <w:tr w:rsidR="00192D51" w14:paraId="76FE110F" w14:textId="77777777">
        <w:trPr>
          <w:trHeight w:val="482"/>
        </w:trPr>
        <w:tc>
          <w:tcPr>
            <w:tcW w:w="1757" w:type="dxa"/>
          </w:tcPr>
          <w:p w14:paraId="55E6DB56" w14:textId="77777777" w:rsidR="00192D51" w:rsidRDefault="00192D51">
            <w:pPr>
              <w:pStyle w:val="TableParagraph"/>
            </w:pPr>
          </w:p>
        </w:tc>
        <w:tc>
          <w:tcPr>
            <w:tcW w:w="1248" w:type="dxa"/>
          </w:tcPr>
          <w:p w14:paraId="14795D9E" w14:textId="77777777" w:rsidR="00192D51" w:rsidRDefault="00192D51">
            <w:pPr>
              <w:pStyle w:val="TableParagraph"/>
            </w:pPr>
          </w:p>
        </w:tc>
        <w:tc>
          <w:tcPr>
            <w:tcW w:w="1078" w:type="dxa"/>
          </w:tcPr>
          <w:p w14:paraId="0F09350B" w14:textId="77777777" w:rsidR="00192D51" w:rsidRDefault="00192D51">
            <w:pPr>
              <w:pStyle w:val="TableParagraph"/>
            </w:pPr>
          </w:p>
        </w:tc>
        <w:tc>
          <w:tcPr>
            <w:tcW w:w="1020" w:type="dxa"/>
          </w:tcPr>
          <w:p w14:paraId="6F4494C6" w14:textId="77777777" w:rsidR="00192D51" w:rsidRDefault="00192D51">
            <w:pPr>
              <w:pStyle w:val="TableParagraph"/>
            </w:pPr>
          </w:p>
        </w:tc>
        <w:tc>
          <w:tcPr>
            <w:tcW w:w="1075" w:type="dxa"/>
          </w:tcPr>
          <w:p w14:paraId="350C6F75" w14:textId="77777777" w:rsidR="00192D51" w:rsidRDefault="00192D51">
            <w:pPr>
              <w:pStyle w:val="TableParagraph"/>
            </w:pPr>
          </w:p>
        </w:tc>
        <w:tc>
          <w:tcPr>
            <w:tcW w:w="1077" w:type="dxa"/>
          </w:tcPr>
          <w:p w14:paraId="391CBB57" w14:textId="77777777" w:rsidR="00192D51" w:rsidRDefault="00192D51">
            <w:pPr>
              <w:pStyle w:val="TableParagraph"/>
            </w:pPr>
          </w:p>
        </w:tc>
        <w:tc>
          <w:tcPr>
            <w:tcW w:w="907" w:type="dxa"/>
          </w:tcPr>
          <w:p w14:paraId="1E4BB84C" w14:textId="77777777" w:rsidR="00192D51" w:rsidRDefault="00192D51">
            <w:pPr>
              <w:pStyle w:val="TableParagraph"/>
            </w:pPr>
          </w:p>
        </w:tc>
        <w:tc>
          <w:tcPr>
            <w:tcW w:w="1415" w:type="dxa"/>
          </w:tcPr>
          <w:p w14:paraId="59E9FE38" w14:textId="77777777" w:rsidR="00192D51" w:rsidRDefault="00192D51">
            <w:pPr>
              <w:pStyle w:val="TableParagraph"/>
            </w:pPr>
          </w:p>
        </w:tc>
        <w:tc>
          <w:tcPr>
            <w:tcW w:w="1019" w:type="dxa"/>
          </w:tcPr>
          <w:p w14:paraId="00CA968B" w14:textId="77777777" w:rsidR="00192D51" w:rsidRDefault="00192D51">
            <w:pPr>
              <w:pStyle w:val="TableParagraph"/>
            </w:pPr>
          </w:p>
        </w:tc>
      </w:tr>
      <w:tr w:rsidR="00192D51" w14:paraId="26E8CABE" w14:textId="77777777">
        <w:trPr>
          <w:trHeight w:val="479"/>
        </w:trPr>
        <w:tc>
          <w:tcPr>
            <w:tcW w:w="1757" w:type="dxa"/>
          </w:tcPr>
          <w:p w14:paraId="0BE15FFE" w14:textId="77777777" w:rsidR="00192D51" w:rsidRDefault="00192D51">
            <w:pPr>
              <w:pStyle w:val="TableParagraph"/>
            </w:pPr>
          </w:p>
        </w:tc>
        <w:tc>
          <w:tcPr>
            <w:tcW w:w="1248" w:type="dxa"/>
          </w:tcPr>
          <w:p w14:paraId="602C55BC" w14:textId="77777777" w:rsidR="00192D51" w:rsidRDefault="00192D51">
            <w:pPr>
              <w:pStyle w:val="TableParagraph"/>
            </w:pPr>
          </w:p>
        </w:tc>
        <w:tc>
          <w:tcPr>
            <w:tcW w:w="1078" w:type="dxa"/>
          </w:tcPr>
          <w:p w14:paraId="1FE1EB8F" w14:textId="77777777" w:rsidR="00192D51" w:rsidRDefault="00192D51">
            <w:pPr>
              <w:pStyle w:val="TableParagraph"/>
            </w:pPr>
          </w:p>
        </w:tc>
        <w:tc>
          <w:tcPr>
            <w:tcW w:w="1020" w:type="dxa"/>
          </w:tcPr>
          <w:p w14:paraId="391693C2" w14:textId="77777777" w:rsidR="00192D51" w:rsidRDefault="00192D51">
            <w:pPr>
              <w:pStyle w:val="TableParagraph"/>
            </w:pPr>
          </w:p>
        </w:tc>
        <w:tc>
          <w:tcPr>
            <w:tcW w:w="1075" w:type="dxa"/>
          </w:tcPr>
          <w:p w14:paraId="322F45E8" w14:textId="77777777" w:rsidR="00192D51" w:rsidRDefault="00192D51">
            <w:pPr>
              <w:pStyle w:val="TableParagraph"/>
            </w:pPr>
          </w:p>
        </w:tc>
        <w:tc>
          <w:tcPr>
            <w:tcW w:w="1077" w:type="dxa"/>
          </w:tcPr>
          <w:p w14:paraId="5A99933F" w14:textId="77777777" w:rsidR="00192D51" w:rsidRDefault="00192D51">
            <w:pPr>
              <w:pStyle w:val="TableParagraph"/>
            </w:pPr>
          </w:p>
        </w:tc>
        <w:tc>
          <w:tcPr>
            <w:tcW w:w="907" w:type="dxa"/>
          </w:tcPr>
          <w:p w14:paraId="50B2BA0B" w14:textId="77777777" w:rsidR="00192D51" w:rsidRDefault="00192D51">
            <w:pPr>
              <w:pStyle w:val="TableParagraph"/>
            </w:pPr>
          </w:p>
        </w:tc>
        <w:tc>
          <w:tcPr>
            <w:tcW w:w="1415" w:type="dxa"/>
          </w:tcPr>
          <w:p w14:paraId="73980FE2" w14:textId="77777777" w:rsidR="00192D51" w:rsidRDefault="00192D51">
            <w:pPr>
              <w:pStyle w:val="TableParagraph"/>
            </w:pPr>
          </w:p>
        </w:tc>
        <w:tc>
          <w:tcPr>
            <w:tcW w:w="1019" w:type="dxa"/>
          </w:tcPr>
          <w:p w14:paraId="2BA653C7" w14:textId="77777777" w:rsidR="00192D51" w:rsidRDefault="00192D51">
            <w:pPr>
              <w:pStyle w:val="TableParagraph"/>
            </w:pPr>
          </w:p>
        </w:tc>
      </w:tr>
      <w:tr w:rsidR="00192D51" w14:paraId="56443918" w14:textId="77777777">
        <w:trPr>
          <w:trHeight w:val="479"/>
        </w:trPr>
        <w:tc>
          <w:tcPr>
            <w:tcW w:w="1757" w:type="dxa"/>
          </w:tcPr>
          <w:p w14:paraId="4BB69F82" w14:textId="77777777" w:rsidR="00192D51" w:rsidRDefault="00192D51">
            <w:pPr>
              <w:pStyle w:val="TableParagraph"/>
            </w:pPr>
          </w:p>
        </w:tc>
        <w:tc>
          <w:tcPr>
            <w:tcW w:w="1248" w:type="dxa"/>
          </w:tcPr>
          <w:p w14:paraId="381218D1" w14:textId="77777777" w:rsidR="00192D51" w:rsidRDefault="00192D51">
            <w:pPr>
              <w:pStyle w:val="TableParagraph"/>
            </w:pPr>
          </w:p>
        </w:tc>
        <w:tc>
          <w:tcPr>
            <w:tcW w:w="1078" w:type="dxa"/>
          </w:tcPr>
          <w:p w14:paraId="294ED48E" w14:textId="77777777" w:rsidR="00192D51" w:rsidRDefault="00192D51">
            <w:pPr>
              <w:pStyle w:val="TableParagraph"/>
            </w:pPr>
          </w:p>
        </w:tc>
        <w:tc>
          <w:tcPr>
            <w:tcW w:w="1020" w:type="dxa"/>
          </w:tcPr>
          <w:p w14:paraId="503D2221" w14:textId="77777777" w:rsidR="00192D51" w:rsidRDefault="00192D51">
            <w:pPr>
              <w:pStyle w:val="TableParagraph"/>
            </w:pPr>
          </w:p>
        </w:tc>
        <w:tc>
          <w:tcPr>
            <w:tcW w:w="1075" w:type="dxa"/>
          </w:tcPr>
          <w:p w14:paraId="54531DF5" w14:textId="77777777" w:rsidR="00192D51" w:rsidRDefault="00192D51">
            <w:pPr>
              <w:pStyle w:val="TableParagraph"/>
            </w:pPr>
          </w:p>
        </w:tc>
        <w:tc>
          <w:tcPr>
            <w:tcW w:w="1077" w:type="dxa"/>
          </w:tcPr>
          <w:p w14:paraId="13B13545" w14:textId="77777777" w:rsidR="00192D51" w:rsidRDefault="00192D51">
            <w:pPr>
              <w:pStyle w:val="TableParagraph"/>
            </w:pPr>
          </w:p>
        </w:tc>
        <w:tc>
          <w:tcPr>
            <w:tcW w:w="907" w:type="dxa"/>
          </w:tcPr>
          <w:p w14:paraId="105555D0" w14:textId="77777777" w:rsidR="00192D51" w:rsidRDefault="00192D51">
            <w:pPr>
              <w:pStyle w:val="TableParagraph"/>
            </w:pPr>
          </w:p>
        </w:tc>
        <w:tc>
          <w:tcPr>
            <w:tcW w:w="1415" w:type="dxa"/>
          </w:tcPr>
          <w:p w14:paraId="34C9B374" w14:textId="77777777" w:rsidR="00192D51" w:rsidRDefault="00192D51">
            <w:pPr>
              <w:pStyle w:val="TableParagraph"/>
            </w:pPr>
          </w:p>
        </w:tc>
        <w:tc>
          <w:tcPr>
            <w:tcW w:w="1019" w:type="dxa"/>
          </w:tcPr>
          <w:p w14:paraId="38F62708" w14:textId="77777777" w:rsidR="00192D51" w:rsidRDefault="00192D51">
            <w:pPr>
              <w:pStyle w:val="TableParagraph"/>
            </w:pPr>
          </w:p>
        </w:tc>
      </w:tr>
      <w:tr w:rsidR="00192D51" w14:paraId="362EF3A4" w14:textId="77777777">
        <w:trPr>
          <w:trHeight w:val="479"/>
        </w:trPr>
        <w:tc>
          <w:tcPr>
            <w:tcW w:w="1757" w:type="dxa"/>
          </w:tcPr>
          <w:p w14:paraId="124F29BC" w14:textId="77777777" w:rsidR="00192D51" w:rsidRDefault="00460E6F">
            <w:pPr>
              <w:pStyle w:val="TableParagraph"/>
              <w:spacing w:before="95"/>
              <w:ind w:left="10" w:right="3"/>
              <w:jc w:val="center"/>
              <w:rPr>
                <w:sz w:val="24"/>
              </w:rPr>
            </w:pPr>
            <w:r>
              <w:rPr>
                <w:spacing w:val="-2"/>
                <w:sz w:val="24"/>
              </w:rPr>
              <w:t>Итого</w:t>
            </w:r>
          </w:p>
        </w:tc>
        <w:tc>
          <w:tcPr>
            <w:tcW w:w="1248" w:type="dxa"/>
          </w:tcPr>
          <w:p w14:paraId="0200C6E0" w14:textId="77777777" w:rsidR="00192D51" w:rsidRDefault="00192D51">
            <w:pPr>
              <w:pStyle w:val="TableParagraph"/>
            </w:pPr>
          </w:p>
        </w:tc>
        <w:tc>
          <w:tcPr>
            <w:tcW w:w="1078" w:type="dxa"/>
          </w:tcPr>
          <w:p w14:paraId="72DA2DFA" w14:textId="77777777" w:rsidR="00192D51" w:rsidRDefault="00192D51">
            <w:pPr>
              <w:pStyle w:val="TableParagraph"/>
            </w:pPr>
          </w:p>
        </w:tc>
        <w:tc>
          <w:tcPr>
            <w:tcW w:w="1020" w:type="dxa"/>
          </w:tcPr>
          <w:p w14:paraId="3722CF47" w14:textId="77777777" w:rsidR="00192D51" w:rsidRDefault="00192D51">
            <w:pPr>
              <w:pStyle w:val="TableParagraph"/>
            </w:pPr>
          </w:p>
        </w:tc>
        <w:tc>
          <w:tcPr>
            <w:tcW w:w="1075" w:type="dxa"/>
          </w:tcPr>
          <w:p w14:paraId="4D76A026" w14:textId="77777777" w:rsidR="00192D51" w:rsidRDefault="00192D51">
            <w:pPr>
              <w:pStyle w:val="TableParagraph"/>
            </w:pPr>
          </w:p>
        </w:tc>
        <w:tc>
          <w:tcPr>
            <w:tcW w:w="1077" w:type="dxa"/>
          </w:tcPr>
          <w:p w14:paraId="5AEAA4F9" w14:textId="77777777" w:rsidR="00192D51" w:rsidRDefault="00192D51">
            <w:pPr>
              <w:pStyle w:val="TableParagraph"/>
            </w:pPr>
          </w:p>
        </w:tc>
        <w:tc>
          <w:tcPr>
            <w:tcW w:w="907" w:type="dxa"/>
          </w:tcPr>
          <w:p w14:paraId="76C7D61F" w14:textId="77777777" w:rsidR="00192D51" w:rsidRDefault="00192D51">
            <w:pPr>
              <w:pStyle w:val="TableParagraph"/>
            </w:pPr>
          </w:p>
        </w:tc>
        <w:tc>
          <w:tcPr>
            <w:tcW w:w="1415" w:type="dxa"/>
          </w:tcPr>
          <w:p w14:paraId="6B6E5227" w14:textId="77777777" w:rsidR="00192D51" w:rsidRDefault="00192D51">
            <w:pPr>
              <w:pStyle w:val="TableParagraph"/>
            </w:pPr>
          </w:p>
        </w:tc>
        <w:tc>
          <w:tcPr>
            <w:tcW w:w="1019" w:type="dxa"/>
            <w:tcBorders>
              <w:bottom w:val="nil"/>
              <w:right w:val="nil"/>
            </w:tcBorders>
          </w:tcPr>
          <w:p w14:paraId="02529BC8" w14:textId="77777777" w:rsidR="00192D51" w:rsidRDefault="00192D51">
            <w:pPr>
              <w:pStyle w:val="TableParagraph"/>
            </w:pPr>
          </w:p>
        </w:tc>
      </w:tr>
    </w:tbl>
    <w:p w14:paraId="4245A5F5" w14:textId="77777777" w:rsidR="00192D51" w:rsidRDefault="00192D51">
      <w:pPr>
        <w:pStyle w:val="TableParagraph"/>
        <w:sectPr w:rsidR="00192D51">
          <w:pgSz w:w="16840" w:h="11910" w:orient="landscape"/>
          <w:pgMar w:top="1100" w:right="2409" w:bottom="280" w:left="1275" w:header="720" w:footer="720" w:gutter="0"/>
          <w:cols w:space="720"/>
        </w:sectPr>
      </w:pPr>
    </w:p>
    <w:p w14:paraId="04FC8E82" w14:textId="77777777" w:rsidR="00192D51" w:rsidRDefault="00460E6F">
      <w:pPr>
        <w:tabs>
          <w:tab w:val="left" w:pos="8226"/>
          <w:tab w:val="left" w:pos="9186"/>
        </w:tabs>
        <w:spacing w:before="82"/>
        <w:ind w:left="6382" w:right="1017"/>
        <w:jc w:val="both"/>
        <w:rPr>
          <w:rFonts w:ascii="Courier New" w:hAnsi="Courier New"/>
          <w:sz w:val="20"/>
        </w:rPr>
      </w:pPr>
      <w:r>
        <w:rPr>
          <w:rFonts w:ascii="Courier New" w:hAnsi="Courier New"/>
          <w:sz w:val="20"/>
        </w:rPr>
        <w:lastRenderedPageBreak/>
        <w:t>Номер страницы</w:t>
      </w:r>
      <w:proofErr w:type="gramStart"/>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В</w:t>
      </w:r>
      <w:proofErr w:type="gramEnd"/>
      <w:r>
        <w:rPr>
          <w:rFonts w:ascii="Courier New" w:hAnsi="Courier New"/>
          <w:sz w:val="20"/>
        </w:rPr>
        <w:t xml:space="preserve">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7"/>
          <w:sz w:val="20"/>
        </w:rPr>
        <w:t xml:space="preserve"> </w:t>
      </w:r>
      <w:r>
        <w:rPr>
          <w:rFonts w:ascii="Courier New" w:hAnsi="Courier New"/>
          <w:sz w:val="20"/>
        </w:rPr>
        <w:t>г.</w:t>
      </w:r>
    </w:p>
    <w:p w14:paraId="67F3D748" w14:textId="77777777" w:rsidR="00192D51" w:rsidRDefault="00192D51">
      <w:pPr>
        <w:pStyle w:val="a3"/>
        <w:ind w:left="0"/>
        <w:jc w:val="left"/>
        <w:rPr>
          <w:rFonts w:ascii="Courier New"/>
          <w:sz w:val="20"/>
        </w:rPr>
      </w:pPr>
    </w:p>
    <w:p w14:paraId="1096DEFE" w14:textId="77777777" w:rsidR="00192D51" w:rsidRDefault="00460E6F">
      <w:pPr>
        <w:pStyle w:val="a4"/>
        <w:numPr>
          <w:ilvl w:val="1"/>
          <w:numId w:val="9"/>
        </w:numPr>
        <w:tabs>
          <w:tab w:val="left" w:pos="2541"/>
          <w:tab w:val="left" w:pos="2898"/>
        </w:tabs>
        <w:spacing w:before="1"/>
        <w:ind w:left="2541" w:right="3343" w:hanging="241"/>
        <w:jc w:val="left"/>
        <w:rPr>
          <w:rFonts w:ascii="Courier New" w:hAnsi="Courier New"/>
          <w:sz w:val="20"/>
        </w:rPr>
      </w:pPr>
      <w:r>
        <w:rPr>
          <w:rFonts w:ascii="Courier New" w:hAnsi="Courier New"/>
          <w:sz w:val="20"/>
        </w:rPr>
        <w:t>Неиспользованные</w:t>
      </w:r>
      <w:r>
        <w:rPr>
          <w:rFonts w:ascii="Courier New" w:hAnsi="Courier New"/>
          <w:spacing w:val="-16"/>
          <w:sz w:val="20"/>
        </w:rPr>
        <w:t xml:space="preserve"> </w:t>
      </w:r>
      <w:r>
        <w:rPr>
          <w:rFonts w:ascii="Courier New" w:hAnsi="Courier New"/>
          <w:sz w:val="20"/>
        </w:rPr>
        <w:t>бюджетные</w:t>
      </w:r>
      <w:r>
        <w:rPr>
          <w:rFonts w:ascii="Courier New" w:hAnsi="Courier New"/>
          <w:spacing w:val="-16"/>
          <w:sz w:val="20"/>
        </w:rPr>
        <w:t xml:space="preserve"> </w:t>
      </w:r>
      <w:r>
        <w:rPr>
          <w:rFonts w:ascii="Courier New" w:hAnsi="Courier New"/>
          <w:sz w:val="20"/>
        </w:rPr>
        <w:t>данные иного получателя бюджетных средств</w:t>
      </w:r>
    </w:p>
    <w:p w14:paraId="06F57717" w14:textId="77777777" w:rsidR="00192D51" w:rsidRDefault="00192D51">
      <w:pPr>
        <w:pStyle w:val="a3"/>
        <w:spacing w:before="43"/>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191"/>
        <w:gridCol w:w="1078"/>
        <w:gridCol w:w="1021"/>
        <w:gridCol w:w="1136"/>
        <w:gridCol w:w="1021"/>
        <w:gridCol w:w="850"/>
        <w:gridCol w:w="1191"/>
        <w:gridCol w:w="907"/>
      </w:tblGrid>
      <w:tr w:rsidR="00192D51" w14:paraId="5DED11B9" w14:textId="77777777">
        <w:trPr>
          <w:trHeight w:val="757"/>
        </w:trPr>
        <w:tc>
          <w:tcPr>
            <w:tcW w:w="1644" w:type="dxa"/>
            <w:vMerge w:val="restart"/>
          </w:tcPr>
          <w:p w14:paraId="11E66568" w14:textId="77777777" w:rsidR="00192D51" w:rsidRDefault="00192D51">
            <w:pPr>
              <w:pStyle w:val="TableParagraph"/>
              <w:spacing w:before="175"/>
              <w:rPr>
                <w:rFonts w:ascii="Courier New"/>
                <w:sz w:val="24"/>
              </w:rPr>
            </w:pPr>
          </w:p>
          <w:p w14:paraId="4ECCF529" w14:textId="77777777" w:rsidR="00192D51" w:rsidRDefault="00460E6F">
            <w:pPr>
              <w:pStyle w:val="TableParagraph"/>
              <w:spacing w:before="1"/>
              <w:ind w:left="72" w:right="61"/>
              <w:jc w:val="center"/>
              <w:rPr>
                <w:sz w:val="24"/>
              </w:rPr>
            </w:pPr>
            <w:r>
              <w:rPr>
                <w:sz w:val="24"/>
              </w:rPr>
              <w:t xml:space="preserve">Код по БК и </w:t>
            </w:r>
            <w:proofErr w:type="spellStart"/>
            <w:r>
              <w:rPr>
                <w:spacing w:val="-2"/>
                <w:sz w:val="24"/>
              </w:rPr>
              <w:t>дополнительн</w:t>
            </w:r>
            <w:proofErr w:type="spellEnd"/>
            <w:r>
              <w:rPr>
                <w:spacing w:val="-2"/>
                <w:sz w:val="24"/>
              </w:rPr>
              <w:t xml:space="preserve"> </w:t>
            </w:r>
            <w:r>
              <w:rPr>
                <w:spacing w:val="-6"/>
                <w:sz w:val="24"/>
              </w:rPr>
              <w:t>ой</w:t>
            </w:r>
          </w:p>
          <w:p w14:paraId="27E61072" w14:textId="77777777" w:rsidR="00192D51" w:rsidRDefault="00460E6F">
            <w:pPr>
              <w:pStyle w:val="TableParagraph"/>
              <w:ind w:left="71" w:right="61"/>
              <w:jc w:val="center"/>
              <w:rPr>
                <w:sz w:val="24"/>
              </w:rPr>
            </w:pPr>
            <w:proofErr w:type="spellStart"/>
            <w:r>
              <w:rPr>
                <w:spacing w:val="-2"/>
                <w:sz w:val="24"/>
              </w:rPr>
              <w:t>классификаци</w:t>
            </w:r>
            <w:proofErr w:type="spellEnd"/>
            <w:r>
              <w:rPr>
                <w:spacing w:val="-2"/>
                <w:sz w:val="24"/>
              </w:rPr>
              <w:t xml:space="preserve"> </w:t>
            </w:r>
            <w:r>
              <w:rPr>
                <w:spacing w:val="-10"/>
                <w:sz w:val="24"/>
              </w:rPr>
              <w:t>и</w:t>
            </w:r>
          </w:p>
        </w:tc>
        <w:tc>
          <w:tcPr>
            <w:tcW w:w="3290" w:type="dxa"/>
            <w:gridSpan w:val="3"/>
          </w:tcPr>
          <w:p w14:paraId="4011A421" w14:textId="77777777" w:rsidR="00192D51" w:rsidRDefault="00460E6F">
            <w:pPr>
              <w:pStyle w:val="TableParagraph"/>
              <w:spacing w:before="234"/>
              <w:ind w:left="314"/>
              <w:rPr>
                <w:sz w:val="24"/>
              </w:rPr>
            </w:pPr>
            <w:r>
              <w:rPr>
                <w:sz w:val="24"/>
              </w:rPr>
              <w:t>Бюджетные</w:t>
            </w:r>
            <w:r>
              <w:rPr>
                <w:spacing w:val="-5"/>
                <w:sz w:val="24"/>
              </w:rPr>
              <w:t xml:space="preserve"> </w:t>
            </w:r>
            <w:r>
              <w:rPr>
                <w:spacing w:val="-2"/>
                <w:sz w:val="24"/>
              </w:rPr>
              <w:t>ассигнования</w:t>
            </w:r>
          </w:p>
        </w:tc>
        <w:tc>
          <w:tcPr>
            <w:tcW w:w="3007" w:type="dxa"/>
            <w:gridSpan w:val="3"/>
          </w:tcPr>
          <w:p w14:paraId="7FD26119" w14:textId="77777777" w:rsidR="00192D51" w:rsidRDefault="00460E6F">
            <w:pPr>
              <w:pStyle w:val="TableParagraph"/>
              <w:spacing w:before="95"/>
              <w:ind w:left="841" w:right="443"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191" w:type="dxa"/>
            <w:vMerge w:val="restart"/>
          </w:tcPr>
          <w:p w14:paraId="44E3F77D" w14:textId="77777777" w:rsidR="00192D51" w:rsidRDefault="00460E6F">
            <w:pPr>
              <w:pStyle w:val="TableParagraph"/>
              <w:spacing w:before="171"/>
              <w:ind w:left="91" w:right="83" w:hanging="1"/>
              <w:jc w:val="center"/>
              <w:rPr>
                <w:sz w:val="24"/>
              </w:rPr>
            </w:pPr>
            <w:proofErr w:type="spellStart"/>
            <w:r>
              <w:rPr>
                <w:spacing w:val="-2"/>
                <w:sz w:val="24"/>
              </w:rPr>
              <w:t>Предельн</w:t>
            </w:r>
            <w:proofErr w:type="spellEnd"/>
            <w:r>
              <w:rPr>
                <w:spacing w:val="-2"/>
                <w:sz w:val="24"/>
              </w:rPr>
              <w:t xml:space="preserve"> </w:t>
            </w:r>
            <w:proofErr w:type="spellStart"/>
            <w:r>
              <w:rPr>
                <w:spacing w:val="-6"/>
                <w:sz w:val="24"/>
              </w:rPr>
              <w:t>ые</w:t>
            </w:r>
            <w:proofErr w:type="spellEnd"/>
            <w:r>
              <w:rPr>
                <w:spacing w:val="-6"/>
                <w:sz w:val="24"/>
              </w:rPr>
              <w:t xml:space="preserve"> </w:t>
            </w:r>
            <w:r>
              <w:rPr>
                <w:spacing w:val="-2"/>
                <w:sz w:val="24"/>
              </w:rPr>
              <w:t xml:space="preserve">объемы </w:t>
            </w:r>
            <w:proofErr w:type="spellStart"/>
            <w:r>
              <w:rPr>
                <w:spacing w:val="-2"/>
                <w:sz w:val="24"/>
              </w:rPr>
              <w:t>финансир</w:t>
            </w:r>
            <w:proofErr w:type="spellEnd"/>
            <w:r>
              <w:rPr>
                <w:spacing w:val="-2"/>
                <w:sz w:val="24"/>
              </w:rPr>
              <w:t xml:space="preserve"> </w:t>
            </w:r>
            <w:proofErr w:type="spellStart"/>
            <w:r>
              <w:rPr>
                <w:spacing w:val="-2"/>
                <w:sz w:val="24"/>
              </w:rPr>
              <w:t>ования</w:t>
            </w:r>
            <w:proofErr w:type="spellEnd"/>
            <w:r>
              <w:rPr>
                <w:spacing w:val="-2"/>
                <w:sz w:val="24"/>
              </w:rPr>
              <w:t xml:space="preserve"> </w:t>
            </w:r>
            <w:r>
              <w:rPr>
                <w:spacing w:val="-4"/>
                <w:sz w:val="24"/>
              </w:rPr>
              <w:t xml:space="preserve">(при </w:t>
            </w:r>
            <w:r>
              <w:rPr>
                <w:spacing w:val="-2"/>
                <w:sz w:val="24"/>
              </w:rPr>
              <w:t>наличии)</w:t>
            </w:r>
          </w:p>
        </w:tc>
        <w:tc>
          <w:tcPr>
            <w:tcW w:w="907" w:type="dxa"/>
            <w:vMerge w:val="restart"/>
          </w:tcPr>
          <w:p w14:paraId="789A568A" w14:textId="77777777" w:rsidR="00192D51" w:rsidRDefault="00192D51">
            <w:pPr>
              <w:pStyle w:val="TableParagraph"/>
              <w:rPr>
                <w:rFonts w:ascii="Courier New"/>
                <w:sz w:val="24"/>
              </w:rPr>
            </w:pPr>
          </w:p>
          <w:p w14:paraId="53F6EE0F" w14:textId="77777777" w:rsidR="00192D51" w:rsidRDefault="00192D51">
            <w:pPr>
              <w:pStyle w:val="TableParagraph"/>
              <w:rPr>
                <w:rFonts w:ascii="Courier New"/>
                <w:sz w:val="24"/>
              </w:rPr>
            </w:pPr>
          </w:p>
          <w:p w14:paraId="43178E17" w14:textId="77777777" w:rsidR="00192D51" w:rsidRDefault="00192D51">
            <w:pPr>
              <w:pStyle w:val="TableParagraph"/>
              <w:spacing w:before="44"/>
              <w:rPr>
                <w:rFonts w:ascii="Courier New"/>
                <w:sz w:val="24"/>
              </w:rPr>
            </w:pPr>
          </w:p>
          <w:p w14:paraId="79B2DD9F" w14:textId="77777777" w:rsidR="00192D51" w:rsidRDefault="00460E6F">
            <w:pPr>
              <w:pStyle w:val="TableParagraph"/>
              <w:spacing w:before="1"/>
              <w:ind w:left="155" w:right="97" w:hanging="46"/>
              <w:rPr>
                <w:sz w:val="24"/>
              </w:rPr>
            </w:pPr>
            <w:r>
              <w:rPr>
                <w:spacing w:val="-2"/>
                <w:sz w:val="24"/>
              </w:rPr>
              <w:t xml:space="preserve">Приме </w:t>
            </w:r>
            <w:proofErr w:type="spellStart"/>
            <w:r>
              <w:rPr>
                <w:spacing w:val="-4"/>
                <w:sz w:val="24"/>
              </w:rPr>
              <w:t>чание</w:t>
            </w:r>
            <w:proofErr w:type="spellEnd"/>
          </w:p>
        </w:tc>
      </w:tr>
      <w:tr w:rsidR="00192D51" w14:paraId="5177C0F2" w14:textId="77777777">
        <w:trPr>
          <w:trHeight w:val="755"/>
        </w:trPr>
        <w:tc>
          <w:tcPr>
            <w:tcW w:w="1644" w:type="dxa"/>
            <w:vMerge/>
            <w:tcBorders>
              <w:top w:val="nil"/>
            </w:tcBorders>
          </w:tcPr>
          <w:p w14:paraId="6ACDD4E0" w14:textId="77777777" w:rsidR="00192D51" w:rsidRDefault="00192D51">
            <w:pPr>
              <w:rPr>
                <w:sz w:val="2"/>
                <w:szCs w:val="2"/>
              </w:rPr>
            </w:pPr>
          </w:p>
        </w:tc>
        <w:tc>
          <w:tcPr>
            <w:tcW w:w="1191" w:type="dxa"/>
            <w:vMerge w:val="restart"/>
          </w:tcPr>
          <w:p w14:paraId="756C7A13" w14:textId="77777777" w:rsidR="00192D51" w:rsidRDefault="00460E6F">
            <w:pPr>
              <w:pStyle w:val="TableParagraph"/>
              <w:spacing w:before="200"/>
              <w:ind w:left="10"/>
              <w:jc w:val="center"/>
              <w:rPr>
                <w:sz w:val="24"/>
              </w:rPr>
            </w:pPr>
            <w:r>
              <w:rPr>
                <w:spacing w:val="-5"/>
                <w:sz w:val="24"/>
              </w:rPr>
              <w:t>на</w:t>
            </w:r>
          </w:p>
          <w:p w14:paraId="5D942FE6" w14:textId="77777777" w:rsidR="00192D51" w:rsidRDefault="00460E6F">
            <w:pPr>
              <w:pStyle w:val="TableParagraph"/>
              <w:ind w:left="103" w:right="87"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2099" w:type="dxa"/>
            <w:gridSpan w:val="2"/>
          </w:tcPr>
          <w:p w14:paraId="18FE7448" w14:textId="77777777" w:rsidR="00192D51" w:rsidRDefault="00460E6F">
            <w:pPr>
              <w:pStyle w:val="TableParagraph"/>
              <w:spacing w:before="92"/>
              <w:ind w:left="686" w:right="38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74BFACF1" w14:textId="77777777" w:rsidR="00192D51" w:rsidRDefault="00460E6F">
            <w:pPr>
              <w:pStyle w:val="TableParagraph"/>
              <w:spacing w:before="200"/>
              <w:ind w:left="12" w:right="7"/>
              <w:jc w:val="center"/>
              <w:rPr>
                <w:sz w:val="24"/>
              </w:rPr>
            </w:pPr>
            <w:r>
              <w:rPr>
                <w:spacing w:val="-5"/>
                <w:sz w:val="24"/>
              </w:rPr>
              <w:t>на</w:t>
            </w:r>
          </w:p>
          <w:p w14:paraId="785AA1FE" w14:textId="77777777" w:rsidR="00192D51" w:rsidRDefault="00460E6F">
            <w:pPr>
              <w:pStyle w:val="TableParagraph"/>
              <w:ind w:left="73" w:right="61"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1871" w:type="dxa"/>
            <w:gridSpan w:val="2"/>
          </w:tcPr>
          <w:p w14:paraId="480584A2" w14:textId="77777777" w:rsidR="00192D51" w:rsidRDefault="00460E6F">
            <w:pPr>
              <w:pStyle w:val="TableParagraph"/>
              <w:spacing w:before="92"/>
              <w:ind w:left="571"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1" w:type="dxa"/>
            <w:vMerge/>
            <w:tcBorders>
              <w:top w:val="nil"/>
            </w:tcBorders>
          </w:tcPr>
          <w:p w14:paraId="16BE2255" w14:textId="77777777" w:rsidR="00192D51" w:rsidRDefault="00192D51">
            <w:pPr>
              <w:rPr>
                <w:sz w:val="2"/>
                <w:szCs w:val="2"/>
              </w:rPr>
            </w:pPr>
          </w:p>
        </w:tc>
        <w:tc>
          <w:tcPr>
            <w:tcW w:w="907" w:type="dxa"/>
            <w:vMerge/>
            <w:tcBorders>
              <w:top w:val="nil"/>
            </w:tcBorders>
          </w:tcPr>
          <w:p w14:paraId="1737C470" w14:textId="77777777" w:rsidR="00192D51" w:rsidRDefault="00192D51">
            <w:pPr>
              <w:rPr>
                <w:sz w:val="2"/>
                <w:szCs w:val="2"/>
              </w:rPr>
            </w:pPr>
          </w:p>
        </w:tc>
      </w:tr>
      <w:tr w:rsidR="00192D51" w14:paraId="19DFF85D" w14:textId="77777777">
        <w:trPr>
          <w:trHeight w:val="756"/>
        </w:trPr>
        <w:tc>
          <w:tcPr>
            <w:tcW w:w="1644" w:type="dxa"/>
            <w:vMerge/>
            <w:tcBorders>
              <w:top w:val="nil"/>
            </w:tcBorders>
          </w:tcPr>
          <w:p w14:paraId="7A31EFF5" w14:textId="77777777" w:rsidR="00192D51" w:rsidRDefault="00192D51">
            <w:pPr>
              <w:rPr>
                <w:sz w:val="2"/>
                <w:szCs w:val="2"/>
              </w:rPr>
            </w:pPr>
          </w:p>
        </w:tc>
        <w:tc>
          <w:tcPr>
            <w:tcW w:w="1191" w:type="dxa"/>
            <w:vMerge/>
            <w:tcBorders>
              <w:top w:val="nil"/>
            </w:tcBorders>
          </w:tcPr>
          <w:p w14:paraId="68CF875B" w14:textId="77777777" w:rsidR="00192D51" w:rsidRDefault="00192D51">
            <w:pPr>
              <w:rPr>
                <w:sz w:val="2"/>
                <w:szCs w:val="2"/>
              </w:rPr>
            </w:pPr>
          </w:p>
        </w:tc>
        <w:tc>
          <w:tcPr>
            <w:tcW w:w="1078" w:type="dxa"/>
          </w:tcPr>
          <w:p w14:paraId="7C88A9E9" w14:textId="77777777" w:rsidR="00192D51" w:rsidRDefault="00460E6F">
            <w:pPr>
              <w:pStyle w:val="TableParagraph"/>
              <w:spacing w:before="92"/>
              <w:ind w:left="367" w:right="144" w:hanging="209"/>
              <w:rPr>
                <w:sz w:val="24"/>
              </w:rPr>
            </w:pPr>
            <w:r>
              <w:rPr>
                <w:spacing w:val="-2"/>
                <w:sz w:val="24"/>
              </w:rPr>
              <w:t xml:space="preserve">первый </w:t>
            </w:r>
            <w:r>
              <w:rPr>
                <w:spacing w:val="-4"/>
                <w:sz w:val="24"/>
              </w:rPr>
              <w:t>год</w:t>
            </w:r>
          </w:p>
        </w:tc>
        <w:tc>
          <w:tcPr>
            <w:tcW w:w="1021" w:type="dxa"/>
          </w:tcPr>
          <w:p w14:paraId="21EB5984" w14:textId="77777777" w:rsidR="00192D51" w:rsidRDefault="00460E6F">
            <w:pPr>
              <w:pStyle w:val="TableParagraph"/>
              <w:spacing w:before="92"/>
              <w:ind w:left="338" w:right="141" w:hanging="183"/>
              <w:rPr>
                <w:sz w:val="24"/>
              </w:rPr>
            </w:pPr>
            <w:r>
              <w:rPr>
                <w:spacing w:val="-2"/>
                <w:sz w:val="24"/>
              </w:rPr>
              <w:t xml:space="preserve">второй </w:t>
            </w:r>
            <w:r>
              <w:rPr>
                <w:spacing w:val="-4"/>
                <w:sz w:val="24"/>
              </w:rPr>
              <w:t>год</w:t>
            </w:r>
          </w:p>
        </w:tc>
        <w:tc>
          <w:tcPr>
            <w:tcW w:w="1136" w:type="dxa"/>
            <w:vMerge/>
            <w:tcBorders>
              <w:top w:val="nil"/>
            </w:tcBorders>
          </w:tcPr>
          <w:p w14:paraId="5CD5D8D2" w14:textId="77777777" w:rsidR="00192D51" w:rsidRDefault="00192D51">
            <w:pPr>
              <w:rPr>
                <w:sz w:val="2"/>
                <w:szCs w:val="2"/>
              </w:rPr>
            </w:pPr>
          </w:p>
        </w:tc>
        <w:tc>
          <w:tcPr>
            <w:tcW w:w="1021" w:type="dxa"/>
          </w:tcPr>
          <w:p w14:paraId="12EBCF27" w14:textId="77777777" w:rsidR="00192D51" w:rsidRDefault="00460E6F">
            <w:pPr>
              <w:pStyle w:val="TableParagraph"/>
              <w:spacing w:before="92"/>
              <w:ind w:left="336" w:right="118" w:hanging="209"/>
              <w:rPr>
                <w:sz w:val="24"/>
              </w:rPr>
            </w:pPr>
            <w:r>
              <w:rPr>
                <w:spacing w:val="-2"/>
                <w:sz w:val="24"/>
              </w:rPr>
              <w:t xml:space="preserve">первый </w:t>
            </w:r>
            <w:r>
              <w:rPr>
                <w:spacing w:val="-4"/>
                <w:sz w:val="24"/>
              </w:rPr>
              <w:t>год</w:t>
            </w:r>
          </w:p>
        </w:tc>
        <w:tc>
          <w:tcPr>
            <w:tcW w:w="850" w:type="dxa"/>
          </w:tcPr>
          <w:p w14:paraId="7B76BCFE" w14:textId="77777777" w:rsidR="00192D51" w:rsidRDefault="00460E6F">
            <w:pPr>
              <w:pStyle w:val="TableParagraph"/>
              <w:spacing w:before="92"/>
              <w:ind w:left="252" w:right="56" w:hanging="183"/>
              <w:rPr>
                <w:sz w:val="24"/>
              </w:rPr>
            </w:pPr>
            <w:r>
              <w:rPr>
                <w:spacing w:val="-2"/>
                <w:sz w:val="24"/>
              </w:rPr>
              <w:t xml:space="preserve">второй </w:t>
            </w:r>
            <w:r>
              <w:rPr>
                <w:spacing w:val="-4"/>
                <w:sz w:val="24"/>
              </w:rPr>
              <w:t>год</w:t>
            </w:r>
          </w:p>
        </w:tc>
        <w:tc>
          <w:tcPr>
            <w:tcW w:w="1191" w:type="dxa"/>
            <w:vMerge/>
            <w:tcBorders>
              <w:top w:val="nil"/>
            </w:tcBorders>
          </w:tcPr>
          <w:p w14:paraId="153D5476" w14:textId="77777777" w:rsidR="00192D51" w:rsidRDefault="00192D51">
            <w:pPr>
              <w:rPr>
                <w:sz w:val="2"/>
                <w:szCs w:val="2"/>
              </w:rPr>
            </w:pPr>
          </w:p>
        </w:tc>
        <w:tc>
          <w:tcPr>
            <w:tcW w:w="907" w:type="dxa"/>
            <w:vMerge/>
            <w:tcBorders>
              <w:top w:val="nil"/>
            </w:tcBorders>
          </w:tcPr>
          <w:p w14:paraId="6CDDF3D4" w14:textId="77777777" w:rsidR="00192D51" w:rsidRDefault="00192D51">
            <w:pPr>
              <w:rPr>
                <w:sz w:val="2"/>
                <w:szCs w:val="2"/>
              </w:rPr>
            </w:pPr>
          </w:p>
        </w:tc>
      </w:tr>
      <w:tr w:rsidR="00192D51" w14:paraId="2BE4D371" w14:textId="77777777">
        <w:trPr>
          <w:trHeight w:val="479"/>
        </w:trPr>
        <w:tc>
          <w:tcPr>
            <w:tcW w:w="1644" w:type="dxa"/>
          </w:tcPr>
          <w:p w14:paraId="4047D470" w14:textId="77777777" w:rsidR="00192D51" w:rsidRDefault="00460E6F">
            <w:pPr>
              <w:pStyle w:val="TableParagraph"/>
              <w:spacing w:before="95"/>
              <w:ind w:left="70" w:right="62"/>
              <w:jc w:val="center"/>
              <w:rPr>
                <w:sz w:val="24"/>
              </w:rPr>
            </w:pPr>
            <w:r>
              <w:rPr>
                <w:spacing w:val="-10"/>
                <w:sz w:val="24"/>
              </w:rPr>
              <w:t>1</w:t>
            </w:r>
          </w:p>
        </w:tc>
        <w:tc>
          <w:tcPr>
            <w:tcW w:w="1191" w:type="dxa"/>
          </w:tcPr>
          <w:p w14:paraId="1EAD9F90" w14:textId="77777777" w:rsidR="00192D51" w:rsidRDefault="00460E6F">
            <w:pPr>
              <w:pStyle w:val="TableParagraph"/>
              <w:spacing w:before="95"/>
              <w:ind w:left="9"/>
              <w:jc w:val="center"/>
              <w:rPr>
                <w:sz w:val="24"/>
              </w:rPr>
            </w:pPr>
            <w:r>
              <w:rPr>
                <w:spacing w:val="-10"/>
                <w:sz w:val="24"/>
              </w:rPr>
              <w:t>2</w:t>
            </w:r>
          </w:p>
        </w:tc>
        <w:tc>
          <w:tcPr>
            <w:tcW w:w="1078" w:type="dxa"/>
          </w:tcPr>
          <w:p w14:paraId="05CF06BF" w14:textId="77777777" w:rsidR="00192D51" w:rsidRDefault="00460E6F">
            <w:pPr>
              <w:pStyle w:val="TableParagraph"/>
              <w:spacing w:before="95"/>
              <w:ind w:left="12" w:right="5"/>
              <w:jc w:val="center"/>
              <w:rPr>
                <w:sz w:val="24"/>
              </w:rPr>
            </w:pPr>
            <w:r>
              <w:rPr>
                <w:spacing w:val="-10"/>
                <w:sz w:val="24"/>
              </w:rPr>
              <w:t>3</w:t>
            </w:r>
          </w:p>
        </w:tc>
        <w:tc>
          <w:tcPr>
            <w:tcW w:w="1021" w:type="dxa"/>
          </w:tcPr>
          <w:p w14:paraId="72428009" w14:textId="77777777" w:rsidR="00192D51" w:rsidRDefault="00460E6F">
            <w:pPr>
              <w:pStyle w:val="TableParagraph"/>
              <w:spacing w:before="95"/>
              <w:ind w:left="9" w:right="3"/>
              <w:jc w:val="center"/>
              <w:rPr>
                <w:sz w:val="24"/>
              </w:rPr>
            </w:pPr>
            <w:r>
              <w:rPr>
                <w:spacing w:val="-10"/>
                <w:sz w:val="24"/>
              </w:rPr>
              <w:t>4</w:t>
            </w:r>
          </w:p>
        </w:tc>
        <w:tc>
          <w:tcPr>
            <w:tcW w:w="1136" w:type="dxa"/>
          </w:tcPr>
          <w:p w14:paraId="7C36D160" w14:textId="77777777" w:rsidR="00192D51" w:rsidRDefault="00460E6F">
            <w:pPr>
              <w:pStyle w:val="TableParagraph"/>
              <w:spacing w:before="95"/>
              <w:ind w:left="12" w:right="7"/>
              <w:jc w:val="center"/>
              <w:rPr>
                <w:sz w:val="24"/>
              </w:rPr>
            </w:pPr>
            <w:r>
              <w:rPr>
                <w:spacing w:val="-10"/>
                <w:sz w:val="24"/>
              </w:rPr>
              <w:t>5</w:t>
            </w:r>
          </w:p>
        </w:tc>
        <w:tc>
          <w:tcPr>
            <w:tcW w:w="1021" w:type="dxa"/>
          </w:tcPr>
          <w:p w14:paraId="5E0B56AB" w14:textId="77777777" w:rsidR="00192D51" w:rsidRDefault="00460E6F">
            <w:pPr>
              <w:pStyle w:val="TableParagraph"/>
              <w:spacing w:before="95"/>
              <w:ind w:left="6" w:right="3"/>
              <w:jc w:val="center"/>
              <w:rPr>
                <w:sz w:val="24"/>
              </w:rPr>
            </w:pPr>
            <w:r>
              <w:rPr>
                <w:spacing w:val="-10"/>
                <w:sz w:val="24"/>
              </w:rPr>
              <w:t>6</w:t>
            </w:r>
          </w:p>
        </w:tc>
        <w:tc>
          <w:tcPr>
            <w:tcW w:w="850" w:type="dxa"/>
          </w:tcPr>
          <w:p w14:paraId="7408D5A1" w14:textId="77777777" w:rsidR="00192D51" w:rsidRDefault="00460E6F">
            <w:pPr>
              <w:pStyle w:val="TableParagraph"/>
              <w:spacing w:before="95"/>
              <w:ind w:left="57" w:right="52"/>
              <w:jc w:val="center"/>
              <w:rPr>
                <w:sz w:val="24"/>
              </w:rPr>
            </w:pPr>
            <w:r>
              <w:rPr>
                <w:spacing w:val="-10"/>
                <w:sz w:val="24"/>
              </w:rPr>
              <w:t>7</w:t>
            </w:r>
          </w:p>
        </w:tc>
        <w:tc>
          <w:tcPr>
            <w:tcW w:w="1191" w:type="dxa"/>
          </w:tcPr>
          <w:p w14:paraId="11F876D4" w14:textId="77777777" w:rsidR="00192D51" w:rsidRDefault="00460E6F">
            <w:pPr>
              <w:pStyle w:val="TableParagraph"/>
              <w:spacing w:before="95"/>
              <w:ind w:left="4"/>
              <w:jc w:val="center"/>
              <w:rPr>
                <w:sz w:val="24"/>
              </w:rPr>
            </w:pPr>
            <w:r>
              <w:rPr>
                <w:spacing w:val="-10"/>
                <w:sz w:val="24"/>
              </w:rPr>
              <w:t>8</w:t>
            </w:r>
          </w:p>
        </w:tc>
        <w:tc>
          <w:tcPr>
            <w:tcW w:w="907" w:type="dxa"/>
          </w:tcPr>
          <w:p w14:paraId="03F367E1" w14:textId="77777777" w:rsidR="00192D51" w:rsidRDefault="00460E6F">
            <w:pPr>
              <w:pStyle w:val="TableParagraph"/>
              <w:spacing w:before="95"/>
              <w:ind w:left="39" w:right="34"/>
              <w:jc w:val="center"/>
              <w:rPr>
                <w:sz w:val="24"/>
              </w:rPr>
            </w:pPr>
            <w:r>
              <w:rPr>
                <w:spacing w:val="-10"/>
                <w:sz w:val="24"/>
              </w:rPr>
              <w:t>9</w:t>
            </w:r>
          </w:p>
        </w:tc>
      </w:tr>
      <w:tr w:rsidR="00192D51" w14:paraId="6C117F2A" w14:textId="77777777">
        <w:trPr>
          <w:trHeight w:val="479"/>
        </w:trPr>
        <w:tc>
          <w:tcPr>
            <w:tcW w:w="1644" w:type="dxa"/>
          </w:tcPr>
          <w:p w14:paraId="04907271" w14:textId="77777777" w:rsidR="00192D51" w:rsidRDefault="00192D51">
            <w:pPr>
              <w:pStyle w:val="TableParagraph"/>
              <w:rPr>
                <w:sz w:val="20"/>
              </w:rPr>
            </w:pPr>
          </w:p>
        </w:tc>
        <w:tc>
          <w:tcPr>
            <w:tcW w:w="1191" w:type="dxa"/>
          </w:tcPr>
          <w:p w14:paraId="34830B1B" w14:textId="77777777" w:rsidR="00192D51" w:rsidRDefault="00192D51">
            <w:pPr>
              <w:pStyle w:val="TableParagraph"/>
              <w:rPr>
                <w:sz w:val="20"/>
              </w:rPr>
            </w:pPr>
          </w:p>
        </w:tc>
        <w:tc>
          <w:tcPr>
            <w:tcW w:w="1078" w:type="dxa"/>
          </w:tcPr>
          <w:p w14:paraId="224DCB2D" w14:textId="77777777" w:rsidR="00192D51" w:rsidRDefault="00192D51">
            <w:pPr>
              <w:pStyle w:val="TableParagraph"/>
              <w:rPr>
                <w:sz w:val="20"/>
              </w:rPr>
            </w:pPr>
          </w:p>
        </w:tc>
        <w:tc>
          <w:tcPr>
            <w:tcW w:w="1021" w:type="dxa"/>
          </w:tcPr>
          <w:p w14:paraId="1D7831F3" w14:textId="77777777" w:rsidR="00192D51" w:rsidRDefault="00192D51">
            <w:pPr>
              <w:pStyle w:val="TableParagraph"/>
              <w:rPr>
                <w:sz w:val="20"/>
              </w:rPr>
            </w:pPr>
          </w:p>
        </w:tc>
        <w:tc>
          <w:tcPr>
            <w:tcW w:w="1136" w:type="dxa"/>
          </w:tcPr>
          <w:p w14:paraId="2720FE63" w14:textId="77777777" w:rsidR="00192D51" w:rsidRDefault="00192D51">
            <w:pPr>
              <w:pStyle w:val="TableParagraph"/>
              <w:rPr>
                <w:sz w:val="20"/>
              </w:rPr>
            </w:pPr>
          </w:p>
        </w:tc>
        <w:tc>
          <w:tcPr>
            <w:tcW w:w="1021" w:type="dxa"/>
          </w:tcPr>
          <w:p w14:paraId="37CBDDE7" w14:textId="77777777" w:rsidR="00192D51" w:rsidRDefault="00192D51">
            <w:pPr>
              <w:pStyle w:val="TableParagraph"/>
              <w:rPr>
                <w:sz w:val="20"/>
              </w:rPr>
            </w:pPr>
          </w:p>
        </w:tc>
        <w:tc>
          <w:tcPr>
            <w:tcW w:w="850" w:type="dxa"/>
          </w:tcPr>
          <w:p w14:paraId="230CBAC4" w14:textId="77777777" w:rsidR="00192D51" w:rsidRDefault="00192D51">
            <w:pPr>
              <w:pStyle w:val="TableParagraph"/>
              <w:rPr>
                <w:sz w:val="20"/>
              </w:rPr>
            </w:pPr>
          </w:p>
        </w:tc>
        <w:tc>
          <w:tcPr>
            <w:tcW w:w="1191" w:type="dxa"/>
          </w:tcPr>
          <w:p w14:paraId="3A65AE7F" w14:textId="77777777" w:rsidR="00192D51" w:rsidRDefault="00192D51">
            <w:pPr>
              <w:pStyle w:val="TableParagraph"/>
              <w:rPr>
                <w:sz w:val="20"/>
              </w:rPr>
            </w:pPr>
          </w:p>
        </w:tc>
        <w:tc>
          <w:tcPr>
            <w:tcW w:w="907" w:type="dxa"/>
          </w:tcPr>
          <w:p w14:paraId="69E407F0" w14:textId="77777777" w:rsidR="00192D51" w:rsidRDefault="00192D51">
            <w:pPr>
              <w:pStyle w:val="TableParagraph"/>
              <w:rPr>
                <w:sz w:val="20"/>
              </w:rPr>
            </w:pPr>
          </w:p>
        </w:tc>
      </w:tr>
      <w:tr w:rsidR="00192D51" w14:paraId="03C35150" w14:textId="77777777">
        <w:trPr>
          <w:trHeight w:val="479"/>
        </w:trPr>
        <w:tc>
          <w:tcPr>
            <w:tcW w:w="1644" w:type="dxa"/>
          </w:tcPr>
          <w:p w14:paraId="76486D8F" w14:textId="77777777" w:rsidR="00192D51" w:rsidRDefault="00192D51">
            <w:pPr>
              <w:pStyle w:val="TableParagraph"/>
              <w:rPr>
                <w:sz w:val="20"/>
              </w:rPr>
            </w:pPr>
          </w:p>
        </w:tc>
        <w:tc>
          <w:tcPr>
            <w:tcW w:w="1191" w:type="dxa"/>
          </w:tcPr>
          <w:p w14:paraId="539FF82A" w14:textId="77777777" w:rsidR="00192D51" w:rsidRDefault="00192D51">
            <w:pPr>
              <w:pStyle w:val="TableParagraph"/>
              <w:rPr>
                <w:sz w:val="20"/>
              </w:rPr>
            </w:pPr>
          </w:p>
        </w:tc>
        <w:tc>
          <w:tcPr>
            <w:tcW w:w="1078" w:type="dxa"/>
          </w:tcPr>
          <w:p w14:paraId="3B004EC8" w14:textId="77777777" w:rsidR="00192D51" w:rsidRDefault="00192D51">
            <w:pPr>
              <w:pStyle w:val="TableParagraph"/>
              <w:rPr>
                <w:sz w:val="20"/>
              </w:rPr>
            </w:pPr>
          </w:p>
        </w:tc>
        <w:tc>
          <w:tcPr>
            <w:tcW w:w="1021" w:type="dxa"/>
          </w:tcPr>
          <w:p w14:paraId="15DB1B3C" w14:textId="77777777" w:rsidR="00192D51" w:rsidRDefault="00192D51">
            <w:pPr>
              <w:pStyle w:val="TableParagraph"/>
              <w:rPr>
                <w:sz w:val="20"/>
              </w:rPr>
            </w:pPr>
          </w:p>
        </w:tc>
        <w:tc>
          <w:tcPr>
            <w:tcW w:w="1136" w:type="dxa"/>
          </w:tcPr>
          <w:p w14:paraId="11B098B4" w14:textId="77777777" w:rsidR="00192D51" w:rsidRDefault="00192D51">
            <w:pPr>
              <w:pStyle w:val="TableParagraph"/>
              <w:rPr>
                <w:sz w:val="20"/>
              </w:rPr>
            </w:pPr>
          </w:p>
        </w:tc>
        <w:tc>
          <w:tcPr>
            <w:tcW w:w="1021" w:type="dxa"/>
          </w:tcPr>
          <w:p w14:paraId="3EDEE4F1" w14:textId="77777777" w:rsidR="00192D51" w:rsidRDefault="00192D51">
            <w:pPr>
              <w:pStyle w:val="TableParagraph"/>
              <w:rPr>
                <w:sz w:val="20"/>
              </w:rPr>
            </w:pPr>
          </w:p>
        </w:tc>
        <w:tc>
          <w:tcPr>
            <w:tcW w:w="850" w:type="dxa"/>
          </w:tcPr>
          <w:p w14:paraId="0801CA32" w14:textId="77777777" w:rsidR="00192D51" w:rsidRDefault="00192D51">
            <w:pPr>
              <w:pStyle w:val="TableParagraph"/>
              <w:rPr>
                <w:sz w:val="20"/>
              </w:rPr>
            </w:pPr>
          </w:p>
        </w:tc>
        <w:tc>
          <w:tcPr>
            <w:tcW w:w="1191" w:type="dxa"/>
          </w:tcPr>
          <w:p w14:paraId="47B68F12" w14:textId="77777777" w:rsidR="00192D51" w:rsidRDefault="00192D51">
            <w:pPr>
              <w:pStyle w:val="TableParagraph"/>
              <w:rPr>
                <w:sz w:val="20"/>
              </w:rPr>
            </w:pPr>
          </w:p>
        </w:tc>
        <w:tc>
          <w:tcPr>
            <w:tcW w:w="907" w:type="dxa"/>
          </w:tcPr>
          <w:p w14:paraId="419B7424" w14:textId="77777777" w:rsidR="00192D51" w:rsidRDefault="00192D51">
            <w:pPr>
              <w:pStyle w:val="TableParagraph"/>
              <w:rPr>
                <w:sz w:val="20"/>
              </w:rPr>
            </w:pPr>
          </w:p>
        </w:tc>
      </w:tr>
      <w:tr w:rsidR="00192D51" w14:paraId="1F76FD85" w14:textId="77777777">
        <w:trPr>
          <w:trHeight w:val="479"/>
        </w:trPr>
        <w:tc>
          <w:tcPr>
            <w:tcW w:w="1644" w:type="dxa"/>
          </w:tcPr>
          <w:p w14:paraId="7713216E" w14:textId="77777777" w:rsidR="00192D51" w:rsidRDefault="00192D51">
            <w:pPr>
              <w:pStyle w:val="TableParagraph"/>
              <w:rPr>
                <w:sz w:val="20"/>
              </w:rPr>
            </w:pPr>
          </w:p>
        </w:tc>
        <w:tc>
          <w:tcPr>
            <w:tcW w:w="1191" w:type="dxa"/>
          </w:tcPr>
          <w:p w14:paraId="33F68215" w14:textId="77777777" w:rsidR="00192D51" w:rsidRDefault="00192D51">
            <w:pPr>
              <w:pStyle w:val="TableParagraph"/>
              <w:rPr>
                <w:sz w:val="20"/>
              </w:rPr>
            </w:pPr>
          </w:p>
        </w:tc>
        <w:tc>
          <w:tcPr>
            <w:tcW w:w="1078" w:type="dxa"/>
          </w:tcPr>
          <w:p w14:paraId="12E922B1" w14:textId="77777777" w:rsidR="00192D51" w:rsidRDefault="00192D51">
            <w:pPr>
              <w:pStyle w:val="TableParagraph"/>
              <w:rPr>
                <w:sz w:val="20"/>
              </w:rPr>
            </w:pPr>
          </w:p>
        </w:tc>
        <w:tc>
          <w:tcPr>
            <w:tcW w:w="1021" w:type="dxa"/>
          </w:tcPr>
          <w:p w14:paraId="14E4A995" w14:textId="77777777" w:rsidR="00192D51" w:rsidRDefault="00192D51">
            <w:pPr>
              <w:pStyle w:val="TableParagraph"/>
              <w:rPr>
                <w:sz w:val="20"/>
              </w:rPr>
            </w:pPr>
          </w:p>
        </w:tc>
        <w:tc>
          <w:tcPr>
            <w:tcW w:w="1136" w:type="dxa"/>
          </w:tcPr>
          <w:p w14:paraId="234A8555" w14:textId="77777777" w:rsidR="00192D51" w:rsidRDefault="00192D51">
            <w:pPr>
              <w:pStyle w:val="TableParagraph"/>
              <w:rPr>
                <w:sz w:val="20"/>
              </w:rPr>
            </w:pPr>
          </w:p>
        </w:tc>
        <w:tc>
          <w:tcPr>
            <w:tcW w:w="1021" w:type="dxa"/>
          </w:tcPr>
          <w:p w14:paraId="7CE9DD4D" w14:textId="77777777" w:rsidR="00192D51" w:rsidRDefault="00192D51">
            <w:pPr>
              <w:pStyle w:val="TableParagraph"/>
              <w:rPr>
                <w:sz w:val="20"/>
              </w:rPr>
            </w:pPr>
          </w:p>
        </w:tc>
        <w:tc>
          <w:tcPr>
            <w:tcW w:w="850" w:type="dxa"/>
          </w:tcPr>
          <w:p w14:paraId="32DBC17E" w14:textId="77777777" w:rsidR="00192D51" w:rsidRDefault="00192D51">
            <w:pPr>
              <w:pStyle w:val="TableParagraph"/>
              <w:rPr>
                <w:sz w:val="20"/>
              </w:rPr>
            </w:pPr>
          </w:p>
        </w:tc>
        <w:tc>
          <w:tcPr>
            <w:tcW w:w="1191" w:type="dxa"/>
          </w:tcPr>
          <w:p w14:paraId="339AD59E" w14:textId="77777777" w:rsidR="00192D51" w:rsidRDefault="00192D51">
            <w:pPr>
              <w:pStyle w:val="TableParagraph"/>
              <w:rPr>
                <w:sz w:val="20"/>
              </w:rPr>
            </w:pPr>
          </w:p>
        </w:tc>
        <w:tc>
          <w:tcPr>
            <w:tcW w:w="907" w:type="dxa"/>
          </w:tcPr>
          <w:p w14:paraId="5601D5E1" w14:textId="77777777" w:rsidR="00192D51" w:rsidRDefault="00192D51">
            <w:pPr>
              <w:pStyle w:val="TableParagraph"/>
              <w:rPr>
                <w:sz w:val="20"/>
              </w:rPr>
            </w:pPr>
          </w:p>
        </w:tc>
      </w:tr>
      <w:tr w:rsidR="00192D51" w14:paraId="5BDAE84E" w14:textId="77777777">
        <w:trPr>
          <w:trHeight w:val="482"/>
        </w:trPr>
        <w:tc>
          <w:tcPr>
            <w:tcW w:w="1644" w:type="dxa"/>
          </w:tcPr>
          <w:p w14:paraId="32E8968F" w14:textId="77777777" w:rsidR="00192D51" w:rsidRDefault="00460E6F">
            <w:pPr>
              <w:pStyle w:val="TableParagraph"/>
              <w:spacing w:before="95"/>
              <w:ind w:left="71" w:right="61"/>
              <w:jc w:val="center"/>
              <w:rPr>
                <w:sz w:val="24"/>
              </w:rPr>
            </w:pPr>
            <w:r>
              <w:rPr>
                <w:spacing w:val="-2"/>
                <w:sz w:val="24"/>
              </w:rPr>
              <w:t>Итого</w:t>
            </w:r>
          </w:p>
        </w:tc>
        <w:tc>
          <w:tcPr>
            <w:tcW w:w="1191" w:type="dxa"/>
          </w:tcPr>
          <w:p w14:paraId="1FE4AB1E" w14:textId="77777777" w:rsidR="00192D51" w:rsidRDefault="00192D51">
            <w:pPr>
              <w:pStyle w:val="TableParagraph"/>
              <w:rPr>
                <w:sz w:val="20"/>
              </w:rPr>
            </w:pPr>
          </w:p>
        </w:tc>
        <w:tc>
          <w:tcPr>
            <w:tcW w:w="1078" w:type="dxa"/>
          </w:tcPr>
          <w:p w14:paraId="22855619" w14:textId="77777777" w:rsidR="00192D51" w:rsidRDefault="00192D51">
            <w:pPr>
              <w:pStyle w:val="TableParagraph"/>
              <w:rPr>
                <w:sz w:val="20"/>
              </w:rPr>
            </w:pPr>
          </w:p>
        </w:tc>
        <w:tc>
          <w:tcPr>
            <w:tcW w:w="1021" w:type="dxa"/>
          </w:tcPr>
          <w:p w14:paraId="7044B966" w14:textId="77777777" w:rsidR="00192D51" w:rsidRDefault="00192D51">
            <w:pPr>
              <w:pStyle w:val="TableParagraph"/>
              <w:rPr>
                <w:sz w:val="20"/>
              </w:rPr>
            </w:pPr>
          </w:p>
        </w:tc>
        <w:tc>
          <w:tcPr>
            <w:tcW w:w="1136" w:type="dxa"/>
          </w:tcPr>
          <w:p w14:paraId="1789605D" w14:textId="77777777" w:rsidR="00192D51" w:rsidRDefault="00192D51">
            <w:pPr>
              <w:pStyle w:val="TableParagraph"/>
              <w:rPr>
                <w:sz w:val="20"/>
              </w:rPr>
            </w:pPr>
          </w:p>
        </w:tc>
        <w:tc>
          <w:tcPr>
            <w:tcW w:w="1021" w:type="dxa"/>
          </w:tcPr>
          <w:p w14:paraId="0C428F41" w14:textId="77777777" w:rsidR="00192D51" w:rsidRDefault="00192D51">
            <w:pPr>
              <w:pStyle w:val="TableParagraph"/>
              <w:rPr>
                <w:sz w:val="20"/>
              </w:rPr>
            </w:pPr>
          </w:p>
        </w:tc>
        <w:tc>
          <w:tcPr>
            <w:tcW w:w="850" w:type="dxa"/>
          </w:tcPr>
          <w:p w14:paraId="707E5E51" w14:textId="77777777" w:rsidR="00192D51" w:rsidRDefault="00192D51">
            <w:pPr>
              <w:pStyle w:val="TableParagraph"/>
              <w:rPr>
                <w:sz w:val="20"/>
              </w:rPr>
            </w:pPr>
          </w:p>
        </w:tc>
        <w:tc>
          <w:tcPr>
            <w:tcW w:w="1191" w:type="dxa"/>
          </w:tcPr>
          <w:p w14:paraId="3AF541FC" w14:textId="77777777" w:rsidR="00192D51" w:rsidRDefault="00192D51">
            <w:pPr>
              <w:pStyle w:val="TableParagraph"/>
              <w:rPr>
                <w:sz w:val="20"/>
              </w:rPr>
            </w:pPr>
          </w:p>
        </w:tc>
        <w:tc>
          <w:tcPr>
            <w:tcW w:w="907" w:type="dxa"/>
            <w:tcBorders>
              <w:bottom w:val="nil"/>
              <w:right w:val="nil"/>
            </w:tcBorders>
          </w:tcPr>
          <w:p w14:paraId="6DF1446C" w14:textId="77777777" w:rsidR="00192D51" w:rsidRDefault="00192D51">
            <w:pPr>
              <w:pStyle w:val="TableParagraph"/>
              <w:rPr>
                <w:sz w:val="20"/>
              </w:rPr>
            </w:pPr>
          </w:p>
        </w:tc>
      </w:tr>
    </w:tbl>
    <w:p w14:paraId="780EE8F3" w14:textId="77777777" w:rsidR="00192D51" w:rsidRDefault="00192D51">
      <w:pPr>
        <w:pStyle w:val="a3"/>
        <w:spacing w:before="57"/>
        <w:ind w:left="0"/>
        <w:jc w:val="left"/>
        <w:rPr>
          <w:rFonts w:ascii="Courier New"/>
          <w:sz w:val="20"/>
        </w:rPr>
      </w:pPr>
    </w:p>
    <w:p w14:paraId="6F0BB2B4" w14:textId="77777777" w:rsidR="00192D51" w:rsidRDefault="00460E6F">
      <w:pPr>
        <w:pStyle w:val="a4"/>
        <w:numPr>
          <w:ilvl w:val="0"/>
          <w:numId w:val="10"/>
        </w:numPr>
        <w:tabs>
          <w:tab w:val="left" w:pos="1819"/>
          <w:tab w:val="left" w:pos="3981"/>
        </w:tabs>
        <w:ind w:left="3981" w:right="2383" w:hanging="2521"/>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обязательствами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 xml:space="preserve">бюджетными </w:t>
      </w:r>
      <w:r>
        <w:rPr>
          <w:rFonts w:ascii="Courier New" w:hAnsi="Courier New"/>
          <w:spacing w:val="-2"/>
          <w:sz w:val="20"/>
        </w:rPr>
        <w:t>средствами</w:t>
      </w:r>
    </w:p>
    <w:p w14:paraId="2ED38A1E" w14:textId="77777777" w:rsidR="00192D51" w:rsidRDefault="00192D51">
      <w:pPr>
        <w:pStyle w:val="a3"/>
        <w:ind w:left="0"/>
        <w:jc w:val="left"/>
        <w:rPr>
          <w:rFonts w:ascii="Courier New"/>
          <w:sz w:val="20"/>
        </w:rPr>
      </w:pPr>
    </w:p>
    <w:p w14:paraId="04667BF1" w14:textId="77777777" w:rsidR="00192D51" w:rsidRDefault="00460E6F">
      <w:pPr>
        <w:pStyle w:val="a4"/>
        <w:numPr>
          <w:ilvl w:val="1"/>
          <w:numId w:val="10"/>
        </w:numPr>
        <w:tabs>
          <w:tab w:val="left" w:pos="2659"/>
        </w:tabs>
        <w:spacing w:line="226" w:lineRule="exact"/>
        <w:ind w:left="2659" w:hanging="598"/>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обязательствами</w:t>
      </w:r>
    </w:p>
    <w:p w14:paraId="6AAD7443" w14:textId="77777777" w:rsidR="00192D51" w:rsidRDefault="00460E6F">
      <w:pPr>
        <w:spacing w:line="226" w:lineRule="exact"/>
        <w:ind w:left="1461"/>
        <w:rPr>
          <w:rFonts w:ascii="Courier New" w:hAnsi="Courier New"/>
          <w:sz w:val="20"/>
        </w:rPr>
      </w:pPr>
      <w:r>
        <w:rPr>
          <w:rFonts w:ascii="Courier New" w:hAnsi="Courier New"/>
          <w:sz w:val="20"/>
        </w:rPr>
        <w:t>и</w:t>
      </w:r>
      <w:r>
        <w:rPr>
          <w:rFonts w:ascii="Courier New" w:hAnsi="Courier New"/>
          <w:spacing w:val="-12"/>
          <w:sz w:val="20"/>
        </w:rPr>
        <w:t xml:space="preserve"> </w:t>
      </w:r>
      <w:r>
        <w:rPr>
          <w:rFonts w:ascii="Courier New" w:hAnsi="Courier New"/>
          <w:sz w:val="20"/>
        </w:rPr>
        <w:t>бюджетными</w:t>
      </w:r>
      <w:r>
        <w:rPr>
          <w:rFonts w:ascii="Courier New" w:hAnsi="Courier New"/>
          <w:spacing w:val="-10"/>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средств</w:t>
      </w:r>
    </w:p>
    <w:p w14:paraId="1B521286" w14:textId="77777777" w:rsidR="00192D51" w:rsidRDefault="00192D51">
      <w:pPr>
        <w:spacing w:line="226" w:lineRule="exact"/>
        <w:rPr>
          <w:rFonts w:ascii="Courier New" w:hAnsi="Courier New"/>
          <w:sz w:val="20"/>
        </w:rPr>
        <w:sectPr w:rsidR="00192D51">
          <w:pgSz w:w="11910" w:h="16840"/>
          <w:pgMar w:top="1620" w:right="708" w:bottom="280" w:left="992" w:header="720" w:footer="720" w:gutter="0"/>
          <w:cols w:space="720"/>
        </w:sectPr>
      </w:pPr>
    </w:p>
    <w:p w14:paraId="369D4C89"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849"/>
        <w:gridCol w:w="736"/>
        <w:gridCol w:w="794"/>
        <w:gridCol w:w="682"/>
        <w:gridCol w:w="737"/>
        <w:gridCol w:w="624"/>
        <w:gridCol w:w="1133"/>
        <w:gridCol w:w="624"/>
        <w:gridCol w:w="1306"/>
        <w:gridCol w:w="1361"/>
        <w:gridCol w:w="1021"/>
        <w:gridCol w:w="1076"/>
        <w:gridCol w:w="754"/>
      </w:tblGrid>
      <w:tr w:rsidR="00192D51" w14:paraId="5F9A9974" w14:textId="77777777">
        <w:trPr>
          <w:trHeight w:val="755"/>
        </w:trPr>
        <w:tc>
          <w:tcPr>
            <w:tcW w:w="1056" w:type="dxa"/>
            <w:vMerge w:val="restart"/>
          </w:tcPr>
          <w:p w14:paraId="4B8E03E7" w14:textId="77777777" w:rsidR="00192D51" w:rsidRDefault="00460E6F">
            <w:pPr>
              <w:pStyle w:val="TableParagraph"/>
              <w:spacing w:before="95"/>
              <w:ind w:left="93" w:right="83" w:hanging="2"/>
              <w:jc w:val="center"/>
              <w:rPr>
                <w:sz w:val="24"/>
              </w:rPr>
            </w:pPr>
            <w:r>
              <w:rPr>
                <w:sz w:val="24"/>
              </w:rPr>
              <w:t xml:space="preserve">Код по БК и </w:t>
            </w:r>
            <w:r>
              <w:rPr>
                <w:spacing w:val="-2"/>
                <w:sz w:val="24"/>
              </w:rPr>
              <w:t xml:space="preserve">дополни тельной </w:t>
            </w:r>
            <w:proofErr w:type="spellStart"/>
            <w:r>
              <w:rPr>
                <w:spacing w:val="-2"/>
                <w:sz w:val="24"/>
              </w:rPr>
              <w:t>классиф</w:t>
            </w:r>
            <w:proofErr w:type="spellEnd"/>
            <w:r>
              <w:rPr>
                <w:spacing w:val="-2"/>
                <w:sz w:val="24"/>
              </w:rPr>
              <w:t xml:space="preserve"> </w:t>
            </w:r>
            <w:proofErr w:type="spellStart"/>
            <w:r>
              <w:rPr>
                <w:spacing w:val="-2"/>
                <w:sz w:val="24"/>
              </w:rPr>
              <w:t>икации</w:t>
            </w:r>
            <w:proofErr w:type="spellEnd"/>
          </w:p>
        </w:tc>
        <w:tc>
          <w:tcPr>
            <w:tcW w:w="3798" w:type="dxa"/>
            <w:gridSpan w:val="5"/>
          </w:tcPr>
          <w:p w14:paraId="2238907C" w14:textId="77777777" w:rsidR="00192D51" w:rsidRDefault="00460E6F">
            <w:pPr>
              <w:pStyle w:val="TableParagraph"/>
              <w:spacing w:before="95"/>
              <w:ind w:left="1185" w:right="116" w:hanging="1056"/>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757" w:type="dxa"/>
            <w:gridSpan w:val="2"/>
          </w:tcPr>
          <w:p w14:paraId="6F0B972C" w14:textId="77777777" w:rsidR="00192D51" w:rsidRDefault="00460E6F">
            <w:pPr>
              <w:pStyle w:val="TableParagraph"/>
              <w:spacing w:before="95"/>
              <w:ind w:left="208"/>
              <w:rPr>
                <w:sz w:val="24"/>
              </w:rPr>
            </w:pPr>
            <w:r>
              <w:rPr>
                <w:spacing w:val="-2"/>
                <w:sz w:val="24"/>
              </w:rPr>
              <w:t>Поступления</w:t>
            </w:r>
          </w:p>
        </w:tc>
        <w:tc>
          <w:tcPr>
            <w:tcW w:w="1930" w:type="dxa"/>
            <w:gridSpan w:val="2"/>
          </w:tcPr>
          <w:p w14:paraId="2AB360AE" w14:textId="77777777" w:rsidR="00192D51" w:rsidRDefault="00460E6F">
            <w:pPr>
              <w:pStyle w:val="TableParagraph"/>
              <w:spacing w:before="95"/>
              <w:ind w:left="493"/>
              <w:rPr>
                <w:sz w:val="24"/>
              </w:rPr>
            </w:pPr>
            <w:r>
              <w:rPr>
                <w:spacing w:val="-2"/>
                <w:sz w:val="24"/>
              </w:rPr>
              <w:t>Выплаты</w:t>
            </w:r>
          </w:p>
        </w:tc>
        <w:tc>
          <w:tcPr>
            <w:tcW w:w="3458" w:type="dxa"/>
            <w:gridSpan w:val="3"/>
          </w:tcPr>
          <w:p w14:paraId="3E90CA0E" w14:textId="77777777" w:rsidR="00192D51" w:rsidRDefault="00460E6F">
            <w:pPr>
              <w:pStyle w:val="TableParagraph"/>
              <w:spacing w:before="95"/>
              <w:ind w:left="1021"/>
              <w:rPr>
                <w:sz w:val="24"/>
              </w:rPr>
            </w:pPr>
            <w:r>
              <w:rPr>
                <w:sz w:val="24"/>
              </w:rPr>
              <w:t xml:space="preserve">Итого </w:t>
            </w:r>
            <w:r>
              <w:rPr>
                <w:spacing w:val="-2"/>
                <w:sz w:val="24"/>
              </w:rPr>
              <w:t>выплат</w:t>
            </w:r>
          </w:p>
        </w:tc>
        <w:tc>
          <w:tcPr>
            <w:tcW w:w="754" w:type="dxa"/>
            <w:vMerge w:val="restart"/>
          </w:tcPr>
          <w:p w14:paraId="53A44291" w14:textId="77777777" w:rsidR="00192D51" w:rsidRDefault="00460E6F">
            <w:pPr>
              <w:pStyle w:val="TableParagraph"/>
              <w:spacing w:before="95"/>
              <w:ind w:left="82" w:right="71" w:hanging="1"/>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7686AC8B" w14:textId="77777777">
        <w:trPr>
          <w:trHeight w:val="479"/>
        </w:trPr>
        <w:tc>
          <w:tcPr>
            <w:tcW w:w="1056" w:type="dxa"/>
            <w:vMerge/>
            <w:tcBorders>
              <w:top w:val="nil"/>
            </w:tcBorders>
          </w:tcPr>
          <w:p w14:paraId="48FDDCBE" w14:textId="77777777" w:rsidR="00192D51" w:rsidRDefault="00192D51">
            <w:pPr>
              <w:rPr>
                <w:sz w:val="2"/>
                <w:szCs w:val="2"/>
              </w:rPr>
            </w:pPr>
          </w:p>
        </w:tc>
        <w:tc>
          <w:tcPr>
            <w:tcW w:w="849" w:type="dxa"/>
            <w:vMerge w:val="restart"/>
          </w:tcPr>
          <w:p w14:paraId="4E0A4A8D" w14:textId="77777777" w:rsidR="00192D51" w:rsidRDefault="00460E6F">
            <w:pPr>
              <w:pStyle w:val="TableParagraph"/>
              <w:spacing w:before="95"/>
              <w:ind w:left="91" w:right="80"/>
              <w:jc w:val="center"/>
              <w:rPr>
                <w:sz w:val="24"/>
              </w:rPr>
            </w:pPr>
            <w:r>
              <w:rPr>
                <w:spacing w:val="-5"/>
                <w:sz w:val="24"/>
              </w:rPr>
              <w:t>на</w:t>
            </w:r>
          </w:p>
          <w:p w14:paraId="7BDAE1C7" w14:textId="77777777" w:rsidR="00192D51" w:rsidRDefault="00460E6F">
            <w:pPr>
              <w:pStyle w:val="TableParagraph"/>
              <w:ind w:left="101" w:right="87" w:hanging="4"/>
              <w:jc w:val="center"/>
              <w:rPr>
                <w:sz w:val="24"/>
              </w:rPr>
            </w:pPr>
            <w:proofErr w:type="spellStart"/>
            <w:r>
              <w:rPr>
                <w:spacing w:val="-2"/>
                <w:sz w:val="24"/>
              </w:rPr>
              <w:t>текущ</w:t>
            </w:r>
            <w:proofErr w:type="spellEnd"/>
            <w:r>
              <w:rPr>
                <w:spacing w:val="-2"/>
                <w:sz w:val="24"/>
              </w:rPr>
              <w:t xml:space="preserve"> </w:t>
            </w:r>
            <w:proofErr w:type="spellStart"/>
            <w:r>
              <w:rPr>
                <w:spacing w:val="-6"/>
                <w:sz w:val="24"/>
              </w:rPr>
              <w:t>ий</w:t>
            </w:r>
            <w:proofErr w:type="spellEnd"/>
            <w:r>
              <w:rPr>
                <w:spacing w:val="-6"/>
                <w:sz w:val="24"/>
              </w:rPr>
              <w:t xml:space="preserve"> </w:t>
            </w:r>
            <w:proofErr w:type="spellStart"/>
            <w:r>
              <w:rPr>
                <w:spacing w:val="-2"/>
                <w:sz w:val="24"/>
              </w:rPr>
              <w:t>финан</w:t>
            </w:r>
            <w:proofErr w:type="spellEnd"/>
            <w:r>
              <w:rPr>
                <w:spacing w:val="-2"/>
                <w:sz w:val="24"/>
              </w:rPr>
              <w:t xml:space="preserve"> </w:t>
            </w:r>
            <w:proofErr w:type="spellStart"/>
            <w:r>
              <w:rPr>
                <w:spacing w:val="-4"/>
                <w:sz w:val="24"/>
              </w:rPr>
              <w:t>совый</w:t>
            </w:r>
            <w:proofErr w:type="spellEnd"/>
            <w:r>
              <w:rPr>
                <w:spacing w:val="-4"/>
                <w:sz w:val="24"/>
              </w:rPr>
              <w:t xml:space="preserve"> год</w:t>
            </w:r>
          </w:p>
        </w:tc>
        <w:tc>
          <w:tcPr>
            <w:tcW w:w="2949" w:type="dxa"/>
            <w:gridSpan w:val="4"/>
          </w:tcPr>
          <w:p w14:paraId="17149857" w14:textId="77777777" w:rsidR="00192D51" w:rsidRDefault="00460E6F">
            <w:pPr>
              <w:pStyle w:val="TableParagraph"/>
              <w:spacing w:before="95"/>
              <w:ind w:left="43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24" w:type="dxa"/>
            <w:vMerge w:val="restart"/>
          </w:tcPr>
          <w:p w14:paraId="0C24FDA0" w14:textId="77777777" w:rsidR="00192D51" w:rsidRDefault="00460E6F">
            <w:pPr>
              <w:pStyle w:val="TableParagraph"/>
              <w:spacing w:before="95"/>
              <w:ind w:left="253" w:right="86" w:hanging="154"/>
              <w:rPr>
                <w:sz w:val="24"/>
              </w:rPr>
            </w:pPr>
            <w:proofErr w:type="spellStart"/>
            <w:r>
              <w:rPr>
                <w:spacing w:val="-4"/>
                <w:sz w:val="24"/>
              </w:rPr>
              <w:t>всег</w:t>
            </w:r>
            <w:proofErr w:type="spellEnd"/>
            <w:r>
              <w:rPr>
                <w:spacing w:val="-4"/>
                <w:sz w:val="24"/>
              </w:rPr>
              <w:t xml:space="preserve"> </w:t>
            </w:r>
            <w:r>
              <w:rPr>
                <w:spacing w:val="-10"/>
                <w:sz w:val="24"/>
              </w:rPr>
              <w:t>о</w:t>
            </w:r>
          </w:p>
        </w:tc>
        <w:tc>
          <w:tcPr>
            <w:tcW w:w="1133" w:type="dxa"/>
            <w:vMerge w:val="restart"/>
          </w:tcPr>
          <w:p w14:paraId="0222A990" w14:textId="77777777" w:rsidR="00192D51" w:rsidRDefault="00460E6F">
            <w:pPr>
              <w:pStyle w:val="TableParagraph"/>
              <w:spacing w:before="95"/>
              <w:ind w:left="196" w:right="177" w:hanging="1"/>
              <w:jc w:val="center"/>
              <w:rPr>
                <w:sz w:val="24"/>
              </w:rPr>
            </w:pPr>
            <w:r>
              <w:rPr>
                <w:sz w:val="24"/>
              </w:rPr>
              <w:t>в том числе</w:t>
            </w:r>
            <w:r>
              <w:rPr>
                <w:spacing w:val="-5"/>
                <w:sz w:val="24"/>
              </w:rPr>
              <w:t xml:space="preserve"> </w:t>
            </w:r>
            <w:r>
              <w:rPr>
                <w:spacing w:val="-10"/>
                <w:sz w:val="24"/>
              </w:rPr>
              <w:t>с</w:t>
            </w:r>
          </w:p>
          <w:p w14:paraId="06CFA2E7" w14:textId="77777777" w:rsidR="00192D51" w:rsidRDefault="00460E6F">
            <w:pPr>
              <w:pStyle w:val="TableParagraph"/>
              <w:ind w:left="98" w:right="81" w:hanging="2"/>
              <w:jc w:val="center"/>
              <w:rPr>
                <w:sz w:val="24"/>
              </w:rPr>
            </w:pPr>
            <w:proofErr w:type="spellStart"/>
            <w:r>
              <w:rPr>
                <w:spacing w:val="-2"/>
                <w:sz w:val="24"/>
              </w:rPr>
              <w:t>банковск</w:t>
            </w:r>
            <w:proofErr w:type="spellEnd"/>
            <w:r>
              <w:rPr>
                <w:spacing w:val="-2"/>
                <w:sz w:val="24"/>
              </w:rPr>
              <w:t xml:space="preserve"> </w:t>
            </w:r>
            <w:r>
              <w:rPr>
                <w:sz w:val="24"/>
              </w:rPr>
              <w:t>ого</w:t>
            </w:r>
            <w:r>
              <w:rPr>
                <w:spacing w:val="-15"/>
                <w:sz w:val="24"/>
              </w:rPr>
              <w:t xml:space="preserve"> </w:t>
            </w:r>
            <w:r>
              <w:rPr>
                <w:sz w:val="24"/>
              </w:rPr>
              <w:t xml:space="preserve">счета </w:t>
            </w:r>
            <w:proofErr w:type="spellStart"/>
            <w:r>
              <w:rPr>
                <w:spacing w:val="-2"/>
                <w:sz w:val="24"/>
              </w:rPr>
              <w:t>получате</w:t>
            </w:r>
            <w:proofErr w:type="spellEnd"/>
            <w:r>
              <w:rPr>
                <w:spacing w:val="-2"/>
                <w:sz w:val="24"/>
              </w:rPr>
              <w:t xml:space="preserve"> </w:t>
            </w:r>
            <w:r>
              <w:rPr>
                <w:spacing w:val="-6"/>
                <w:sz w:val="24"/>
              </w:rPr>
              <w:t>ля</w:t>
            </w:r>
          </w:p>
          <w:p w14:paraId="66A92420" w14:textId="77777777" w:rsidR="00192D51" w:rsidRDefault="00460E6F">
            <w:pPr>
              <w:pStyle w:val="TableParagraph"/>
              <w:ind w:left="19"/>
              <w:jc w:val="center"/>
              <w:rPr>
                <w:sz w:val="24"/>
              </w:rPr>
            </w:pPr>
            <w:proofErr w:type="spellStart"/>
            <w:r>
              <w:rPr>
                <w:spacing w:val="-2"/>
                <w:sz w:val="24"/>
              </w:rPr>
              <w:t>бюджетн</w:t>
            </w:r>
            <w:proofErr w:type="spellEnd"/>
            <w:r>
              <w:rPr>
                <w:spacing w:val="-2"/>
                <w:sz w:val="24"/>
              </w:rPr>
              <w:t xml:space="preserve"> </w:t>
            </w:r>
            <w:proofErr w:type="spellStart"/>
            <w:r>
              <w:rPr>
                <w:spacing w:val="-6"/>
                <w:sz w:val="24"/>
              </w:rPr>
              <w:t>ых</w:t>
            </w:r>
            <w:proofErr w:type="spellEnd"/>
          </w:p>
          <w:p w14:paraId="01DBD6E8" w14:textId="77777777" w:rsidR="00192D51" w:rsidRDefault="00460E6F">
            <w:pPr>
              <w:pStyle w:val="TableParagraph"/>
              <w:ind w:left="19" w:right="6"/>
              <w:jc w:val="center"/>
              <w:rPr>
                <w:sz w:val="24"/>
              </w:rPr>
            </w:pPr>
            <w:r>
              <w:rPr>
                <w:spacing w:val="-2"/>
                <w:sz w:val="24"/>
              </w:rPr>
              <w:t>средств</w:t>
            </w:r>
          </w:p>
        </w:tc>
        <w:tc>
          <w:tcPr>
            <w:tcW w:w="624" w:type="dxa"/>
            <w:vMerge w:val="restart"/>
          </w:tcPr>
          <w:p w14:paraId="69D02D10" w14:textId="77777777" w:rsidR="00192D51" w:rsidRDefault="00460E6F">
            <w:pPr>
              <w:pStyle w:val="TableParagraph"/>
              <w:spacing w:before="95"/>
              <w:ind w:left="253" w:right="86" w:hanging="154"/>
              <w:rPr>
                <w:sz w:val="24"/>
              </w:rPr>
            </w:pPr>
            <w:proofErr w:type="spellStart"/>
            <w:r>
              <w:rPr>
                <w:spacing w:val="-4"/>
                <w:sz w:val="24"/>
              </w:rPr>
              <w:t>всег</w:t>
            </w:r>
            <w:proofErr w:type="spellEnd"/>
            <w:r>
              <w:rPr>
                <w:spacing w:val="-4"/>
                <w:sz w:val="24"/>
              </w:rPr>
              <w:t xml:space="preserve"> </w:t>
            </w:r>
            <w:r>
              <w:rPr>
                <w:spacing w:val="-10"/>
                <w:sz w:val="24"/>
              </w:rPr>
              <w:t>о</w:t>
            </w:r>
          </w:p>
        </w:tc>
        <w:tc>
          <w:tcPr>
            <w:tcW w:w="1306" w:type="dxa"/>
            <w:vMerge w:val="restart"/>
          </w:tcPr>
          <w:p w14:paraId="725DB426" w14:textId="77777777" w:rsidR="00192D51" w:rsidRDefault="00460E6F">
            <w:pPr>
              <w:pStyle w:val="TableParagraph"/>
              <w:spacing w:before="95"/>
              <w:ind w:left="108" w:right="94"/>
              <w:jc w:val="center"/>
              <w:rPr>
                <w:sz w:val="24"/>
              </w:rPr>
            </w:pPr>
            <w:r>
              <w:rPr>
                <w:sz w:val="24"/>
              </w:rPr>
              <w:t>в том числе</w:t>
            </w:r>
            <w:r>
              <w:rPr>
                <w:spacing w:val="-5"/>
                <w:sz w:val="24"/>
              </w:rPr>
              <w:t xml:space="preserve"> на</w:t>
            </w:r>
          </w:p>
          <w:p w14:paraId="0FD517E2" w14:textId="77777777" w:rsidR="00192D51" w:rsidRDefault="00460E6F">
            <w:pPr>
              <w:pStyle w:val="TableParagraph"/>
              <w:ind w:left="76" w:right="63" w:firstLine="1"/>
              <w:jc w:val="center"/>
              <w:rPr>
                <w:sz w:val="24"/>
              </w:rPr>
            </w:pPr>
            <w:proofErr w:type="spellStart"/>
            <w:r>
              <w:rPr>
                <w:spacing w:val="-2"/>
                <w:sz w:val="24"/>
              </w:rPr>
              <w:t>банковски</w:t>
            </w:r>
            <w:proofErr w:type="spellEnd"/>
            <w:r>
              <w:rPr>
                <w:spacing w:val="-2"/>
                <w:sz w:val="24"/>
              </w:rPr>
              <w:t xml:space="preserve"> </w:t>
            </w:r>
            <w:r>
              <w:rPr>
                <w:sz w:val="24"/>
              </w:rPr>
              <w:t xml:space="preserve">й счет </w:t>
            </w:r>
            <w:r>
              <w:rPr>
                <w:spacing w:val="-2"/>
                <w:sz w:val="24"/>
              </w:rPr>
              <w:t xml:space="preserve">получателя </w:t>
            </w:r>
            <w:proofErr w:type="spellStart"/>
            <w:r>
              <w:rPr>
                <w:spacing w:val="-2"/>
                <w:sz w:val="24"/>
              </w:rPr>
              <w:t>бюджетны</w:t>
            </w:r>
            <w:proofErr w:type="spellEnd"/>
            <w:r>
              <w:rPr>
                <w:spacing w:val="-2"/>
                <w:sz w:val="24"/>
              </w:rPr>
              <w:t xml:space="preserve"> </w:t>
            </w:r>
            <w:r>
              <w:rPr>
                <w:sz w:val="24"/>
              </w:rPr>
              <w:t>х средств</w:t>
            </w:r>
          </w:p>
        </w:tc>
        <w:tc>
          <w:tcPr>
            <w:tcW w:w="1361" w:type="dxa"/>
            <w:vMerge w:val="restart"/>
          </w:tcPr>
          <w:p w14:paraId="7D01F929" w14:textId="77777777" w:rsidR="00192D51" w:rsidRDefault="00460E6F">
            <w:pPr>
              <w:pStyle w:val="TableParagraph"/>
              <w:spacing w:before="95"/>
              <w:ind w:left="19" w:right="8"/>
              <w:jc w:val="center"/>
              <w:rPr>
                <w:sz w:val="24"/>
              </w:rPr>
            </w:pPr>
            <w:r>
              <w:rPr>
                <w:sz w:val="24"/>
              </w:rPr>
              <w:t>выплаты,</w:t>
            </w:r>
            <w:r>
              <w:rPr>
                <w:spacing w:val="-15"/>
                <w:sz w:val="24"/>
              </w:rPr>
              <w:t xml:space="preserve"> </w:t>
            </w:r>
            <w:r>
              <w:rPr>
                <w:sz w:val="24"/>
              </w:rPr>
              <w:t xml:space="preserve">за </w:t>
            </w:r>
            <w:proofErr w:type="spellStart"/>
            <w:r>
              <w:rPr>
                <w:spacing w:val="-2"/>
                <w:sz w:val="24"/>
              </w:rPr>
              <w:t>исключени</w:t>
            </w:r>
            <w:proofErr w:type="spellEnd"/>
            <w:r>
              <w:rPr>
                <w:spacing w:val="-2"/>
                <w:sz w:val="24"/>
              </w:rPr>
              <w:t xml:space="preserve"> </w:t>
            </w:r>
            <w:r>
              <w:rPr>
                <w:spacing w:val="-6"/>
                <w:sz w:val="24"/>
              </w:rPr>
              <w:t>ем</w:t>
            </w:r>
          </w:p>
          <w:p w14:paraId="4FC0A5B6" w14:textId="77777777" w:rsidR="00192D51" w:rsidRDefault="00460E6F">
            <w:pPr>
              <w:pStyle w:val="TableParagraph"/>
              <w:ind w:left="19" w:right="13"/>
              <w:jc w:val="center"/>
              <w:rPr>
                <w:sz w:val="24"/>
              </w:rPr>
            </w:pPr>
            <w:r>
              <w:rPr>
                <w:spacing w:val="-2"/>
                <w:sz w:val="24"/>
              </w:rPr>
              <w:t xml:space="preserve">перечислен </w:t>
            </w:r>
            <w:proofErr w:type="spellStart"/>
            <w:r>
              <w:rPr>
                <w:sz w:val="24"/>
              </w:rPr>
              <w:t>ий</w:t>
            </w:r>
            <w:proofErr w:type="spellEnd"/>
            <w:r>
              <w:rPr>
                <w:sz w:val="24"/>
              </w:rPr>
              <w:t xml:space="preserve"> на</w:t>
            </w:r>
          </w:p>
          <w:p w14:paraId="2CA20EDC" w14:textId="77777777" w:rsidR="00192D51" w:rsidRDefault="00460E6F">
            <w:pPr>
              <w:pStyle w:val="TableParagraph"/>
              <w:ind w:left="61" w:right="51" w:firstLine="21"/>
              <w:jc w:val="both"/>
              <w:rPr>
                <w:sz w:val="24"/>
              </w:rPr>
            </w:pPr>
            <w:r>
              <w:rPr>
                <w:spacing w:val="-2"/>
                <w:sz w:val="24"/>
              </w:rPr>
              <w:t xml:space="preserve">банковский </w:t>
            </w:r>
            <w:r>
              <w:rPr>
                <w:sz w:val="24"/>
              </w:rPr>
              <w:t>счет (гр. 9 - гр. 10</w:t>
            </w:r>
            <w:r>
              <w:rPr>
                <w:spacing w:val="-1"/>
                <w:sz w:val="24"/>
              </w:rPr>
              <w:t xml:space="preserve"> </w:t>
            </w:r>
            <w:r>
              <w:rPr>
                <w:sz w:val="24"/>
              </w:rPr>
              <w:t>-</w:t>
            </w:r>
            <w:r>
              <w:rPr>
                <w:spacing w:val="-1"/>
                <w:sz w:val="24"/>
              </w:rPr>
              <w:t xml:space="preserve"> </w:t>
            </w:r>
            <w:r>
              <w:rPr>
                <w:sz w:val="24"/>
              </w:rPr>
              <w:t xml:space="preserve">гр. </w:t>
            </w:r>
            <w:r>
              <w:rPr>
                <w:spacing w:val="-10"/>
                <w:sz w:val="24"/>
              </w:rPr>
              <w:t>7</w:t>
            </w:r>
          </w:p>
          <w:p w14:paraId="6020DC4C" w14:textId="77777777" w:rsidR="00192D51" w:rsidRDefault="00460E6F">
            <w:pPr>
              <w:pStyle w:val="TableParagraph"/>
              <w:ind w:left="340"/>
              <w:jc w:val="both"/>
              <w:rPr>
                <w:sz w:val="24"/>
              </w:rPr>
            </w:pPr>
            <w:r>
              <w:rPr>
                <w:sz w:val="24"/>
              </w:rPr>
              <w:t>-</w:t>
            </w:r>
            <w:r>
              <w:rPr>
                <w:spacing w:val="-1"/>
                <w:sz w:val="24"/>
              </w:rPr>
              <w:t xml:space="preserve"> </w:t>
            </w:r>
            <w:r>
              <w:rPr>
                <w:sz w:val="24"/>
              </w:rPr>
              <w:t xml:space="preserve">гр. </w:t>
            </w:r>
            <w:r>
              <w:rPr>
                <w:spacing w:val="-5"/>
                <w:sz w:val="24"/>
              </w:rPr>
              <w:t>8)</w:t>
            </w:r>
          </w:p>
        </w:tc>
        <w:tc>
          <w:tcPr>
            <w:tcW w:w="1021" w:type="dxa"/>
            <w:vMerge w:val="restart"/>
          </w:tcPr>
          <w:p w14:paraId="67B0294C" w14:textId="77777777" w:rsidR="00192D51" w:rsidRDefault="00460E6F">
            <w:pPr>
              <w:pStyle w:val="TableParagraph"/>
              <w:spacing w:before="95"/>
              <w:ind w:left="71" w:right="65" w:firstLine="28"/>
              <w:jc w:val="both"/>
              <w:rPr>
                <w:sz w:val="24"/>
              </w:rPr>
            </w:pPr>
            <w:proofErr w:type="spellStart"/>
            <w:r>
              <w:rPr>
                <w:spacing w:val="-2"/>
                <w:sz w:val="24"/>
              </w:rPr>
              <w:t>перечис</w:t>
            </w:r>
            <w:proofErr w:type="spellEnd"/>
            <w:r>
              <w:rPr>
                <w:spacing w:val="-2"/>
                <w:sz w:val="24"/>
              </w:rPr>
              <w:t xml:space="preserve"> </w:t>
            </w:r>
            <w:proofErr w:type="spellStart"/>
            <w:r>
              <w:rPr>
                <w:sz w:val="24"/>
              </w:rPr>
              <w:t>лено</w:t>
            </w:r>
            <w:proofErr w:type="spellEnd"/>
            <w:r>
              <w:rPr>
                <w:sz w:val="24"/>
              </w:rPr>
              <w:t xml:space="preserve"> на </w:t>
            </w:r>
            <w:proofErr w:type="spellStart"/>
            <w:r>
              <w:rPr>
                <w:spacing w:val="-2"/>
                <w:sz w:val="24"/>
              </w:rPr>
              <w:t>банковс</w:t>
            </w:r>
            <w:proofErr w:type="spellEnd"/>
            <w:r>
              <w:rPr>
                <w:spacing w:val="-2"/>
                <w:sz w:val="24"/>
              </w:rPr>
              <w:t xml:space="preserve"> </w:t>
            </w:r>
            <w:r>
              <w:rPr>
                <w:sz w:val="24"/>
              </w:rPr>
              <w:t>кий</w:t>
            </w:r>
            <w:r>
              <w:rPr>
                <w:spacing w:val="-15"/>
                <w:sz w:val="24"/>
              </w:rPr>
              <w:t xml:space="preserve"> </w:t>
            </w:r>
            <w:r>
              <w:rPr>
                <w:sz w:val="24"/>
              </w:rPr>
              <w:t>счет (гр. 10 -</w:t>
            </w:r>
          </w:p>
          <w:p w14:paraId="6C2D32B5" w14:textId="77777777" w:rsidR="00192D51" w:rsidRDefault="00460E6F">
            <w:pPr>
              <w:pStyle w:val="TableParagraph"/>
              <w:ind w:left="239"/>
              <w:jc w:val="both"/>
              <w:rPr>
                <w:sz w:val="24"/>
              </w:rPr>
            </w:pPr>
            <w:r>
              <w:rPr>
                <w:sz w:val="24"/>
              </w:rPr>
              <w:t xml:space="preserve">гр. </w:t>
            </w:r>
            <w:r>
              <w:rPr>
                <w:spacing w:val="-5"/>
                <w:sz w:val="24"/>
              </w:rPr>
              <w:t>8)</w:t>
            </w:r>
          </w:p>
        </w:tc>
        <w:tc>
          <w:tcPr>
            <w:tcW w:w="1076" w:type="dxa"/>
            <w:vMerge w:val="restart"/>
          </w:tcPr>
          <w:p w14:paraId="1CFF2B63" w14:textId="77777777" w:rsidR="00192D51" w:rsidRDefault="00460E6F">
            <w:pPr>
              <w:pStyle w:val="TableParagraph"/>
              <w:spacing w:before="95"/>
              <w:ind w:left="68" w:right="60" w:firstLine="2"/>
              <w:jc w:val="center"/>
              <w:rPr>
                <w:sz w:val="24"/>
              </w:rPr>
            </w:pPr>
            <w:r>
              <w:rPr>
                <w:spacing w:val="-2"/>
                <w:sz w:val="24"/>
              </w:rPr>
              <w:t xml:space="preserve">выплаты </w:t>
            </w:r>
            <w:r>
              <w:rPr>
                <w:sz w:val="24"/>
              </w:rPr>
              <w:t xml:space="preserve">с учетом </w:t>
            </w:r>
            <w:proofErr w:type="spellStart"/>
            <w:r>
              <w:rPr>
                <w:spacing w:val="-2"/>
                <w:sz w:val="24"/>
              </w:rPr>
              <w:t>перечисл</w:t>
            </w:r>
            <w:proofErr w:type="spellEnd"/>
            <w:r>
              <w:rPr>
                <w:spacing w:val="-2"/>
                <w:sz w:val="24"/>
              </w:rPr>
              <w:t xml:space="preserve"> </w:t>
            </w:r>
            <w:proofErr w:type="spellStart"/>
            <w:r>
              <w:rPr>
                <w:sz w:val="24"/>
              </w:rPr>
              <w:t>ений</w:t>
            </w:r>
            <w:proofErr w:type="spellEnd"/>
            <w:r>
              <w:rPr>
                <w:sz w:val="24"/>
              </w:rPr>
              <w:t xml:space="preserve"> на </w:t>
            </w:r>
            <w:proofErr w:type="spellStart"/>
            <w:r>
              <w:rPr>
                <w:spacing w:val="-2"/>
                <w:sz w:val="24"/>
              </w:rPr>
              <w:t>банковск</w:t>
            </w:r>
            <w:proofErr w:type="spellEnd"/>
            <w:r>
              <w:rPr>
                <w:spacing w:val="-2"/>
                <w:sz w:val="24"/>
              </w:rPr>
              <w:t xml:space="preserve"> </w:t>
            </w:r>
            <w:proofErr w:type="spellStart"/>
            <w:r>
              <w:rPr>
                <w:sz w:val="24"/>
              </w:rPr>
              <w:t>ий</w:t>
            </w:r>
            <w:proofErr w:type="spellEnd"/>
            <w:r>
              <w:rPr>
                <w:sz w:val="24"/>
              </w:rPr>
              <w:t xml:space="preserve"> счет (гр. 11 +</w:t>
            </w:r>
          </w:p>
          <w:p w14:paraId="04304285" w14:textId="77777777" w:rsidR="00192D51" w:rsidRDefault="00460E6F">
            <w:pPr>
              <w:pStyle w:val="TableParagraph"/>
              <w:ind w:left="7"/>
              <w:jc w:val="center"/>
              <w:rPr>
                <w:sz w:val="24"/>
              </w:rPr>
            </w:pPr>
            <w:r>
              <w:rPr>
                <w:sz w:val="24"/>
              </w:rPr>
              <w:t xml:space="preserve">гр. </w:t>
            </w:r>
            <w:r>
              <w:rPr>
                <w:spacing w:val="-5"/>
                <w:sz w:val="24"/>
              </w:rPr>
              <w:t>12)</w:t>
            </w:r>
          </w:p>
        </w:tc>
        <w:tc>
          <w:tcPr>
            <w:tcW w:w="754" w:type="dxa"/>
            <w:vMerge/>
            <w:tcBorders>
              <w:top w:val="nil"/>
            </w:tcBorders>
          </w:tcPr>
          <w:p w14:paraId="4A749BB8" w14:textId="77777777" w:rsidR="00192D51" w:rsidRDefault="00192D51">
            <w:pPr>
              <w:rPr>
                <w:sz w:val="2"/>
                <w:szCs w:val="2"/>
              </w:rPr>
            </w:pPr>
          </w:p>
        </w:tc>
      </w:tr>
      <w:tr w:rsidR="00192D51" w14:paraId="057B9502" w14:textId="77777777">
        <w:trPr>
          <w:trHeight w:val="2198"/>
        </w:trPr>
        <w:tc>
          <w:tcPr>
            <w:tcW w:w="1056" w:type="dxa"/>
            <w:vMerge/>
            <w:tcBorders>
              <w:top w:val="nil"/>
            </w:tcBorders>
          </w:tcPr>
          <w:p w14:paraId="2796545F" w14:textId="77777777" w:rsidR="00192D51" w:rsidRDefault="00192D51">
            <w:pPr>
              <w:rPr>
                <w:sz w:val="2"/>
                <w:szCs w:val="2"/>
              </w:rPr>
            </w:pPr>
          </w:p>
        </w:tc>
        <w:tc>
          <w:tcPr>
            <w:tcW w:w="849" w:type="dxa"/>
            <w:vMerge/>
            <w:tcBorders>
              <w:top w:val="nil"/>
            </w:tcBorders>
          </w:tcPr>
          <w:p w14:paraId="4D2F8E5D" w14:textId="77777777" w:rsidR="00192D51" w:rsidRDefault="00192D51">
            <w:pPr>
              <w:rPr>
                <w:sz w:val="2"/>
                <w:szCs w:val="2"/>
              </w:rPr>
            </w:pPr>
          </w:p>
        </w:tc>
        <w:tc>
          <w:tcPr>
            <w:tcW w:w="736" w:type="dxa"/>
          </w:tcPr>
          <w:p w14:paraId="3475550F" w14:textId="77777777" w:rsidR="00192D51" w:rsidRDefault="00460E6F">
            <w:pPr>
              <w:pStyle w:val="TableParagraph"/>
              <w:spacing w:before="95"/>
              <w:ind w:left="197" w:right="119" w:hanging="63"/>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tc>
        <w:tc>
          <w:tcPr>
            <w:tcW w:w="794" w:type="dxa"/>
          </w:tcPr>
          <w:p w14:paraId="144D0109" w14:textId="77777777" w:rsidR="00192D51" w:rsidRDefault="00460E6F">
            <w:pPr>
              <w:pStyle w:val="TableParagraph"/>
              <w:spacing w:before="95"/>
              <w:ind w:left="133" w:right="86" w:hanging="24"/>
              <w:rPr>
                <w:sz w:val="24"/>
              </w:rPr>
            </w:pPr>
            <w:proofErr w:type="spellStart"/>
            <w:r>
              <w:rPr>
                <w:spacing w:val="-2"/>
                <w:sz w:val="24"/>
              </w:rPr>
              <w:t>второ</w:t>
            </w:r>
            <w:proofErr w:type="spellEnd"/>
            <w:r>
              <w:rPr>
                <w:spacing w:val="-2"/>
                <w:sz w:val="24"/>
              </w:rPr>
              <w:t xml:space="preserve"> </w:t>
            </w:r>
            <w:r>
              <w:rPr>
                <w:sz w:val="24"/>
              </w:rPr>
              <w:t xml:space="preserve">й </w:t>
            </w:r>
            <w:r>
              <w:rPr>
                <w:spacing w:val="-5"/>
                <w:sz w:val="24"/>
              </w:rPr>
              <w:t>год</w:t>
            </w:r>
          </w:p>
        </w:tc>
        <w:tc>
          <w:tcPr>
            <w:tcW w:w="682" w:type="dxa"/>
          </w:tcPr>
          <w:p w14:paraId="692D6EEA" w14:textId="77777777" w:rsidR="00192D51" w:rsidRDefault="00460E6F">
            <w:pPr>
              <w:pStyle w:val="TableParagraph"/>
              <w:spacing w:before="95"/>
              <w:ind w:left="172" w:right="107" w:hanging="48"/>
              <w:rPr>
                <w:sz w:val="24"/>
              </w:rPr>
            </w:pPr>
            <w:r>
              <w:rPr>
                <w:spacing w:val="-4"/>
                <w:sz w:val="24"/>
              </w:rPr>
              <w:t xml:space="preserve">трет </w:t>
            </w:r>
            <w:proofErr w:type="spellStart"/>
            <w:r>
              <w:rPr>
                <w:spacing w:val="-6"/>
                <w:sz w:val="24"/>
              </w:rPr>
              <w:t>ий</w:t>
            </w:r>
            <w:proofErr w:type="spellEnd"/>
            <w:r>
              <w:rPr>
                <w:spacing w:val="-6"/>
                <w:sz w:val="24"/>
              </w:rPr>
              <w:t xml:space="preserve"> </w:t>
            </w:r>
            <w:r>
              <w:rPr>
                <w:spacing w:val="-4"/>
                <w:sz w:val="24"/>
              </w:rPr>
              <w:t>год</w:t>
            </w:r>
          </w:p>
        </w:tc>
        <w:tc>
          <w:tcPr>
            <w:tcW w:w="737" w:type="dxa"/>
          </w:tcPr>
          <w:p w14:paraId="0F04ED23" w14:textId="77777777" w:rsidR="00192D51" w:rsidRDefault="00460E6F">
            <w:pPr>
              <w:pStyle w:val="TableParagraph"/>
              <w:spacing w:before="95"/>
              <w:ind w:left="110" w:right="83" w:hanging="20"/>
              <w:jc w:val="both"/>
              <w:rPr>
                <w:sz w:val="24"/>
              </w:rPr>
            </w:pPr>
            <w:proofErr w:type="spellStart"/>
            <w:r>
              <w:rPr>
                <w:spacing w:val="-2"/>
                <w:sz w:val="24"/>
              </w:rPr>
              <w:t>четве</w:t>
            </w:r>
            <w:proofErr w:type="spellEnd"/>
            <w:r>
              <w:rPr>
                <w:spacing w:val="-2"/>
                <w:sz w:val="24"/>
              </w:rPr>
              <w:t xml:space="preserve"> </w:t>
            </w:r>
            <w:proofErr w:type="spellStart"/>
            <w:r>
              <w:rPr>
                <w:spacing w:val="-4"/>
                <w:sz w:val="24"/>
              </w:rPr>
              <w:t>ртый</w:t>
            </w:r>
            <w:proofErr w:type="spellEnd"/>
            <w:r>
              <w:rPr>
                <w:spacing w:val="-4"/>
                <w:sz w:val="24"/>
              </w:rPr>
              <w:t xml:space="preserve"> год</w:t>
            </w:r>
          </w:p>
        </w:tc>
        <w:tc>
          <w:tcPr>
            <w:tcW w:w="624" w:type="dxa"/>
            <w:vMerge/>
            <w:tcBorders>
              <w:top w:val="nil"/>
            </w:tcBorders>
          </w:tcPr>
          <w:p w14:paraId="4B0A214B" w14:textId="77777777" w:rsidR="00192D51" w:rsidRDefault="00192D51">
            <w:pPr>
              <w:rPr>
                <w:sz w:val="2"/>
                <w:szCs w:val="2"/>
              </w:rPr>
            </w:pPr>
          </w:p>
        </w:tc>
        <w:tc>
          <w:tcPr>
            <w:tcW w:w="1133" w:type="dxa"/>
            <w:vMerge/>
            <w:tcBorders>
              <w:top w:val="nil"/>
            </w:tcBorders>
          </w:tcPr>
          <w:p w14:paraId="5EAC2252" w14:textId="77777777" w:rsidR="00192D51" w:rsidRDefault="00192D51">
            <w:pPr>
              <w:rPr>
                <w:sz w:val="2"/>
                <w:szCs w:val="2"/>
              </w:rPr>
            </w:pPr>
          </w:p>
        </w:tc>
        <w:tc>
          <w:tcPr>
            <w:tcW w:w="624" w:type="dxa"/>
            <w:vMerge/>
            <w:tcBorders>
              <w:top w:val="nil"/>
            </w:tcBorders>
          </w:tcPr>
          <w:p w14:paraId="0CAD8918" w14:textId="77777777" w:rsidR="00192D51" w:rsidRDefault="00192D51">
            <w:pPr>
              <w:rPr>
                <w:sz w:val="2"/>
                <w:szCs w:val="2"/>
              </w:rPr>
            </w:pPr>
          </w:p>
        </w:tc>
        <w:tc>
          <w:tcPr>
            <w:tcW w:w="1306" w:type="dxa"/>
            <w:vMerge/>
            <w:tcBorders>
              <w:top w:val="nil"/>
            </w:tcBorders>
          </w:tcPr>
          <w:p w14:paraId="7871275F" w14:textId="77777777" w:rsidR="00192D51" w:rsidRDefault="00192D51">
            <w:pPr>
              <w:rPr>
                <w:sz w:val="2"/>
                <w:szCs w:val="2"/>
              </w:rPr>
            </w:pPr>
          </w:p>
        </w:tc>
        <w:tc>
          <w:tcPr>
            <w:tcW w:w="1361" w:type="dxa"/>
            <w:vMerge/>
            <w:tcBorders>
              <w:top w:val="nil"/>
            </w:tcBorders>
          </w:tcPr>
          <w:p w14:paraId="2800568F" w14:textId="77777777" w:rsidR="00192D51" w:rsidRDefault="00192D51">
            <w:pPr>
              <w:rPr>
                <w:sz w:val="2"/>
                <w:szCs w:val="2"/>
              </w:rPr>
            </w:pPr>
          </w:p>
        </w:tc>
        <w:tc>
          <w:tcPr>
            <w:tcW w:w="1021" w:type="dxa"/>
            <w:vMerge/>
            <w:tcBorders>
              <w:top w:val="nil"/>
            </w:tcBorders>
          </w:tcPr>
          <w:p w14:paraId="300566EB" w14:textId="77777777" w:rsidR="00192D51" w:rsidRDefault="00192D51">
            <w:pPr>
              <w:rPr>
                <w:sz w:val="2"/>
                <w:szCs w:val="2"/>
              </w:rPr>
            </w:pPr>
          </w:p>
        </w:tc>
        <w:tc>
          <w:tcPr>
            <w:tcW w:w="1076" w:type="dxa"/>
            <w:vMerge/>
            <w:tcBorders>
              <w:top w:val="nil"/>
            </w:tcBorders>
          </w:tcPr>
          <w:p w14:paraId="5A4A1D56" w14:textId="77777777" w:rsidR="00192D51" w:rsidRDefault="00192D51">
            <w:pPr>
              <w:rPr>
                <w:sz w:val="2"/>
                <w:szCs w:val="2"/>
              </w:rPr>
            </w:pPr>
          </w:p>
        </w:tc>
        <w:tc>
          <w:tcPr>
            <w:tcW w:w="754" w:type="dxa"/>
            <w:vMerge/>
            <w:tcBorders>
              <w:top w:val="nil"/>
            </w:tcBorders>
          </w:tcPr>
          <w:p w14:paraId="68544F85" w14:textId="77777777" w:rsidR="00192D51" w:rsidRDefault="00192D51">
            <w:pPr>
              <w:rPr>
                <w:sz w:val="2"/>
                <w:szCs w:val="2"/>
              </w:rPr>
            </w:pPr>
          </w:p>
        </w:tc>
      </w:tr>
      <w:tr w:rsidR="00192D51" w14:paraId="38216E83" w14:textId="77777777">
        <w:trPr>
          <w:trHeight w:val="479"/>
        </w:trPr>
        <w:tc>
          <w:tcPr>
            <w:tcW w:w="1056" w:type="dxa"/>
          </w:tcPr>
          <w:p w14:paraId="71103295" w14:textId="77777777" w:rsidR="00192D51" w:rsidRDefault="00460E6F">
            <w:pPr>
              <w:pStyle w:val="TableParagraph"/>
              <w:spacing w:before="95"/>
              <w:ind w:left="10"/>
              <w:jc w:val="center"/>
              <w:rPr>
                <w:sz w:val="24"/>
              </w:rPr>
            </w:pPr>
            <w:r>
              <w:rPr>
                <w:spacing w:val="-10"/>
                <w:sz w:val="24"/>
              </w:rPr>
              <w:t>1</w:t>
            </w:r>
          </w:p>
        </w:tc>
        <w:tc>
          <w:tcPr>
            <w:tcW w:w="849" w:type="dxa"/>
          </w:tcPr>
          <w:p w14:paraId="15717B90" w14:textId="77777777" w:rsidR="00192D51" w:rsidRDefault="00460E6F">
            <w:pPr>
              <w:pStyle w:val="TableParagraph"/>
              <w:spacing w:before="95"/>
              <w:ind w:left="91" w:right="80"/>
              <w:jc w:val="center"/>
              <w:rPr>
                <w:sz w:val="24"/>
              </w:rPr>
            </w:pPr>
            <w:r>
              <w:rPr>
                <w:spacing w:val="-10"/>
                <w:sz w:val="24"/>
              </w:rPr>
              <w:t>2</w:t>
            </w:r>
          </w:p>
        </w:tc>
        <w:tc>
          <w:tcPr>
            <w:tcW w:w="736" w:type="dxa"/>
          </w:tcPr>
          <w:p w14:paraId="3D9DF97C" w14:textId="77777777" w:rsidR="00192D51" w:rsidRDefault="00460E6F">
            <w:pPr>
              <w:pStyle w:val="TableParagraph"/>
              <w:spacing w:before="95"/>
              <w:ind w:left="57" w:right="47"/>
              <w:jc w:val="center"/>
              <w:rPr>
                <w:sz w:val="24"/>
              </w:rPr>
            </w:pPr>
            <w:r>
              <w:rPr>
                <w:spacing w:val="-10"/>
                <w:sz w:val="24"/>
              </w:rPr>
              <w:t>3</w:t>
            </w:r>
          </w:p>
        </w:tc>
        <w:tc>
          <w:tcPr>
            <w:tcW w:w="794" w:type="dxa"/>
          </w:tcPr>
          <w:p w14:paraId="7078F065" w14:textId="77777777" w:rsidR="00192D51" w:rsidRDefault="00460E6F">
            <w:pPr>
              <w:pStyle w:val="TableParagraph"/>
              <w:spacing w:before="95"/>
              <w:ind w:left="39" w:right="28"/>
              <w:jc w:val="center"/>
              <w:rPr>
                <w:sz w:val="24"/>
              </w:rPr>
            </w:pPr>
            <w:r>
              <w:rPr>
                <w:spacing w:val="-10"/>
                <w:sz w:val="24"/>
              </w:rPr>
              <w:t>4</w:t>
            </w:r>
          </w:p>
        </w:tc>
        <w:tc>
          <w:tcPr>
            <w:tcW w:w="682" w:type="dxa"/>
          </w:tcPr>
          <w:p w14:paraId="6AAB5789" w14:textId="77777777" w:rsidR="00192D51" w:rsidRDefault="00460E6F">
            <w:pPr>
              <w:pStyle w:val="TableParagraph"/>
              <w:spacing w:before="95"/>
              <w:ind w:left="51" w:right="38"/>
              <w:jc w:val="center"/>
              <w:rPr>
                <w:sz w:val="24"/>
              </w:rPr>
            </w:pPr>
            <w:r>
              <w:rPr>
                <w:spacing w:val="-10"/>
                <w:sz w:val="24"/>
              </w:rPr>
              <w:t>5</w:t>
            </w:r>
          </w:p>
        </w:tc>
        <w:tc>
          <w:tcPr>
            <w:tcW w:w="737" w:type="dxa"/>
          </w:tcPr>
          <w:p w14:paraId="4A4A24EB" w14:textId="77777777" w:rsidR="00192D51" w:rsidRDefault="00460E6F">
            <w:pPr>
              <w:pStyle w:val="TableParagraph"/>
              <w:spacing w:before="95"/>
              <w:ind w:left="7"/>
              <w:jc w:val="center"/>
              <w:rPr>
                <w:sz w:val="24"/>
              </w:rPr>
            </w:pPr>
            <w:r>
              <w:rPr>
                <w:spacing w:val="-10"/>
                <w:sz w:val="24"/>
              </w:rPr>
              <w:t>6</w:t>
            </w:r>
          </w:p>
        </w:tc>
        <w:tc>
          <w:tcPr>
            <w:tcW w:w="624" w:type="dxa"/>
          </w:tcPr>
          <w:p w14:paraId="197738C5" w14:textId="77777777" w:rsidR="00192D51" w:rsidRDefault="00460E6F">
            <w:pPr>
              <w:pStyle w:val="TableParagraph"/>
              <w:spacing w:before="95"/>
              <w:ind w:left="14"/>
              <w:jc w:val="center"/>
              <w:rPr>
                <w:sz w:val="24"/>
              </w:rPr>
            </w:pPr>
            <w:r>
              <w:rPr>
                <w:spacing w:val="-10"/>
                <w:sz w:val="24"/>
              </w:rPr>
              <w:t>7</w:t>
            </w:r>
          </w:p>
        </w:tc>
        <w:tc>
          <w:tcPr>
            <w:tcW w:w="1133" w:type="dxa"/>
          </w:tcPr>
          <w:p w14:paraId="0DC9988A" w14:textId="77777777" w:rsidR="00192D51" w:rsidRDefault="00460E6F">
            <w:pPr>
              <w:pStyle w:val="TableParagraph"/>
              <w:spacing w:before="95"/>
              <w:ind w:left="13"/>
              <w:jc w:val="center"/>
              <w:rPr>
                <w:sz w:val="24"/>
              </w:rPr>
            </w:pPr>
            <w:r>
              <w:rPr>
                <w:spacing w:val="-10"/>
                <w:sz w:val="24"/>
              </w:rPr>
              <w:t>8</w:t>
            </w:r>
          </w:p>
        </w:tc>
        <w:tc>
          <w:tcPr>
            <w:tcW w:w="624" w:type="dxa"/>
          </w:tcPr>
          <w:p w14:paraId="09ED97BD" w14:textId="77777777" w:rsidR="00192D51" w:rsidRDefault="00460E6F">
            <w:pPr>
              <w:pStyle w:val="TableParagraph"/>
              <w:spacing w:before="95"/>
              <w:ind w:left="14" w:right="1"/>
              <w:jc w:val="center"/>
              <w:rPr>
                <w:sz w:val="24"/>
              </w:rPr>
            </w:pPr>
            <w:r>
              <w:rPr>
                <w:spacing w:val="-10"/>
                <w:sz w:val="24"/>
              </w:rPr>
              <w:t>9</w:t>
            </w:r>
          </w:p>
        </w:tc>
        <w:tc>
          <w:tcPr>
            <w:tcW w:w="1306" w:type="dxa"/>
          </w:tcPr>
          <w:p w14:paraId="7AE2EA93" w14:textId="77777777" w:rsidR="00192D51" w:rsidRDefault="00460E6F">
            <w:pPr>
              <w:pStyle w:val="TableParagraph"/>
              <w:spacing w:before="95"/>
              <w:ind w:left="108" w:right="94"/>
              <w:jc w:val="center"/>
              <w:rPr>
                <w:sz w:val="24"/>
              </w:rPr>
            </w:pPr>
            <w:r>
              <w:rPr>
                <w:spacing w:val="-5"/>
                <w:sz w:val="24"/>
              </w:rPr>
              <w:t>10</w:t>
            </w:r>
          </w:p>
        </w:tc>
        <w:tc>
          <w:tcPr>
            <w:tcW w:w="1361" w:type="dxa"/>
          </w:tcPr>
          <w:p w14:paraId="6E4DFD17" w14:textId="77777777" w:rsidR="00192D51" w:rsidRDefault="00460E6F">
            <w:pPr>
              <w:pStyle w:val="TableParagraph"/>
              <w:spacing w:before="95"/>
              <w:ind w:left="19" w:right="13"/>
              <w:jc w:val="center"/>
              <w:rPr>
                <w:sz w:val="24"/>
              </w:rPr>
            </w:pPr>
            <w:r>
              <w:rPr>
                <w:spacing w:val="-5"/>
                <w:sz w:val="24"/>
              </w:rPr>
              <w:t>11</w:t>
            </w:r>
          </w:p>
        </w:tc>
        <w:tc>
          <w:tcPr>
            <w:tcW w:w="1021" w:type="dxa"/>
          </w:tcPr>
          <w:p w14:paraId="40F34694" w14:textId="77777777" w:rsidR="00192D51" w:rsidRDefault="00460E6F">
            <w:pPr>
              <w:pStyle w:val="TableParagraph"/>
              <w:spacing w:before="95"/>
              <w:ind w:left="8" w:right="3"/>
              <w:jc w:val="center"/>
              <w:rPr>
                <w:sz w:val="24"/>
              </w:rPr>
            </w:pPr>
            <w:r>
              <w:rPr>
                <w:spacing w:val="-5"/>
                <w:sz w:val="24"/>
              </w:rPr>
              <w:t>12</w:t>
            </w:r>
          </w:p>
        </w:tc>
        <w:tc>
          <w:tcPr>
            <w:tcW w:w="1076" w:type="dxa"/>
          </w:tcPr>
          <w:p w14:paraId="4FE772E8" w14:textId="77777777" w:rsidR="00192D51" w:rsidRDefault="00460E6F">
            <w:pPr>
              <w:pStyle w:val="TableParagraph"/>
              <w:spacing w:before="95"/>
              <w:ind w:left="8" w:right="2"/>
              <w:jc w:val="center"/>
              <w:rPr>
                <w:sz w:val="24"/>
              </w:rPr>
            </w:pPr>
            <w:r>
              <w:rPr>
                <w:spacing w:val="-5"/>
                <w:sz w:val="24"/>
              </w:rPr>
              <w:t>13</w:t>
            </w:r>
          </w:p>
        </w:tc>
        <w:tc>
          <w:tcPr>
            <w:tcW w:w="754" w:type="dxa"/>
          </w:tcPr>
          <w:p w14:paraId="7D3011A2" w14:textId="77777777" w:rsidR="00192D51" w:rsidRDefault="00460E6F">
            <w:pPr>
              <w:pStyle w:val="TableParagraph"/>
              <w:spacing w:before="95"/>
              <w:ind w:left="257"/>
              <w:rPr>
                <w:sz w:val="24"/>
              </w:rPr>
            </w:pPr>
            <w:r>
              <w:rPr>
                <w:spacing w:val="-5"/>
                <w:sz w:val="24"/>
              </w:rPr>
              <w:t>14</w:t>
            </w:r>
          </w:p>
        </w:tc>
      </w:tr>
      <w:tr w:rsidR="00192D51" w14:paraId="77D13ABB" w14:textId="77777777">
        <w:trPr>
          <w:trHeight w:val="482"/>
        </w:trPr>
        <w:tc>
          <w:tcPr>
            <w:tcW w:w="1056" w:type="dxa"/>
          </w:tcPr>
          <w:p w14:paraId="75995866" w14:textId="77777777" w:rsidR="00192D51" w:rsidRDefault="00192D51">
            <w:pPr>
              <w:pStyle w:val="TableParagraph"/>
            </w:pPr>
          </w:p>
        </w:tc>
        <w:tc>
          <w:tcPr>
            <w:tcW w:w="849" w:type="dxa"/>
          </w:tcPr>
          <w:p w14:paraId="16E145D5" w14:textId="77777777" w:rsidR="00192D51" w:rsidRDefault="00192D51">
            <w:pPr>
              <w:pStyle w:val="TableParagraph"/>
            </w:pPr>
          </w:p>
        </w:tc>
        <w:tc>
          <w:tcPr>
            <w:tcW w:w="736" w:type="dxa"/>
          </w:tcPr>
          <w:p w14:paraId="5B40AAC2" w14:textId="77777777" w:rsidR="00192D51" w:rsidRDefault="00192D51">
            <w:pPr>
              <w:pStyle w:val="TableParagraph"/>
            </w:pPr>
          </w:p>
        </w:tc>
        <w:tc>
          <w:tcPr>
            <w:tcW w:w="794" w:type="dxa"/>
          </w:tcPr>
          <w:p w14:paraId="5AE3BF06" w14:textId="77777777" w:rsidR="00192D51" w:rsidRDefault="00192D51">
            <w:pPr>
              <w:pStyle w:val="TableParagraph"/>
            </w:pPr>
          </w:p>
        </w:tc>
        <w:tc>
          <w:tcPr>
            <w:tcW w:w="682" w:type="dxa"/>
          </w:tcPr>
          <w:p w14:paraId="6E242E41" w14:textId="77777777" w:rsidR="00192D51" w:rsidRDefault="00192D51">
            <w:pPr>
              <w:pStyle w:val="TableParagraph"/>
            </w:pPr>
          </w:p>
        </w:tc>
        <w:tc>
          <w:tcPr>
            <w:tcW w:w="737" w:type="dxa"/>
          </w:tcPr>
          <w:p w14:paraId="7D0F7516" w14:textId="77777777" w:rsidR="00192D51" w:rsidRDefault="00192D51">
            <w:pPr>
              <w:pStyle w:val="TableParagraph"/>
            </w:pPr>
          </w:p>
        </w:tc>
        <w:tc>
          <w:tcPr>
            <w:tcW w:w="624" w:type="dxa"/>
          </w:tcPr>
          <w:p w14:paraId="550BC866" w14:textId="77777777" w:rsidR="00192D51" w:rsidRDefault="00192D51">
            <w:pPr>
              <w:pStyle w:val="TableParagraph"/>
            </w:pPr>
          </w:p>
        </w:tc>
        <w:tc>
          <w:tcPr>
            <w:tcW w:w="1133" w:type="dxa"/>
          </w:tcPr>
          <w:p w14:paraId="4013D130" w14:textId="77777777" w:rsidR="00192D51" w:rsidRDefault="00192D51">
            <w:pPr>
              <w:pStyle w:val="TableParagraph"/>
            </w:pPr>
          </w:p>
        </w:tc>
        <w:tc>
          <w:tcPr>
            <w:tcW w:w="624" w:type="dxa"/>
          </w:tcPr>
          <w:p w14:paraId="534CFA00" w14:textId="77777777" w:rsidR="00192D51" w:rsidRDefault="00192D51">
            <w:pPr>
              <w:pStyle w:val="TableParagraph"/>
            </w:pPr>
          </w:p>
        </w:tc>
        <w:tc>
          <w:tcPr>
            <w:tcW w:w="1306" w:type="dxa"/>
          </w:tcPr>
          <w:p w14:paraId="4B1FAA7D" w14:textId="77777777" w:rsidR="00192D51" w:rsidRDefault="00192D51">
            <w:pPr>
              <w:pStyle w:val="TableParagraph"/>
            </w:pPr>
          </w:p>
        </w:tc>
        <w:tc>
          <w:tcPr>
            <w:tcW w:w="1361" w:type="dxa"/>
          </w:tcPr>
          <w:p w14:paraId="18DC6B1C" w14:textId="77777777" w:rsidR="00192D51" w:rsidRDefault="00192D51">
            <w:pPr>
              <w:pStyle w:val="TableParagraph"/>
            </w:pPr>
          </w:p>
        </w:tc>
        <w:tc>
          <w:tcPr>
            <w:tcW w:w="1021" w:type="dxa"/>
          </w:tcPr>
          <w:p w14:paraId="5B05C1A6" w14:textId="77777777" w:rsidR="00192D51" w:rsidRDefault="00192D51">
            <w:pPr>
              <w:pStyle w:val="TableParagraph"/>
            </w:pPr>
          </w:p>
        </w:tc>
        <w:tc>
          <w:tcPr>
            <w:tcW w:w="1076" w:type="dxa"/>
          </w:tcPr>
          <w:p w14:paraId="06E2EB27" w14:textId="77777777" w:rsidR="00192D51" w:rsidRDefault="00192D51">
            <w:pPr>
              <w:pStyle w:val="TableParagraph"/>
            </w:pPr>
          </w:p>
        </w:tc>
        <w:tc>
          <w:tcPr>
            <w:tcW w:w="754" w:type="dxa"/>
          </w:tcPr>
          <w:p w14:paraId="4A63F595" w14:textId="77777777" w:rsidR="00192D51" w:rsidRDefault="00192D51">
            <w:pPr>
              <w:pStyle w:val="TableParagraph"/>
            </w:pPr>
          </w:p>
        </w:tc>
      </w:tr>
      <w:tr w:rsidR="00192D51" w14:paraId="7270CC9A" w14:textId="77777777">
        <w:trPr>
          <w:trHeight w:val="479"/>
        </w:trPr>
        <w:tc>
          <w:tcPr>
            <w:tcW w:w="1056" w:type="dxa"/>
          </w:tcPr>
          <w:p w14:paraId="30C6FD76" w14:textId="77777777" w:rsidR="00192D51" w:rsidRDefault="00192D51">
            <w:pPr>
              <w:pStyle w:val="TableParagraph"/>
            </w:pPr>
          </w:p>
        </w:tc>
        <w:tc>
          <w:tcPr>
            <w:tcW w:w="849" w:type="dxa"/>
          </w:tcPr>
          <w:p w14:paraId="5CF67680" w14:textId="77777777" w:rsidR="00192D51" w:rsidRDefault="00192D51">
            <w:pPr>
              <w:pStyle w:val="TableParagraph"/>
            </w:pPr>
          </w:p>
        </w:tc>
        <w:tc>
          <w:tcPr>
            <w:tcW w:w="736" w:type="dxa"/>
          </w:tcPr>
          <w:p w14:paraId="762CF625" w14:textId="77777777" w:rsidR="00192D51" w:rsidRDefault="00192D51">
            <w:pPr>
              <w:pStyle w:val="TableParagraph"/>
            </w:pPr>
          </w:p>
        </w:tc>
        <w:tc>
          <w:tcPr>
            <w:tcW w:w="794" w:type="dxa"/>
          </w:tcPr>
          <w:p w14:paraId="35EBEDFE" w14:textId="77777777" w:rsidR="00192D51" w:rsidRDefault="00192D51">
            <w:pPr>
              <w:pStyle w:val="TableParagraph"/>
            </w:pPr>
          </w:p>
        </w:tc>
        <w:tc>
          <w:tcPr>
            <w:tcW w:w="682" w:type="dxa"/>
          </w:tcPr>
          <w:p w14:paraId="3715E930" w14:textId="77777777" w:rsidR="00192D51" w:rsidRDefault="00192D51">
            <w:pPr>
              <w:pStyle w:val="TableParagraph"/>
            </w:pPr>
          </w:p>
        </w:tc>
        <w:tc>
          <w:tcPr>
            <w:tcW w:w="737" w:type="dxa"/>
          </w:tcPr>
          <w:p w14:paraId="5E9FADF4" w14:textId="77777777" w:rsidR="00192D51" w:rsidRDefault="00192D51">
            <w:pPr>
              <w:pStyle w:val="TableParagraph"/>
            </w:pPr>
          </w:p>
        </w:tc>
        <w:tc>
          <w:tcPr>
            <w:tcW w:w="624" w:type="dxa"/>
          </w:tcPr>
          <w:p w14:paraId="2EE1497A" w14:textId="77777777" w:rsidR="00192D51" w:rsidRDefault="00192D51">
            <w:pPr>
              <w:pStyle w:val="TableParagraph"/>
            </w:pPr>
          </w:p>
        </w:tc>
        <w:tc>
          <w:tcPr>
            <w:tcW w:w="1133" w:type="dxa"/>
          </w:tcPr>
          <w:p w14:paraId="13CC8D03" w14:textId="77777777" w:rsidR="00192D51" w:rsidRDefault="00192D51">
            <w:pPr>
              <w:pStyle w:val="TableParagraph"/>
            </w:pPr>
          </w:p>
        </w:tc>
        <w:tc>
          <w:tcPr>
            <w:tcW w:w="624" w:type="dxa"/>
          </w:tcPr>
          <w:p w14:paraId="294A6EB4" w14:textId="77777777" w:rsidR="00192D51" w:rsidRDefault="00192D51">
            <w:pPr>
              <w:pStyle w:val="TableParagraph"/>
            </w:pPr>
          </w:p>
        </w:tc>
        <w:tc>
          <w:tcPr>
            <w:tcW w:w="1306" w:type="dxa"/>
          </w:tcPr>
          <w:p w14:paraId="2785B53A" w14:textId="77777777" w:rsidR="00192D51" w:rsidRDefault="00192D51">
            <w:pPr>
              <w:pStyle w:val="TableParagraph"/>
            </w:pPr>
          </w:p>
        </w:tc>
        <w:tc>
          <w:tcPr>
            <w:tcW w:w="1361" w:type="dxa"/>
          </w:tcPr>
          <w:p w14:paraId="4F8630A3" w14:textId="77777777" w:rsidR="00192D51" w:rsidRDefault="00192D51">
            <w:pPr>
              <w:pStyle w:val="TableParagraph"/>
            </w:pPr>
          </w:p>
        </w:tc>
        <w:tc>
          <w:tcPr>
            <w:tcW w:w="1021" w:type="dxa"/>
          </w:tcPr>
          <w:p w14:paraId="6A04AA64" w14:textId="77777777" w:rsidR="00192D51" w:rsidRDefault="00192D51">
            <w:pPr>
              <w:pStyle w:val="TableParagraph"/>
            </w:pPr>
          </w:p>
        </w:tc>
        <w:tc>
          <w:tcPr>
            <w:tcW w:w="1076" w:type="dxa"/>
          </w:tcPr>
          <w:p w14:paraId="50099B9D" w14:textId="77777777" w:rsidR="00192D51" w:rsidRDefault="00192D51">
            <w:pPr>
              <w:pStyle w:val="TableParagraph"/>
            </w:pPr>
          </w:p>
        </w:tc>
        <w:tc>
          <w:tcPr>
            <w:tcW w:w="754" w:type="dxa"/>
          </w:tcPr>
          <w:p w14:paraId="1BA3B559" w14:textId="77777777" w:rsidR="00192D51" w:rsidRDefault="00192D51">
            <w:pPr>
              <w:pStyle w:val="TableParagraph"/>
            </w:pPr>
          </w:p>
        </w:tc>
      </w:tr>
      <w:tr w:rsidR="00192D51" w14:paraId="5158DC3F" w14:textId="77777777">
        <w:trPr>
          <w:trHeight w:val="755"/>
        </w:trPr>
        <w:tc>
          <w:tcPr>
            <w:tcW w:w="1056" w:type="dxa"/>
          </w:tcPr>
          <w:p w14:paraId="6C6635C4" w14:textId="77777777" w:rsidR="00192D51" w:rsidRDefault="00192D51">
            <w:pPr>
              <w:pStyle w:val="TableParagraph"/>
            </w:pPr>
          </w:p>
        </w:tc>
        <w:tc>
          <w:tcPr>
            <w:tcW w:w="849" w:type="dxa"/>
          </w:tcPr>
          <w:p w14:paraId="282989EE" w14:textId="77777777" w:rsidR="00192D51" w:rsidRDefault="00192D51">
            <w:pPr>
              <w:pStyle w:val="TableParagraph"/>
            </w:pPr>
          </w:p>
        </w:tc>
        <w:tc>
          <w:tcPr>
            <w:tcW w:w="736" w:type="dxa"/>
          </w:tcPr>
          <w:p w14:paraId="5C9D2E53" w14:textId="77777777" w:rsidR="00192D51" w:rsidRDefault="00460E6F">
            <w:pPr>
              <w:pStyle w:val="TableParagraph"/>
              <w:spacing w:before="92"/>
              <w:ind w:left="63" w:right="162"/>
              <w:rPr>
                <w:sz w:val="24"/>
              </w:rPr>
            </w:pPr>
            <w:r>
              <w:rPr>
                <w:spacing w:val="-4"/>
                <w:sz w:val="24"/>
              </w:rPr>
              <w:t xml:space="preserve">Итог </w:t>
            </w:r>
            <w:r>
              <w:rPr>
                <w:spacing w:val="-10"/>
                <w:sz w:val="24"/>
              </w:rPr>
              <w:t>о</w:t>
            </w:r>
          </w:p>
        </w:tc>
        <w:tc>
          <w:tcPr>
            <w:tcW w:w="794" w:type="dxa"/>
          </w:tcPr>
          <w:p w14:paraId="15070F34" w14:textId="77777777" w:rsidR="00192D51" w:rsidRDefault="00192D51">
            <w:pPr>
              <w:pStyle w:val="TableParagraph"/>
            </w:pPr>
          </w:p>
        </w:tc>
        <w:tc>
          <w:tcPr>
            <w:tcW w:w="682" w:type="dxa"/>
          </w:tcPr>
          <w:p w14:paraId="4ADF0AB1" w14:textId="77777777" w:rsidR="00192D51" w:rsidRDefault="00192D51">
            <w:pPr>
              <w:pStyle w:val="TableParagraph"/>
            </w:pPr>
          </w:p>
        </w:tc>
        <w:tc>
          <w:tcPr>
            <w:tcW w:w="737" w:type="dxa"/>
          </w:tcPr>
          <w:p w14:paraId="69AA091B" w14:textId="77777777" w:rsidR="00192D51" w:rsidRDefault="00192D51">
            <w:pPr>
              <w:pStyle w:val="TableParagraph"/>
            </w:pPr>
          </w:p>
        </w:tc>
        <w:tc>
          <w:tcPr>
            <w:tcW w:w="624" w:type="dxa"/>
          </w:tcPr>
          <w:p w14:paraId="3B2C44B9" w14:textId="77777777" w:rsidR="00192D51" w:rsidRDefault="00192D51">
            <w:pPr>
              <w:pStyle w:val="TableParagraph"/>
            </w:pPr>
          </w:p>
        </w:tc>
        <w:tc>
          <w:tcPr>
            <w:tcW w:w="1133" w:type="dxa"/>
          </w:tcPr>
          <w:p w14:paraId="2C5546F9" w14:textId="77777777" w:rsidR="00192D51" w:rsidRDefault="00192D51">
            <w:pPr>
              <w:pStyle w:val="TableParagraph"/>
            </w:pPr>
          </w:p>
        </w:tc>
        <w:tc>
          <w:tcPr>
            <w:tcW w:w="624" w:type="dxa"/>
          </w:tcPr>
          <w:p w14:paraId="5E908929" w14:textId="77777777" w:rsidR="00192D51" w:rsidRDefault="00192D51">
            <w:pPr>
              <w:pStyle w:val="TableParagraph"/>
            </w:pPr>
          </w:p>
        </w:tc>
        <w:tc>
          <w:tcPr>
            <w:tcW w:w="1306" w:type="dxa"/>
          </w:tcPr>
          <w:p w14:paraId="69EAC767" w14:textId="77777777" w:rsidR="00192D51" w:rsidRDefault="00192D51">
            <w:pPr>
              <w:pStyle w:val="TableParagraph"/>
            </w:pPr>
          </w:p>
        </w:tc>
        <w:tc>
          <w:tcPr>
            <w:tcW w:w="1361" w:type="dxa"/>
          </w:tcPr>
          <w:p w14:paraId="6EF0AEA1" w14:textId="77777777" w:rsidR="00192D51" w:rsidRDefault="00192D51">
            <w:pPr>
              <w:pStyle w:val="TableParagraph"/>
            </w:pPr>
          </w:p>
        </w:tc>
        <w:tc>
          <w:tcPr>
            <w:tcW w:w="1021" w:type="dxa"/>
          </w:tcPr>
          <w:p w14:paraId="22684C21" w14:textId="77777777" w:rsidR="00192D51" w:rsidRDefault="00192D51">
            <w:pPr>
              <w:pStyle w:val="TableParagraph"/>
            </w:pPr>
          </w:p>
        </w:tc>
        <w:tc>
          <w:tcPr>
            <w:tcW w:w="1076" w:type="dxa"/>
          </w:tcPr>
          <w:p w14:paraId="163D485C" w14:textId="77777777" w:rsidR="00192D51" w:rsidRDefault="00192D51">
            <w:pPr>
              <w:pStyle w:val="TableParagraph"/>
            </w:pPr>
          </w:p>
        </w:tc>
        <w:tc>
          <w:tcPr>
            <w:tcW w:w="754" w:type="dxa"/>
            <w:tcBorders>
              <w:bottom w:val="nil"/>
              <w:right w:val="nil"/>
            </w:tcBorders>
          </w:tcPr>
          <w:p w14:paraId="480DB801" w14:textId="77777777" w:rsidR="00192D51" w:rsidRDefault="00192D51">
            <w:pPr>
              <w:pStyle w:val="TableParagraph"/>
            </w:pPr>
          </w:p>
        </w:tc>
      </w:tr>
    </w:tbl>
    <w:p w14:paraId="59064D94" w14:textId="77777777" w:rsidR="00192D51" w:rsidRDefault="00192D51">
      <w:pPr>
        <w:pStyle w:val="a3"/>
        <w:spacing w:before="57"/>
        <w:ind w:left="0"/>
        <w:jc w:val="left"/>
        <w:rPr>
          <w:rFonts w:ascii="Courier New"/>
          <w:sz w:val="20"/>
        </w:rPr>
      </w:pPr>
    </w:p>
    <w:p w14:paraId="61DB07CC"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Номер страницы</w:t>
      </w:r>
      <w:proofErr w:type="gramStart"/>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В</w:t>
      </w:r>
      <w:proofErr w:type="gramEnd"/>
      <w:r>
        <w:rPr>
          <w:rFonts w:ascii="Courier New" w:hAnsi="Courier New"/>
          <w:sz w:val="20"/>
        </w:rPr>
        <w:t xml:space="preserve">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2AC6FF91" w14:textId="77777777" w:rsidR="00192D51" w:rsidRDefault="00192D51">
      <w:pPr>
        <w:pStyle w:val="a3"/>
        <w:spacing w:before="1"/>
        <w:ind w:left="0"/>
        <w:jc w:val="left"/>
        <w:rPr>
          <w:rFonts w:ascii="Courier New"/>
          <w:sz w:val="20"/>
        </w:rPr>
      </w:pPr>
    </w:p>
    <w:p w14:paraId="2F472B14" w14:textId="77777777" w:rsidR="00192D51" w:rsidRDefault="00460E6F">
      <w:pPr>
        <w:ind w:left="3645" w:right="4291" w:hanging="2280"/>
        <w:rPr>
          <w:rFonts w:ascii="Courier New" w:hAnsi="Courier New"/>
          <w:sz w:val="20"/>
        </w:rPr>
      </w:pPr>
      <w:r>
        <w:rPr>
          <w:rFonts w:ascii="Courier New" w:hAnsi="Courier New"/>
          <w:sz w:val="20"/>
        </w:rPr>
        <w:t>2.2.</w:t>
      </w:r>
      <w:r>
        <w:rPr>
          <w:rFonts w:ascii="Courier New" w:hAnsi="Courier New"/>
          <w:spacing w:val="-7"/>
          <w:sz w:val="20"/>
        </w:rPr>
        <w:t xml:space="preserve"> </w:t>
      </w: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z w:val="20"/>
        </w:rPr>
        <w:t>получателя бюджетных средств</w:t>
      </w:r>
    </w:p>
    <w:p w14:paraId="584C6A18"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6EBF55FF" w14:textId="77777777">
        <w:trPr>
          <w:trHeight w:val="758"/>
        </w:trPr>
        <w:tc>
          <w:tcPr>
            <w:tcW w:w="3516" w:type="dxa"/>
          </w:tcPr>
          <w:p w14:paraId="068EEDAB" w14:textId="77777777" w:rsidR="00192D51" w:rsidRDefault="00460E6F">
            <w:pPr>
              <w:pStyle w:val="TableParagraph"/>
              <w:spacing w:before="95"/>
              <w:ind w:left="969"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587" w:type="dxa"/>
          </w:tcPr>
          <w:p w14:paraId="34406F85" w14:textId="77777777" w:rsidR="00192D51" w:rsidRDefault="00460E6F">
            <w:pPr>
              <w:pStyle w:val="TableParagraph"/>
              <w:spacing w:before="234"/>
              <w:ind w:left="14" w:right="8"/>
              <w:jc w:val="center"/>
              <w:rPr>
                <w:sz w:val="24"/>
              </w:rPr>
            </w:pPr>
            <w:r>
              <w:rPr>
                <w:spacing w:val="-2"/>
                <w:sz w:val="24"/>
              </w:rPr>
              <w:t>Выплаты</w:t>
            </w:r>
          </w:p>
        </w:tc>
        <w:tc>
          <w:tcPr>
            <w:tcW w:w="1872" w:type="dxa"/>
          </w:tcPr>
          <w:p w14:paraId="27031636" w14:textId="77777777" w:rsidR="00192D51" w:rsidRDefault="00460E6F">
            <w:pPr>
              <w:pStyle w:val="TableParagraph"/>
              <w:spacing w:before="234"/>
              <w:ind w:left="10" w:right="3"/>
              <w:jc w:val="center"/>
              <w:rPr>
                <w:sz w:val="24"/>
              </w:rPr>
            </w:pPr>
            <w:r>
              <w:rPr>
                <w:spacing w:val="-2"/>
                <w:sz w:val="24"/>
              </w:rPr>
              <w:t>Поступления</w:t>
            </w:r>
          </w:p>
        </w:tc>
        <w:tc>
          <w:tcPr>
            <w:tcW w:w="1700" w:type="dxa"/>
          </w:tcPr>
          <w:p w14:paraId="3C77E7BD" w14:textId="77777777" w:rsidR="00192D51" w:rsidRDefault="00460E6F">
            <w:pPr>
              <w:pStyle w:val="TableParagraph"/>
              <w:spacing w:before="95"/>
              <w:ind w:left="578" w:right="162" w:hanging="409"/>
              <w:rPr>
                <w:sz w:val="24"/>
              </w:rPr>
            </w:pPr>
            <w:r>
              <w:rPr>
                <w:sz w:val="24"/>
              </w:rPr>
              <w:t>Итого</w:t>
            </w:r>
            <w:r>
              <w:rPr>
                <w:spacing w:val="-12"/>
                <w:sz w:val="24"/>
              </w:rPr>
              <w:t xml:space="preserve"> </w:t>
            </w:r>
            <w:r>
              <w:rPr>
                <w:sz w:val="24"/>
              </w:rPr>
              <w:t>(гр.</w:t>
            </w:r>
            <w:r>
              <w:rPr>
                <w:spacing w:val="-12"/>
                <w:sz w:val="24"/>
              </w:rPr>
              <w:t xml:space="preserve"> </w:t>
            </w:r>
            <w:r>
              <w:rPr>
                <w:sz w:val="24"/>
              </w:rPr>
              <w:t>2</w:t>
            </w:r>
            <w:r>
              <w:rPr>
                <w:spacing w:val="-13"/>
                <w:sz w:val="24"/>
              </w:rPr>
              <w:t xml:space="preserve"> </w:t>
            </w:r>
            <w:r>
              <w:rPr>
                <w:sz w:val="24"/>
              </w:rPr>
              <w:t>- гр. 3)</w:t>
            </w:r>
          </w:p>
        </w:tc>
        <w:tc>
          <w:tcPr>
            <w:tcW w:w="1589" w:type="dxa"/>
          </w:tcPr>
          <w:p w14:paraId="5F021A7F" w14:textId="77777777" w:rsidR="00192D51" w:rsidRDefault="00460E6F">
            <w:pPr>
              <w:pStyle w:val="TableParagraph"/>
              <w:spacing w:before="234"/>
              <w:ind w:left="9" w:right="2"/>
              <w:jc w:val="center"/>
              <w:rPr>
                <w:sz w:val="24"/>
              </w:rPr>
            </w:pPr>
            <w:r>
              <w:rPr>
                <w:spacing w:val="-2"/>
                <w:sz w:val="24"/>
              </w:rPr>
              <w:t>Примечание</w:t>
            </w:r>
          </w:p>
        </w:tc>
      </w:tr>
      <w:tr w:rsidR="00192D51" w14:paraId="4B707733" w14:textId="77777777">
        <w:trPr>
          <w:trHeight w:val="480"/>
        </w:trPr>
        <w:tc>
          <w:tcPr>
            <w:tcW w:w="3516" w:type="dxa"/>
          </w:tcPr>
          <w:p w14:paraId="3D530C00" w14:textId="77777777" w:rsidR="00192D51" w:rsidRDefault="00460E6F">
            <w:pPr>
              <w:pStyle w:val="TableParagraph"/>
              <w:spacing w:before="92"/>
              <w:ind w:left="10" w:right="2"/>
              <w:jc w:val="center"/>
              <w:rPr>
                <w:sz w:val="24"/>
              </w:rPr>
            </w:pPr>
            <w:r>
              <w:rPr>
                <w:spacing w:val="-10"/>
                <w:sz w:val="24"/>
              </w:rPr>
              <w:t>1</w:t>
            </w:r>
          </w:p>
        </w:tc>
        <w:tc>
          <w:tcPr>
            <w:tcW w:w="1587" w:type="dxa"/>
          </w:tcPr>
          <w:p w14:paraId="36003949" w14:textId="77777777" w:rsidR="00192D51" w:rsidRDefault="00460E6F">
            <w:pPr>
              <w:pStyle w:val="TableParagraph"/>
              <w:spacing w:before="92"/>
              <w:ind w:left="14" w:right="1"/>
              <w:jc w:val="center"/>
              <w:rPr>
                <w:sz w:val="24"/>
              </w:rPr>
            </w:pPr>
            <w:r>
              <w:rPr>
                <w:spacing w:val="-10"/>
                <w:sz w:val="24"/>
              </w:rPr>
              <w:t>2</w:t>
            </w:r>
          </w:p>
        </w:tc>
        <w:tc>
          <w:tcPr>
            <w:tcW w:w="1872" w:type="dxa"/>
          </w:tcPr>
          <w:p w14:paraId="41A284D4" w14:textId="77777777" w:rsidR="00192D51" w:rsidRDefault="00460E6F">
            <w:pPr>
              <w:pStyle w:val="TableParagraph"/>
              <w:spacing w:before="92"/>
              <w:ind w:left="10"/>
              <w:jc w:val="center"/>
              <w:rPr>
                <w:sz w:val="24"/>
              </w:rPr>
            </w:pPr>
            <w:r>
              <w:rPr>
                <w:spacing w:val="-10"/>
                <w:sz w:val="24"/>
              </w:rPr>
              <w:t>3</w:t>
            </w:r>
          </w:p>
        </w:tc>
        <w:tc>
          <w:tcPr>
            <w:tcW w:w="1700" w:type="dxa"/>
          </w:tcPr>
          <w:p w14:paraId="12CE94A8" w14:textId="77777777" w:rsidR="00192D51" w:rsidRDefault="00460E6F">
            <w:pPr>
              <w:pStyle w:val="TableParagraph"/>
              <w:spacing w:before="92"/>
              <w:ind w:left="9" w:right="4"/>
              <w:jc w:val="center"/>
              <w:rPr>
                <w:sz w:val="24"/>
              </w:rPr>
            </w:pPr>
            <w:r>
              <w:rPr>
                <w:spacing w:val="-10"/>
                <w:sz w:val="24"/>
              </w:rPr>
              <w:t>4</w:t>
            </w:r>
          </w:p>
        </w:tc>
        <w:tc>
          <w:tcPr>
            <w:tcW w:w="1589" w:type="dxa"/>
          </w:tcPr>
          <w:p w14:paraId="1A29AA21" w14:textId="77777777" w:rsidR="00192D51" w:rsidRDefault="00460E6F">
            <w:pPr>
              <w:pStyle w:val="TableParagraph"/>
              <w:spacing w:before="92"/>
              <w:ind w:left="9"/>
              <w:jc w:val="center"/>
              <w:rPr>
                <w:sz w:val="24"/>
              </w:rPr>
            </w:pPr>
            <w:r>
              <w:rPr>
                <w:spacing w:val="-10"/>
                <w:sz w:val="24"/>
              </w:rPr>
              <w:t>5</w:t>
            </w:r>
          </w:p>
        </w:tc>
      </w:tr>
      <w:tr w:rsidR="00192D51" w14:paraId="69B6734D" w14:textId="77777777">
        <w:trPr>
          <w:trHeight w:val="479"/>
        </w:trPr>
        <w:tc>
          <w:tcPr>
            <w:tcW w:w="3516" w:type="dxa"/>
          </w:tcPr>
          <w:p w14:paraId="3499B6BF" w14:textId="77777777" w:rsidR="00192D51" w:rsidRDefault="00192D51">
            <w:pPr>
              <w:pStyle w:val="TableParagraph"/>
            </w:pPr>
          </w:p>
        </w:tc>
        <w:tc>
          <w:tcPr>
            <w:tcW w:w="1587" w:type="dxa"/>
          </w:tcPr>
          <w:p w14:paraId="0804815A" w14:textId="77777777" w:rsidR="00192D51" w:rsidRDefault="00192D51">
            <w:pPr>
              <w:pStyle w:val="TableParagraph"/>
            </w:pPr>
          </w:p>
        </w:tc>
        <w:tc>
          <w:tcPr>
            <w:tcW w:w="1872" w:type="dxa"/>
          </w:tcPr>
          <w:p w14:paraId="2FE30382" w14:textId="77777777" w:rsidR="00192D51" w:rsidRDefault="00192D51">
            <w:pPr>
              <w:pStyle w:val="TableParagraph"/>
            </w:pPr>
          </w:p>
        </w:tc>
        <w:tc>
          <w:tcPr>
            <w:tcW w:w="1700" w:type="dxa"/>
          </w:tcPr>
          <w:p w14:paraId="330A5357" w14:textId="77777777" w:rsidR="00192D51" w:rsidRDefault="00192D51">
            <w:pPr>
              <w:pStyle w:val="TableParagraph"/>
            </w:pPr>
          </w:p>
        </w:tc>
        <w:tc>
          <w:tcPr>
            <w:tcW w:w="1589" w:type="dxa"/>
          </w:tcPr>
          <w:p w14:paraId="2E2C0487" w14:textId="77777777" w:rsidR="00192D51" w:rsidRDefault="00192D51">
            <w:pPr>
              <w:pStyle w:val="TableParagraph"/>
            </w:pPr>
          </w:p>
        </w:tc>
      </w:tr>
      <w:tr w:rsidR="00192D51" w14:paraId="0BEFD9D6" w14:textId="77777777">
        <w:trPr>
          <w:trHeight w:val="479"/>
        </w:trPr>
        <w:tc>
          <w:tcPr>
            <w:tcW w:w="3516" w:type="dxa"/>
          </w:tcPr>
          <w:p w14:paraId="17723D06" w14:textId="77777777" w:rsidR="00192D51" w:rsidRDefault="00192D51">
            <w:pPr>
              <w:pStyle w:val="TableParagraph"/>
            </w:pPr>
          </w:p>
        </w:tc>
        <w:tc>
          <w:tcPr>
            <w:tcW w:w="1587" w:type="dxa"/>
          </w:tcPr>
          <w:p w14:paraId="149BBFD0" w14:textId="77777777" w:rsidR="00192D51" w:rsidRDefault="00192D51">
            <w:pPr>
              <w:pStyle w:val="TableParagraph"/>
            </w:pPr>
          </w:p>
        </w:tc>
        <w:tc>
          <w:tcPr>
            <w:tcW w:w="1872" w:type="dxa"/>
          </w:tcPr>
          <w:p w14:paraId="361A3D9E" w14:textId="77777777" w:rsidR="00192D51" w:rsidRDefault="00192D51">
            <w:pPr>
              <w:pStyle w:val="TableParagraph"/>
            </w:pPr>
          </w:p>
        </w:tc>
        <w:tc>
          <w:tcPr>
            <w:tcW w:w="1700" w:type="dxa"/>
          </w:tcPr>
          <w:p w14:paraId="27BAB2F0" w14:textId="77777777" w:rsidR="00192D51" w:rsidRDefault="00192D51">
            <w:pPr>
              <w:pStyle w:val="TableParagraph"/>
            </w:pPr>
          </w:p>
        </w:tc>
        <w:tc>
          <w:tcPr>
            <w:tcW w:w="1589" w:type="dxa"/>
          </w:tcPr>
          <w:p w14:paraId="406F612D" w14:textId="77777777" w:rsidR="00192D51" w:rsidRDefault="00192D51">
            <w:pPr>
              <w:pStyle w:val="TableParagraph"/>
            </w:pPr>
          </w:p>
        </w:tc>
      </w:tr>
    </w:tbl>
    <w:p w14:paraId="0B849C18" w14:textId="77777777" w:rsidR="00192D51" w:rsidRDefault="00192D51">
      <w:pPr>
        <w:pStyle w:val="TableParagraph"/>
        <w:sectPr w:rsidR="00192D51">
          <w:pgSz w:w="16840" w:h="11910" w:orient="landscape"/>
          <w:pgMar w:top="1100" w:right="2409" w:bottom="280" w:left="1275" w:header="720" w:footer="720" w:gutter="0"/>
          <w:cols w:space="720"/>
        </w:sectPr>
      </w:pPr>
    </w:p>
    <w:p w14:paraId="796504C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2D31ADD1" w14:textId="77777777">
        <w:trPr>
          <w:trHeight w:val="479"/>
        </w:trPr>
        <w:tc>
          <w:tcPr>
            <w:tcW w:w="3516" w:type="dxa"/>
          </w:tcPr>
          <w:p w14:paraId="3375521C" w14:textId="77777777" w:rsidR="00192D51" w:rsidRDefault="00460E6F">
            <w:pPr>
              <w:pStyle w:val="TableParagraph"/>
              <w:spacing w:before="95"/>
              <w:ind w:left="10"/>
              <w:jc w:val="center"/>
              <w:rPr>
                <w:sz w:val="24"/>
              </w:rPr>
            </w:pPr>
            <w:r>
              <w:rPr>
                <w:spacing w:val="-2"/>
                <w:sz w:val="24"/>
              </w:rPr>
              <w:t>Итого</w:t>
            </w:r>
          </w:p>
        </w:tc>
        <w:tc>
          <w:tcPr>
            <w:tcW w:w="1587" w:type="dxa"/>
          </w:tcPr>
          <w:p w14:paraId="36DBD3EA" w14:textId="77777777" w:rsidR="00192D51" w:rsidRDefault="00192D51">
            <w:pPr>
              <w:pStyle w:val="TableParagraph"/>
              <w:rPr>
                <w:sz w:val="20"/>
              </w:rPr>
            </w:pPr>
          </w:p>
        </w:tc>
        <w:tc>
          <w:tcPr>
            <w:tcW w:w="1872" w:type="dxa"/>
          </w:tcPr>
          <w:p w14:paraId="2A5D8662" w14:textId="77777777" w:rsidR="00192D51" w:rsidRDefault="00192D51">
            <w:pPr>
              <w:pStyle w:val="TableParagraph"/>
              <w:rPr>
                <w:sz w:val="20"/>
              </w:rPr>
            </w:pPr>
          </w:p>
        </w:tc>
        <w:tc>
          <w:tcPr>
            <w:tcW w:w="1700" w:type="dxa"/>
          </w:tcPr>
          <w:p w14:paraId="60F9374A" w14:textId="77777777" w:rsidR="00192D51" w:rsidRDefault="00192D51">
            <w:pPr>
              <w:pStyle w:val="TableParagraph"/>
              <w:rPr>
                <w:sz w:val="20"/>
              </w:rPr>
            </w:pPr>
          </w:p>
        </w:tc>
        <w:tc>
          <w:tcPr>
            <w:tcW w:w="1589" w:type="dxa"/>
            <w:tcBorders>
              <w:bottom w:val="nil"/>
              <w:right w:val="nil"/>
            </w:tcBorders>
          </w:tcPr>
          <w:p w14:paraId="53CAFBFB" w14:textId="77777777" w:rsidR="00192D51" w:rsidRDefault="00192D51">
            <w:pPr>
              <w:pStyle w:val="TableParagraph"/>
              <w:rPr>
                <w:sz w:val="20"/>
              </w:rPr>
            </w:pPr>
          </w:p>
        </w:tc>
      </w:tr>
    </w:tbl>
    <w:p w14:paraId="65E5F866" w14:textId="77777777" w:rsidR="00192D51" w:rsidRDefault="00192D51">
      <w:pPr>
        <w:pStyle w:val="a3"/>
        <w:spacing w:before="53"/>
        <w:ind w:left="0"/>
        <w:jc w:val="left"/>
        <w:rPr>
          <w:rFonts w:ascii="Courier New"/>
          <w:sz w:val="20"/>
        </w:rPr>
      </w:pPr>
    </w:p>
    <w:p w14:paraId="42775A37"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CCBECD"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4C0C1FA"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71DE3EE7" w14:textId="77777777" w:rsidR="00192D51" w:rsidRDefault="00192D51">
      <w:pPr>
        <w:pStyle w:val="a3"/>
        <w:ind w:left="0"/>
        <w:jc w:val="left"/>
        <w:rPr>
          <w:rFonts w:ascii="Courier New"/>
          <w:sz w:val="20"/>
        </w:rPr>
      </w:pPr>
    </w:p>
    <w:p w14:paraId="76200EC3" w14:textId="77777777" w:rsidR="00192D51" w:rsidRDefault="00460E6F">
      <w:pPr>
        <w:tabs>
          <w:tab w:val="left" w:pos="644"/>
          <w:tab w:val="left" w:pos="2969"/>
          <w:tab w:val="left" w:pos="368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6E34FF1" w14:textId="77777777" w:rsidR="00192D51" w:rsidRDefault="00192D51">
      <w:pPr>
        <w:pStyle w:val="a3"/>
        <w:spacing w:before="1"/>
        <w:ind w:left="0"/>
        <w:jc w:val="left"/>
        <w:rPr>
          <w:rFonts w:ascii="Courier New"/>
          <w:sz w:val="20"/>
        </w:rPr>
      </w:pPr>
    </w:p>
    <w:p w14:paraId="197EA932" w14:textId="77777777" w:rsidR="00192D51" w:rsidRDefault="00460E6F">
      <w:pPr>
        <w:tabs>
          <w:tab w:val="left" w:pos="2684"/>
        </w:tabs>
        <w:spacing w:line="226" w:lineRule="exact"/>
        <w:ind w:right="3941"/>
        <w:jc w:val="right"/>
        <w:rPr>
          <w:sz w:val="20"/>
        </w:rPr>
      </w:pPr>
      <w:r>
        <w:rPr>
          <w:rFonts w:ascii="Courier New" w:hAnsi="Courier New"/>
          <w:sz w:val="20"/>
        </w:rPr>
        <w:t xml:space="preserve">Номер страницы </w:t>
      </w:r>
      <w:r>
        <w:rPr>
          <w:sz w:val="20"/>
          <w:u w:val="single"/>
        </w:rPr>
        <w:tab/>
      </w:r>
    </w:p>
    <w:p w14:paraId="2B2D9212" w14:textId="77777777" w:rsidR="00192D51" w:rsidRDefault="00460E6F">
      <w:pPr>
        <w:tabs>
          <w:tab w:val="left" w:pos="2444"/>
        </w:tabs>
        <w:spacing w:line="226" w:lineRule="exact"/>
        <w:ind w:right="3941"/>
        <w:jc w:val="right"/>
        <w:rPr>
          <w:sz w:val="20"/>
        </w:rPr>
      </w:pPr>
      <w:r>
        <w:rPr>
          <w:rFonts w:ascii="Courier New" w:hAnsi="Courier New"/>
          <w:sz w:val="20"/>
        </w:rPr>
        <w:t xml:space="preserve">Всего страниц </w:t>
      </w:r>
      <w:r>
        <w:rPr>
          <w:sz w:val="20"/>
          <w:u w:val="single"/>
        </w:rPr>
        <w:tab/>
      </w:r>
    </w:p>
    <w:p w14:paraId="0E498B24" w14:textId="77777777" w:rsidR="00192D51" w:rsidRDefault="00192D51">
      <w:pPr>
        <w:spacing w:line="226" w:lineRule="exact"/>
        <w:jc w:val="right"/>
        <w:rPr>
          <w:sz w:val="20"/>
        </w:rPr>
        <w:sectPr w:rsidR="00192D51">
          <w:pgSz w:w="16840" w:h="11910" w:orient="landscape"/>
          <w:pgMar w:top="1100" w:right="2409" w:bottom="280" w:left="1275" w:header="720" w:footer="720" w:gutter="0"/>
          <w:cols w:space="720"/>
        </w:sectPr>
      </w:pPr>
    </w:p>
    <w:p w14:paraId="366BAC4F" w14:textId="77777777" w:rsidR="00192D51" w:rsidRDefault="00460E6F">
      <w:pPr>
        <w:spacing w:before="85" w:line="226" w:lineRule="exact"/>
        <w:ind w:left="1183" w:right="1232"/>
        <w:jc w:val="center"/>
        <w:rPr>
          <w:rFonts w:ascii="Courier New" w:hAnsi="Courier New"/>
          <w:sz w:val="20"/>
        </w:rPr>
      </w:pPr>
      <w:r>
        <w:rPr>
          <w:rFonts w:ascii="Courier New" w:hAnsi="Courier New"/>
          <w:spacing w:val="-2"/>
          <w:sz w:val="20"/>
        </w:rPr>
        <w:lastRenderedPageBreak/>
        <w:t>ДОПОЛНЕНИЕ</w:t>
      </w:r>
    </w:p>
    <w:p w14:paraId="5BBE306F" w14:textId="77777777" w:rsidR="00192D51" w:rsidRDefault="00460E6F">
      <w:pPr>
        <w:ind w:left="1183" w:right="1113"/>
        <w:jc w:val="center"/>
        <w:rPr>
          <w:rFonts w:ascii="Courier New" w:hAnsi="Courier New"/>
          <w:sz w:val="20"/>
        </w:rPr>
      </w:pPr>
      <w:r>
        <w:rPr>
          <w:rFonts w:ascii="Courier New" w:hAnsi="Courier New"/>
          <w:sz w:val="20"/>
        </w:rPr>
        <w:t>к</w:t>
      </w:r>
      <w:r>
        <w:rPr>
          <w:rFonts w:ascii="Courier New" w:hAnsi="Courier New"/>
          <w:spacing w:val="-6"/>
          <w:sz w:val="20"/>
        </w:rPr>
        <w:t xml:space="preserve"> </w:t>
      </w:r>
      <w:r>
        <w:rPr>
          <w:rFonts w:ascii="Courier New" w:hAnsi="Courier New"/>
          <w:sz w:val="20"/>
        </w:rPr>
        <w:t>Сводным</w:t>
      </w:r>
      <w:r>
        <w:rPr>
          <w:rFonts w:ascii="Courier New" w:hAnsi="Courier New"/>
          <w:spacing w:val="-6"/>
          <w:sz w:val="20"/>
        </w:rPr>
        <w:t xml:space="preserve"> </w:t>
      </w:r>
      <w:r>
        <w:rPr>
          <w:rFonts w:ascii="Courier New" w:hAnsi="Courier New"/>
          <w:sz w:val="20"/>
        </w:rPr>
        <w:t>данным</w:t>
      </w:r>
      <w:r>
        <w:rPr>
          <w:rFonts w:ascii="Courier New" w:hAnsi="Courier New"/>
          <w:spacing w:val="-6"/>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6"/>
          <w:sz w:val="20"/>
        </w:rPr>
        <w:t xml:space="preserve"> </w:t>
      </w:r>
      <w:r>
        <w:rPr>
          <w:rFonts w:ascii="Courier New" w:hAnsi="Courier New"/>
          <w:sz w:val="20"/>
        </w:rPr>
        <w:t>счетам</w:t>
      </w:r>
      <w:r>
        <w:rPr>
          <w:rFonts w:ascii="Courier New" w:hAnsi="Courier New"/>
          <w:spacing w:val="-6"/>
          <w:sz w:val="20"/>
        </w:rPr>
        <w:t xml:space="preserve"> </w:t>
      </w:r>
      <w:r>
        <w:rPr>
          <w:rFonts w:ascii="Courier New" w:hAnsi="Courier New"/>
          <w:sz w:val="20"/>
        </w:rPr>
        <w:t>подведомственных учреждений главного распорядителя (распорядителя) бюджетных средств по средствам в пути</w:t>
      </w:r>
    </w:p>
    <w:p w14:paraId="2A54F515" w14:textId="77777777" w:rsidR="00192D51" w:rsidRDefault="00192D51">
      <w:pPr>
        <w:pStyle w:val="a3"/>
        <w:spacing w:before="3"/>
        <w:ind w:left="0"/>
        <w:jc w:val="left"/>
        <w:rPr>
          <w:rFonts w:ascii="Courier New"/>
          <w:sz w:val="11"/>
        </w:rPr>
      </w:pPr>
    </w:p>
    <w:p w14:paraId="184AE98B" w14:textId="77777777" w:rsidR="00192D51" w:rsidRDefault="00192D51">
      <w:pPr>
        <w:pStyle w:val="a3"/>
        <w:jc w:val="left"/>
        <w:rPr>
          <w:rFonts w:ascii="Courier New"/>
          <w:sz w:val="11"/>
        </w:rPr>
        <w:sectPr w:rsidR="00192D51">
          <w:pgSz w:w="11910" w:h="16840"/>
          <w:pgMar w:top="1340" w:right="1700" w:bottom="280" w:left="992" w:header="720" w:footer="720" w:gutter="0"/>
          <w:cols w:space="720"/>
        </w:sectPr>
      </w:pPr>
    </w:p>
    <w:p w14:paraId="0CEE34D8" w14:textId="77777777" w:rsidR="00192D51" w:rsidRDefault="00192D51">
      <w:pPr>
        <w:pStyle w:val="a3"/>
        <w:ind w:left="0"/>
        <w:jc w:val="left"/>
        <w:rPr>
          <w:rFonts w:ascii="Courier New"/>
          <w:sz w:val="20"/>
        </w:rPr>
      </w:pPr>
    </w:p>
    <w:p w14:paraId="296DF08D" w14:textId="77777777" w:rsidR="00192D51" w:rsidRDefault="00192D51">
      <w:pPr>
        <w:pStyle w:val="a3"/>
        <w:ind w:left="0"/>
        <w:jc w:val="left"/>
        <w:rPr>
          <w:rFonts w:ascii="Courier New"/>
          <w:sz w:val="20"/>
        </w:rPr>
      </w:pPr>
    </w:p>
    <w:p w14:paraId="79B21FE5" w14:textId="77777777" w:rsidR="00192D51" w:rsidRDefault="00192D51">
      <w:pPr>
        <w:pStyle w:val="a3"/>
        <w:spacing w:before="99"/>
        <w:ind w:left="0"/>
        <w:jc w:val="left"/>
        <w:rPr>
          <w:rFonts w:ascii="Courier New"/>
          <w:sz w:val="20"/>
        </w:rPr>
      </w:pPr>
    </w:p>
    <w:p w14:paraId="417E89C1" w14:textId="77777777" w:rsidR="00192D51" w:rsidRDefault="00460E6F">
      <w:pPr>
        <w:tabs>
          <w:tab w:val="left" w:pos="1341"/>
        </w:tabs>
        <w:ind w:left="141"/>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2E778ACE" w14:textId="77777777" w:rsidR="00192D51" w:rsidRDefault="00460E6F">
      <w:pPr>
        <w:spacing w:before="100" w:line="226" w:lineRule="exact"/>
        <w:ind w:right="69"/>
        <w:jc w:val="right"/>
        <w:rPr>
          <w:rFonts w:ascii="Courier New" w:hAnsi="Courier New"/>
          <w:sz w:val="20"/>
        </w:rPr>
      </w:pPr>
      <w:r>
        <w:br w:type="column"/>
      </w:r>
      <w:r>
        <w:rPr>
          <w:rFonts w:ascii="Courier New" w:hAnsi="Courier New"/>
          <w:spacing w:val="-2"/>
          <w:sz w:val="20"/>
        </w:rPr>
        <w:lastRenderedPageBreak/>
        <w:t>┌─────────┐</w:t>
      </w:r>
    </w:p>
    <w:p w14:paraId="3B14C492"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6C5F6AC"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1394F1F7" w14:textId="77777777" w:rsidR="00192D51" w:rsidRDefault="00192D51">
      <w:pPr>
        <w:pStyle w:val="a3"/>
        <w:spacing w:before="1"/>
        <w:ind w:left="0"/>
        <w:jc w:val="left"/>
        <w:rPr>
          <w:rFonts w:ascii="Courier New"/>
          <w:sz w:val="20"/>
        </w:rPr>
      </w:pPr>
    </w:p>
    <w:p w14:paraId="54133D29" w14:textId="77777777" w:rsidR="00192D51" w:rsidRDefault="00460E6F">
      <w:pPr>
        <w:ind w:left="3981" w:right="69" w:firstLine="1560"/>
        <w:jc w:val="right"/>
        <w:rPr>
          <w:rFonts w:ascii="Courier New" w:hAnsi="Courier New"/>
          <w:sz w:val="20"/>
        </w:rPr>
      </w:pPr>
      <w:r>
        <w:rPr>
          <w:rFonts w:ascii="Courier New" w:hAnsi="Courier New"/>
          <w:spacing w:val="-2"/>
          <w:sz w:val="20"/>
        </w:rPr>
        <w:t xml:space="preserve">├─────────┤ </w:t>
      </w:r>
      <w:r>
        <w:rPr>
          <w:rFonts w:ascii="Courier New" w:hAnsi="Courier New"/>
          <w:sz w:val="20"/>
        </w:rPr>
        <w:t>Форма</w:t>
      </w:r>
      <w:r>
        <w:rPr>
          <w:rFonts w:ascii="Courier New" w:hAnsi="Courier New"/>
          <w:spacing w:val="-5"/>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КФД</w:t>
      </w:r>
      <w:r>
        <w:rPr>
          <w:rFonts w:ascii="Courier New" w:hAnsi="Courier New"/>
          <w:spacing w:val="-4"/>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0531824</w:t>
      </w:r>
      <w:r>
        <w:rPr>
          <w:rFonts w:ascii="Courier New" w:hAnsi="Courier New"/>
          <w:spacing w:val="-4"/>
          <w:sz w:val="20"/>
        </w:rPr>
        <w:t xml:space="preserve"> </w:t>
      </w:r>
      <w:r>
        <w:rPr>
          <w:rFonts w:ascii="Courier New" w:hAnsi="Courier New"/>
          <w:spacing w:val="-10"/>
          <w:sz w:val="20"/>
        </w:rPr>
        <w:t>│</w:t>
      </w:r>
    </w:p>
    <w:p w14:paraId="011E4316" w14:textId="77777777" w:rsidR="00192D51" w:rsidRDefault="00460E6F">
      <w:pPr>
        <w:tabs>
          <w:tab w:val="left" w:pos="981"/>
          <w:tab w:val="left" w:pos="3065"/>
          <w:tab w:val="left" w:pos="3785"/>
          <w:tab w:val="left" w:pos="4941"/>
          <w:tab w:val="left" w:pos="6741"/>
        </w:tabs>
        <w:ind w:left="141" w:right="69" w:firstLine="540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0059C5" w14:textId="77777777" w:rsidR="00192D51" w:rsidRDefault="00460E6F">
      <w:pPr>
        <w:ind w:right="69"/>
        <w:jc w:val="right"/>
        <w:rPr>
          <w:rFonts w:ascii="Courier New" w:hAnsi="Courier New"/>
          <w:sz w:val="20"/>
        </w:rPr>
      </w:pPr>
      <w:r>
        <w:rPr>
          <w:rFonts w:ascii="Courier New" w:hAnsi="Courier New"/>
          <w:spacing w:val="-2"/>
          <w:sz w:val="20"/>
        </w:rPr>
        <w:t>├─────────┤</w:t>
      </w:r>
    </w:p>
    <w:p w14:paraId="05808595"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9147C8" w14:textId="77777777" w:rsidR="00192D51" w:rsidRDefault="00460E6F">
      <w:pPr>
        <w:spacing w:line="214" w:lineRule="exact"/>
        <w:ind w:right="69"/>
        <w:jc w:val="right"/>
        <w:rPr>
          <w:rFonts w:ascii="Courier New" w:hAnsi="Courier New"/>
          <w:sz w:val="20"/>
        </w:rPr>
      </w:pPr>
      <w:r>
        <w:rPr>
          <w:rFonts w:ascii="Courier New" w:hAnsi="Courier New"/>
          <w:spacing w:val="-2"/>
          <w:sz w:val="20"/>
        </w:rPr>
        <w:t>├─────────┤</w:t>
      </w:r>
    </w:p>
    <w:p w14:paraId="167B9A06" w14:textId="77777777" w:rsidR="00192D51" w:rsidRDefault="00192D51">
      <w:pPr>
        <w:spacing w:line="214" w:lineRule="exact"/>
        <w:jc w:val="right"/>
        <w:rPr>
          <w:rFonts w:ascii="Courier New" w:hAnsi="Courier New"/>
          <w:sz w:val="20"/>
        </w:rPr>
        <w:sectPr w:rsidR="00192D51">
          <w:type w:val="continuous"/>
          <w:pgSz w:w="11910" w:h="16840"/>
          <w:pgMar w:top="840" w:right="1700" w:bottom="280" w:left="992" w:header="720" w:footer="720" w:gutter="0"/>
          <w:cols w:num="2" w:space="720" w:equalWidth="0">
            <w:col w:w="1501" w:space="779"/>
            <w:col w:w="6938"/>
          </w:cols>
        </w:sectPr>
      </w:pPr>
    </w:p>
    <w:p w14:paraId="1ED094CD" w14:textId="77777777" w:rsidR="00192D51" w:rsidRDefault="00460E6F">
      <w:pPr>
        <w:tabs>
          <w:tab w:val="left" w:pos="2519"/>
          <w:tab w:val="left" w:pos="6044"/>
          <w:tab w:val="left" w:pos="7679"/>
          <w:tab w:val="left" w:pos="8879"/>
        </w:tabs>
        <w:spacing w:before="11"/>
        <w:ind w:right="71"/>
        <w:jc w:val="right"/>
        <w:rPr>
          <w:rFonts w:ascii="Courier New" w:hAnsi="Courier New"/>
          <w:sz w:val="20"/>
        </w:rPr>
      </w:pPr>
      <w:r>
        <w:rPr>
          <w:rFonts w:ascii="Courier New" w:hAnsi="Courier New"/>
          <w:sz w:val="20"/>
        </w:rPr>
        <w:lastRenderedPageBreak/>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E92DED" w14:textId="77777777" w:rsidR="00192D51" w:rsidRDefault="00460E6F">
      <w:pPr>
        <w:spacing w:before="2" w:line="226" w:lineRule="exact"/>
        <w:ind w:right="69"/>
        <w:jc w:val="right"/>
        <w:rPr>
          <w:rFonts w:ascii="Courier New" w:hAnsi="Courier New"/>
          <w:sz w:val="20"/>
        </w:rPr>
      </w:pPr>
      <w:r>
        <w:rPr>
          <w:rFonts w:ascii="Courier New" w:hAnsi="Courier New"/>
          <w:spacing w:val="-2"/>
          <w:sz w:val="20"/>
        </w:rPr>
        <w:t>├─────────┤</w:t>
      </w:r>
    </w:p>
    <w:p w14:paraId="0693B272"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6B316E9E" w14:textId="77777777" w:rsidR="00192D51" w:rsidRDefault="00460E6F">
      <w:pPr>
        <w:tabs>
          <w:tab w:val="left" w:pos="2519"/>
          <w:tab w:val="left" w:pos="6044"/>
          <w:tab w:val="left" w:pos="8879"/>
        </w:tabs>
        <w:spacing w:before="1"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w:t>
      </w:r>
      <w:proofErr w:type="gramStart"/>
      <w:r>
        <w:rPr>
          <w:rFonts w:ascii="Courier New" w:hAnsi="Courier New"/>
          <w:spacing w:val="-2"/>
          <w:sz w:val="20"/>
        </w:rPr>
        <w:t>дств</w:t>
      </w:r>
      <w:r>
        <w:rPr>
          <w:rFonts w:ascii="Courier New" w:hAnsi="Courier New"/>
          <w:sz w:val="20"/>
        </w:rPr>
        <w:tab/>
      </w:r>
      <w:r>
        <w:rPr>
          <w:sz w:val="20"/>
          <w:u w:val="single"/>
        </w:rPr>
        <w:tab/>
      </w:r>
      <w:r>
        <w:rPr>
          <w:spacing w:val="40"/>
          <w:sz w:val="20"/>
        </w:rPr>
        <w:t xml:space="preserve">  </w:t>
      </w:r>
      <w:r>
        <w:rPr>
          <w:rFonts w:ascii="Courier New" w:hAnsi="Courier New"/>
          <w:sz w:val="20"/>
        </w:rPr>
        <w:t>Гл</w:t>
      </w:r>
      <w:proofErr w:type="gramEnd"/>
      <w:r>
        <w:rPr>
          <w:rFonts w:ascii="Courier New" w:hAnsi="Courier New"/>
          <w:sz w:val="20"/>
        </w:rPr>
        <w:t>ава по БК │</w:t>
      </w:r>
      <w:r>
        <w:rPr>
          <w:rFonts w:ascii="Courier New" w:hAnsi="Courier New"/>
          <w:sz w:val="20"/>
        </w:rPr>
        <w:tab/>
      </w:r>
      <w:r>
        <w:rPr>
          <w:rFonts w:ascii="Courier New" w:hAnsi="Courier New"/>
          <w:spacing w:val="-10"/>
          <w:sz w:val="20"/>
        </w:rPr>
        <w:t>│</w:t>
      </w:r>
    </w:p>
    <w:p w14:paraId="626D8DDF"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1FE88233"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D79E5E" w14:textId="77777777" w:rsidR="00192D51" w:rsidRDefault="00460E6F">
      <w:pPr>
        <w:tabs>
          <w:tab w:val="left" w:pos="2519"/>
          <w:tab w:val="left" w:pos="6044"/>
          <w:tab w:val="left" w:pos="7679"/>
          <w:tab w:val="left" w:pos="8879"/>
        </w:tabs>
        <w:spacing w:before="2"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E34CB3" w14:textId="77777777" w:rsidR="00192D51" w:rsidRDefault="00460E6F">
      <w:pPr>
        <w:tabs>
          <w:tab w:val="left" w:pos="6306"/>
          <w:tab w:val="left" w:pos="7701"/>
          <w:tab w:val="left" w:pos="8901"/>
        </w:tabs>
        <w:ind w:left="141" w:right="69" w:firstLine="7681"/>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022C9E"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50768F13" w14:textId="77777777" w:rsidR="00192D51" w:rsidRDefault="00460E6F">
      <w:pPr>
        <w:tabs>
          <w:tab w:val="left" w:pos="6719"/>
          <w:tab w:val="left" w:pos="8161"/>
          <w:tab w:val="left" w:pos="8881"/>
        </w:tabs>
        <w:spacing w:line="226" w:lineRule="exact"/>
        <w:ind w:right="69"/>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4">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6F5BB865"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2CBDFB7F" w14:textId="77777777" w:rsidR="00192D51" w:rsidRDefault="00192D51">
      <w:pPr>
        <w:pStyle w:val="a3"/>
        <w:ind w:left="0"/>
        <w:jc w:val="left"/>
        <w:rPr>
          <w:rFonts w:ascii="Courier New"/>
          <w:sz w:val="20"/>
        </w:rPr>
      </w:pPr>
    </w:p>
    <w:p w14:paraId="0F65F3E8" w14:textId="77777777" w:rsidR="00192D51" w:rsidRDefault="00460E6F">
      <w:pPr>
        <w:pStyle w:val="a4"/>
        <w:numPr>
          <w:ilvl w:val="0"/>
          <w:numId w:val="1"/>
        </w:numPr>
        <w:tabs>
          <w:tab w:val="left" w:pos="2900"/>
        </w:tabs>
        <w:spacing w:before="1"/>
        <w:ind w:left="290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554ACAAB" w14:textId="77777777" w:rsidR="00192D51" w:rsidRDefault="00460E6F">
      <w:pPr>
        <w:pStyle w:val="a4"/>
        <w:numPr>
          <w:ilvl w:val="1"/>
          <w:numId w:val="1"/>
        </w:numPr>
        <w:tabs>
          <w:tab w:val="left" w:pos="3979"/>
        </w:tabs>
        <w:spacing w:before="224"/>
        <w:ind w:left="397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14DF596" w14:textId="77777777" w:rsidR="00192D51" w:rsidRDefault="00192D51">
      <w:pPr>
        <w:pStyle w:val="a4"/>
        <w:jc w:val="left"/>
        <w:rPr>
          <w:rFonts w:ascii="Courier New" w:hAnsi="Courier New"/>
          <w:sz w:val="20"/>
        </w:rPr>
        <w:sectPr w:rsidR="00192D51">
          <w:type w:val="continuous"/>
          <w:pgSz w:w="11910" w:h="16840"/>
          <w:pgMar w:top="840" w:right="1700" w:bottom="280" w:left="992" w:header="720" w:footer="720" w:gutter="0"/>
          <w:cols w:space="720"/>
        </w:sectPr>
      </w:pPr>
    </w:p>
    <w:p w14:paraId="16D351D0"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05"/>
        <w:gridCol w:w="1075"/>
        <w:gridCol w:w="1019"/>
        <w:gridCol w:w="1192"/>
        <w:gridCol w:w="1074"/>
        <w:gridCol w:w="964"/>
        <w:gridCol w:w="1415"/>
        <w:gridCol w:w="906"/>
      </w:tblGrid>
      <w:tr w:rsidR="00192D51" w14:paraId="1577B621" w14:textId="77777777">
        <w:trPr>
          <w:trHeight w:val="755"/>
        </w:trPr>
        <w:tc>
          <w:tcPr>
            <w:tcW w:w="1644" w:type="dxa"/>
            <w:vMerge w:val="restart"/>
          </w:tcPr>
          <w:p w14:paraId="43F655A1" w14:textId="77777777" w:rsidR="00192D51" w:rsidRDefault="00460E6F">
            <w:pPr>
              <w:pStyle w:val="TableParagraph"/>
              <w:spacing w:before="95"/>
              <w:ind w:left="71" w:right="61"/>
              <w:jc w:val="center"/>
              <w:rPr>
                <w:sz w:val="24"/>
              </w:rPr>
            </w:pPr>
            <w:r>
              <w:rPr>
                <w:sz w:val="24"/>
              </w:rPr>
              <w:t xml:space="preserve">Код по БК и </w:t>
            </w:r>
            <w:proofErr w:type="spellStart"/>
            <w:r>
              <w:rPr>
                <w:spacing w:val="-2"/>
                <w:sz w:val="24"/>
              </w:rPr>
              <w:t>дополнительн</w:t>
            </w:r>
            <w:proofErr w:type="spellEnd"/>
            <w:r>
              <w:rPr>
                <w:spacing w:val="-2"/>
                <w:sz w:val="24"/>
              </w:rPr>
              <w:t xml:space="preserve"> </w:t>
            </w:r>
            <w:r>
              <w:rPr>
                <w:spacing w:val="-6"/>
                <w:sz w:val="24"/>
              </w:rPr>
              <w:t>ой</w:t>
            </w:r>
          </w:p>
          <w:p w14:paraId="5C3FDCC0" w14:textId="77777777" w:rsidR="00192D51" w:rsidRDefault="00460E6F">
            <w:pPr>
              <w:pStyle w:val="TableParagraph"/>
              <w:ind w:left="70" w:right="61"/>
              <w:jc w:val="center"/>
              <w:rPr>
                <w:sz w:val="24"/>
              </w:rPr>
            </w:pPr>
            <w:proofErr w:type="spellStart"/>
            <w:r>
              <w:rPr>
                <w:spacing w:val="-2"/>
                <w:sz w:val="24"/>
              </w:rPr>
              <w:t>классификаци</w:t>
            </w:r>
            <w:proofErr w:type="spellEnd"/>
            <w:r>
              <w:rPr>
                <w:spacing w:val="-2"/>
                <w:sz w:val="24"/>
              </w:rPr>
              <w:t xml:space="preserve"> </w:t>
            </w:r>
            <w:r>
              <w:rPr>
                <w:spacing w:val="-10"/>
                <w:sz w:val="24"/>
              </w:rPr>
              <w:t>и</w:t>
            </w:r>
          </w:p>
        </w:tc>
        <w:tc>
          <w:tcPr>
            <w:tcW w:w="3399" w:type="dxa"/>
            <w:gridSpan w:val="3"/>
          </w:tcPr>
          <w:p w14:paraId="190494BC" w14:textId="77777777" w:rsidR="00192D51" w:rsidRDefault="00460E6F">
            <w:pPr>
              <w:pStyle w:val="TableParagraph"/>
              <w:spacing w:before="95"/>
              <w:ind w:left="372"/>
              <w:rPr>
                <w:sz w:val="24"/>
              </w:rPr>
            </w:pPr>
            <w:r>
              <w:rPr>
                <w:sz w:val="24"/>
              </w:rPr>
              <w:t>Бюджетные</w:t>
            </w:r>
            <w:r>
              <w:rPr>
                <w:spacing w:val="-4"/>
                <w:sz w:val="24"/>
              </w:rPr>
              <w:t xml:space="preserve"> </w:t>
            </w:r>
            <w:r>
              <w:rPr>
                <w:spacing w:val="-2"/>
                <w:sz w:val="24"/>
              </w:rPr>
              <w:t>ассигнования</w:t>
            </w:r>
          </w:p>
        </w:tc>
        <w:tc>
          <w:tcPr>
            <w:tcW w:w="3230" w:type="dxa"/>
            <w:gridSpan w:val="3"/>
          </w:tcPr>
          <w:p w14:paraId="5FCAA1BF" w14:textId="77777777" w:rsidR="00192D51" w:rsidRDefault="00460E6F">
            <w:pPr>
              <w:pStyle w:val="TableParagraph"/>
              <w:spacing w:before="95"/>
              <w:ind w:left="957" w:right="54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7BAC1817" w14:textId="77777777" w:rsidR="00192D51" w:rsidRDefault="00460E6F">
            <w:pPr>
              <w:pStyle w:val="TableParagraph"/>
              <w:spacing w:before="95"/>
              <w:ind w:left="26"/>
              <w:jc w:val="center"/>
              <w:rPr>
                <w:sz w:val="24"/>
              </w:rPr>
            </w:pPr>
            <w:r>
              <w:rPr>
                <w:spacing w:val="-2"/>
                <w:sz w:val="24"/>
              </w:rPr>
              <w:t xml:space="preserve">Предельные объемы </w:t>
            </w:r>
            <w:proofErr w:type="spellStart"/>
            <w:r>
              <w:rPr>
                <w:spacing w:val="-2"/>
                <w:sz w:val="24"/>
              </w:rPr>
              <w:t>финансиров</w:t>
            </w:r>
            <w:proofErr w:type="spellEnd"/>
            <w:r>
              <w:rPr>
                <w:spacing w:val="-2"/>
                <w:sz w:val="24"/>
              </w:rPr>
              <w:t xml:space="preserve"> </w:t>
            </w:r>
            <w:proofErr w:type="spellStart"/>
            <w:r>
              <w:rPr>
                <w:spacing w:val="-4"/>
                <w:sz w:val="24"/>
              </w:rPr>
              <w:t>ания</w:t>
            </w:r>
            <w:proofErr w:type="spellEnd"/>
          </w:p>
          <w:p w14:paraId="1425264A" w14:textId="77777777" w:rsidR="00192D51" w:rsidRDefault="00460E6F">
            <w:pPr>
              <w:pStyle w:val="TableParagraph"/>
              <w:ind w:left="243" w:right="216" w:hanging="2"/>
              <w:jc w:val="center"/>
              <w:rPr>
                <w:sz w:val="24"/>
              </w:rPr>
            </w:pPr>
            <w:r>
              <w:rPr>
                <w:spacing w:val="-4"/>
                <w:sz w:val="24"/>
              </w:rPr>
              <w:t xml:space="preserve">(при </w:t>
            </w:r>
            <w:r>
              <w:rPr>
                <w:spacing w:val="-2"/>
                <w:sz w:val="24"/>
              </w:rPr>
              <w:t>наличии)</w:t>
            </w:r>
          </w:p>
        </w:tc>
        <w:tc>
          <w:tcPr>
            <w:tcW w:w="906" w:type="dxa"/>
            <w:vMerge w:val="restart"/>
          </w:tcPr>
          <w:p w14:paraId="703AA924" w14:textId="77777777" w:rsidR="00192D51" w:rsidRDefault="00460E6F">
            <w:pPr>
              <w:pStyle w:val="TableParagraph"/>
              <w:spacing w:before="95"/>
              <w:ind w:left="165" w:right="86" w:hanging="46"/>
              <w:rPr>
                <w:sz w:val="24"/>
              </w:rPr>
            </w:pPr>
            <w:r>
              <w:rPr>
                <w:spacing w:val="-2"/>
                <w:sz w:val="24"/>
              </w:rPr>
              <w:t xml:space="preserve">Приме </w:t>
            </w:r>
            <w:proofErr w:type="spellStart"/>
            <w:r>
              <w:rPr>
                <w:spacing w:val="-4"/>
                <w:sz w:val="24"/>
              </w:rPr>
              <w:t>чание</w:t>
            </w:r>
            <w:proofErr w:type="spellEnd"/>
          </w:p>
        </w:tc>
      </w:tr>
      <w:tr w:rsidR="00192D51" w14:paraId="0FE34D13" w14:textId="77777777">
        <w:trPr>
          <w:trHeight w:val="755"/>
        </w:trPr>
        <w:tc>
          <w:tcPr>
            <w:tcW w:w="1644" w:type="dxa"/>
            <w:vMerge/>
            <w:tcBorders>
              <w:top w:val="nil"/>
            </w:tcBorders>
          </w:tcPr>
          <w:p w14:paraId="2C92C0C5" w14:textId="77777777" w:rsidR="00192D51" w:rsidRDefault="00192D51">
            <w:pPr>
              <w:rPr>
                <w:sz w:val="2"/>
                <w:szCs w:val="2"/>
              </w:rPr>
            </w:pPr>
          </w:p>
        </w:tc>
        <w:tc>
          <w:tcPr>
            <w:tcW w:w="1305" w:type="dxa"/>
            <w:vMerge w:val="restart"/>
          </w:tcPr>
          <w:p w14:paraId="14FA0290" w14:textId="77777777" w:rsidR="00192D51" w:rsidRDefault="00460E6F">
            <w:pPr>
              <w:pStyle w:val="TableParagraph"/>
              <w:spacing w:before="95"/>
              <w:ind w:left="11"/>
              <w:jc w:val="center"/>
              <w:rPr>
                <w:sz w:val="24"/>
              </w:rPr>
            </w:pPr>
            <w:r>
              <w:rPr>
                <w:spacing w:val="-5"/>
                <w:sz w:val="24"/>
              </w:rPr>
              <w:t>на</w:t>
            </w:r>
          </w:p>
          <w:p w14:paraId="5640FC3E" w14:textId="77777777" w:rsidR="00192D51" w:rsidRDefault="00460E6F">
            <w:pPr>
              <w:pStyle w:val="TableParagraph"/>
              <w:ind w:left="77" w:right="66" w:hanging="2"/>
              <w:jc w:val="center"/>
              <w:rPr>
                <w:sz w:val="24"/>
              </w:rPr>
            </w:pPr>
            <w:r>
              <w:rPr>
                <w:spacing w:val="-2"/>
                <w:sz w:val="24"/>
              </w:rPr>
              <w:t xml:space="preserve">текущий </w:t>
            </w:r>
            <w:proofErr w:type="spellStart"/>
            <w:r>
              <w:rPr>
                <w:spacing w:val="-2"/>
                <w:sz w:val="24"/>
              </w:rPr>
              <w:t>финансовы</w:t>
            </w:r>
            <w:proofErr w:type="spellEnd"/>
            <w:r>
              <w:rPr>
                <w:spacing w:val="-2"/>
                <w:sz w:val="24"/>
              </w:rPr>
              <w:t xml:space="preserve"> </w:t>
            </w:r>
            <w:r>
              <w:rPr>
                <w:sz w:val="24"/>
              </w:rPr>
              <w:t>й год</w:t>
            </w:r>
          </w:p>
        </w:tc>
        <w:tc>
          <w:tcPr>
            <w:tcW w:w="2094" w:type="dxa"/>
            <w:gridSpan w:val="2"/>
          </w:tcPr>
          <w:p w14:paraId="1619BDA1" w14:textId="77777777" w:rsidR="00192D51" w:rsidRDefault="00460E6F">
            <w:pPr>
              <w:pStyle w:val="TableParagraph"/>
              <w:spacing w:before="95"/>
              <w:ind w:left="684" w:right="38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2" w:type="dxa"/>
            <w:vMerge w:val="restart"/>
          </w:tcPr>
          <w:p w14:paraId="748C7A90" w14:textId="77777777" w:rsidR="00192D51" w:rsidRDefault="00460E6F">
            <w:pPr>
              <w:pStyle w:val="TableParagraph"/>
              <w:spacing w:before="95"/>
              <w:ind w:left="15" w:right="1"/>
              <w:jc w:val="center"/>
              <w:rPr>
                <w:sz w:val="24"/>
              </w:rPr>
            </w:pPr>
            <w:r>
              <w:rPr>
                <w:spacing w:val="-5"/>
                <w:sz w:val="24"/>
              </w:rPr>
              <w:t>на</w:t>
            </w:r>
          </w:p>
          <w:p w14:paraId="4C46E58A" w14:textId="77777777" w:rsidR="00192D51" w:rsidRDefault="00460E6F">
            <w:pPr>
              <w:pStyle w:val="TableParagraph"/>
              <w:ind w:left="105" w:right="85"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2038" w:type="dxa"/>
            <w:gridSpan w:val="2"/>
          </w:tcPr>
          <w:p w14:paraId="56E0C974" w14:textId="77777777" w:rsidR="00192D51" w:rsidRDefault="00460E6F">
            <w:pPr>
              <w:pStyle w:val="TableParagraph"/>
              <w:spacing w:before="95"/>
              <w:ind w:left="658"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089D5DAE" w14:textId="77777777" w:rsidR="00192D51" w:rsidRDefault="00192D51">
            <w:pPr>
              <w:rPr>
                <w:sz w:val="2"/>
                <w:szCs w:val="2"/>
              </w:rPr>
            </w:pPr>
          </w:p>
        </w:tc>
        <w:tc>
          <w:tcPr>
            <w:tcW w:w="906" w:type="dxa"/>
            <w:vMerge/>
            <w:tcBorders>
              <w:top w:val="nil"/>
            </w:tcBorders>
          </w:tcPr>
          <w:p w14:paraId="181F9D54" w14:textId="77777777" w:rsidR="00192D51" w:rsidRDefault="00192D51">
            <w:pPr>
              <w:rPr>
                <w:sz w:val="2"/>
                <w:szCs w:val="2"/>
              </w:rPr>
            </w:pPr>
          </w:p>
        </w:tc>
      </w:tr>
      <w:tr w:rsidR="00192D51" w14:paraId="63B3B7AF" w14:textId="77777777">
        <w:trPr>
          <w:trHeight w:val="758"/>
        </w:trPr>
        <w:tc>
          <w:tcPr>
            <w:tcW w:w="1644" w:type="dxa"/>
            <w:vMerge/>
            <w:tcBorders>
              <w:top w:val="nil"/>
            </w:tcBorders>
          </w:tcPr>
          <w:p w14:paraId="1E10962A" w14:textId="77777777" w:rsidR="00192D51" w:rsidRDefault="00192D51">
            <w:pPr>
              <w:rPr>
                <w:sz w:val="2"/>
                <w:szCs w:val="2"/>
              </w:rPr>
            </w:pPr>
          </w:p>
        </w:tc>
        <w:tc>
          <w:tcPr>
            <w:tcW w:w="1305" w:type="dxa"/>
            <w:vMerge/>
            <w:tcBorders>
              <w:top w:val="nil"/>
            </w:tcBorders>
          </w:tcPr>
          <w:p w14:paraId="7D5D8EF0" w14:textId="77777777" w:rsidR="00192D51" w:rsidRDefault="00192D51">
            <w:pPr>
              <w:rPr>
                <w:sz w:val="2"/>
                <w:szCs w:val="2"/>
              </w:rPr>
            </w:pPr>
          </w:p>
        </w:tc>
        <w:tc>
          <w:tcPr>
            <w:tcW w:w="1075" w:type="dxa"/>
          </w:tcPr>
          <w:p w14:paraId="09418A8C" w14:textId="77777777" w:rsidR="00192D51" w:rsidRDefault="00460E6F">
            <w:pPr>
              <w:pStyle w:val="TableParagraph"/>
              <w:spacing w:before="95"/>
              <w:ind w:left="365" w:right="143" w:hanging="209"/>
              <w:rPr>
                <w:sz w:val="24"/>
              </w:rPr>
            </w:pPr>
            <w:r>
              <w:rPr>
                <w:spacing w:val="-2"/>
                <w:sz w:val="24"/>
              </w:rPr>
              <w:t xml:space="preserve">первый </w:t>
            </w:r>
            <w:r>
              <w:rPr>
                <w:spacing w:val="-4"/>
                <w:sz w:val="24"/>
              </w:rPr>
              <w:t>год</w:t>
            </w:r>
          </w:p>
        </w:tc>
        <w:tc>
          <w:tcPr>
            <w:tcW w:w="1019" w:type="dxa"/>
          </w:tcPr>
          <w:p w14:paraId="326CCBFE" w14:textId="77777777" w:rsidR="00192D51" w:rsidRDefault="00460E6F">
            <w:pPr>
              <w:pStyle w:val="TableParagraph"/>
              <w:spacing w:before="95"/>
              <w:ind w:left="340" w:right="137" w:hanging="183"/>
              <w:rPr>
                <w:sz w:val="24"/>
              </w:rPr>
            </w:pPr>
            <w:r>
              <w:rPr>
                <w:spacing w:val="-2"/>
                <w:sz w:val="24"/>
              </w:rPr>
              <w:t xml:space="preserve">второй </w:t>
            </w:r>
            <w:r>
              <w:rPr>
                <w:spacing w:val="-4"/>
                <w:sz w:val="24"/>
              </w:rPr>
              <w:t>год</w:t>
            </w:r>
          </w:p>
        </w:tc>
        <w:tc>
          <w:tcPr>
            <w:tcW w:w="1192" w:type="dxa"/>
            <w:vMerge/>
            <w:tcBorders>
              <w:top w:val="nil"/>
            </w:tcBorders>
          </w:tcPr>
          <w:p w14:paraId="12DA8C6B" w14:textId="77777777" w:rsidR="00192D51" w:rsidRDefault="00192D51">
            <w:pPr>
              <w:rPr>
                <w:sz w:val="2"/>
                <w:szCs w:val="2"/>
              </w:rPr>
            </w:pPr>
          </w:p>
        </w:tc>
        <w:tc>
          <w:tcPr>
            <w:tcW w:w="1074" w:type="dxa"/>
          </w:tcPr>
          <w:p w14:paraId="6549A0BD" w14:textId="77777777" w:rsidR="00192D51" w:rsidRDefault="00460E6F">
            <w:pPr>
              <w:pStyle w:val="TableParagraph"/>
              <w:spacing w:before="95"/>
              <w:ind w:left="368" w:right="139" w:hanging="209"/>
              <w:rPr>
                <w:sz w:val="24"/>
              </w:rPr>
            </w:pPr>
            <w:r>
              <w:rPr>
                <w:spacing w:val="-2"/>
                <w:sz w:val="24"/>
              </w:rPr>
              <w:t xml:space="preserve">первый </w:t>
            </w:r>
            <w:r>
              <w:rPr>
                <w:spacing w:val="-4"/>
                <w:sz w:val="24"/>
              </w:rPr>
              <w:t>год</w:t>
            </w:r>
          </w:p>
        </w:tc>
        <w:tc>
          <w:tcPr>
            <w:tcW w:w="964" w:type="dxa"/>
          </w:tcPr>
          <w:p w14:paraId="54A85185" w14:textId="77777777" w:rsidR="00192D51" w:rsidRDefault="00460E6F">
            <w:pPr>
              <w:pStyle w:val="TableParagraph"/>
              <w:spacing w:before="95"/>
              <w:ind w:left="317" w:right="107" w:hanging="185"/>
              <w:rPr>
                <w:sz w:val="24"/>
              </w:rPr>
            </w:pPr>
            <w:r>
              <w:rPr>
                <w:spacing w:val="-2"/>
                <w:sz w:val="24"/>
              </w:rPr>
              <w:t xml:space="preserve">второй </w:t>
            </w:r>
            <w:r>
              <w:rPr>
                <w:spacing w:val="-4"/>
                <w:sz w:val="24"/>
              </w:rPr>
              <w:t>год</w:t>
            </w:r>
          </w:p>
        </w:tc>
        <w:tc>
          <w:tcPr>
            <w:tcW w:w="1415" w:type="dxa"/>
            <w:vMerge/>
            <w:tcBorders>
              <w:top w:val="nil"/>
            </w:tcBorders>
          </w:tcPr>
          <w:p w14:paraId="584C3381" w14:textId="77777777" w:rsidR="00192D51" w:rsidRDefault="00192D51">
            <w:pPr>
              <w:rPr>
                <w:sz w:val="2"/>
                <w:szCs w:val="2"/>
              </w:rPr>
            </w:pPr>
          </w:p>
        </w:tc>
        <w:tc>
          <w:tcPr>
            <w:tcW w:w="906" w:type="dxa"/>
            <w:vMerge/>
            <w:tcBorders>
              <w:top w:val="nil"/>
            </w:tcBorders>
          </w:tcPr>
          <w:p w14:paraId="7E60D40B" w14:textId="77777777" w:rsidR="00192D51" w:rsidRDefault="00192D51">
            <w:pPr>
              <w:rPr>
                <w:sz w:val="2"/>
                <w:szCs w:val="2"/>
              </w:rPr>
            </w:pPr>
          </w:p>
        </w:tc>
      </w:tr>
      <w:tr w:rsidR="00192D51" w14:paraId="128A9BEB" w14:textId="77777777">
        <w:trPr>
          <w:trHeight w:val="479"/>
        </w:trPr>
        <w:tc>
          <w:tcPr>
            <w:tcW w:w="1644" w:type="dxa"/>
          </w:tcPr>
          <w:p w14:paraId="009AA100" w14:textId="77777777" w:rsidR="00192D51" w:rsidRDefault="00460E6F">
            <w:pPr>
              <w:pStyle w:val="TableParagraph"/>
              <w:spacing w:before="92"/>
              <w:ind w:left="70" w:right="62"/>
              <w:jc w:val="center"/>
              <w:rPr>
                <w:sz w:val="24"/>
              </w:rPr>
            </w:pPr>
            <w:r>
              <w:rPr>
                <w:spacing w:val="-10"/>
                <w:sz w:val="24"/>
              </w:rPr>
              <w:t>1</w:t>
            </w:r>
          </w:p>
        </w:tc>
        <w:tc>
          <w:tcPr>
            <w:tcW w:w="1305" w:type="dxa"/>
          </w:tcPr>
          <w:p w14:paraId="471F2A1B" w14:textId="77777777" w:rsidR="00192D51" w:rsidRDefault="00460E6F">
            <w:pPr>
              <w:pStyle w:val="TableParagraph"/>
              <w:spacing w:before="92"/>
              <w:ind w:left="14" w:right="3"/>
              <w:jc w:val="center"/>
              <w:rPr>
                <w:sz w:val="24"/>
              </w:rPr>
            </w:pPr>
            <w:r>
              <w:rPr>
                <w:spacing w:val="-10"/>
                <w:sz w:val="24"/>
              </w:rPr>
              <w:t>2</w:t>
            </w:r>
          </w:p>
        </w:tc>
        <w:tc>
          <w:tcPr>
            <w:tcW w:w="1075" w:type="dxa"/>
          </w:tcPr>
          <w:p w14:paraId="119F34FD" w14:textId="77777777" w:rsidR="00192D51" w:rsidRDefault="00460E6F">
            <w:pPr>
              <w:pStyle w:val="TableParagraph"/>
              <w:spacing w:before="92"/>
              <w:ind w:left="14" w:right="7"/>
              <w:jc w:val="center"/>
              <w:rPr>
                <w:sz w:val="24"/>
              </w:rPr>
            </w:pPr>
            <w:r>
              <w:rPr>
                <w:spacing w:val="-10"/>
                <w:sz w:val="24"/>
              </w:rPr>
              <w:t>3</w:t>
            </w:r>
          </w:p>
        </w:tc>
        <w:tc>
          <w:tcPr>
            <w:tcW w:w="1019" w:type="dxa"/>
          </w:tcPr>
          <w:p w14:paraId="23C0916C" w14:textId="77777777" w:rsidR="00192D51" w:rsidRDefault="00460E6F">
            <w:pPr>
              <w:pStyle w:val="TableParagraph"/>
              <w:spacing w:before="92"/>
              <w:ind w:left="20" w:right="9"/>
              <w:jc w:val="center"/>
              <w:rPr>
                <w:sz w:val="24"/>
              </w:rPr>
            </w:pPr>
            <w:r>
              <w:rPr>
                <w:spacing w:val="-10"/>
                <w:sz w:val="24"/>
              </w:rPr>
              <w:t>4</w:t>
            </w:r>
          </w:p>
        </w:tc>
        <w:tc>
          <w:tcPr>
            <w:tcW w:w="1192" w:type="dxa"/>
          </w:tcPr>
          <w:p w14:paraId="2D97A8F6" w14:textId="77777777" w:rsidR="00192D51" w:rsidRDefault="00460E6F">
            <w:pPr>
              <w:pStyle w:val="TableParagraph"/>
              <w:spacing w:before="92"/>
              <w:ind w:left="14" w:right="1"/>
              <w:jc w:val="center"/>
              <w:rPr>
                <w:sz w:val="24"/>
              </w:rPr>
            </w:pPr>
            <w:r>
              <w:rPr>
                <w:spacing w:val="-10"/>
                <w:sz w:val="24"/>
              </w:rPr>
              <w:t>5</w:t>
            </w:r>
          </w:p>
        </w:tc>
        <w:tc>
          <w:tcPr>
            <w:tcW w:w="1074" w:type="dxa"/>
          </w:tcPr>
          <w:p w14:paraId="2E39BF35" w14:textId="77777777" w:rsidR="00192D51" w:rsidRDefault="00460E6F">
            <w:pPr>
              <w:pStyle w:val="TableParagraph"/>
              <w:spacing w:before="92"/>
              <w:ind w:left="13"/>
              <w:jc w:val="center"/>
              <w:rPr>
                <w:sz w:val="24"/>
              </w:rPr>
            </w:pPr>
            <w:r>
              <w:rPr>
                <w:spacing w:val="-10"/>
                <w:sz w:val="24"/>
              </w:rPr>
              <w:t>6</w:t>
            </w:r>
          </w:p>
        </w:tc>
        <w:tc>
          <w:tcPr>
            <w:tcW w:w="964" w:type="dxa"/>
          </w:tcPr>
          <w:p w14:paraId="786925EC" w14:textId="77777777" w:rsidR="00192D51" w:rsidRDefault="00460E6F">
            <w:pPr>
              <w:pStyle w:val="TableParagraph"/>
              <w:spacing w:before="92"/>
              <w:ind w:left="26" w:right="6"/>
              <w:jc w:val="center"/>
              <w:rPr>
                <w:sz w:val="24"/>
              </w:rPr>
            </w:pPr>
            <w:r>
              <w:rPr>
                <w:spacing w:val="-10"/>
                <w:sz w:val="24"/>
              </w:rPr>
              <w:t>7</w:t>
            </w:r>
          </w:p>
        </w:tc>
        <w:tc>
          <w:tcPr>
            <w:tcW w:w="1415" w:type="dxa"/>
          </w:tcPr>
          <w:p w14:paraId="74E0CE7C" w14:textId="77777777" w:rsidR="00192D51" w:rsidRDefault="00460E6F">
            <w:pPr>
              <w:pStyle w:val="TableParagraph"/>
              <w:spacing w:before="92"/>
              <w:ind w:left="26" w:right="4"/>
              <w:jc w:val="center"/>
              <w:rPr>
                <w:sz w:val="24"/>
              </w:rPr>
            </w:pPr>
            <w:r>
              <w:rPr>
                <w:spacing w:val="-10"/>
                <w:sz w:val="24"/>
              </w:rPr>
              <w:t>8</w:t>
            </w:r>
          </w:p>
        </w:tc>
        <w:tc>
          <w:tcPr>
            <w:tcW w:w="906" w:type="dxa"/>
          </w:tcPr>
          <w:p w14:paraId="6F5E5FB5" w14:textId="77777777" w:rsidR="00192D51" w:rsidRDefault="00460E6F">
            <w:pPr>
              <w:pStyle w:val="TableParagraph"/>
              <w:spacing w:before="92"/>
              <w:ind w:left="24"/>
              <w:jc w:val="center"/>
              <w:rPr>
                <w:sz w:val="24"/>
              </w:rPr>
            </w:pPr>
            <w:r>
              <w:rPr>
                <w:spacing w:val="-10"/>
                <w:sz w:val="24"/>
              </w:rPr>
              <w:t>9</w:t>
            </w:r>
          </w:p>
        </w:tc>
      </w:tr>
      <w:tr w:rsidR="00192D51" w14:paraId="3A48A598" w14:textId="77777777">
        <w:trPr>
          <w:trHeight w:val="479"/>
        </w:trPr>
        <w:tc>
          <w:tcPr>
            <w:tcW w:w="1644" w:type="dxa"/>
          </w:tcPr>
          <w:p w14:paraId="6A8C2EE8" w14:textId="77777777" w:rsidR="00192D51" w:rsidRDefault="00192D51">
            <w:pPr>
              <w:pStyle w:val="TableParagraph"/>
            </w:pPr>
          </w:p>
        </w:tc>
        <w:tc>
          <w:tcPr>
            <w:tcW w:w="1305" w:type="dxa"/>
          </w:tcPr>
          <w:p w14:paraId="1EF05E63" w14:textId="77777777" w:rsidR="00192D51" w:rsidRDefault="00192D51">
            <w:pPr>
              <w:pStyle w:val="TableParagraph"/>
            </w:pPr>
          </w:p>
        </w:tc>
        <w:tc>
          <w:tcPr>
            <w:tcW w:w="1075" w:type="dxa"/>
          </w:tcPr>
          <w:p w14:paraId="0661C938" w14:textId="77777777" w:rsidR="00192D51" w:rsidRDefault="00192D51">
            <w:pPr>
              <w:pStyle w:val="TableParagraph"/>
            </w:pPr>
          </w:p>
        </w:tc>
        <w:tc>
          <w:tcPr>
            <w:tcW w:w="1019" w:type="dxa"/>
          </w:tcPr>
          <w:p w14:paraId="7071273B" w14:textId="77777777" w:rsidR="00192D51" w:rsidRDefault="00192D51">
            <w:pPr>
              <w:pStyle w:val="TableParagraph"/>
            </w:pPr>
          </w:p>
        </w:tc>
        <w:tc>
          <w:tcPr>
            <w:tcW w:w="1192" w:type="dxa"/>
          </w:tcPr>
          <w:p w14:paraId="3FFB03FC" w14:textId="77777777" w:rsidR="00192D51" w:rsidRDefault="00192D51">
            <w:pPr>
              <w:pStyle w:val="TableParagraph"/>
            </w:pPr>
          </w:p>
        </w:tc>
        <w:tc>
          <w:tcPr>
            <w:tcW w:w="1074" w:type="dxa"/>
          </w:tcPr>
          <w:p w14:paraId="1BD4B6A3" w14:textId="77777777" w:rsidR="00192D51" w:rsidRDefault="00192D51">
            <w:pPr>
              <w:pStyle w:val="TableParagraph"/>
            </w:pPr>
          </w:p>
        </w:tc>
        <w:tc>
          <w:tcPr>
            <w:tcW w:w="964" w:type="dxa"/>
          </w:tcPr>
          <w:p w14:paraId="4A6F47C2" w14:textId="77777777" w:rsidR="00192D51" w:rsidRDefault="00192D51">
            <w:pPr>
              <w:pStyle w:val="TableParagraph"/>
            </w:pPr>
          </w:p>
        </w:tc>
        <w:tc>
          <w:tcPr>
            <w:tcW w:w="1415" w:type="dxa"/>
          </w:tcPr>
          <w:p w14:paraId="2A20AE53" w14:textId="77777777" w:rsidR="00192D51" w:rsidRDefault="00192D51">
            <w:pPr>
              <w:pStyle w:val="TableParagraph"/>
            </w:pPr>
          </w:p>
        </w:tc>
        <w:tc>
          <w:tcPr>
            <w:tcW w:w="906" w:type="dxa"/>
          </w:tcPr>
          <w:p w14:paraId="42CC7F9E" w14:textId="77777777" w:rsidR="00192D51" w:rsidRDefault="00192D51">
            <w:pPr>
              <w:pStyle w:val="TableParagraph"/>
            </w:pPr>
          </w:p>
        </w:tc>
      </w:tr>
      <w:tr w:rsidR="00192D51" w14:paraId="6ED17679" w14:textId="77777777">
        <w:trPr>
          <w:trHeight w:val="479"/>
        </w:trPr>
        <w:tc>
          <w:tcPr>
            <w:tcW w:w="1644" w:type="dxa"/>
          </w:tcPr>
          <w:p w14:paraId="10057FDA" w14:textId="77777777" w:rsidR="00192D51" w:rsidRDefault="00460E6F">
            <w:pPr>
              <w:pStyle w:val="TableParagraph"/>
              <w:spacing w:before="95"/>
              <w:ind w:left="71" w:right="61"/>
              <w:jc w:val="center"/>
              <w:rPr>
                <w:sz w:val="24"/>
              </w:rPr>
            </w:pPr>
            <w:r>
              <w:rPr>
                <w:spacing w:val="-2"/>
                <w:sz w:val="24"/>
              </w:rPr>
              <w:t>Итого</w:t>
            </w:r>
          </w:p>
        </w:tc>
        <w:tc>
          <w:tcPr>
            <w:tcW w:w="1305" w:type="dxa"/>
          </w:tcPr>
          <w:p w14:paraId="3E069A8C" w14:textId="77777777" w:rsidR="00192D51" w:rsidRDefault="00192D51">
            <w:pPr>
              <w:pStyle w:val="TableParagraph"/>
            </w:pPr>
          </w:p>
        </w:tc>
        <w:tc>
          <w:tcPr>
            <w:tcW w:w="1075" w:type="dxa"/>
          </w:tcPr>
          <w:p w14:paraId="1E63CA39" w14:textId="77777777" w:rsidR="00192D51" w:rsidRDefault="00192D51">
            <w:pPr>
              <w:pStyle w:val="TableParagraph"/>
            </w:pPr>
          </w:p>
        </w:tc>
        <w:tc>
          <w:tcPr>
            <w:tcW w:w="1019" w:type="dxa"/>
          </w:tcPr>
          <w:p w14:paraId="7551AC9E" w14:textId="77777777" w:rsidR="00192D51" w:rsidRDefault="00192D51">
            <w:pPr>
              <w:pStyle w:val="TableParagraph"/>
            </w:pPr>
          </w:p>
        </w:tc>
        <w:tc>
          <w:tcPr>
            <w:tcW w:w="1192" w:type="dxa"/>
          </w:tcPr>
          <w:p w14:paraId="59582747" w14:textId="77777777" w:rsidR="00192D51" w:rsidRDefault="00192D51">
            <w:pPr>
              <w:pStyle w:val="TableParagraph"/>
            </w:pPr>
          </w:p>
        </w:tc>
        <w:tc>
          <w:tcPr>
            <w:tcW w:w="1074" w:type="dxa"/>
          </w:tcPr>
          <w:p w14:paraId="25E7AEA1" w14:textId="77777777" w:rsidR="00192D51" w:rsidRDefault="00192D51">
            <w:pPr>
              <w:pStyle w:val="TableParagraph"/>
            </w:pPr>
          </w:p>
        </w:tc>
        <w:tc>
          <w:tcPr>
            <w:tcW w:w="964" w:type="dxa"/>
          </w:tcPr>
          <w:p w14:paraId="4423162D" w14:textId="77777777" w:rsidR="00192D51" w:rsidRDefault="00192D51">
            <w:pPr>
              <w:pStyle w:val="TableParagraph"/>
            </w:pPr>
          </w:p>
        </w:tc>
        <w:tc>
          <w:tcPr>
            <w:tcW w:w="1415" w:type="dxa"/>
          </w:tcPr>
          <w:p w14:paraId="1116A553" w14:textId="77777777" w:rsidR="00192D51" w:rsidRDefault="00192D51">
            <w:pPr>
              <w:pStyle w:val="TableParagraph"/>
            </w:pPr>
          </w:p>
        </w:tc>
        <w:tc>
          <w:tcPr>
            <w:tcW w:w="906" w:type="dxa"/>
          </w:tcPr>
          <w:p w14:paraId="2CD126FD" w14:textId="77777777" w:rsidR="00192D51" w:rsidRDefault="00192D51">
            <w:pPr>
              <w:pStyle w:val="TableParagraph"/>
            </w:pPr>
          </w:p>
        </w:tc>
      </w:tr>
    </w:tbl>
    <w:p w14:paraId="74BAF37E" w14:textId="77777777" w:rsidR="00192D51" w:rsidRDefault="00192D51">
      <w:pPr>
        <w:pStyle w:val="a3"/>
        <w:spacing w:before="56"/>
        <w:ind w:left="0"/>
        <w:jc w:val="left"/>
        <w:rPr>
          <w:rFonts w:ascii="Courier New"/>
          <w:sz w:val="20"/>
        </w:rPr>
      </w:pPr>
    </w:p>
    <w:p w14:paraId="431C2C93" w14:textId="77777777" w:rsidR="00192D51" w:rsidRDefault="00460E6F">
      <w:pPr>
        <w:pStyle w:val="a4"/>
        <w:numPr>
          <w:ilvl w:val="0"/>
          <w:numId w:val="1"/>
        </w:numPr>
        <w:tabs>
          <w:tab w:val="left" w:pos="3164"/>
        </w:tabs>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E6CA5C" w14:textId="77777777" w:rsidR="00192D51" w:rsidRDefault="00192D51">
      <w:pPr>
        <w:pStyle w:val="a3"/>
        <w:spacing w:before="1"/>
        <w:ind w:left="0"/>
        <w:jc w:val="left"/>
        <w:rPr>
          <w:rFonts w:ascii="Courier New"/>
          <w:sz w:val="20"/>
        </w:rPr>
      </w:pPr>
    </w:p>
    <w:p w14:paraId="72EE05C8" w14:textId="77777777" w:rsidR="00192D51" w:rsidRDefault="00460E6F">
      <w:pPr>
        <w:pStyle w:val="a4"/>
        <w:numPr>
          <w:ilvl w:val="1"/>
          <w:numId w:val="1"/>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060CC1C"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1248"/>
        <w:gridCol w:w="1076"/>
        <w:gridCol w:w="1078"/>
        <w:gridCol w:w="1078"/>
        <w:gridCol w:w="1078"/>
        <w:gridCol w:w="963"/>
        <w:gridCol w:w="1419"/>
        <w:gridCol w:w="850"/>
      </w:tblGrid>
      <w:tr w:rsidR="00192D51" w14:paraId="2116A44D" w14:textId="77777777">
        <w:trPr>
          <w:trHeight w:val="757"/>
        </w:trPr>
        <w:tc>
          <w:tcPr>
            <w:tcW w:w="1803" w:type="dxa"/>
            <w:vMerge w:val="restart"/>
          </w:tcPr>
          <w:p w14:paraId="0C830ACB" w14:textId="77777777" w:rsidR="00192D51" w:rsidRDefault="00460E6F">
            <w:pPr>
              <w:pStyle w:val="TableParagraph"/>
              <w:spacing w:before="95"/>
              <w:ind w:left="122" w:right="112" w:hanging="1"/>
              <w:jc w:val="center"/>
              <w:rPr>
                <w:sz w:val="24"/>
              </w:rPr>
            </w:pPr>
            <w:r>
              <w:rPr>
                <w:sz w:val="24"/>
              </w:rPr>
              <w:t xml:space="preserve">Код по БК и </w:t>
            </w:r>
            <w:r>
              <w:rPr>
                <w:spacing w:val="-2"/>
                <w:sz w:val="24"/>
              </w:rPr>
              <w:t xml:space="preserve">дополнительно </w:t>
            </w:r>
            <w:r>
              <w:rPr>
                <w:spacing w:val="-10"/>
                <w:sz w:val="24"/>
              </w:rPr>
              <w:t>й</w:t>
            </w:r>
          </w:p>
          <w:p w14:paraId="1A41BF34" w14:textId="77777777" w:rsidR="00192D51" w:rsidRDefault="00460E6F">
            <w:pPr>
              <w:pStyle w:val="TableParagraph"/>
              <w:ind w:left="9"/>
              <w:jc w:val="center"/>
              <w:rPr>
                <w:sz w:val="24"/>
              </w:rPr>
            </w:pPr>
            <w:r>
              <w:rPr>
                <w:spacing w:val="-2"/>
                <w:sz w:val="24"/>
              </w:rPr>
              <w:t>классификации</w:t>
            </w:r>
          </w:p>
        </w:tc>
        <w:tc>
          <w:tcPr>
            <w:tcW w:w="3402" w:type="dxa"/>
            <w:gridSpan w:val="3"/>
          </w:tcPr>
          <w:p w14:paraId="6750DCDE"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119" w:type="dxa"/>
            <w:gridSpan w:val="3"/>
          </w:tcPr>
          <w:p w14:paraId="24362C95" w14:textId="77777777" w:rsidR="00192D51" w:rsidRDefault="00460E6F">
            <w:pPr>
              <w:pStyle w:val="TableParagraph"/>
              <w:spacing w:before="95"/>
              <w:ind w:left="896" w:right="49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9" w:type="dxa"/>
            <w:vMerge w:val="restart"/>
          </w:tcPr>
          <w:p w14:paraId="4D59143D" w14:textId="77777777" w:rsidR="00192D51" w:rsidRDefault="00460E6F">
            <w:pPr>
              <w:pStyle w:val="TableParagraph"/>
              <w:spacing w:before="95"/>
              <w:ind w:left="12" w:right="6"/>
              <w:jc w:val="center"/>
              <w:rPr>
                <w:sz w:val="24"/>
              </w:rPr>
            </w:pPr>
            <w:r>
              <w:rPr>
                <w:spacing w:val="-2"/>
                <w:sz w:val="24"/>
              </w:rPr>
              <w:t xml:space="preserve">Предельные объемы </w:t>
            </w:r>
            <w:proofErr w:type="spellStart"/>
            <w:r>
              <w:rPr>
                <w:spacing w:val="-2"/>
                <w:sz w:val="24"/>
              </w:rPr>
              <w:t>финансиров</w:t>
            </w:r>
            <w:proofErr w:type="spellEnd"/>
            <w:r>
              <w:rPr>
                <w:spacing w:val="-2"/>
                <w:sz w:val="24"/>
              </w:rPr>
              <w:t xml:space="preserve"> </w:t>
            </w:r>
            <w:proofErr w:type="spellStart"/>
            <w:r>
              <w:rPr>
                <w:sz w:val="24"/>
              </w:rPr>
              <w:t>ания</w:t>
            </w:r>
            <w:proofErr w:type="spellEnd"/>
            <w:r>
              <w:rPr>
                <w:sz w:val="24"/>
              </w:rPr>
              <w:t xml:space="preserve"> (при </w:t>
            </w:r>
            <w:r>
              <w:rPr>
                <w:spacing w:val="-2"/>
                <w:sz w:val="24"/>
              </w:rPr>
              <w:t>наличии)</w:t>
            </w:r>
          </w:p>
        </w:tc>
        <w:tc>
          <w:tcPr>
            <w:tcW w:w="850" w:type="dxa"/>
            <w:vMerge w:val="restart"/>
          </w:tcPr>
          <w:p w14:paraId="6D6A4645" w14:textId="77777777" w:rsidR="00192D51" w:rsidRDefault="00460E6F">
            <w:pPr>
              <w:pStyle w:val="TableParagraph"/>
              <w:spacing w:before="95"/>
              <w:ind w:left="127" w:right="74" w:hanging="44"/>
              <w:rPr>
                <w:sz w:val="24"/>
              </w:rPr>
            </w:pPr>
            <w:r>
              <w:rPr>
                <w:spacing w:val="-2"/>
                <w:sz w:val="24"/>
              </w:rPr>
              <w:t xml:space="preserve">Приме </w:t>
            </w:r>
            <w:proofErr w:type="spellStart"/>
            <w:r>
              <w:rPr>
                <w:spacing w:val="-4"/>
                <w:sz w:val="24"/>
              </w:rPr>
              <w:t>чание</w:t>
            </w:r>
            <w:proofErr w:type="spellEnd"/>
          </w:p>
        </w:tc>
      </w:tr>
      <w:tr w:rsidR="00192D51" w14:paraId="59ECDEC1" w14:textId="77777777">
        <w:trPr>
          <w:trHeight w:val="755"/>
        </w:trPr>
        <w:tc>
          <w:tcPr>
            <w:tcW w:w="1803" w:type="dxa"/>
            <w:vMerge/>
            <w:tcBorders>
              <w:top w:val="nil"/>
            </w:tcBorders>
          </w:tcPr>
          <w:p w14:paraId="7CA9F2B7" w14:textId="77777777" w:rsidR="00192D51" w:rsidRDefault="00192D51">
            <w:pPr>
              <w:rPr>
                <w:sz w:val="2"/>
                <w:szCs w:val="2"/>
              </w:rPr>
            </w:pPr>
          </w:p>
        </w:tc>
        <w:tc>
          <w:tcPr>
            <w:tcW w:w="1248" w:type="dxa"/>
            <w:vMerge w:val="restart"/>
          </w:tcPr>
          <w:p w14:paraId="1ED14108" w14:textId="77777777" w:rsidR="00192D51" w:rsidRDefault="00460E6F">
            <w:pPr>
              <w:pStyle w:val="TableParagraph"/>
              <w:spacing w:before="92"/>
              <w:ind w:left="14" w:right="5"/>
              <w:jc w:val="center"/>
              <w:rPr>
                <w:sz w:val="24"/>
              </w:rPr>
            </w:pPr>
            <w:r>
              <w:rPr>
                <w:spacing w:val="-5"/>
                <w:sz w:val="24"/>
              </w:rPr>
              <w:t>на</w:t>
            </w:r>
          </w:p>
          <w:p w14:paraId="5CB88EC5" w14:textId="77777777" w:rsidR="00192D51" w:rsidRDefault="00460E6F">
            <w:pPr>
              <w:pStyle w:val="TableParagraph"/>
              <w:ind w:left="129" w:right="118" w:hanging="4"/>
              <w:jc w:val="center"/>
              <w:rPr>
                <w:sz w:val="24"/>
              </w:rPr>
            </w:pPr>
            <w:r>
              <w:rPr>
                <w:spacing w:val="-2"/>
                <w:sz w:val="24"/>
              </w:rPr>
              <w:t xml:space="preserve">текущий финансов </w:t>
            </w:r>
            <w:proofErr w:type="spellStart"/>
            <w:r>
              <w:rPr>
                <w:sz w:val="24"/>
              </w:rPr>
              <w:t>ый</w:t>
            </w:r>
            <w:proofErr w:type="spellEnd"/>
            <w:r>
              <w:rPr>
                <w:sz w:val="24"/>
              </w:rPr>
              <w:t xml:space="preserve"> год</w:t>
            </w:r>
          </w:p>
        </w:tc>
        <w:tc>
          <w:tcPr>
            <w:tcW w:w="2154" w:type="dxa"/>
            <w:gridSpan w:val="2"/>
          </w:tcPr>
          <w:p w14:paraId="2F4A049E" w14:textId="77777777" w:rsidR="00192D51" w:rsidRDefault="00460E6F">
            <w:pPr>
              <w:pStyle w:val="TableParagraph"/>
              <w:spacing w:before="92"/>
              <w:ind w:left="712" w:right="41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459FEE33" w14:textId="77777777" w:rsidR="00192D51" w:rsidRDefault="00460E6F">
            <w:pPr>
              <w:pStyle w:val="TableParagraph"/>
              <w:spacing w:before="92"/>
              <w:ind w:left="8" w:right="3"/>
              <w:jc w:val="center"/>
              <w:rPr>
                <w:sz w:val="24"/>
              </w:rPr>
            </w:pPr>
            <w:r>
              <w:rPr>
                <w:spacing w:val="-5"/>
                <w:sz w:val="24"/>
              </w:rPr>
              <w:t>на</w:t>
            </w:r>
          </w:p>
          <w:p w14:paraId="2381FB56" w14:textId="77777777" w:rsidR="00192D51" w:rsidRDefault="00460E6F">
            <w:pPr>
              <w:pStyle w:val="TableParagraph"/>
              <w:ind w:left="99" w:right="84" w:hanging="8"/>
              <w:jc w:val="both"/>
              <w:rPr>
                <w:sz w:val="24"/>
              </w:rPr>
            </w:pPr>
            <w:r>
              <w:rPr>
                <w:spacing w:val="-2"/>
                <w:sz w:val="24"/>
              </w:rPr>
              <w:t xml:space="preserve">текущий </w:t>
            </w:r>
            <w:proofErr w:type="spellStart"/>
            <w:r>
              <w:rPr>
                <w:spacing w:val="-2"/>
                <w:sz w:val="24"/>
              </w:rPr>
              <w:t>финансо</w:t>
            </w:r>
            <w:proofErr w:type="spellEnd"/>
            <w:r>
              <w:rPr>
                <w:spacing w:val="-2"/>
                <w:sz w:val="24"/>
              </w:rPr>
              <w:t xml:space="preserve"> </w:t>
            </w:r>
            <w:r>
              <w:rPr>
                <w:sz w:val="24"/>
              </w:rPr>
              <w:t>вый год</w:t>
            </w:r>
          </w:p>
        </w:tc>
        <w:tc>
          <w:tcPr>
            <w:tcW w:w="2041" w:type="dxa"/>
            <w:gridSpan w:val="2"/>
          </w:tcPr>
          <w:p w14:paraId="4C93DFCB" w14:textId="77777777" w:rsidR="00192D51" w:rsidRDefault="00460E6F">
            <w:pPr>
              <w:pStyle w:val="TableParagraph"/>
              <w:spacing w:before="92"/>
              <w:ind w:left="656" w:right="35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9" w:type="dxa"/>
            <w:vMerge/>
            <w:tcBorders>
              <w:top w:val="nil"/>
            </w:tcBorders>
          </w:tcPr>
          <w:p w14:paraId="5FFD4882" w14:textId="77777777" w:rsidR="00192D51" w:rsidRDefault="00192D51">
            <w:pPr>
              <w:rPr>
                <w:sz w:val="2"/>
                <w:szCs w:val="2"/>
              </w:rPr>
            </w:pPr>
          </w:p>
        </w:tc>
        <w:tc>
          <w:tcPr>
            <w:tcW w:w="850" w:type="dxa"/>
            <w:vMerge/>
            <w:tcBorders>
              <w:top w:val="nil"/>
            </w:tcBorders>
          </w:tcPr>
          <w:p w14:paraId="12D3944C" w14:textId="77777777" w:rsidR="00192D51" w:rsidRDefault="00192D51">
            <w:pPr>
              <w:rPr>
                <w:sz w:val="2"/>
                <w:szCs w:val="2"/>
              </w:rPr>
            </w:pPr>
          </w:p>
        </w:tc>
      </w:tr>
      <w:tr w:rsidR="00192D51" w14:paraId="78C26C01" w14:textId="77777777">
        <w:trPr>
          <w:trHeight w:val="756"/>
        </w:trPr>
        <w:tc>
          <w:tcPr>
            <w:tcW w:w="1803" w:type="dxa"/>
            <w:vMerge/>
            <w:tcBorders>
              <w:top w:val="nil"/>
            </w:tcBorders>
          </w:tcPr>
          <w:p w14:paraId="6F2A8653" w14:textId="77777777" w:rsidR="00192D51" w:rsidRDefault="00192D51">
            <w:pPr>
              <w:rPr>
                <w:sz w:val="2"/>
                <w:szCs w:val="2"/>
              </w:rPr>
            </w:pPr>
          </w:p>
        </w:tc>
        <w:tc>
          <w:tcPr>
            <w:tcW w:w="1248" w:type="dxa"/>
            <w:vMerge/>
            <w:tcBorders>
              <w:top w:val="nil"/>
            </w:tcBorders>
          </w:tcPr>
          <w:p w14:paraId="4D7013CA" w14:textId="77777777" w:rsidR="00192D51" w:rsidRDefault="00192D51">
            <w:pPr>
              <w:rPr>
                <w:sz w:val="2"/>
                <w:szCs w:val="2"/>
              </w:rPr>
            </w:pPr>
          </w:p>
        </w:tc>
        <w:tc>
          <w:tcPr>
            <w:tcW w:w="1076" w:type="dxa"/>
          </w:tcPr>
          <w:p w14:paraId="5FB40D1D" w14:textId="77777777" w:rsidR="00192D51" w:rsidRDefault="00460E6F">
            <w:pPr>
              <w:pStyle w:val="TableParagraph"/>
              <w:spacing w:before="93"/>
              <w:ind w:left="364" w:right="145" w:hanging="209"/>
              <w:rPr>
                <w:sz w:val="24"/>
              </w:rPr>
            </w:pPr>
            <w:r>
              <w:rPr>
                <w:spacing w:val="-2"/>
                <w:sz w:val="24"/>
              </w:rPr>
              <w:t xml:space="preserve">первый </w:t>
            </w:r>
            <w:r>
              <w:rPr>
                <w:spacing w:val="-4"/>
                <w:sz w:val="24"/>
              </w:rPr>
              <w:t>год</w:t>
            </w:r>
          </w:p>
        </w:tc>
        <w:tc>
          <w:tcPr>
            <w:tcW w:w="1078" w:type="dxa"/>
          </w:tcPr>
          <w:p w14:paraId="1967FE7C" w14:textId="77777777" w:rsidR="00192D51" w:rsidRDefault="00460E6F">
            <w:pPr>
              <w:pStyle w:val="TableParagraph"/>
              <w:spacing w:before="93"/>
              <w:ind w:left="366" w:right="170" w:hanging="183"/>
              <w:rPr>
                <w:sz w:val="24"/>
              </w:rPr>
            </w:pPr>
            <w:r>
              <w:rPr>
                <w:spacing w:val="-2"/>
                <w:sz w:val="24"/>
              </w:rPr>
              <w:t xml:space="preserve">второй </w:t>
            </w:r>
            <w:r>
              <w:rPr>
                <w:spacing w:val="-4"/>
                <w:sz w:val="24"/>
              </w:rPr>
              <w:t>год</w:t>
            </w:r>
          </w:p>
        </w:tc>
        <w:tc>
          <w:tcPr>
            <w:tcW w:w="1078" w:type="dxa"/>
            <w:vMerge/>
            <w:tcBorders>
              <w:top w:val="nil"/>
            </w:tcBorders>
          </w:tcPr>
          <w:p w14:paraId="459A9292" w14:textId="77777777" w:rsidR="00192D51" w:rsidRDefault="00192D51">
            <w:pPr>
              <w:rPr>
                <w:sz w:val="2"/>
                <w:szCs w:val="2"/>
              </w:rPr>
            </w:pPr>
          </w:p>
        </w:tc>
        <w:tc>
          <w:tcPr>
            <w:tcW w:w="1078" w:type="dxa"/>
          </w:tcPr>
          <w:p w14:paraId="55F5B55E" w14:textId="77777777" w:rsidR="00192D51" w:rsidRDefault="00460E6F">
            <w:pPr>
              <w:pStyle w:val="TableParagraph"/>
              <w:spacing w:before="93"/>
              <w:ind w:left="365" w:right="146" w:hanging="209"/>
              <w:rPr>
                <w:sz w:val="24"/>
              </w:rPr>
            </w:pPr>
            <w:r>
              <w:rPr>
                <w:spacing w:val="-2"/>
                <w:sz w:val="24"/>
              </w:rPr>
              <w:t xml:space="preserve">первый </w:t>
            </w:r>
            <w:r>
              <w:rPr>
                <w:spacing w:val="-4"/>
                <w:sz w:val="24"/>
              </w:rPr>
              <w:t>год</w:t>
            </w:r>
          </w:p>
        </w:tc>
        <w:tc>
          <w:tcPr>
            <w:tcW w:w="963" w:type="dxa"/>
          </w:tcPr>
          <w:p w14:paraId="4E3BB82E" w14:textId="77777777" w:rsidR="00192D51" w:rsidRDefault="00460E6F">
            <w:pPr>
              <w:pStyle w:val="TableParagraph"/>
              <w:spacing w:before="93"/>
              <w:ind w:left="308" w:right="115" w:hanging="185"/>
              <w:rPr>
                <w:sz w:val="24"/>
              </w:rPr>
            </w:pPr>
            <w:r>
              <w:rPr>
                <w:spacing w:val="-2"/>
                <w:sz w:val="24"/>
              </w:rPr>
              <w:t xml:space="preserve">второй </w:t>
            </w:r>
            <w:r>
              <w:rPr>
                <w:spacing w:val="-4"/>
                <w:sz w:val="24"/>
              </w:rPr>
              <w:t>год</w:t>
            </w:r>
          </w:p>
        </w:tc>
        <w:tc>
          <w:tcPr>
            <w:tcW w:w="1419" w:type="dxa"/>
            <w:vMerge/>
            <w:tcBorders>
              <w:top w:val="nil"/>
            </w:tcBorders>
          </w:tcPr>
          <w:p w14:paraId="64159F2A" w14:textId="77777777" w:rsidR="00192D51" w:rsidRDefault="00192D51">
            <w:pPr>
              <w:rPr>
                <w:sz w:val="2"/>
                <w:szCs w:val="2"/>
              </w:rPr>
            </w:pPr>
          </w:p>
        </w:tc>
        <w:tc>
          <w:tcPr>
            <w:tcW w:w="850" w:type="dxa"/>
            <w:vMerge/>
            <w:tcBorders>
              <w:top w:val="nil"/>
            </w:tcBorders>
          </w:tcPr>
          <w:p w14:paraId="2C880206" w14:textId="77777777" w:rsidR="00192D51" w:rsidRDefault="00192D51">
            <w:pPr>
              <w:rPr>
                <w:sz w:val="2"/>
                <w:szCs w:val="2"/>
              </w:rPr>
            </w:pPr>
          </w:p>
        </w:tc>
      </w:tr>
      <w:tr w:rsidR="00192D51" w14:paraId="5699CB51" w14:textId="77777777">
        <w:trPr>
          <w:trHeight w:val="479"/>
        </w:trPr>
        <w:tc>
          <w:tcPr>
            <w:tcW w:w="1803" w:type="dxa"/>
          </w:tcPr>
          <w:p w14:paraId="55B65BAC" w14:textId="77777777" w:rsidR="00192D51" w:rsidRDefault="00460E6F">
            <w:pPr>
              <w:pStyle w:val="TableParagraph"/>
              <w:spacing w:before="92"/>
              <w:ind w:left="9" w:right="2"/>
              <w:jc w:val="center"/>
              <w:rPr>
                <w:sz w:val="24"/>
              </w:rPr>
            </w:pPr>
            <w:r>
              <w:rPr>
                <w:spacing w:val="-10"/>
                <w:sz w:val="24"/>
              </w:rPr>
              <w:t>1</w:t>
            </w:r>
          </w:p>
        </w:tc>
        <w:tc>
          <w:tcPr>
            <w:tcW w:w="1248" w:type="dxa"/>
          </w:tcPr>
          <w:p w14:paraId="4FE7B252" w14:textId="77777777" w:rsidR="00192D51" w:rsidRDefault="00460E6F">
            <w:pPr>
              <w:pStyle w:val="TableParagraph"/>
              <w:spacing w:before="92"/>
              <w:ind w:left="14" w:right="5"/>
              <w:jc w:val="center"/>
              <w:rPr>
                <w:sz w:val="24"/>
              </w:rPr>
            </w:pPr>
            <w:r>
              <w:rPr>
                <w:spacing w:val="-10"/>
                <w:sz w:val="24"/>
              </w:rPr>
              <w:t>2</w:t>
            </w:r>
          </w:p>
        </w:tc>
        <w:tc>
          <w:tcPr>
            <w:tcW w:w="1076" w:type="dxa"/>
          </w:tcPr>
          <w:p w14:paraId="06B0CFA8" w14:textId="77777777" w:rsidR="00192D51" w:rsidRDefault="00460E6F">
            <w:pPr>
              <w:pStyle w:val="TableParagraph"/>
              <w:spacing w:before="92"/>
              <w:ind w:left="6" w:right="3"/>
              <w:jc w:val="center"/>
              <w:rPr>
                <w:sz w:val="24"/>
              </w:rPr>
            </w:pPr>
            <w:r>
              <w:rPr>
                <w:spacing w:val="-10"/>
                <w:sz w:val="24"/>
              </w:rPr>
              <w:t>3</w:t>
            </w:r>
          </w:p>
        </w:tc>
        <w:tc>
          <w:tcPr>
            <w:tcW w:w="1078" w:type="dxa"/>
          </w:tcPr>
          <w:p w14:paraId="481B07AB" w14:textId="77777777" w:rsidR="00192D51" w:rsidRDefault="00460E6F">
            <w:pPr>
              <w:pStyle w:val="TableParagraph"/>
              <w:spacing w:before="92"/>
              <w:ind w:left="12" w:right="6"/>
              <w:jc w:val="center"/>
              <w:rPr>
                <w:sz w:val="24"/>
              </w:rPr>
            </w:pPr>
            <w:r>
              <w:rPr>
                <w:spacing w:val="-10"/>
                <w:sz w:val="24"/>
              </w:rPr>
              <w:t>4</w:t>
            </w:r>
          </w:p>
        </w:tc>
        <w:tc>
          <w:tcPr>
            <w:tcW w:w="1078" w:type="dxa"/>
          </w:tcPr>
          <w:p w14:paraId="50020855" w14:textId="77777777" w:rsidR="00192D51" w:rsidRDefault="00460E6F">
            <w:pPr>
              <w:pStyle w:val="TableParagraph"/>
              <w:spacing w:before="92"/>
              <w:ind w:left="12" w:right="7"/>
              <w:jc w:val="center"/>
              <w:rPr>
                <w:sz w:val="24"/>
              </w:rPr>
            </w:pPr>
            <w:r>
              <w:rPr>
                <w:spacing w:val="-10"/>
                <w:sz w:val="24"/>
              </w:rPr>
              <w:t>5</w:t>
            </w:r>
          </w:p>
        </w:tc>
        <w:tc>
          <w:tcPr>
            <w:tcW w:w="1078" w:type="dxa"/>
          </w:tcPr>
          <w:p w14:paraId="79067D37" w14:textId="77777777" w:rsidR="00192D51" w:rsidRDefault="00460E6F">
            <w:pPr>
              <w:pStyle w:val="TableParagraph"/>
              <w:spacing w:before="92"/>
              <w:ind w:left="12" w:right="8"/>
              <w:jc w:val="center"/>
              <w:rPr>
                <w:sz w:val="24"/>
              </w:rPr>
            </w:pPr>
            <w:r>
              <w:rPr>
                <w:spacing w:val="-10"/>
                <w:sz w:val="24"/>
              </w:rPr>
              <w:t>6</w:t>
            </w:r>
          </w:p>
        </w:tc>
        <w:tc>
          <w:tcPr>
            <w:tcW w:w="963" w:type="dxa"/>
          </w:tcPr>
          <w:p w14:paraId="08FEAD1B" w14:textId="77777777" w:rsidR="00192D51" w:rsidRDefault="00460E6F">
            <w:pPr>
              <w:pStyle w:val="TableParagraph"/>
              <w:spacing w:before="92"/>
              <w:ind w:left="66" w:right="62"/>
              <w:jc w:val="center"/>
              <w:rPr>
                <w:sz w:val="24"/>
              </w:rPr>
            </w:pPr>
            <w:r>
              <w:rPr>
                <w:spacing w:val="-10"/>
                <w:sz w:val="24"/>
              </w:rPr>
              <w:t>7</w:t>
            </w:r>
          </w:p>
        </w:tc>
        <w:tc>
          <w:tcPr>
            <w:tcW w:w="1419" w:type="dxa"/>
          </w:tcPr>
          <w:p w14:paraId="2D439DAE" w14:textId="77777777" w:rsidR="00192D51" w:rsidRDefault="00460E6F">
            <w:pPr>
              <w:pStyle w:val="TableParagraph"/>
              <w:spacing w:before="92"/>
              <w:ind w:left="3"/>
              <w:jc w:val="center"/>
              <w:rPr>
                <w:sz w:val="24"/>
              </w:rPr>
            </w:pPr>
            <w:r>
              <w:rPr>
                <w:spacing w:val="-10"/>
                <w:sz w:val="24"/>
              </w:rPr>
              <w:t>8</w:t>
            </w:r>
          </w:p>
        </w:tc>
        <w:tc>
          <w:tcPr>
            <w:tcW w:w="850" w:type="dxa"/>
          </w:tcPr>
          <w:p w14:paraId="1604F0E2" w14:textId="77777777" w:rsidR="00192D51" w:rsidRDefault="00460E6F">
            <w:pPr>
              <w:pStyle w:val="TableParagraph"/>
              <w:spacing w:before="92"/>
              <w:ind w:left="57" w:right="53"/>
              <w:jc w:val="center"/>
              <w:rPr>
                <w:sz w:val="24"/>
              </w:rPr>
            </w:pPr>
            <w:r>
              <w:rPr>
                <w:spacing w:val="-10"/>
                <w:sz w:val="24"/>
              </w:rPr>
              <w:t>9</w:t>
            </w:r>
          </w:p>
        </w:tc>
      </w:tr>
      <w:tr w:rsidR="00192D51" w14:paraId="78667657" w14:textId="77777777">
        <w:trPr>
          <w:trHeight w:val="479"/>
        </w:trPr>
        <w:tc>
          <w:tcPr>
            <w:tcW w:w="1803" w:type="dxa"/>
          </w:tcPr>
          <w:p w14:paraId="6519CBA0" w14:textId="77777777" w:rsidR="00192D51" w:rsidRDefault="00192D51">
            <w:pPr>
              <w:pStyle w:val="TableParagraph"/>
            </w:pPr>
          </w:p>
        </w:tc>
        <w:tc>
          <w:tcPr>
            <w:tcW w:w="1248" w:type="dxa"/>
          </w:tcPr>
          <w:p w14:paraId="29A593DD" w14:textId="77777777" w:rsidR="00192D51" w:rsidRDefault="00192D51">
            <w:pPr>
              <w:pStyle w:val="TableParagraph"/>
            </w:pPr>
          </w:p>
        </w:tc>
        <w:tc>
          <w:tcPr>
            <w:tcW w:w="1076" w:type="dxa"/>
          </w:tcPr>
          <w:p w14:paraId="50265DDA" w14:textId="77777777" w:rsidR="00192D51" w:rsidRDefault="00192D51">
            <w:pPr>
              <w:pStyle w:val="TableParagraph"/>
            </w:pPr>
          </w:p>
        </w:tc>
        <w:tc>
          <w:tcPr>
            <w:tcW w:w="1078" w:type="dxa"/>
          </w:tcPr>
          <w:p w14:paraId="6AEB427E" w14:textId="77777777" w:rsidR="00192D51" w:rsidRDefault="00192D51">
            <w:pPr>
              <w:pStyle w:val="TableParagraph"/>
            </w:pPr>
          </w:p>
        </w:tc>
        <w:tc>
          <w:tcPr>
            <w:tcW w:w="1078" w:type="dxa"/>
          </w:tcPr>
          <w:p w14:paraId="5E62D4DB" w14:textId="77777777" w:rsidR="00192D51" w:rsidRDefault="00192D51">
            <w:pPr>
              <w:pStyle w:val="TableParagraph"/>
            </w:pPr>
          </w:p>
        </w:tc>
        <w:tc>
          <w:tcPr>
            <w:tcW w:w="1078" w:type="dxa"/>
          </w:tcPr>
          <w:p w14:paraId="108CC3C8" w14:textId="77777777" w:rsidR="00192D51" w:rsidRDefault="00192D51">
            <w:pPr>
              <w:pStyle w:val="TableParagraph"/>
            </w:pPr>
          </w:p>
        </w:tc>
        <w:tc>
          <w:tcPr>
            <w:tcW w:w="963" w:type="dxa"/>
          </w:tcPr>
          <w:p w14:paraId="033F8A8E" w14:textId="77777777" w:rsidR="00192D51" w:rsidRDefault="00192D51">
            <w:pPr>
              <w:pStyle w:val="TableParagraph"/>
            </w:pPr>
          </w:p>
        </w:tc>
        <w:tc>
          <w:tcPr>
            <w:tcW w:w="1419" w:type="dxa"/>
          </w:tcPr>
          <w:p w14:paraId="37B31439" w14:textId="77777777" w:rsidR="00192D51" w:rsidRDefault="00192D51">
            <w:pPr>
              <w:pStyle w:val="TableParagraph"/>
            </w:pPr>
          </w:p>
        </w:tc>
        <w:tc>
          <w:tcPr>
            <w:tcW w:w="850" w:type="dxa"/>
          </w:tcPr>
          <w:p w14:paraId="6C1B8FBF" w14:textId="77777777" w:rsidR="00192D51" w:rsidRDefault="00192D51">
            <w:pPr>
              <w:pStyle w:val="TableParagraph"/>
            </w:pPr>
          </w:p>
        </w:tc>
      </w:tr>
      <w:tr w:rsidR="00192D51" w14:paraId="3BF92B34" w14:textId="77777777">
        <w:trPr>
          <w:trHeight w:val="479"/>
        </w:trPr>
        <w:tc>
          <w:tcPr>
            <w:tcW w:w="1803" w:type="dxa"/>
          </w:tcPr>
          <w:p w14:paraId="0DD6CD70" w14:textId="77777777" w:rsidR="00192D51" w:rsidRDefault="00460E6F">
            <w:pPr>
              <w:pStyle w:val="TableParagraph"/>
              <w:spacing w:before="95"/>
              <w:ind w:left="9"/>
              <w:jc w:val="center"/>
              <w:rPr>
                <w:sz w:val="24"/>
              </w:rPr>
            </w:pPr>
            <w:r>
              <w:rPr>
                <w:spacing w:val="-2"/>
                <w:sz w:val="24"/>
              </w:rPr>
              <w:t>Итого</w:t>
            </w:r>
          </w:p>
        </w:tc>
        <w:tc>
          <w:tcPr>
            <w:tcW w:w="1248" w:type="dxa"/>
          </w:tcPr>
          <w:p w14:paraId="0493EF79" w14:textId="77777777" w:rsidR="00192D51" w:rsidRDefault="00192D51">
            <w:pPr>
              <w:pStyle w:val="TableParagraph"/>
            </w:pPr>
          </w:p>
        </w:tc>
        <w:tc>
          <w:tcPr>
            <w:tcW w:w="1076" w:type="dxa"/>
          </w:tcPr>
          <w:p w14:paraId="3A56A7C2" w14:textId="77777777" w:rsidR="00192D51" w:rsidRDefault="00192D51">
            <w:pPr>
              <w:pStyle w:val="TableParagraph"/>
            </w:pPr>
          </w:p>
        </w:tc>
        <w:tc>
          <w:tcPr>
            <w:tcW w:w="1078" w:type="dxa"/>
          </w:tcPr>
          <w:p w14:paraId="296E9D29" w14:textId="77777777" w:rsidR="00192D51" w:rsidRDefault="00192D51">
            <w:pPr>
              <w:pStyle w:val="TableParagraph"/>
            </w:pPr>
          </w:p>
        </w:tc>
        <w:tc>
          <w:tcPr>
            <w:tcW w:w="1078" w:type="dxa"/>
          </w:tcPr>
          <w:p w14:paraId="13900603" w14:textId="77777777" w:rsidR="00192D51" w:rsidRDefault="00192D51">
            <w:pPr>
              <w:pStyle w:val="TableParagraph"/>
            </w:pPr>
          </w:p>
        </w:tc>
        <w:tc>
          <w:tcPr>
            <w:tcW w:w="1078" w:type="dxa"/>
          </w:tcPr>
          <w:p w14:paraId="17436BF2" w14:textId="77777777" w:rsidR="00192D51" w:rsidRDefault="00192D51">
            <w:pPr>
              <w:pStyle w:val="TableParagraph"/>
            </w:pPr>
          </w:p>
        </w:tc>
        <w:tc>
          <w:tcPr>
            <w:tcW w:w="963" w:type="dxa"/>
          </w:tcPr>
          <w:p w14:paraId="1090E800" w14:textId="77777777" w:rsidR="00192D51" w:rsidRDefault="00192D51">
            <w:pPr>
              <w:pStyle w:val="TableParagraph"/>
            </w:pPr>
          </w:p>
        </w:tc>
        <w:tc>
          <w:tcPr>
            <w:tcW w:w="1419" w:type="dxa"/>
          </w:tcPr>
          <w:p w14:paraId="22210D9C" w14:textId="77777777" w:rsidR="00192D51" w:rsidRDefault="00192D51">
            <w:pPr>
              <w:pStyle w:val="TableParagraph"/>
            </w:pPr>
          </w:p>
        </w:tc>
        <w:tc>
          <w:tcPr>
            <w:tcW w:w="850" w:type="dxa"/>
          </w:tcPr>
          <w:p w14:paraId="6913E9B1" w14:textId="77777777" w:rsidR="00192D51" w:rsidRDefault="00192D51">
            <w:pPr>
              <w:pStyle w:val="TableParagraph"/>
            </w:pPr>
          </w:p>
        </w:tc>
      </w:tr>
    </w:tbl>
    <w:p w14:paraId="60FB460D" w14:textId="77777777" w:rsidR="00192D51" w:rsidRDefault="00192D51">
      <w:pPr>
        <w:pStyle w:val="a3"/>
        <w:spacing w:before="56"/>
        <w:ind w:left="0"/>
        <w:jc w:val="left"/>
        <w:rPr>
          <w:rFonts w:ascii="Courier New"/>
          <w:sz w:val="20"/>
        </w:rPr>
      </w:pPr>
    </w:p>
    <w:p w14:paraId="22BB4A99" w14:textId="77777777" w:rsidR="00192D51" w:rsidRDefault="00460E6F">
      <w:pPr>
        <w:tabs>
          <w:tab w:val="left" w:pos="4485"/>
          <w:tab w:val="left" w:pos="5685"/>
          <w:tab w:val="left" w:pos="7845"/>
          <w:tab w:val="left" w:pos="9045"/>
        </w:tabs>
        <w:spacing w:before="1"/>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6299C5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55E5C8B"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1010EBCF" w14:textId="77777777" w:rsidR="00192D51" w:rsidRDefault="00192D51">
      <w:pPr>
        <w:pStyle w:val="a3"/>
        <w:ind w:left="0"/>
        <w:jc w:val="left"/>
        <w:rPr>
          <w:rFonts w:ascii="Courier New"/>
          <w:sz w:val="20"/>
        </w:rPr>
      </w:pPr>
    </w:p>
    <w:p w14:paraId="74331739" w14:textId="77777777" w:rsidR="00192D51" w:rsidRDefault="00460E6F">
      <w:pPr>
        <w:tabs>
          <w:tab w:val="left" w:pos="644"/>
          <w:tab w:val="left" w:pos="2249"/>
          <w:tab w:val="left" w:pos="2969"/>
        </w:tabs>
        <w:spacing w:before="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70EDA4B" w14:textId="77777777" w:rsidR="00192D51" w:rsidRDefault="00192D51">
      <w:pPr>
        <w:rPr>
          <w:rFonts w:ascii="Courier New" w:hAnsi="Courier New"/>
          <w:sz w:val="20"/>
        </w:rPr>
        <w:sectPr w:rsidR="00192D51">
          <w:pgSz w:w="16840" w:h="11910" w:orient="landscape"/>
          <w:pgMar w:top="1100" w:right="2409" w:bottom="280" w:left="1275" w:header="720" w:footer="720" w:gutter="0"/>
          <w:cols w:space="720"/>
        </w:sectPr>
      </w:pPr>
    </w:p>
    <w:p w14:paraId="3FD9615D" w14:textId="77777777" w:rsidR="00192D51" w:rsidRDefault="00460E6F">
      <w:pPr>
        <w:tabs>
          <w:tab w:val="left" w:pos="9210"/>
        </w:tabs>
        <w:spacing w:before="76"/>
        <w:ind w:left="6766"/>
        <w:rPr>
          <w:sz w:val="20"/>
        </w:rPr>
      </w:pPr>
      <w:r>
        <w:rPr>
          <w:rFonts w:ascii="Courier New" w:hAnsi="Courier New"/>
          <w:sz w:val="20"/>
        </w:rPr>
        <w:lastRenderedPageBreak/>
        <w:t xml:space="preserve">Номер страницы </w:t>
      </w:r>
      <w:r>
        <w:rPr>
          <w:sz w:val="20"/>
          <w:u w:val="single"/>
        </w:rPr>
        <w:tab/>
      </w:r>
    </w:p>
    <w:p w14:paraId="1178F8C4" w14:textId="77777777" w:rsidR="00192D51" w:rsidRDefault="00460E6F">
      <w:pPr>
        <w:tabs>
          <w:tab w:val="left" w:pos="9210"/>
        </w:tabs>
        <w:spacing w:before="1"/>
        <w:ind w:left="6766"/>
        <w:rPr>
          <w:sz w:val="20"/>
        </w:rPr>
      </w:pPr>
      <w:r>
        <w:rPr>
          <w:rFonts w:ascii="Courier New" w:hAnsi="Courier New"/>
          <w:sz w:val="20"/>
        </w:rPr>
        <w:t xml:space="preserve">Всего страниц </w:t>
      </w:r>
      <w:r>
        <w:rPr>
          <w:sz w:val="20"/>
          <w:u w:val="single"/>
        </w:rPr>
        <w:tab/>
      </w:r>
    </w:p>
    <w:p w14:paraId="68EC31B8" w14:textId="77777777" w:rsidR="00192D51" w:rsidRDefault="00192D51">
      <w:pPr>
        <w:rPr>
          <w:sz w:val="20"/>
        </w:rPr>
        <w:sectPr w:rsidR="00192D51">
          <w:pgSz w:w="16840" w:h="11910" w:orient="landscape"/>
          <w:pgMar w:top="1280" w:right="2409" w:bottom="280" w:left="1275" w:header="720" w:footer="720" w:gutter="0"/>
          <w:cols w:space="720"/>
        </w:sectPr>
      </w:pPr>
    </w:p>
    <w:p w14:paraId="483C5AB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E716736" w14:textId="50B7AA5A"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F91740E" w14:textId="77777777" w:rsidR="00192D51" w:rsidRDefault="00460E6F">
      <w:pPr>
        <w:tabs>
          <w:tab w:val="left" w:pos="2181"/>
          <w:tab w:val="left" w:pos="3785"/>
          <w:tab w:val="left" w:pos="4385"/>
          <w:tab w:val="left" w:pos="6501"/>
          <w:tab w:val="left" w:pos="7701"/>
          <w:tab w:val="left" w:pos="8061"/>
        </w:tabs>
        <w:spacing w:before="12"/>
        <w:ind w:left="1341" w:right="1344" w:hanging="600"/>
        <w:jc w:val="right"/>
        <w:rPr>
          <w:rFonts w:ascii="Courier New" w:hAnsi="Courier New"/>
          <w:sz w:val="20"/>
        </w:rPr>
      </w:pPr>
      <w:bookmarkStart w:id="108" w:name="_bookmark101"/>
      <w:bookmarkEnd w:id="108"/>
      <w:r>
        <w:rPr>
          <w:rFonts w:ascii="Courier New" w:hAnsi="Courier New"/>
          <w:sz w:val="20"/>
        </w:rPr>
        <w:t>Сводные данные по лицевым счетам подведомственных</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 "</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 │</w:t>
      </w:r>
      <w:r>
        <w:rPr>
          <w:rFonts w:ascii="Courier New" w:hAnsi="Courier New"/>
          <w:sz w:val="20"/>
        </w:rPr>
        <w:tab/>
      </w:r>
      <w:r>
        <w:rPr>
          <w:rFonts w:ascii="Courier New" w:hAnsi="Courier New"/>
          <w:sz w:val="20"/>
        </w:rPr>
        <w:tab/>
      </w:r>
      <w:r>
        <w:rPr>
          <w:rFonts w:ascii="Courier New" w:hAnsi="Courier New"/>
          <w:spacing w:val="-10"/>
          <w:sz w:val="20"/>
        </w:rPr>
        <w:t>│</w:t>
      </w:r>
    </w:p>
    <w:p w14:paraId="3A1E3D7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3527D15F"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39801A0" w14:textId="77777777" w:rsidR="00192D51" w:rsidRDefault="00460E6F">
      <w:pPr>
        <w:tabs>
          <w:tab w:val="left" w:pos="6425"/>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09834858" w14:textId="77777777" w:rsidR="00192D51" w:rsidRDefault="00460E6F">
      <w:pPr>
        <w:tabs>
          <w:tab w:val="left" w:pos="7919"/>
          <w:tab w:val="left" w:pos="8879"/>
        </w:tabs>
        <w:spacing w:before="2"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7B1D0E"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A1667B1" w14:textId="77777777" w:rsidR="00192D51" w:rsidRDefault="00460E6F">
      <w:pPr>
        <w:tabs>
          <w:tab w:val="left" w:pos="2880"/>
          <w:tab w:val="left" w:pos="6285"/>
          <w:tab w:val="left" w:pos="7921"/>
        </w:tabs>
        <w:spacing w:line="226" w:lineRule="exact"/>
        <w:ind w:right="1344"/>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7894E7AF" w14:textId="77777777" w:rsidR="00192D51" w:rsidRDefault="00460E6F">
      <w:pPr>
        <w:tabs>
          <w:tab w:val="left" w:pos="95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89247B" w14:textId="77777777" w:rsidR="00192D51" w:rsidRDefault="00460E6F">
      <w:pPr>
        <w:tabs>
          <w:tab w:val="left" w:pos="6546"/>
          <w:tab w:val="left" w:pos="794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3F49388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70B906D"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5">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11B09492"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3E4058F7" w14:textId="77777777" w:rsidR="00192D51" w:rsidRDefault="00192D51">
      <w:pPr>
        <w:pStyle w:val="a3"/>
        <w:ind w:left="0"/>
        <w:jc w:val="left"/>
        <w:rPr>
          <w:rFonts w:ascii="Courier New"/>
          <w:sz w:val="20"/>
        </w:rPr>
      </w:pPr>
    </w:p>
    <w:p w14:paraId="45A1D0D9" w14:textId="77777777" w:rsidR="00192D51" w:rsidRDefault="00460E6F">
      <w:pPr>
        <w:pStyle w:val="a4"/>
        <w:numPr>
          <w:ilvl w:val="0"/>
          <w:numId w:val="8"/>
        </w:numPr>
        <w:tabs>
          <w:tab w:val="left" w:pos="2660"/>
        </w:tabs>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6BD5FBDB" w14:textId="77777777" w:rsidR="00192D51" w:rsidRDefault="00460E6F">
      <w:pPr>
        <w:pStyle w:val="a4"/>
        <w:numPr>
          <w:ilvl w:val="1"/>
          <w:numId w:val="8"/>
        </w:numPr>
        <w:tabs>
          <w:tab w:val="left" w:pos="2059"/>
        </w:tabs>
        <w:spacing w:before="225"/>
        <w:ind w:left="2059" w:hanging="598"/>
        <w:rPr>
          <w:rFonts w:ascii="Courier New" w:hAnsi="Courier New"/>
          <w:sz w:val="20"/>
        </w:rPr>
      </w:pP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подлежащие</w:t>
      </w:r>
      <w:r>
        <w:rPr>
          <w:rFonts w:ascii="Courier New" w:hAnsi="Courier New"/>
          <w:spacing w:val="-13"/>
          <w:sz w:val="20"/>
        </w:rPr>
        <w:t xml:space="preserve"> </w:t>
      </w:r>
      <w:r>
        <w:rPr>
          <w:rFonts w:ascii="Courier New" w:hAnsi="Courier New"/>
          <w:spacing w:val="-2"/>
          <w:sz w:val="20"/>
        </w:rPr>
        <w:t>распределению</w:t>
      </w:r>
    </w:p>
    <w:p w14:paraId="0B2BF76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30BEBAD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133"/>
        <w:gridCol w:w="1758"/>
        <w:gridCol w:w="1078"/>
        <w:gridCol w:w="1758"/>
        <w:gridCol w:w="1078"/>
        <w:gridCol w:w="1757"/>
      </w:tblGrid>
      <w:tr w:rsidR="00192D51" w14:paraId="7F7EDA2D" w14:textId="77777777">
        <w:trPr>
          <w:trHeight w:val="479"/>
        </w:trPr>
        <w:tc>
          <w:tcPr>
            <w:tcW w:w="2043" w:type="dxa"/>
            <w:vMerge w:val="restart"/>
          </w:tcPr>
          <w:p w14:paraId="20122864" w14:textId="77777777" w:rsidR="00192D51" w:rsidRDefault="00460E6F">
            <w:pPr>
              <w:pStyle w:val="TableParagraph"/>
              <w:spacing w:before="95"/>
              <w:ind w:left="177" w:right="168" w:firstLine="1"/>
              <w:jc w:val="center"/>
              <w:rPr>
                <w:sz w:val="24"/>
              </w:rPr>
            </w:pPr>
            <w:r>
              <w:rPr>
                <w:sz w:val="24"/>
              </w:rPr>
              <w:t xml:space="preserve">Код по БК и </w:t>
            </w:r>
            <w:r>
              <w:rPr>
                <w:spacing w:val="-2"/>
                <w:sz w:val="24"/>
              </w:rPr>
              <w:t>дополнительной классификации</w:t>
            </w:r>
          </w:p>
        </w:tc>
        <w:tc>
          <w:tcPr>
            <w:tcW w:w="8562" w:type="dxa"/>
            <w:gridSpan w:val="6"/>
          </w:tcPr>
          <w:p w14:paraId="73A441D7" w14:textId="77777777" w:rsidR="00192D51" w:rsidRDefault="00460E6F">
            <w:pPr>
              <w:pStyle w:val="TableParagraph"/>
              <w:spacing w:before="95"/>
              <w:ind w:left="3"/>
              <w:jc w:val="center"/>
              <w:rPr>
                <w:sz w:val="24"/>
              </w:rPr>
            </w:pPr>
            <w:r>
              <w:rPr>
                <w:sz w:val="24"/>
              </w:rPr>
              <w:t>Бюджетные</w:t>
            </w:r>
            <w:r>
              <w:rPr>
                <w:spacing w:val="-5"/>
                <w:sz w:val="24"/>
              </w:rPr>
              <w:t xml:space="preserve"> </w:t>
            </w:r>
            <w:r>
              <w:rPr>
                <w:spacing w:val="-2"/>
                <w:sz w:val="24"/>
              </w:rPr>
              <w:t>ассигнования</w:t>
            </w:r>
          </w:p>
        </w:tc>
      </w:tr>
      <w:tr w:rsidR="00192D51" w14:paraId="15305612" w14:textId="77777777">
        <w:trPr>
          <w:trHeight w:val="479"/>
        </w:trPr>
        <w:tc>
          <w:tcPr>
            <w:tcW w:w="2043" w:type="dxa"/>
            <w:vMerge/>
            <w:tcBorders>
              <w:top w:val="nil"/>
            </w:tcBorders>
          </w:tcPr>
          <w:p w14:paraId="4084E0F7" w14:textId="77777777" w:rsidR="00192D51" w:rsidRDefault="00192D51">
            <w:pPr>
              <w:rPr>
                <w:sz w:val="2"/>
                <w:szCs w:val="2"/>
              </w:rPr>
            </w:pPr>
          </w:p>
        </w:tc>
        <w:tc>
          <w:tcPr>
            <w:tcW w:w="2891" w:type="dxa"/>
            <w:gridSpan w:val="2"/>
            <w:vMerge w:val="restart"/>
          </w:tcPr>
          <w:p w14:paraId="44B73DDF" w14:textId="77777777" w:rsidR="00192D51" w:rsidRDefault="00460E6F">
            <w:pPr>
              <w:pStyle w:val="TableParagraph"/>
              <w:spacing w:before="95"/>
              <w:ind w:left="1271" w:right="177" w:hanging="1090"/>
              <w:rPr>
                <w:sz w:val="24"/>
              </w:rPr>
            </w:pPr>
            <w:r>
              <w:rPr>
                <w:sz w:val="24"/>
              </w:rPr>
              <w:t>на</w:t>
            </w:r>
            <w:r>
              <w:rPr>
                <w:spacing w:val="-15"/>
                <w:sz w:val="24"/>
              </w:rPr>
              <w:t xml:space="preserve"> </w:t>
            </w:r>
            <w:r>
              <w:rPr>
                <w:sz w:val="24"/>
              </w:rPr>
              <w:t>текущий</w:t>
            </w:r>
            <w:r>
              <w:rPr>
                <w:spacing w:val="-15"/>
                <w:sz w:val="24"/>
              </w:rPr>
              <w:t xml:space="preserve"> </w:t>
            </w:r>
            <w:r>
              <w:rPr>
                <w:sz w:val="24"/>
              </w:rPr>
              <w:t xml:space="preserve">финансовый </w:t>
            </w:r>
            <w:r>
              <w:rPr>
                <w:spacing w:val="-4"/>
                <w:sz w:val="24"/>
              </w:rPr>
              <w:t>год</w:t>
            </w:r>
          </w:p>
        </w:tc>
        <w:tc>
          <w:tcPr>
            <w:tcW w:w="5671" w:type="dxa"/>
            <w:gridSpan w:val="4"/>
          </w:tcPr>
          <w:p w14:paraId="44CD5B32" w14:textId="77777777" w:rsidR="00192D51" w:rsidRDefault="00460E6F">
            <w:pPr>
              <w:pStyle w:val="TableParagraph"/>
              <w:spacing w:before="95"/>
              <w:ind w:left="17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4E7D65F7" w14:textId="77777777">
        <w:trPr>
          <w:trHeight w:val="482"/>
        </w:trPr>
        <w:tc>
          <w:tcPr>
            <w:tcW w:w="2043" w:type="dxa"/>
            <w:vMerge/>
            <w:tcBorders>
              <w:top w:val="nil"/>
            </w:tcBorders>
          </w:tcPr>
          <w:p w14:paraId="7A62C042" w14:textId="77777777" w:rsidR="00192D51" w:rsidRDefault="00192D51">
            <w:pPr>
              <w:rPr>
                <w:sz w:val="2"/>
                <w:szCs w:val="2"/>
              </w:rPr>
            </w:pPr>
          </w:p>
        </w:tc>
        <w:tc>
          <w:tcPr>
            <w:tcW w:w="2891" w:type="dxa"/>
            <w:gridSpan w:val="2"/>
            <w:vMerge/>
            <w:tcBorders>
              <w:top w:val="nil"/>
            </w:tcBorders>
          </w:tcPr>
          <w:p w14:paraId="3976AE5F" w14:textId="77777777" w:rsidR="00192D51" w:rsidRDefault="00192D51">
            <w:pPr>
              <w:rPr>
                <w:sz w:val="2"/>
                <w:szCs w:val="2"/>
              </w:rPr>
            </w:pPr>
          </w:p>
        </w:tc>
        <w:tc>
          <w:tcPr>
            <w:tcW w:w="2836" w:type="dxa"/>
            <w:gridSpan w:val="2"/>
          </w:tcPr>
          <w:p w14:paraId="190C38DF" w14:textId="77777777" w:rsidR="00192D51" w:rsidRDefault="00460E6F">
            <w:pPr>
              <w:pStyle w:val="TableParagraph"/>
              <w:spacing w:before="95"/>
              <w:ind w:left="836"/>
              <w:rPr>
                <w:sz w:val="24"/>
              </w:rPr>
            </w:pPr>
            <w:r>
              <w:rPr>
                <w:sz w:val="24"/>
              </w:rPr>
              <w:t>первый</w:t>
            </w:r>
            <w:r>
              <w:rPr>
                <w:spacing w:val="-2"/>
                <w:sz w:val="24"/>
              </w:rPr>
              <w:t xml:space="preserve"> </w:t>
            </w:r>
            <w:r>
              <w:rPr>
                <w:spacing w:val="-5"/>
                <w:sz w:val="24"/>
              </w:rPr>
              <w:t>год</w:t>
            </w:r>
          </w:p>
        </w:tc>
        <w:tc>
          <w:tcPr>
            <w:tcW w:w="2835" w:type="dxa"/>
            <w:gridSpan w:val="2"/>
          </w:tcPr>
          <w:p w14:paraId="04EE8BFF" w14:textId="77777777" w:rsidR="00192D51" w:rsidRDefault="00460E6F">
            <w:pPr>
              <w:pStyle w:val="TableParagraph"/>
              <w:spacing w:before="95"/>
              <w:ind w:left="861"/>
              <w:rPr>
                <w:sz w:val="24"/>
              </w:rPr>
            </w:pPr>
            <w:r>
              <w:rPr>
                <w:sz w:val="24"/>
              </w:rPr>
              <w:t>второй</w:t>
            </w:r>
            <w:r>
              <w:rPr>
                <w:spacing w:val="-4"/>
                <w:sz w:val="24"/>
              </w:rPr>
              <w:t xml:space="preserve"> </w:t>
            </w:r>
            <w:r>
              <w:rPr>
                <w:spacing w:val="-5"/>
                <w:sz w:val="24"/>
              </w:rPr>
              <w:t>год</w:t>
            </w:r>
          </w:p>
        </w:tc>
      </w:tr>
      <w:tr w:rsidR="00192D51" w14:paraId="5E9263F3" w14:textId="77777777">
        <w:trPr>
          <w:trHeight w:val="756"/>
        </w:trPr>
        <w:tc>
          <w:tcPr>
            <w:tcW w:w="2043" w:type="dxa"/>
            <w:vMerge/>
            <w:tcBorders>
              <w:top w:val="nil"/>
            </w:tcBorders>
          </w:tcPr>
          <w:p w14:paraId="3BBD94A4" w14:textId="77777777" w:rsidR="00192D51" w:rsidRDefault="00192D51">
            <w:pPr>
              <w:rPr>
                <w:sz w:val="2"/>
                <w:szCs w:val="2"/>
              </w:rPr>
            </w:pPr>
          </w:p>
        </w:tc>
        <w:tc>
          <w:tcPr>
            <w:tcW w:w="1133" w:type="dxa"/>
          </w:tcPr>
          <w:p w14:paraId="72FC1E3C" w14:textId="77777777" w:rsidR="00192D51" w:rsidRDefault="00460E6F">
            <w:pPr>
              <w:pStyle w:val="TableParagraph"/>
              <w:spacing w:before="92"/>
              <w:ind w:left="13" w:right="12"/>
              <w:jc w:val="center"/>
              <w:rPr>
                <w:sz w:val="24"/>
              </w:rPr>
            </w:pPr>
            <w:r>
              <w:rPr>
                <w:spacing w:val="-2"/>
                <w:sz w:val="24"/>
              </w:rPr>
              <w:t>получено</w:t>
            </w:r>
          </w:p>
        </w:tc>
        <w:tc>
          <w:tcPr>
            <w:tcW w:w="1758" w:type="dxa"/>
          </w:tcPr>
          <w:p w14:paraId="4D20C8A6" w14:textId="77777777" w:rsidR="00192D51" w:rsidRDefault="00460E6F">
            <w:pPr>
              <w:pStyle w:val="TableParagraph"/>
              <w:spacing w:before="92"/>
              <w:ind w:left="8" w:right="2"/>
              <w:jc w:val="center"/>
              <w:rPr>
                <w:sz w:val="24"/>
              </w:rPr>
            </w:pPr>
            <w:r>
              <w:rPr>
                <w:spacing w:val="-2"/>
                <w:sz w:val="24"/>
              </w:rPr>
              <w:t>подлежит</w:t>
            </w:r>
          </w:p>
          <w:p w14:paraId="7DBE7506" w14:textId="77777777" w:rsidR="00192D51" w:rsidRDefault="00460E6F">
            <w:pPr>
              <w:pStyle w:val="TableParagraph"/>
              <w:ind w:left="8" w:right="2"/>
              <w:jc w:val="center"/>
              <w:rPr>
                <w:sz w:val="24"/>
              </w:rPr>
            </w:pPr>
            <w:r>
              <w:rPr>
                <w:spacing w:val="-2"/>
                <w:sz w:val="24"/>
              </w:rPr>
              <w:t>распределению</w:t>
            </w:r>
          </w:p>
        </w:tc>
        <w:tc>
          <w:tcPr>
            <w:tcW w:w="1078" w:type="dxa"/>
          </w:tcPr>
          <w:p w14:paraId="0E9C5687" w14:textId="77777777" w:rsidR="00192D51" w:rsidRDefault="00460E6F">
            <w:pPr>
              <w:pStyle w:val="TableParagraph"/>
              <w:spacing w:before="92"/>
              <w:ind w:left="476" w:right="105" w:hanging="363"/>
              <w:rPr>
                <w:sz w:val="24"/>
              </w:rPr>
            </w:pPr>
            <w:r>
              <w:rPr>
                <w:spacing w:val="-2"/>
                <w:sz w:val="24"/>
              </w:rPr>
              <w:t xml:space="preserve">получен </w:t>
            </w:r>
            <w:r>
              <w:rPr>
                <w:spacing w:val="-10"/>
                <w:sz w:val="24"/>
              </w:rPr>
              <w:t>о</w:t>
            </w:r>
          </w:p>
        </w:tc>
        <w:tc>
          <w:tcPr>
            <w:tcW w:w="1758" w:type="dxa"/>
          </w:tcPr>
          <w:p w14:paraId="1EB02986" w14:textId="77777777" w:rsidR="00192D51" w:rsidRDefault="00460E6F">
            <w:pPr>
              <w:pStyle w:val="TableParagraph"/>
              <w:spacing w:before="92"/>
              <w:ind w:left="8" w:right="4"/>
              <w:jc w:val="center"/>
              <w:rPr>
                <w:sz w:val="24"/>
              </w:rPr>
            </w:pPr>
            <w:r>
              <w:rPr>
                <w:spacing w:val="-2"/>
                <w:sz w:val="24"/>
              </w:rPr>
              <w:t>подлежит</w:t>
            </w:r>
          </w:p>
          <w:p w14:paraId="6735C129" w14:textId="77777777" w:rsidR="00192D51" w:rsidRDefault="00460E6F">
            <w:pPr>
              <w:pStyle w:val="TableParagraph"/>
              <w:ind w:left="8" w:right="4"/>
              <w:jc w:val="center"/>
              <w:rPr>
                <w:sz w:val="24"/>
              </w:rPr>
            </w:pPr>
            <w:r>
              <w:rPr>
                <w:spacing w:val="-2"/>
                <w:sz w:val="24"/>
              </w:rPr>
              <w:t>распределению</w:t>
            </w:r>
          </w:p>
        </w:tc>
        <w:tc>
          <w:tcPr>
            <w:tcW w:w="1078" w:type="dxa"/>
          </w:tcPr>
          <w:p w14:paraId="144026AD" w14:textId="77777777" w:rsidR="00192D51" w:rsidRDefault="00460E6F">
            <w:pPr>
              <w:pStyle w:val="TableParagraph"/>
              <w:spacing w:before="92"/>
              <w:ind w:left="475" w:right="106" w:hanging="363"/>
              <w:rPr>
                <w:sz w:val="24"/>
              </w:rPr>
            </w:pPr>
            <w:r>
              <w:rPr>
                <w:spacing w:val="-2"/>
                <w:sz w:val="24"/>
              </w:rPr>
              <w:t xml:space="preserve">получен </w:t>
            </w:r>
            <w:r>
              <w:rPr>
                <w:spacing w:val="-10"/>
                <w:sz w:val="24"/>
              </w:rPr>
              <w:t>о</w:t>
            </w:r>
          </w:p>
        </w:tc>
        <w:tc>
          <w:tcPr>
            <w:tcW w:w="1757" w:type="dxa"/>
          </w:tcPr>
          <w:p w14:paraId="7C187A15" w14:textId="77777777" w:rsidR="00192D51" w:rsidRDefault="00460E6F">
            <w:pPr>
              <w:pStyle w:val="TableParagraph"/>
              <w:spacing w:before="92"/>
              <w:ind w:left="10" w:right="7"/>
              <w:jc w:val="center"/>
              <w:rPr>
                <w:sz w:val="24"/>
              </w:rPr>
            </w:pPr>
            <w:r>
              <w:rPr>
                <w:spacing w:val="-2"/>
                <w:sz w:val="24"/>
              </w:rPr>
              <w:t>подлежит</w:t>
            </w:r>
          </w:p>
          <w:p w14:paraId="52108385" w14:textId="77777777" w:rsidR="00192D51" w:rsidRDefault="00460E6F">
            <w:pPr>
              <w:pStyle w:val="TableParagraph"/>
              <w:ind w:left="10" w:right="8"/>
              <w:jc w:val="center"/>
              <w:rPr>
                <w:sz w:val="24"/>
              </w:rPr>
            </w:pPr>
            <w:r>
              <w:rPr>
                <w:spacing w:val="-2"/>
                <w:sz w:val="24"/>
              </w:rPr>
              <w:t>распределению</w:t>
            </w:r>
          </w:p>
        </w:tc>
      </w:tr>
      <w:tr w:rsidR="00192D51" w14:paraId="6C83CFA4" w14:textId="77777777">
        <w:trPr>
          <w:trHeight w:val="479"/>
        </w:trPr>
        <w:tc>
          <w:tcPr>
            <w:tcW w:w="2043" w:type="dxa"/>
          </w:tcPr>
          <w:p w14:paraId="31114AED" w14:textId="77777777" w:rsidR="00192D51" w:rsidRDefault="00460E6F">
            <w:pPr>
              <w:pStyle w:val="TableParagraph"/>
              <w:spacing w:before="92"/>
              <w:ind w:left="13" w:right="6"/>
              <w:jc w:val="center"/>
              <w:rPr>
                <w:sz w:val="24"/>
              </w:rPr>
            </w:pPr>
            <w:r>
              <w:rPr>
                <w:spacing w:val="-10"/>
                <w:sz w:val="24"/>
              </w:rPr>
              <w:t>1</w:t>
            </w:r>
          </w:p>
        </w:tc>
        <w:tc>
          <w:tcPr>
            <w:tcW w:w="1133" w:type="dxa"/>
          </w:tcPr>
          <w:p w14:paraId="7F744447" w14:textId="77777777" w:rsidR="00192D51" w:rsidRDefault="00460E6F">
            <w:pPr>
              <w:pStyle w:val="TableParagraph"/>
              <w:spacing w:before="92"/>
              <w:ind w:left="13" w:right="9"/>
              <w:jc w:val="center"/>
              <w:rPr>
                <w:sz w:val="24"/>
              </w:rPr>
            </w:pPr>
            <w:r>
              <w:rPr>
                <w:spacing w:val="-10"/>
                <w:sz w:val="24"/>
              </w:rPr>
              <w:t>2</w:t>
            </w:r>
          </w:p>
        </w:tc>
        <w:tc>
          <w:tcPr>
            <w:tcW w:w="1758" w:type="dxa"/>
          </w:tcPr>
          <w:p w14:paraId="2A6C645C" w14:textId="77777777" w:rsidR="00192D51" w:rsidRDefault="00460E6F">
            <w:pPr>
              <w:pStyle w:val="TableParagraph"/>
              <w:spacing w:before="92"/>
              <w:ind w:left="8"/>
              <w:jc w:val="center"/>
              <w:rPr>
                <w:sz w:val="24"/>
              </w:rPr>
            </w:pPr>
            <w:r>
              <w:rPr>
                <w:spacing w:val="-10"/>
                <w:sz w:val="24"/>
              </w:rPr>
              <w:t>3</w:t>
            </w:r>
          </w:p>
        </w:tc>
        <w:tc>
          <w:tcPr>
            <w:tcW w:w="1078" w:type="dxa"/>
          </w:tcPr>
          <w:p w14:paraId="1B52EDF9" w14:textId="77777777" w:rsidR="00192D51" w:rsidRDefault="00460E6F">
            <w:pPr>
              <w:pStyle w:val="TableParagraph"/>
              <w:spacing w:before="92"/>
              <w:ind w:left="12" w:right="8"/>
              <w:jc w:val="center"/>
              <w:rPr>
                <w:sz w:val="24"/>
              </w:rPr>
            </w:pPr>
            <w:r>
              <w:rPr>
                <w:spacing w:val="-10"/>
                <w:sz w:val="24"/>
              </w:rPr>
              <w:t>4</w:t>
            </w:r>
          </w:p>
        </w:tc>
        <w:tc>
          <w:tcPr>
            <w:tcW w:w="1758" w:type="dxa"/>
          </w:tcPr>
          <w:p w14:paraId="5780270C" w14:textId="77777777" w:rsidR="00192D51" w:rsidRDefault="00460E6F">
            <w:pPr>
              <w:pStyle w:val="TableParagraph"/>
              <w:spacing w:before="92"/>
              <w:ind w:left="8" w:right="3"/>
              <w:jc w:val="center"/>
              <w:rPr>
                <w:sz w:val="24"/>
              </w:rPr>
            </w:pPr>
            <w:r>
              <w:rPr>
                <w:spacing w:val="-10"/>
                <w:sz w:val="24"/>
              </w:rPr>
              <w:t>5</w:t>
            </w:r>
          </w:p>
        </w:tc>
        <w:tc>
          <w:tcPr>
            <w:tcW w:w="1078" w:type="dxa"/>
          </w:tcPr>
          <w:p w14:paraId="6A66DD09" w14:textId="77777777" w:rsidR="00192D51" w:rsidRDefault="00460E6F">
            <w:pPr>
              <w:pStyle w:val="TableParagraph"/>
              <w:spacing w:before="92"/>
              <w:ind w:left="12" w:right="10"/>
              <w:jc w:val="center"/>
              <w:rPr>
                <w:sz w:val="24"/>
              </w:rPr>
            </w:pPr>
            <w:r>
              <w:rPr>
                <w:spacing w:val="-10"/>
                <w:sz w:val="24"/>
              </w:rPr>
              <w:t>6</w:t>
            </w:r>
          </w:p>
        </w:tc>
        <w:tc>
          <w:tcPr>
            <w:tcW w:w="1757" w:type="dxa"/>
          </w:tcPr>
          <w:p w14:paraId="073A8EC5" w14:textId="77777777" w:rsidR="00192D51" w:rsidRDefault="00460E6F">
            <w:pPr>
              <w:pStyle w:val="TableParagraph"/>
              <w:spacing w:before="92"/>
              <w:ind w:left="10" w:right="6"/>
              <w:jc w:val="center"/>
              <w:rPr>
                <w:sz w:val="24"/>
              </w:rPr>
            </w:pPr>
            <w:r>
              <w:rPr>
                <w:spacing w:val="-10"/>
                <w:sz w:val="24"/>
              </w:rPr>
              <w:t>7</w:t>
            </w:r>
          </w:p>
        </w:tc>
      </w:tr>
      <w:tr w:rsidR="00192D51" w14:paraId="79C97FB7" w14:textId="77777777">
        <w:trPr>
          <w:trHeight w:val="479"/>
        </w:trPr>
        <w:tc>
          <w:tcPr>
            <w:tcW w:w="2043" w:type="dxa"/>
          </w:tcPr>
          <w:p w14:paraId="17C1A9A3" w14:textId="77777777" w:rsidR="00192D51" w:rsidRDefault="00192D51">
            <w:pPr>
              <w:pStyle w:val="TableParagraph"/>
            </w:pPr>
          </w:p>
        </w:tc>
        <w:tc>
          <w:tcPr>
            <w:tcW w:w="1133" w:type="dxa"/>
          </w:tcPr>
          <w:p w14:paraId="7B958AC8" w14:textId="77777777" w:rsidR="00192D51" w:rsidRDefault="00192D51">
            <w:pPr>
              <w:pStyle w:val="TableParagraph"/>
            </w:pPr>
          </w:p>
        </w:tc>
        <w:tc>
          <w:tcPr>
            <w:tcW w:w="1758" w:type="dxa"/>
          </w:tcPr>
          <w:p w14:paraId="32FA202E" w14:textId="77777777" w:rsidR="00192D51" w:rsidRDefault="00192D51">
            <w:pPr>
              <w:pStyle w:val="TableParagraph"/>
            </w:pPr>
          </w:p>
        </w:tc>
        <w:tc>
          <w:tcPr>
            <w:tcW w:w="1078" w:type="dxa"/>
          </w:tcPr>
          <w:p w14:paraId="40B15290" w14:textId="77777777" w:rsidR="00192D51" w:rsidRDefault="00192D51">
            <w:pPr>
              <w:pStyle w:val="TableParagraph"/>
            </w:pPr>
          </w:p>
        </w:tc>
        <w:tc>
          <w:tcPr>
            <w:tcW w:w="1758" w:type="dxa"/>
          </w:tcPr>
          <w:p w14:paraId="6DB92D96" w14:textId="77777777" w:rsidR="00192D51" w:rsidRDefault="00192D51">
            <w:pPr>
              <w:pStyle w:val="TableParagraph"/>
            </w:pPr>
          </w:p>
        </w:tc>
        <w:tc>
          <w:tcPr>
            <w:tcW w:w="1078" w:type="dxa"/>
          </w:tcPr>
          <w:p w14:paraId="7416B412" w14:textId="77777777" w:rsidR="00192D51" w:rsidRDefault="00192D51">
            <w:pPr>
              <w:pStyle w:val="TableParagraph"/>
            </w:pPr>
          </w:p>
        </w:tc>
        <w:tc>
          <w:tcPr>
            <w:tcW w:w="1757" w:type="dxa"/>
          </w:tcPr>
          <w:p w14:paraId="26071BFD" w14:textId="77777777" w:rsidR="00192D51" w:rsidRDefault="00192D51">
            <w:pPr>
              <w:pStyle w:val="TableParagraph"/>
            </w:pPr>
          </w:p>
        </w:tc>
      </w:tr>
      <w:tr w:rsidR="00192D51" w14:paraId="32360EAD" w14:textId="77777777">
        <w:trPr>
          <w:trHeight w:val="479"/>
        </w:trPr>
        <w:tc>
          <w:tcPr>
            <w:tcW w:w="2043" w:type="dxa"/>
          </w:tcPr>
          <w:p w14:paraId="42358245" w14:textId="77777777" w:rsidR="00192D51" w:rsidRDefault="00192D51">
            <w:pPr>
              <w:pStyle w:val="TableParagraph"/>
            </w:pPr>
          </w:p>
        </w:tc>
        <w:tc>
          <w:tcPr>
            <w:tcW w:w="1133" w:type="dxa"/>
          </w:tcPr>
          <w:p w14:paraId="19D37566" w14:textId="77777777" w:rsidR="00192D51" w:rsidRDefault="00192D51">
            <w:pPr>
              <w:pStyle w:val="TableParagraph"/>
            </w:pPr>
          </w:p>
        </w:tc>
        <w:tc>
          <w:tcPr>
            <w:tcW w:w="1758" w:type="dxa"/>
          </w:tcPr>
          <w:p w14:paraId="604B85D9" w14:textId="77777777" w:rsidR="00192D51" w:rsidRDefault="00192D51">
            <w:pPr>
              <w:pStyle w:val="TableParagraph"/>
            </w:pPr>
          </w:p>
        </w:tc>
        <w:tc>
          <w:tcPr>
            <w:tcW w:w="1078" w:type="dxa"/>
          </w:tcPr>
          <w:p w14:paraId="4C5AADB9" w14:textId="77777777" w:rsidR="00192D51" w:rsidRDefault="00192D51">
            <w:pPr>
              <w:pStyle w:val="TableParagraph"/>
            </w:pPr>
          </w:p>
        </w:tc>
        <w:tc>
          <w:tcPr>
            <w:tcW w:w="1758" w:type="dxa"/>
          </w:tcPr>
          <w:p w14:paraId="4DC76E85" w14:textId="77777777" w:rsidR="00192D51" w:rsidRDefault="00192D51">
            <w:pPr>
              <w:pStyle w:val="TableParagraph"/>
            </w:pPr>
          </w:p>
        </w:tc>
        <w:tc>
          <w:tcPr>
            <w:tcW w:w="1078" w:type="dxa"/>
          </w:tcPr>
          <w:p w14:paraId="76E7B5C3" w14:textId="77777777" w:rsidR="00192D51" w:rsidRDefault="00192D51">
            <w:pPr>
              <w:pStyle w:val="TableParagraph"/>
            </w:pPr>
          </w:p>
        </w:tc>
        <w:tc>
          <w:tcPr>
            <w:tcW w:w="1757" w:type="dxa"/>
          </w:tcPr>
          <w:p w14:paraId="3234E4B0" w14:textId="77777777" w:rsidR="00192D51" w:rsidRDefault="00192D51">
            <w:pPr>
              <w:pStyle w:val="TableParagraph"/>
            </w:pPr>
          </w:p>
        </w:tc>
      </w:tr>
      <w:tr w:rsidR="00192D51" w14:paraId="7AFC16DD" w14:textId="77777777">
        <w:trPr>
          <w:trHeight w:val="481"/>
        </w:trPr>
        <w:tc>
          <w:tcPr>
            <w:tcW w:w="2043" w:type="dxa"/>
          </w:tcPr>
          <w:p w14:paraId="5EDDDB69" w14:textId="77777777" w:rsidR="00192D51" w:rsidRDefault="00460E6F">
            <w:pPr>
              <w:pStyle w:val="TableParagraph"/>
              <w:spacing w:before="95"/>
              <w:ind w:left="13" w:right="4"/>
              <w:jc w:val="center"/>
              <w:rPr>
                <w:sz w:val="24"/>
              </w:rPr>
            </w:pPr>
            <w:r>
              <w:rPr>
                <w:spacing w:val="-2"/>
                <w:sz w:val="24"/>
              </w:rPr>
              <w:t>Итого</w:t>
            </w:r>
          </w:p>
        </w:tc>
        <w:tc>
          <w:tcPr>
            <w:tcW w:w="1133" w:type="dxa"/>
          </w:tcPr>
          <w:p w14:paraId="00373FD0" w14:textId="77777777" w:rsidR="00192D51" w:rsidRDefault="00192D51">
            <w:pPr>
              <w:pStyle w:val="TableParagraph"/>
            </w:pPr>
          </w:p>
        </w:tc>
        <w:tc>
          <w:tcPr>
            <w:tcW w:w="1758" w:type="dxa"/>
          </w:tcPr>
          <w:p w14:paraId="6297BAEB" w14:textId="77777777" w:rsidR="00192D51" w:rsidRDefault="00192D51">
            <w:pPr>
              <w:pStyle w:val="TableParagraph"/>
            </w:pPr>
          </w:p>
        </w:tc>
        <w:tc>
          <w:tcPr>
            <w:tcW w:w="1078" w:type="dxa"/>
          </w:tcPr>
          <w:p w14:paraId="71EAB797" w14:textId="77777777" w:rsidR="00192D51" w:rsidRDefault="00192D51">
            <w:pPr>
              <w:pStyle w:val="TableParagraph"/>
            </w:pPr>
          </w:p>
        </w:tc>
        <w:tc>
          <w:tcPr>
            <w:tcW w:w="1758" w:type="dxa"/>
          </w:tcPr>
          <w:p w14:paraId="54920B7F" w14:textId="77777777" w:rsidR="00192D51" w:rsidRDefault="00192D51">
            <w:pPr>
              <w:pStyle w:val="TableParagraph"/>
            </w:pPr>
          </w:p>
        </w:tc>
        <w:tc>
          <w:tcPr>
            <w:tcW w:w="1078" w:type="dxa"/>
          </w:tcPr>
          <w:p w14:paraId="01CFF9DB" w14:textId="77777777" w:rsidR="00192D51" w:rsidRDefault="00192D51">
            <w:pPr>
              <w:pStyle w:val="TableParagraph"/>
            </w:pPr>
          </w:p>
        </w:tc>
        <w:tc>
          <w:tcPr>
            <w:tcW w:w="1757" w:type="dxa"/>
          </w:tcPr>
          <w:p w14:paraId="22B0FD8F" w14:textId="77777777" w:rsidR="00192D51" w:rsidRDefault="00192D51">
            <w:pPr>
              <w:pStyle w:val="TableParagraph"/>
            </w:pPr>
          </w:p>
        </w:tc>
      </w:tr>
    </w:tbl>
    <w:p w14:paraId="34060ACE" w14:textId="77777777" w:rsidR="00192D51" w:rsidRDefault="00192D51">
      <w:pPr>
        <w:pStyle w:val="a3"/>
        <w:spacing w:before="55"/>
        <w:ind w:left="0"/>
        <w:jc w:val="left"/>
        <w:rPr>
          <w:rFonts w:ascii="Courier New"/>
          <w:sz w:val="20"/>
        </w:rPr>
      </w:pPr>
    </w:p>
    <w:p w14:paraId="66D957AD" w14:textId="77777777" w:rsidR="00192D51" w:rsidRDefault="00460E6F">
      <w:pPr>
        <w:tabs>
          <w:tab w:val="left" w:pos="3645"/>
          <w:tab w:val="left" w:pos="5610"/>
          <w:tab w:val="left" w:pos="6210"/>
        </w:tabs>
        <w:ind w:left="2805"/>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0575B1" w14:textId="77777777" w:rsidR="00192D51" w:rsidRDefault="00192D51">
      <w:pPr>
        <w:pStyle w:val="a3"/>
        <w:ind w:left="0"/>
        <w:jc w:val="left"/>
        <w:rPr>
          <w:rFonts w:ascii="Courier New"/>
          <w:sz w:val="20"/>
        </w:rPr>
      </w:pPr>
    </w:p>
    <w:p w14:paraId="5B80EC14" w14:textId="77777777" w:rsidR="00192D51" w:rsidRDefault="00460E6F">
      <w:pPr>
        <w:pStyle w:val="a4"/>
        <w:numPr>
          <w:ilvl w:val="1"/>
          <w:numId w:val="7"/>
        </w:numPr>
        <w:tabs>
          <w:tab w:val="left" w:pos="1963"/>
          <w:tab w:val="left" w:pos="3165"/>
        </w:tabs>
        <w:ind w:right="5308" w:hanging="1800"/>
        <w:jc w:val="left"/>
        <w:rPr>
          <w:rFonts w:ascii="Courier New" w:hAnsi="Courier New"/>
          <w:sz w:val="20"/>
        </w:rPr>
      </w:pPr>
      <w:r>
        <w:rPr>
          <w:rFonts w:ascii="Courier New" w:hAnsi="Courier New"/>
          <w:sz w:val="20"/>
        </w:rPr>
        <w:t>Доведенные</w:t>
      </w:r>
      <w:r>
        <w:rPr>
          <w:rFonts w:ascii="Courier New" w:hAnsi="Courier New"/>
          <w:spacing w:val="-13"/>
          <w:sz w:val="20"/>
        </w:rPr>
        <w:t xml:space="preserve"> </w:t>
      </w: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администраторов источников финансирования</w:t>
      </w:r>
    </w:p>
    <w:p w14:paraId="7BEDA0DD"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0D5F4CD6" w14:textId="77777777">
        <w:trPr>
          <w:trHeight w:val="479"/>
        </w:trPr>
        <w:tc>
          <w:tcPr>
            <w:tcW w:w="2220" w:type="dxa"/>
            <w:vMerge w:val="restart"/>
          </w:tcPr>
          <w:p w14:paraId="66414A2D" w14:textId="77777777" w:rsidR="00192D51" w:rsidRDefault="00460E6F">
            <w:pPr>
              <w:pStyle w:val="TableParagraph"/>
              <w:spacing w:before="95"/>
              <w:ind w:left="266" w:right="256" w:firstLine="1"/>
              <w:jc w:val="center"/>
              <w:rPr>
                <w:sz w:val="24"/>
              </w:rPr>
            </w:pPr>
            <w:r>
              <w:rPr>
                <w:sz w:val="24"/>
              </w:rPr>
              <w:t xml:space="preserve">Код по БК и </w:t>
            </w:r>
            <w:r>
              <w:rPr>
                <w:spacing w:val="-2"/>
                <w:sz w:val="24"/>
              </w:rPr>
              <w:t>дополнительной классификации</w:t>
            </w:r>
          </w:p>
        </w:tc>
        <w:tc>
          <w:tcPr>
            <w:tcW w:w="8391" w:type="dxa"/>
            <w:gridSpan w:val="4"/>
          </w:tcPr>
          <w:p w14:paraId="71C77EFB" w14:textId="77777777" w:rsidR="00192D51" w:rsidRDefault="00460E6F">
            <w:pPr>
              <w:pStyle w:val="TableParagraph"/>
              <w:spacing w:before="95"/>
              <w:ind w:left="7"/>
              <w:jc w:val="center"/>
              <w:rPr>
                <w:sz w:val="24"/>
              </w:rPr>
            </w:pPr>
            <w:r>
              <w:rPr>
                <w:sz w:val="24"/>
              </w:rPr>
              <w:t>Бюджетные</w:t>
            </w:r>
            <w:r>
              <w:rPr>
                <w:spacing w:val="-5"/>
                <w:sz w:val="24"/>
              </w:rPr>
              <w:t xml:space="preserve"> </w:t>
            </w:r>
            <w:r>
              <w:rPr>
                <w:spacing w:val="-2"/>
                <w:sz w:val="24"/>
              </w:rPr>
              <w:t>ассигнования</w:t>
            </w:r>
          </w:p>
        </w:tc>
      </w:tr>
      <w:tr w:rsidR="00192D51" w14:paraId="0D8CADDD" w14:textId="77777777">
        <w:trPr>
          <w:trHeight w:val="480"/>
        </w:trPr>
        <w:tc>
          <w:tcPr>
            <w:tcW w:w="2220" w:type="dxa"/>
            <w:vMerge/>
            <w:tcBorders>
              <w:top w:val="nil"/>
            </w:tcBorders>
          </w:tcPr>
          <w:p w14:paraId="1C1365B7" w14:textId="77777777" w:rsidR="00192D51" w:rsidRDefault="00192D51">
            <w:pPr>
              <w:rPr>
                <w:sz w:val="2"/>
                <w:szCs w:val="2"/>
              </w:rPr>
            </w:pPr>
          </w:p>
        </w:tc>
        <w:tc>
          <w:tcPr>
            <w:tcW w:w="5557" w:type="dxa"/>
            <w:gridSpan w:val="2"/>
          </w:tcPr>
          <w:p w14:paraId="2F31EB42" w14:textId="77777777" w:rsidR="00192D51" w:rsidRDefault="00460E6F">
            <w:pPr>
              <w:pStyle w:val="TableParagraph"/>
              <w:spacing w:before="95"/>
              <w:ind w:left="1317"/>
              <w:rPr>
                <w:sz w:val="24"/>
              </w:rPr>
            </w:pPr>
            <w:r>
              <w:rPr>
                <w:sz w:val="24"/>
              </w:rPr>
              <w:t>на</w:t>
            </w:r>
            <w:r>
              <w:rPr>
                <w:spacing w:val="-4"/>
                <w:sz w:val="24"/>
              </w:rPr>
              <w:t xml:space="preserve"> </w:t>
            </w:r>
            <w:r>
              <w:rPr>
                <w:sz w:val="24"/>
              </w:rPr>
              <w:t>текущий</w:t>
            </w:r>
            <w:r>
              <w:rPr>
                <w:spacing w:val="-2"/>
                <w:sz w:val="24"/>
              </w:rPr>
              <w:t xml:space="preserve"> </w:t>
            </w:r>
            <w:r>
              <w:rPr>
                <w:sz w:val="24"/>
              </w:rPr>
              <w:t>финансовый</w:t>
            </w:r>
            <w:r>
              <w:rPr>
                <w:spacing w:val="-2"/>
                <w:sz w:val="24"/>
              </w:rPr>
              <w:t xml:space="preserve"> </w:t>
            </w:r>
            <w:r>
              <w:rPr>
                <w:spacing w:val="-5"/>
                <w:sz w:val="24"/>
              </w:rPr>
              <w:t>год</w:t>
            </w:r>
          </w:p>
        </w:tc>
        <w:tc>
          <w:tcPr>
            <w:tcW w:w="2834" w:type="dxa"/>
            <w:gridSpan w:val="2"/>
          </w:tcPr>
          <w:p w14:paraId="291B0B49" w14:textId="77777777" w:rsidR="00192D51" w:rsidRDefault="00460E6F">
            <w:pPr>
              <w:pStyle w:val="TableParagraph"/>
              <w:spacing w:before="95"/>
              <w:ind w:left="37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5C39F98B" w14:textId="77777777">
        <w:trPr>
          <w:trHeight w:val="758"/>
        </w:trPr>
        <w:tc>
          <w:tcPr>
            <w:tcW w:w="2220" w:type="dxa"/>
            <w:vMerge/>
            <w:tcBorders>
              <w:top w:val="nil"/>
            </w:tcBorders>
          </w:tcPr>
          <w:p w14:paraId="68F6AF8E" w14:textId="77777777" w:rsidR="00192D51" w:rsidRDefault="00192D51">
            <w:pPr>
              <w:rPr>
                <w:sz w:val="2"/>
                <w:szCs w:val="2"/>
              </w:rPr>
            </w:pPr>
          </w:p>
        </w:tc>
        <w:tc>
          <w:tcPr>
            <w:tcW w:w="1248" w:type="dxa"/>
          </w:tcPr>
          <w:p w14:paraId="5AB9C43C" w14:textId="77777777" w:rsidR="00192D51" w:rsidRDefault="00460E6F">
            <w:pPr>
              <w:pStyle w:val="TableParagraph"/>
              <w:spacing w:before="95"/>
              <w:ind w:left="14" w:right="9"/>
              <w:jc w:val="center"/>
              <w:rPr>
                <w:sz w:val="24"/>
              </w:rPr>
            </w:pPr>
            <w:r>
              <w:rPr>
                <w:spacing w:val="-4"/>
                <w:sz w:val="24"/>
              </w:rPr>
              <w:t>всего</w:t>
            </w:r>
          </w:p>
        </w:tc>
        <w:tc>
          <w:tcPr>
            <w:tcW w:w="4309" w:type="dxa"/>
          </w:tcPr>
          <w:p w14:paraId="23AA0FFC" w14:textId="77777777" w:rsidR="00192D51" w:rsidRDefault="00460E6F">
            <w:pPr>
              <w:pStyle w:val="TableParagraph"/>
              <w:spacing w:before="95"/>
              <w:ind w:left="1697" w:hanging="1333"/>
              <w:rPr>
                <w:sz w:val="24"/>
              </w:rPr>
            </w:pPr>
            <w:r>
              <w:rPr>
                <w:sz w:val="24"/>
              </w:rPr>
              <w:t>из</w:t>
            </w:r>
            <w:r>
              <w:rPr>
                <w:spacing w:val="-7"/>
                <w:sz w:val="24"/>
              </w:rPr>
              <w:t xml:space="preserve"> </w:t>
            </w:r>
            <w:r>
              <w:rPr>
                <w:sz w:val="24"/>
              </w:rPr>
              <w:t>них</w:t>
            </w:r>
            <w:r>
              <w:rPr>
                <w:spacing w:val="-5"/>
                <w:sz w:val="24"/>
              </w:rPr>
              <w:t xml:space="preserve"> </w:t>
            </w:r>
            <w:r>
              <w:rPr>
                <w:sz w:val="24"/>
              </w:rPr>
              <w:t>с</w:t>
            </w:r>
            <w:r>
              <w:rPr>
                <w:spacing w:val="-8"/>
                <w:sz w:val="24"/>
              </w:rPr>
              <w:t xml:space="preserve"> </w:t>
            </w:r>
            <w:r>
              <w:rPr>
                <w:sz w:val="24"/>
              </w:rPr>
              <w:t>отложенной</w:t>
            </w:r>
            <w:r>
              <w:rPr>
                <w:spacing w:val="-7"/>
                <w:sz w:val="24"/>
              </w:rPr>
              <w:t xml:space="preserve"> </w:t>
            </w:r>
            <w:r>
              <w:rPr>
                <w:sz w:val="24"/>
              </w:rPr>
              <w:t>датой</w:t>
            </w:r>
            <w:r>
              <w:rPr>
                <w:spacing w:val="-6"/>
                <w:sz w:val="24"/>
              </w:rPr>
              <w:t xml:space="preserve"> </w:t>
            </w:r>
            <w:r>
              <w:rPr>
                <w:sz w:val="24"/>
              </w:rPr>
              <w:t>ввода</w:t>
            </w:r>
            <w:r>
              <w:rPr>
                <w:spacing w:val="-8"/>
                <w:sz w:val="24"/>
              </w:rPr>
              <w:t xml:space="preserve"> </w:t>
            </w:r>
            <w:r>
              <w:rPr>
                <w:sz w:val="24"/>
              </w:rPr>
              <w:t xml:space="preserve">в </w:t>
            </w:r>
            <w:r>
              <w:rPr>
                <w:spacing w:val="-2"/>
                <w:sz w:val="24"/>
              </w:rPr>
              <w:t>действие</w:t>
            </w:r>
          </w:p>
        </w:tc>
        <w:tc>
          <w:tcPr>
            <w:tcW w:w="1418" w:type="dxa"/>
          </w:tcPr>
          <w:p w14:paraId="4E33F663" w14:textId="77777777" w:rsidR="00192D51" w:rsidRDefault="00460E6F">
            <w:pPr>
              <w:pStyle w:val="TableParagraph"/>
              <w:spacing w:before="95"/>
              <w:ind w:left="10"/>
              <w:jc w:val="center"/>
              <w:rPr>
                <w:sz w:val="24"/>
              </w:rPr>
            </w:pPr>
            <w:r>
              <w:rPr>
                <w:sz w:val="24"/>
              </w:rPr>
              <w:t>первый</w:t>
            </w:r>
            <w:r>
              <w:rPr>
                <w:spacing w:val="-2"/>
                <w:sz w:val="24"/>
              </w:rPr>
              <w:t xml:space="preserve"> </w:t>
            </w:r>
            <w:r>
              <w:rPr>
                <w:spacing w:val="-5"/>
                <w:sz w:val="24"/>
              </w:rPr>
              <w:t>год</w:t>
            </w:r>
          </w:p>
        </w:tc>
        <w:tc>
          <w:tcPr>
            <w:tcW w:w="1416" w:type="dxa"/>
          </w:tcPr>
          <w:p w14:paraId="3A800483" w14:textId="77777777" w:rsidR="00192D51" w:rsidRDefault="00460E6F">
            <w:pPr>
              <w:pStyle w:val="TableParagraph"/>
              <w:spacing w:before="95"/>
              <w:ind w:left="90" w:right="80"/>
              <w:jc w:val="center"/>
              <w:rPr>
                <w:sz w:val="24"/>
              </w:rPr>
            </w:pPr>
            <w:r>
              <w:rPr>
                <w:sz w:val="24"/>
              </w:rPr>
              <w:t>второй</w:t>
            </w:r>
            <w:r>
              <w:rPr>
                <w:spacing w:val="-4"/>
                <w:sz w:val="24"/>
              </w:rPr>
              <w:t xml:space="preserve"> </w:t>
            </w:r>
            <w:r>
              <w:rPr>
                <w:spacing w:val="-5"/>
                <w:sz w:val="24"/>
              </w:rPr>
              <w:t>год</w:t>
            </w:r>
          </w:p>
        </w:tc>
      </w:tr>
      <w:tr w:rsidR="00192D51" w14:paraId="226288BB" w14:textId="77777777">
        <w:trPr>
          <w:trHeight w:val="479"/>
        </w:trPr>
        <w:tc>
          <w:tcPr>
            <w:tcW w:w="2220" w:type="dxa"/>
          </w:tcPr>
          <w:p w14:paraId="37272F2D" w14:textId="77777777" w:rsidR="00192D51" w:rsidRDefault="00460E6F">
            <w:pPr>
              <w:pStyle w:val="TableParagraph"/>
              <w:spacing w:before="92"/>
              <w:ind w:left="10" w:right="2"/>
              <w:jc w:val="center"/>
              <w:rPr>
                <w:sz w:val="24"/>
              </w:rPr>
            </w:pPr>
            <w:r>
              <w:rPr>
                <w:spacing w:val="-10"/>
                <w:sz w:val="24"/>
              </w:rPr>
              <w:t>1</w:t>
            </w:r>
          </w:p>
        </w:tc>
        <w:tc>
          <w:tcPr>
            <w:tcW w:w="1248" w:type="dxa"/>
          </w:tcPr>
          <w:p w14:paraId="7549977A" w14:textId="77777777" w:rsidR="00192D51" w:rsidRDefault="00460E6F">
            <w:pPr>
              <w:pStyle w:val="TableParagraph"/>
              <w:spacing w:before="92"/>
              <w:ind w:left="14" w:right="4"/>
              <w:jc w:val="center"/>
              <w:rPr>
                <w:sz w:val="24"/>
              </w:rPr>
            </w:pPr>
            <w:r>
              <w:rPr>
                <w:spacing w:val="-10"/>
                <w:sz w:val="24"/>
              </w:rPr>
              <w:t>2</w:t>
            </w:r>
          </w:p>
        </w:tc>
        <w:tc>
          <w:tcPr>
            <w:tcW w:w="4309" w:type="dxa"/>
          </w:tcPr>
          <w:p w14:paraId="23452420" w14:textId="77777777" w:rsidR="00192D51" w:rsidRDefault="00460E6F">
            <w:pPr>
              <w:pStyle w:val="TableParagraph"/>
              <w:spacing w:before="92"/>
              <w:ind w:left="13"/>
              <w:jc w:val="center"/>
              <w:rPr>
                <w:sz w:val="24"/>
              </w:rPr>
            </w:pPr>
            <w:r>
              <w:rPr>
                <w:spacing w:val="-10"/>
                <w:sz w:val="24"/>
              </w:rPr>
              <w:t>3</w:t>
            </w:r>
          </w:p>
        </w:tc>
        <w:tc>
          <w:tcPr>
            <w:tcW w:w="1418" w:type="dxa"/>
          </w:tcPr>
          <w:p w14:paraId="2E879C65" w14:textId="77777777" w:rsidR="00192D51" w:rsidRDefault="00460E6F">
            <w:pPr>
              <w:pStyle w:val="TableParagraph"/>
              <w:spacing w:before="92"/>
              <w:ind w:left="8"/>
              <w:jc w:val="center"/>
              <w:rPr>
                <w:sz w:val="24"/>
              </w:rPr>
            </w:pPr>
            <w:r>
              <w:rPr>
                <w:spacing w:val="-10"/>
                <w:sz w:val="24"/>
              </w:rPr>
              <w:t>4</w:t>
            </w:r>
          </w:p>
        </w:tc>
        <w:tc>
          <w:tcPr>
            <w:tcW w:w="1416" w:type="dxa"/>
          </w:tcPr>
          <w:p w14:paraId="23878E15" w14:textId="77777777" w:rsidR="00192D51" w:rsidRDefault="00460E6F">
            <w:pPr>
              <w:pStyle w:val="TableParagraph"/>
              <w:spacing w:before="92"/>
              <w:ind w:left="86" w:right="80"/>
              <w:jc w:val="center"/>
              <w:rPr>
                <w:sz w:val="24"/>
              </w:rPr>
            </w:pPr>
            <w:r>
              <w:rPr>
                <w:spacing w:val="-10"/>
                <w:sz w:val="24"/>
              </w:rPr>
              <w:t>5</w:t>
            </w:r>
          </w:p>
        </w:tc>
      </w:tr>
      <w:tr w:rsidR="00192D51" w14:paraId="2C7586B5" w14:textId="77777777">
        <w:trPr>
          <w:trHeight w:val="479"/>
        </w:trPr>
        <w:tc>
          <w:tcPr>
            <w:tcW w:w="2220" w:type="dxa"/>
          </w:tcPr>
          <w:p w14:paraId="39244440" w14:textId="77777777" w:rsidR="00192D51" w:rsidRDefault="00192D51">
            <w:pPr>
              <w:pStyle w:val="TableParagraph"/>
            </w:pPr>
          </w:p>
        </w:tc>
        <w:tc>
          <w:tcPr>
            <w:tcW w:w="1248" w:type="dxa"/>
          </w:tcPr>
          <w:p w14:paraId="3F5B2EAE" w14:textId="77777777" w:rsidR="00192D51" w:rsidRDefault="00192D51">
            <w:pPr>
              <w:pStyle w:val="TableParagraph"/>
            </w:pPr>
          </w:p>
        </w:tc>
        <w:tc>
          <w:tcPr>
            <w:tcW w:w="4309" w:type="dxa"/>
          </w:tcPr>
          <w:p w14:paraId="281AA47A" w14:textId="77777777" w:rsidR="00192D51" w:rsidRDefault="00192D51">
            <w:pPr>
              <w:pStyle w:val="TableParagraph"/>
            </w:pPr>
          </w:p>
        </w:tc>
        <w:tc>
          <w:tcPr>
            <w:tcW w:w="1418" w:type="dxa"/>
          </w:tcPr>
          <w:p w14:paraId="212498F1" w14:textId="77777777" w:rsidR="00192D51" w:rsidRDefault="00192D51">
            <w:pPr>
              <w:pStyle w:val="TableParagraph"/>
            </w:pPr>
          </w:p>
        </w:tc>
        <w:tc>
          <w:tcPr>
            <w:tcW w:w="1416" w:type="dxa"/>
          </w:tcPr>
          <w:p w14:paraId="140C0702" w14:textId="77777777" w:rsidR="00192D51" w:rsidRDefault="00192D51">
            <w:pPr>
              <w:pStyle w:val="TableParagraph"/>
            </w:pPr>
          </w:p>
        </w:tc>
      </w:tr>
      <w:tr w:rsidR="00192D51" w14:paraId="6D91B6ED" w14:textId="77777777">
        <w:trPr>
          <w:trHeight w:val="480"/>
        </w:trPr>
        <w:tc>
          <w:tcPr>
            <w:tcW w:w="2220" w:type="dxa"/>
          </w:tcPr>
          <w:p w14:paraId="33BDA353" w14:textId="77777777" w:rsidR="00192D51" w:rsidRDefault="00192D51">
            <w:pPr>
              <w:pStyle w:val="TableParagraph"/>
            </w:pPr>
          </w:p>
        </w:tc>
        <w:tc>
          <w:tcPr>
            <w:tcW w:w="1248" w:type="dxa"/>
          </w:tcPr>
          <w:p w14:paraId="0D2F6B44" w14:textId="77777777" w:rsidR="00192D51" w:rsidRDefault="00192D51">
            <w:pPr>
              <w:pStyle w:val="TableParagraph"/>
            </w:pPr>
          </w:p>
        </w:tc>
        <w:tc>
          <w:tcPr>
            <w:tcW w:w="4309" w:type="dxa"/>
          </w:tcPr>
          <w:p w14:paraId="6F32C772" w14:textId="77777777" w:rsidR="00192D51" w:rsidRDefault="00192D51">
            <w:pPr>
              <w:pStyle w:val="TableParagraph"/>
            </w:pPr>
          </w:p>
        </w:tc>
        <w:tc>
          <w:tcPr>
            <w:tcW w:w="1418" w:type="dxa"/>
          </w:tcPr>
          <w:p w14:paraId="0A1A6604" w14:textId="77777777" w:rsidR="00192D51" w:rsidRDefault="00192D51">
            <w:pPr>
              <w:pStyle w:val="TableParagraph"/>
            </w:pPr>
          </w:p>
        </w:tc>
        <w:tc>
          <w:tcPr>
            <w:tcW w:w="1416" w:type="dxa"/>
          </w:tcPr>
          <w:p w14:paraId="31C855D6" w14:textId="77777777" w:rsidR="00192D51" w:rsidRDefault="00192D51">
            <w:pPr>
              <w:pStyle w:val="TableParagraph"/>
            </w:pPr>
          </w:p>
        </w:tc>
      </w:tr>
      <w:tr w:rsidR="00192D51" w14:paraId="6EE5FD86" w14:textId="77777777">
        <w:trPr>
          <w:trHeight w:val="479"/>
        </w:trPr>
        <w:tc>
          <w:tcPr>
            <w:tcW w:w="2220" w:type="dxa"/>
          </w:tcPr>
          <w:p w14:paraId="0A23872E" w14:textId="77777777" w:rsidR="00192D51" w:rsidRDefault="00192D51">
            <w:pPr>
              <w:pStyle w:val="TableParagraph"/>
            </w:pPr>
          </w:p>
        </w:tc>
        <w:tc>
          <w:tcPr>
            <w:tcW w:w="1248" w:type="dxa"/>
          </w:tcPr>
          <w:p w14:paraId="1005A48A" w14:textId="77777777" w:rsidR="00192D51" w:rsidRDefault="00192D51">
            <w:pPr>
              <w:pStyle w:val="TableParagraph"/>
            </w:pPr>
          </w:p>
        </w:tc>
        <w:tc>
          <w:tcPr>
            <w:tcW w:w="4309" w:type="dxa"/>
          </w:tcPr>
          <w:p w14:paraId="4385F7C8" w14:textId="77777777" w:rsidR="00192D51" w:rsidRDefault="00192D51">
            <w:pPr>
              <w:pStyle w:val="TableParagraph"/>
            </w:pPr>
          </w:p>
        </w:tc>
        <w:tc>
          <w:tcPr>
            <w:tcW w:w="1418" w:type="dxa"/>
          </w:tcPr>
          <w:p w14:paraId="057F8F99" w14:textId="77777777" w:rsidR="00192D51" w:rsidRDefault="00192D51">
            <w:pPr>
              <w:pStyle w:val="TableParagraph"/>
            </w:pPr>
          </w:p>
        </w:tc>
        <w:tc>
          <w:tcPr>
            <w:tcW w:w="1416" w:type="dxa"/>
          </w:tcPr>
          <w:p w14:paraId="09B48F31" w14:textId="77777777" w:rsidR="00192D51" w:rsidRDefault="00192D51">
            <w:pPr>
              <w:pStyle w:val="TableParagraph"/>
            </w:pPr>
          </w:p>
        </w:tc>
      </w:tr>
      <w:tr w:rsidR="00192D51" w14:paraId="4120D2AD" w14:textId="77777777">
        <w:trPr>
          <w:trHeight w:val="482"/>
        </w:trPr>
        <w:tc>
          <w:tcPr>
            <w:tcW w:w="2220" w:type="dxa"/>
          </w:tcPr>
          <w:p w14:paraId="083BFCC3" w14:textId="77777777" w:rsidR="00192D51" w:rsidRDefault="00192D51">
            <w:pPr>
              <w:pStyle w:val="TableParagraph"/>
            </w:pPr>
          </w:p>
        </w:tc>
        <w:tc>
          <w:tcPr>
            <w:tcW w:w="1248" w:type="dxa"/>
          </w:tcPr>
          <w:p w14:paraId="005C7AB8" w14:textId="77777777" w:rsidR="00192D51" w:rsidRDefault="00192D51">
            <w:pPr>
              <w:pStyle w:val="TableParagraph"/>
            </w:pPr>
          </w:p>
        </w:tc>
        <w:tc>
          <w:tcPr>
            <w:tcW w:w="4309" w:type="dxa"/>
          </w:tcPr>
          <w:p w14:paraId="76DC88F5" w14:textId="77777777" w:rsidR="00192D51" w:rsidRDefault="00192D51">
            <w:pPr>
              <w:pStyle w:val="TableParagraph"/>
            </w:pPr>
          </w:p>
        </w:tc>
        <w:tc>
          <w:tcPr>
            <w:tcW w:w="1418" w:type="dxa"/>
          </w:tcPr>
          <w:p w14:paraId="057F0DFA" w14:textId="77777777" w:rsidR="00192D51" w:rsidRDefault="00192D51">
            <w:pPr>
              <w:pStyle w:val="TableParagraph"/>
            </w:pPr>
          </w:p>
        </w:tc>
        <w:tc>
          <w:tcPr>
            <w:tcW w:w="1416" w:type="dxa"/>
          </w:tcPr>
          <w:p w14:paraId="7647F221" w14:textId="77777777" w:rsidR="00192D51" w:rsidRDefault="00192D51">
            <w:pPr>
              <w:pStyle w:val="TableParagraph"/>
            </w:pPr>
          </w:p>
        </w:tc>
      </w:tr>
    </w:tbl>
    <w:p w14:paraId="233F05E6" w14:textId="77777777" w:rsidR="00192D51" w:rsidRDefault="00192D51">
      <w:pPr>
        <w:pStyle w:val="TableParagraph"/>
        <w:sectPr w:rsidR="00192D51">
          <w:pgSz w:w="16840" w:h="11910" w:orient="landscape"/>
          <w:pgMar w:top="1100" w:right="2409" w:bottom="280" w:left="1275" w:header="720" w:footer="720" w:gutter="0"/>
          <w:cols w:space="720"/>
        </w:sectPr>
      </w:pPr>
    </w:p>
    <w:p w14:paraId="43D2143B"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71BAE0AD" w14:textId="77777777">
        <w:trPr>
          <w:trHeight w:val="479"/>
        </w:trPr>
        <w:tc>
          <w:tcPr>
            <w:tcW w:w="2220" w:type="dxa"/>
          </w:tcPr>
          <w:p w14:paraId="6D5F06CE" w14:textId="77777777" w:rsidR="00192D51" w:rsidRDefault="00192D51">
            <w:pPr>
              <w:pStyle w:val="TableParagraph"/>
              <w:rPr>
                <w:sz w:val="24"/>
              </w:rPr>
            </w:pPr>
          </w:p>
        </w:tc>
        <w:tc>
          <w:tcPr>
            <w:tcW w:w="1248" w:type="dxa"/>
          </w:tcPr>
          <w:p w14:paraId="7194F1D6" w14:textId="77777777" w:rsidR="00192D51" w:rsidRDefault="00192D51">
            <w:pPr>
              <w:pStyle w:val="TableParagraph"/>
              <w:rPr>
                <w:sz w:val="24"/>
              </w:rPr>
            </w:pPr>
          </w:p>
        </w:tc>
        <w:tc>
          <w:tcPr>
            <w:tcW w:w="4309" w:type="dxa"/>
          </w:tcPr>
          <w:p w14:paraId="7A0E993F" w14:textId="77777777" w:rsidR="00192D51" w:rsidRDefault="00192D51">
            <w:pPr>
              <w:pStyle w:val="TableParagraph"/>
              <w:rPr>
                <w:sz w:val="24"/>
              </w:rPr>
            </w:pPr>
          </w:p>
        </w:tc>
        <w:tc>
          <w:tcPr>
            <w:tcW w:w="1418" w:type="dxa"/>
          </w:tcPr>
          <w:p w14:paraId="1D1A057E" w14:textId="77777777" w:rsidR="00192D51" w:rsidRDefault="00192D51">
            <w:pPr>
              <w:pStyle w:val="TableParagraph"/>
              <w:rPr>
                <w:sz w:val="24"/>
              </w:rPr>
            </w:pPr>
          </w:p>
        </w:tc>
        <w:tc>
          <w:tcPr>
            <w:tcW w:w="1416" w:type="dxa"/>
          </w:tcPr>
          <w:p w14:paraId="0A517324" w14:textId="77777777" w:rsidR="00192D51" w:rsidRDefault="00192D51">
            <w:pPr>
              <w:pStyle w:val="TableParagraph"/>
              <w:rPr>
                <w:sz w:val="24"/>
              </w:rPr>
            </w:pPr>
          </w:p>
        </w:tc>
      </w:tr>
      <w:tr w:rsidR="00192D51" w14:paraId="265456CD" w14:textId="77777777">
        <w:trPr>
          <w:trHeight w:val="482"/>
        </w:trPr>
        <w:tc>
          <w:tcPr>
            <w:tcW w:w="2220" w:type="dxa"/>
          </w:tcPr>
          <w:p w14:paraId="294A3A52" w14:textId="77777777" w:rsidR="00192D51" w:rsidRDefault="00460E6F">
            <w:pPr>
              <w:pStyle w:val="TableParagraph"/>
              <w:spacing w:before="95"/>
              <w:ind w:left="10"/>
              <w:jc w:val="center"/>
              <w:rPr>
                <w:sz w:val="24"/>
              </w:rPr>
            </w:pPr>
            <w:r>
              <w:rPr>
                <w:spacing w:val="-2"/>
                <w:sz w:val="24"/>
              </w:rPr>
              <w:t>Итого</w:t>
            </w:r>
          </w:p>
        </w:tc>
        <w:tc>
          <w:tcPr>
            <w:tcW w:w="1248" w:type="dxa"/>
          </w:tcPr>
          <w:p w14:paraId="1FAC1DCE" w14:textId="77777777" w:rsidR="00192D51" w:rsidRDefault="00192D51">
            <w:pPr>
              <w:pStyle w:val="TableParagraph"/>
              <w:rPr>
                <w:sz w:val="24"/>
              </w:rPr>
            </w:pPr>
          </w:p>
        </w:tc>
        <w:tc>
          <w:tcPr>
            <w:tcW w:w="4309" w:type="dxa"/>
          </w:tcPr>
          <w:p w14:paraId="29001C4A" w14:textId="77777777" w:rsidR="00192D51" w:rsidRDefault="00192D51">
            <w:pPr>
              <w:pStyle w:val="TableParagraph"/>
              <w:rPr>
                <w:sz w:val="24"/>
              </w:rPr>
            </w:pPr>
          </w:p>
        </w:tc>
        <w:tc>
          <w:tcPr>
            <w:tcW w:w="1418" w:type="dxa"/>
          </w:tcPr>
          <w:p w14:paraId="0449FC0F" w14:textId="77777777" w:rsidR="00192D51" w:rsidRDefault="00192D51">
            <w:pPr>
              <w:pStyle w:val="TableParagraph"/>
              <w:rPr>
                <w:sz w:val="24"/>
              </w:rPr>
            </w:pPr>
          </w:p>
        </w:tc>
        <w:tc>
          <w:tcPr>
            <w:tcW w:w="1416" w:type="dxa"/>
          </w:tcPr>
          <w:p w14:paraId="25576F44" w14:textId="77777777" w:rsidR="00192D51" w:rsidRDefault="00192D51">
            <w:pPr>
              <w:pStyle w:val="TableParagraph"/>
              <w:rPr>
                <w:sz w:val="24"/>
              </w:rPr>
            </w:pPr>
          </w:p>
        </w:tc>
      </w:tr>
    </w:tbl>
    <w:p w14:paraId="0C92BAD0"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741563D9" w14:textId="77777777" w:rsidR="00192D51" w:rsidRDefault="00460E6F">
      <w:pPr>
        <w:pStyle w:val="a4"/>
        <w:numPr>
          <w:ilvl w:val="1"/>
          <w:numId w:val="7"/>
        </w:numPr>
        <w:tabs>
          <w:tab w:val="left" w:pos="2181"/>
          <w:tab w:val="left" w:pos="2539"/>
        </w:tabs>
        <w:spacing w:before="82"/>
        <w:ind w:left="2181" w:right="3266" w:hanging="240"/>
        <w:jc w:val="left"/>
        <w:rPr>
          <w:rFonts w:ascii="Courier New" w:hAnsi="Courier New"/>
          <w:sz w:val="20"/>
        </w:rPr>
      </w:pPr>
      <w:r>
        <w:rPr>
          <w:rFonts w:ascii="Courier New" w:hAnsi="Courier New"/>
          <w:sz w:val="20"/>
        </w:rPr>
        <w:lastRenderedPageBreak/>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7"/>
          <w:sz w:val="20"/>
        </w:rPr>
        <w:t xml:space="preserve"> </w:t>
      </w:r>
      <w:r>
        <w:rPr>
          <w:rFonts w:ascii="Courier New" w:hAnsi="Courier New"/>
          <w:sz w:val="20"/>
        </w:rPr>
        <w:t>ассигнования администраторов источников финансирования</w:t>
      </w:r>
    </w:p>
    <w:p w14:paraId="73A47510"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1"/>
        <w:gridCol w:w="4421"/>
      </w:tblGrid>
      <w:tr w:rsidR="00192D51" w14:paraId="6A8C4092" w14:textId="77777777">
        <w:trPr>
          <w:trHeight w:val="755"/>
        </w:trPr>
        <w:tc>
          <w:tcPr>
            <w:tcW w:w="4311" w:type="dxa"/>
          </w:tcPr>
          <w:p w14:paraId="072BE31F" w14:textId="77777777" w:rsidR="00192D51" w:rsidRDefault="00460E6F">
            <w:pPr>
              <w:pStyle w:val="TableParagraph"/>
              <w:spacing w:before="92"/>
              <w:ind w:left="1365" w:hanging="713"/>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4421" w:type="dxa"/>
          </w:tcPr>
          <w:p w14:paraId="39B4DCED" w14:textId="77777777" w:rsidR="00192D51" w:rsidRDefault="00460E6F">
            <w:pPr>
              <w:pStyle w:val="TableParagraph"/>
              <w:spacing w:before="92"/>
              <w:ind w:left="11" w:right="2"/>
              <w:jc w:val="center"/>
              <w:rPr>
                <w:sz w:val="24"/>
              </w:rPr>
            </w:pPr>
            <w:r>
              <w:rPr>
                <w:sz w:val="24"/>
              </w:rPr>
              <w:t>Сумма</w:t>
            </w:r>
            <w:r>
              <w:rPr>
                <w:spacing w:val="-2"/>
                <w:sz w:val="24"/>
              </w:rPr>
              <w:t xml:space="preserve"> </w:t>
            </w:r>
            <w:r>
              <w:rPr>
                <w:sz w:val="24"/>
              </w:rPr>
              <w:t>(раздел</w:t>
            </w:r>
            <w:r>
              <w:rPr>
                <w:spacing w:val="-1"/>
                <w:sz w:val="24"/>
              </w:rPr>
              <w:t xml:space="preserve"> </w:t>
            </w:r>
            <w:r>
              <w:rPr>
                <w:sz w:val="24"/>
              </w:rPr>
              <w:t>1.2</w:t>
            </w:r>
            <w:r>
              <w:rPr>
                <w:spacing w:val="-1"/>
                <w:sz w:val="24"/>
              </w:rPr>
              <w:t xml:space="preserve"> </w:t>
            </w:r>
            <w:r>
              <w:rPr>
                <w:sz w:val="24"/>
              </w:rPr>
              <w:t>гр.</w:t>
            </w:r>
            <w:r>
              <w:rPr>
                <w:spacing w:val="-1"/>
                <w:sz w:val="24"/>
              </w:rPr>
              <w:t xml:space="preserve"> </w:t>
            </w:r>
            <w:r>
              <w:rPr>
                <w:sz w:val="24"/>
              </w:rPr>
              <w:t>2</w:t>
            </w:r>
            <w:r>
              <w:rPr>
                <w:spacing w:val="2"/>
                <w:sz w:val="24"/>
              </w:rPr>
              <w:t xml:space="preserve"> </w:t>
            </w:r>
            <w:r>
              <w:rPr>
                <w:sz w:val="24"/>
              </w:rPr>
              <w:t>-</w:t>
            </w:r>
            <w:r>
              <w:rPr>
                <w:spacing w:val="-2"/>
                <w:sz w:val="24"/>
              </w:rPr>
              <w:t xml:space="preserve"> </w:t>
            </w: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4)</w:t>
            </w:r>
          </w:p>
        </w:tc>
      </w:tr>
      <w:tr w:rsidR="00192D51" w14:paraId="193B03F2" w14:textId="77777777">
        <w:trPr>
          <w:trHeight w:val="479"/>
        </w:trPr>
        <w:tc>
          <w:tcPr>
            <w:tcW w:w="4311" w:type="dxa"/>
          </w:tcPr>
          <w:p w14:paraId="2195FE07" w14:textId="77777777" w:rsidR="00192D51" w:rsidRDefault="00460E6F">
            <w:pPr>
              <w:pStyle w:val="TableParagraph"/>
              <w:spacing w:before="95"/>
              <w:ind w:left="9"/>
              <w:jc w:val="center"/>
              <w:rPr>
                <w:sz w:val="24"/>
              </w:rPr>
            </w:pPr>
            <w:r>
              <w:rPr>
                <w:spacing w:val="-10"/>
                <w:sz w:val="24"/>
              </w:rPr>
              <w:t>1</w:t>
            </w:r>
          </w:p>
        </w:tc>
        <w:tc>
          <w:tcPr>
            <w:tcW w:w="4421" w:type="dxa"/>
          </w:tcPr>
          <w:p w14:paraId="123F15FB" w14:textId="77777777" w:rsidR="00192D51" w:rsidRDefault="00460E6F">
            <w:pPr>
              <w:pStyle w:val="TableParagraph"/>
              <w:spacing w:before="95"/>
              <w:ind w:left="11"/>
              <w:jc w:val="center"/>
              <w:rPr>
                <w:sz w:val="24"/>
              </w:rPr>
            </w:pPr>
            <w:r>
              <w:rPr>
                <w:spacing w:val="-10"/>
                <w:sz w:val="24"/>
              </w:rPr>
              <w:t>2</w:t>
            </w:r>
          </w:p>
        </w:tc>
      </w:tr>
      <w:tr w:rsidR="00192D51" w14:paraId="20276D61" w14:textId="77777777">
        <w:trPr>
          <w:trHeight w:val="479"/>
        </w:trPr>
        <w:tc>
          <w:tcPr>
            <w:tcW w:w="4311" w:type="dxa"/>
          </w:tcPr>
          <w:p w14:paraId="08131284" w14:textId="77777777" w:rsidR="00192D51" w:rsidRDefault="00192D51">
            <w:pPr>
              <w:pStyle w:val="TableParagraph"/>
              <w:rPr>
                <w:sz w:val="20"/>
              </w:rPr>
            </w:pPr>
          </w:p>
        </w:tc>
        <w:tc>
          <w:tcPr>
            <w:tcW w:w="4421" w:type="dxa"/>
          </w:tcPr>
          <w:p w14:paraId="5EB9FCE3" w14:textId="77777777" w:rsidR="00192D51" w:rsidRDefault="00192D51">
            <w:pPr>
              <w:pStyle w:val="TableParagraph"/>
              <w:rPr>
                <w:sz w:val="20"/>
              </w:rPr>
            </w:pPr>
          </w:p>
        </w:tc>
      </w:tr>
      <w:tr w:rsidR="00192D51" w14:paraId="0F821771" w14:textId="77777777">
        <w:trPr>
          <w:trHeight w:val="479"/>
        </w:trPr>
        <w:tc>
          <w:tcPr>
            <w:tcW w:w="4311" w:type="dxa"/>
          </w:tcPr>
          <w:p w14:paraId="239BDEB5" w14:textId="77777777" w:rsidR="00192D51" w:rsidRDefault="00192D51">
            <w:pPr>
              <w:pStyle w:val="TableParagraph"/>
              <w:rPr>
                <w:sz w:val="20"/>
              </w:rPr>
            </w:pPr>
          </w:p>
        </w:tc>
        <w:tc>
          <w:tcPr>
            <w:tcW w:w="4421" w:type="dxa"/>
          </w:tcPr>
          <w:p w14:paraId="2DBB8FA2" w14:textId="77777777" w:rsidR="00192D51" w:rsidRDefault="00192D51">
            <w:pPr>
              <w:pStyle w:val="TableParagraph"/>
              <w:rPr>
                <w:sz w:val="20"/>
              </w:rPr>
            </w:pPr>
          </w:p>
        </w:tc>
      </w:tr>
      <w:tr w:rsidR="00192D51" w14:paraId="6EE49031" w14:textId="77777777">
        <w:trPr>
          <w:trHeight w:val="481"/>
        </w:trPr>
        <w:tc>
          <w:tcPr>
            <w:tcW w:w="4311" w:type="dxa"/>
          </w:tcPr>
          <w:p w14:paraId="0CC9F883" w14:textId="77777777" w:rsidR="00192D51" w:rsidRDefault="00192D51">
            <w:pPr>
              <w:pStyle w:val="TableParagraph"/>
              <w:rPr>
                <w:sz w:val="20"/>
              </w:rPr>
            </w:pPr>
          </w:p>
        </w:tc>
        <w:tc>
          <w:tcPr>
            <w:tcW w:w="4421" w:type="dxa"/>
          </w:tcPr>
          <w:p w14:paraId="3B4F5E61" w14:textId="77777777" w:rsidR="00192D51" w:rsidRDefault="00192D51">
            <w:pPr>
              <w:pStyle w:val="TableParagraph"/>
              <w:rPr>
                <w:sz w:val="20"/>
              </w:rPr>
            </w:pPr>
          </w:p>
        </w:tc>
      </w:tr>
      <w:tr w:rsidR="00192D51" w14:paraId="308C2C20" w14:textId="77777777">
        <w:trPr>
          <w:trHeight w:val="480"/>
        </w:trPr>
        <w:tc>
          <w:tcPr>
            <w:tcW w:w="4311" w:type="dxa"/>
          </w:tcPr>
          <w:p w14:paraId="517CA9A7" w14:textId="77777777" w:rsidR="00192D51" w:rsidRDefault="00460E6F">
            <w:pPr>
              <w:pStyle w:val="TableParagraph"/>
              <w:spacing w:before="93"/>
              <w:ind w:left="9" w:right="2"/>
              <w:jc w:val="center"/>
              <w:rPr>
                <w:sz w:val="24"/>
              </w:rPr>
            </w:pPr>
            <w:r>
              <w:rPr>
                <w:spacing w:val="-2"/>
                <w:sz w:val="24"/>
              </w:rPr>
              <w:t>Итого</w:t>
            </w:r>
          </w:p>
        </w:tc>
        <w:tc>
          <w:tcPr>
            <w:tcW w:w="4421" w:type="dxa"/>
          </w:tcPr>
          <w:p w14:paraId="36853D44" w14:textId="77777777" w:rsidR="00192D51" w:rsidRDefault="00192D51">
            <w:pPr>
              <w:pStyle w:val="TableParagraph"/>
              <w:rPr>
                <w:sz w:val="20"/>
              </w:rPr>
            </w:pPr>
          </w:p>
        </w:tc>
      </w:tr>
    </w:tbl>
    <w:p w14:paraId="0C8599FA" w14:textId="77777777" w:rsidR="00192D51" w:rsidRDefault="00192D51">
      <w:pPr>
        <w:pStyle w:val="a3"/>
        <w:spacing w:before="56"/>
        <w:ind w:left="0"/>
        <w:jc w:val="left"/>
        <w:rPr>
          <w:rFonts w:ascii="Courier New"/>
          <w:sz w:val="20"/>
        </w:rPr>
      </w:pPr>
    </w:p>
    <w:p w14:paraId="7C70B0D5" w14:textId="77777777" w:rsidR="00192D51" w:rsidRDefault="00460E6F">
      <w:pPr>
        <w:pStyle w:val="a4"/>
        <w:numPr>
          <w:ilvl w:val="0"/>
          <w:numId w:val="8"/>
        </w:numPr>
        <w:tabs>
          <w:tab w:val="left" w:pos="2059"/>
        </w:tabs>
        <w:ind w:left="141" w:right="2065" w:firstLine="1559"/>
        <w:jc w:val="left"/>
        <w:rPr>
          <w:rFonts w:ascii="Courier New" w:hAnsi="Courier New"/>
          <w:sz w:val="20"/>
        </w:rPr>
      </w:pPr>
      <w:r>
        <w:rPr>
          <w:rFonts w:ascii="Courier New" w:hAnsi="Courier New"/>
          <w:sz w:val="20"/>
        </w:rPr>
        <w:t>Операции с источниками финансирования дефицита 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z w:val="20"/>
        </w:rPr>
        <w:t>поселения</w:t>
      </w:r>
      <w:r>
        <w:rPr>
          <w:rFonts w:ascii="Courier New" w:hAnsi="Courier New"/>
          <w:spacing w:val="-7"/>
          <w:sz w:val="20"/>
        </w:rPr>
        <w:t xml:space="preserve"> </w:t>
      </w:r>
      <w:r>
        <w:rPr>
          <w:rFonts w:ascii="Courier New" w:hAnsi="Courier New"/>
          <w:sz w:val="20"/>
        </w:rPr>
        <w:t>администраторов</w:t>
      </w:r>
      <w:r>
        <w:rPr>
          <w:rFonts w:ascii="Courier New" w:hAnsi="Courier New"/>
          <w:spacing w:val="-8"/>
          <w:sz w:val="20"/>
        </w:rPr>
        <w:t xml:space="preserve"> </w:t>
      </w:r>
      <w:r>
        <w:rPr>
          <w:rFonts w:ascii="Courier New" w:hAnsi="Courier New"/>
          <w:sz w:val="20"/>
        </w:rPr>
        <w:t>источников</w:t>
      </w:r>
      <w:r>
        <w:rPr>
          <w:rFonts w:ascii="Courier New" w:hAnsi="Courier New"/>
          <w:spacing w:val="-8"/>
          <w:sz w:val="20"/>
        </w:rPr>
        <w:t xml:space="preserve"> </w:t>
      </w:r>
      <w:r>
        <w:rPr>
          <w:rFonts w:ascii="Courier New" w:hAnsi="Courier New"/>
          <w:sz w:val="20"/>
        </w:rPr>
        <w:t>финансирования</w:t>
      </w:r>
    </w:p>
    <w:p w14:paraId="0A3CD13F" w14:textId="77777777" w:rsidR="00192D51" w:rsidRDefault="00192D51">
      <w:pPr>
        <w:pStyle w:val="a3"/>
        <w:spacing w:before="46"/>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759"/>
        <w:gridCol w:w="1473"/>
        <w:gridCol w:w="2268"/>
      </w:tblGrid>
      <w:tr w:rsidR="00192D51" w14:paraId="1CBB703B" w14:textId="77777777">
        <w:trPr>
          <w:trHeight w:val="755"/>
        </w:trPr>
        <w:tc>
          <w:tcPr>
            <w:tcW w:w="3231" w:type="dxa"/>
          </w:tcPr>
          <w:p w14:paraId="5A3406B9" w14:textId="77777777" w:rsidR="00192D51" w:rsidRDefault="00460E6F">
            <w:pPr>
              <w:pStyle w:val="TableParagraph"/>
              <w:spacing w:before="92"/>
              <w:ind w:left="828"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759" w:type="dxa"/>
          </w:tcPr>
          <w:p w14:paraId="18F2C0D3" w14:textId="77777777" w:rsidR="00192D51" w:rsidRDefault="00460E6F">
            <w:pPr>
              <w:pStyle w:val="TableParagraph"/>
              <w:spacing w:before="92"/>
              <w:ind w:left="8" w:right="4"/>
              <w:jc w:val="center"/>
              <w:rPr>
                <w:sz w:val="24"/>
              </w:rPr>
            </w:pPr>
            <w:r>
              <w:rPr>
                <w:spacing w:val="-2"/>
                <w:sz w:val="24"/>
              </w:rPr>
              <w:t>Поступления</w:t>
            </w:r>
          </w:p>
        </w:tc>
        <w:tc>
          <w:tcPr>
            <w:tcW w:w="1473" w:type="dxa"/>
          </w:tcPr>
          <w:p w14:paraId="33DC1B6C" w14:textId="77777777" w:rsidR="00192D51" w:rsidRDefault="00460E6F">
            <w:pPr>
              <w:pStyle w:val="TableParagraph"/>
              <w:spacing w:before="92"/>
              <w:ind w:left="19" w:right="13"/>
              <w:jc w:val="center"/>
              <w:rPr>
                <w:sz w:val="24"/>
              </w:rPr>
            </w:pPr>
            <w:r>
              <w:rPr>
                <w:spacing w:val="-2"/>
                <w:sz w:val="24"/>
              </w:rPr>
              <w:t>Выплаты</w:t>
            </w:r>
          </w:p>
        </w:tc>
        <w:tc>
          <w:tcPr>
            <w:tcW w:w="2268" w:type="dxa"/>
          </w:tcPr>
          <w:p w14:paraId="1E14BDA0" w14:textId="77777777" w:rsidR="00192D51" w:rsidRDefault="00460E6F">
            <w:pPr>
              <w:pStyle w:val="TableParagraph"/>
              <w:spacing w:before="92"/>
              <w:ind w:left="11" w:right="2"/>
              <w:jc w:val="center"/>
              <w:rPr>
                <w:sz w:val="24"/>
              </w:rPr>
            </w:pPr>
            <w:r>
              <w:rPr>
                <w:sz w:val="24"/>
              </w:rPr>
              <w:t>Итого (гр. 2 -</w:t>
            </w:r>
            <w:r>
              <w:rPr>
                <w:spacing w:val="-1"/>
                <w:sz w:val="24"/>
              </w:rPr>
              <w:t xml:space="preserve"> </w:t>
            </w:r>
            <w:r>
              <w:rPr>
                <w:sz w:val="24"/>
              </w:rPr>
              <w:t xml:space="preserve">гр. </w:t>
            </w:r>
            <w:r>
              <w:rPr>
                <w:spacing w:val="-5"/>
                <w:sz w:val="24"/>
              </w:rPr>
              <w:t>3)</w:t>
            </w:r>
          </w:p>
        </w:tc>
      </w:tr>
      <w:tr w:rsidR="00192D51" w14:paraId="39AD9B94" w14:textId="77777777">
        <w:trPr>
          <w:trHeight w:val="479"/>
        </w:trPr>
        <w:tc>
          <w:tcPr>
            <w:tcW w:w="3231" w:type="dxa"/>
          </w:tcPr>
          <w:p w14:paraId="5DCD3763" w14:textId="77777777" w:rsidR="00192D51" w:rsidRDefault="00460E6F">
            <w:pPr>
              <w:pStyle w:val="TableParagraph"/>
              <w:spacing w:before="92"/>
              <w:ind w:left="10" w:right="1"/>
              <w:jc w:val="center"/>
              <w:rPr>
                <w:sz w:val="24"/>
              </w:rPr>
            </w:pPr>
            <w:r>
              <w:rPr>
                <w:spacing w:val="-10"/>
                <w:sz w:val="24"/>
              </w:rPr>
              <w:t>1</w:t>
            </w:r>
          </w:p>
        </w:tc>
        <w:tc>
          <w:tcPr>
            <w:tcW w:w="1759" w:type="dxa"/>
          </w:tcPr>
          <w:p w14:paraId="24D2B466" w14:textId="77777777" w:rsidR="00192D51" w:rsidRDefault="00460E6F">
            <w:pPr>
              <w:pStyle w:val="TableParagraph"/>
              <w:spacing w:before="92"/>
              <w:ind w:left="8"/>
              <w:jc w:val="center"/>
              <w:rPr>
                <w:sz w:val="24"/>
              </w:rPr>
            </w:pPr>
            <w:r>
              <w:rPr>
                <w:spacing w:val="-10"/>
                <w:sz w:val="24"/>
              </w:rPr>
              <w:t>2</w:t>
            </w:r>
          </w:p>
        </w:tc>
        <w:tc>
          <w:tcPr>
            <w:tcW w:w="1473" w:type="dxa"/>
          </w:tcPr>
          <w:p w14:paraId="425F61F4" w14:textId="77777777" w:rsidR="00192D51" w:rsidRDefault="00460E6F">
            <w:pPr>
              <w:pStyle w:val="TableParagraph"/>
              <w:spacing w:before="92"/>
              <w:ind w:left="19" w:right="12"/>
              <w:jc w:val="center"/>
              <w:rPr>
                <w:sz w:val="24"/>
              </w:rPr>
            </w:pPr>
            <w:r>
              <w:rPr>
                <w:spacing w:val="-10"/>
                <w:sz w:val="24"/>
              </w:rPr>
              <w:t>3</w:t>
            </w:r>
          </w:p>
        </w:tc>
        <w:tc>
          <w:tcPr>
            <w:tcW w:w="2268" w:type="dxa"/>
          </w:tcPr>
          <w:p w14:paraId="603DB09F" w14:textId="77777777" w:rsidR="00192D51" w:rsidRDefault="00460E6F">
            <w:pPr>
              <w:pStyle w:val="TableParagraph"/>
              <w:spacing w:before="92"/>
              <w:ind w:left="12" w:right="1"/>
              <w:jc w:val="center"/>
              <w:rPr>
                <w:sz w:val="24"/>
              </w:rPr>
            </w:pPr>
            <w:r>
              <w:rPr>
                <w:spacing w:val="-10"/>
                <w:sz w:val="24"/>
              </w:rPr>
              <w:t>4</w:t>
            </w:r>
          </w:p>
        </w:tc>
      </w:tr>
      <w:tr w:rsidR="00192D51" w14:paraId="58B6E61A" w14:textId="77777777">
        <w:trPr>
          <w:trHeight w:val="479"/>
        </w:trPr>
        <w:tc>
          <w:tcPr>
            <w:tcW w:w="3231" w:type="dxa"/>
          </w:tcPr>
          <w:p w14:paraId="5436521C" w14:textId="77777777" w:rsidR="00192D51" w:rsidRDefault="00192D51">
            <w:pPr>
              <w:pStyle w:val="TableParagraph"/>
              <w:rPr>
                <w:sz w:val="20"/>
              </w:rPr>
            </w:pPr>
          </w:p>
        </w:tc>
        <w:tc>
          <w:tcPr>
            <w:tcW w:w="1759" w:type="dxa"/>
          </w:tcPr>
          <w:p w14:paraId="42F8D1BD" w14:textId="77777777" w:rsidR="00192D51" w:rsidRDefault="00192D51">
            <w:pPr>
              <w:pStyle w:val="TableParagraph"/>
              <w:rPr>
                <w:sz w:val="20"/>
              </w:rPr>
            </w:pPr>
          </w:p>
        </w:tc>
        <w:tc>
          <w:tcPr>
            <w:tcW w:w="1473" w:type="dxa"/>
          </w:tcPr>
          <w:p w14:paraId="5E932A22" w14:textId="77777777" w:rsidR="00192D51" w:rsidRDefault="00192D51">
            <w:pPr>
              <w:pStyle w:val="TableParagraph"/>
              <w:rPr>
                <w:sz w:val="20"/>
              </w:rPr>
            </w:pPr>
          </w:p>
        </w:tc>
        <w:tc>
          <w:tcPr>
            <w:tcW w:w="2268" w:type="dxa"/>
          </w:tcPr>
          <w:p w14:paraId="4EC43876" w14:textId="77777777" w:rsidR="00192D51" w:rsidRDefault="00192D51">
            <w:pPr>
              <w:pStyle w:val="TableParagraph"/>
              <w:rPr>
                <w:sz w:val="20"/>
              </w:rPr>
            </w:pPr>
          </w:p>
        </w:tc>
      </w:tr>
      <w:tr w:rsidR="00192D51" w14:paraId="46BE23BA" w14:textId="77777777">
        <w:trPr>
          <w:trHeight w:val="480"/>
        </w:trPr>
        <w:tc>
          <w:tcPr>
            <w:tcW w:w="3231" w:type="dxa"/>
          </w:tcPr>
          <w:p w14:paraId="7BA6481C" w14:textId="77777777" w:rsidR="00192D51" w:rsidRDefault="00192D51">
            <w:pPr>
              <w:pStyle w:val="TableParagraph"/>
              <w:rPr>
                <w:sz w:val="20"/>
              </w:rPr>
            </w:pPr>
          </w:p>
        </w:tc>
        <w:tc>
          <w:tcPr>
            <w:tcW w:w="1759" w:type="dxa"/>
          </w:tcPr>
          <w:p w14:paraId="3529641E" w14:textId="77777777" w:rsidR="00192D51" w:rsidRDefault="00192D51">
            <w:pPr>
              <w:pStyle w:val="TableParagraph"/>
              <w:rPr>
                <w:sz w:val="20"/>
              </w:rPr>
            </w:pPr>
          </w:p>
        </w:tc>
        <w:tc>
          <w:tcPr>
            <w:tcW w:w="1473" w:type="dxa"/>
          </w:tcPr>
          <w:p w14:paraId="0FF295D0" w14:textId="77777777" w:rsidR="00192D51" w:rsidRDefault="00192D51">
            <w:pPr>
              <w:pStyle w:val="TableParagraph"/>
              <w:rPr>
                <w:sz w:val="20"/>
              </w:rPr>
            </w:pPr>
          </w:p>
        </w:tc>
        <w:tc>
          <w:tcPr>
            <w:tcW w:w="2268" w:type="dxa"/>
          </w:tcPr>
          <w:p w14:paraId="686A07E7" w14:textId="77777777" w:rsidR="00192D51" w:rsidRDefault="00192D51">
            <w:pPr>
              <w:pStyle w:val="TableParagraph"/>
              <w:rPr>
                <w:sz w:val="20"/>
              </w:rPr>
            </w:pPr>
          </w:p>
        </w:tc>
      </w:tr>
      <w:tr w:rsidR="00192D51" w14:paraId="76E9F970" w14:textId="77777777">
        <w:trPr>
          <w:trHeight w:val="479"/>
        </w:trPr>
        <w:tc>
          <w:tcPr>
            <w:tcW w:w="3231" w:type="dxa"/>
          </w:tcPr>
          <w:p w14:paraId="076D6540" w14:textId="77777777" w:rsidR="00192D51" w:rsidRDefault="00192D51">
            <w:pPr>
              <w:pStyle w:val="TableParagraph"/>
              <w:rPr>
                <w:sz w:val="20"/>
              </w:rPr>
            </w:pPr>
          </w:p>
        </w:tc>
        <w:tc>
          <w:tcPr>
            <w:tcW w:w="1759" w:type="dxa"/>
          </w:tcPr>
          <w:p w14:paraId="0AD1F117" w14:textId="77777777" w:rsidR="00192D51" w:rsidRDefault="00192D51">
            <w:pPr>
              <w:pStyle w:val="TableParagraph"/>
              <w:rPr>
                <w:sz w:val="20"/>
              </w:rPr>
            </w:pPr>
          </w:p>
        </w:tc>
        <w:tc>
          <w:tcPr>
            <w:tcW w:w="1473" w:type="dxa"/>
          </w:tcPr>
          <w:p w14:paraId="331AB29C" w14:textId="77777777" w:rsidR="00192D51" w:rsidRDefault="00192D51">
            <w:pPr>
              <w:pStyle w:val="TableParagraph"/>
              <w:rPr>
                <w:sz w:val="20"/>
              </w:rPr>
            </w:pPr>
          </w:p>
        </w:tc>
        <w:tc>
          <w:tcPr>
            <w:tcW w:w="2268" w:type="dxa"/>
          </w:tcPr>
          <w:p w14:paraId="2242C771" w14:textId="77777777" w:rsidR="00192D51" w:rsidRDefault="00192D51">
            <w:pPr>
              <w:pStyle w:val="TableParagraph"/>
              <w:rPr>
                <w:sz w:val="20"/>
              </w:rPr>
            </w:pPr>
          </w:p>
        </w:tc>
      </w:tr>
      <w:tr w:rsidR="00192D51" w14:paraId="71EDDD4F" w14:textId="77777777">
        <w:trPr>
          <w:trHeight w:val="481"/>
        </w:trPr>
        <w:tc>
          <w:tcPr>
            <w:tcW w:w="3231" w:type="dxa"/>
          </w:tcPr>
          <w:p w14:paraId="09133128" w14:textId="77777777" w:rsidR="00192D51" w:rsidRDefault="00192D51">
            <w:pPr>
              <w:pStyle w:val="TableParagraph"/>
              <w:rPr>
                <w:sz w:val="20"/>
              </w:rPr>
            </w:pPr>
          </w:p>
        </w:tc>
        <w:tc>
          <w:tcPr>
            <w:tcW w:w="1759" w:type="dxa"/>
          </w:tcPr>
          <w:p w14:paraId="40517B90" w14:textId="77777777" w:rsidR="00192D51" w:rsidRDefault="00192D51">
            <w:pPr>
              <w:pStyle w:val="TableParagraph"/>
              <w:rPr>
                <w:sz w:val="20"/>
              </w:rPr>
            </w:pPr>
          </w:p>
        </w:tc>
        <w:tc>
          <w:tcPr>
            <w:tcW w:w="1473" w:type="dxa"/>
          </w:tcPr>
          <w:p w14:paraId="10FE075A" w14:textId="77777777" w:rsidR="00192D51" w:rsidRDefault="00192D51">
            <w:pPr>
              <w:pStyle w:val="TableParagraph"/>
              <w:rPr>
                <w:sz w:val="20"/>
              </w:rPr>
            </w:pPr>
          </w:p>
        </w:tc>
        <w:tc>
          <w:tcPr>
            <w:tcW w:w="2268" w:type="dxa"/>
          </w:tcPr>
          <w:p w14:paraId="7C6CB878" w14:textId="77777777" w:rsidR="00192D51" w:rsidRDefault="00192D51">
            <w:pPr>
              <w:pStyle w:val="TableParagraph"/>
              <w:rPr>
                <w:sz w:val="20"/>
              </w:rPr>
            </w:pPr>
          </w:p>
        </w:tc>
      </w:tr>
      <w:tr w:rsidR="00192D51" w14:paraId="3A040900" w14:textId="77777777">
        <w:trPr>
          <w:trHeight w:val="479"/>
        </w:trPr>
        <w:tc>
          <w:tcPr>
            <w:tcW w:w="3231" w:type="dxa"/>
          </w:tcPr>
          <w:p w14:paraId="4D501A82" w14:textId="77777777" w:rsidR="00192D51" w:rsidRDefault="00192D51">
            <w:pPr>
              <w:pStyle w:val="TableParagraph"/>
              <w:rPr>
                <w:sz w:val="20"/>
              </w:rPr>
            </w:pPr>
          </w:p>
        </w:tc>
        <w:tc>
          <w:tcPr>
            <w:tcW w:w="1759" w:type="dxa"/>
          </w:tcPr>
          <w:p w14:paraId="1515BBFB" w14:textId="77777777" w:rsidR="00192D51" w:rsidRDefault="00192D51">
            <w:pPr>
              <w:pStyle w:val="TableParagraph"/>
              <w:rPr>
                <w:sz w:val="20"/>
              </w:rPr>
            </w:pPr>
          </w:p>
        </w:tc>
        <w:tc>
          <w:tcPr>
            <w:tcW w:w="1473" w:type="dxa"/>
          </w:tcPr>
          <w:p w14:paraId="7DD93BFC" w14:textId="77777777" w:rsidR="00192D51" w:rsidRDefault="00192D51">
            <w:pPr>
              <w:pStyle w:val="TableParagraph"/>
              <w:rPr>
                <w:sz w:val="20"/>
              </w:rPr>
            </w:pPr>
          </w:p>
        </w:tc>
        <w:tc>
          <w:tcPr>
            <w:tcW w:w="2268" w:type="dxa"/>
          </w:tcPr>
          <w:p w14:paraId="11DF2E68" w14:textId="77777777" w:rsidR="00192D51" w:rsidRDefault="00192D51">
            <w:pPr>
              <w:pStyle w:val="TableParagraph"/>
              <w:rPr>
                <w:sz w:val="20"/>
              </w:rPr>
            </w:pPr>
          </w:p>
        </w:tc>
      </w:tr>
      <w:tr w:rsidR="00192D51" w14:paraId="074DB6F3" w14:textId="77777777">
        <w:trPr>
          <w:trHeight w:val="479"/>
        </w:trPr>
        <w:tc>
          <w:tcPr>
            <w:tcW w:w="3231" w:type="dxa"/>
            <w:tcBorders>
              <w:left w:val="nil"/>
              <w:bottom w:val="nil"/>
            </w:tcBorders>
          </w:tcPr>
          <w:p w14:paraId="47DA07D6" w14:textId="77777777" w:rsidR="00192D51" w:rsidRDefault="00460E6F">
            <w:pPr>
              <w:pStyle w:val="TableParagraph"/>
              <w:spacing w:before="92"/>
              <w:ind w:left="17"/>
              <w:jc w:val="center"/>
              <w:rPr>
                <w:sz w:val="24"/>
              </w:rPr>
            </w:pPr>
            <w:r>
              <w:rPr>
                <w:spacing w:val="-2"/>
                <w:sz w:val="24"/>
              </w:rPr>
              <w:t>Итого</w:t>
            </w:r>
          </w:p>
        </w:tc>
        <w:tc>
          <w:tcPr>
            <w:tcW w:w="1759" w:type="dxa"/>
          </w:tcPr>
          <w:p w14:paraId="126B777C" w14:textId="77777777" w:rsidR="00192D51" w:rsidRDefault="00192D51">
            <w:pPr>
              <w:pStyle w:val="TableParagraph"/>
              <w:rPr>
                <w:sz w:val="20"/>
              </w:rPr>
            </w:pPr>
          </w:p>
        </w:tc>
        <w:tc>
          <w:tcPr>
            <w:tcW w:w="1473" w:type="dxa"/>
          </w:tcPr>
          <w:p w14:paraId="3FD38240" w14:textId="77777777" w:rsidR="00192D51" w:rsidRDefault="00192D51">
            <w:pPr>
              <w:pStyle w:val="TableParagraph"/>
              <w:rPr>
                <w:sz w:val="20"/>
              </w:rPr>
            </w:pPr>
          </w:p>
        </w:tc>
        <w:tc>
          <w:tcPr>
            <w:tcW w:w="2268" w:type="dxa"/>
          </w:tcPr>
          <w:p w14:paraId="30389F8D" w14:textId="77777777" w:rsidR="00192D51" w:rsidRDefault="00192D51">
            <w:pPr>
              <w:pStyle w:val="TableParagraph"/>
              <w:rPr>
                <w:sz w:val="20"/>
              </w:rPr>
            </w:pPr>
          </w:p>
        </w:tc>
      </w:tr>
    </w:tbl>
    <w:p w14:paraId="4B7029C5" w14:textId="77777777" w:rsidR="00192D51" w:rsidRDefault="00192D51">
      <w:pPr>
        <w:pStyle w:val="a3"/>
        <w:spacing w:before="57"/>
        <w:ind w:left="0"/>
        <w:jc w:val="left"/>
        <w:rPr>
          <w:rFonts w:ascii="Courier New"/>
          <w:sz w:val="20"/>
        </w:rPr>
      </w:pPr>
    </w:p>
    <w:p w14:paraId="28FF4BD3" w14:textId="77777777" w:rsidR="00192D51" w:rsidRDefault="00460E6F">
      <w:pPr>
        <w:spacing w:line="226" w:lineRule="exact"/>
        <w:ind w:left="141"/>
        <w:rPr>
          <w:rFonts w:ascii="Courier New" w:hAnsi="Courier New"/>
          <w:sz w:val="20"/>
        </w:rPr>
      </w:pPr>
      <w:r>
        <w:rPr>
          <w:rFonts w:ascii="Courier New" w:hAnsi="Courier New"/>
          <w:spacing w:val="-2"/>
          <w:sz w:val="20"/>
        </w:rPr>
        <w:t>Ответственный</w:t>
      </w:r>
    </w:p>
    <w:p w14:paraId="650CAEA6" w14:textId="77777777" w:rsidR="00192D51" w:rsidRDefault="00460E6F">
      <w:pPr>
        <w:tabs>
          <w:tab w:val="left" w:pos="1821"/>
          <w:tab w:val="left" w:pos="3185"/>
          <w:tab w:val="left" w:pos="4385"/>
          <w:tab w:val="left" w:pos="7506"/>
          <w:tab w:val="left" w:pos="9186"/>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294FDB5" w14:textId="77777777" w:rsidR="00192D51" w:rsidRDefault="00460E6F">
      <w:pPr>
        <w:tabs>
          <w:tab w:val="left" w:pos="621"/>
          <w:tab w:val="left" w:pos="2585"/>
          <w:tab w:val="left" w:pos="3305"/>
          <w:tab w:val="left" w:pos="4701"/>
          <w:tab w:val="left" w:pos="7821"/>
        </w:tabs>
        <w:spacing w:before="2"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D5D5B5"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5E744922" w14:textId="77777777" w:rsidR="00192D51" w:rsidRDefault="00460E6F">
      <w:pPr>
        <w:tabs>
          <w:tab w:val="left" w:pos="9186"/>
        </w:tabs>
        <w:spacing w:before="1"/>
        <w:ind w:left="6142"/>
        <w:rPr>
          <w:sz w:val="20"/>
        </w:rPr>
      </w:pPr>
      <w:r>
        <w:rPr>
          <w:rFonts w:ascii="Courier New" w:hAnsi="Courier New"/>
          <w:sz w:val="20"/>
        </w:rPr>
        <w:t xml:space="preserve">Всего страниц </w:t>
      </w:r>
      <w:r>
        <w:rPr>
          <w:sz w:val="20"/>
          <w:u w:val="single"/>
        </w:rPr>
        <w:tab/>
      </w:r>
    </w:p>
    <w:p w14:paraId="2E268906" w14:textId="77777777" w:rsidR="00192D51" w:rsidRDefault="00192D51">
      <w:pPr>
        <w:rPr>
          <w:sz w:val="20"/>
        </w:rPr>
        <w:sectPr w:rsidR="00192D51">
          <w:pgSz w:w="11910" w:h="16840"/>
          <w:pgMar w:top="1620" w:right="425" w:bottom="280" w:left="992" w:header="720" w:footer="720" w:gutter="0"/>
          <w:cols w:space="720"/>
        </w:sectPr>
      </w:pPr>
    </w:p>
    <w:p w14:paraId="176385B2" w14:textId="77777777" w:rsidR="00192D51" w:rsidRDefault="00460E6F">
      <w:pPr>
        <w:spacing w:before="85" w:line="226" w:lineRule="exact"/>
        <w:ind w:left="1321" w:right="3125"/>
        <w:jc w:val="center"/>
        <w:rPr>
          <w:rFonts w:ascii="Courier New" w:hAnsi="Courier New"/>
          <w:sz w:val="20"/>
        </w:rPr>
      </w:pPr>
      <w:r>
        <w:rPr>
          <w:rFonts w:ascii="Courier New" w:hAnsi="Courier New"/>
          <w:spacing w:val="-2"/>
          <w:sz w:val="20"/>
        </w:rPr>
        <w:lastRenderedPageBreak/>
        <w:t>ДОПОЛНЕНИЕ</w:t>
      </w:r>
    </w:p>
    <w:p w14:paraId="600CC153" w14:textId="77777777" w:rsidR="00192D51" w:rsidRDefault="00460E6F">
      <w:pPr>
        <w:tabs>
          <w:tab w:val="left" w:pos="6741"/>
          <w:tab w:val="left" w:pos="7581"/>
          <w:tab w:val="left" w:pos="7701"/>
          <w:tab w:val="left" w:pos="8061"/>
        </w:tabs>
        <w:ind w:left="1941" w:right="1344" w:hanging="960"/>
        <w:jc w:val="right"/>
        <w:rPr>
          <w:rFonts w:ascii="Courier New" w:hAnsi="Courier New"/>
          <w:sz w:val="20"/>
        </w:rPr>
      </w:pPr>
      <w:r>
        <w:rPr>
          <w:rFonts w:ascii="Courier New" w:hAnsi="Courier New"/>
          <w:sz w:val="20"/>
        </w:rPr>
        <w:t>к Сводным данным по лицевым счетам подведомственных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по средствам в пути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w:t>
      </w:r>
    </w:p>
    <w:p w14:paraId="646167D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D88E87" w14:textId="77777777" w:rsidR="00192D51" w:rsidRDefault="00460E6F">
      <w:pPr>
        <w:tabs>
          <w:tab w:val="left" w:pos="839"/>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9E07D1A"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42C20CA"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BF2D720" w14:textId="77777777" w:rsidR="00192D51" w:rsidRDefault="00460E6F">
      <w:pPr>
        <w:tabs>
          <w:tab w:val="left" w:pos="6425"/>
          <w:tab w:val="left" w:pos="8061"/>
        </w:tabs>
        <w:spacing w:before="2"/>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6E33B61F"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0DEB8C0"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B627066" w14:textId="77777777" w:rsidR="00192D51" w:rsidRDefault="00460E6F">
      <w:pPr>
        <w:tabs>
          <w:tab w:val="left" w:pos="2880"/>
          <w:tab w:val="left" w:pos="6285"/>
          <w:tab w:val="left" w:pos="7920"/>
        </w:tabs>
        <w:spacing w:before="1" w:line="226" w:lineRule="exact"/>
        <w:ind w:right="1345"/>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5A7EB9F1"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AB037EE" w14:textId="77777777" w:rsidR="00192D51" w:rsidRDefault="00460E6F">
      <w:pPr>
        <w:tabs>
          <w:tab w:val="left" w:pos="6546"/>
          <w:tab w:val="left" w:pos="7941"/>
        </w:tabs>
        <w:spacing w:line="242" w:lineRule="auto"/>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655E7615" w14:textId="77777777" w:rsidR="00192D51" w:rsidRDefault="00460E6F">
      <w:pPr>
        <w:spacing w:line="223" w:lineRule="exact"/>
        <w:ind w:right="1344"/>
        <w:jc w:val="right"/>
        <w:rPr>
          <w:rFonts w:ascii="Courier New" w:hAnsi="Courier New"/>
          <w:sz w:val="20"/>
        </w:rPr>
      </w:pPr>
      <w:r>
        <w:rPr>
          <w:rFonts w:ascii="Courier New" w:hAnsi="Courier New"/>
          <w:spacing w:val="-2"/>
          <w:sz w:val="20"/>
        </w:rPr>
        <w:t>├───────┤</w:t>
      </w:r>
    </w:p>
    <w:p w14:paraId="73E4EE8C" w14:textId="77777777" w:rsidR="00192D51" w:rsidRDefault="00460E6F">
      <w:pPr>
        <w:tabs>
          <w:tab w:val="left" w:pos="6959"/>
        </w:tabs>
        <w:spacing w:before="1"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6">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30A078C8"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7465751" w14:textId="77777777" w:rsidR="00192D51" w:rsidRDefault="00192D51">
      <w:pPr>
        <w:pStyle w:val="a3"/>
        <w:ind w:left="0"/>
        <w:jc w:val="left"/>
        <w:rPr>
          <w:rFonts w:ascii="Courier New"/>
          <w:sz w:val="20"/>
        </w:rPr>
      </w:pPr>
    </w:p>
    <w:p w14:paraId="00907CEC" w14:textId="77777777" w:rsidR="00192D51" w:rsidRDefault="00460E6F">
      <w:pPr>
        <w:pStyle w:val="a4"/>
        <w:numPr>
          <w:ilvl w:val="0"/>
          <w:numId w:val="6"/>
        </w:numPr>
        <w:tabs>
          <w:tab w:val="left" w:pos="2540"/>
        </w:tabs>
        <w:spacing w:before="1"/>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42150994"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3232"/>
        <w:gridCol w:w="1193"/>
        <w:gridCol w:w="1191"/>
        <w:gridCol w:w="1644"/>
      </w:tblGrid>
      <w:tr w:rsidR="00192D51" w14:paraId="038AC062" w14:textId="77777777">
        <w:trPr>
          <w:trHeight w:val="479"/>
        </w:trPr>
        <w:tc>
          <w:tcPr>
            <w:tcW w:w="1815" w:type="dxa"/>
            <w:vMerge w:val="restart"/>
          </w:tcPr>
          <w:p w14:paraId="3C1D542D" w14:textId="77777777" w:rsidR="00192D51" w:rsidRDefault="00460E6F">
            <w:pPr>
              <w:pStyle w:val="TableParagraph"/>
              <w:spacing w:before="95"/>
              <w:ind w:left="15" w:right="8"/>
              <w:jc w:val="center"/>
              <w:rPr>
                <w:sz w:val="24"/>
              </w:rPr>
            </w:pPr>
            <w:r>
              <w:rPr>
                <w:sz w:val="24"/>
              </w:rPr>
              <w:t xml:space="preserve">Код по БК и </w:t>
            </w:r>
            <w:r>
              <w:rPr>
                <w:spacing w:val="-2"/>
                <w:sz w:val="24"/>
              </w:rPr>
              <w:t>дополнительной классификации</w:t>
            </w:r>
          </w:p>
        </w:tc>
        <w:tc>
          <w:tcPr>
            <w:tcW w:w="5616" w:type="dxa"/>
            <w:gridSpan w:val="3"/>
          </w:tcPr>
          <w:p w14:paraId="4C330662" w14:textId="77777777" w:rsidR="00192D51" w:rsidRDefault="00460E6F">
            <w:pPr>
              <w:pStyle w:val="TableParagraph"/>
              <w:spacing w:before="95"/>
              <w:ind w:left="1478"/>
              <w:rPr>
                <w:sz w:val="24"/>
              </w:rPr>
            </w:pPr>
            <w:r>
              <w:rPr>
                <w:sz w:val="24"/>
              </w:rPr>
              <w:t>Бюджетные</w:t>
            </w:r>
            <w:r>
              <w:rPr>
                <w:spacing w:val="-5"/>
                <w:sz w:val="24"/>
              </w:rPr>
              <w:t xml:space="preserve"> </w:t>
            </w:r>
            <w:r>
              <w:rPr>
                <w:spacing w:val="-2"/>
                <w:sz w:val="24"/>
              </w:rPr>
              <w:t>ассигнования</w:t>
            </w:r>
          </w:p>
        </w:tc>
        <w:tc>
          <w:tcPr>
            <w:tcW w:w="1644" w:type="dxa"/>
            <w:vMerge w:val="restart"/>
          </w:tcPr>
          <w:p w14:paraId="5C88B4BE" w14:textId="77777777" w:rsidR="00192D51" w:rsidRDefault="00460E6F">
            <w:pPr>
              <w:pStyle w:val="TableParagraph"/>
              <w:spacing w:before="95"/>
              <w:ind w:left="183"/>
              <w:rPr>
                <w:sz w:val="24"/>
              </w:rPr>
            </w:pPr>
            <w:r>
              <w:rPr>
                <w:spacing w:val="-2"/>
                <w:sz w:val="24"/>
              </w:rPr>
              <w:t>Примечание</w:t>
            </w:r>
          </w:p>
        </w:tc>
      </w:tr>
      <w:tr w:rsidR="00192D51" w14:paraId="55059CAA" w14:textId="77777777">
        <w:trPr>
          <w:trHeight w:val="481"/>
        </w:trPr>
        <w:tc>
          <w:tcPr>
            <w:tcW w:w="1815" w:type="dxa"/>
            <w:vMerge/>
            <w:tcBorders>
              <w:top w:val="nil"/>
            </w:tcBorders>
          </w:tcPr>
          <w:p w14:paraId="7D031D87" w14:textId="77777777" w:rsidR="00192D51" w:rsidRDefault="00192D51">
            <w:pPr>
              <w:rPr>
                <w:sz w:val="2"/>
                <w:szCs w:val="2"/>
              </w:rPr>
            </w:pPr>
          </w:p>
        </w:tc>
        <w:tc>
          <w:tcPr>
            <w:tcW w:w="3232" w:type="dxa"/>
          </w:tcPr>
          <w:p w14:paraId="7B90D181"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384" w:type="dxa"/>
            <w:gridSpan w:val="2"/>
          </w:tcPr>
          <w:p w14:paraId="7DC23FAA" w14:textId="77777777" w:rsidR="00192D51" w:rsidRDefault="00460E6F">
            <w:pPr>
              <w:pStyle w:val="TableParagraph"/>
              <w:spacing w:before="95"/>
              <w:ind w:left="14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4" w:type="dxa"/>
            <w:vMerge/>
            <w:tcBorders>
              <w:top w:val="nil"/>
            </w:tcBorders>
          </w:tcPr>
          <w:p w14:paraId="20115C10" w14:textId="77777777" w:rsidR="00192D51" w:rsidRDefault="00192D51">
            <w:pPr>
              <w:rPr>
                <w:sz w:val="2"/>
                <w:szCs w:val="2"/>
              </w:rPr>
            </w:pPr>
          </w:p>
        </w:tc>
      </w:tr>
      <w:tr w:rsidR="00192D51" w14:paraId="2E655CAA" w14:textId="77777777">
        <w:trPr>
          <w:trHeight w:val="755"/>
        </w:trPr>
        <w:tc>
          <w:tcPr>
            <w:tcW w:w="1815" w:type="dxa"/>
            <w:vMerge/>
            <w:tcBorders>
              <w:top w:val="nil"/>
            </w:tcBorders>
          </w:tcPr>
          <w:p w14:paraId="53581134" w14:textId="77777777" w:rsidR="00192D51" w:rsidRDefault="00192D51">
            <w:pPr>
              <w:rPr>
                <w:sz w:val="2"/>
                <w:szCs w:val="2"/>
              </w:rPr>
            </w:pPr>
          </w:p>
        </w:tc>
        <w:tc>
          <w:tcPr>
            <w:tcW w:w="3232" w:type="dxa"/>
          </w:tcPr>
          <w:p w14:paraId="7498E3DC" w14:textId="77777777" w:rsidR="00192D51" w:rsidRDefault="00460E6F">
            <w:pPr>
              <w:pStyle w:val="TableParagraph"/>
              <w:spacing w:before="92"/>
              <w:ind w:left="10" w:right="2"/>
              <w:jc w:val="center"/>
              <w:rPr>
                <w:sz w:val="24"/>
              </w:rPr>
            </w:pPr>
            <w:r>
              <w:rPr>
                <w:spacing w:val="-4"/>
                <w:sz w:val="24"/>
              </w:rPr>
              <w:t>всего</w:t>
            </w:r>
          </w:p>
        </w:tc>
        <w:tc>
          <w:tcPr>
            <w:tcW w:w="1193" w:type="dxa"/>
          </w:tcPr>
          <w:p w14:paraId="286A654F" w14:textId="77777777" w:rsidR="00192D51" w:rsidRDefault="00460E6F">
            <w:pPr>
              <w:pStyle w:val="TableParagraph"/>
              <w:spacing w:before="92"/>
              <w:ind w:left="423" w:right="203" w:hanging="209"/>
              <w:rPr>
                <w:sz w:val="24"/>
              </w:rPr>
            </w:pPr>
            <w:r>
              <w:rPr>
                <w:spacing w:val="-2"/>
                <w:sz w:val="24"/>
              </w:rPr>
              <w:t xml:space="preserve">первый </w:t>
            </w:r>
            <w:r>
              <w:rPr>
                <w:spacing w:val="-4"/>
                <w:sz w:val="24"/>
              </w:rPr>
              <w:t>год</w:t>
            </w:r>
          </w:p>
        </w:tc>
        <w:tc>
          <w:tcPr>
            <w:tcW w:w="1191" w:type="dxa"/>
          </w:tcPr>
          <w:p w14:paraId="14BD613E" w14:textId="77777777" w:rsidR="00192D51" w:rsidRDefault="00460E6F">
            <w:pPr>
              <w:pStyle w:val="TableParagraph"/>
              <w:spacing w:before="92"/>
              <w:ind w:left="421" w:right="228" w:hanging="183"/>
              <w:rPr>
                <w:sz w:val="24"/>
              </w:rPr>
            </w:pPr>
            <w:r>
              <w:rPr>
                <w:spacing w:val="-2"/>
                <w:sz w:val="24"/>
              </w:rPr>
              <w:t xml:space="preserve">второй </w:t>
            </w:r>
            <w:r>
              <w:rPr>
                <w:spacing w:val="-4"/>
                <w:sz w:val="24"/>
              </w:rPr>
              <w:t>год</w:t>
            </w:r>
          </w:p>
        </w:tc>
        <w:tc>
          <w:tcPr>
            <w:tcW w:w="1644" w:type="dxa"/>
            <w:vMerge/>
            <w:tcBorders>
              <w:top w:val="nil"/>
            </w:tcBorders>
          </w:tcPr>
          <w:p w14:paraId="40483D52" w14:textId="77777777" w:rsidR="00192D51" w:rsidRDefault="00192D51">
            <w:pPr>
              <w:rPr>
                <w:sz w:val="2"/>
                <w:szCs w:val="2"/>
              </w:rPr>
            </w:pPr>
          </w:p>
        </w:tc>
      </w:tr>
      <w:tr w:rsidR="00192D51" w14:paraId="2031E32D" w14:textId="77777777">
        <w:trPr>
          <w:trHeight w:val="480"/>
        </w:trPr>
        <w:tc>
          <w:tcPr>
            <w:tcW w:w="1815" w:type="dxa"/>
          </w:tcPr>
          <w:p w14:paraId="01A0B27D" w14:textId="77777777" w:rsidR="00192D51" w:rsidRDefault="00460E6F">
            <w:pPr>
              <w:pStyle w:val="TableParagraph"/>
              <w:spacing w:before="93"/>
              <w:ind w:left="15" w:right="6"/>
              <w:jc w:val="center"/>
              <w:rPr>
                <w:sz w:val="24"/>
              </w:rPr>
            </w:pPr>
            <w:r>
              <w:rPr>
                <w:spacing w:val="-10"/>
                <w:sz w:val="24"/>
              </w:rPr>
              <w:t>1</w:t>
            </w:r>
          </w:p>
        </w:tc>
        <w:tc>
          <w:tcPr>
            <w:tcW w:w="3232" w:type="dxa"/>
          </w:tcPr>
          <w:p w14:paraId="0CEC18E4" w14:textId="77777777" w:rsidR="00192D51" w:rsidRDefault="00460E6F">
            <w:pPr>
              <w:pStyle w:val="TableParagraph"/>
              <w:spacing w:before="93"/>
              <w:ind w:left="10" w:right="2"/>
              <w:jc w:val="center"/>
              <w:rPr>
                <w:sz w:val="24"/>
              </w:rPr>
            </w:pPr>
            <w:r>
              <w:rPr>
                <w:spacing w:val="-10"/>
                <w:sz w:val="24"/>
              </w:rPr>
              <w:t>2</w:t>
            </w:r>
          </w:p>
        </w:tc>
        <w:tc>
          <w:tcPr>
            <w:tcW w:w="1193" w:type="dxa"/>
          </w:tcPr>
          <w:p w14:paraId="58838E23" w14:textId="77777777" w:rsidR="00192D51" w:rsidRDefault="00460E6F">
            <w:pPr>
              <w:pStyle w:val="TableParagraph"/>
              <w:spacing w:before="93"/>
              <w:ind w:left="9" w:right="4"/>
              <w:jc w:val="center"/>
              <w:rPr>
                <w:sz w:val="24"/>
              </w:rPr>
            </w:pPr>
            <w:r>
              <w:rPr>
                <w:spacing w:val="-10"/>
                <w:sz w:val="24"/>
              </w:rPr>
              <w:t>3</w:t>
            </w:r>
          </w:p>
        </w:tc>
        <w:tc>
          <w:tcPr>
            <w:tcW w:w="1191" w:type="dxa"/>
          </w:tcPr>
          <w:p w14:paraId="49F0B99B" w14:textId="77777777" w:rsidR="00192D51" w:rsidRDefault="00460E6F">
            <w:pPr>
              <w:pStyle w:val="TableParagraph"/>
              <w:spacing w:before="93"/>
              <w:ind w:left="3"/>
              <w:jc w:val="center"/>
              <w:rPr>
                <w:sz w:val="24"/>
              </w:rPr>
            </w:pPr>
            <w:r>
              <w:rPr>
                <w:spacing w:val="-10"/>
                <w:sz w:val="24"/>
              </w:rPr>
              <w:t>4</w:t>
            </w:r>
          </w:p>
        </w:tc>
        <w:tc>
          <w:tcPr>
            <w:tcW w:w="1644" w:type="dxa"/>
          </w:tcPr>
          <w:p w14:paraId="330D4C39" w14:textId="77777777" w:rsidR="00192D51" w:rsidRDefault="00460E6F">
            <w:pPr>
              <w:pStyle w:val="TableParagraph"/>
              <w:spacing w:before="93"/>
              <w:ind w:left="70" w:right="65"/>
              <w:jc w:val="center"/>
              <w:rPr>
                <w:sz w:val="24"/>
              </w:rPr>
            </w:pPr>
            <w:r>
              <w:rPr>
                <w:spacing w:val="-10"/>
                <w:sz w:val="24"/>
              </w:rPr>
              <w:t>5</w:t>
            </w:r>
          </w:p>
        </w:tc>
      </w:tr>
      <w:tr w:rsidR="00192D51" w14:paraId="521F793D" w14:textId="77777777">
        <w:trPr>
          <w:trHeight w:val="479"/>
        </w:trPr>
        <w:tc>
          <w:tcPr>
            <w:tcW w:w="1815" w:type="dxa"/>
          </w:tcPr>
          <w:p w14:paraId="34E4FF3A" w14:textId="77777777" w:rsidR="00192D51" w:rsidRDefault="00192D51">
            <w:pPr>
              <w:pStyle w:val="TableParagraph"/>
              <w:rPr>
                <w:sz w:val="20"/>
              </w:rPr>
            </w:pPr>
          </w:p>
        </w:tc>
        <w:tc>
          <w:tcPr>
            <w:tcW w:w="3232" w:type="dxa"/>
          </w:tcPr>
          <w:p w14:paraId="502031A8" w14:textId="77777777" w:rsidR="00192D51" w:rsidRDefault="00192D51">
            <w:pPr>
              <w:pStyle w:val="TableParagraph"/>
              <w:rPr>
                <w:sz w:val="20"/>
              </w:rPr>
            </w:pPr>
          </w:p>
        </w:tc>
        <w:tc>
          <w:tcPr>
            <w:tcW w:w="1193" w:type="dxa"/>
          </w:tcPr>
          <w:p w14:paraId="7E1DCED9" w14:textId="77777777" w:rsidR="00192D51" w:rsidRDefault="00192D51">
            <w:pPr>
              <w:pStyle w:val="TableParagraph"/>
              <w:rPr>
                <w:sz w:val="20"/>
              </w:rPr>
            </w:pPr>
          </w:p>
        </w:tc>
        <w:tc>
          <w:tcPr>
            <w:tcW w:w="1191" w:type="dxa"/>
          </w:tcPr>
          <w:p w14:paraId="58954C59" w14:textId="77777777" w:rsidR="00192D51" w:rsidRDefault="00192D51">
            <w:pPr>
              <w:pStyle w:val="TableParagraph"/>
              <w:rPr>
                <w:sz w:val="20"/>
              </w:rPr>
            </w:pPr>
          </w:p>
        </w:tc>
        <w:tc>
          <w:tcPr>
            <w:tcW w:w="1644" w:type="dxa"/>
          </w:tcPr>
          <w:p w14:paraId="729ED35D" w14:textId="77777777" w:rsidR="00192D51" w:rsidRDefault="00192D51">
            <w:pPr>
              <w:pStyle w:val="TableParagraph"/>
              <w:rPr>
                <w:sz w:val="20"/>
              </w:rPr>
            </w:pPr>
          </w:p>
        </w:tc>
      </w:tr>
      <w:tr w:rsidR="00192D51" w14:paraId="1AA5DF73" w14:textId="77777777">
        <w:trPr>
          <w:trHeight w:val="479"/>
        </w:trPr>
        <w:tc>
          <w:tcPr>
            <w:tcW w:w="1815" w:type="dxa"/>
          </w:tcPr>
          <w:p w14:paraId="1C7B0D14" w14:textId="77777777" w:rsidR="00192D51" w:rsidRDefault="00192D51">
            <w:pPr>
              <w:pStyle w:val="TableParagraph"/>
              <w:rPr>
                <w:sz w:val="20"/>
              </w:rPr>
            </w:pPr>
          </w:p>
        </w:tc>
        <w:tc>
          <w:tcPr>
            <w:tcW w:w="3232" w:type="dxa"/>
          </w:tcPr>
          <w:p w14:paraId="37B16BAB" w14:textId="77777777" w:rsidR="00192D51" w:rsidRDefault="00192D51">
            <w:pPr>
              <w:pStyle w:val="TableParagraph"/>
              <w:rPr>
                <w:sz w:val="20"/>
              </w:rPr>
            </w:pPr>
          </w:p>
        </w:tc>
        <w:tc>
          <w:tcPr>
            <w:tcW w:w="1193" w:type="dxa"/>
          </w:tcPr>
          <w:p w14:paraId="2C7C49D3" w14:textId="77777777" w:rsidR="00192D51" w:rsidRDefault="00192D51">
            <w:pPr>
              <w:pStyle w:val="TableParagraph"/>
              <w:rPr>
                <w:sz w:val="20"/>
              </w:rPr>
            </w:pPr>
          </w:p>
        </w:tc>
        <w:tc>
          <w:tcPr>
            <w:tcW w:w="1191" w:type="dxa"/>
          </w:tcPr>
          <w:p w14:paraId="3729012A" w14:textId="77777777" w:rsidR="00192D51" w:rsidRDefault="00192D51">
            <w:pPr>
              <w:pStyle w:val="TableParagraph"/>
              <w:rPr>
                <w:sz w:val="20"/>
              </w:rPr>
            </w:pPr>
          </w:p>
        </w:tc>
        <w:tc>
          <w:tcPr>
            <w:tcW w:w="1644" w:type="dxa"/>
          </w:tcPr>
          <w:p w14:paraId="3B1E761C" w14:textId="77777777" w:rsidR="00192D51" w:rsidRDefault="00192D51">
            <w:pPr>
              <w:pStyle w:val="TableParagraph"/>
              <w:rPr>
                <w:sz w:val="20"/>
              </w:rPr>
            </w:pPr>
          </w:p>
        </w:tc>
      </w:tr>
      <w:tr w:rsidR="00192D51" w14:paraId="414A7CC3" w14:textId="77777777">
        <w:trPr>
          <w:trHeight w:val="479"/>
        </w:trPr>
        <w:tc>
          <w:tcPr>
            <w:tcW w:w="1815" w:type="dxa"/>
          </w:tcPr>
          <w:p w14:paraId="6879F8FF" w14:textId="77777777" w:rsidR="00192D51" w:rsidRDefault="00460E6F">
            <w:pPr>
              <w:pStyle w:val="TableParagraph"/>
              <w:spacing w:before="95"/>
              <w:ind w:left="15" w:right="8"/>
              <w:jc w:val="center"/>
              <w:rPr>
                <w:sz w:val="24"/>
              </w:rPr>
            </w:pPr>
            <w:r>
              <w:rPr>
                <w:spacing w:val="-2"/>
                <w:sz w:val="24"/>
              </w:rPr>
              <w:t>Итого</w:t>
            </w:r>
          </w:p>
        </w:tc>
        <w:tc>
          <w:tcPr>
            <w:tcW w:w="3232" w:type="dxa"/>
          </w:tcPr>
          <w:p w14:paraId="2A522DA6" w14:textId="77777777" w:rsidR="00192D51" w:rsidRDefault="00192D51">
            <w:pPr>
              <w:pStyle w:val="TableParagraph"/>
              <w:rPr>
                <w:sz w:val="20"/>
              </w:rPr>
            </w:pPr>
          </w:p>
        </w:tc>
        <w:tc>
          <w:tcPr>
            <w:tcW w:w="1193" w:type="dxa"/>
          </w:tcPr>
          <w:p w14:paraId="2DADF912" w14:textId="77777777" w:rsidR="00192D51" w:rsidRDefault="00192D51">
            <w:pPr>
              <w:pStyle w:val="TableParagraph"/>
              <w:rPr>
                <w:sz w:val="20"/>
              </w:rPr>
            </w:pPr>
          </w:p>
        </w:tc>
        <w:tc>
          <w:tcPr>
            <w:tcW w:w="1191" w:type="dxa"/>
          </w:tcPr>
          <w:p w14:paraId="0638F11F" w14:textId="77777777" w:rsidR="00192D51" w:rsidRDefault="00192D51">
            <w:pPr>
              <w:pStyle w:val="TableParagraph"/>
              <w:rPr>
                <w:sz w:val="20"/>
              </w:rPr>
            </w:pPr>
          </w:p>
        </w:tc>
        <w:tc>
          <w:tcPr>
            <w:tcW w:w="1644" w:type="dxa"/>
          </w:tcPr>
          <w:p w14:paraId="5186F3F9" w14:textId="77777777" w:rsidR="00192D51" w:rsidRDefault="00192D51">
            <w:pPr>
              <w:pStyle w:val="TableParagraph"/>
              <w:rPr>
                <w:sz w:val="20"/>
              </w:rPr>
            </w:pPr>
          </w:p>
        </w:tc>
      </w:tr>
    </w:tbl>
    <w:p w14:paraId="61A10E7E" w14:textId="77777777" w:rsidR="00192D51" w:rsidRDefault="00192D51">
      <w:pPr>
        <w:pStyle w:val="a3"/>
        <w:spacing w:before="56"/>
        <w:ind w:left="0"/>
        <w:jc w:val="left"/>
        <w:rPr>
          <w:rFonts w:ascii="Courier New"/>
          <w:sz w:val="20"/>
        </w:rPr>
      </w:pPr>
    </w:p>
    <w:p w14:paraId="7AB5E6D0" w14:textId="77777777" w:rsidR="00192D51" w:rsidRDefault="00460E6F">
      <w:pPr>
        <w:tabs>
          <w:tab w:val="left" w:pos="3501"/>
          <w:tab w:val="left" w:pos="5586"/>
          <w:tab w:val="left" w:pos="6186"/>
        </w:tabs>
        <w:spacing w:before="1"/>
        <w:ind w:left="2661"/>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F64C11C" w14:textId="77777777" w:rsidR="00192D51" w:rsidRDefault="00192D51">
      <w:pPr>
        <w:pStyle w:val="a3"/>
        <w:ind w:left="0"/>
        <w:jc w:val="left"/>
        <w:rPr>
          <w:rFonts w:ascii="Courier New"/>
          <w:sz w:val="20"/>
        </w:rPr>
      </w:pPr>
    </w:p>
    <w:p w14:paraId="47511947" w14:textId="77777777" w:rsidR="00192D51" w:rsidRDefault="00460E6F">
      <w:pPr>
        <w:pStyle w:val="a4"/>
        <w:numPr>
          <w:ilvl w:val="0"/>
          <w:numId w:val="6"/>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D4384EC"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2C28AD09" w14:textId="77777777">
        <w:trPr>
          <w:trHeight w:val="480"/>
        </w:trPr>
        <w:tc>
          <w:tcPr>
            <w:tcW w:w="1522" w:type="dxa"/>
            <w:vMerge w:val="restart"/>
          </w:tcPr>
          <w:p w14:paraId="724F1A30" w14:textId="77777777" w:rsidR="00192D51" w:rsidRDefault="00460E6F">
            <w:pPr>
              <w:pStyle w:val="TableParagraph"/>
              <w:spacing w:before="92"/>
              <w:ind w:left="105" w:right="95" w:hanging="3"/>
              <w:jc w:val="center"/>
              <w:rPr>
                <w:sz w:val="24"/>
              </w:rPr>
            </w:pPr>
            <w:r>
              <w:rPr>
                <w:sz w:val="24"/>
              </w:rPr>
              <w:t xml:space="preserve">Код по БК и </w:t>
            </w:r>
            <w:proofErr w:type="spellStart"/>
            <w:proofErr w:type="gramStart"/>
            <w:r>
              <w:rPr>
                <w:spacing w:val="-2"/>
                <w:sz w:val="24"/>
              </w:rPr>
              <w:t>дополнитель</w:t>
            </w:r>
            <w:proofErr w:type="spellEnd"/>
            <w:r>
              <w:rPr>
                <w:spacing w:val="-2"/>
                <w:sz w:val="24"/>
              </w:rPr>
              <w:t xml:space="preserve"> </w:t>
            </w:r>
            <w:r>
              <w:rPr>
                <w:spacing w:val="-4"/>
                <w:sz w:val="24"/>
              </w:rPr>
              <w:t>ной</w:t>
            </w:r>
            <w:proofErr w:type="gramEnd"/>
          </w:p>
          <w:p w14:paraId="5FAC9614" w14:textId="77777777" w:rsidR="00192D51" w:rsidRDefault="00460E6F">
            <w:pPr>
              <w:pStyle w:val="TableParagraph"/>
              <w:spacing w:before="1"/>
              <w:ind w:left="13"/>
              <w:jc w:val="center"/>
              <w:rPr>
                <w:sz w:val="24"/>
              </w:rPr>
            </w:pPr>
            <w:proofErr w:type="spellStart"/>
            <w:r>
              <w:rPr>
                <w:spacing w:val="-2"/>
                <w:sz w:val="24"/>
              </w:rPr>
              <w:t>классификац</w:t>
            </w:r>
            <w:proofErr w:type="spellEnd"/>
            <w:r>
              <w:rPr>
                <w:spacing w:val="-2"/>
                <w:sz w:val="24"/>
              </w:rPr>
              <w:t xml:space="preserve"> </w:t>
            </w:r>
            <w:proofErr w:type="spellStart"/>
            <w:r>
              <w:rPr>
                <w:spacing w:val="-6"/>
                <w:sz w:val="24"/>
              </w:rPr>
              <w:t>ии</w:t>
            </w:r>
            <w:proofErr w:type="spellEnd"/>
          </w:p>
        </w:tc>
        <w:tc>
          <w:tcPr>
            <w:tcW w:w="5899" w:type="dxa"/>
            <w:gridSpan w:val="3"/>
          </w:tcPr>
          <w:p w14:paraId="7B0653CE" w14:textId="77777777" w:rsidR="00192D51" w:rsidRDefault="00460E6F">
            <w:pPr>
              <w:pStyle w:val="TableParagraph"/>
              <w:spacing w:before="92"/>
              <w:ind w:left="1620"/>
              <w:rPr>
                <w:sz w:val="24"/>
              </w:rPr>
            </w:pPr>
            <w:r>
              <w:rPr>
                <w:sz w:val="24"/>
              </w:rPr>
              <w:t>Бюджетные</w:t>
            </w:r>
            <w:r>
              <w:rPr>
                <w:spacing w:val="-4"/>
                <w:sz w:val="24"/>
              </w:rPr>
              <w:t xml:space="preserve"> </w:t>
            </w:r>
            <w:r>
              <w:rPr>
                <w:spacing w:val="-2"/>
                <w:sz w:val="24"/>
              </w:rPr>
              <w:t>ассигнования</w:t>
            </w:r>
          </w:p>
        </w:tc>
        <w:tc>
          <w:tcPr>
            <w:tcW w:w="1645" w:type="dxa"/>
            <w:vMerge w:val="restart"/>
          </w:tcPr>
          <w:p w14:paraId="3CC9FE2C" w14:textId="77777777" w:rsidR="00192D51" w:rsidRDefault="00460E6F">
            <w:pPr>
              <w:pStyle w:val="TableParagraph"/>
              <w:spacing w:before="92"/>
              <w:ind w:left="183"/>
              <w:rPr>
                <w:sz w:val="24"/>
              </w:rPr>
            </w:pPr>
            <w:r>
              <w:rPr>
                <w:spacing w:val="-2"/>
                <w:sz w:val="24"/>
              </w:rPr>
              <w:t>Примечание</w:t>
            </w:r>
          </w:p>
        </w:tc>
      </w:tr>
      <w:tr w:rsidR="00192D51" w14:paraId="70F174D0" w14:textId="77777777">
        <w:trPr>
          <w:trHeight w:val="479"/>
        </w:trPr>
        <w:tc>
          <w:tcPr>
            <w:tcW w:w="1522" w:type="dxa"/>
            <w:vMerge/>
            <w:tcBorders>
              <w:top w:val="nil"/>
            </w:tcBorders>
          </w:tcPr>
          <w:p w14:paraId="2F82FDF3" w14:textId="77777777" w:rsidR="00192D51" w:rsidRDefault="00192D51">
            <w:pPr>
              <w:rPr>
                <w:sz w:val="2"/>
                <w:szCs w:val="2"/>
              </w:rPr>
            </w:pPr>
          </w:p>
        </w:tc>
        <w:tc>
          <w:tcPr>
            <w:tcW w:w="3402" w:type="dxa"/>
          </w:tcPr>
          <w:p w14:paraId="4F551849" w14:textId="77777777" w:rsidR="00192D51" w:rsidRDefault="00460E6F">
            <w:pPr>
              <w:pStyle w:val="TableParagraph"/>
              <w:spacing w:before="92"/>
              <w:ind w:left="12" w:right="3"/>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497" w:type="dxa"/>
            <w:gridSpan w:val="2"/>
          </w:tcPr>
          <w:p w14:paraId="0E918D87" w14:textId="77777777" w:rsidR="00192D51" w:rsidRDefault="00460E6F">
            <w:pPr>
              <w:pStyle w:val="TableParagraph"/>
              <w:spacing w:before="92"/>
              <w:ind w:left="20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5" w:type="dxa"/>
            <w:vMerge/>
            <w:tcBorders>
              <w:top w:val="nil"/>
            </w:tcBorders>
          </w:tcPr>
          <w:p w14:paraId="00EF21D4" w14:textId="77777777" w:rsidR="00192D51" w:rsidRDefault="00192D51">
            <w:pPr>
              <w:rPr>
                <w:sz w:val="2"/>
                <w:szCs w:val="2"/>
              </w:rPr>
            </w:pPr>
          </w:p>
        </w:tc>
      </w:tr>
      <w:tr w:rsidR="00192D51" w14:paraId="0847D690" w14:textId="77777777">
        <w:trPr>
          <w:trHeight w:val="755"/>
        </w:trPr>
        <w:tc>
          <w:tcPr>
            <w:tcW w:w="1522" w:type="dxa"/>
            <w:vMerge/>
            <w:tcBorders>
              <w:top w:val="nil"/>
            </w:tcBorders>
          </w:tcPr>
          <w:p w14:paraId="7A1B559B" w14:textId="77777777" w:rsidR="00192D51" w:rsidRDefault="00192D51">
            <w:pPr>
              <w:rPr>
                <w:sz w:val="2"/>
                <w:szCs w:val="2"/>
              </w:rPr>
            </w:pPr>
          </w:p>
        </w:tc>
        <w:tc>
          <w:tcPr>
            <w:tcW w:w="3402" w:type="dxa"/>
          </w:tcPr>
          <w:p w14:paraId="05B02568" w14:textId="77777777" w:rsidR="00192D51" w:rsidRDefault="00460E6F">
            <w:pPr>
              <w:pStyle w:val="TableParagraph"/>
              <w:spacing w:before="95"/>
              <w:ind w:left="12" w:right="5"/>
              <w:jc w:val="center"/>
              <w:rPr>
                <w:sz w:val="24"/>
              </w:rPr>
            </w:pPr>
            <w:r>
              <w:rPr>
                <w:spacing w:val="-4"/>
                <w:sz w:val="24"/>
              </w:rPr>
              <w:t>всего</w:t>
            </w:r>
          </w:p>
        </w:tc>
        <w:tc>
          <w:tcPr>
            <w:tcW w:w="1248" w:type="dxa"/>
          </w:tcPr>
          <w:p w14:paraId="5197B144" w14:textId="77777777" w:rsidR="00192D51" w:rsidRDefault="00460E6F">
            <w:pPr>
              <w:pStyle w:val="TableParagraph"/>
              <w:spacing w:before="95"/>
              <w:ind w:left="453" w:right="228" w:hanging="209"/>
              <w:rPr>
                <w:sz w:val="24"/>
              </w:rPr>
            </w:pPr>
            <w:r>
              <w:rPr>
                <w:spacing w:val="-2"/>
                <w:sz w:val="24"/>
              </w:rPr>
              <w:t xml:space="preserve">первый </w:t>
            </w:r>
            <w:r>
              <w:rPr>
                <w:spacing w:val="-4"/>
                <w:sz w:val="24"/>
              </w:rPr>
              <w:t>год</w:t>
            </w:r>
          </w:p>
        </w:tc>
        <w:tc>
          <w:tcPr>
            <w:tcW w:w="1249" w:type="dxa"/>
          </w:tcPr>
          <w:p w14:paraId="4378572B" w14:textId="77777777" w:rsidR="00192D51" w:rsidRDefault="00460E6F">
            <w:pPr>
              <w:pStyle w:val="TableParagraph"/>
              <w:spacing w:before="95"/>
              <w:ind w:left="9" w:right="2"/>
              <w:jc w:val="center"/>
              <w:rPr>
                <w:sz w:val="24"/>
              </w:rPr>
            </w:pPr>
            <w:r>
              <w:rPr>
                <w:sz w:val="24"/>
              </w:rPr>
              <w:t>второй</w:t>
            </w:r>
            <w:r>
              <w:rPr>
                <w:spacing w:val="-4"/>
                <w:sz w:val="24"/>
              </w:rPr>
              <w:t xml:space="preserve"> </w:t>
            </w:r>
            <w:r>
              <w:rPr>
                <w:spacing w:val="-5"/>
                <w:sz w:val="24"/>
              </w:rPr>
              <w:t>год</w:t>
            </w:r>
          </w:p>
        </w:tc>
        <w:tc>
          <w:tcPr>
            <w:tcW w:w="1645" w:type="dxa"/>
            <w:vMerge/>
            <w:tcBorders>
              <w:top w:val="nil"/>
            </w:tcBorders>
          </w:tcPr>
          <w:p w14:paraId="7AB4E1D0" w14:textId="77777777" w:rsidR="00192D51" w:rsidRDefault="00192D51">
            <w:pPr>
              <w:rPr>
                <w:sz w:val="2"/>
                <w:szCs w:val="2"/>
              </w:rPr>
            </w:pPr>
          </w:p>
        </w:tc>
      </w:tr>
      <w:tr w:rsidR="00192D51" w14:paraId="31199DDB" w14:textId="77777777">
        <w:trPr>
          <w:trHeight w:val="479"/>
        </w:trPr>
        <w:tc>
          <w:tcPr>
            <w:tcW w:w="1522" w:type="dxa"/>
          </w:tcPr>
          <w:p w14:paraId="46FEF84D" w14:textId="77777777" w:rsidR="00192D51" w:rsidRDefault="00460E6F">
            <w:pPr>
              <w:pStyle w:val="TableParagraph"/>
              <w:spacing w:before="95"/>
              <w:ind w:left="13" w:right="3"/>
              <w:jc w:val="center"/>
              <w:rPr>
                <w:sz w:val="24"/>
              </w:rPr>
            </w:pPr>
            <w:r>
              <w:rPr>
                <w:spacing w:val="-10"/>
                <w:sz w:val="24"/>
              </w:rPr>
              <w:t>1</w:t>
            </w:r>
          </w:p>
        </w:tc>
        <w:tc>
          <w:tcPr>
            <w:tcW w:w="3402" w:type="dxa"/>
          </w:tcPr>
          <w:p w14:paraId="3E887F55" w14:textId="77777777" w:rsidR="00192D51" w:rsidRDefault="00460E6F">
            <w:pPr>
              <w:pStyle w:val="TableParagraph"/>
              <w:spacing w:before="95"/>
              <w:ind w:left="12"/>
              <w:jc w:val="center"/>
              <w:rPr>
                <w:sz w:val="24"/>
              </w:rPr>
            </w:pPr>
            <w:r>
              <w:rPr>
                <w:spacing w:val="-10"/>
                <w:sz w:val="24"/>
              </w:rPr>
              <w:t>2</w:t>
            </w:r>
          </w:p>
        </w:tc>
        <w:tc>
          <w:tcPr>
            <w:tcW w:w="1248" w:type="dxa"/>
          </w:tcPr>
          <w:p w14:paraId="1589C629" w14:textId="77777777" w:rsidR="00192D51" w:rsidRDefault="00460E6F">
            <w:pPr>
              <w:pStyle w:val="TableParagraph"/>
              <w:spacing w:before="95"/>
              <w:ind w:left="14" w:right="5"/>
              <w:jc w:val="center"/>
              <w:rPr>
                <w:sz w:val="24"/>
              </w:rPr>
            </w:pPr>
            <w:r>
              <w:rPr>
                <w:spacing w:val="-10"/>
                <w:sz w:val="24"/>
              </w:rPr>
              <w:t>3</w:t>
            </w:r>
          </w:p>
        </w:tc>
        <w:tc>
          <w:tcPr>
            <w:tcW w:w="1249" w:type="dxa"/>
          </w:tcPr>
          <w:p w14:paraId="6183C40C" w14:textId="77777777" w:rsidR="00192D51" w:rsidRDefault="00460E6F">
            <w:pPr>
              <w:pStyle w:val="TableParagraph"/>
              <w:spacing w:before="95"/>
              <w:ind w:left="9"/>
              <w:jc w:val="center"/>
              <w:rPr>
                <w:sz w:val="24"/>
              </w:rPr>
            </w:pPr>
            <w:r>
              <w:rPr>
                <w:spacing w:val="-10"/>
                <w:sz w:val="24"/>
              </w:rPr>
              <w:t>4</w:t>
            </w:r>
          </w:p>
        </w:tc>
        <w:tc>
          <w:tcPr>
            <w:tcW w:w="1645" w:type="dxa"/>
          </w:tcPr>
          <w:p w14:paraId="1704E032" w14:textId="77777777" w:rsidR="00192D51" w:rsidRDefault="00460E6F">
            <w:pPr>
              <w:pStyle w:val="TableParagraph"/>
              <w:spacing w:before="95"/>
              <w:ind w:left="98" w:right="93"/>
              <w:jc w:val="center"/>
              <w:rPr>
                <w:sz w:val="24"/>
              </w:rPr>
            </w:pPr>
            <w:r>
              <w:rPr>
                <w:spacing w:val="-10"/>
                <w:sz w:val="24"/>
              </w:rPr>
              <w:t>5</w:t>
            </w:r>
          </w:p>
        </w:tc>
      </w:tr>
      <w:tr w:rsidR="00192D51" w14:paraId="7611DA6F" w14:textId="77777777">
        <w:trPr>
          <w:trHeight w:val="479"/>
        </w:trPr>
        <w:tc>
          <w:tcPr>
            <w:tcW w:w="1522" w:type="dxa"/>
          </w:tcPr>
          <w:p w14:paraId="3EC99D2C" w14:textId="77777777" w:rsidR="00192D51" w:rsidRDefault="00192D51">
            <w:pPr>
              <w:pStyle w:val="TableParagraph"/>
              <w:rPr>
                <w:sz w:val="20"/>
              </w:rPr>
            </w:pPr>
          </w:p>
        </w:tc>
        <w:tc>
          <w:tcPr>
            <w:tcW w:w="3402" w:type="dxa"/>
          </w:tcPr>
          <w:p w14:paraId="579F66D1" w14:textId="77777777" w:rsidR="00192D51" w:rsidRDefault="00192D51">
            <w:pPr>
              <w:pStyle w:val="TableParagraph"/>
              <w:rPr>
                <w:sz w:val="20"/>
              </w:rPr>
            </w:pPr>
          </w:p>
        </w:tc>
        <w:tc>
          <w:tcPr>
            <w:tcW w:w="1248" w:type="dxa"/>
          </w:tcPr>
          <w:p w14:paraId="193844DB" w14:textId="77777777" w:rsidR="00192D51" w:rsidRDefault="00192D51">
            <w:pPr>
              <w:pStyle w:val="TableParagraph"/>
              <w:rPr>
                <w:sz w:val="20"/>
              </w:rPr>
            </w:pPr>
          </w:p>
        </w:tc>
        <w:tc>
          <w:tcPr>
            <w:tcW w:w="1249" w:type="dxa"/>
          </w:tcPr>
          <w:p w14:paraId="1EB652BD" w14:textId="77777777" w:rsidR="00192D51" w:rsidRDefault="00192D51">
            <w:pPr>
              <w:pStyle w:val="TableParagraph"/>
              <w:rPr>
                <w:sz w:val="20"/>
              </w:rPr>
            </w:pPr>
          </w:p>
        </w:tc>
        <w:tc>
          <w:tcPr>
            <w:tcW w:w="1645" w:type="dxa"/>
          </w:tcPr>
          <w:p w14:paraId="5390D395" w14:textId="77777777" w:rsidR="00192D51" w:rsidRDefault="00192D51">
            <w:pPr>
              <w:pStyle w:val="TableParagraph"/>
              <w:rPr>
                <w:sz w:val="20"/>
              </w:rPr>
            </w:pPr>
          </w:p>
        </w:tc>
      </w:tr>
      <w:tr w:rsidR="00192D51" w14:paraId="14FDF71D" w14:textId="77777777">
        <w:trPr>
          <w:trHeight w:val="481"/>
        </w:trPr>
        <w:tc>
          <w:tcPr>
            <w:tcW w:w="1522" w:type="dxa"/>
          </w:tcPr>
          <w:p w14:paraId="25F5D654" w14:textId="77777777" w:rsidR="00192D51" w:rsidRDefault="00192D51">
            <w:pPr>
              <w:pStyle w:val="TableParagraph"/>
              <w:rPr>
                <w:sz w:val="20"/>
              </w:rPr>
            </w:pPr>
          </w:p>
        </w:tc>
        <w:tc>
          <w:tcPr>
            <w:tcW w:w="3402" w:type="dxa"/>
          </w:tcPr>
          <w:p w14:paraId="632C0DAF" w14:textId="77777777" w:rsidR="00192D51" w:rsidRDefault="00192D51">
            <w:pPr>
              <w:pStyle w:val="TableParagraph"/>
              <w:rPr>
                <w:sz w:val="20"/>
              </w:rPr>
            </w:pPr>
          </w:p>
        </w:tc>
        <w:tc>
          <w:tcPr>
            <w:tcW w:w="1248" w:type="dxa"/>
          </w:tcPr>
          <w:p w14:paraId="2C15E31E" w14:textId="77777777" w:rsidR="00192D51" w:rsidRDefault="00192D51">
            <w:pPr>
              <w:pStyle w:val="TableParagraph"/>
              <w:rPr>
                <w:sz w:val="20"/>
              </w:rPr>
            </w:pPr>
          </w:p>
        </w:tc>
        <w:tc>
          <w:tcPr>
            <w:tcW w:w="1249" w:type="dxa"/>
          </w:tcPr>
          <w:p w14:paraId="5EB6C8FE" w14:textId="77777777" w:rsidR="00192D51" w:rsidRDefault="00192D51">
            <w:pPr>
              <w:pStyle w:val="TableParagraph"/>
              <w:rPr>
                <w:sz w:val="20"/>
              </w:rPr>
            </w:pPr>
          </w:p>
        </w:tc>
        <w:tc>
          <w:tcPr>
            <w:tcW w:w="1645" w:type="dxa"/>
          </w:tcPr>
          <w:p w14:paraId="2549A2F9" w14:textId="77777777" w:rsidR="00192D51" w:rsidRDefault="00192D51">
            <w:pPr>
              <w:pStyle w:val="TableParagraph"/>
              <w:rPr>
                <w:sz w:val="20"/>
              </w:rPr>
            </w:pPr>
          </w:p>
        </w:tc>
      </w:tr>
    </w:tbl>
    <w:p w14:paraId="6DFDC00A" w14:textId="77777777" w:rsidR="00192D51" w:rsidRDefault="00192D51">
      <w:pPr>
        <w:pStyle w:val="TableParagraph"/>
        <w:rPr>
          <w:sz w:val="20"/>
        </w:rPr>
        <w:sectPr w:rsidR="00192D51">
          <w:pgSz w:w="11910" w:h="16840"/>
          <w:pgMar w:top="1340" w:right="425" w:bottom="1518"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33F3F08B" w14:textId="77777777">
        <w:trPr>
          <w:trHeight w:val="480"/>
        </w:trPr>
        <w:tc>
          <w:tcPr>
            <w:tcW w:w="1522" w:type="dxa"/>
          </w:tcPr>
          <w:p w14:paraId="3ABD3BCA" w14:textId="77777777" w:rsidR="00192D51" w:rsidRDefault="00460E6F">
            <w:pPr>
              <w:pStyle w:val="TableParagraph"/>
              <w:spacing w:before="95"/>
              <w:ind w:left="451"/>
              <w:rPr>
                <w:sz w:val="24"/>
              </w:rPr>
            </w:pPr>
            <w:r>
              <w:rPr>
                <w:spacing w:val="-2"/>
                <w:sz w:val="24"/>
              </w:rPr>
              <w:lastRenderedPageBreak/>
              <w:t>Итого</w:t>
            </w:r>
          </w:p>
        </w:tc>
        <w:tc>
          <w:tcPr>
            <w:tcW w:w="3402" w:type="dxa"/>
          </w:tcPr>
          <w:p w14:paraId="08AB8D7A" w14:textId="77777777" w:rsidR="00192D51" w:rsidRDefault="00192D51">
            <w:pPr>
              <w:pStyle w:val="TableParagraph"/>
              <w:rPr>
                <w:sz w:val="20"/>
              </w:rPr>
            </w:pPr>
          </w:p>
        </w:tc>
        <w:tc>
          <w:tcPr>
            <w:tcW w:w="1248" w:type="dxa"/>
          </w:tcPr>
          <w:p w14:paraId="385F33AC" w14:textId="77777777" w:rsidR="00192D51" w:rsidRDefault="00192D51">
            <w:pPr>
              <w:pStyle w:val="TableParagraph"/>
              <w:rPr>
                <w:sz w:val="20"/>
              </w:rPr>
            </w:pPr>
          </w:p>
        </w:tc>
        <w:tc>
          <w:tcPr>
            <w:tcW w:w="1249" w:type="dxa"/>
          </w:tcPr>
          <w:p w14:paraId="374E29B9" w14:textId="77777777" w:rsidR="00192D51" w:rsidRDefault="00192D51">
            <w:pPr>
              <w:pStyle w:val="TableParagraph"/>
              <w:rPr>
                <w:sz w:val="20"/>
              </w:rPr>
            </w:pPr>
          </w:p>
        </w:tc>
        <w:tc>
          <w:tcPr>
            <w:tcW w:w="1645" w:type="dxa"/>
          </w:tcPr>
          <w:p w14:paraId="4CA368AF" w14:textId="77777777" w:rsidR="00192D51" w:rsidRDefault="00192D51">
            <w:pPr>
              <w:pStyle w:val="TableParagraph"/>
              <w:rPr>
                <w:sz w:val="20"/>
              </w:rPr>
            </w:pPr>
          </w:p>
        </w:tc>
      </w:tr>
    </w:tbl>
    <w:p w14:paraId="305FDEB6" w14:textId="77777777" w:rsidR="00192D51" w:rsidRDefault="00192D51">
      <w:pPr>
        <w:pStyle w:val="a3"/>
        <w:spacing w:before="74"/>
        <w:ind w:left="0"/>
        <w:jc w:val="left"/>
        <w:rPr>
          <w:rFonts w:ascii="Courier New"/>
          <w:sz w:val="20"/>
        </w:rPr>
      </w:pPr>
    </w:p>
    <w:p w14:paraId="68EFBA44" w14:textId="77777777" w:rsidR="00192D51" w:rsidRDefault="00460E6F">
      <w:pPr>
        <w:ind w:left="141"/>
        <w:rPr>
          <w:rFonts w:ascii="Courier New" w:hAnsi="Courier New"/>
          <w:sz w:val="20"/>
        </w:rPr>
      </w:pPr>
      <w:r>
        <w:rPr>
          <w:rFonts w:ascii="Courier New" w:hAnsi="Courier New"/>
          <w:spacing w:val="-2"/>
          <w:sz w:val="20"/>
        </w:rPr>
        <w:t>Ответственный</w:t>
      </w:r>
    </w:p>
    <w:p w14:paraId="4FC9ADDA" w14:textId="77777777" w:rsidR="00192D51" w:rsidRDefault="00460E6F">
      <w:pPr>
        <w:tabs>
          <w:tab w:val="left" w:pos="1821"/>
          <w:tab w:val="left" w:pos="3185"/>
          <w:tab w:val="left" w:pos="4385"/>
          <w:tab w:val="left" w:pos="7505"/>
          <w:tab w:val="left" w:pos="9185"/>
        </w:tabs>
        <w:spacing w:before="2"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1F544C" w14:textId="77777777" w:rsidR="00192D51" w:rsidRDefault="00460E6F">
      <w:pPr>
        <w:tabs>
          <w:tab w:val="left" w:pos="621"/>
          <w:tab w:val="left" w:pos="2585"/>
          <w:tab w:val="left" w:pos="3305"/>
          <w:tab w:val="left" w:pos="4701"/>
          <w:tab w:val="left" w:pos="7821"/>
        </w:tabs>
        <w:spacing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F1A1C1"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6BD74127" w14:textId="77777777" w:rsidR="00192D51" w:rsidRDefault="00460E6F">
      <w:pPr>
        <w:tabs>
          <w:tab w:val="left" w:pos="9186"/>
        </w:tabs>
        <w:spacing w:line="226" w:lineRule="exact"/>
        <w:ind w:left="6142"/>
        <w:rPr>
          <w:sz w:val="20"/>
        </w:rPr>
      </w:pPr>
      <w:r>
        <w:rPr>
          <w:rFonts w:ascii="Courier New" w:hAnsi="Courier New"/>
          <w:sz w:val="20"/>
        </w:rPr>
        <w:t xml:space="preserve">Всего страниц </w:t>
      </w:r>
      <w:r>
        <w:rPr>
          <w:sz w:val="20"/>
          <w:u w:val="single"/>
        </w:rPr>
        <w:tab/>
      </w:r>
    </w:p>
    <w:p w14:paraId="3BEB5F6B" w14:textId="77777777" w:rsidR="00192D51" w:rsidRDefault="00192D51">
      <w:pPr>
        <w:spacing w:line="226" w:lineRule="exact"/>
        <w:rPr>
          <w:sz w:val="20"/>
        </w:rPr>
        <w:sectPr w:rsidR="00192D51">
          <w:type w:val="continuous"/>
          <w:pgSz w:w="11910" w:h="16840"/>
          <w:pgMar w:top="1400" w:right="425" w:bottom="280" w:left="992" w:header="720" w:footer="720" w:gutter="0"/>
          <w:cols w:space="720"/>
        </w:sectPr>
      </w:pPr>
    </w:p>
    <w:p w14:paraId="4FB8553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DAA653D" w14:textId="2E632C75"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CFAC6D4" w14:textId="77777777" w:rsidR="00192D51" w:rsidRDefault="00192D51">
      <w:pPr>
        <w:pStyle w:val="a3"/>
        <w:spacing w:before="12"/>
        <w:ind w:left="0"/>
        <w:jc w:val="left"/>
        <w:rPr>
          <w:sz w:val="24"/>
        </w:rPr>
      </w:pPr>
    </w:p>
    <w:p w14:paraId="7BAA7B9E" w14:textId="77777777" w:rsidR="00192D51" w:rsidRDefault="00460E6F">
      <w:pPr>
        <w:spacing w:line="226" w:lineRule="exact"/>
        <w:ind w:left="1321" w:right="3005"/>
        <w:jc w:val="center"/>
        <w:rPr>
          <w:rFonts w:ascii="Courier New" w:hAnsi="Courier New"/>
          <w:sz w:val="20"/>
        </w:rPr>
      </w:pPr>
      <w:bookmarkStart w:id="109" w:name="_bookmark102"/>
      <w:bookmarkEnd w:id="109"/>
      <w:r>
        <w:rPr>
          <w:rFonts w:ascii="Courier New" w:hAnsi="Courier New"/>
          <w:spacing w:val="-2"/>
          <w:sz w:val="20"/>
        </w:rPr>
        <w:t>ЗАЯВЛЕНИЕ</w:t>
      </w:r>
    </w:p>
    <w:p w14:paraId="56555CF9" w14:textId="77777777" w:rsidR="00192D51" w:rsidRDefault="00460E6F">
      <w:pPr>
        <w:spacing w:line="226" w:lineRule="exact"/>
        <w:ind w:left="1221"/>
        <w:rPr>
          <w:rFonts w:ascii="Courier New" w:hAnsi="Courier New"/>
          <w:sz w:val="20"/>
        </w:rPr>
      </w:pPr>
      <w:r>
        <w:rPr>
          <w:rFonts w:ascii="Courier New" w:hAnsi="Courier New"/>
          <w:sz w:val="20"/>
        </w:rPr>
        <w:t>на</w:t>
      </w:r>
      <w:r>
        <w:rPr>
          <w:rFonts w:ascii="Courier New" w:hAnsi="Courier New"/>
          <w:spacing w:val="-13"/>
          <w:sz w:val="20"/>
        </w:rPr>
        <w:t xml:space="preserve"> </w:t>
      </w:r>
      <w:r>
        <w:rPr>
          <w:rFonts w:ascii="Courier New" w:hAnsi="Courier New"/>
          <w:sz w:val="20"/>
        </w:rPr>
        <w:t>резервирование/открытие</w:t>
      </w:r>
      <w:r>
        <w:rPr>
          <w:rFonts w:ascii="Courier New" w:hAnsi="Courier New"/>
          <w:spacing w:val="-13"/>
          <w:sz w:val="20"/>
        </w:rPr>
        <w:t xml:space="preserve"> </w:t>
      </w:r>
      <w:r>
        <w:rPr>
          <w:rFonts w:ascii="Courier New" w:hAnsi="Courier New"/>
          <w:sz w:val="20"/>
        </w:rPr>
        <w:t>(закрытие)</w:t>
      </w:r>
      <w:r>
        <w:rPr>
          <w:rFonts w:ascii="Courier New" w:hAnsi="Courier New"/>
          <w:spacing w:val="-13"/>
          <w:sz w:val="20"/>
        </w:rPr>
        <w:t xml:space="preserve"> </w:t>
      </w:r>
      <w:r>
        <w:rPr>
          <w:rFonts w:ascii="Courier New" w:hAnsi="Courier New"/>
          <w:sz w:val="20"/>
        </w:rPr>
        <w:t>лицевого</w:t>
      </w:r>
      <w:r>
        <w:rPr>
          <w:rFonts w:ascii="Courier New" w:hAnsi="Courier New"/>
          <w:spacing w:val="-13"/>
          <w:sz w:val="20"/>
        </w:rPr>
        <w:t xml:space="preserve"> </w:t>
      </w:r>
      <w:r>
        <w:rPr>
          <w:rFonts w:ascii="Courier New" w:hAnsi="Courier New"/>
          <w:spacing w:val="-2"/>
          <w:sz w:val="20"/>
        </w:rPr>
        <w:t>счета</w:t>
      </w:r>
    </w:p>
    <w:p w14:paraId="23DCB0F9" w14:textId="77777777" w:rsidR="00192D51" w:rsidRDefault="00460E6F">
      <w:pPr>
        <w:tabs>
          <w:tab w:val="left" w:pos="3621"/>
          <w:tab w:val="left" w:pos="5106"/>
          <w:tab w:val="left" w:pos="5826"/>
          <w:tab w:val="left" w:pos="7941"/>
        </w:tabs>
        <w:spacing w:before="1"/>
        <w:ind w:left="2781" w:right="1345" w:firstLine="360"/>
        <w:jc w:val="right"/>
        <w:rPr>
          <w:rFonts w:ascii="Courier New" w:hAnsi="Courier New"/>
          <w:sz w:val="20"/>
        </w:rPr>
      </w:pPr>
      <w:r>
        <w:rPr>
          <w:rFonts w:ascii="Courier New" w:hAnsi="Courier New"/>
          <w:sz w:val="20"/>
        </w:rPr>
        <w:t>(нужное подчеркнуть)</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47E053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19BEB9F"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5AB1344" w14:textId="77777777" w:rsidR="00192D51" w:rsidRDefault="00460E6F">
      <w:pPr>
        <w:tabs>
          <w:tab w:val="left" w:pos="3141"/>
          <w:tab w:val="left" w:pos="7145"/>
          <w:tab w:val="left" w:pos="7581"/>
          <w:tab w:val="left" w:pos="9021"/>
        </w:tabs>
        <w:spacing w:line="242" w:lineRule="auto"/>
        <w:ind w:left="141" w:right="1344" w:firstLine="7801"/>
        <w:jc w:val="right"/>
        <w:rPr>
          <w:rFonts w:ascii="Courier New" w:hAnsi="Courier New"/>
          <w:sz w:val="20"/>
        </w:rPr>
      </w:pPr>
      <w:r>
        <w:rPr>
          <w:rFonts w:ascii="Courier New" w:hAnsi="Courier New"/>
          <w:spacing w:val="-2"/>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F0F161B" w14:textId="77777777" w:rsidR="00192D51" w:rsidRDefault="00460E6F">
      <w:pPr>
        <w:tabs>
          <w:tab w:val="left" w:pos="9022"/>
        </w:tabs>
        <w:spacing w:line="242" w:lineRule="auto"/>
        <w:ind w:left="7582" w:right="1344" w:firstLine="360"/>
        <w:jc w:val="right"/>
        <w:rPr>
          <w:rFonts w:ascii="Courier New" w:hAnsi="Courier New"/>
          <w:sz w:val="20"/>
        </w:rPr>
      </w:pP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0CFF40F" w14:textId="77777777" w:rsidR="00192D51" w:rsidRDefault="00460E6F">
      <w:pPr>
        <w:spacing w:line="222" w:lineRule="exact"/>
        <w:ind w:right="1344"/>
        <w:jc w:val="right"/>
        <w:rPr>
          <w:rFonts w:ascii="Courier New" w:hAnsi="Courier New"/>
          <w:sz w:val="20"/>
        </w:rPr>
      </w:pPr>
      <w:r>
        <w:rPr>
          <w:rFonts w:ascii="Courier New" w:hAnsi="Courier New"/>
          <w:spacing w:val="-2"/>
          <w:sz w:val="20"/>
        </w:rPr>
        <w:t>├────────┤</w:t>
      </w:r>
    </w:p>
    <w:p w14:paraId="34D2ACC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Адрес</w:t>
      </w:r>
      <w:r>
        <w:rPr>
          <w:rFonts w:ascii="Courier New" w:hAnsi="Courier New"/>
          <w:spacing w:val="-8"/>
          <w:sz w:val="20"/>
        </w:rPr>
        <w:t xml:space="preserve"> </w:t>
      </w: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3C2E02"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4CBDCE07"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Адрес</w:t>
      </w:r>
      <w:r>
        <w:rPr>
          <w:rFonts w:ascii="Courier New" w:hAnsi="Courier New"/>
          <w:spacing w:val="-10"/>
          <w:sz w:val="20"/>
        </w:rPr>
        <w:t xml:space="preserve"> </w:t>
      </w:r>
      <w:r>
        <w:rPr>
          <w:rFonts w:ascii="Courier New" w:hAnsi="Courier New"/>
          <w:sz w:val="20"/>
        </w:rPr>
        <w:t>электронной</w:t>
      </w:r>
      <w:r>
        <w:rPr>
          <w:rFonts w:ascii="Courier New" w:hAnsi="Courier New"/>
          <w:spacing w:val="-10"/>
          <w:sz w:val="20"/>
        </w:rPr>
        <w:t xml:space="preserve"> </w:t>
      </w:r>
      <w:r>
        <w:rPr>
          <w:rFonts w:ascii="Courier New" w:hAnsi="Courier New"/>
          <w:spacing w:val="-2"/>
          <w:sz w:val="20"/>
        </w:rPr>
        <w:t>почты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895D170"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9088F0" w14:textId="016148D1" w:rsidR="00192D51" w:rsidRDefault="00460E6F">
      <w:pPr>
        <w:tabs>
          <w:tab w:val="left" w:pos="9382"/>
        </w:tabs>
        <w:ind w:left="141" w:right="985" w:firstLine="7800"/>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440" behindDoc="0" locked="0" layoutInCell="1" allowOverlap="1" wp14:anchorId="51691DDC" wp14:editId="48AB683F">
                <wp:simplePos x="0" y="0"/>
                <wp:positionH relativeFrom="page">
                  <wp:posOffset>2624963</wp:posOffset>
                </wp:positionH>
                <wp:positionV relativeFrom="paragraph">
                  <wp:posOffset>136814</wp:posOffset>
                </wp:positionV>
                <wp:extent cx="2514600"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091C77B" id="Graphic 257" o:spid="_x0000_s1026" style="position:absolute;margin-left:206.7pt;margin-top:10.75pt;width:198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DwIAAFsEAAAOAAAAZHJzL2Uyb0RvYy54bWysVMFu2zAMvQ/YPwi6L06CNS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z w:val="20"/>
        </w:rPr>
        <w:t xml:space="preserve">Финансовый орган Администрация сельского поселения </w:t>
      </w:r>
      <w:r w:rsidR="006057EE" w:rsidRPr="006057EE">
        <w:rPr>
          <w:rFonts w:ascii="Courier New" w:hAnsi="Courier New"/>
          <w:sz w:val="20"/>
        </w:rPr>
        <w:t>Тубинский</w:t>
      </w:r>
      <w:r>
        <w:rPr>
          <w:rFonts w:ascii="Courier New" w:hAnsi="Courier New"/>
          <w:spacing w:val="80"/>
          <w:sz w:val="20"/>
        </w:rPr>
        <w:t xml:space="preserve"> </w:t>
      </w:r>
      <w:r>
        <w:rPr>
          <w:rFonts w:ascii="Courier New" w:hAnsi="Courier New"/>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сельсовет муниципального района </w:t>
      </w:r>
      <w:r w:rsidR="0092487F">
        <w:rPr>
          <w:rFonts w:ascii="Courier New" w:hAnsi="Courier New"/>
          <w:sz w:val="20"/>
        </w:rPr>
        <w:t>Баймакский</w:t>
      </w:r>
      <w:r>
        <w:rPr>
          <w:rFonts w:ascii="Courier New" w:hAnsi="Courier New"/>
          <w:sz w:val="20"/>
        </w:rPr>
        <w:t xml:space="preserve"> район</w:t>
      </w:r>
    </w:p>
    <w:p w14:paraId="41E20B18" w14:textId="77777777" w:rsidR="00192D51" w:rsidRDefault="00460E6F">
      <w:pPr>
        <w:spacing w:line="226" w:lineRule="exact"/>
        <w:ind w:left="141"/>
        <w:rPr>
          <w:rFonts w:ascii="Courier New" w:hAnsi="Courier New"/>
          <w:sz w:val="20"/>
        </w:rPr>
      </w:pPr>
      <w:r>
        <w:rPr>
          <w:rFonts w:ascii="Courier New" w:hAnsi="Courier New"/>
          <w:sz w:val="20"/>
        </w:rPr>
        <w:t>Республики</w:t>
      </w:r>
      <w:r>
        <w:rPr>
          <w:rFonts w:ascii="Courier New" w:hAnsi="Courier New"/>
          <w:spacing w:val="-14"/>
          <w:sz w:val="20"/>
        </w:rPr>
        <w:t xml:space="preserve"> </w:t>
      </w:r>
      <w:r>
        <w:rPr>
          <w:rFonts w:ascii="Courier New" w:hAnsi="Courier New"/>
          <w:spacing w:val="-2"/>
          <w:sz w:val="20"/>
        </w:rPr>
        <w:t>Башкортостан</w:t>
      </w:r>
    </w:p>
    <w:p w14:paraId="17D0827F"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52AEF65"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B2EC471" w14:textId="77777777" w:rsidR="00192D51" w:rsidRDefault="00726F5F">
      <w:pPr>
        <w:tabs>
          <w:tab w:val="left" w:pos="1730"/>
        </w:tabs>
        <w:spacing w:line="226" w:lineRule="exact"/>
        <w:ind w:right="1078"/>
        <w:jc w:val="right"/>
        <w:rPr>
          <w:rFonts w:ascii="Courier New" w:hAnsi="Courier New"/>
          <w:sz w:val="20"/>
        </w:rPr>
      </w:pPr>
      <w:hyperlink r:id="rId187">
        <w:r w:rsidR="00460E6F">
          <w:rPr>
            <w:rFonts w:ascii="Courier New" w:hAnsi="Courier New"/>
            <w:color w:val="0000FF"/>
            <w:spacing w:val="-2"/>
            <w:sz w:val="20"/>
          </w:rPr>
          <w:t>ОКТМО</w:t>
        </w:r>
        <w:r w:rsidR="00460E6F">
          <w:rPr>
            <w:rFonts w:ascii="Courier New" w:hAnsi="Courier New"/>
            <w:color w:val="0000FF"/>
            <w:spacing w:val="-68"/>
            <w:sz w:val="20"/>
          </w:rPr>
          <w:t xml:space="preserve"> </w:t>
        </w:r>
      </w:hyperlink>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5C32F938" w14:textId="77777777" w:rsidR="00192D51" w:rsidRDefault="00460E6F">
      <w:pPr>
        <w:tabs>
          <w:tab w:val="left" w:pos="9022"/>
        </w:tabs>
        <w:spacing w:before="2"/>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952" behindDoc="0" locked="0" layoutInCell="1" allowOverlap="1" wp14:anchorId="72CB253B" wp14:editId="76603B4C">
                <wp:simplePos x="0" y="0"/>
                <wp:positionH relativeFrom="page">
                  <wp:posOffset>2624963</wp:posOffset>
                </wp:positionH>
                <wp:positionV relativeFrom="paragraph">
                  <wp:posOffset>138962</wp:posOffset>
                </wp:positionV>
                <wp:extent cx="2514600"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A7D29F9" id="Graphic 258" o:spid="_x0000_s1026" style="position:absolute;margin-left:206.7pt;margin-top:10.95pt;width:198pt;height:.1pt;z-index:1580595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DwIAAFsEAAAOAAAAZHJzL2Uyb0RvYy54bWysVMFu2zAMvQ/YPwi6L06CNS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A8FAED7" w14:textId="77777777" w:rsidR="00192D51" w:rsidRDefault="00460E6F">
      <w:pPr>
        <w:tabs>
          <w:tab w:val="left" w:pos="2999"/>
          <w:tab w:val="left" w:pos="7005"/>
          <w:tab w:val="left" w:pos="78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заказчика</w:t>
      </w:r>
      <w:r>
        <w:rPr>
          <w:rFonts w:ascii="Courier New" w:hAnsi="Courier New"/>
          <w:sz w:val="20"/>
        </w:rPr>
        <w:tab/>
      </w:r>
      <w:r>
        <w:rPr>
          <w:sz w:val="20"/>
          <w:u w:val="single"/>
        </w:rPr>
        <w:tab/>
      </w:r>
      <w:r>
        <w:rPr>
          <w:sz w:val="20"/>
        </w:rPr>
        <w:tab/>
      </w:r>
      <w:r>
        <w:rPr>
          <w:rFonts w:ascii="Courier New" w:hAnsi="Courier New"/>
          <w:spacing w:val="-2"/>
          <w:sz w:val="20"/>
        </w:rPr>
        <w:t>├────────┤</w:t>
      </w:r>
    </w:p>
    <w:p w14:paraId="65332B3F"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pacing w:val="-5"/>
          <w:sz w:val="20"/>
        </w:rPr>
        <w:t>&lt;1&gt;</w:t>
      </w:r>
      <w:r>
        <w:rPr>
          <w:rFonts w:ascii="Courier New" w:hAnsi="Courier New"/>
          <w:sz w:val="20"/>
        </w:rPr>
        <w:tab/>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770EF21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36B47C3" w14:textId="77777777" w:rsidR="00192D51" w:rsidRDefault="00460E6F">
      <w:pPr>
        <w:spacing w:before="1" w:line="226" w:lineRule="exact"/>
        <w:ind w:left="261"/>
        <w:rPr>
          <w:rFonts w:ascii="Courier New" w:hAnsi="Courier New"/>
          <w:sz w:val="20"/>
        </w:rPr>
      </w:pPr>
      <w:r>
        <w:rPr>
          <w:rFonts w:ascii="Courier New" w:hAnsi="Courier New"/>
          <w:spacing w:val="-2"/>
          <w:sz w:val="20"/>
        </w:rPr>
        <w:t>ПРОШУ</w:t>
      </w:r>
    </w:p>
    <w:p w14:paraId="15ACB5D2"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1DC7F2B0" w14:textId="77777777" w:rsidR="00192D51" w:rsidRDefault="00460E6F">
      <w:pPr>
        <w:spacing w:before="2" w:line="226" w:lineRule="exact"/>
        <w:ind w:left="141"/>
        <w:rPr>
          <w:rFonts w:ascii="Courier New" w:hAnsi="Courier New"/>
          <w:sz w:val="20"/>
        </w:rPr>
      </w:pPr>
      <w:r>
        <w:rPr>
          <w:rFonts w:ascii="Courier New" w:hAnsi="Courier New"/>
          <w:sz w:val="20"/>
        </w:rPr>
        <w:t>│</w:t>
      </w:r>
      <w:r>
        <w:rPr>
          <w:rFonts w:ascii="Courier New" w:hAnsi="Courier New"/>
          <w:spacing w:val="45"/>
          <w:w w:val="150"/>
          <w:sz w:val="20"/>
        </w:rPr>
        <w:t xml:space="preserve"> </w:t>
      </w:r>
      <w:r>
        <w:rPr>
          <w:rFonts w:ascii="Courier New" w:hAnsi="Courier New"/>
          <w:sz w:val="20"/>
        </w:rPr>
        <w:t>│зарезервировать</w:t>
      </w:r>
      <w:r>
        <w:rPr>
          <w:rFonts w:ascii="Courier New" w:hAnsi="Courier New"/>
          <w:spacing w:val="-7"/>
          <w:sz w:val="20"/>
        </w:rPr>
        <w:t xml:space="preserve"> </w:t>
      </w:r>
      <w:r>
        <w:rPr>
          <w:rFonts w:ascii="Courier New" w:hAnsi="Courier New"/>
          <w:sz w:val="20"/>
        </w:rPr>
        <w:t>лицевой</w:t>
      </w:r>
      <w:r>
        <w:rPr>
          <w:rFonts w:ascii="Courier New" w:hAnsi="Courier New"/>
          <w:spacing w:val="-7"/>
          <w:sz w:val="20"/>
        </w:rPr>
        <w:t xml:space="preserve"> </w:t>
      </w:r>
      <w:r>
        <w:rPr>
          <w:rFonts w:ascii="Courier New" w:hAnsi="Courier New"/>
          <w:spacing w:val="-4"/>
          <w:sz w:val="20"/>
        </w:rPr>
        <w:t>счет</w:t>
      </w:r>
    </w:p>
    <w:p w14:paraId="1AB602A9"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5390D420" w14:textId="77777777" w:rsidR="00192D51" w:rsidRDefault="00192D51">
      <w:pPr>
        <w:pStyle w:val="a3"/>
        <w:ind w:left="0"/>
        <w:jc w:val="left"/>
        <w:rPr>
          <w:rFonts w:ascii="Courier New"/>
          <w:sz w:val="20"/>
        </w:rPr>
      </w:pPr>
    </w:p>
    <w:p w14:paraId="7626BB72"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46F1ECDD" w14:textId="77777777" w:rsidR="00192D51" w:rsidRDefault="00460E6F">
      <w:pPr>
        <w:tabs>
          <w:tab w:val="left" w:pos="4919"/>
          <w:tab w:val="left" w:pos="8881"/>
        </w:tabs>
        <w:spacing w:line="226" w:lineRule="exact"/>
        <w:ind w:right="1345"/>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│открыть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6"/>
          <w:sz w:val="20"/>
        </w:rPr>
        <w:t xml:space="preserve"> </w:t>
      </w:r>
      <w:hyperlink w:anchor="_bookmark103" w:history="1">
        <w:r>
          <w:rPr>
            <w:rFonts w:ascii="Courier New" w:hAnsi="Courier New"/>
            <w:color w:val="0000FF"/>
            <w:spacing w:val="-4"/>
            <w:sz w:val="20"/>
          </w:rPr>
          <w:t>&lt;2&gt;</w:t>
        </w:r>
      </w:hyperlink>
      <w:r>
        <w:rPr>
          <w:rFonts w:ascii="Courier New" w:hAnsi="Courier New"/>
          <w:spacing w:val="-4"/>
          <w:sz w:val="20"/>
        </w:rPr>
        <w:t>│</w:t>
      </w:r>
      <w:r>
        <w:rPr>
          <w:rFonts w:ascii="Courier New" w:hAnsi="Courier New"/>
          <w:sz w:val="20"/>
        </w:rPr>
        <w:tab/>
      </w:r>
      <w:r>
        <w:rPr>
          <w:rFonts w:ascii="Courier New" w:hAnsi="Courier New"/>
          <w:spacing w:val="-10"/>
          <w:sz w:val="20"/>
        </w:rPr>
        <w:t>│</w:t>
      </w:r>
    </w:p>
    <w:p w14:paraId="4A18BC37" w14:textId="77777777" w:rsidR="00192D51" w:rsidRDefault="00460E6F">
      <w:pPr>
        <w:tabs>
          <w:tab w:val="left" w:pos="7801"/>
        </w:tabs>
        <w:spacing w:before="2"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31F97355" w14:textId="77777777" w:rsidR="00192D51" w:rsidRDefault="00460E6F">
      <w:pPr>
        <w:tabs>
          <w:tab w:val="left" w:pos="7079"/>
          <w:tab w:val="left" w:pos="8759"/>
        </w:tabs>
        <w:spacing w:line="226" w:lineRule="exact"/>
        <w:ind w:right="1346"/>
        <w:jc w:val="right"/>
        <w:rPr>
          <w:rFonts w:ascii="Courier New" w:hAnsi="Courier New"/>
          <w:sz w:val="20"/>
        </w:rPr>
      </w:pP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открытия</w:t>
      </w:r>
      <w:r>
        <w:rPr>
          <w:rFonts w:ascii="Courier New" w:hAnsi="Courier New"/>
          <w:sz w:val="20"/>
        </w:rPr>
        <w:tab/>
      </w: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49CA4631" w14:textId="77777777" w:rsidR="00192D51" w:rsidRDefault="00460E6F">
      <w:pPr>
        <w:tabs>
          <w:tab w:val="left" w:pos="2901"/>
          <w:tab w:val="left" w:pos="7025"/>
          <w:tab w:val="left" w:pos="7462"/>
          <w:tab w:val="left" w:pos="7941"/>
          <w:tab w:val="left" w:pos="9022"/>
        </w:tabs>
        <w:ind w:left="2901" w:right="1345" w:hanging="2641"/>
        <w:jc w:val="right"/>
        <w:rPr>
          <w:rFonts w:ascii="Courier New" w:hAnsi="Courier New"/>
          <w:sz w:val="20"/>
        </w:rPr>
      </w:pPr>
      <w:r>
        <w:rPr>
          <w:rFonts w:ascii="Courier New" w:hAnsi="Courier New"/>
          <w:sz w:val="20"/>
        </w:rPr>
        <w:t>лицевого счета</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8"/>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FF3961F" w14:textId="77777777" w:rsidR="00192D51" w:rsidRDefault="00460E6F">
      <w:pPr>
        <w:ind w:right="1344"/>
        <w:jc w:val="right"/>
        <w:rPr>
          <w:rFonts w:ascii="Courier New" w:hAnsi="Courier New"/>
          <w:sz w:val="20"/>
        </w:rPr>
      </w:pPr>
      <w:r>
        <w:rPr>
          <w:rFonts w:ascii="Courier New" w:hAnsi="Courier New"/>
          <w:spacing w:val="-2"/>
          <w:sz w:val="20"/>
        </w:rPr>
        <w:t>├────────┤</w:t>
      </w:r>
    </w:p>
    <w:p w14:paraId="6ED318AC" w14:textId="77777777" w:rsidR="00192D51" w:rsidRDefault="00460E6F">
      <w:pPr>
        <w:tabs>
          <w:tab w:val="left" w:pos="2639"/>
        </w:tabs>
        <w:spacing w:before="2"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3366709A" w14:textId="77777777" w:rsidR="00192D51" w:rsidRDefault="00460E6F">
      <w:pPr>
        <w:tabs>
          <w:tab w:val="left" w:pos="7801"/>
        </w:tabs>
        <w:spacing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7BFA8FFF" w14:textId="77777777" w:rsidR="00192D51" w:rsidRDefault="00460E6F">
      <w:pPr>
        <w:tabs>
          <w:tab w:val="left" w:pos="5399"/>
          <w:tab w:val="left" w:pos="8879"/>
        </w:tabs>
        <w:spacing w:line="226" w:lineRule="exact"/>
        <w:ind w:right="1346"/>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│закрыть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5673117C" w14:textId="77777777" w:rsidR="00192D51" w:rsidRDefault="00460E6F">
      <w:pPr>
        <w:tabs>
          <w:tab w:val="left" w:pos="7799"/>
        </w:tabs>
        <w:spacing w:before="1"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1772B8F6" w14:textId="77777777" w:rsidR="00192D51" w:rsidRDefault="00460E6F">
      <w:pPr>
        <w:tabs>
          <w:tab w:val="left" w:pos="6905"/>
          <w:tab w:val="left" w:pos="7941"/>
        </w:tabs>
        <w:ind w:left="2301" w:right="1345" w:hanging="2160"/>
        <w:jc w:val="both"/>
        <w:rPr>
          <w:rFonts w:ascii="Courier New" w:hAnsi="Courier New"/>
          <w:sz w:val="20"/>
        </w:rPr>
      </w:pPr>
      <w:r>
        <w:rPr>
          <w:rFonts w:ascii="Courier New" w:hAnsi="Courier New"/>
          <w:sz w:val="20"/>
        </w:rPr>
        <w:t>В связи с:</w:t>
      </w:r>
      <w:r>
        <w:rPr>
          <w:rFonts w:ascii="Courier New" w:hAnsi="Courier New"/>
          <w:spacing w:val="80"/>
          <w:sz w:val="20"/>
        </w:rPr>
        <w:t xml:space="preserve"> </w:t>
      </w:r>
      <w:r>
        <w:rPr>
          <w:sz w:val="20"/>
          <w:u w:val="single"/>
        </w:rPr>
        <w:tab/>
      </w:r>
      <w:r>
        <w:rPr>
          <w:sz w:val="20"/>
          <w:u w:val="single"/>
        </w:rPr>
        <w:tab/>
      </w:r>
      <w:r>
        <w:rPr>
          <w:spacing w:val="80"/>
          <w:sz w:val="20"/>
        </w:rPr>
        <w:t xml:space="preserve"> </w:t>
      </w:r>
      <w:r>
        <w:rPr>
          <w:rFonts w:ascii="Courier New" w:hAnsi="Courier New"/>
          <w:sz w:val="20"/>
        </w:rPr>
        <w:t>Номер│</w:t>
      </w:r>
      <w:r>
        <w:rPr>
          <w:rFonts w:ascii="Courier New" w:hAnsi="Courier New"/>
          <w:spacing w:val="80"/>
          <w:w w:val="150"/>
          <w:sz w:val="20"/>
        </w:rPr>
        <w:t xml:space="preserve"> </w:t>
      </w:r>
      <w:r>
        <w:rPr>
          <w:rFonts w:ascii="Courier New" w:hAnsi="Courier New"/>
          <w:sz w:val="20"/>
        </w:rPr>
        <w:t>│ (причина закрытия лицевого счета,</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3"/>
          <w:sz w:val="20"/>
        </w:rPr>
        <w:t xml:space="preserve"> </w:t>
      </w:r>
      <w:r>
        <w:rPr>
          <w:rFonts w:ascii="Courier New" w:hAnsi="Courier New"/>
          <w:sz w:val="20"/>
        </w:rPr>
        <w:t>документа-основания)</w:t>
      </w:r>
      <w:r>
        <w:rPr>
          <w:rFonts w:ascii="Courier New" w:hAnsi="Courier New"/>
          <w:spacing w:val="55"/>
          <w:w w:val="150"/>
          <w:sz w:val="20"/>
        </w:rPr>
        <w:t xml:space="preserve">     </w:t>
      </w:r>
      <w:r>
        <w:rPr>
          <w:rFonts w:ascii="Courier New" w:hAnsi="Courier New"/>
          <w:sz w:val="20"/>
        </w:rPr>
        <w:t>Дата│</w:t>
      </w:r>
      <w:r>
        <w:rPr>
          <w:rFonts w:ascii="Courier New" w:hAnsi="Courier New"/>
          <w:spacing w:val="56"/>
          <w:w w:val="150"/>
          <w:sz w:val="20"/>
        </w:rPr>
        <w:t xml:space="preserve">    </w:t>
      </w:r>
      <w:r>
        <w:rPr>
          <w:rFonts w:ascii="Courier New" w:hAnsi="Courier New"/>
          <w:spacing w:val="-10"/>
          <w:sz w:val="20"/>
        </w:rPr>
        <w:t>│</w:t>
      </w:r>
    </w:p>
    <w:p w14:paraId="272E72F6" w14:textId="77777777" w:rsidR="00192D51" w:rsidRDefault="00460E6F">
      <w:pPr>
        <w:spacing w:line="217" w:lineRule="exact"/>
        <w:ind w:right="1344"/>
        <w:jc w:val="right"/>
        <w:rPr>
          <w:rFonts w:ascii="Courier New" w:hAnsi="Courier New"/>
          <w:sz w:val="20"/>
        </w:rPr>
      </w:pPr>
      <w:r>
        <w:rPr>
          <w:rFonts w:ascii="Courier New" w:hAnsi="Courier New"/>
          <w:spacing w:val="-2"/>
          <w:sz w:val="20"/>
        </w:rPr>
        <w:t>└────────┘</w:t>
      </w:r>
    </w:p>
    <w:p w14:paraId="3BFD06AF" w14:textId="77777777" w:rsidR="00192D51" w:rsidRDefault="00460E6F">
      <w:pPr>
        <w:tabs>
          <w:tab w:val="left" w:pos="6765"/>
        </w:tabs>
        <w:spacing w:before="11" w:line="226" w:lineRule="exact"/>
        <w:ind w:right="3580"/>
        <w:jc w:val="right"/>
        <w:rPr>
          <w:sz w:val="20"/>
        </w:rPr>
      </w:pPr>
      <w:r>
        <w:rPr>
          <w:rFonts w:ascii="Courier New" w:hAnsi="Courier New"/>
          <w:sz w:val="20"/>
        </w:rPr>
        <w:t xml:space="preserve">Приложения: 1. </w:t>
      </w:r>
      <w:r>
        <w:rPr>
          <w:sz w:val="20"/>
          <w:u w:val="single"/>
        </w:rPr>
        <w:tab/>
      </w:r>
    </w:p>
    <w:p w14:paraId="74F62DB4" w14:textId="77777777" w:rsidR="00192D51" w:rsidRDefault="00460E6F">
      <w:pPr>
        <w:tabs>
          <w:tab w:val="left" w:pos="5387"/>
        </w:tabs>
        <w:spacing w:line="226" w:lineRule="exact"/>
        <w:ind w:right="3518"/>
        <w:jc w:val="right"/>
        <w:rPr>
          <w:rFonts w:ascii="Courier New"/>
          <w:sz w:val="20"/>
        </w:rPr>
      </w:pPr>
      <w:r>
        <w:rPr>
          <w:rFonts w:ascii="Courier New"/>
          <w:sz w:val="20"/>
        </w:rPr>
        <w:t xml:space="preserve">2. </w:t>
      </w:r>
      <w:r>
        <w:rPr>
          <w:rFonts w:ascii="Courier New"/>
          <w:sz w:val="20"/>
          <w:u w:val="single"/>
        </w:rPr>
        <w:tab/>
      </w:r>
    </w:p>
    <w:p w14:paraId="23445332" w14:textId="77777777" w:rsidR="00192D51" w:rsidRDefault="00192D51">
      <w:pPr>
        <w:pStyle w:val="a3"/>
        <w:ind w:left="0"/>
        <w:jc w:val="left"/>
        <w:rPr>
          <w:rFonts w:ascii="Courier New"/>
          <w:sz w:val="20"/>
        </w:rPr>
      </w:pPr>
    </w:p>
    <w:p w14:paraId="0F3861EF" w14:textId="77777777" w:rsidR="00192D51" w:rsidRDefault="00460E6F">
      <w:pPr>
        <w:tabs>
          <w:tab w:val="left" w:pos="3261"/>
          <w:tab w:val="left" w:pos="4865"/>
          <w:tab w:val="left" w:pos="6305"/>
          <w:tab w:val="left" w:pos="9185"/>
        </w:tabs>
        <w:ind w:left="141"/>
        <w:rPr>
          <w:sz w:val="20"/>
        </w:rPr>
      </w:pPr>
      <w:r>
        <w:rPr>
          <w:rFonts w:ascii="Courier New" w:hAnsi="Courier New"/>
          <w:sz w:val="20"/>
        </w:rPr>
        <w:t>Руководитель</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111CD38" w14:textId="77777777" w:rsidR="00192D51" w:rsidRDefault="00192D51">
      <w:pPr>
        <w:rPr>
          <w:sz w:val="20"/>
        </w:rPr>
        <w:sectPr w:rsidR="00192D51">
          <w:pgSz w:w="11910" w:h="16840"/>
          <w:pgMar w:top="1340" w:right="425" w:bottom="280" w:left="992" w:header="720" w:footer="720" w:gutter="0"/>
          <w:cols w:space="720"/>
        </w:sectPr>
      </w:pPr>
    </w:p>
    <w:p w14:paraId="22FA8415" w14:textId="77777777" w:rsidR="00192D51" w:rsidRDefault="00460E6F">
      <w:pPr>
        <w:tabs>
          <w:tab w:val="left" w:pos="3381"/>
          <w:tab w:val="left" w:pos="5181"/>
          <w:tab w:val="left" w:pos="6621"/>
        </w:tabs>
        <w:spacing w:before="85"/>
        <w:ind w:left="141"/>
        <w:rPr>
          <w:rFonts w:ascii="Courier New" w:hAnsi="Courier New"/>
          <w:sz w:val="20"/>
        </w:rPr>
      </w:pPr>
      <w:r>
        <w:rPr>
          <w:rFonts w:ascii="Courier New" w:hAnsi="Courier New"/>
          <w:sz w:val="20"/>
        </w:rPr>
        <w:lastRenderedPageBreak/>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FA9EFF2" w14:textId="77777777" w:rsidR="00192D51" w:rsidRDefault="00192D51">
      <w:pPr>
        <w:pStyle w:val="a3"/>
        <w:spacing w:before="1"/>
        <w:ind w:left="0"/>
        <w:jc w:val="left"/>
        <w:rPr>
          <w:rFonts w:ascii="Courier New"/>
          <w:sz w:val="20"/>
        </w:rPr>
      </w:pPr>
    </w:p>
    <w:p w14:paraId="356705D9" w14:textId="77777777" w:rsidR="00192D51" w:rsidRDefault="00460E6F">
      <w:pPr>
        <w:spacing w:line="226" w:lineRule="exact"/>
        <w:ind w:left="141"/>
        <w:rPr>
          <w:rFonts w:ascii="Courier New" w:hAnsi="Courier New"/>
          <w:sz w:val="20"/>
        </w:rPr>
      </w:pPr>
      <w:r>
        <w:rPr>
          <w:rFonts w:ascii="Courier New" w:hAnsi="Courier New"/>
          <w:sz w:val="20"/>
        </w:rPr>
        <w:t>Главный</w:t>
      </w:r>
      <w:r>
        <w:rPr>
          <w:rFonts w:ascii="Courier New" w:hAnsi="Courier New"/>
          <w:spacing w:val="-10"/>
          <w:sz w:val="20"/>
        </w:rPr>
        <w:t xml:space="preserve"> </w:t>
      </w:r>
      <w:r>
        <w:rPr>
          <w:rFonts w:ascii="Courier New" w:hAnsi="Courier New"/>
          <w:sz w:val="20"/>
        </w:rPr>
        <w:t>бухгалтер</w:t>
      </w:r>
      <w:r>
        <w:rPr>
          <w:rFonts w:ascii="Courier New" w:hAnsi="Courier New"/>
          <w:spacing w:val="-10"/>
          <w:sz w:val="20"/>
        </w:rPr>
        <w:t xml:space="preserve"> </w:t>
      </w:r>
      <w:r>
        <w:rPr>
          <w:rFonts w:ascii="Courier New" w:hAnsi="Courier New"/>
          <w:spacing w:val="-2"/>
          <w:sz w:val="20"/>
        </w:rPr>
        <w:t>клиента</w:t>
      </w:r>
    </w:p>
    <w:p w14:paraId="4C58197E" w14:textId="77777777" w:rsidR="00192D51" w:rsidRDefault="00460E6F">
      <w:pPr>
        <w:tabs>
          <w:tab w:val="left" w:pos="3261"/>
          <w:tab w:val="left" w:pos="4865"/>
          <w:tab w:val="left" w:pos="6305"/>
          <w:tab w:val="left" w:pos="9185"/>
        </w:tabs>
        <w:spacing w:line="226" w:lineRule="exact"/>
        <w:ind w:left="141"/>
        <w:rPr>
          <w:sz w:val="20"/>
        </w:rPr>
      </w:pPr>
      <w:r>
        <w:rPr>
          <w:rFonts w:ascii="Courier New" w:hAnsi="Courier New"/>
          <w:sz w:val="20"/>
        </w:rPr>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AD6D16F" w14:textId="77777777" w:rsidR="00192D51" w:rsidRDefault="00460E6F">
      <w:pPr>
        <w:tabs>
          <w:tab w:val="left" w:pos="5181"/>
          <w:tab w:val="left" w:pos="6621"/>
        </w:tabs>
        <w:spacing w:before="2"/>
        <w:ind w:left="3381"/>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2D8749" w14:textId="77777777" w:rsidR="00192D51" w:rsidRDefault="00460E6F">
      <w:pPr>
        <w:spacing w:before="224"/>
        <w:ind w:left="141"/>
        <w:rPr>
          <w:rFonts w:ascii="Courier New" w:hAnsi="Courier New"/>
          <w:sz w:val="20"/>
        </w:rPr>
      </w:pPr>
      <w:r>
        <w:rPr>
          <w:rFonts w:ascii="Courier New" w:hAnsi="Courier New"/>
          <w:sz w:val="20"/>
        </w:rPr>
        <w:t>М.П.</w:t>
      </w:r>
      <w:r>
        <w:rPr>
          <w:rFonts w:ascii="Courier New" w:hAnsi="Courier New"/>
          <w:spacing w:val="-5"/>
          <w:sz w:val="20"/>
        </w:rPr>
        <w:t xml:space="preserve"> </w:t>
      </w:r>
      <w:r>
        <w:rPr>
          <w:rFonts w:ascii="Courier New" w:hAnsi="Courier New"/>
          <w:sz w:val="20"/>
        </w:rPr>
        <w:t>(при</w:t>
      </w:r>
      <w:r>
        <w:rPr>
          <w:rFonts w:ascii="Courier New" w:hAnsi="Courier New"/>
          <w:spacing w:val="-5"/>
          <w:sz w:val="20"/>
        </w:rPr>
        <w:t xml:space="preserve"> </w:t>
      </w:r>
      <w:r>
        <w:rPr>
          <w:rFonts w:ascii="Courier New" w:hAnsi="Courier New"/>
          <w:spacing w:val="-2"/>
          <w:sz w:val="20"/>
        </w:rPr>
        <w:t>наличии)</w:t>
      </w:r>
    </w:p>
    <w:p w14:paraId="43ABCE04" w14:textId="77777777" w:rsidR="00192D51" w:rsidRDefault="00192D51">
      <w:pPr>
        <w:pStyle w:val="a3"/>
        <w:ind w:left="0"/>
        <w:jc w:val="left"/>
        <w:rPr>
          <w:rFonts w:ascii="Courier New"/>
          <w:sz w:val="20"/>
        </w:rPr>
      </w:pPr>
    </w:p>
    <w:p w14:paraId="310B48C5" w14:textId="77777777" w:rsidR="00192D51" w:rsidRDefault="00460E6F">
      <w:pPr>
        <w:tabs>
          <w:tab w:val="left" w:pos="621"/>
          <w:tab w:val="left" w:pos="2225"/>
          <w:tab w:val="left" w:pos="2945"/>
        </w:tabs>
        <w:spacing w:before="1"/>
        <w:ind w:left="141"/>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F374D3" w14:textId="77777777" w:rsidR="00192D51" w:rsidRDefault="00460E6F">
      <w:pPr>
        <w:pStyle w:val="a3"/>
        <w:spacing w:before="86"/>
        <w:ind w:left="0"/>
        <w:jc w:val="left"/>
        <w:rPr>
          <w:rFonts w:ascii="Courier New"/>
          <w:sz w:val="20"/>
        </w:rPr>
      </w:pPr>
      <w:r>
        <w:rPr>
          <w:rFonts w:ascii="Courier New"/>
          <w:noProof/>
          <w:sz w:val="20"/>
          <w:lang w:eastAsia="ru-RU"/>
        </w:rPr>
        <mc:AlternateContent>
          <mc:Choice Requires="wps">
            <w:drawing>
              <wp:anchor distT="0" distB="0" distL="0" distR="0" simplePos="0" relativeHeight="487665664" behindDoc="1" locked="0" layoutInCell="1" allowOverlap="1" wp14:anchorId="64CFBDFB" wp14:editId="10B82B44">
                <wp:simplePos x="0" y="0"/>
                <wp:positionH relativeFrom="page">
                  <wp:posOffset>1024432</wp:posOffset>
                </wp:positionH>
                <wp:positionV relativeFrom="paragraph">
                  <wp:posOffset>214114</wp:posOffset>
                </wp:positionV>
                <wp:extent cx="243840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581BE0" id="Graphic 259" o:spid="_x0000_s1026" style="position:absolute;margin-left:80.65pt;margin-top:16.85pt;width:192pt;height:.1pt;z-index:-1565081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" path="m,l2438400,e" filled="f" strokeweight=".20731mm">
                <v:stroke dashstyle="dash"/>
                <v:path arrowok="t"/>
                <w10:wrap type="topAndBottom" anchorx="page"/>
              </v:shape>
            </w:pict>
          </mc:Fallback>
        </mc:AlternateContent>
      </w:r>
    </w:p>
    <w:p w14:paraId="4ED59286" w14:textId="77777777" w:rsidR="00192D51" w:rsidRDefault="00460E6F">
      <w:pPr>
        <w:spacing w:before="109"/>
        <w:ind w:left="141" w:right="1344"/>
        <w:rPr>
          <w:rFonts w:ascii="Courier New" w:hAnsi="Courier New"/>
          <w:sz w:val="20"/>
        </w:rPr>
      </w:pPr>
      <w:r>
        <w:rPr>
          <w:rFonts w:ascii="Courier New" w:hAnsi="Courier New"/>
          <w:sz w:val="20"/>
        </w:rPr>
        <w:t>&lt;1&gt;</w:t>
      </w:r>
      <w:r>
        <w:rPr>
          <w:rFonts w:ascii="Courier New" w:hAnsi="Courier New"/>
          <w:spacing w:val="-4"/>
          <w:sz w:val="20"/>
        </w:rPr>
        <w:t xml:space="preserve"> </w:t>
      </w:r>
      <w:r>
        <w:rPr>
          <w:rFonts w:ascii="Courier New" w:hAnsi="Courier New"/>
          <w:sz w:val="20"/>
        </w:rPr>
        <w:t>Указывается</w:t>
      </w:r>
      <w:r>
        <w:rPr>
          <w:rFonts w:ascii="Courier New" w:hAnsi="Courier New"/>
          <w:spacing w:val="-4"/>
          <w:sz w:val="20"/>
        </w:rPr>
        <w:t xml:space="preserve"> </w:t>
      </w:r>
      <w:r>
        <w:rPr>
          <w:rFonts w:ascii="Courier New" w:hAnsi="Courier New"/>
          <w:sz w:val="20"/>
        </w:rPr>
        <w:t>при</w:t>
      </w:r>
      <w:r>
        <w:rPr>
          <w:rFonts w:ascii="Courier New" w:hAnsi="Courier New"/>
          <w:spacing w:val="80"/>
          <w:sz w:val="20"/>
        </w:rPr>
        <w:t xml:space="preserve"> </w:t>
      </w:r>
      <w:r>
        <w:rPr>
          <w:rFonts w:ascii="Courier New" w:hAnsi="Courier New"/>
          <w:sz w:val="20"/>
        </w:rPr>
        <w:t>заполнении</w:t>
      </w:r>
      <w:r>
        <w:rPr>
          <w:rFonts w:ascii="Courier New" w:hAnsi="Courier New"/>
          <w:spacing w:val="80"/>
          <w:sz w:val="20"/>
        </w:rPr>
        <w:t xml:space="preserve"> </w:t>
      </w:r>
      <w:r>
        <w:rPr>
          <w:rFonts w:ascii="Courier New" w:hAnsi="Courier New"/>
          <w:sz w:val="20"/>
        </w:rPr>
        <w:t>для</w:t>
      </w:r>
      <w:r>
        <w:rPr>
          <w:rFonts w:ascii="Courier New" w:hAnsi="Courier New"/>
          <w:spacing w:val="80"/>
          <w:sz w:val="20"/>
        </w:rPr>
        <w:t xml:space="preserve"> </w:t>
      </w:r>
      <w:r>
        <w:rPr>
          <w:rFonts w:ascii="Courier New" w:hAnsi="Courier New"/>
          <w:sz w:val="20"/>
        </w:rPr>
        <w:t>резервирования/открытия</w:t>
      </w:r>
      <w:r>
        <w:rPr>
          <w:rFonts w:ascii="Courier New" w:hAnsi="Courier New"/>
          <w:spacing w:val="80"/>
          <w:sz w:val="20"/>
        </w:rPr>
        <w:t xml:space="preserve"> </w:t>
      </w:r>
      <w:r>
        <w:rPr>
          <w:rFonts w:ascii="Courier New" w:hAnsi="Courier New"/>
          <w:sz w:val="20"/>
        </w:rPr>
        <w:t xml:space="preserve">лицевого </w:t>
      </w:r>
      <w:r>
        <w:rPr>
          <w:rFonts w:ascii="Courier New" w:hAnsi="Courier New"/>
          <w:spacing w:val="-2"/>
          <w:sz w:val="20"/>
        </w:rPr>
        <w:t>счета.</w:t>
      </w:r>
    </w:p>
    <w:p w14:paraId="726310A5" w14:textId="77777777" w:rsidR="00192D51" w:rsidRDefault="00460E6F">
      <w:pPr>
        <w:spacing w:before="1" w:line="480" w:lineRule="auto"/>
        <w:ind w:left="141" w:right="2846"/>
        <w:rPr>
          <w:rFonts w:ascii="Courier New" w:hAnsi="Courier New"/>
          <w:sz w:val="20"/>
        </w:rPr>
      </w:pPr>
      <w:bookmarkStart w:id="110" w:name="_bookmark103"/>
      <w:bookmarkEnd w:id="110"/>
      <w:r>
        <w:rPr>
          <w:rFonts w:ascii="Courier New" w:hAnsi="Courier New"/>
          <w:sz w:val="20"/>
        </w:rPr>
        <w:t>&lt;2&gt;</w:t>
      </w:r>
      <w:r>
        <w:rPr>
          <w:rFonts w:ascii="Courier New" w:hAnsi="Courier New"/>
          <w:spacing w:val="-6"/>
          <w:sz w:val="20"/>
        </w:rPr>
        <w:t xml:space="preserve"> </w:t>
      </w:r>
      <w:r>
        <w:rPr>
          <w:rFonts w:ascii="Courier New" w:hAnsi="Courier New"/>
          <w:sz w:val="20"/>
        </w:rPr>
        <w:t>Указывается</w:t>
      </w:r>
      <w:r>
        <w:rPr>
          <w:rFonts w:ascii="Courier New" w:hAnsi="Courier New"/>
          <w:spacing w:val="-6"/>
          <w:sz w:val="20"/>
        </w:rPr>
        <w:t xml:space="preserve"> </w:t>
      </w:r>
      <w:r>
        <w:rPr>
          <w:rFonts w:ascii="Courier New" w:hAnsi="Courier New"/>
          <w:sz w:val="20"/>
        </w:rPr>
        <w:t>ранее</w:t>
      </w:r>
      <w:r>
        <w:rPr>
          <w:rFonts w:ascii="Courier New" w:hAnsi="Courier New"/>
          <w:spacing w:val="-6"/>
          <w:sz w:val="20"/>
        </w:rPr>
        <w:t xml:space="preserve"> </w:t>
      </w:r>
      <w:r>
        <w:rPr>
          <w:rFonts w:ascii="Courier New" w:hAnsi="Courier New"/>
          <w:sz w:val="20"/>
        </w:rPr>
        <w:t>зарезервированный</w:t>
      </w:r>
      <w:r>
        <w:rPr>
          <w:rFonts w:ascii="Courier New" w:hAnsi="Courier New"/>
          <w:spacing w:val="-6"/>
          <w:sz w:val="20"/>
        </w:rPr>
        <w:t xml:space="preserve"> </w:t>
      </w:r>
      <w:r>
        <w:rPr>
          <w:rFonts w:ascii="Courier New" w:hAnsi="Courier New"/>
          <w:sz w:val="20"/>
        </w:rPr>
        <w:t>номер</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 На обороте</w:t>
      </w:r>
    </w:p>
    <w:p w14:paraId="5D826E58" w14:textId="40307257" w:rsidR="00192D51" w:rsidRDefault="00460E6F">
      <w:pPr>
        <w:spacing w:before="1"/>
        <w:ind w:left="2364" w:hanging="2041"/>
        <w:rPr>
          <w:rFonts w:ascii="Courier New" w:hAnsi="Courier New"/>
          <w:sz w:val="20"/>
        </w:rPr>
      </w:pPr>
      <w:r>
        <w:rPr>
          <w:rFonts w:ascii="Courier New" w:hAnsi="Courier New"/>
          <w:sz w:val="20"/>
        </w:rPr>
        <w:t>Отметка</w:t>
      </w:r>
      <w:r>
        <w:rPr>
          <w:rFonts w:ascii="Courier New" w:hAnsi="Courier New"/>
          <w:spacing w:val="-6"/>
          <w:sz w:val="20"/>
        </w:rPr>
        <w:t xml:space="preserve"> </w:t>
      </w:r>
      <w:r>
        <w:rPr>
          <w:rFonts w:ascii="Courier New" w:hAnsi="Courier New"/>
          <w:sz w:val="20"/>
        </w:rPr>
        <w:t>Администрации</w:t>
      </w:r>
      <w:r>
        <w:rPr>
          <w:rFonts w:ascii="Courier New" w:hAnsi="Courier New"/>
          <w:spacing w:val="-5"/>
          <w:sz w:val="20"/>
        </w:rPr>
        <w:t xml:space="preserve"> </w:t>
      </w:r>
      <w:r>
        <w:rPr>
          <w:rFonts w:ascii="Courier New" w:hAnsi="Courier New"/>
          <w:sz w:val="20"/>
        </w:rPr>
        <w:t>сельского</w:t>
      </w:r>
      <w:r>
        <w:rPr>
          <w:rFonts w:ascii="Courier New" w:hAnsi="Courier New"/>
          <w:spacing w:val="-6"/>
          <w:sz w:val="20"/>
        </w:rPr>
        <w:t xml:space="preserve"> </w:t>
      </w:r>
      <w:r>
        <w:rPr>
          <w:rFonts w:ascii="Courier New" w:hAnsi="Courier New"/>
          <w:sz w:val="20"/>
        </w:rPr>
        <w:t>поселения</w:t>
      </w:r>
      <w:r>
        <w:rPr>
          <w:rFonts w:ascii="Courier New" w:hAnsi="Courier New"/>
          <w:spacing w:val="-6"/>
          <w:sz w:val="20"/>
        </w:rPr>
        <w:t xml:space="preserve"> </w:t>
      </w:r>
      <w:r w:rsidR="006057EE" w:rsidRPr="006057EE">
        <w:rPr>
          <w:rFonts w:ascii="Courier New" w:hAnsi="Courier New"/>
          <w:sz w:val="20"/>
        </w:rPr>
        <w:t>Тубинский</w:t>
      </w:r>
      <w:r>
        <w:rPr>
          <w:rFonts w:ascii="Courier New" w:hAnsi="Courier New"/>
          <w:spacing w:val="-6"/>
          <w:sz w:val="20"/>
        </w:rPr>
        <w:t xml:space="preserve"> </w:t>
      </w:r>
      <w:r>
        <w:rPr>
          <w:rFonts w:ascii="Courier New" w:hAnsi="Courier New"/>
          <w:sz w:val="20"/>
        </w:rPr>
        <w:t>сельсовет</w:t>
      </w:r>
      <w:r>
        <w:rPr>
          <w:rFonts w:ascii="Courier New" w:hAnsi="Courier New"/>
          <w:spacing w:val="-6"/>
          <w:sz w:val="20"/>
        </w:rPr>
        <w:t xml:space="preserve"> </w:t>
      </w:r>
      <w:r>
        <w:rPr>
          <w:rFonts w:ascii="Courier New" w:hAnsi="Courier New"/>
          <w:sz w:val="20"/>
        </w:rPr>
        <w:t xml:space="preserve">муниципального 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p>
    <w:p w14:paraId="6FD00F17" w14:textId="77777777" w:rsidR="00192D51" w:rsidRDefault="00192D51">
      <w:pPr>
        <w:pStyle w:val="a3"/>
        <w:ind w:left="0"/>
        <w:jc w:val="left"/>
        <w:rPr>
          <w:rFonts w:ascii="Courier New"/>
          <w:sz w:val="20"/>
        </w:rPr>
      </w:pPr>
    </w:p>
    <w:p w14:paraId="1BDFDF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68D9B3E" w14:textId="77777777" w:rsidR="00192D51" w:rsidRDefault="00460E6F">
      <w:pPr>
        <w:tabs>
          <w:tab w:val="left" w:pos="6839"/>
          <w:tab w:val="left" w:pos="8879"/>
        </w:tabs>
        <w:spacing w:line="226" w:lineRule="exact"/>
        <w:ind w:right="1346"/>
        <w:jc w:val="right"/>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резервировании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899BC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28E2E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957CB4" w14:textId="77777777" w:rsidR="00192D51" w:rsidRDefault="00460E6F">
      <w:pPr>
        <w:tabs>
          <w:tab w:val="left" w:pos="6839"/>
          <w:tab w:val="left" w:pos="8879"/>
        </w:tabs>
        <w:spacing w:before="2" w:line="226" w:lineRule="exact"/>
        <w:ind w:right="1346"/>
        <w:jc w:val="right"/>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8"/>
          <w:sz w:val="20"/>
        </w:rPr>
        <w:t xml:space="preserve"> </w:t>
      </w:r>
      <w:r>
        <w:rPr>
          <w:rFonts w:ascii="Courier New" w:hAnsi="Courier New"/>
          <w:sz w:val="20"/>
        </w:rPr>
        <w:t>(закрытии)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FDDD57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53FCEB" w14:textId="77777777" w:rsidR="00192D51" w:rsidRDefault="00460E6F">
      <w:pPr>
        <w:spacing w:line="226" w:lineRule="exact"/>
        <w:ind w:left="834"/>
        <w:jc w:val="center"/>
        <w:rPr>
          <w:rFonts w:ascii="Courier New" w:hAnsi="Courier New"/>
          <w:sz w:val="20"/>
        </w:rPr>
      </w:pPr>
      <w:r>
        <w:rPr>
          <w:rFonts w:ascii="Courier New" w:hAnsi="Courier New"/>
          <w:sz w:val="20"/>
        </w:rPr>
        <w:t>(нужное</w:t>
      </w:r>
      <w:r>
        <w:rPr>
          <w:rFonts w:ascii="Courier New" w:hAnsi="Courier New"/>
          <w:spacing w:val="-9"/>
          <w:sz w:val="20"/>
        </w:rPr>
        <w:t xml:space="preserve"> </w:t>
      </w:r>
      <w:r>
        <w:rPr>
          <w:rFonts w:ascii="Courier New" w:hAnsi="Courier New"/>
          <w:spacing w:val="-2"/>
          <w:sz w:val="20"/>
        </w:rPr>
        <w:t>подчеркнуть)</w:t>
      </w:r>
    </w:p>
    <w:p w14:paraId="2D1A9B6A" w14:textId="77777777" w:rsidR="00192D51" w:rsidRDefault="00192D51">
      <w:pPr>
        <w:pStyle w:val="a3"/>
        <w:ind w:left="0"/>
        <w:jc w:val="left"/>
        <w:rPr>
          <w:rFonts w:ascii="Courier New"/>
          <w:sz w:val="20"/>
        </w:rPr>
      </w:pPr>
    </w:p>
    <w:p w14:paraId="70C8F564" w14:textId="77777777" w:rsidR="00192D51" w:rsidRDefault="00460E6F">
      <w:pPr>
        <w:tabs>
          <w:tab w:val="left" w:pos="2781"/>
          <w:tab w:val="left" w:pos="4385"/>
          <w:tab w:val="left" w:pos="5705"/>
          <w:tab w:val="left" w:pos="9185"/>
        </w:tabs>
        <w:ind w:left="141"/>
        <w:rPr>
          <w:sz w:val="20"/>
        </w:rPr>
      </w:pPr>
      <w:r>
        <w:rPr>
          <w:rFonts w:ascii="Courier New" w:hAnsi="Courier New"/>
          <w:spacing w:val="-2"/>
          <w:sz w:val="20"/>
        </w:rPr>
        <w:t>Руководитель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87AECE5" w14:textId="77777777" w:rsidR="00192D51" w:rsidRDefault="00460E6F">
      <w:pPr>
        <w:tabs>
          <w:tab w:val="left" w:pos="4581"/>
          <w:tab w:val="left" w:pos="6261"/>
        </w:tabs>
        <w:spacing w:before="2"/>
        <w:ind w:left="141"/>
        <w:rPr>
          <w:rFonts w:ascii="Courier New" w:hAnsi="Courier New"/>
          <w:sz w:val="20"/>
        </w:rPr>
      </w:pPr>
      <w:r>
        <w:rPr>
          <w:rFonts w:ascii="Courier New" w:hAnsi="Courier New"/>
          <w:sz w:val="20"/>
        </w:rPr>
        <w:t>(уполномоченное</w:t>
      </w:r>
      <w:r>
        <w:rPr>
          <w:rFonts w:ascii="Courier New" w:hAnsi="Courier New"/>
          <w:spacing w:val="-8"/>
          <w:sz w:val="20"/>
        </w:rPr>
        <w:t xml:space="preserve"> </w:t>
      </w:r>
      <w:r>
        <w:rPr>
          <w:rFonts w:ascii="Courier New" w:hAnsi="Courier New"/>
          <w:sz w:val="20"/>
        </w:rPr>
        <w:t>лицо)</w:t>
      </w:r>
      <w:r>
        <w:rPr>
          <w:rFonts w:ascii="Courier New" w:hAnsi="Courier New"/>
          <w:spacing w:val="44"/>
          <w:w w:val="150"/>
          <w:sz w:val="20"/>
        </w:rPr>
        <w:t xml:space="preserve"> </w:t>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DEF8DD" w14:textId="77777777" w:rsidR="00192D51" w:rsidRDefault="00460E6F">
      <w:pPr>
        <w:tabs>
          <w:tab w:val="left" w:pos="2061"/>
          <w:tab w:val="left" w:pos="3425"/>
          <w:tab w:val="left" w:pos="4985"/>
          <w:tab w:val="left" w:pos="7745"/>
          <w:tab w:val="left" w:pos="9185"/>
        </w:tabs>
        <w:spacing w:before="224"/>
        <w:ind w:left="141"/>
        <w:rPr>
          <w:sz w:val="20"/>
        </w:rPr>
      </w:pPr>
      <w:r>
        <w:rPr>
          <w:rFonts w:ascii="Courier New" w:hAnsi="Courier New"/>
          <w:spacing w:val="-2"/>
          <w:sz w:val="20"/>
        </w:rPr>
        <w:t>Ответственный</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AFE10CC" w14:textId="77777777" w:rsidR="00192D51" w:rsidRDefault="00460E6F">
      <w:pPr>
        <w:tabs>
          <w:tab w:val="left" w:pos="621"/>
          <w:tab w:val="left" w:pos="2061"/>
          <w:tab w:val="left" w:pos="2105"/>
          <w:tab w:val="left" w:pos="2825"/>
          <w:tab w:val="left" w:pos="3741"/>
          <w:tab w:val="left" w:pos="5181"/>
        </w:tabs>
        <w:spacing w:before="2" w:line="480" w:lineRule="auto"/>
        <w:ind w:left="141" w:right="1466"/>
        <w:rPr>
          <w:rFonts w:ascii="Courier New" w:hAnsi="Courier New"/>
          <w:sz w:val="20"/>
        </w:rPr>
      </w:pPr>
      <w:r>
        <w:rPr>
          <w:rFonts w:ascii="Courier New" w:hAnsi="Courier New"/>
          <w:spacing w:val="-2"/>
          <w:sz w:val="20"/>
        </w:rPr>
        <w:t>исполнитель</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2"/>
          <w:sz w:val="20"/>
        </w:rPr>
        <w:t xml:space="preserve"> </w:t>
      </w:r>
      <w:r>
        <w:rPr>
          <w:rFonts w:ascii="Courier New" w:hAnsi="Courier New"/>
          <w:sz w:val="20"/>
        </w:rPr>
        <w:t>подписи)</w:t>
      </w:r>
      <w:r>
        <w:rPr>
          <w:rFonts w:ascii="Courier New" w:hAnsi="Courier New"/>
          <w:spacing w:val="80"/>
          <w:sz w:val="20"/>
        </w:rPr>
        <w:t xml:space="preserve"> </w:t>
      </w:r>
      <w:r>
        <w:rPr>
          <w:rFonts w:ascii="Courier New" w:hAnsi="Courier New"/>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FD74C22" w14:textId="77777777" w:rsidR="00192D51" w:rsidRDefault="00192D51">
      <w:pPr>
        <w:spacing w:line="480" w:lineRule="auto"/>
        <w:rPr>
          <w:rFonts w:ascii="Courier New" w:hAnsi="Courier New"/>
          <w:sz w:val="20"/>
        </w:rPr>
        <w:sectPr w:rsidR="00192D51">
          <w:pgSz w:w="11910" w:h="16840"/>
          <w:pgMar w:top="1340" w:right="425" w:bottom="280" w:left="992" w:header="720" w:footer="720" w:gutter="0"/>
          <w:cols w:space="720"/>
        </w:sectPr>
      </w:pPr>
    </w:p>
    <w:p w14:paraId="61908F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1CB5E0E" w14:textId="5DA731EC"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Pr>
          <w:rFonts w:cs="Calibri"/>
          <w:sz w:val="24"/>
          <w:lang w:eastAsia="ru-RU"/>
        </w:rPr>
        <w:t>Тубинский</w:t>
      </w:r>
      <w:r w:rsidR="006057EE">
        <w:rPr>
          <w:sz w:val="24"/>
        </w:rPr>
        <w:t xml:space="preserve">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71E3EB24" w14:textId="77777777" w:rsidR="00192D51" w:rsidRDefault="00192D51">
      <w:pPr>
        <w:pStyle w:val="a3"/>
        <w:spacing w:before="12"/>
        <w:ind w:left="0"/>
        <w:jc w:val="left"/>
        <w:rPr>
          <w:sz w:val="24"/>
        </w:rPr>
      </w:pPr>
    </w:p>
    <w:p w14:paraId="4FC0BCCA" w14:textId="77777777" w:rsidR="00192D51" w:rsidRDefault="00460E6F">
      <w:pPr>
        <w:spacing w:line="226" w:lineRule="exact"/>
        <w:ind w:left="1322" w:right="2526"/>
        <w:jc w:val="center"/>
        <w:rPr>
          <w:rFonts w:ascii="Courier New" w:hAnsi="Courier New"/>
          <w:sz w:val="20"/>
        </w:rPr>
      </w:pPr>
      <w:bookmarkStart w:id="111" w:name="_bookmark104"/>
      <w:bookmarkEnd w:id="111"/>
      <w:r>
        <w:rPr>
          <w:rFonts w:ascii="Courier New" w:hAnsi="Courier New"/>
          <w:spacing w:val="-2"/>
          <w:sz w:val="20"/>
        </w:rPr>
        <w:t>ВЫПИСКА</w:t>
      </w:r>
    </w:p>
    <w:p w14:paraId="301773C4" w14:textId="77777777" w:rsidR="00192D51" w:rsidRDefault="00460E6F">
      <w:pPr>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0EC0ECA4" w14:textId="77777777" w:rsidR="00192D51" w:rsidRDefault="00192D51">
      <w:pPr>
        <w:pStyle w:val="a3"/>
        <w:spacing w:before="4"/>
        <w:ind w:left="0"/>
        <w:jc w:val="left"/>
        <w:rPr>
          <w:rFonts w:ascii="Courier New"/>
          <w:sz w:val="11"/>
        </w:rPr>
      </w:pPr>
    </w:p>
    <w:p w14:paraId="1A42F92A"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165D92D5"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1ED6AF4D"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D0FE01C"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15626B" w14:textId="77777777" w:rsidR="00192D51" w:rsidRDefault="00192D51">
      <w:pPr>
        <w:pStyle w:val="a3"/>
        <w:spacing w:before="1"/>
        <w:ind w:left="0"/>
        <w:jc w:val="left"/>
        <w:rPr>
          <w:rFonts w:ascii="Courier New"/>
          <w:sz w:val="20"/>
        </w:rPr>
      </w:pPr>
    </w:p>
    <w:p w14:paraId="306D9151"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66CA039" w14:textId="77777777" w:rsidR="00192D51" w:rsidRDefault="00460E6F">
      <w:pPr>
        <w:rPr>
          <w:rFonts w:ascii="Courier New"/>
          <w:sz w:val="20"/>
        </w:rPr>
      </w:pPr>
      <w:r>
        <w:br w:type="column"/>
      </w:r>
    </w:p>
    <w:p w14:paraId="404B95B4" w14:textId="77777777" w:rsidR="00192D51" w:rsidRDefault="00192D51">
      <w:pPr>
        <w:pStyle w:val="a3"/>
        <w:ind w:left="0"/>
        <w:jc w:val="left"/>
        <w:rPr>
          <w:rFonts w:ascii="Courier New"/>
          <w:sz w:val="20"/>
        </w:rPr>
      </w:pPr>
    </w:p>
    <w:p w14:paraId="2EBB02EB" w14:textId="77777777" w:rsidR="00192D51" w:rsidRDefault="00192D51">
      <w:pPr>
        <w:pStyle w:val="a3"/>
        <w:spacing w:before="99"/>
        <w:ind w:left="0"/>
        <w:jc w:val="left"/>
        <w:rPr>
          <w:rFonts w:ascii="Courier New"/>
          <w:sz w:val="20"/>
        </w:rPr>
      </w:pPr>
    </w:p>
    <w:p w14:paraId="576BB3C2" w14:textId="77777777" w:rsidR="00192D51" w:rsidRDefault="00460E6F">
      <w:pPr>
        <w:ind w:right="1344"/>
        <w:jc w:val="right"/>
        <w:rPr>
          <w:rFonts w:ascii="Courier New" w:hAnsi="Courier New"/>
          <w:sz w:val="20"/>
        </w:rPr>
      </w:pPr>
      <w:r>
        <w:rPr>
          <w:rFonts w:ascii="Courier New" w:hAnsi="Courier New"/>
          <w:spacing w:val="-2"/>
          <w:sz w:val="20"/>
        </w:rPr>
        <w:t>┌────────┐</w:t>
      </w:r>
    </w:p>
    <w:p w14:paraId="59DBF0C4" w14:textId="77777777" w:rsidR="00192D51" w:rsidRDefault="00192D51">
      <w:pPr>
        <w:pStyle w:val="a3"/>
        <w:spacing w:before="1"/>
        <w:ind w:left="0"/>
        <w:jc w:val="left"/>
        <w:rPr>
          <w:rFonts w:ascii="Courier New"/>
          <w:sz w:val="20"/>
        </w:rPr>
      </w:pPr>
    </w:p>
    <w:p w14:paraId="65B080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F3E5430" w14:textId="77777777" w:rsidR="00192D51" w:rsidRDefault="00460E6F">
      <w:pPr>
        <w:tabs>
          <w:tab w:val="left" w:pos="1080"/>
        </w:tabs>
        <w:spacing w:line="226" w:lineRule="exact"/>
        <w:ind w:right="134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5309D4A" w14:textId="77777777" w:rsidR="00192D51" w:rsidRDefault="00460E6F">
      <w:pPr>
        <w:tabs>
          <w:tab w:val="left" w:pos="981"/>
          <w:tab w:val="left" w:pos="2465"/>
          <w:tab w:val="left" w:pos="3185"/>
          <w:tab w:val="left" w:pos="4461"/>
          <w:tab w:val="left" w:pos="6141"/>
        </w:tabs>
        <w:ind w:left="141" w:right="1344" w:firstLine="4921"/>
        <w:jc w:val="right"/>
        <w:rPr>
          <w:rFonts w:ascii="Courier New" w:hAnsi="Courier New"/>
          <w:sz w:val="20"/>
        </w:rPr>
      </w:pPr>
      <w:r>
        <w:rPr>
          <w:rFonts w:ascii="Courier New" w:hAnsi="Courier New"/>
          <w:spacing w:val="-2"/>
          <w:sz w:val="20"/>
        </w:rPr>
        <w:t xml:space="preserve">├────────┤ </w:t>
      </w: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50EF048" w14:textId="77777777" w:rsidR="00192D51" w:rsidRDefault="00460E6F">
      <w:pPr>
        <w:ind w:right="1344"/>
        <w:jc w:val="right"/>
        <w:rPr>
          <w:rFonts w:ascii="Courier New" w:hAnsi="Courier New"/>
          <w:sz w:val="20"/>
        </w:rPr>
      </w:pPr>
      <w:r>
        <w:rPr>
          <w:rFonts w:ascii="Courier New" w:hAnsi="Courier New"/>
          <w:spacing w:val="-2"/>
          <w:sz w:val="20"/>
        </w:rPr>
        <w:t>├────────┤</w:t>
      </w:r>
    </w:p>
    <w:p w14:paraId="6924D02C"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5315E7" w14:textId="77777777" w:rsidR="00192D51" w:rsidRDefault="00460E6F">
      <w:pPr>
        <w:tabs>
          <w:tab w:val="left" w:pos="2039"/>
        </w:tabs>
        <w:spacing w:line="226" w:lineRule="exact"/>
        <w:ind w:right="1345"/>
        <w:jc w:val="right"/>
        <w:rPr>
          <w:rFonts w:ascii="Courier New" w:hAnsi="Courier New"/>
          <w:sz w:val="20"/>
        </w:rPr>
      </w:pP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7C2AAA"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07D9D3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5E061310" w14:textId="2337FB38" w:rsidR="00192D51" w:rsidRDefault="00460E6F">
      <w:pPr>
        <w:spacing w:before="2"/>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6057EE" w:rsidRPr="006057EE">
        <w:rPr>
          <w:rFonts w:ascii="Courier New" w:hAnsi="Courier New"/>
          <w:sz w:val="20"/>
        </w:rPr>
        <w:t>Тубинский</w:t>
      </w:r>
      <w:r>
        <w:rPr>
          <w:rFonts w:ascii="Courier New" w:hAnsi="Courier New"/>
          <w:sz w:val="20"/>
        </w:rPr>
        <w:t xml:space="preserve"> сельсовет муниципального</w:t>
      </w:r>
    </w:p>
    <w:p w14:paraId="2A1627DA"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03A446"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39C1CF3F" w14:textId="77777777" w:rsidR="00192D51" w:rsidRDefault="00460E6F">
      <w:pPr>
        <w:pStyle w:val="a3"/>
        <w:spacing w:line="20" w:lineRule="exact"/>
        <w:ind w:left="3501"/>
        <w:jc w:val="left"/>
        <w:rPr>
          <w:rFonts w:ascii="Courier New"/>
          <w:sz w:val="2"/>
        </w:rPr>
      </w:pPr>
      <w:r>
        <w:rPr>
          <w:rFonts w:ascii="Courier New"/>
          <w:noProof/>
          <w:sz w:val="2"/>
          <w:lang w:eastAsia="ru-RU"/>
        </w:rPr>
        <mc:AlternateContent>
          <mc:Choice Requires="wpg">
            <w:drawing>
              <wp:inline distT="0" distB="0" distL="0" distR="0" wp14:anchorId="04608475" wp14:editId="05C62B30">
                <wp:extent cx="1752600" cy="5715"/>
                <wp:effectExtent l="9525" t="0" r="0" b="381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1" name="Graphic 261"/>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DFB29F" id="Group 260"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">
                <v:shape id="Graphic 261"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" path="m,l1752600,e" filled="f" strokeweight=".14406mm">
                  <v:path arrowok="t"/>
                </v:shape>
                <w10:anchorlock/>
              </v:group>
            </w:pict>
          </mc:Fallback>
        </mc:AlternateContent>
      </w:r>
    </w:p>
    <w:p w14:paraId="5B38781B" w14:textId="77777777" w:rsidR="00192D51" w:rsidRDefault="00460E6F">
      <w:pPr>
        <w:tabs>
          <w:tab w:val="left" w:pos="7321"/>
          <w:tab w:val="left" w:pos="8881"/>
        </w:tabs>
        <w:spacing w:line="20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06483F2" w14:textId="77777777" w:rsidR="00192D51" w:rsidRDefault="00460E6F">
      <w:pPr>
        <w:tabs>
          <w:tab w:val="left" w:pos="6164"/>
          <w:tab w:val="left" w:pos="7799"/>
        </w:tabs>
        <w:spacing w:before="2" w:line="226" w:lineRule="exact"/>
        <w:ind w:right="1346"/>
        <w:jc w:val="right"/>
        <w:rPr>
          <w:rFonts w:ascii="Courier New" w:hAnsi="Courier New"/>
          <w:sz w:val="20"/>
        </w:rPr>
      </w:pPr>
      <w:r>
        <w:rPr>
          <w:rFonts w:ascii="Courier New" w:hAnsi="Courier New"/>
          <w:sz w:val="20"/>
        </w:rPr>
        <w:t xml:space="preserve">казначейского сопровождения </w:t>
      </w:r>
      <w:r>
        <w:rPr>
          <w:sz w:val="20"/>
          <w:u w:val="single"/>
        </w:rPr>
        <w:tab/>
      </w:r>
      <w:r>
        <w:rPr>
          <w:sz w:val="20"/>
        </w:rPr>
        <w:tab/>
      </w:r>
      <w:r>
        <w:rPr>
          <w:rFonts w:ascii="Courier New" w:hAnsi="Courier New"/>
          <w:spacing w:val="-2"/>
          <w:sz w:val="20"/>
        </w:rPr>
        <w:t>├────────┤</w:t>
      </w:r>
    </w:p>
    <w:p w14:paraId="4B26901D"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8107" w14:textId="77777777" w:rsidR="00192D51" w:rsidRDefault="00460E6F">
      <w:pPr>
        <w:spacing w:before="1"/>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411"/>
        <w:gridCol w:w="2760"/>
        <w:gridCol w:w="1620"/>
        <w:gridCol w:w="360"/>
        <w:gridCol w:w="950"/>
      </w:tblGrid>
      <w:tr w:rsidR="00192D51" w14:paraId="5E7620C9" w14:textId="77777777">
        <w:trPr>
          <w:trHeight w:val="229"/>
        </w:trPr>
        <w:tc>
          <w:tcPr>
            <w:tcW w:w="3411" w:type="dxa"/>
          </w:tcPr>
          <w:p w14:paraId="6729B0DF" w14:textId="77777777" w:rsidR="00192D51" w:rsidRDefault="00460E6F">
            <w:pPr>
              <w:pStyle w:val="TableParagraph"/>
              <w:spacing w:line="210"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p>
        </w:tc>
        <w:tc>
          <w:tcPr>
            <w:tcW w:w="2760" w:type="dxa"/>
            <w:tcBorders>
              <w:top w:val="single" w:sz="4" w:space="0" w:color="000000"/>
            </w:tcBorders>
          </w:tcPr>
          <w:p w14:paraId="45735838" w14:textId="77777777" w:rsidR="00192D51" w:rsidRDefault="00192D51">
            <w:pPr>
              <w:pStyle w:val="TableParagraph"/>
              <w:rPr>
                <w:sz w:val="16"/>
              </w:rPr>
            </w:pPr>
          </w:p>
        </w:tc>
        <w:tc>
          <w:tcPr>
            <w:tcW w:w="1620" w:type="dxa"/>
          </w:tcPr>
          <w:p w14:paraId="750C23D3" w14:textId="77777777" w:rsidR="00192D51" w:rsidRDefault="00192D51">
            <w:pPr>
              <w:pStyle w:val="TableParagraph"/>
              <w:rPr>
                <w:sz w:val="16"/>
              </w:rPr>
            </w:pPr>
          </w:p>
        </w:tc>
        <w:tc>
          <w:tcPr>
            <w:tcW w:w="360" w:type="dxa"/>
          </w:tcPr>
          <w:p w14:paraId="6DC73A6E" w14:textId="77777777" w:rsidR="00192D51" w:rsidRDefault="00460E6F">
            <w:pPr>
              <w:pStyle w:val="TableParagraph"/>
              <w:spacing w:line="210" w:lineRule="exact"/>
              <w:ind w:right="120"/>
              <w:jc w:val="center"/>
              <w:rPr>
                <w:rFonts w:ascii="Courier New" w:hAnsi="Courier New"/>
                <w:sz w:val="20"/>
              </w:rPr>
            </w:pPr>
            <w:r>
              <w:rPr>
                <w:rFonts w:ascii="Courier New" w:hAnsi="Courier New"/>
                <w:spacing w:val="-10"/>
                <w:sz w:val="20"/>
              </w:rPr>
              <w:t>│</w:t>
            </w:r>
          </w:p>
        </w:tc>
        <w:tc>
          <w:tcPr>
            <w:tcW w:w="950" w:type="dxa"/>
          </w:tcPr>
          <w:p w14:paraId="0F1973A4" w14:textId="77777777" w:rsidR="00192D51" w:rsidRDefault="00460E6F">
            <w:pPr>
              <w:pStyle w:val="TableParagraph"/>
              <w:spacing w:line="210" w:lineRule="exact"/>
              <w:ind w:right="49"/>
              <w:jc w:val="right"/>
              <w:rPr>
                <w:rFonts w:ascii="Courier New" w:hAnsi="Courier New"/>
                <w:sz w:val="20"/>
              </w:rPr>
            </w:pPr>
            <w:r>
              <w:rPr>
                <w:rFonts w:ascii="Courier New" w:hAnsi="Courier New"/>
                <w:spacing w:val="-10"/>
                <w:sz w:val="20"/>
              </w:rPr>
              <w:t>│</w:t>
            </w:r>
          </w:p>
        </w:tc>
      </w:tr>
      <w:tr w:rsidR="00192D51" w14:paraId="7B9BBE6D" w14:textId="77777777">
        <w:trPr>
          <w:trHeight w:val="226"/>
        </w:trPr>
        <w:tc>
          <w:tcPr>
            <w:tcW w:w="3411" w:type="dxa"/>
          </w:tcPr>
          <w:p w14:paraId="74D4A06C" w14:textId="77777777" w:rsidR="00192D51" w:rsidRDefault="00192D51">
            <w:pPr>
              <w:pStyle w:val="TableParagraph"/>
              <w:rPr>
                <w:sz w:val="16"/>
              </w:rPr>
            </w:pPr>
          </w:p>
        </w:tc>
        <w:tc>
          <w:tcPr>
            <w:tcW w:w="2760" w:type="dxa"/>
          </w:tcPr>
          <w:p w14:paraId="1C1B5489" w14:textId="77777777" w:rsidR="00192D51" w:rsidRDefault="00192D51">
            <w:pPr>
              <w:pStyle w:val="TableParagraph"/>
              <w:rPr>
                <w:sz w:val="16"/>
              </w:rPr>
            </w:pPr>
          </w:p>
        </w:tc>
        <w:tc>
          <w:tcPr>
            <w:tcW w:w="1620" w:type="dxa"/>
          </w:tcPr>
          <w:p w14:paraId="5F86C4A3" w14:textId="77777777" w:rsidR="00192D51" w:rsidRDefault="00460E6F">
            <w:pPr>
              <w:pStyle w:val="TableParagraph"/>
              <w:spacing w:line="207" w:lineRule="exact"/>
              <w:ind w:left="720"/>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pacing w:val="-4"/>
                <w:sz w:val="20"/>
              </w:rPr>
              <w:t>ОКЕИ</w:t>
            </w:r>
          </w:p>
        </w:tc>
        <w:tc>
          <w:tcPr>
            <w:tcW w:w="360" w:type="dxa"/>
          </w:tcPr>
          <w:p w14:paraId="50329C3F"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40A10077" w14:textId="77777777" w:rsidR="00192D51" w:rsidRDefault="00726F5F">
            <w:pPr>
              <w:pStyle w:val="TableParagraph"/>
              <w:spacing w:line="207" w:lineRule="exact"/>
              <w:ind w:right="47"/>
              <w:jc w:val="right"/>
              <w:rPr>
                <w:rFonts w:ascii="Courier New" w:hAnsi="Courier New"/>
                <w:sz w:val="20"/>
              </w:rPr>
            </w:pPr>
            <w:hyperlink r:id="rId188">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1EDE780A" w14:textId="77777777">
        <w:trPr>
          <w:trHeight w:val="226"/>
        </w:trPr>
        <w:tc>
          <w:tcPr>
            <w:tcW w:w="3411" w:type="dxa"/>
          </w:tcPr>
          <w:p w14:paraId="20E55CB4" w14:textId="77777777" w:rsidR="00192D51" w:rsidRDefault="00460E6F">
            <w:pPr>
              <w:pStyle w:val="TableParagraph"/>
              <w:spacing w:line="207"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1A2217AC" w14:textId="77777777" w:rsidR="00192D51" w:rsidRDefault="00192D51">
            <w:pPr>
              <w:pStyle w:val="TableParagraph"/>
              <w:rPr>
                <w:sz w:val="16"/>
              </w:rPr>
            </w:pPr>
          </w:p>
        </w:tc>
        <w:tc>
          <w:tcPr>
            <w:tcW w:w="1620" w:type="dxa"/>
          </w:tcPr>
          <w:p w14:paraId="28F2D064" w14:textId="77777777" w:rsidR="00192D51" w:rsidRDefault="00192D51">
            <w:pPr>
              <w:pStyle w:val="TableParagraph"/>
              <w:rPr>
                <w:sz w:val="16"/>
              </w:rPr>
            </w:pPr>
          </w:p>
        </w:tc>
        <w:tc>
          <w:tcPr>
            <w:tcW w:w="360" w:type="dxa"/>
          </w:tcPr>
          <w:p w14:paraId="06315AEF" w14:textId="77777777" w:rsidR="00192D51" w:rsidRDefault="00460E6F">
            <w:pPr>
              <w:pStyle w:val="TableParagraph"/>
              <w:spacing w:line="207" w:lineRule="exact"/>
              <w:ind w:right="120"/>
              <w:jc w:val="center"/>
              <w:rPr>
                <w:rFonts w:ascii="Courier New" w:hAnsi="Courier New"/>
                <w:sz w:val="20"/>
              </w:rPr>
            </w:pPr>
            <w:r>
              <w:rPr>
                <w:rFonts w:ascii="Courier New" w:hAnsi="Courier New"/>
                <w:spacing w:val="-10"/>
                <w:sz w:val="20"/>
              </w:rPr>
              <w:t>│</w:t>
            </w:r>
          </w:p>
        </w:tc>
        <w:tc>
          <w:tcPr>
            <w:tcW w:w="950" w:type="dxa"/>
          </w:tcPr>
          <w:p w14:paraId="2E7A24B1" w14:textId="77777777" w:rsidR="00192D51" w:rsidRDefault="00460E6F">
            <w:pPr>
              <w:pStyle w:val="TableParagraph"/>
              <w:spacing w:line="207" w:lineRule="exact"/>
              <w:ind w:right="49"/>
              <w:jc w:val="right"/>
              <w:rPr>
                <w:rFonts w:ascii="Courier New" w:hAnsi="Courier New"/>
                <w:sz w:val="20"/>
              </w:rPr>
            </w:pPr>
            <w:r>
              <w:rPr>
                <w:rFonts w:ascii="Courier New" w:hAnsi="Courier New"/>
                <w:spacing w:val="-10"/>
                <w:sz w:val="20"/>
              </w:rPr>
              <w:t>│</w:t>
            </w:r>
          </w:p>
        </w:tc>
      </w:tr>
    </w:tbl>
    <w:p w14:paraId="57AFD406" w14:textId="77777777" w:rsidR="00192D51" w:rsidRDefault="00460E6F">
      <w:pPr>
        <w:ind w:left="7942"/>
        <w:rPr>
          <w:rFonts w:ascii="Courier New" w:hAnsi="Courier New"/>
          <w:sz w:val="20"/>
        </w:rPr>
      </w:pPr>
      <w:r>
        <w:rPr>
          <w:rFonts w:ascii="Courier New" w:hAnsi="Courier New"/>
          <w:spacing w:val="-2"/>
          <w:sz w:val="20"/>
        </w:rPr>
        <w:t>└────────┘</w:t>
      </w:r>
    </w:p>
    <w:p w14:paraId="0F65D375" w14:textId="77777777" w:rsidR="00192D51" w:rsidRDefault="00460E6F">
      <w:pPr>
        <w:spacing w:before="214"/>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6DEAD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
        <w:gridCol w:w="855"/>
        <w:gridCol w:w="856"/>
        <w:gridCol w:w="908"/>
        <w:gridCol w:w="1134"/>
        <w:gridCol w:w="1136"/>
        <w:gridCol w:w="1645"/>
        <w:gridCol w:w="1566"/>
      </w:tblGrid>
      <w:tr w:rsidR="00192D51" w14:paraId="1D35F05D" w14:textId="77777777">
        <w:trPr>
          <w:trHeight w:val="755"/>
        </w:trPr>
        <w:tc>
          <w:tcPr>
            <w:tcW w:w="3551" w:type="dxa"/>
            <w:gridSpan w:val="4"/>
          </w:tcPr>
          <w:p w14:paraId="23D75B47" w14:textId="77777777" w:rsidR="00192D51" w:rsidRDefault="00460E6F">
            <w:pPr>
              <w:pStyle w:val="TableParagraph"/>
              <w:spacing w:before="95"/>
              <w:ind w:left="698"/>
              <w:rPr>
                <w:sz w:val="24"/>
              </w:rPr>
            </w:pPr>
            <w:r>
              <w:rPr>
                <w:spacing w:val="-2"/>
                <w:sz w:val="24"/>
              </w:rPr>
              <w:t>Документ-основание</w:t>
            </w:r>
          </w:p>
        </w:tc>
        <w:tc>
          <w:tcPr>
            <w:tcW w:w="2270" w:type="dxa"/>
            <w:gridSpan w:val="2"/>
          </w:tcPr>
          <w:p w14:paraId="17D58178" w14:textId="77777777" w:rsidR="00192D51" w:rsidRDefault="00460E6F">
            <w:pPr>
              <w:pStyle w:val="TableParagraph"/>
              <w:spacing w:before="95"/>
              <w:jc w:val="center"/>
              <w:rPr>
                <w:sz w:val="24"/>
              </w:rPr>
            </w:pPr>
            <w:r>
              <w:rPr>
                <w:spacing w:val="-2"/>
                <w:sz w:val="24"/>
              </w:rPr>
              <w:t>Всего</w:t>
            </w:r>
          </w:p>
        </w:tc>
        <w:tc>
          <w:tcPr>
            <w:tcW w:w="3211" w:type="dxa"/>
            <w:gridSpan w:val="2"/>
          </w:tcPr>
          <w:p w14:paraId="74D4A7CA" w14:textId="77777777" w:rsidR="00192D51" w:rsidRDefault="00460E6F">
            <w:pPr>
              <w:pStyle w:val="TableParagraph"/>
              <w:spacing w:before="95"/>
              <w:ind w:left="806" w:right="76" w:hanging="735"/>
              <w:rPr>
                <w:sz w:val="24"/>
              </w:rPr>
            </w:pPr>
            <w:r>
              <w:rPr>
                <w:sz w:val="24"/>
              </w:rPr>
              <w:t>в</w:t>
            </w:r>
            <w:r>
              <w:rPr>
                <w:spacing w:val="-10"/>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неразрешенный</w:t>
            </w:r>
            <w:r>
              <w:rPr>
                <w:spacing w:val="-9"/>
                <w:sz w:val="24"/>
              </w:rPr>
              <w:t xml:space="preserve"> </w:t>
            </w:r>
            <w:r>
              <w:rPr>
                <w:sz w:val="24"/>
              </w:rPr>
              <w:t xml:space="preserve">к </w:t>
            </w:r>
            <w:r>
              <w:rPr>
                <w:spacing w:val="-2"/>
                <w:sz w:val="24"/>
              </w:rPr>
              <w:t>использованию</w:t>
            </w:r>
          </w:p>
        </w:tc>
      </w:tr>
      <w:tr w:rsidR="00192D51" w14:paraId="39AF585D" w14:textId="77777777">
        <w:trPr>
          <w:trHeight w:val="1034"/>
        </w:trPr>
        <w:tc>
          <w:tcPr>
            <w:tcW w:w="932" w:type="dxa"/>
          </w:tcPr>
          <w:p w14:paraId="3952DC8E" w14:textId="77777777" w:rsidR="00192D51" w:rsidRDefault="00460E6F">
            <w:pPr>
              <w:pStyle w:val="TableParagraph"/>
              <w:spacing w:before="95"/>
              <w:ind w:left="9" w:right="2"/>
              <w:jc w:val="center"/>
              <w:rPr>
                <w:sz w:val="24"/>
              </w:rPr>
            </w:pPr>
            <w:r>
              <w:rPr>
                <w:spacing w:val="-2"/>
                <w:sz w:val="24"/>
              </w:rPr>
              <w:t>Номер</w:t>
            </w:r>
          </w:p>
        </w:tc>
        <w:tc>
          <w:tcPr>
            <w:tcW w:w="855" w:type="dxa"/>
          </w:tcPr>
          <w:p w14:paraId="3AE3F2FA" w14:textId="77777777" w:rsidR="00192D51" w:rsidRDefault="00460E6F">
            <w:pPr>
              <w:pStyle w:val="TableParagraph"/>
              <w:spacing w:before="95"/>
              <w:ind w:left="8" w:right="5"/>
              <w:jc w:val="center"/>
              <w:rPr>
                <w:sz w:val="24"/>
              </w:rPr>
            </w:pPr>
            <w:r>
              <w:rPr>
                <w:spacing w:val="-4"/>
                <w:sz w:val="24"/>
              </w:rPr>
              <w:t>Дата</w:t>
            </w:r>
          </w:p>
        </w:tc>
        <w:tc>
          <w:tcPr>
            <w:tcW w:w="856" w:type="dxa"/>
          </w:tcPr>
          <w:p w14:paraId="55ED2DEC" w14:textId="77777777" w:rsidR="00192D51" w:rsidRDefault="00460E6F">
            <w:pPr>
              <w:pStyle w:val="TableParagraph"/>
              <w:spacing w:before="95"/>
              <w:ind w:left="63" w:right="54" w:hanging="3"/>
              <w:jc w:val="center"/>
              <w:rPr>
                <w:sz w:val="24"/>
              </w:rPr>
            </w:pPr>
            <w:proofErr w:type="spellStart"/>
            <w:r>
              <w:rPr>
                <w:spacing w:val="-2"/>
                <w:sz w:val="24"/>
              </w:rPr>
              <w:t>Наиме</w:t>
            </w:r>
            <w:proofErr w:type="spellEnd"/>
            <w:r>
              <w:rPr>
                <w:spacing w:val="-2"/>
                <w:sz w:val="24"/>
              </w:rPr>
              <w:t xml:space="preserve"> </w:t>
            </w:r>
            <w:proofErr w:type="spellStart"/>
            <w:r>
              <w:rPr>
                <w:spacing w:val="-2"/>
                <w:sz w:val="24"/>
              </w:rPr>
              <w:t>новани</w:t>
            </w:r>
            <w:proofErr w:type="spellEnd"/>
            <w:r>
              <w:rPr>
                <w:spacing w:val="-2"/>
                <w:sz w:val="24"/>
              </w:rPr>
              <w:t xml:space="preserve"> </w:t>
            </w:r>
            <w:r>
              <w:rPr>
                <w:spacing w:val="-10"/>
                <w:sz w:val="24"/>
              </w:rPr>
              <w:t>е</w:t>
            </w:r>
          </w:p>
        </w:tc>
        <w:tc>
          <w:tcPr>
            <w:tcW w:w="908" w:type="dxa"/>
          </w:tcPr>
          <w:p w14:paraId="07078D0E" w14:textId="77777777" w:rsidR="00192D51" w:rsidRDefault="00460E6F">
            <w:pPr>
              <w:pStyle w:val="TableParagraph"/>
              <w:spacing w:before="95"/>
              <w:ind w:left="57" w:right="50"/>
              <w:jc w:val="center"/>
              <w:rPr>
                <w:sz w:val="24"/>
              </w:rPr>
            </w:pPr>
            <w:proofErr w:type="spellStart"/>
            <w:r>
              <w:rPr>
                <w:spacing w:val="-2"/>
                <w:sz w:val="24"/>
              </w:rPr>
              <w:t>Иденти</w:t>
            </w:r>
            <w:proofErr w:type="spellEnd"/>
            <w:r>
              <w:rPr>
                <w:spacing w:val="-2"/>
                <w:sz w:val="24"/>
              </w:rPr>
              <w:t xml:space="preserve"> </w:t>
            </w:r>
            <w:proofErr w:type="spellStart"/>
            <w:r>
              <w:rPr>
                <w:spacing w:val="-2"/>
                <w:sz w:val="24"/>
              </w:rPr>
              <w:t>фикато</w:t>
            </w:r>
            <w:proofErr w:type="spellEnd"/>
            <w:r>
              <w:rPr>
                <w:spacing w:val="-2"/>
                <w:sz w:val="24"/>
              </w:rPr>
              <w:t xml:space="preserve"> </w:t>
            </w:r>
            <w:r>
              <w:rPr>
                <w:spacing w:val="-10"/>
                <w:sz w:val="24"/>
              </w:rPr>
              <w:t>р</w:t>
            </w:r>
          </w:p>
        </w:tc>
        <w:tc>
          <w:tcPr>
            <w:tcW w:w="1134" w:type="dxa"/>
          </w:tcPr>
          <w:p w14:paraId="47BB0F27" w14:textId="77777777" w:rsidR="00192D51" w:rsidRDefault="00460E6F">
            <w:pPr>
              <w:pStyle w:val="TableParagraph"/>
              <w:spacing w:before="95"/>
              <w:ind w:left="383" w:right="56" w:hanging="317"/>
              <w:rPr>
                <w:sz w:val="24"/>
              </w:rPr>
            </w:pPr>
            <w:r>
              <w:rPr>
                <w:sz w:val="24"/>
              </w:rPr>
              <w:t>на</w:t>
            </w:r>
            <w:r>
              <w:rPr>
                <w:spacing w:val="-15"/>
                <w:sz w:val="24"/>
              </w:rPr>
              <w:t xml:space="preserve"> </w:t>
            </w:r>
            <w:r>
              <w:rPr>
                <w:sz w:val="24"/>
              </w:rPr>
              <w:t xml:space="preserve">начало </w:t>
            </w:r>
            <w:r>
              <w:rPr>
                <w:spacing w:val="-4"/>
                <w:sz w:val="24"/>
              </w:rPr>
              <w:t>дня</w:t>
            </w:r>
          </w:p>
        </w:tc>
        <w:tc>
          <w:tcPr>
            <w:tcW w:w="1136" w:type="dxa"/>
          </w:tcPr>
          <w:p w14:paraId="6E41266E" w14:textId="77777777" w:rsidR="00192D51" w:rsidRDefault="00460E6F">
            <w:pPr>
              <w:pStyle w:val="TableParagraph"/>
              <w:spacing w:before="95"/>
              <w:ind w:left="382" w:right="113" w:hanging="269"/>
              <w:rPr>
                <w:sz w:val="24"/>
              </w:rPr>
            </w:pPr>
            <w:r>
              <w:rPr>
                <w:sz w:val="24"/>
              </w:rPr>
              <w:t>на</w:t>
            </w:r>
            <w:r>
              <w:rPr>
                <w:spacing w:val="-15"/>
                <w:sz w:val="24"/>
              </w:rPr>
              <w:t xml:space="preserve"> </w:t>
            </w:r>
            <w:r>
              <w:rPr>
                <w:sz w:val="24"/>
              </w:rPr>
              <w:t xml:space="preserve">конец </w:t>
            </w:r>
            <w:r>
              <w:rPr>
                <w:spacing w:val="-4"/>
                <w:sz w:val="24"/>
              </w:rPr>
              <w:t>дня</w:t>
            </w:r>
          </w:p>
        </w:tc>
        <w:tc>
          <w:tcPr>
            <w:tcW w:w="1645" w:type="dxa"/>
          </w:tcPr>
          <w:p w14:paraId="546C2CF1" w14:textId="77777777" w:rsidR="00192D51" w:rsidRDefault="00460E6F">
            <w:pPr>
              <w:pStyle w:val="TableParagraph"/>
              <w:spacing w:before="95"/>
              <w:ind w:left="98" w:right="99"/>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566" w:type="dxa"/>
          </w:tcPr>
          <w:p w14:paraId="5504F171" w14:textId="77777777" w:rsidR="00192D51" w:rsidRDefault="00460E6F">
            <w:pPr>
              <w:pStyle w:val="TableParagraph"/>
              <w:spacing w:before="95"/>
              <w:ind w:left="1" w:right="1"/>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r>
      <w:tr w:rsidR="00192D51" w14:paraId="72DEE08F" w14:textId="77777777">
        <w:trPr>
          <w:trHeight w:val="479"/>
        </w:trPr>
        <w:tc>
          <w:tcPr>
            <w:tcW w:w="932" w:type="dxa"/>
          </w:tcPr>
          <w:p w14:paraId="16DDB93C" w14:textId="77777777" w:rsidR="00192D51" w:rsidRDefault="00460E6F">
            <w:pPr>
              <w:pStyle w:val="TableParagraph"/>
              <w:spacing w:before="92"/>
              <w:ind w:left="9"/>
              <w:jc w:val="center"/>
              <w:rPr>
                <w:sz w:val="24"/>
              </w:rPr>
            </w:pPr>
            <w:r>
              <w:rPr>
                <w:spacing w:val="-10"/>
                <w:sz w:val="24"/>
              </w:rPr>
              <w:t>1</w:t>
            </w:r>
          </w:p>
        </w:tc>
        <w:tc>
          <w:tcPr>
            <w:tcW w:w="855" w:type="dxa"/>
          </w:tcPr>
          <w:p w14:paraId="5317F748" w14:textId="77777777" w:rsidR="00192D51" w:rsidRDefault="00460E6F">
            <w:pPr>
              <w:pStyle w:val="TableParagraph"/>
              <w:spacing w:before="92"/>
              <w:ind w:left="8"/>
              <w:jc w:val="center"/>
              <w:rPr>
                <w:sz w:val="24"/>
              </w:rPr>
            </w:pPr>
            <w:r>
              <w:rPr>
                <w:spacing w:val="-10"/>
                <w:sz w:val="24"/>
              </w:rPr>
              <w:t>2</w:t>
            </w:r>
          </w:p>
        </w:tc>
        <w:tc>
          <w:tcPr>
            <w:tcW w:w="856" w:type="dxa"/>
          </w:tcPr>
          <w:p w14:paraId="59765FBE" w14:textId="77777777" w:rsidR="00192D51" w:rsidRDefault="00460E6F">
            <w:pPr>
              <w:pStyle w:val="TableParagraph"/>
              <w:spacing w:before="92"/>
              <w:ind w:left="6"/>
              <w:jc w:val="center"/>
              <w:rPr>
                <w:sz w:val="24"/>
              </w:rPr>
            </w:pPr>
            <w:r>
              <w:rPr>
                <w:spacing w:val="-10"/>
                <w:sz w:val="24"/>
              </w:rPr>
              <w:t>3</w:t>
            </w:r>
          </w:p>
        </w:tc>
        <w:tc>
          <w:tcPr>
            <w:tcW w:w="908" w:type="dxa"/>
          </w:tcPr>
          <w:p w14:paraId="2D43ED04" w14:textId="77777777" w:rsidR="00192D51" w:rsidRDefault="00460E6F">
            <w:pPr>
              <w:pStyle w:val="TableParagraph"/>
              <w:spacing w:before="92"/>
              <w:ind w:left="57" w:right="53"/>
              <w:jc w:val="center"/>
              <w:rPr>
                <w:sz w:val="24"/>
              </w:rPr>
            </w:pPr>
            <w:r>
              <w:rPr>
                <w:spacing w:val="-10"/>
                <w:sz w:val="24"/>
              </w:rPr>
              <w:t>4</w:t>
            </w:r>
          </w:p>
        </w:tc>
        <w:tc>
          <w:tcPr>
            <w:tcW w:w="1134" w:type="dxa"/>
          </w:tcPr>
          <w:p w14:paraId="21E888FF" w14:textId="77777777" w:rsidR="00192D51" w:rsidRDefault="00460E6F">
            <w:pPr>
              <w:pStyle w:val="TableParagraph"/>
              <w:spacing w:before="92"/>
              <w:ind w:left="18" w:right="16"/>
              <w:jc w:val="center"/>
              <w:rPr>
                <w:sz w:val="24"/>
              </w:rPr>
            </w:pPr>
            <w:r>
              <w:rPr>
                <w:spacing w:val="-10"/>
                <w:sz w:val="24"/>
              </w:rPr>
              <w:t>5</w:t>
            </w:r>
          </w:p>
        </w:tc>
        <w:tc>
          <w:tcPr>
            <w:tcW w:w="1136" w:type="dxa"/>
          </w:tcPr>
          <w:p w14:paraId="70DC709B" w14:textId="77777777" w:rsidR="00192D51" w:rsidRDefault="00460E6F">
            <w:pPr>
              <w:pStyle w:val="TableParagraph"/>
              <w:spacing w:before="92"/>
              <w:ind w:left="12" w:right="12"/>
              <w:jc w:val="center"/>
              <w:rPr>
                <w:sz w:val="24"/>
              </w:rPr>
            </w:pPr>
            <w:r>
              <w:rPr>
                <w:spacing w:val="-10"/>
                <w:sz w:val="24"/>
              </w:rPr>
              <w:t>6</w:t>
            </w:r>
          </w:p>
        </w:tc>
        <w:tc>
          <w:tcPr>
            <w:tcW w:w="1645" w:type="dxa"/>
          </w:tcPr>
          <w:p w14:paraId="53D8DF92" w14:textId="77777777" w:rsidR="00192D51" w:rsidRDefault="00460E6F">
            <w:pPr>
              <w:pStyle w:val="TableParagraph"/>
              <w:spacing w:before="92"/>
              <w:ind w:left="98" w:right="98"/>
              <w:jc w:val="center"/>
              <w:rPr>
                <w:sz w:val="24"/>
              </w:rPr>
            </w:pPr>
            <w:r>
              <w:rPr>
                <w:spacing w:val="-10"/>
                <w:sz w:val="24"/>
              </w:rPr>
              <w:t>7</w:t>
            </w:r>
          </w:p>
        </w:tc>
        <w:tc>
          <w:tcPr>
            <w:tcW w:w="1566" w:type="dxa"/>
          </w:tcPr>
          <w:p w14:paraId="4205C838" w14:textId="77777777" w:rsidR="00192D51" w:rsidRDefault="00460E6F">
            <w:pPr>
              <w:pStyle w:val="TableParagraph"/>
              <w:spacing w:before="92"/>
              <w:ind w:right="1"/>
              <w:jc w:val="center"/>
              <w:rPr>
                <w:sz w:val="24"/>
              </w:rPr>
            </w:pPr>
            <w:r>
              <w:rPr>
                <w:spacing w:val="-10"/>
                <w:sz w:val="24"/>
              </w:rPr>
              <w:t>8</w:t>
            </w:r>
          </w:p>
        </w:tc>
      </w:tr>
      <w:tr w:rsidR="00192D51" w14:paraId="290B69F5" w14:textId="77777777">
        <w:trPr>
          <w:trHeight w:val="479"/>
        </w:trPr>
        <w:tc>
          <w:tcPr>
            <w:tcW w:w="932" w:type="dxa"/>
          </w:tcPr>
          <w:p w14:paraId="6B59D471" w14:textId="77777777" w:rsidR="00192D51" w:rsidRDefault="00192D51">
            <w:pPr>
              <w:pStyle w:val="TableParagraph"/>
              <w:rPr>
                <w:sz w:val="20"/>
              </w:rPr>
            </w:pPr>
          </w:p>
        </w:tc>
        <w:tc>
          <w:tcPr>
            <w:tcW w:w="855" w:type="dxa"/>
          </w:tcPr>
          <w:p w14:paraId="7037F50C" w14:textId="77777777" w:rsidR="00192D51" w:rsidRDefault="00192D51">
            <w:pPr>
              <w:pStyle w:val="TableParagraph"/>
              <w:rPr>
                <w:sz w:val="20"/>
              </w:rPr>
            </w:pPr>
          </w:p>
        </w:tc>
        <w:tc>
          <w:tcPr>
            <w:tcW w:w="856" w:type="dxa"/>
          </w:tcPr>
          <w:p w14:paraId="2DC0D342" w14:textId="77777777" w:rsidR="00192D51" w:rsidRDefault="00192D51">
            <w:pPr>
              <w:pStyle w:val="TableParagraph"/>
              <w:rPr>
                <w:sz w:val="20"/>
              </w:rPr>
            </w:pPr>
          </w:p>
        </w:tc>
        <w:tc>
          <w:tcPr>
            <w:tcW w:w="908" w:type="dxa"/>
          </w:tcPr>
          <w:p w14:paraId="5975553B" w14:textId="77777777" w:rsidR="00192D51" w:rsidRDefault="00192D51">
            <w:pPr>
              <w:pStyle w:val="TableParagraph"/>
              <w:rPr>
                <w:sz w:val="20"/>
              </w:rPr>
            </w:pPr>
          </w:p>
        </w:tc>
        <w:tc>
          <w:tcPr>
            <w:tcW w:w="1134" w:type="dxa"/>
          </w:tcPr>
          <w:p w14:paraId="05539280" w14:textId="77777777" w:rsidR="00192D51" w:rsidRDefault="00192D51">
            <w:pPr>
              <w:pStyle w:val="TableParagraph"/>
              <w:rPr>
                <w:sz w:val="20"/>
              </w:rPr>
            </w:pPr>
          </w:p>
        </w:tc>
        <w:tc>
          <w:tcPr>
            <w:tcW w:w="1136" w:type="dxa"/>
          </w:tcPr>
          <w:p w14:paraId="7227F8B6" w14:textId="77777777" w:rsidR="00192D51" w:rsidRDefault="00192D51">
            <w:pPr>
              <w:pStyle w:val="TableParagraph"/>
              <w:rPr>
                <w:sz w:val="20"/>
              </w:rPr>
            </w:pPr>
          </w:p>
        </w:tc>
        <w:tc>
          <w:tcPr>
            <w:tcW w:w="1645" w:type="dxa"/>
          </w:tcPr>
          <w:p w14:paraId="027D5183" w14:textId="77777777" w:rsidR="00192D51" w:rsidRDefault="00192D51">
            <w:pPr>
              <w:pStyle w:val="TableParagraph"/>
              <w:rPr>
                <w:sz w:val="20"/>
              </w:rPr>
            </w:pPr>
          </w:p>
        </w:tc>
        <w:tc>
          <w:tcPr>
            <w:tcW w:w="1566" w:type="dxa"/>
          </w:tcPr>
          <w:p w14:paraId="1CACB794" w14:textId="77777777" w:rsidR="00192D51" w:rsidRDefault="00192D51">
            <w:pPr>
              <w:pStyle w:val="TableParagraph"/>
              <w:rPr>
                <w:sz w:val="20"/>
              </w:rPr>
            </w:pPr>
          </w:p>
        </w:tc>
      </w:tr>
      <w:tr w:rsidR="00192D51" w14:paraId="441FEDE2" w14:textId="77777777">
        <w:trPr>
          <w:trHeight w:val="479"/>
        </w:trPr>
        <w:tc>
          <w:tcPr>
            <w:tcW w:w="932" w:type="dxa"/>
          </w:tcPr>
          <w:p w14:paraId="35ECA788" w14:textId="77777777" w:rsidR="00192D51" w:rsidRDefault="00192D51">
            <w:pPr>
              <w:pStyle w:val="TableParagraph"/>
              <w:rPr>
                <w:sz w:val="20"/>
              </w:rPr>
            </w:pPr>
          </w:p>
        </w:tc>
        <w:tc>
          <w:tcPr>
            <w:tcW w:w="855" w:type="dxa"/>
          </w:tcPr>
          <w:p w14:paraId="52E3E9D7" w14:textId="77777777" w:rsidR="00192D51" w:rsidRDefault="00192D51">
            <w:pPr>
              <w:pStyle w:val="TableParagraph"/>
              <w:rPr>
                <w:sz w:val="20"/>
              </w:rPr>
            </w:pPr>
          </w:p>
        </w:tc>
        <w:tc>
          <w:tcPr>
            <w:tcW w:w="856" w:type="dxa"/>
          </w:tcPr>
          <w:p w14:paraId="0C8ECA5B" w14:textId="77777777" w:rsidR="00192D51" w:rsidRDefault="00192D51">
            <w:pPr>
              <w:pStyle w:val="TableParagraph"/>
              <w:rPr>
                <w:sz w:val="20"/>
              </w:rPr>
            </w:pPr>
          </w:p>
        </w:tc>
        <w:tc>
          <w:tcPr>
            <w:tcW w:w="908" w:type="dxa"/>
          </w:tcPr>
          <w:p w14:paraId="5CF5B217" w14:textId="77777777" w:rsidR="00192D51" w:rsidRDefault="00192D51">
            <w:pPr>
              <w:pStyle w:val="TableParagraph"/>
              <w:rPr>
                <w:sz w:val="20"/>
              </w:rPr>
            </w:pPr>
          </w:p>
        </w:tc>
        <w:tc>
          <w:tcPr>
            <w:tcW w:w="1134" w:type="dxa"/>
          </w:tcPr>
          <w:p w14:paraId="58BDFC90" w14:textId="77777777" w:rsidR="00192D51" w:rsidRDefault="00192D51">
            <w:pPr>
              <w:pStyle w:val="TableParagraph"/>
              <w:rPr>
                <w:sz w:val="20"/>
              </w:rPr>
            </w:pPr>
          </w:p>
        </w:tc>
        <w:tc>
          <w:tcPr>
            <w:tcW w:w="1136" w:type="dxa"/>
          </w:tcPr>
          <w:p w14:paraId="0B8F02D9" w14:textId="77777777" w:rsidR="00192D51" w:rsidRDefault="00192D51">
            <w:pPr>
              <w:pStyle w:val="TableParagraph"/>
              <w:rPr>
                <w:sz w:val="20"/>
              </w:rPr>
            </w:pPr>
          </w:p>
        </w:tc>
        <w:tc>
          <w:tcPr>
            <w:tcW w:w="1645" w:type="dxa"/>
          </w:tcPr>
          <w:p w14:paraId="086CECD7" w14:textId="77777777" w:rsidR="00192D51" w:rsidRDefault="00192D51">
            <w:pPr>
              <w:pStyle w:val="TableParagraph"/>
              <w:rPr>
                <w:sz w:val="20"/>
              </w:rPr>
            </w:pPr>
          </w:p>
        </w:tc>
        <w:tc>
          <w:tcPr>
            <w:tcW w:w="1566" w:type="dxa"/>
          </w:tcPr>
          <w:p w14:paraId="55C6BBD0" w14:textId="77777777" w:rsidR="00192D51" w:rsidRDefault="00192D51">
            <w:pPr>
              <w:pStyle w:val="TableParagraph"/>
              <w:rPr>
                <w:sz w:val="20"/>
              </w:rPr>
            </w:pPr>
          </w:p>
        </w:tc>
      </w:tr>
      <w:tr w:rsidR="00192D51" w14:paraId="77D06CAF" w14:textId="77777777">
        <w:trPr>
          <w:trHeight w:val="479"/>
        </w:trPr>
        <w:tc>
          <w:tcPr>
            <w:tcW w:w="932" w:type="dxa"/>
          </w:tcPr>
          <w:p w14:paraId="17F5D058" w14:textId="77777777" w:rsidR="00192D51" w:rsidRDefault="00192D51">
            <w:pPr>
              <w:pStyle w:val="TableParagraph"/>
              <w:rPr>
                <w:sz w:val="20"/>
              </w:rPr>
            </w:pPr>
          </w:p>
        </w:tc>
        <w:tc>
          <w:tcPr>
            <w:tcW w:w="855" w:type="dxa"/>
          </w:tcPr>
          <w:p w14:paraId="4C468042" w14:textId="77777777" w:rsidR="00192D51" w:rsidRDefault="00192D51">
            <w:pPr>
              <w:pStyle w:val="TableParagraph"/>
              <w:rPr>
                <w:sz w:val="20"/>
              </w:rPr>
            </w:pPr>
          </w:p>
        </w:tc>
        <w:tc>
          <w:tcPr>
            <w:tcW w:w="856" w:type="dxa"/>
          </w:tcPr>
          <w:p w14:paraId="47B337F9" w14:textId="77777777" w:rsidR="00192D51" w:rsidRDefault="00192D51">
            <w:pPr>
              <w:pStyle w:val="TableParagraph"/>
              <w:rPr>
                <w:sz w:val="20"/>
              </w:rPr>
            </w:pPr>
          </w:p>
        </w:tc>
        <w:tc>
          <w:tcPr>
            <w:tcW w:w="908" w:type="dxa"/>
          </w:tcPr>
          <w:p w14:paraId="417716AF" w14:textId="77777777" w:rsidR="00192D51" w:rsidRDefault="00192D51">
            <w:pPr>
              <w:pStyle w:val="TableParagraph"/>
              <w:rPr>
                <w:sz w:val="20"/>
              </w:rPr>
            </w:pPr>
          </w:p>
        </w:tc>
        <w:tc>
          <w:tcPr>
            <w:tcW w:w="1134" w:type="dxa"/>
          </w:tcPr>
          <w:p w14:paraId="10AE1F81" w14:textId="77777777" w:rsidR="00192D51" w:rsidRDefault="00192D51">
            <w:pPr>
              <w:pStyle w:val="TableParagraph"/>
              <w:rPr>
                <w:sz w:val="20"/>
              </w:rPr>
            </w:pPr>
          </w:p>
        </w:tc>
        <w:tc>
          <w:tcPr>
            <w:tcW w:w="1136" w:type="dxa"/>
          </w:tcPr>
          <w:p w14:paraId="02FB48DF" w14:textId="77777777" w:rsidR="00192D51" w:rsidRDefault="00192D51">
            <w:pPr>
              <w:pStyle w:val="TableParagraph"/>
              <w:rPr>
                <w:sz w:val="20"/>
              </w:rPr>
            </w:pPr>
          </w:p>
        </w:tc>
        <w:tc>
          <w:tcPr>
            <w:tcW w:w="1645" w:type="dxa"/>
          </w:tcPr>
          <w:p w14:paraId="7D273E8B" w14:textId="77777777" w:rsidR="00192D51" w:rsidRDefault="00192D51">
            <w:pPr>
              <w:pStyle w:val="TableParagraph"/>
              <w:rPr>
                <w:sz w:val="20"/>
              </w:rPr>
            </w:pPr>
          </w:p>
        </w:tc>
        <w:tc>
          <w:tcPr>
            <w:tcW w:w="1566" w:type="dxa"/>
          </w:tcPr>
          <w:p w14:paraId="659748CA" w14:textId="77777777" w:rsidR="00192D51" w:rsidRDefault="00192D51">
            <w:pPr>
              <w:pStyle w:val="TableParagraph"/>
              <w:rPr>
                <w:sz w:val="20"/>
              </w:rPr>
            </w:pPr>
          </w:p>
        </w:tc>
      </w:tr>
      <w:tr w:rsidR="00192D51" w14:paraId="776E48C7" w14:textId="77777777">
        <w:trPr>
          <w:trHeight w:val="481"/>
        </w:trPr>
        <w:tc>
          <w:tcPr>
            <w:tcW w:w="3551" w:type="dxa"/>
            <w:gridSpan w:val="4"/>
            <w:tcBorders>
              <w:left w:val="nil"/>
              <w:bottom w:val="nil"/>
            </w:tcBorders>
          </w:tcPr>
          <w:p w14:paraId="11E666B8" w14:textId="77777777" w:rsidR="00192D51" w:rsidRDefault="00460E6F">
            <w:pPr>
              <w:pStyle w:val="TableParagraph"/>
              <w:spacing w:before="95"/>
              <w:ind w:right="53"/>
              <w:jc w:val="right"/>
              <w:rPr>
                <w:sz w:val="24"/>
              </w:rPr>
            </w:pPr>
            <w:r>
              <w:rPr>
                <w:spacing w:val="-2"/>
                <w:sz w:val="24"/>
              </w:rPr>
              <w:t>Итого</w:t>
            </w:r>
          </w:p>
        </w:tc>
        <w:tc>
          <w:tcPr>
            <w:tcW w:w="1134" w:type="dxa"/>
          </w:tcPr>
          <w:p w14:paraId="4EFF5F1C" w14:textId="77777777" w:rsidR="00192D51" w:rsidRDefault="00192D51">
            <w:pPr>
              <w:pStyle w:val="TableParagraph"/>
              <w:rPr>
                <w:sz w:val="20"/>
              </w:rPr>
            </w:pPr>
          </w:p>
        </w:tc>
        <w:tc>
          <w:tcPr>
            <w:tcW w:w="1136" w:type="dxa"/>
          </w:tcPr>
          <w:p w14:paraId="35F08CD7" w14:textId="77777777" w:rsidR="00192D51" w:rsidRDefault="00192D51">
            <w:pPr>
              <w:pStyle w:val="TableParagraph"/>
              <w:rPr>
                <w:sz w:val="20"/>
              </w:rPr>
            </w:pPr>
          </w:p>
        </w:tc>
        <w:tc>
          <w:tcPr>
            <w:tcW w:w="1645" w:type="dxa"/>
          </w:tcPr>
          <w:p w14:paraId="6857DB83" w14:textId="77777777" w:rsidR="00192D51" w:rsidRDefault="00192D51">
            <w:pPr>
              <w:pStyle w:val="TableParagraph"/>
              <w:rPr>
                <w:sz w:val="20"/>
              </w:rPr>
            </w:pPr>
          </w:p>
        </w:tc>
        <w:tc>
          <w:tcPr>
            <w:tcW w:w="1566" w:type="dxa"/>
          </w:tcPr>
          <w:p w14:paraId="0D8D0E67" w14:textId="77777777" w:rsidR="00192D51" w:rsidRDefault="00192D51">
            <w:pPr>
              <w:pStyle w:val="TableParagraph"/>
              <w:rPr>
                <w:sz w:val="20"/>
              </w:rPr>
            </w:pPr>
          </w:p>
        </w:tc>
      </w:tr>
    </w:tbl>
    <w:p w14:paraId="5CEADF72"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98AFAA5" w14:textId="77777777" w:rsidR="00192D51" w:rsidRDefault="00460E6F">
      <w:pPr>
        <w:tabs>
          <w:tab w:val="left" w:pos="5346"/>
        </w:tabs>
        <w:spacing w:before="82" w:line="226" w:lineRule="exact"/>
        <w:ind w:left="2541"/>
        <w:rPr>
          <w:sz w:val="20"/>
        </w:rPr>
      </w:pPr>
      <w:r>
        <w:rPr>
          <w:rFonts w:ascii="Courier New" w:hAnsi="Courier New"/>
          <w:sz w:val="20"/>
        </w:rPr>
        <w:lastRenderedPageBreak/>
        <w:t xml:space="preserve">Номер страницы </w:t>
      </w:r>
      <w:r>
        <w:rPr>
          <w:sz w:val="20"/>
          <w:u w:val="single"/>
        </w:rPr>
        <w:tab/>
      </w:r>
    </w:p>
    <w:p w14:paraId="23BE6ACD" w14:textId="77777777" w:rsidR="00192D51" w:rsidRDefault="00460E6F">
      <w:pPr>
        <w:spacing w:line="226" w:lineRule="exact"/>
        <w:ind w:left="2541"/>
        <w:rPr>
          <w:rFonts w:ascii="Courier New" w:hAnsi="Courier New"/>
          <w:sz w:val="20"/>
        </w:rPr>
      </w:pP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5B1412A9" w14:textId="77777777" w:rsidR="00192D51" w:rsidRDefault="00460E6F">
      <w:pPr>
        <w:pStyle w:val="a3"/>
        <w:spacing w:line="20" w:lineRule="exact"/>
        <w:ind w:left="4221"/>
        <w:jc w:val="left"/>
        <w:rPr>
          <w:rFonts w:ascii="Courier New"/>
          <w:sz w:val="2"/>
        </w:rPr>
      </w:pPr>
      <w:r>
        <w:rPr>
          <w:rFonts w:ascii="Courier New"/>
          <w:noProof/>
          <w:sz w:val="2"/>
          <w:lang w:eastAsia="ru-RU"/>
        </w:rPr>
        <mc:AlternateContent>
          <mc:Choice Requires="wpg">
            <w:drawing>
              <wp:inline distT="0" distB="0" distL="0" distR="0" wp14:anchorId="1E738A22" wp14:editId="51870EF2">
                <wp:extent cx="533400" cy="5715"/>
                <wp:effectExtent l="9525" t="0" r="0" b="381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63" name="Graphic 263"/>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848AAA6" id="Group 262"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">
                <v:shape id="Graphic 263"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" path="m,l533400,e" filled="f" strokeweight=".14406mm">
                  <v:path arrowok="t"/>
                </v:shape>
                <w10:anchorlock/>
              </v:group>
            </w:pict>
          </mc:Fallback>
        </mc:AlternateContent>
      </w:r>
    </w:p>
    <w:p w14:paraId="2C1CD595" w14:textId="77777777" w:rsidR="00192D51" w:rsidRDefault="00460E6F">
      <w:pPr>
        <w:spacing w:line="207" w:lineRule="exact"/>
        <w:ind w:left="2541"/>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8000" behindDoc="0" locked="0" layoutInCell="1" allowOverlap="1" wp14:anchorId="45553687" wp14:editId="71199FFF">
                <wp:simplePos x="0" y="0"/>
                <wp:positionH relativeFrom="page">
                  <wp:posOffset>3844163</wp:posOffset>
                </wp:positionH>
                <wp:positionV relativeFrom="paragraph">
                  <wp:posOffset>137795</wp:posOffset>
                </wp:positionV>
                <wp:extent cx="381000"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A8FE92" id="Graphic 264" o:spid="_x0000_s1026" style="position:absolute;margin-left:302.7pt;margin-top:10.85pt;width:30pt;height:.1pt;z-index:15808000;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" path="m,l3810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693A7617" w14:textId="77777777" w:rsidR="00192D51" w:rsidRDefault="00460E6F">
      <w:pPr>
        <w:tabs>
          <w:tab w:val="left" w:pos="3261"/>
          <w:tab w:val="left" w:pos="4506"/>
          <w:tab w:val="left" w:pos="5226"/>
        </w:tabs>
        <w:spacing w:line="226" w:lineRule="exact"/>
        <w:ind w:left="2541"/>
        <w:rPr>
          <w:rFonts w:ascii="Courier New" w:hAnsi="Courier New"/>
          <w:sz w:val="20"/>
        </w:rPr>
      </w:pPr>
      <w:r>
        <w:rPr>
          <w:rFonts w:ascii="Courier New" w:hAnsi="Courier New"/>
          <w:spacing w:val="-5"/>
          <w:sz w:val="20"/>
        </w:rPr>
        <w:t>за"</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D13CB5" w14:textId="77777777" w:rsidR="00192D51" w:rsidRDefault="00192D51">
      <w:pPr>
        <w:pStyle w:val="a3"/>
        <w:spacing w:before="3"/>
        <w:ind w:left="0"/>
        <w:jc w:val="left"/>
        <w:rPr>
          <w:rFonts w:ascii="Courier New"/>
          <w:sz w:val="11"/>
        </w:rPr>
      </w:pPr>
    </w:p>
    <w:p w14:paraId="301291E5" w14:textId="77777777" w:rsidR="00192D51" w:rsidRDefault="00192D51">
      <w:pPr>
        <w:pStyle w:val="a3"/>
        <w:jc w:val="left"/>
        <w:rPr>
          <w:rFonts w:ascii="Courier New"/>
          <w:sz w:val="11"/>
        </w:rPr>
        <w:sectPr w:rsidR="00192D51">
          <w:pgSz w:w="11910" w:h="16840"/>
          <w:pgMar w:top="1620" w:right="425" w:bottom="280" w:left="992" w:header="720" w:footer="720" w:gutter="0"/>
          <w:cols w:space="720"/>
        </w:sectPr>
      </w:pPr>
    </w:p>
    <w:p w14:paraId="5373C320" w14:textId="77777777" w:rsidR="00192D51" w:rsidRDefault="00192D51">
      <w:pPr>
        <w:pStyle w:val="a3"/>
        <w:spacing w:before="98"/>
        <w:ind w:left="0"/>
        <w:jc w:val="left"/>
        <w:rPr>
          <w:rFonts w:ascii="Courier New"/>
          <w:sz w:val="20"/>
        </w:rPr>
      </w:pPr>
    </w:p>
    <w:p w14:paraId="1B1197AA"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CF423F6" w14:textId="77777777" w:rsidR="00192D51" w:rsidRDefault="00460E6F">
      <w:pPr>
        <w:spacing w:before="99"/>
        <w:ind w:left="741"/>
        <w:rPr>
          <w:rFonts w:ascii="Courier New" w:hAnsi="Courier New"/>
          <w:sz w:val="20"/>
        </w:rPr>
      </w:pPr>
      <w:r>
        <w:br w:type="column"/>
      </w:r>
      <w:r>
        <w:rPr>
          <w:rFonts w:ascii="Courier New" w:hAnsi="Courier New"/>
          <w:spacing w:val="-2"/>
          <w:sz w:val="20"/>
        </w:rPr>
        <w:lastRenderedPageBreak/>
        <w:t>┌────────┐</w:t>
      </w:r>
    </w:p>
    <w:p w14:paraId="0D14479F" w14:textId="77777777" w:rsidR="00192D51" w:rsidRDefault="00192D51">
      <w:pPr>
        <w:pStyle w:val="a3"/>
        <w:ind w:left="0"/>
        <w:jc w:val="left"/>
        <w:rPr>
          <w:rFonts w:ascii="Courier New"/>
          <w:sz w:val="20"/>
        </w:rPr>
      </w:pPr>
    </w:p>
    <w:p w14:paraId="5E0C5B8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1B202FCC" w14:textId="77777777" w:rsidR="00192D51" w:rsidRDefault="00460E6F">
      <w:pPr>
        <w:tabs>
          <w:tab w:val="left" w:pos="1679"/>
        </w:tabs>
        <w:spacing w:line="217"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CD67236" w14:textId="77777777" w:rsidR="00192D51" w:rsidRDefault="00192D51">
      <w:pPr>
        <w:spacing w:line="217"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09E857F0"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1824F41"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6F274BE0" w14:textId="77777777" w:rsidR="00192D51" w:rsidRDefault="00460E6F">
      <w:pPr>
        <w:tabs>
          <w:tab w:val="left" w:pos="2639"/>
        </w:tabs>
        <w:spacing w:before="1"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96B35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D6B81F4" w14:textId="77777777" w:rsidR="00192D51" w:rsidRDefault="00192D51">
      <w:pPr>
        <w:pStyle w:val="a3"/>
        <w:spacing w:before="1"/>
        <w:ind w:left="0"/>
        <w:jc w:val="left"/>
        <w:rPr>
          <w:rFonts w:ascii="Courier New"/>
          <w:sz w:val="20"/>
        </w:rPr>
      </w:pPr>
    </w:p>
    <w:p w14:paraId="40652397" w14:textId="77777777" w:rsidR="00192D51" w:rsidRDefault="00460E6F">
      <w:pPr>
        <w:pStyle w:val="a4"/>
        <w:numPr>
          <w:ilvl w:val="0"/>
          <w:numId w:val="5"/>
        </w:numPr>
        <w:tabs>
          <w:tab w:val="left" w:pos="2540"/>
        </w:tabs>
        <w:ind w:left="2540" w:hanging="359"/>
        <w:jc w:val="left"/>
        <w:rPr>
          <w:rFonts w:ascii="Courier New" w:hAnsi="Courier New"/>
          <w:sz w:val="20"/>
        </w:rPr>
      </w:pPr>
      <w:r>
        <w:rPr>
          <w:rFonts w:ascii="Courier New" w:hAnsi="Courier New"/>
          <w:sz w:val="20"/>
        </w:rPr>
        <w:t>Изменение</w:t>
      </w:r>
      <w:r>
        <w:rPr>
          <w:rFonts w:ascii="Courier New" w:hAnsi="Courier New"/>
          <w:spacing w:val="-10"/>
          <w:sz w:val="20"/>
        </w:rPr>
        <w:t xml:space="preserve"> </w:t>
      </w:r>
      <w:r>
        <w:rPr>
          <w:rFonts w:ascii="Courier New" w:hAnsi="Courier New"/>
          <w:sz w:val="20"/>
        </w:rPr>
        <w:t>остатка</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8"/>
          <w:sz w:val="20"/>
        </w:rPr>
        <w:t xml:space="preserve"> </w:t>
      </w:r>
      <w:hyperlink w:anchor="_bookmark105" w:history="1">
        <w:r>
          <w:rPr>
            <w:rFonts w:ascii="Courier New" w:hAnsi="Courier New"/>
            <w:color w:val="0000FF"/>
            <w:spacing w:val="-5"/>
            <w:sz w:val="20"/>
          </w:rPr>
          <w:t>&lt;*&gt;</w:t>
        </w:r>
      </w:hyperlink>
    </w:p>
    <w:p w14:paraId="0313294E"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5"/>
        <w:gridCol w:w="2497"/>
        <w:gridCol w:w="2546"/>
      </w:tblGrid>
      <w:tr w:rsidR="00192D51" w14:paraId="3852BDFD" w14:textId="77777777">
        <w:trPr>
          <w:trHeight w:val="1034"/>
        </w:trPr>
        <w:tc>
          <w:tcPr>
            <w:tcW w:w="3995" w:type="dxa"/>
          </w:tcPr>
          <w:p w14:paraId="112459D3" w14:textId="77777777" w:rsidR="00192D51" w:rsidRDefault="00460E6F">
            <w:pPr>
              <w:pStyle w:val="TableParagraph"/>
              <w:spacing w:before="95"/>
              <w:ind w:left="12" w:right="5"/>
              <w:jc w:val="center"/>
              <w:rPr>
                <w:sz w:val="24"/>
              </w:rPr>
            </w:pPr>
            <w:r>
              <w:rPr>
                <w:sz w:val="24"/>
              </w:rPr>
              <w:t>Наименование</w:t>
            </w:r>
            <w:r>
              <w:rPr>
                <w:spacing w:val="-7"/>
                <w:sz w:val="24"/>
              </w:rPr>
              <w:t xml:space="preserve"> </w:t>
            </w:r>
            <w:r>
              <w:rPr>
                <w:spacing w:val="-2"/>
                <w:sz w:val="24"/>
              </w:rPr>
              <w:t>показателя</w:t>
            </w:r>
          </w:p>
        </w:tc>
        <w:tc>
          <w:tcPr>
            <w:tcW w:w="2497" w:type="dxa"/>
          </w:tcPr>
          <w:p w14:paraId="3A96A7E1" w14:textId="77777777" w:rsidR="00192D51" w:rsidRDefault="00460E6F">
            <w:pPr>
              <w:pStyle w:val="TableParagraph"/>
              <w:spacing w:before="95"/>
              <w:ind w:left="8" w:right="5"/>
              <w:jc w:val="center"/>
              <w:rPr>
                <w:sz w:val="24"/>
              </w:rPr>
            </w:pPr>
            <w:r>
              <w:rPr>
                <w:spacing w:val="-2"/>
                <w:sz w:val="24"/>
              </w:rPr>
              <w:t>Всего</w:t>
            </w:r>
          </w:p>
        </w:tc>
        <w:tc>
          <w:tcPr>
            <w:tcW w:w="2546" w:type="dxa"/>
          </w:tcPr>
          <w:p w14:paraId="40B3445F" w14:textId="77777777" w:rsidR="00192D51" w:rsidRDefault="00460E6F">
            <w:pPr>
              <w:pStyle w:val="TableParagraph"/>
              <w:spacing w:before="95"/>
              <w:ind w:left="368" w:right="367"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0DEAE84B" w14:textId="77777777">
        <w:trPr>
          <w:trHeight w:val="479"/>
        </w:trPr>
        <w:tc>
          <w:tcPr>
            <w:tcW w:w="3995" w:type="dxa"/>
          </w:tcPr>
          <w:p w14:paraId="594F65B4" w14:textId="77777777" w:rsidR="00192D51" w:rsidRDefault="00460E6F">
            <w:pPr>
              <w:pStyle w:val="TableParagraph"/>
              <w:spacing w:before="92"/>
              <w:ind w:left="12" w:right="3"/>
              <w:jc w:val="center"/>
              <w:rPr>
                <w:sz w:val="24"/>
              </w:rPr>
            </w:pPr>
            <w:r>
              <w:rPr>
                <w:spacing w:val="-10"/>
                <w:sz w:val="24"/>
              </w:rPr>
              <w:t>1</w:t>
            </w:r>
          </w:p>
        </w:tc>
        <w:tc>
          <w:tcPr>
            <w:tcW w:w="2497" w:type="dxa"/>
          </w:tcPr>
          <w:p w14:paraId="55FD9F94" w14:textId="77777777" w:rsidR="00192D51" w:rsidRDefault="00460E6F">
            <w:pPr>
              <w:pStyle w:val="TableParagraph"/>
              <w:spacing w:before="92"/>
              <w:ind w:left="8"/>
              <w:jc w:val="center"/>
              <w:rPr>
                <w:sz w:val="24"/>
              </w:rPr>
            </w:pPr>
            <w:r>
              <w:rPr>
                <w:spacing w:val="-10"/>
                <w:sz w:val="24"/>
              </w:rPr>
              <w:t>2</w:t>
            </w:r>
          </w:p>
        </w:tc>
        <w:tc>
          <w:tcPr>
            <w:tcW w:w="2546" w:type="dxa"/>
          </w:tcPr>
          <w:p w14:paraId="7DDFCDE6" w14:textId="77777777" w:rsidR="00192D51" w:rsidRDefault="00460E6F">
            <w:pPr>
              <w:pStyle w:val="TableParagraph"/>
              <w:spacing w:before="92"/>
              <w:ind w:left="2"/>
              <w:jc w:val="center"/>
              <w:rPr>
                <w:sz w:val="24"/>
              </w:rPr>
            </w:pPr>
            <w:r>
              <w:rPr>
                <w:spacing w:val="-10"/>
                <w:sz w:val="24"/>
              </w:rPr>
              <w:t>3</w:t>
            </w:r>
          </w:p>
        </w:tc>
      </w:tr>
      <w:tr w:rsidR="00192D51" w14:paraId="46DA7ADD" w14:textId="77777777">
        <w:trPr>
          <w:trHeight w:val="479"/>
        </w:trPr>
        <w:tc>
          <w:tcPr>
            <w:tcW w:w="3995" w:type="dxa"/>
          </w:tcPr>
          <w:p w14:paraId="07DE42EA" w14:textId="77777777" w:rsidR="00192D51" w:rsidRDefault="00460E6F">
            <w:pPr>
              <w:pStyle w:val="TableParagraph"/>
              <w:spacing w:before="92"/>
              <w:ind w:left="12" w:right="6"/>
              <w:jc w:val="center"/>
              <w:rPr>
                <w:sz w:val="24"/>
              </w:rPr>
            </w:pPr>
            <w:r>
              <w:rPr>
                <w:sz w:val="24"/>
              </w:rPr>
              <w:t>На</w:t>
            </w:r>
            <w:r>
              <w:rPr>
                <w:spacing w:val="-4"/>
                <w:sz w:val="24"/>
              </w:rPr>
              <w:t xml:space="preserve"> </w:t>
            </w:r>
            <w:r>
              <w:rPr>
                <w:sz w:val="24"/>
              </w:rPr>
              <w:t>начало</w:t>
            </w:r>
            <w:r>
              <w:rPr>
                <w:spacing w:val="-1"/>
                <w:sz w:val="24"/>
              </w:rPr>
              <w:t xml:space="preserve"> </w:t>
            </w:r>
            <w:r>
              <w:rPr>
                <w:spacing w:val="-5"/>
                <w:sz w:val="24"/>
              </w:rPr>
              <w:t>дня</w:t>
            </w:r>
          </w:p>
        </w:tc>
        <w:tc>
          <w:tcPr>
            <w:tcW w:w="2497" w:type="dxa"/>
          </w:tcPr>
          <w:p w14:paraId="74B9D14A" w14:textId="77777777" w:rsidR="00192D51" w:rsidRDefault="00192D51">
            <w:pPr>
              <w:pStyle w:val="TableParagraph"/>
              <w:rPr>
                <w:sz w:val="20"/>
              </w:rPr>
            </w:pPr>
          </w:p>
        </w:tc>
        <w:tc>
          <w:tcPr>
            <w:tcW w:w="2546" w:type="dxa"/>
          </w:tcPr>
          <w:p w14:paraId="179EEC43" w14:textId="77777777" w:rsidR="00192D51" w:rsidRDefault="00192D51">
            <w:pPr>
              <w:pStyle w:val="TableParagraph"/>
              <w:rPr>
                <w:sz w:val="20"/>
              </w:rPr>
            </w:pPr>
          </w:p>
        </w:tc>
      </w:tr>
      <w:tr w:rsidR="00192D51" w14:paraId="7720A07D" w14:textId="77777777">
        <w:trPr>
          <w:trHeight w:val="479"/>
        </w:trPr>
        <w:tc>
          <w:tcPr>
            <w:tcW w:w="3995" w:type="dxa"/>
          </w:tcPr>
          <w:p w14:paraId="46A856C9" w14:textId="77777777" w:rsidR="00192D51" w:rsidRDefault="00460E6F">
            <w:pPr>
              <w:pStyle w:val="TableParagraph"/>
              <w:spacing w:before="95"/>
              <w:ind w:left="12" w:right="2"/>
              <w:jc w:val="center"/>
              <w:rPr>
                <w:sz w:val="24"/>
              </w:rPr>
            </w:pPr>
            <w:r>
              <w:rPr>
                <w:spacing w:val="-2"/>
                <w:sz w:val="24"/>
              </w:rPr>
              <w:t>Поступления</w:t>
            </w:r>
          </w:p>
        </w:tc>
        <w:tc>
          <w:tcPr>
            <w:tcW w:w="2497" w:type="dxa"/>
          </w:tcPr>
          <w:p w14:paraId="43164971" w14:textId="77777777" w:rsidR="00192D51" w:rsidRDefault="00192D51">
            <w:pPr>
              <w:pStyle w:val="TableParagraph"/>
              <w:rPr>
                <w:sz w:val="20"/>
              </w:rPr>
            </w:pPr>
          </w:p>
        </w:tc>
        <w:tc>
          <w:tcPr>
            <w:tcW w:w="2546" w:type="dxa"/>
          </w:tcPr>
          <w:p w14:paraId="490C4785" w14:textId="77777777" w:rsidR="00192D51" w:rsidRDefault="00192D51">
            <w:pPr>
              <w:pStyle w:val="TableParagraph"/>
              <w:rPr>
                <w:sz w:val="20"/>
              </w:rPr>
            </w:pPr>
          </w:p>
        </w:tc>
      </w:tr>
      <w:tr w:rsidR="00192D51" w14:paraId="51F74A09" w14:textId="77777777">
        <w:trPr>
          <w:trHeight w:val="479"/>
        </w:trPr>
        <w:tc>
          <w:tcPr>
            <w:tcW w:w="3995" w:type="dxa"/>
          </w:tcPr>
          <w:p w14:paraId="39B9E02F" w14:textId="77777777" w:rsidR="00192D51" w:rsidRDefault="00460E6F">
            <w:pPr>
              <w:pStyle w:val="TableParagraph"/>
              <w:spacing w:before="95"/>
              <w:ind w:left="12" w:right="4"/>
              <w:jc w:val="center"/>
              <w:rPr>
                <w:sz w:val="24"/>
              </w:rPr>
            </w:pPr>
            <w:r>
              <w:rPr>
                <w:spacing w:val="-2"/>
                <w:sz w:val="24"/>
              </w:rPr>
              <w:t>Выплаты</w:t>
            </w:r>
          </w:p>
        </w:tc>
        <w:tc>
          <w:tcPr>
            <w:tcW w:w="2497" w:type="dxa"/>
          </w:tcPr>
          <w:p w14:paraId="2ADA3FD2" w14:textId="77777777" w:rsidR="00192D51" w:rsidRDefault="00192D51">
            <w:pPr>
              <w:pStyle w:val="TableParagraph"/>
              <w:rPr>
                <w:sz w:val="20"/>
              </w:rPr>
            </w:pPr>
          </w:p>
        </w:tc>
        <w:tc>
          <w:tcPr>
            <w:tcW w:w="2546" w:type="dxa"/>
          </w:tcPr>
          <w:p w14:paraId="11CF1F7A" w14:textId="77777777" w:rsidR="00192D51" w:rsidRDefault="00460E6F">
            <w:pPr>
              <w:pStyle w:val="TableParagraph"/>
              <w:spacing w:before="95"/>
              <w:ind w:left="2"/>
              <w:jc w:val="center"/>
              <w:rPr>
                <w:sz w:val="24"/>
              </w:rPr>
            </w:pPr>
            <w:r>
              <w:rPr>
                <w:spacing w:val="-10"/>
                <w:sz w:val="24"/>
              </w:rPr>
              <w:t>x</w:t>
            </w:r>
          </w:p>
        </w:tc>
      </w:tr>
      <w:tr w:rsidR="00192D51" w14:paraId="4730D898" w14:textId="77777777">
        <w:trPr>
          <w:trHeight w:val="480"/>
        </w:trPr>
        <w:tc>
          <w:tcPr>
            <w:tcW w:w="3995" w:type="dxa"/>
          </w:tcPr>
          <w:p w14:paraId="16E01663" w14:textId="77777777" w:rsidR="00192D51" w:rsidRDefault="00460E6F">
            <w:pPr>
              <w:pStyle w:val="TableParagraph"/>
              <w:spacing w:before="95"/>
              <w:ind w:left="12"/>
              <w:jc w:val="center"/>
              <w:rPr>
                <w:sz w:val="24"/>
              </w:rPr>
            </w:pPr>
            <w:r>
              <w:rPr>
                <w:sz w:val="24"/>
              </w:rPr>
              <w:t>На</w:t>
            </w:r>
            <w:r>
              <w:rPr>
                <w:spacing w:val="-5"/>
                <w:sz w:val="24"/>
              </w:rPr>
              <w:t xml:space="preserve"> </w:t>
            </w:r>
            <w:r>
              <w:rPr>
                <w:sz w:val="24"/>
              </w:rPr>
              <w:t>конец</w:t>
            </w:r>
            <w:r>
              <w:rPr>
                <w:spacing w:val="-1"/>
                <w:sz w:val="24"/>
              </w:rPr>
              <w:t xml:space="preserve"> </w:t>
            </w:r>
            <w:r>
              <w:rPr>
                <w:spacing w:val="-5"/>
                <w:sz w:val="24"/>
              </w:rPr>
              <w:t>дня</w:t>
            </w:r>
          </w:p>
        </w:tc>
        <w:tc>
          <w:tcPr>
            <w:tcW w:w="2497" w:type="dxa"/>
          </w:tcPr>
          <w:p w14:paraId="2DC782A6" w14:textId="77777777" w:rsidR="00192D51" w:rsidRDefault="00192D51">
            <w:pPr>
              <w:pStyle w:val="TableParagraph"/>
              <w:rPr>
                <w:sz w:val="20"/>
              </w:rPr>
            </w:pPr>
          </w:p>
        </w:tc>
        <w:tc>
          <w:tcPr>
            <w:tcW w:w="2546" w:type="dxa"/>
          </w:tcPr>
          <w:p w14:paraId="59EBD400" w14:textId="77777777" w:rsidR="00192D51" w:rsidRDefault="00192D51">
            <w:pPr>
              <w:pStyle w:val="TableParagraph"/>
              <w:rPr>
                <w:sz w:val="20"/>
              </w:rPr>
            </w:pPr>
          </w:p>
        </w:tc>
      </w:tr>
    </w:tbl>
    <w:p w14:paraId="37F21BD5" w14:textId="77777777" w:rsidR="00192D51" w:rsidRDefault="00192D51">
      <w:pPr>
        <w:pStyle w:val="a3"/>
        <w:spacing w:before="55"/>
        <w:ind w:left="0"/>
        <w:jc w:val="left"/>
        <w:rPr>
          <w:rFonts w:ascii="Courier New"/>
          <w:sz w:val="20"/>
        </w:rPr>
      </w:pPr>
    </w:p>
    <w:p w14:paraId="5E228156" w14:textId="77777777" w:rsidR="00192D51" w:rsidRDefault="00460E6F">
      <w:pPr>
        <w:pStyle w:val="a4"/>
        <w:numPr>
          <w:ilvl w:val="0"/>
          <w:numId w:val="5"/>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5" w:history="1">
        <w:r>
          <w:rPr>
            <w:rFonts w:ascii="Courier New" w:hAnsi="Courier New"/>
            <w:color w:val="0000FF"/>
            <w:spacing w:val="-5"/>
            <w:sz w:val="20"/>
          </w:rPr>
          <w:t>&lt;*&gt;</w:t>
        </w:r>
      </w:hyperlink>
    </w:p>
    <w:p w14:paraId="6CC89A9A"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4"/>
        <w:gridCol w:w="1440"/>
        <w:gridCol w:w="1644"/>
        <w:gridCol w:w="1644"/>
        <w:gridCol w:w="1645"/>
        <w:gridCol w:w="922"/>
      </w:tblGrid>
      <w:tr w:rsidR="00192D51" w14:paraId="38FFAE8C" w14:textId="77777777">
        <w:trPr>
          <w:trHeight w:val="1583"/>
        </w:trPr>
        <w:tc>
          <w:tcPr>
            <w:tcW w:w="1776" w:type="dxa"/>
            <w:gridSpan w:val="2"/>
          </w:tcPr>
          <w:p w14:paraId="66E00865" w14:textId="77777777" w:rsidR="00192D51" w:rsidRDefault="00460E6F">
            <w:pPr>
              <w:pStyle w:val="TableParagraph"/>
              <w:spacing w:before="95"/>
              <w:ind w:left="319" w:right="309" w:firstLine="1"/>
              <w:jc w:val="center"/>
              <w:rPr>
                <w:sz w:val="24"/>
              </w:rPr>
            </w:pPr>
            <w:r>
              <w:rPr>
                <w:spacing w:val="-2"/>
                <w:sz w:val="24"/>
              </w:rPr>
              <w:t>Реквизиты документа,</w:t>
            </w:r>
          </w:p>
          <w:p w14:paraId="3BAEEDAC" w14:textId="77777777" w:rsidR="00192D51" w:rsidRDefault="00460E6F">
            <w:pPr>
              <w:pStyle w:val="TableParagraph"/>
              <w:ind w:left="12"/>
              <w:jc w:val="center"/>
              <w:rPr>
                <w:sz w:val="24"/>
              </w:rPr>
            </w:pPr>
            <w:proofErr w:type="spellStart"/>
            <w:r>
              <w:rPr>
                <w:spacing w:val="-2"/>
                <w:sz w:val="24"/>
              </w:rPr>
              <w:t>подтверждающ</w:t>
            </w:r>
            <w:proofErr w:type="spellEnd"/>
            <w:r>
              <w:rPr>
                <w:spacing w:val="-2"/>
                <w:sz w:val="24"/>
              </w:rPr>
              <w:t xml:space="preserve"> </w:t>
            </w:r>
            <w:r>
              <w:rPr>
                <w:sz w:val="24"/>
              </w:rPr>
              <w:t>его</w:t>
            </w:r>
            <w:r>
              <w:rPr>
                <w:spacing w:val="-15"/>
                <w:sz w:val="24"/>
              </w:rPr>
              <w:t xml:space="preserve"> </w:t>
            </w:r>
            <w:r>
              <w:rPr>
                <w:sz w:val="24"/>
              </w:rPr>
              <w:t xml:space="preserve">проведение </w:t>
            </w:r>
            <w:r>
              <w:rPr>
                <w:spacing w:val="-2"/>
                <w:sz w:val="24"/>
              </w:rPr>
              <w:t>операции</w:t>
            </w:r>
          </w:p>
        </w:tc>
        <w:tc>
          <w:tcPr>
            <w:tcW w:w="1440" w:type="dxa"/>
            <w:vMerge w:val="restart"/>
          </w:tcPr>
          <w:p w14:paraId="40E0B74D" w14:textId="77777777" w:rsidR="00192D51" w:rsidRDefault="00460E6F">
            <w:pPr>
              <w:pStyle w:val="TableParagraph"/>
              <w:spacing w:before="95"/>
              <w:ind w:left="11" w:right="1"/>
              <w:jc w:val="center"/>
              <w:rPr>
                <w:sz w:val="24"/>
              </w:rPr>
            </w:pPr>
            <w:r>
              <w:rPr>
                <w:spacing w:val="-2"/>
                <w:sz w:val="24"/>
              </w:rPr>
              <w:t xml:space="preserve">Уникальный </w:t>
            </w:r>
            <w:r>
              <w:rPr>
                <w:sz w:val="24"/>
              </w:rPr>
              <w:t xml:space="preserve">код объекта </w:t>
            </w:r>
            <w:r>
              <w:rPr>
                <w:spacing w:val="-2"/>
                <w:sz w:val="24"/>
              </w:rPr>
              <w:t>РАИП,</w:t>
            </w:r>
          </w:p>
          <w:p w14:paraId="07E4DA52" w14:textId="77777777" w:rsidR="00192D51" w:rsidRDefault="00460E6F">
            <w:pPr>
              <w:pStyle w:val="TableParagraph"/>
              <w:ind w:left="11" w:right="1"/>
              <w:jc w:val="center"/>
              <w:rPr>
                <w:sz w:val="24"/>
              </w:rPr>
            </w:pPr>
            <w:proofErr w:type="spellStart"/>
            <w:r>
              <w:rPr>
                <w:spacing w:val="-2"/>
                <w:sz w:val="24"/>
              </w:rPr>
              <w:t>Терзаказа</w:t>
            </w:r>
            <w:proofErr w:type="spellEnd"/>
          </w:p>
        </w:tc>
        <w:tc>
          <w:tcPr>
            <w:tcW w:w="1644" w:type="dxa"/>
            <w:vMerge w:val="restart"/>
          </w:tcPr>
          <w:p w14:paraId="71982AFE" w14:textId="77777777" w:rsidR="00192D51" w:rsidRDefault="00460E6F">
            <w:pPr>
              <w:pStyle w:val="TableParagraph"/>
              <w:spacing w:before="95"/>
              <w:ind w:left="161" w:right="152" w:firstLine="1"/>
              <w:jc w:val="center"/>
              <w:rPr>
                <w:sz w:val="24"/>
              </w:rPr>
            </w:pPr>
            <w:r>
              <w:rPr>
                <w:spacing w:val="-4"/>
                <w:sz w:val="24"/>
              </w:rPr>
              <w:t xml:space="preserve">Код </w:t>
            </w:r>
            <w:r>
              <w:rPr>
                <w:spacing w:val="-2"/>
                <w:sz w:val="24"/>
              </w:rPr>
              <w:t>источника поступлений целевых</w:t>
            </w:r>
          </w:p>
          <w:p w14:paraId="75B63CBE" w14:textId="77777777" w:rsidR="00192D51" w:rsidRDefault="00460E6F">
            <w:pPr>
              <w:pStyle w:val="TableParagraph"/>
              <w:ind w:left="120" w:right="107" w:hanging="3"/>
              <w:jc w:val="center"/>
              <w:rPr>
                <w:sz w:val="24"/>
              </w:rPr>
            </w:pPr>
            <w:r>
              <w:rPr>
                <w:spacing w:val="-2"/>
                <w:sz w:val="24"/>
              </w:rPr>
              <w:t>средств/код направления расходования целевых</w:t>
            </w:r>
          </w:p>
          <w:p w14:paraId="6B454992" w14:textId="77777777" w:rsidR="00192D51" w:rsidRDefault="00460E6F">
            <w:pPr>
              <w:pStyle w:val="TableParagraph"/>
              <w:spacing w:line="274" w:lineRule="exact"/>
              <w:ind w:left="8"/>
              <w:jc w:val="center"/>
              <w:rPr>
                <w:sz w:val="24"/>
              </w:rPr>
            </w:pPr>
            <w:r>
              <w:rPr>
                <w:spacing w:val="-2"/>
                <w:sz w:val="24"/>
              </w:rPr>
              <w:t>средств</w:t>
            </w:r>
          </w:p>
        </w:tc>
        <w:tc>
          <w:tcPr>
            <w:tcW w:w="1644" w:type="dxa"/>
            <w:vMerge w:val="restart"/>
          </w:tcPr>
          <w:p w14:paraId="5C244C51" w14:textId="77777777" w:rsidR="00192D51" w:rsidRDefault="00460E6F">
            <w:pPr>
              <w:pStyle w:val="TableParagraph"/>
              <w:spacing w:before="95"/>
              <w:ind w:left="150"/>
              <w:rPr>
                <w:sz w:val="24"/>
              </w:rPr>
            </w:pPr>
            <w:r>
              <w:rPr>
                <w:spacing w:val="-2"/>
                <w:sz w:val="24"/>
              </w:rPr>
              <w:t>Поступления</w:t>
            </w:r>
          </w:p>
        </w:tc>
        <w:tc>
          <w:tcPr>
            <w:tcW w:w="1645" w:type="dxa"/>
            <w:vMerge w:val="restart"/>
          </w:tcPr>
          <w:p w14:paraId="77909704" w14:textId="77777777" w:rsidR="00192D51" w:rsidRDefault="00460E6F">
            <w:pPr>
              <w:pStyle w:val="TableParagraph"/>
              <w:spacing w:before="95"/>
              <w:ind w:left="352"/>
              <w:rPr>
                <w:sz w:val="24"/>
              </w:rPr>
            </w:pPr>
            <w:r>
              <w:rPr>
                <w:spacing w:val="-2"/>
                <w:sz w:val="24"/>
              </w:rPr>
              <w:t>Выплаты</w:t>
            </w:r>
          </w:p>
        </w:tc>
        <w:tc>
          <w:tcPr>
            <w:tcW w:w="922" w:type="dxa"/>
            <w:vMerge w:val="restart"/>
          </w:tcPr>
          <w:p w14:paraId="00FE5B42" w14:textId="77777777" w:rsidR="00192D51" w:rsidRDefault="00460E6F">
            <w:pPr>
              <w:pStyle w:val="TableParagraph"/>
              <w:spacing w:before="95"/>
              <w:ind w:left="166" w:right="101" w:hanging="46"/>
              <w:rPr>
                <w:sz w:val="24"/>
              </w:rPr>
            </w:pPr>
            <w:r>
              <w:rPr>
                <w:spacing w:val="-2"/>
                <w:sz w:val="24"/>
              </w:rPr>
              <w:t xml:space="preserve">Приме </w:t>
            </w:r>
            <w:proofErr w:type="spellStart"/>
            <w:r>
              <w:rPr>
                <w:spacing w:val="-4"/>
                <w:sz w:val="24"/>
              </w:rPr>
              <w:t>чание</w:t>
            </w:r>
            <w:proofErr w:type="spellEnd"/>
          </w:p>
        </w:tc>
      </w:tr>
      <w:tr w:rsidR="00192D51" w14:paraId="3C35DCEB" w14:textId="77777777">
        <w:trPr>
          <w:trHeight w:val="1094"/>
        </w:trPr>
        <w:tc>
          <w:tcPr>
            <w:tcW w:w="922" w:type="dxa"/>
          </w:tcPr>
          <w:p w14:paraId="43D7F3D9" w14:textId="77777777" w:rsidR="00192D51" w:rsidRDefault="00460E6F">
            <w:pPr>
              <w:pStyle w:val="TableParagraph"/>
              <w:spacing w:before="95"/>
              <w:ind w:left="11" w:right="4"/>
              <w:jc w:val="center"/>
              <w:rPr>
                <w:sz w:val="24"/>
              </w:rPr>
            </w:pPr>
            <w:r>
              <w:rPr>
                <w:spacing w:val="-2"/>
                <w:sz w:val="24"/>
              </w:rPr>
              <w:t>номер</w:t>
            </w:r>
          </w:p>
        </w:tc>
        <w:tc>
          <w:tcPr>
            <w:tcW w:w="854" w:type="dxa"/>
          </w:tcPr>
          <w:p w14:paraId="4EB2999B" w14:textId="77777777" w:rsidR="00192D51" w:rsidRDefault="00460E6F">
            <w:pPr>
              <w:pStyle w:val="TableParagraph"/>
              <w:spacing w:before="95"/>
              <w:ind w:left="10" w:right="3"/>
              <w:jc w:val="center"/>
              <w:rPr>
                <w:sz w:val="24"/>
              </w:rPr>
            </w:pPr>
            <w:r>
              <w:rPr>
                <w:spacing w:val="-4"/>
                <w:sz w:val="24"/>
              </w:rPr>
              <w:t>дата</w:t>
            </w:r>
          </w:p>
        </w:tc>
        <w:tc>
          <w:tcPr>
            <w:tcW w:w="1440" w:type="dxa"/>
            <w:vMerge/>
            <w:tcBorders>
              <w:top w:val="nil"/>
            </w:tcBorders>
          </w:tcPr>
          <w:p w14:paraId="34BBBDFB" w14:textId="77777777" w:rsidR="00192D51" w:rsidRDefault="00192D51">
            <w:pPr>
              <w:rPr>
                <w:sz w:val="2"/>
                <w:szCs w:val="2"/>
              </w:rPr>
            </w:pPr>
          </w:p>
        </w:tc>
        <w:tc>
          <w:tcPr>
            <w:tcW w:w="1644" w:type="dxa"/>
            <w:vMerge/>
            <w:tcBorders>
              <w:top w:val="nil"/>
            </w:tcBorders>
          </w:tcPr>
          <w:p w14:paraId="21740487" w14:textId="77777777" w:rsidR="00192D51" w:rsidRDefault="00192D51">
            <w:pPr>
              <w:rPr>
                <w:sz w:val="2"/>
                <w:szCs w:val="2"/>
              </w:rPr>
            </w:pPr>
          </w:p>
        </w:tc>
        <w:tc>
          <w:tcPr>
            <w:tcW w:w="1644" w:type="dxa"/>
            <w:vMerge/>
            <w:tcBorders>
              <w:top w:val="nil"/>
            </w:tcBorders>
          </w:tcPr>
          <w:p w14:paraId="7ADE6750" w14:textId="77777777" w:rsidR="00192D51" w:rsidRDefault="00192D51">
            <w:pPr>
              <w:rPr>
                <w:sz w:val="2"/>
                <w:szCs w:val="2"/>
              </w:rPr>
            </w:pPr>
          </w:p>
        </w:tc>
        <w:tc>
          <w:tcPr>
            <w:tcW w:w="1645" w:type="dxa"/>
            <w:vMerge/>
            <w:tcBorders>
              <w:top w:val="nil"/>
            </w:tcBorders>
          </w:tcPr>
          <w:p w14:paraId="412E51B6" w14:textId="77777777" w:rsidR="00192D51" w:rsidRDefault="00192D51">
            <w:pPr>
              <w:rPr>
                <w:sz w:val="2"/>
                <w:szCs w:val="2"/>
              </w:rPr>
            </w:pPr>
          </w:p>
        </w:tc>
        <w:tc>
          <w:tcPr>
            <w:tcW w:w="922" w:type="dxa"/>
            <w:vMerge/>
            <w:tcBorders>
              <w:top w:val="nil"/>
            </w:tcBorders>
          </w:tcPr>
          <w:p w14:paraId="29019174" w14:textId="77777777" w:rsidR="00192D51" w:rsidRDefault="00192D51">
            <w:pPr>
              <w:rPr>
                <w:sz w:val="2"/>
                <w:szCs w:val="2"/>
              </w:rPr>
            </w:pPr>
          </w:p>
        </w:tc>
      </w:tr>
      <w:tr w:rsidR="00192D51" w14:paraId="48A2F6B9" w14:textId="77777777">
        <w:trPr>
          <w:trHeight w:val="479"/>
        </w:trPr>
        <w:tc>
          <w:tcPr>
            <w:tcW w:w="922" w:type="dxa"/>
          </w:tcPr>
          <w:p w14:paraId="7968EBAC" w14:textId="77777777" w:rsidR="00192D51" w:rsidRDefault="00460E6F">
            <w:pPr>
              <w:pStyle w:val="TableParagraph"/>
              <w:spacing w:before="95"/>
              <w:ind w:left="11" w:right="1"/>
              <w:jc w:val="center"/>
              <w:rPr>
                <w:sz w:val="24"/>
              </w:rPr>
            </w:pPr>
            <w:r>
              <w:rPr>
                <w:spacing w:val="-10"/>
                <w:sz w:val="24"/>
              </w:rPr>
              <w:t>1</w:t>
            </w:r>
          </w:p>
        </w:tc>
        <w:tc>
          <w:tcPr>
            <w:tcW w:w="854" w:type="dxa"/>
          </w:tcPr>
          <w:p w14:paraId="4926308D" w14:textId="77777777" w:rsidR="00192D51" w:rsidRDefault="00460E6F">
            <w:pPr>
              <w:pStyle w:val="TableParagraph"/>
              <w:spacing w:before="95"/>
              <w:ind w:left="10"/>
              <w:jc w:val="center"/>
              <w:rPr>
                <w:sz w:val="24"/>
              </w:rPr>
            </w:pPr>
            <w:r>
              <w:rPr>
                <w:spacing w:val="-10"/>
                <w:sz w:val="24"/>
              </w:rPr>
              <w:t>2</w:t>
            </w:r>
          </w:p>
        </w:tc>
        <w:tc>
          <w:tcPr>
            <w:tcW w:w="1440" w:type="dxa"/>
          </w:tcPr>
          <w:p w14:paraId="59216FDB" w14:textId="77777777" w:rsidR="00192D51" w:rsidRDefault="00460E6F">
            <w:pPr>
              <w:pStyle w:val="TableParagraph"/>
              <w:spacing w:before="95"/>
              <w:ind w:left="11"/>
              <w:jc w:val="center"/>
              <w:rPr>
                <w:sz w:val="24"/>
              </w:rPr>
            </w:pPr>
            <w:r>
              <w:rPr>
                <w:spacing w:val="-10"/>
                <w:sz w:val="24"/>
              </w:rPr>
              <w:t>3</w:t>
            </w:r>
          </w:p>
        </w:tc>
        <w:tc>
          <w:tcPr>
            <w:tcW w:w="1644" w:type="dxa"/>
          </w:tcPr>
          <w:p w14:paraId="72CD0E34" w14:textId="77777777" w:rsidR="00192D51" w:rsidRDefault="00460E6F">
            <w:pPr>
              <w:pStyle w:val="TableParagraph"/>
              <w:spacing w:before="95"/>
              <w:ind w:left="70" w:right="61"/>
              <w:jc w:val="center"/>
              <w:rPr>
                <w:sz w:val="24"/>
              </w:rPr>
            </w:pPr>
            <w:r>
              <w:rPr>
                <w:spacing w:val="-10"/>
                <w:sz w:val="24"/>
              </w:rPr>
              <w:t>4</w:t>
            </w:r>
          </w:p>
        </w:tc>
        <w:tc>
          <w:tcPr>
            <w:tcW w:w="1644" w:type="dxa"/>
          </w:tcPr>
          <w:p w14:paraId="3FA6E570" w14:textId="77777777" w:rsidR="00192D51" w:rsidRDefault="00460E6F">
            <w:pPr>
              <w:pStyle w:val="TableParagraph"/>
              <w:spacing w:before="95"/>
              <w:ind w:left="71" w:right="61"/>
              <w:jc w:val="center"/>
              <w:rPr>
                <w:sz w:val="24"/>
              </w:rPr>
            </w:pPr>
            <w:r>
              <w:rPr>
                <w:spacing w:val="-10"/>
                <w:sz w:val="24"/>
              </w:rPr>
              <w:t>5</w:t>
            </w:r>
          </w:p>
        </w:tc>
        <w:tc>
          <w:tcPr>
            <w:tcW w:w="1645" w:type="dxa"/>
          </w:tcPr>
          <w:p w14:paraId="00BCDFF8" w14:textId="77777777" w:rsidR="00192D51" w:rsidRDefault="00460E6F">
            <w:pPr>
              <w:pStyle w:val="TableParagraph"/>
              <w:spacing w:before="95"/>
              <w:ind w:left="10"/>
              <w:jc w:val="center"/>
              <w:rPr>
                <w:sz w:val="24"/>
              </w:rPr>
            </w:pPr>
            <w:r>
              <w:rPr>
                <w:spacing w:val="-10"/>
                <w:sz w:val="24"/>
              </w:rPr>
              <w:t>6</w:t>
            </w:r>
          </w:p>
        </w:tc>
        <w:tc>
          <w:tcPr>
            <w:tcW w:w="922" w:type="dxa"/>
          </w:tcPr>
          <w:p w14:paraId="68E8DE3F" w14:textId="77777777" w:rsidR="00192D51" w:rsidRDefault="00460E6F">
            <w:pPr>
              <w:pStyle w:val="TableParagraph"/>
              <w:spacing w:before="95"/>
              <w:ind w:left="11"/>
              <w:jc w:val="center"/>
              <w:rPr>
                <w:sz w:val="24"/>
              </w:rPr>
            </w:pPr>
            <w:r>
              <w:rPr>
                <w:spacing w:val="-10"/>
                <w:sz w:val="24"/>
              </w:rPr>
              <w:t>7</w:t>
            </w:r>
          </w:p>
        </w:tc>
      </w:tr>
      <w:tr w:rsidR="00192D51" w14:paraId="35F7AC5B" w14:textId="77777777">
        <w:trPr>
          <w:trHeight w:val="479"/>
        </w:trPr>
        <w:tc>
          <w:tcPr>
            <w:tcW w:w="922" w:type="dxa"/>
          </w:tcPr>
          <w:p w14:paraId="2EDFE25D" w14:textId="77777777" w:rsidR="00192D51" w:rsidRDefault="00192D51">
            <w:pPr>
              <w:pStyle w:val="TableParagraph"/>
              <w:rPr>
                <w:sz w:val="20"/>
              </w:rPr>
            </w:pPr>
          </w:p>
        </w:tc>
        <w:tc>
          <w:tcPr>
            <w:tcW w:w="854" w:type="dxa"/>
          </w:tcPr>
          <w:p w14:paraId="5DFBC461" w14:textId="77777777" w:rsidR="00192D51" w:rsidRDefault="00192D51">
            <w:pPr>
              <w:pStyle w:val="TableParagraph"/>
              <w:rPr>
                <w:sz w:val="20"/>
              </w:rPr>
            </w:pPr>
          </w:p>
        </w:tc>
        <w:tc>
          <w:tcPr>
            <w:tcW w:w="1440" w:type="dxa"/>
          </w:tcPr>
          <w:p w14:paraId="1EA998BA" w14:textId="77777777" w:rsidR="00192D51" w:rsidRDefault="00192D51">
            <w:pPr>
              <w:pStyle w:val="TableParagraph"/>
              <w:rPr>
                <w:sz w:val="20"/>
              </w:rPr>
            </w:pPr>
          </w:p>
        </w:tc>
        <w:tc>
          <w:tcPr>
            <w:tcW w:w="1644" w:type="dxa"/>
          </w:tcPr>
          <w:p w14:paraId="6B54E917" w14:textId="77777777" w:rsidR="00192D51" w:rsidRDefault="00192D51">
            <w:pPr>
              <w:pStyle w:val="TableParagraph"/>
              <w:rPr>
                <w:sz w:val="20"/>
              </w:rPr>
            </w:pPr>
          </w:p>
        </w:tc>
        <w:tc>
          <w:tcPr>
            <w:tcW w:w="1644" w:type="dxa"/>
          </w:tcPr>
          <w:p w14:paraId="337F092C" w14:textId="77777777" w:rsidR="00192D51" w:rsidRDefault="00192D51">
            <w:pPr>
              <w:pStyle w:val="TableParagraph"/>
              <w:rPr>
                <w:sz w:val="20"/>
              </w:rPr>
            </w:pPr>
          </w:p>
        </w:tc>
        <w:tc>
          <w:tcPr>
            <w:tcW w:w="1645" w:type="dxa"/>
          </w:tcPr>
          <w:p w14:paraId="2B8FB387" w14:textId="77777777" w:rsidR="00192D51" w:rsidRDefault="00192D51">
            <w:pPr>
              <w:pStyle w:val="TableParagraph"/>
              <w:rPr>
                <w:sz w:val="20"/>
              </w:rPr>
            </w:pPr>
          </w:p>
        </w:tc>
        <w:tc>
          <w:tcPr>
            <w:tcW w:w="922" w:type="dxa"/>
          </w:tcPr>
          <w:p w14:paraId="42E71404" w14:textId="77777777" w:rsidR="00192D51" w:rsidRDefault="00192D51">
            <w:pPr>
              <w:pStyle w:val="TableParagraph"/>
              <w:rPr>
                <w:sz w:val="20"/>
              </w:rPr>
            </w:pPr>
          </w:p>
        </w:tc>
      </w:tr>
      <w:tr w:rsidR="00192D51" w14:paraId="199B7577" w14:textId="77777777">
        <w:trPr>
          <w:trHeight w:val="479"/>
        </w:trPr>
        <w:tc>
          <w:tcPr>
            <w:tcW w:w="922" w:type="dxa"/>
          </w:tcPr>
          <w:p w14:paraId="799BDCCC" w14:textId="77777777" w:rsidR="00192D51" w:rsidRDefault="00192D51">
            <w:pPr>
              <w:pStyle w:val="TableParagraph"/>
              <w:rPr>
                <w:sz w:val="20"/>
              </w:rPr>
            </w:pPr>
          </w:p>
        </w:tc>
        <w:tc>
          <w:tcPr>
            <w:tcW w:w="854" w:type="dxa"/>
          </w:tcPr>
          <w:p w14:paraId="6B7271B9" w14:textId="77777777" w:rsidR="00192D51" w:rsidRDefault="00192D51">
            <w:pPr>
              <w:pStyle w:val="TableParagraph"/>
              <w:rPr>
                <w:sz w:val="20"/>
              </w:rPr>
            </w:pPr>
          </w:p>
        </w:tc>
        <w:tc>
          <w:tcPr>
            <w:tcW w:w="1440" w:type="dxa"/>
          </w:tcPr>
          <w:p w14:paraId="2081AA8A" w14:textId="77777777" w:rsidR="00192D51" w:rsidRDefault="00192D51">
            <w:pPr>
              <w:pStyle w:val="TableParagraph"/>
              <w:rPr>
                <w:sz w:val="20"/>
              </w:rPr>
            </w:pPr>
          </w:p>
        </w:tc>
        <w:tc>
          <w:tcPr>
            <w:tcW w:w="1644" w:type="dxa"/>
          </w:tcPr>
          <w:p w14:paraId="29782C01" w14:textId="77777777" w:rsidR="00192D51" w:rsidRDefault="00192D51">
            <w:pPr>
              <w:pStyle w:val="TableParagraph"/>
              <w:rPr>
                <w:sz w:val="20"/>
              </w:rPr>
            </w:pPr>
          </w:p>
        </w:tc>
        <w:tc>
          <w:tcPr>
            <w:tcW w:w="1644" w:type="dxa"/>
          </w:tcPr>
          <w:p w14:paraId="023CDADD" w14:textId="77777777" w:rsidR="00192D51" w:rsidRDefault="00192D51">
            <w:pPr>
              <w:pStyle w:val="TableParagraph"/>
              <w:rPr>
                <w:sz w:val="20"/>
              </w:rPr>
            </w:pPr>
          </w:p>
        </w:tc>
        <w:tc>
          <w:tcPr>
            <w:tcW w:w="1645" w:type="dxa"/>
          </w:tcPr>
          <w:p w14:paraId="73A5021C" w14:textId="77777777" w:rsidR="00192D51" w:rsidRDefault="00192D51">
            <w:pPr>
              <w:pStyle w:val="TableParagraph"/>
              <w:rPr>
                <w:sz w:val="20"/>
              </w:rPr>
            </w:pPr>
          </w:p>
        </w:tc>
        <w:tc>
          <w:tcPr>
            <w:tcW w:w="922" w:type="dxa"/>
          </w:tcPr>
          <w:p w14:paraId="1C4EE45D" w14:textId="77777777" w:rsidR="00192D51" w:rsidRDefault="00192D51">
            <w:pPr>
              <w:pStyle w:val="TableParagraph"/>
              <w:rPr>
                <w:sz w:val="20"/>
              </w:rPr>
            </w:pPr>
          </w:p>
        </w:tc>
      </w:tr>
      <w:tr w:rsidR="00192D51" w14:paraId="4872C510" w14:textId="77777777">
        <w:trPr>
          <w:trHeight w:val="481"/>
        </w:trPr>
        <w:tc>
          <w:tcPr>
            <w:tcW w:w="922" w:type="dxa"/>
          </w:tcPr>
          <w:p w14:paraId="7BF61A1D" w14:textId="77777777" w:rsidR="00192D51" w:rsidRDefault="00192D51">
            <w:pPr>
              <w:pStyle w:val="TableParagraph"/>
              <w:rPr>
                <w:sz w:val="20"/>
              </w:rPr>
            </w:pPr>
          </w:p>
        </w:tc>
        <w:tc>
          <w:tcPr>
            <w:tcW w:w="854" w:type="dxa"/>
          </w:tcPr>
          <w:p w14:paraId="2B54BA1B" w14:textId="77777777" w:rsidR="00192D51" w:rsidRDefault="00192D51">
            <w:pPr>
              <w:pStyle w:val="TableParagraph"/>
              <w:rPr>
                <w:sz w:val="20"/>
              </w:rPr>
            </w:pPr>
          </w:p>
        </w:tc>
        <w:tc>
          <w:tcPr>
            <w:tcW w:w="1440" w:type="dxa"/>
          </w:tcPr>
          <w:p w14:paraId="6C74631D" w14:textId="77777777" w:rsidR="00192D51" w:rsidRDefault="00192D51">
            <w:pPr>
              <w:pStyle w:val="TableParagraph"/>
              <w:rPr>
                <w:sz w:val="20"/>
              </w:rPr>
            </w:pPr>
          </w:p>
        </w:tc>
        <w:tc>
          <w:tcPr>
            <w:tcW w:w="1644" w:type="dxa"/>
          </w:tcPr>
          <w:p w14:paraId="480B5069" w14:textId="77777777" w:rsidR="00192D51" w:rsidRDefault="00192D51">
            <w:pPr>
              <w:pStyle w:val="TableParagraph"/>
              <w:rPr>
                <w:sz w:val="20"/>
              </w:rPr>
            </w:pPr>
          </w:p>
        </w:tc>
        <w:tc>
          <w:tcPr>
            <w:tcW w:w="1644" w:type="dxa"/>
          </w:tcPr>
          <w:p w14:paraId="7518B62A" w14:textId="77777777" w:rsidR="00192D51" w:rsidRDefault="00192D51">
            <w:pPr>
              <w:pStyle w:val="TableParagraph"/>
              <w:rPr>
                <w:sz w:val="20"/>
              </w:rPr>
            </w:pPr>
          </w:p>
        </w:tc>
        <w:tc>
          <w:tcPr>
            <w:tcW w:w="1645" w:type="dxa"/>
          </w:tcPr>
          <w:p w14:paraId="50116A49" w14:textId="77777777" w:rsidR="00192D51" w:rsidRDefault="00192D51">
            <w:pPr>
              <w:pStyle w:val="TableParagraph"/>
              <w:rPr>
                <w:sz w:val="20"/>
              </w:rPr>
            </w:pPr>
          </w:p>
        </w:tc>
        <w:tc>
          <w:tcPr>
            <w:tcW w:w="922" w:type="dxa"/>
          </w:tcPr>
          <w:p w14:paraId="47274444" w14:textId="77777777" w:rsidR="00192D51" w:rsidRDefault="00192D51">
            <w:pPr>
              <w:pStyle w:val="TableParagraph"/>
              <w:rPr>
                <w:sz w:val="20"/>
              </w:rPr>
            </w:pPr>
          </w:p>
        </w:tc>
      </w:tr>
      <w:tr w:rsidR="00192D51" w14:paraId="1BBF2C8D" w14:textId="77777777">
        <w:trPr>
          <w:trHeight w:val="479"/>
        </w:trPr>
        <w:tc>
          <w:tcPr>
            <w:tcW w:w="4860" w:type="dxa"/>
            <w:gridSpan w:val="4"/>
            <w:tcBorders>
              <w:left w:val="nil"/>
              <w:bottom w:val="nil"/>
            </w:tcBorders>
          </w:tcPr>
          <w:p w14:paraId="75FEC0EA" w14:textId="77777777" w:rsidR="00192D51" w:rsidRDefault="00460E6F">
            <w:pPr>
              <w:pStyle w:val="TableParagraph"/>
              <w:spacing w:before="92"/>
              <w:ind w:right="49"/>
              <w:jc w:val="right"/>
              <w:rPr>
                <w:sz w:val="24"/>
              </w:rPr>
            </w:pPr>
            <w:r>
              <w:rPr>
                <w:spacing w:val="-2"/>
                <w:sz w:val="24"/>
              </w:rPr>
              <w:t>Итого</w:t>
            </w:r>
          </w:p>
        </w:tc>
        <w:tc>
          <w:tcPr>
            <w:tcW w:w="1644" w:type="dxa"/>
          </w:tcPr>
          <w:p w14:paraId="493BC37F" w14:textId="77777777" w:rsidR="00192D51" w:rsidRDefault="00192D51">
            <w:pPr>
              <w:pStyle w:val="TableParagraph"/>
              <w:rPr>
                <w:sz w:val="20"/>
              </w:rPr>
            </w:pPr>
          </w:p>
        </w:tc>
        <w:tc>
          <w:tcPr>
            <w:tcW w:w="1645" w:type="dxa"/>
          </w:tcPr>
          <w:p w14:paraId="14C7CDF5" w14:textId="77777777" w:rsidR="00192D51" w:rsidRDefault="00192D51">
            <w:pPr>
              <w:pStyle w:val="TableParagraph"/>
              <w:rPr>
                <w:sz w:val="20"/>
              </w:rPr>
            </w:pPr>
          </w:p>
        </w:tc>
        <w:tc>
          <w:tcPr>
            <w:tcW w:w="922" w:type="dxa"/>
          </w:tcPr>
          <w:p w14:paraId="5034FC48" w14:textId="77777777" w:rsidR="00192D51" w:rsidRDefault="00192D51">
            <w:pPr>
              <w:pStyle w:val="TableParagraph"/>
              <w:rPr>
                <w:sz w:val="20"/>
              </w:rPr>
            </w:pPr>
          </w:p>
        </w:tc>
      </w:tr>
    </w:tbl>
    <w:p w14:paraId="101CE143"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EFA781E" w14:textId="77777777" w:rsidR="00192D51" w:rsidRDefault="00460E6F">
      <w:pPr>
        <w:pStyle w:val="a3"/>
        <w:spacing w:line="20" w:lineRule="exact"/>
        <w:ind w:left="621"/>
        <w:jc w:val="left"/>
        <w:rPr>
          <w:rFonts w:ascii="Courier New"/>
          <w:sz w:val="2"/>
        </w:rPr>
      </w:pPr>
      <w:r>
        <w:rPr>
          <w:rFonts w:ascii="Courier New"/>
          <w:noProof/>
          <w:sz w:val="2"/>
          <w:lang w:eastAsia="ru-RU"/>
        </w:rPr>
        <w:lastRenderedPageBreak/>
        <mc:AlternateContent>
          <mc:Choice Requires="wpg">
            <w:drawing>
              <wp:inline distT="0" distB="0" distL="0" distR="0" wp14:anchorId="7F1BFA5C" wp14:editId="6F609E05">
                <wp:extent cx="2438400" cy="7620"/>
                <wp:effectExtent l="9525" t="0" r="0" b="1905"/>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7620"/>
                          <a:chOff x="0" y="0"/>
                          <a:chExt cx="2438400" cy="7620"/>
                        </a:xfrm>
                      </wpg:grpSpPr>
                      <wps:wsp>
                        <wps:cNvPr id="266" name="Graphic 266"/>
                        <wps:cNvSpPr/>
                        <wps:spPr>
                          <a:xfrm>
                            <a:off x="0" y="3731"/>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71C61C" id="Group 265" o:spid="_x0000_s1026" style="width:192pt;height:.6pt;mso-position-horizontal-relative:char;mso-position-vertical-relative:line" coordsize="2438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">
                <v:shape id="Graphic 266" o:spid="_x0000_s1027" style="position:absolute;top:37;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" path="m,l2438400,e" filled="f" strokeweight=".20731mm">
                  <v:stroke dashstyle="dash"/>
                  <v:path arrowok="t"/>
                </v:shape>
                <w10:anchorlock/>
              </v:group>
            </w:pict>
          </mc:Fallback>
        </mc:AlternateContent>
      </w:r>
    </w:p>
    <w:p w14:paraId="29DEFA41" w14:textId="77777777" w:rsidR="00192D51" w:rsidRDefault="00460E6F">
      <w:pPr>
        <w:spacing w:before="111"/>
        <w:ind w:left="141"/>
        <w:rPr>
          <w:rFonts w:ascii="Courier New" w:hAnsi="Courier New"/>
          <w:sz w:val="20"/>
        </w:rPr>
      </w:pPr>
      <w:bookmarkStart w:id="112" w:name="_bookmark105"/>
      <w:bookmarkEnd w:id="112"/>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A3363E8" w14:textId="77777777" w:rsidR="00192D51" w:rsidRDefault="00460E6F">
      <w:pPr>
        <w:spacing w:before="2" w:line="226" w:lineRule="exact"/>
        <w:ind w:left="141"/>
        <w:rPr>
          <w:rFonts w:ascii="Courier New" w:hAnsi="Courier New"/>
          <w:sz w:val="20"/>
        </w:rPr>
      </w:pPr>
      <w:r>
        <w:rPr>
          <w:rFonts w:ascii="Courier New" w:hAnsi="Courier New"/>
          <w:spacing w:val="-2"/>
          <w:sz w:val="20"/>
        </w:rPr>
        <w:t>Ответственный</w:t>
      </w:r>
    </w:p>
    <w:p w14:paraId="508CA262" w14:textId="77777777" w:rsidR="00192D51" w:rsidRDefault="00460E6F">
      <w:pPr>
        <w:tabs>
          <w:tab w:val="left" w:pos="1941"/>
          <w:tab w:val="left" w:pos="3425"/>
          <w:tab w:val="left" w:pos="4865"/>
          <w:tab w:val="left" w:pos="7625"/>
          <w:tab w:val="left" w:pos="9185"/>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3E3E610B" w14:textId="77777777" w:rsidR="00192D51" w:rsidRDefault="00460E6F">
      <w:pPr>
        <w:tabs>
          <w:tab w:val="left" w:pos="621"/>
          <w:tab w:val="left" w:pos="2345"/>
          <w:tab w:val="left" w:pos="3065"/>
          <w:tab w:val="left" w:pos="3621"/>
          <w:tab w:val="left" w:pos="5061"/>
          <w:tab w:val="left" w:pos="7941"/>
        </w:tabs>
        <w:ind w:left="141" w:right="1466" w:firstLine="1799"/>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A1DBBDC" w14:textId="77777777" w:rsidR="00192D51" w:rsidRDefault="00460E6F">
      <w:pPr>
        <w:tabs>
          <w:tab w:val="left" w:pos="2924"/>
        </w:tabs>
        <w:spacing w:line="226" w:lineRule="exact"/>
        <w:ind w:left="-1" w:right="319"/>
        <w:jc w:val="center"/>
        <w:rPr>
          <w:sz w:val="20"/>
        </w:rPr>
      </w:pPr>
      <w:r>
        <w:rPr>
          <w:rFonts w:ascii="Courier New" w:hAnsi="Courier New"/>
          <w:sz w:val="20"/>
        </w:rPr>
        <w:t xml:space="preserve">Номер страницы </w:t>
      </w:r>
      <w:r>
        <w:rPr>
          <w:sz w:val="20"/>
          <w:u w:val="single"/>
        </w:rPr>
        <w:tab/>
      </w:r>
    </w:p>
    <w:p w14:paraId="61BCD118" w14:textId="77777777" w:rsidR="00192D51" w:rsidRDefault="00460E6F">
      <w:pPr>
        <w:tabs>
          <w:tab w:val="left" w:pos="2924"/>
        </w:tabs>
        <w:spacing w:before="1"/>
        <w:ind w:left="-1" w:right="319"/>
        <w:jc w:val="center"/>
        <w:rPr>
          <w:sz w:val="20"/>
        </w:rPr>
      </w:pPr>
      <w:r>
        <w:rPr>
          <w:rFonts w:ascii="Courier New" w:hAnsi="Courier New"/>
          <w:sz w:val="20"/>
        </w:rPr>
        <w:t xml:space="preserve">Всего страниц </w:t>
      </w:r>
      <w:r>
        <w:rPr>
          <w:sz w:val="20"/>
          <w:u w:val="single"/>
        </w:rPr>
        <w:tab/>
      </w:r>
    </w:p>
    <w:p w14:paraId="23AE6E65" w14:textId="77777777" w:rsidR="00192D51" w:rsidRDefault="00192D51">
      <w:pPr>
        <w:jc w:val="center"/>
        <w:rPr>
          <w:sz w:val="20"/>
        </w:rPr>
        <w:sectPr w:rsidR="00192D51">
          <w:pgSz w:w="11910" w:h="16840"/>
          <w:pgMar w:top="1520" w:right="425" w:bottom="280" w:left="992" w:header="720" w:footer="720" w:gutter="0"/>
          <w:cols w:space="720"/>
        </w:sectPr>
      </w:pPr>
    </w:p>
    <w:p w14:paraId="75CDE9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7710D80" w14:textId="2D40E272"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71FD99E" w14:textId="77777777" w:rsidR="00192D51" w:rsidRDefault="00192D51">
      <w:pPr>
        <w:pStyle w:val="a3"/>
        <w:spacing w:before="12"/>
        <w:ind w:left="0"/>
        <w:jc w:val="left"/>
        <w:rPr>
          <w:sz w:val="24"/>
        </w:rPr>
      </w:pPr>
    </w:p>
    <w:p w14:paraId="2BEC4E74" w14:textId="77777777" w:rsidR="00192D51" w:rsidRDefault="00460E6F">
      <w:pPr>
        <w:spacing w:line="226" w:lineRule="exact"/>
        <w:ind w:left="1322" w:right="2526"/>
        <w:jc w:val="center"/>
        <w:rPr>
          <w:rFonts w:ascii="Courier New" w:hAnsi="Courier New"/>
          <w:sz w:val="20"/>
        </w:rPr>
      </w:pPr>
      <w:bookmarkStart w:id="113" w:name="_bookmark106"/>
      <w:bookmarkEnd w:id="113"/>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38A79A1" w14:textId="77777777" w:rsidR="00192D51" w:rsidRDefault="00460E6F">
      <w:pPr>
        <w:ind w:left="1321" w:right="2526"/>
        <w:jc w:val="center"/>
        <w:rPr>
          <w:rFonts w:ascii="Courier New" w:hAnsi="Courier New"/>
          <w:sz w:val="20"/>
        </w:rPr>
      </w:pP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участника казначейского сопровождения</w:t>
      </w:r>
    </w:p>
    <w:p w14:paraId="1268E5E4" w14:textId="77777777" w:rsidR="00192D51" w:rsidRDefault="00192D51">
      <w:pPr>
        <w:pStyle w:val="a3"/>
        <w:spacing w:before="4"/>
        <w:ind w:left="0"/>
        <w:jc w:val="left"/>
        <w:rPr>
          <w:rFonts w:ascii="Courier New"/>
          <w:sz w:val="11"/>
        </w:rPr>
      </w:pPr>
    </w:p>
    <w:p w14:paraId="5D480B7B"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2FED5B9B"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3FE00EB1"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1A07DC9"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06478F" w14:textId="77777777" w:rsidR="00192D51" w:rsidRDefault="00192D51">
      <w:pPr>
        <w:pStyle w:val="a3"/>
        <w:spacing w:before="1"/>
        <w:ind w:left="0"/>
        <w:jc w:val="left"/>
        <w:rPr>
          <w:rFonts w:ascii="Courier New"/>
          <w:sz w:val="20"/>
        </w:rPr>
      </w:pPr>
    </w:p>
    <w:p w14:paraId="6CF413F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AAF9EFC" w14:textId="77777777" w:rsidR="00192D51" w:rsidRDefault="00460E6F">
      <w:pPr>
        <w:rPr>
          <w:rFonts w:ascii="Courier New"/>
          <w:sz w:val="20"/>
        </w:rPr>
      </w:pPr>
      <w:r>
        <w:br w:type="column"/>
      </w:r>
    </w:p>
    <w:p w14:paraId="6E730DE0" w14:textId="77777777" w:rsidR="00192D51" w:rsidRDefault="00192D51">
      <w:pPr>
        <w:pStyle w:val="a3"/>
        <w:ind w:left="0"/>
        <w:jc w:val="left"/>
        <w:rPr>
          <w:rFonts w:ascii="Courier New"/>
          <w:sz w:val="20"/>
        </w:rPr>
      </w:pPr>
    </w:p>
    <w:p w14:paraId="4EE82C88" w14:textId="77777777" w:rsidR="00192D51" w:rsidRDefault="00192D51">
      <w:pPr>
        <w:pStyle w:val="a3"/>
        <w:spacing w:before="99"/>
        <w:ind w:left="0"/>
        <w:jc w:val="left"/>
        <w:rPr>
          <w:rFonts w:ascii="Courier New"/>
          <w:sz w:val="20"/>
        </w:rPr>
      </w:pPr>
    </w:p>
    <w:p w14:paraId="3C013573" w14:textId="77777777" w:rsidR="00192D51" w:rsidRDefault="00460E6F">
      <w:pPr>
        <w:ind w:right="1344"/>
        <w:jc w:val="right"/>
        <w:rPr>
          <w:rFonts w:ascii="Courier New" w:hAnsi="Courier New"/>
          <w:sz w:val="20"/>
        </w:rPr>
      </w:pPr>
      <w:r>
        <w:rPr>
          <w:rFonts w:ascii="Courier New" w:hAnsi="Courier New"/>
          <w:spacing w:val="-2"/>
          <w:sz w:val="20"/>
        </w:rPr>
        <w:t>┌────────┐</w:t>
      </w:r>
    </w:p>
    <w:p w14:paraId="156C40AA" w14:textId="77777777" w:rsidR="00192D51" w:rsidRDefault="00192D51">
      <w:pPr>
        <w:pStyle w:val="a3"/>
        <w:spacing w:before="1"/>
        <w:ind w:left="0"/>
        <w:jc w:val="left"/>
        <w:rPr>
          <w:rFonts w:ascii="Courier New"/>
          <w:sz w:val="20"/>
        </w:rPr>
      </w:pPr>
    </w:p>
    <w:p w14:paraId="74F982F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32202F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D89146" w14:textId="77777777" w:rsidR="00192D51" w:rsidRDefault="00460E6F">
      <w:pPr>
        <w:tabs>
          <w:tab w:val="left" w:pos="2225"/>
          <w:tab w:val="left" w:pos="2825"/>
          <w:tab w:val="left" w:pos="4101"/>
          <w:tab w:val="left" w:pos="5781"/>
        </w:tabs>
        <w:ind w:left="141" w:right="1344" w:firstLine="4561"/>
        <w:jc w:val="right"/>
        <w:rPr>
          <w:rFonts w:ascii="Courier New" w:hAnsi="Courier New"/>
          <w:sz w:val="20"/>
        </w:rPr>
      </w:pPr>
      <w:r>
        <w:rPr>
          <w:rFonts w:ascii="Courier New" w:hAnsi="Courier New"/>
          <w:spacing w:val="-2"/>
          <w:sz w:val="20"/>
        </w:rPr>
        <w:t xml:space="preserve">├────────┤ </w:t>
      </w: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4A1894" w14:textId="77777777" w:rsidR="00192D51" w:rsidRDefault="00460E6F">
      <w:pPr>
        <w:ind w:right="984"/>
        <w:jc w:val="right"/>
        <w:rPr>
          <w:rFonts w:ascii="Courier New" w:hAnsi="Courier New"/>
          <w:sz w:val="20"/>
        </w:rPr>
      </w:pPr>
      <w:r>
        <w:rPr>
          <w:rFonts w:ascii="Courier New" w:hAnsi="Courier New"/>
          <w:spacing w:val="-2"/>
          <w:sz w:val="20"/>
        </w:rPr>
        <w:t>├────────┤</w:t>
      </w:r>
    </w:p>
    <w:p w14:paraId="629D99D7" w14:textId="77777777" w:rsidR="00192D51" w:rsidRDefault="00192D51">
      <w:pPr>
        <w:jc w:val="right"/>
        <w:rPr>
          <w:rFonts w:ascii="Courier New" w:hAnsi="Courier New"/>
          <w:sz w:val="20"/>
        </w:rPr>
        <w:sectPr w:rsidR="00192D51">
          <w:type w:val="continuous"/>
          <w:pgSz w:w="11910" w:h="16840"/>
          <w:pgMar w:top="840" w:right="425" w:bottom="280" w:left="992" w:header="720" w:footer="720" w:gutter="0"/>
          <w:cols w:num="2" w:space="720" w:equalWidth="0">
            <w:col w:w="2822" w:space="419"/>
            <w:col w:w="7252"/>
          </w:cols>
        </w:sectPr>
      </w:pPr>
    </w:p>
    <w:p w14:paraId="5323B029" w14:textId="1CE247C1" w:rsidR="00192D51" w:rsidRDefault="00460E6F">
      <w:pPr>
        <w:tabs>
          <w:tab w:val="left" w:pos="3381"/>
        </w:tabs>
        <w:spacing w:before="1"/>
        <w:ind w:left="141" w:right="3505"/>
        <w:rPr>
          <w:rFonts w:ascii="Courier New" w:hAnsi="Courier New"/>
          <w:sz w:val="20"/>
        </w:rPr>
      </w:pPr>
      <w:r>
        <w:rPr>
          <w:rFonts w:ascii="Courier New" w:hAnsi="Courier New"/>
          <w:sz w:val="20"/>
        </w:rPr>
        <w:lastRenderedPageBreak/>
        <w:t>Наименование финансового</w:t>
      </w:r>
      <w:r>
        <w:rPr>
          <w:rFonts w:ascii="Courier New" w:hAnsi="Courier New"/>
          <w:sz w:val="20"/>
        </w:rPr>
        <w:tab/>
        <w:t>органа</w:t>
      </w:r>
      <w:r>
        <w:rPr>
          <w:rFonts w:ascii="Courier New" w:hAnsi="Courier New"/>
          <w:spacing w:val="-17"/>
          <w:sz w:val="20"/>
        </w:rPr>
        <w:t xml:space="preserve"> </w:t>
      </w:r>
      <w:r>
        <w:rPr>
          <w:rFonts w:ascii="Courier New" w:hAnsi="Courier New"/>
          <w:sz w:val="20"/>
        </w:rPr>
        <w:t>Администрация</w:t>
      </w:r>
      <w:r>
        <w:rPr>
          <w:rFonts w:ascii="Courier New" w:hAnsi="Courier New"/>
          <w:spacing w:val="-17"/>
          <w:sz w:val="20"/>
        </w:rPr>
        <w:t xml:space="preserve"> </w:t>
      </w:r>
      <w:r>
        <w:rPr>
          <w:rFonts w:ascii="Courier New" w:hAnsi="Courier New"/>
          <w:sz w:val="20"/>
        </w:rPr>
        <w:t>сельского поселения</w:t>
      </w:r>
      <w:r>
        <w:rPr>
          <w:rFonts w:ascii="Courier New" w:hAnsi="Courier New"/>
          <w:spacing w:val="-15"/>
          <w:sz w:val="20"/>
        </w:rPr>
        <w:t xml:space="preserve"> </w:t>
      </w:r>
      <w:r w:rsidR="006057EE" w:rsidRPr="006057EE">
        <w:rPr>
          <w:rFonts w:ascii="Courier New" w:hAnsi="Courier New"/>
          <w:sz w:val="20"/>
        </w:rPr>
        <w:t>Тубинский</w:t>
      </w:r>
      <w:r>
        <w:rPr>
          <w:rFonts w:ascii="Courier New" w:hAnsi="Courier New"/>
          <w:spacing w:val="-14"/>
          <w:sz w:val="20"/>
        </w:rPr>
        <w:t xml:space="preserve"> </w:t>
      </w:r>
      <w:r>
        <w:rPr>
          <w:rFonts w:ascii="Courier New" w:hAnsi="Courier New"/>
          <w:sz w:val="20"/>
        </w:rPr>
        <w:t>сельсовет</w:t>
      </w:r>
      <w:r>
        <w:rPr>
          <w:rFonts w:ascii="Courier New" w:hAnsi="Courier New"/>
          <w:spacing w:val="-14"/>
          <w:sz w:val="20"/>
        </w:rPr>
        <w:t xml:space="preserve"> </w:t>
      </w:r>
      <w:r>
        <w:rPr>
          <w:rFonts w:ascii="Courier New" w:hAnsi="Courier New"/>
          <w:sz w:val="20"/>
        </w:rPr>
        <w:t>муниципального</w:t>
      </w:r>
      <w:r>
        <w:rPr>
          <w:rFonts w:ascii="Courier New" w:hAnsi="Courier New"/>
          <w:spacing w:val="-14"/>
          <w:sz w:val="20"/>
        </w:rPr>
        <w:t xml:space="preserve"> </w:t>
      </w:r>
      <w:r>
        <w:rPr>
          <w:rFonts w:ascii="Courier New" w:hAnsi="Courier New"/>
          <w:spacing w:val="-2"/>
          <w:sz w:val="20"/>
        </w:rPr>
        <w:t>района</w:t>
      </w:r>
    </w:p>
    <w:p w14:paraId="1B29F3AE" w14:textId="77777777" w:rsidR="00192D51" w:rsidRDefault="0092487F">
      <w:pPr>
        <w:tabs>
          <w:tab w:val="left" w:pos="8302"/>
          <w:tab w:val="left" w:pos="9382"/>
        </w:tabs>
        <w:spacing w:line="225" w:lineRule="exact"/>
        <w:ind w:left="141"/>
        <w:rPr>
          <w:rFonts w:ascii="Courier New" w:hAnsi="Courier New"/>
          <w:sz w:val="20"/>
        </w:rPr>
      </w:pPr>
      <w:r>
        <w:rPr>
          <w:rFonts w:ascii="Courier New" w:hAnsi="Courier New"/>
          <w:sz w:val="20"/>
        </w:rPr>
        <w:t>Баймакский</w:t>
      </w:r>
      <w:r w:rsidR="00460E6F">
        <w:rPr>
          <w:rFonts w:ascii="Courier New" w:hAnsi="Courier New"/>
          <w:spacing w:val="-11"/>
          <w:sz w:val="20"/>
        </w:rPr>
        <w:t xml:space="preserve"> </w:t>
      </w:r>
      <w:r w:rsidR="00460E6F">
        <w:rPr>
          <w:rFonts w:ascii="Courier New" w:hAnsi="Courier New"/>
          <w:sz w:val="20"/>
        </w:rPr>
        <w:t>район</w:t>
      </w:r>
      <w:r w:rsidR="00460E6F">
        <w:rPr>
          <w:rFonts w:ascii="Courier New" w:hAnsi="Courier New"/>
          <w:spacing w:val="-10"/>
          <w:sz w:val="20"/>
        </w:rPr>
        <w:t xml:space="preserve"> </w:t>
      </w:r>
      <w:r w:rsidR="00460E6F">
        <w:rPr>
          <w:rFonts w:ascii="Courier New" w:hAnsi="Courier New"/>
          <w:sz w:val="20"/>
        </w:rPr>
        <w:t>Республики</w:t>
      </w:r>
      <w:r w:rsidR="00460E6F">
        <w:rPr>
          <w:rFonts w:ascii="Courier New" w:hAnsi="Courier New"/>
          <w:spacing w:val="-11"/>
          <w:sz w:val="20"/>
        </w:rPr>
        <w:t xml:space="preserve"> </w:t>
      </w:r>
      <w:r w:rsidR="00460E6F">
        <w:rPr>
          <w:rFonts w:ascii="Courier New" w:hAnsi="Courier New"/>
          <w:spacing w:val="-2"/>
          <w:sz w:val="20"/>
        </w:rPr>
        <w:t>Башкортостан</w:t>
      </w:r>
      <w:r w:rsidR="00460E6F">
        <w:rPr>
          <w:rFonts w:ascii="Courier New" w:hAnsi="Courier New"/>
          <w:sz w:val="20"/>
        </w:rPr>
        <w:tab/>
      </w:r>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33762B6F" w14:textId="77777777" w:rsidR="00192D51" w:rsidRDefault="00460E6F">
      <w:pPr>
        <w:spacing w:before="2"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9536" behindDoc="0" locked="0" layoutInCell="1" allowOverlap="1" wp14:anchorId="689B16BB" wp14:editId="20C3F9F3">
                <wp:simplePos x="0" y="0"/>
                <wp:positionH relativeFrom="page">
                  <wp:posOffset>2777363</wp:posOffset>
                </wp:positionH>
                <wp:positionV relativeFrom="paragraph">
                  <wp:posOffset>139017</wp:posOffset>
                </wp:positionV>
                <wp:extent cx="1752600" cy="127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F3D7336" id="Graphic 267" o:spid="_x0000_s1026" style="position:absolute;margin-left:218.7pt;margin-top:10.95pt;width:138pt;height:.1pt;z-index:1580953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qiDwIAAFsEAAAOAAAAZHJzL2Uyb0RvYy54bWysVMFu2zAMvQ/YPwi6L04CNC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" path="m,l1752600,e" filled="f" strokeweight=".14406mm">
                <v:path arrowok="t"/>
                <w10:wrap anchorx="page"/>
              </v:shape>
            </w:pict>
          </mc:Fallback>
        </mc:AlternateContent>
      </w:r>
      <w:r>
        <w:rPr>
          <w:rFonts w:ascii="Courier New" w:hAnsi="Courier New"/>
          <w:spacing w:val="-2"/>
          <w:sz w:val="20"/>
        </w:rPr>
        <w:t>├────────┤</w:t>
      </w:r>
    </w:p>
    <w:p w14:paraId="576D1744"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2272A8" w14:textId="77777777" w:rsidR="00192D51" w:rsidRDefault="00460E6F">
      <w:pPr>
        <w:tabs>
          <w:tab w:val="left" w:pos="7319"/>
          <w:tab w:val="left" w:pos="8879"/>
        </w:tabs>
        <w:spacing w:before="1"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956089"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78A548E0" w14:textId="77777777" w:rsidR="00192D51" w:rsidRDefault="00460E6F">
      <w:pPr>
        <w:pStyle w:val="a3"/>
        <w:spacing w:line="20" w:lineRule="exact"/>
        <w:ind w:left="3381"/>
        <w:jc w:val="left"/>
        <w:rPr>
          <w:rFonts w:ascii="Courier New"/>
          <w:sz w:val="2"/>
        </w:rPr>
      </w:pPr>
      <w:r>
        <w:rPr>
          <w:rFonts w:ascii="Courier New"/>
          <w:noProof/>
          <w:sz w:val="2"/>
          <w:lang w:eastAsia="ru-RU"/>
        </w:rPr>
        <mc:AlternateContent>
          <mc:Choice Requires="wpg">
            <w:drawing>
              <wp:inline distT="0" distB="0" distL="0" distR="0" wp14:anchorId="195895FA" wp14:editId="767E6239">
                <wp:extent cx="1752600" cy="5715"/>
                <wp:effectExtent l="9525" t="0" r="0" b="381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9" name="Graphic 269"/>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1658203" id="Group 268"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">
                <v:shape id="Graphic 269"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" path="m,l1752600,e" filled="f" strokeweight=".14406mm">
                  <v:path arrowok="t"/>
                </v:shape>
                <w10:anchorlock/>
              </v:group>
            </w:pict>
          </mc:Fallback>
        </mc:AlternateContent>
      </w:r>
    </w:p>
    <w:p w14:paraId="77E9A2CC" w14:textId="77777777" w:rsidR="00192D51" w:rsidRDefault="00460E6F">
      <w:pPr>
        <w:tabs>
          <w:tab w:val="left" w:pos="1559"/>
        </w:tabs>
        <w:spacing w:line="20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75BD4" w14:textId="77777777" w:rsidR="00192D51" w:rsidRDefault="00460E6F">
      <w:pPr>
        <w:spacing w:before="2"/>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291"/>
        <w:gridCol w:w="2760"/>
        <w:gridCol w:w="1141"/>
        <w:gridCol w:w="599"/>
        <w:gridCol w:w="360"/>
        <w:gridCol w:w="950"/>
      </w:tblGrid>
      <w:tr w:rsidR="00192D51" w14:paraId="3EB3678F" w14:textId="77777777">
        <w:trPr>
          <w:trHeight w:val="231"/>
        </w:trPr>
        <w:tc>
          <w:tcPr>
            <w:tcW w:w="3291" w:type="dxa"/>
          </w:tcPr>
          <w:p w14:paraId="702AA742" w14:textId="77777777" w:rsidR="00192D51" w:rsidRDefault="00460E6F">
            <w:pPr>
              <w:pStyle w:val="TableParagraph"/>
              <w:spacing w:line="211"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p>
        </w:tc>
        <w:tc>
          <w:tcPr>
            <w:tcW w:w="2760" w:type="dxa"/>
            <w:tcBorders>
              <w:top w:val="single" w:sz="4" w:space="0" w:color="000000"/>
            </w:tcBorders>
          </w:tcPr>
          <w:p w14:paraId="2F5F879D" w14:textId="77777777" w:rsidR="00192D51" w:rsidRDefault="00192D51">
            <w:pPr>
              <w:pStyle w:val="TableParagraph"/>
              <w:rPr>
                <w:sz w:val="16"/>
              </w:rPr>
            </w:pPr>
          </w:p>
        </w:tc>
        <w:tc>
          <w:tcPr>
            <w:tcW w:w="1141" w:type="dxa"/>
          </w:tcPr>
          <w:p w14:paraId="7EE25697" w14:textId="77777777" w:rsidR="00192D51" w:rsidRDefault="00192D51">
            <w:pPr>
              <w:pStyle w:val="TableParagraph"/>
              <w:rPr>
                <w:sz w:val="16"/>
              </w:rPr>
            </w:pPr>
          </w:p>
        </w:tc>
        <w:tc>
          <w:tcPr>
            <w:tcW w:w="599" w:type="dxa"/>
          </w:tcPr>
          <w:p w14:paraId="4C20E6C6" w14:textId="77777777" w:rsidR="00192D51" w:rsidRDefault="00192D51">
            <w:pPr>
              <w:pStyle w:val="TableParagraph"/>
              <w:rPr>
                <w:sz w:val="16"/>
              </w:rPr>
            </w:pPr>
          </w:p>
        </w:tc>
        <w:tc>
          <w:tcPr>
            <w:tcW w:w="360" w:type="dxa"/>
          </w:tcPr>
          <w:p w14:paraId="254226F4" w14:textId="77777777" w:rsidR="00192D51" w:rsidRDefault="00460E6F">
            <w:pPr>
              <w:pStyle w:val="TableParagraph"/>
              <w:spacing w:line="211" w:lineRule="exact"/>
              <w:ind w:right="120"/>
              <w:jc w:val="center"/>
              <w:rPr>
                <w:rFonts w:ascii="Courier New" w:hAnsi="Courier New"/>
                <w:sz w:val="20"/>
              </w:rPr>
            </w:pPr>
            <w:r>
              <w:rPr>
                <w:rFonts w:ascii="Courier New" w:hAnsi="Courier New"/>
                <w:spacing w:val="-10"/>
                <w:sz w:val="20"/>
              </w:rPr>
              <w:t>│</w:t>
            </w:r>
          </w:p>
        </w:tc>
        <w:tc>
          <w:tcPr>
            <w:tcW w:w="950" w:type="dxa"/>
          </w:tcPr>
          <w:p w14:paraId="75DD1D21" w14:textId="77777777" w:rsidR="00192D51" w:rsidRDefault="00460E6F">
            <w:pPr>
              <w:pStyle w:val="TableParagraph"/>
              <w:spacing w:line="211" w:lineRule="exact"/>
              <w:ind w:right="49"/>
              <w:jc w:val="right"/>
              <w:rPr>
                <w:rFonts w:ascii="Courier New" w:hAnsi="Courier New"/>
                <w:sz w:val="20"/>
              </w:rPr>
            </w:pPr>
            <w:r>
              <w:rPr>
                <w:rFonts w:ascii="Courier New" w:hAnsi="Courier New"/>
                <w:spacing w:val="-10"/>
                <w:sz w:val="20"/>
              </w:rPr>
              <w:t>│</w:t>
            </w:r>
          </w:p>
        </w:tc>
      </w:tr>
      <w:tr w:rsidR="00192D51" w14:paraId="7C372DB9" w14:textId="77777777">
        <w:trPr>
          <w:trHeight w:val="226"/>
        </w:trPr>
        <w:tc>
          <w:tcPr>
            <w:tcW w:w="3291" w:type="dxa"/>
          </w:tcPr>
          <w:p w14:paraId="0398BA6F" w14:textId="77777777" w:rsidR="00192D51" w:rsidRDefault="00192D51">
            <w:pPr>
              <w:pStyle w:val="TableParagraph"/>
              <w:rPr>
                <w:sz w:val="16"/>
              </w:rPr>
            </w:pPr>
          </w:p>
        </w:tc>
        <w:tc>
          <w:tcPr>
            <w:tcW w:w="2760" w:type="dxa"/>
          </w:tcPr>
          <w:p w14:paraId="1534F3DE" w14:textId="77777777" w:rsidR="00192D51" w:rsidRDefault="00192D51">
            <w:pPr>
              <w:pStyle w:val="TableParagraph"/>
              <w:rPr>
                <w:sz w:val="16"/>
              </w:rPr>
            </w:pPr>
          </w:p>
        </w:tc>
        <w:tc>
          <w:tcPr>
            <w:tcW w:w="1141" w:type="dxa"/>
          </w:tcPr>
          <w:p w14:paraId="2B7C4053" w14:textId="77777777" w:rsidR="00192D51" w:rsidRDefault="00460E6F">
            <w:pPr>
              <w:pStyle w:val="TableParagraph"/>
              <w:spacing w:line="207" w:lineRule="exact"/>
              <w:ind w:right="58"/>
              <w:jc w:val="right"/>
              <w:rPr>
                <w:rFonts w:ascii="Courier New" w:hAnsi="Courier New"/>
                <w:sz w:val="20"/>
              </w:rPr>
            </w:pPr>
            <w:r>
              <w:rPr>
                <w:rFonts w:ascii="Courier New" w:hAnsi="Courier New"/>
                <w:spacing w:val="-5"/>
                <w:sz w:val="20"/>
              </w:rPr>
              <w:t>по</w:t>
            </w:r>
          </w:p>
        </w:tc>
        <w:tc>
          <w:tcPr>
            <w:tcW w:w="599" w:type="dxa"/>
          </w:tcPr>
          <w:p w14:paraId="58BC7E3A" w14:textId="77777777" w:rsidR="00192D51" w:rsidRDefault="00460E6F">
            <w:pPr>
              <w:pStyle w:val="TableParagraph"/>
              <w:spacing w:line="207" w:lineRule="exact"/>
              <w:ind w:left="59"/>
              <w:rPr>
                <w:rFonts w:ascii="Courier New" w:hAnsi="Courier New"/>
                <w:sz w:val="20"/>
              </w:rPr>
            </w:pPr>
            <w:r>
              <w:rPr>
                <w:rFonts w:ascii="Courier New" w:hAnsi="Courier New"/>
                <w:spacing w:val="-4"/>
                <w:sz w:val="20"/>
              </w:rPr>
              <w:t>ОКЕИ</w:t>
            </w:r>
          </w:p>
        </w:tc>
        <w:tc>
          <w:tcPr>
            <w:tcW w:w="360" w:type="dxa"/>
          </w:tcPr>
          <w:p w14:paraId="52435B40"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7D107A77" w14:textId="77777777" w:rsidR="00192D51" w:rsidRDefault="00726F5F">
            <w:pPr>
              <w:pStyle w:val="TableParagraph"/>
              <w:spacing w:line="207" w:lineRule="exact"/>
              <w:ind w:right="47"/>
              <w:jc w:val="right"/>
              <w:rPr>
                <w:rFonts w:ascii="Courier New" w:hAnsi="Courier New"/>
                <w:sz w:val="20"/>
              </w:rPr>
            </w:pPr>
            <w:hyperlink r:id="rId189">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7962427B" w14:textId="77777777">
        <w:trPr>
          <w:trHeight w:val="225"/>
        </w:trPr>
        <w:tc>
          <w:tcPr>
            <w:tcW w:w="3291" w:type="dxa"/>
          </w:tcPr>
          <w:p w14:paraId="6BE21435" w14:textId="77777777" w:rsidR="00192D51" w:rsidRDefault="00460E6F">
            <w:pPr>
              <w:pStyle w:val="TableParagraph"/>
              <w:spacing w:line="206"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5B2E14C9" w14:textId="77777777" w:rsidR="00192D51" w:rsidRDefault="00192D51">
            <w:pPr>
              <w:pStyle w:val="TableParagraph"/>
              <w:rPr>
                <w:sz w:val="16"/>
              </w:rPr>
            </w:pPr>
          </w:p>
        </w:tc>
        <w:tc>
          <w:tcPr>
            <w:tcW w:w="1141" w:type="dxa"/>
          </w:tcPr>
          <w:p w14:paraId="11E053A4" w14:textId="77777777" w:rsidR="00192D51" w:rsidRDefault="00192D51">
            <w:pPr>
              <w:pStyle w:val="TableParagraph"/>
              <w:rPr>
                <w:sz w:val="16"/>
              </w:rPr>
            </w:pPr>
          </w:p>
        </w:tc>
        <w:tc>
          <w:tcPr>
            <w:tcW w:w="599" w:type="dxa"/>
          </w:tcPr>
          <w:p w14:paraId="65F56E47" w14:textId="77777777" w:rsidR="00192D51" w:rsidRDefault="00192D51">
            <w:pPr>
              <w:pStyle w:val="TableParagraph"/>
              <w:rPr>
                <w:sz w:val="16"/>
              </w:rPr>
            </w:pPr>
          </w:p>
        </w:tc>
        <w:tc>
          <w:tcPr>
            <w:tcW w:w="360" w:type="dxa"/>
          </w:tcPr>
          <w:p w14:paraId="1394805F" w14:textId="77777777" w:rsidR="00192D51" w:rsidRDefault="00460E6F">
            <w:pPr>
              <w:pStyle w:val="TableParagraph"/>
              <w:spacing w:line="206" w:lineRule="exact"/>
              <w:ind w:right="120"/>
              <w:jc w:val="center"/>
              <w:rPr>
                <w:rFonts w:ascii="Courier New" w:hAnsi="Courier New"/>
                <w:sz w:val="20"/>
              </w:rPr>
            </w:pPr>
            <w:r>
              <w:rPr>
                <w:rFonts w:ascii="Courier New" w:hAnsi="Courier New"/>
                <w:spacing w:val="-10"/>
                <w:sz w:val="20"/>
              </w:rPr>
              <w:t>│</w:t>
            </w:r>
          </w:p>
        </w:tc>
        <w:tc>
          <w:tcPr>
            <w:tcW w:w="950" w:type="dxa"/>
          </w:tcPr>
          <w:p w14:paraId="430D898A" w14:textId="77777777" w:rsidR="00192D51" w:rsidRDefault="00460E6F">
            <w:pPr>
              <w:pStyle w:val="TableParagraph"/>
              <w:spacing w:line="206" w:lineRule="exact"/>
              <w:ind w:right="49"/>
              <w:jc w:val="right"/>
              <w:rPr>
                <w:rFonts w:ascii="Courier New" w:hAnsi="Courier New"/>
                <w:sz w:val="20"/>
              </w:rPr>
            </w:pPr>
            <w:r>
              <w:rPr>
                <w:rFonts w:ascii="Courier New" w:hAnsi="Courier New"/>
                <w:spacing w:val="-10"/>
                <w:sz w:val="20"/>
              </w:rPr>
              <w:t>│</w:t>
            </w:r>
          </w:p>
        </w:tc>
      </w:tr>
    </w:tbl>
    <w:p w14:paraId="499D503C" w14:textId="77777777" w:rsidR="00192D51" w:rsidRDefault="00460E6F">
      <w:pPr>
        <w:ind w:left="7942"/>
        <w:rPr>
          <w:rFonts w:ascii="Courier New" w:hAnsi="Courier New"/>
          <w:sz w:val="20"/>
        </w:rPr>
      </w:pPr>
      <w:r>
        <w:rPr>
          <w:rFonts w:ascii="Courier New" w:hAnsi="Courier New"/>
          <w:spacing w:val="-2"/>
          <w:sz w:val="20"/>
        </w:rPr>
        <w:t>└────────┘</w:t>
      </w:r>
    </w:p>
    <w:p w14:paraId="331BE8D6" w14:textId="77777777" w:rsidR="00192D51" w:rsidRDefault="00460E6F">
      <w:pPr>
        <w:spacing w:before="213"/>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C027D1"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94"/>
        <w:gridCol w:w="1152"/>
        <w:gridCol w:w="1132"/>
        <w:gridCol w:w="1248"/>
        <w:gridCol w:w="849"/>
        <w:gridCol w:w="1078"/>
        <w:gridCol w:w="1815"/>
      </w:tblGrid>
      <w:tr w:rsidR="00192D51" w14:paraId="067B496A" w14:textId="77777777">
        <w:trPr>
          <w:trHeight w:val="479"/>
        </w:trPr>
        <w:tc>
          <w:tcPr>
            <w:tcW w:w="4043" w:type="dxa"/>
            <w:gridSpan w:val="4"/>
            <w:vMerge w:val="restart"/>
          </w:tcPr>
          <w:p w14:paraId="76C4611A" w14:textId="77777777" w:rsidR="00192D51" w:rsidRDefault="00460E6F">
            <w:pPr>
              <w:pStyle w:val="TableParagraph"/>
              <w:spacing w:before="92"/>
              <w:ind w:left="945"/>
              <w:rPr>
                <w:sz w:val="24"/>
              </w:rPr>
            </w:pPr>
            <w:r>
              <w:rPr>
                <w:spacing w:val="-2"/>
                <w:sz w:val="24"/>
              </w:rPr>
              <w:t>Документ-основание</w:t>
            </w:r>
          </w:p>
        </w:tc>
        <w:tc>
          <w:tcPr>
            <w:tcW w:w="1248" w:type="dxa"/>
            <w:vMerge w:val="restart"/>
          </w:tcPr>
          <w:p w14:paraId="66CE1D07" w14:textId="77777777" w:rsidR="00192D51" w:rsidRDefault="00460E6F">
            <w:pPr>
              <w:pStyle w:val="TableParagraph"/>
              <w:spacing w:before="92"/>
              <w:ind w:left="402" w:right="8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742" w:type="dxa"/>
            <w:gridSpan w:val="3"/>
          </w:tcPr>
          <w:p w14:paraId="0C3C75AE" w14:textId="77777777" w:rsidR="00192D51" w:rsidRDefault="00460E6F">
            <w:pPr>
              <w:pStyle w:val="TableParagraph"/>
              <w:spacing w:before="92"/>
              <w:ind w:left="95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0F295CA" w14:textId="77777777">
        <w:trPr>
          <w:trHeight w:val="1031"/>
        </w:trPr>
        <w:tc>
          <w:tcPr>
            <w:tcW w:w="4043" w:type="dxa"/>
            <w:gridSpan w:val="4"/>
            <w:vMerge/>
            <w:tcBorders>
              <w:top w:val="nil"/>
            </w:tcBorders>
          </w:tcPr>
          <w:p w14:paraId="42BC19A3" w14:textId="77777777" w:rsidR="00192D51" w:rsidRDefault="00192D51">
            <w:pPr>
              <w:rPr>
                <w:sz w:val="2"/>
                <w:szCs w:val="2"/>
              </w:rPr>
            </w:pPr>
          </w:p>
        </w:tc>
        <w:tc>
          <w:tcPr>
            <w:tcW w:w="1248" w:type="dxa"/>
            <w:vMerge/>
            <w:tcBorders>
              <w:top w:val="nil"/>
            </w:tcBorders>
          </w:tcPr>
          <w:p w14:paraId="4530498C" w14:textId="77777777" w:rsidR="00192D51" w:rsidRDefault="00192D51">
            <w:pPr>
              <w:rPr>
                <w:sz w:val="2"/>
                <w:szCs w:val="2"/>
              </w:rPr>
            </w:pPr>
          </w:p>
        </w:tc>
        <w:tc>
          <w:tcPr>
            <w:tcW w:w="849" w:type="dxa"/>
            <w:vMerge w:val="restart"/>
          </w:tcPr>
          <w:p w14:paraId="688256B3" w14:textId="77777777" w:rsidR="00192D51" w:rsidRDefault="00460E6F">
            <w:pPr>
              <w:pStyle w:val="TableParagraph"/>
              <w:spacing w:before="92"/>
              <w:ind w:left="126" w:right="109" w:hanging="1"/>
              <w:jc w:val="center"/>
              <w:rPr>
                <w:sz w:val="24"/>
              </w:rPr>
            </w:pPr>
            <w:r>
              <w:rPr>
                <w:spacing w:val="-2"/>
                <w:sz w:val="24"/>
              </w:rPr>
              <w:t xml:space="preserve">Всего </w:t>
            </w:r>
            <w:r>
              <w:rPr>
                <w:spacing w:val="-6"/>
                <w:sz w:val="24"/>
              </w:rPr>
              <w:t xml:space="preserve">на </w:t>
            </w:r>
            <w:r>
              <w:rPr>
                <w:spacing w:val="-2"/>
                <w:sz w:val="24"/>
              </w:rPr>
              <w:t xml:space="preserve">конец </w:t>
            </w:r>
            <w:r>
              <w:rPr>
                <w:spacing w:val="-4"/>
                <w:sz w:val="24"/>
              </w:rPr>
              <w:t>дня</w:t>
            </w:r>
          </w:p>
        </w:tc>
        <w:tc>
          <w:tcPr>
            <w:tcW w:w="2893" w:type="dxa"/>
            <w:gridSpan w:val="2"/>
          </w:tcPr>
          <w:p w14:paraId="6B44FEDF" w14:textId="77777777" w:rsidR="00192D51" w:rsidRDefault="00460E6F">
            <w:pPr>
              <w:pStyle w:val="TableParagraph"/>
              <w:spacing w:before="92"/>
              <w:ind w:left="548" w:right="532"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6795F446" w14:textId="77777777">
        <w:trPr>
          <w:trHeight w:val="756"/>
        </w:trPr>
        <w:tc>
          <w:tcPr>
            <w:tcW w:w="965" w:type="dxa"/>
          </w:tcPr>
          <w:p w14:paraId="05694C10" w14:textId="77777777" w:rsidR="00192D51" w:rsidRDefault="00460E6F">
            <w:pPr>
              <w:pStyle w:val="TableParagraph"/>
              <w:spacing w:before="95"/>
              <w:ind w:left="62"/>
              <w:rPr>
                <w:sz w:val="24"/>
              </w:rPr>
            </w:pPr>
            <w:r>
              <w:rPr>
                <w:spacing w:val="-2"/>
                <w:sz w:val="24"/>
              </w:rPr>
              <w:t>Номер</w:t>
            </w:r>
          </w:p>
        </w:tc>
        <w:tc>
          <w:tcPr>
            <w:tcW w:w="794" w:type="dxa"/>
          </w:tcPr>
          <w:p w14:paraId="3397C7F2" w14:textId="77777777" w:rsidR="00192D51" w:rsidRDefault="00460E6F">
            <w:pPr>
              <w:pStyle w:val="TableParagraph"/>
              <w:spacing w:before="95"/>
              <w:ind w:left="62"/>
              <w:rPr>
                <w:sz w:val="24"/>
              </w:rPr>
            </w:pPr>
            <w:r>
              <w:rPr>
                <w:spacing w:val="-4"/>
                <w:sz w:val="24"/>
              </w:rPr>
              <w:t>Дата</w:t>
            </w:r>
          </w:p>
        </w:tc>
        <w:tc>
          <w:tcPr>
            <w:tcW w:w="1152" w:type="dxa"/>
          </w:tcPr>
          <w:p w14:paraId="60DE695A" w14:textId="77777777" w:rsidR="00192D51" w:rsidRDefault="00460E6F">
            <w:pPr>
              <w:pStyle w:val="TableParagraph"/>
              <w:spacing w:before="97" w:line="237" w:lineRule="auto"/>
              <w:ind w:left="62" w:right="158"/>
              <w:rPr>
                <w:sz w:val="24"/>
              </w:rPr>
            </w:pPr>
            <w:proofErr w:type="spellStart"/>
            <w:r>
              <w:rPr>
                <w:spacing w:val="-2"/>
                <w:sz w:val="24"/>
              </w:rPr>
              <w:t>Наимено</w:t>
            </w:r>
            <w:proofErr w:type="spellEnd"/>
            <w:r>
              <w:rPr>
                <w:spacing w:val="-2"/>
                <w:sz w:val="24"/>
              </w:rPr>
              <w:t xml:space="preserve"> </w:t>
            </w:r>
            <w:proofErr w:type="spellStart"/>
            <w:r>
              <w:rPr>
                <w:spacing w:val="-4"/>
                <w:sz w:val="24"/>
              </w:rPr>
              <w:t>вание</w:t>
            </w:r>
            <w:proofErr w:type="spellEnd"/>
          </w:p>
        </w:tc>
        <w:tc>
          <w:tcPr>
            <w:tcW w:w="1132" w:type="dxa"/>
          </w:tcPr>
          <w:p w14:paraId="4F7C84C0" w14:textId="77777777" w:rsidR="00192D51" w:rsidRDefault="00460E6F">
            <w:pPr>
              <w:pStyle w:val="TableParagraph"/>
              <w:spacing w:before="97" w:line="237" w:lineRule="auto"/>
              <w:ind w:left="63" w:right="133"/>
              <w:rPr>
                <w:sz w:val="24"/>
              </w:rPr>
            </w:pPr>
            <w:proofErr w:type="spellStart"/>
            <w:r>
              <w:rPr>
                <w:spacing w:val="-2"/>
                <w:sz w:val="24"/>
              </w:rPr>
              <w:t>Идентиф</w:t>
            </w:r>
            <w:proofErr w:type="spellEnd"/>
            <w:r>
              <w:rPr>
                <w:spacing w:val="-2"/>
                <w:sz w:val="24"/>
              </w:rPr>
              <w:t xml:space="preserve"> </w:t>
            </w:r>
            <w:proofErr w:type="spellStart"/>
            <w:r>
              <w:rPr>
                <w:spacing w:val="-2"/>
                <w:sz w:val="24"/>
              </w:rPr>
              <w:t>икатор</w:t>
            </w:r>
            <w:proofErr w:type="spellEnd"/>
          </w:p>
        </w:tc>
        <w:tc>
          <w:tcPr>
            <w:tcW w:w="1248" w:type="dxa"/>
            <w:vMerge/>
            <w:tcBorders>
              <w:top w:val="nil"/>
            </w:tcBorders>
          </w:tcPr>
          <w:p w14:paraId="76FD9888" w14:textId="77777777" w:rsidR="00192D51" w:rsidRDefault="00192D51">
            <w:pPr>
              <w:rPr>
                <w:sz w:val="2"/>
                <w:szCs w:val="2"/>
              </w:rPr>
            </w:pPr>
          </w:p>
        </w:tc>
        <w:tc>
          <w:tcPr>
            <w:tcW w:w="849" w:type="dxa"/>
            <w:vMerge/>
            <w:tcBorders>
              <w:top w:val="nil"/>
            </w:tcBorders>
          </w:tcPr>
          <w:p w14:paraId="79D190FD" w14:textId="77777777" w:rsidR="00192D51" w:rsidRDefault="00192D51">
            <w:pPr>
              <w:rPr>
                <w:sz w:val="2"/>
                <w:szCs w:val="2"/>
              </w:rPr>
            </w:pPr>
          </w:p>
        </w:tc>
        <w:tc>
          <w:tcPr>
            <w:tcW w:w="1078" w:type="dxa"/>
          </w:tcPr>
          <w:p w14:paraId="77B43637" w14:textId="77777777" w:rsidR="00192D51" w:rsidRDefault="00460E6F">
            <w:pPr>
              <w:pStyle w:val="TableParagraph"/>
              <w:spacing w:before="97" w:line="237" w:lineRule="auto"/>
              <w:ind w:left="228" w:right="74" w:hanging="132"/>
              <w:rPr>
                <w:sz w:val="24"/>
              </w:rPr>
            </w:pPr>
            <w:proofErr w:type="spellStart"/>
            <w:r>
              <w:rPr>
                <w:spacing w:val="-2"/>
                <w:sz w:val="24"/>
              </w:rPr>
              <w:t>прошлог</w:t>
            </w:r>
            <w:proofErr w:type="spellEnd"/>
            <w:r>
              <w:rPr>
                <w:spacing w:val="-2"/>
                <w:sz w:val="24"/>
              </w:rPr>
              <w:t xml:space="preserve"> </w:t>
            </w:r>
            <w:r>
              <w:rPr>
                <w:sz w:val="24"/>
              </w:rPr>
              <w:t>о года</w:t>
            </w:r>
          </w:p>
        </w:tc>
        <w:tc>
          <w:tcPr>
            <w:tcW w:w="1815" w:type="dxa"/>
          </w:tcPr>
          <w:p w14:paraId="5790C301" w14:textId="77777777" w:rsidR="00192D51" w:rsidRDefault="00460E6F">
            <w:pPr>
              <w:pStyle w:val="TableParagraph"/>
              <w:spacing w:before="95"/>
              <w:ind w:left="15" w:right="2"/>
              <w:jc w:val="center"/>
              <w:rPr>
                <w:sz w:val="24"/>
              </w:rPr>
            </w:pPr>
            <w:r>
              <w:rPr>
                <w:sz w:val="24"/>
              </w:rPr>
              <w:t>текущего</w:t>
            </w:r>
            <w:r>
              <w:rPr>
                <w:spacing w:val="-4"/>
                <w:sz w:val="24"/>
              </w:rPr>
              <w:t xml:space="preserve"> года</w:t>
            </w:r>
          </w:p>
        </w:tc>
      </w:tr>
      <w:tr w:rsidR="00192D51" w14:paraId="2CE91307" w14:textId="77777777">
        <w:trPr>
          <w:trHeight w:val="479"/>
        </w:trPr>
        <w:tc>
          <w:tcPr>
            <w:tcW w:w="965" w:type="dxa"/>
          </w:tcPr>
          <w:p w14:paraId="7EC90561" w14:textId="77777777" w:rsidR="00192D51" w:rsidRDefault="00460E6F">
            <w:pPr>
              <w:pStyle w:val="TableParagraph"/>
              <w:spacing w:before="95"/>
              <w:ind w:left="16" w:right="6"/>
              <w:jc w:val="center"/>
              <w:rPr>
                <w:sz w:val="24"/>
              </w:rPr>
            </w:pPr>
            <w:r>
              <w:rPr>
                <w:spacing w:val="-10"/>
                <w:sz w:val="24"/>
              </w:rPr>
              <w:t>1</w:t>
            </w:r>
          </w:p>
        </w:tc>
        <w:tc>
          <w:tcPr>
            <w:tcW w:w="794" w:type="dxa"/>
          </w:tcPr>
          <w:p w14:paraId="00E06649" w14:textId="77777777" w:rsidR="00192D51" w:rsidRDefault="00460E6F">
            <w:pPr>
              <w:pStyle w:val="TableParagraph"/>
              <w:spacing w:before="95"/>
              <w:ind w:left="37" w:right="29"/>
              <w:jc w:val="center"/>
              <w:rPr>
                <w:sz w:val="24"/>
              </w:rPr>
            </w:pPr>
            <w:r>
              <w:rPr>
                <w:spacing w:val="-10"/>
                <w:sz w:val="24"/>
              </w:rPr>
              <w:t>2</w:t>
            </w:r>
          </w:p>
        </w:tc>
        <w:tc>
          <w:tcPr>
            <w:tcW w:w="1152" w:type="dxa"/>
          </w:tcPr>
          <w:p w14:paraId="3BC09E5D" w14:textId="77777777" w:rsidR="00192D51" w:rsidRDefault="00460E6F">
            <w:pPr>
              <w:pStyle w:val="TableParagraph"/>
              <w:spacing w:before="95"/>
              <w:ind w:left="15" w:right="3"/>
              <w:jc w:val="center"/>
              <w:rPr>
                <w:sz w:val="24"/>
              </w:rPr>
            </w:pPr>
            <w:r>
              <w:rPr>
                <w:spacing w:val="-10"/>
                <w:sz w:val="24"/>
              </w:rPr>
              <w:t>3</w:t>
            </w:r>
          </w:p>
        </w:tc>
        <w:tc>
          <w:tcPr>
            <w:tcW w:w="1132" w:type="dxa"/>
          </w:tcPr>
          <w:p w14:paraId="67883731" w14:textId="77777777" w:rsidR="00192D51" w:rsidRDefault="00460E6F">
            <w:pPr>
              <w:pStyle w:val="TableParagraph"/>
              <w:spacing w:before="95"/>
              <w:ind w:left="22" w:right="10"/>
              <w:jc w:val="center"/>
              <w:rPr>
                <w:sz w:val="24"/>
              </w:rPr>
            </w:pPr>
            <w:r>
              <w:rPr>
                <w:spacing w:val="-10"/>
                <w:sz w:val="24"/>
              </w:rPr>
              <w:t>4</w:t>
            </w:r>
          </w:p>
        </w:tc>
        <w:tc>
          <w:tcPr>
            <w:tcW w:w="1248" w:type="dxa"/>
          </w:tcPr>
          <w:p w14:paraId="6FBA3D32" w14:textId="77777777" w:rsidR="00192D51" w:rsidRDefault="00460E6F">
            <w:pPr>
              <w:pStyle w:val="TableParagraph"/>
              <w:spacing w:before="95"/>
              <w:ind w:left="14"/>
              <w:jc w:val="center"/>
              <w:rPr>
                <w:sz w:val="24"/>
              </w:rPr>
            </w:pPr>
            <w:r>
              <w:rPr>
                <w:spacing w:val="-10"/>
                <w:sz w:val="24"/>
              </w:rPr>
              <w:t>5</w:t>
            </w:r>
          </w:p>
        </w:tc>
        <w:tc>
          <w:tcPr>
            <w:tcW w:w="849" w:type="dxa"/>
          </w:tcPr>
          <w:p w14:paraId="56CAA4AB" w14:textId="77777777" w:rsidR="00192D51" w:rsidRDefault="00460E6F">
            <w:pPr>
              <w:pStyle w:val="TableParagraph"/>
              <w:spacing w:before="95"/>
              <w:ind w:left="95" w:right="80"/>
              <w:jc w:val="center"/>
              <w:rPr>
                <w:sz w:val="24"/>
              </w:rPr>
            </w:pPr>
            <w:r>
              <w:rPr>
                <w:spacing w:val="-10"/>
                <w:sz w:val="24"/>
              </w:rPr>
              <w:t>6</w:t>
            </w:r>
          </w:p>
        </w:tc>
        <w:tc>
          <w:tcPr>
            <w:tcW w:w="1078" w:type="dxa"/>
          </w:tcPr>
          <w:p w14:paraId="371C178D" w14:textId="77777777" w:rsidR="00192D51" w:rsidRDefault="00460E6F">
            <w:pPr>
              <w:pStyle w:val="TableParagraph"/>
              <w:spacing w:before="95"/>
              <w:ind w:left="12"/>
              <w:jc w:val="center"/>
              <w:rPr>
                <w:sz w:val="24"/>
              </w:rPr>
            </w:pPr>
            <w:r>
              <w:rPr>
                <w:spacing w:val="-10"/>
                <w:sz w:val="24"/>
              </w:rPr>
              <w:t>7</w:t>
            </w:r>
          </w:p>
        </w:tc>
        <w:tc>
          <w:tcPr>
            <w:tcW w:w="1815" w:type="dxa"/>
          </w:tcPr>
          <w:p w14:paraId="4BC0577C" w14:textId="77777777" w:rsidR="00192D51" w:rsidRDefault="00460E6F">
            <w:pPr>
              <w:pStyle w:val="TableParagraph"/>
              <w:spacing w:before="95"/>
              <w:ind w:left="15"/>
              <w:jc w:val="center"/>
              <w:rPr>
                <w:sz w:val="24"/>
              </w:rPr>
            </w:pPr>
            <w:r>
              <w:rPr>
                <w:spacing w:val="-10"/>
                <w:sz w:val="24"/>
              </w:rPr>
              <w:t>8</w:t>
            </w:r>
          </w:p>
        </w:tc>
      </w:tr>
      <w:tr w:rsidR="00192D51" w14:paraId="41F67C94" w14:textId="77777777">
        <w:trPr>
          <w:trHeight w:val="479"/>
        </w:trPr>
        <w:tc>
          <w:tcPr>
            <w:tcW w:w="965" w:type="dxa"/>
          </w:tcPr>
          <w:p w14:paraId="048BCB5D" w14:textId="77777777" w:rsidR="00192D51" w:rsidRDefault="00192D51">
            <w:pPr>
              <w:pStyle w:val="TableParagraph"/>
              <w:rPr>
                <w:sz w:val="20"/>
              </w:rPr>
            </w:pPr>
          </w:p>
        </w:tc>
        <w:tc>
          <w:tcPr>
            <w:tcW w:w="794" w:type="dxa"/>
          </w:tcPr>
          <w:p w14:paraId="02055DC5" w14:textId="77777777" w:rsidR="00192D51" w:rsidRDefault="00192D51">
            <w:pPr>
              <w:pStyle w:val="TableParagraph"/>
              <w:rPr>
                <w:sz w:val="20"/>
              </w:rPr>
            </w:pPr>
          </w:p>
        </w:tc>
        <w:tc>
          <w:tcPr>
            <w:tcW w:w="1152" w:type="dxa"/>
          </w:tcPr>
          <w:p w14:paraId="22EAFDC6" w14:textId="77777777" w:rsidR="00192D51" w:rsidRDefault="00192D51">
            <w:pPr>
              <w:pStyle w:val="TableParagraph"/>
              <w:rPr>
                <w:sz w:val="20"/>
              </w:rPr>
            </w:pPr>
          </w:p>
        </w:tc>
        <w:tc>
          <w:tcPr>
            <w:tcW w:w="1132" w:type="dxa"/>
          </w:tcPr>
          <w:p w14:paraId="2C16590B" w14:textId="77777777" w:rsidR="00192D51" w:rsidRDefault="00192D51">
            <w:pPr>
              <w:pStyle w:val="TableParagraph"/>
              <w:rPr>
                <w:sz w:val="20"/>
              </w:rPr>
            </w:pPr>
          </w:p>
        </w:tc>
        <w:tc>
          <w:tcPr>
            <w:tcW w:w="1248" w:type="dxa"/>
          </w:tcPr>
          <w:p w14:paraId="7062C9BE" w14:textId="77777777" w:rsidR="00192D51" w:rsidRDefault="00192D51">
            <w:pPr>
              <w:pStyle w:val="TableParagraph"/>
              <w:rPr>
                <w:sz w:val="20"/>
              </w:rPr>
            </w:pPr>
          </w:p>
        </w:tc>
        <w:tc>
          <w:tcPr>
            <w:tcW w:w="849" w:type="dxa"/>
          </w:tcPr>
          <w:p w14:paraId="18E27A8F" w14:textId="77777777" w:rsidR="00192D51" w:rsidRDefault="00192D51">
            <w:pPr>
              <w:pStyle w:val="TableParagraph"/>
              <w:rPr>
                <w:sz w:val="20"/>
              </w:rPr>
            </w:pPr>
          </w:p>
        </w:tc>
        <w:tc>
          <w:tcPr>
            <w:tcW w:w="1078" w:type="dxa"/>
          </w:tcPr>
          <w:p w14:paraId="43846F3B" w14:textId="77777777" w:rsidR="00192D51" w:rsidRDefault="00192D51">
            <w:pPr>
              <w:pStyle w:val="TableParagraph"/>
              <w:rPr>
                <w:sz w:val="20"/>
              </w:rPr>
            </w:pPr>
          </w:p>
        </w:tc>
        <w:tc>
          <w:tcPr>
            <w:tcW w:w="1815" w:type="dxa"/>
          </w:tcPr>
          <w:p w14:paraId="4AABF583" w14:textId="77777777" w:rsidR="00192D51" w:rsidRDefault="00192D51">
            <w:pPr>
              <w:pStyle w:val="TableParagraph"/>
              <w:rPr>
                <w:sz w:val="20"/>
              </w:rPr>
            </w:pPr>
          </w:p>
        </w:tc>
      </w:tr>
      <w:tr w:rsidR="00192D51" w14:paraId="45B97386" w14:textId="77777777">
        <w:trPr>
          <w:trHeight w:val="479"/>
        </w:trPr>
        <w:tc>
          <w:tcPr>
            <w:tcW w:w="965" w:type="dxa"/>
          </w:tcPr>
          <w:p w14:paraId="28161960" w14:textId="77777777" w:rsidR="00192D51" w:rsidRDefault="00192D51">
            <w:pPr>
              <w:pStyle w:val="TableParagraph"/>
              <w:rPr>
                <w:sz w:val="20"/>
              </w:rPr>
            </w:pPr>
          </w:p>
        </w:tc>
        <w:tc>
          <w:tcPr>
            <w:tcW w:w="794" w:type="dxa"/>
          </w:tcPr>
          <w:p w14:paraId="72D84905" w14:textId="77777777" w:rsidR="00192D51" w:rsidRDefault="00192D51">
            <w:pPr>
              <w:pStyle w:val="TableParagraph"/>
              <w:rPr>
                <w:sz w:val="20"/>
              </w:rPr>
            </w:pPr>
          </w:p>
        </w:tc>
        <w:tc>
          <w:tcPr>
            <w:tcW w:w="1152" w:type="dxa"/>
          </w:tcPr>
          <w:p w14:paraId="6E763A27" w14:textId="77777777" w:rsidR="00192D51" w:rsidRDefault="00192D51">
            <w:pPr>
              <w:pStyle w:val="TableParagraph"/>
              <w:rPr>
                <w:sz w:val="20"/>
              </w:rPr>
            </w:pPr>
          </w:p>
        </w:tc>
        <w:tc>
          <w:tcPr>
            <w:tcW w:w="1132" w:type="dxa"/>
          </w:tcPr>
          <w:p w14:paraId="48A1D564" w14:textId="77777777" w:rsidR="00192D51" w:rsidRDefault="00192D51">
            <w:pPr>
              <w:pStyle w:val="TableParagraph"/>
              <w:rPr>
                <w:sz w:val="20"/>
              </w:rPr>
            </w:pPr>
          </w:p>
        </w:tc>
        <w:tc>
          <w:tcPr>
            <w:tcW w:w="1248" w:type="dxa"/>
          </w:tcPr>
          <w:p w14:paraId="03843479" w14:textId="77777777" w:rsidR="00192D51" w:rsidRDefault="00192D51">
            <w:pPr>
              <w:pStyle w:val="TableParagraph"/>
              <w:rPr>
                <w:sz w:val="20"/>
              </w:rPr>
            </w:pPr>
          </w:p>
        </w:tc>
        <w:tc>
          <w:tcPr>
            <w:tcW w:w="849" w:type="dxa"/>
          </w:tcPr>
          <w:p w14:paraId="01DDC2F4" w14:textId="77777777" w:rsidR="00192D51" w:rsidRDefault="00192D51">
            <w:pPr>
              <w:pStyle w:val="TableParagraph"/>
              <w:rPr>
                <w:sz w:val="20"/>
              </w:rPr>
            </w:pPr>
          </w:p>
        </w:tc>
        <w:tc>
          <w:tcPr>
            <w:tcW w:w="1078" w:type="dxa"/>
          </w:tcPr>
          <w:p w14:paraId="338CB893" w14:textId="77777777" w:rsidR="00192D51" w:rsidRDefault="00192D51">
            <w:pPr>
              <w:pStyle w:val="TableParagraph"/>
              <w:rPr>
                <w:sz w:val="20"/>
              </w:rPr>
            </w:pPr>
          </w:p>
        </w:tc>
        <w:tc>
          <w:tcPr>
            <w:tcW w:w="1815" w:type="dxa"/>
          </w:tcPr>
          <w:p w14:paraId="3891A025" w14:textId="77777777" w:rsidR="00192D51" w:rsidRDefault="00192D51">
            <w:pPr>
              <w:pStyle w:val="TableParagraph"/>
              <w:rPr>
                <w:sz w:val="20"/>
              </w:rPr>
            </w:pPr>
          </w:p>
        </w:tc>
      </w:tr>
      <w:tr w:rsidR="00192D51" w14:paraId="689AC354" w14:textId="77777777">
        <w:trPr>
          <w:trHeight w:val="482"/>
        </w:trPr>
        <w:tc>
          <w:tcPr>
            <w:tcW w:w="965" w:type="dxa"/>
          </w:tcPr>
          <w:p w14:paraId="7691AB7A" w14:textId="77777777" w:rsidR="00192D51" w:rsidRDefault="00192D51">
            <w:pPr>
              <w:pStyle w:val="TableParagraph"/>
              <w:rPr>
                <w:sz w:val="20"/>
              </w:rPr>
            </w:pPr>
          </w:p>
        </w:tc>
        <w:tc>
          <w:tcPr>
            <w:tcW w:w="794" w:type="dxa"/>
          </w:tcPr>
          <w:p w14:paraId="4D6C5251" w14:textId="77777777" w:rsidR="00192D51" w:rsidRDefault="00192D51">
            <w:pPr>
              <w:pStyle w:val="TableParagraph"/>
              <w:rPr>
                <w:sz w:val="20"/>
              </w:rPr>
            </w:pPr>
          </w:p>
        </w:tc>
        <w:tc>
          <w:tcPr>
            <w:tcW w:w="1152" w:type="dxa"/>
          </w:tcPr>
          <w:p w14:paraId="4F9ED5F3" w14:textId="77777777" w:rsidR="00192D51" w:rsidRDefault="00192D51">
            <w:pPr>
              <w:pStyle w:val="TableParagraph"/>
              <w:rPr>
                <w:sz w:val="20"/>
              </w:rPr>
            </w:pPr>
          </w:p>
        </w:tc>
        <w:tc>
          <w:tcPr>
            <w:tcW w:w="1132" w:type="dxa"/>
          </w:tcPr>
          <w:p w14:paraId="1B82B408" w14:textId="77777777" w:rsidR="00192D51" w:rsidRDefault="00192D51">
            <w:pPr>
              <w:pStyle w:val="TableParagraph"/>
              <w:rPr>
                <w:sz w:val="20"/>
              </w:rPr>
            </w:pPr>
          </w:p>
        </w:tc>
        <w:tc>
          <w:tcPr>
            <w:tcW w:w="1248" w:type="dxa"/>
          </w:tcPr>
          <w:p w14:paraId="004147D7" w14:textId="77777777" w:rsidR="00192D51" w:rsidRDefault="00192D51">
            <w:pPr>
              <w:pStyle w:val="TableParagraph"/>
              <w:rPr>
                <w:sz w:val="20"/>
              </w:rPr>
            </w:pPr>
          </w:p>
        </w:tc>
        <w:tc>
          <w:tcPr>
            <w:tcW w:w="849" w:type="dxa"/>
          </w:tcPr>
          <w:p w14:paraId="636DA7AB" w14:textId="77777777" w:rsidR="00192D51" w:rsidRDefault="00192D51">
            <w:pPr>
              <w:pStyle w:val="TableParagraph"/>
              <w:rPr>
                <w:sz w:val="20"/>
              </w:rPr>
            </w:pPr>
          </w:p>
        </w:tc>
        <w:tc>
          <w:tcPr>
            <w:tcW w:w="1078" w:type="dxa"/>
          </w:tcPr>
          <w:p w14:paraId="00C63D8B" w14:textId="77777777" w:rsidR="00192D51" w:rsidRDefault="00192D51">
            <w:pPr>
              <w:pStyle w:val="TableParagraph"/>
              <w:rPr>
                <w:sz w:val="20"/>
              </w:rPr>
            </w:pPr>
          </w:p>
        </w:tc>
        <w:tc>
          <w:tcPr>
            <w:tcW w:w="1815" w:type="dxa"/>
          </w:tcPr>
          <w:p w14:paraId="5033A701" w14:textId="77777777" w:rsidR="00192D51" w:rsidRDefault="00192D51">
            <w:pPr>
              <w:pStyle w:val="TableParagraph"/>
              <w:rPr>
                <w:sz w:val="20"/>
              </w:rPr>
            </w:pPr>
          </w:p>
        </w:tc>
      </w:tr>
      <w:tr w:rsidR="00192D51" w14:paraId="0543AED3" w14:textId="77777777">
        <w:trPr>
          <w:trHeight w:val="479"/>
        </w:trPr>
        <w:tc>
          <w:tcPr>
            <w:tcW w:w="4043" w:type="dxa"/>
            <w:gridSpan w:val="4"/>
            <w:tcBorders>
              <w:left w:val="nil"/>
              <w:bottom w:val="nil"/>
            </w:tcBorders>
          </w:tcPr>
          <w:p w14:paraId="14445D63" w14:textId="77777777" w:rsidR="00192D51" w:rsidRDefault="00460E6F">
            <w:pPr>
              <w:pStyle w:val="TableParagraph"/>
              <w:spacing w:before="92"/>
              <w:ind w:right="48"/>
              <w:jc w:val="right"/>
              <w:rPr>
                <w:sz w:val="24"/>
              </w:rPr>
            </w:pPr>
            <w:r>
              <w:rPr>
                <w:spacing w:val="-2"/>
                <w:sz w:val="24"/>
              </w:rPr>
              <w:t>Итого</w:t>
            </w:r>
          </w:p>
        </w:tc>
        <w:tc>
          <w:tcPr>
            <w:tcW w:w="1248" w:type="dxa"/>
          </w:tcPr>
          <w:p w14:paraId="1DBF59B6" w14:textId="77777777" w:rsidR="00192D51" w:rsidRDefault="00192D51">
            <w:pPr>
              <w:pStyle w:val="TableParagraph"/>
              <w:rPr>
                <w:sz w:val="20"/>
              </w:rPr>
            </w:pPr>
          </w:p>
        </w:tc>
        <w:tc>
          <w:tcPr>
            <w:tcW w:w="849" w:type="dxa"/>
          </w:tcPr>
          <w:p w14:paraId="50E15E2D" w14:textId="77777777" w:rsidR="00192D51" w:rsidRDefault="00192D51">
            <w:pPr>
              <w:pStyle w:val="TableParagraph"/>
              <w:rPr>
                <w:sz w:val="20"/>
              </w:rPr>
            </w:pPr>
          </w:p>
        </w:tc>
        <w:tc>
          <w:tcPr>
            <w:tcW w:w="1078" w:type="dxa"/>
          </w:tcPr>
          <w:p w14:paraId="70E6D3FD" w14:textId="77777777" w:rsidR="00192D51" w:rsidRDefault="00192D51">
            <w:pPr>
              <w:pStyle w:val="TableParagraph"/>
              <w:rPr>
                <w:sz w:val="20"/>
              </w:rPr>
            </w:pPr>
          </w:p>
        </w:tc>
        <w:tc>
          <w:tcPr>
            <w:tcW w:w="1815" w:type="dxa"/>
          </w:tcPr>
          <w:p w14:paraId="625F8379" w14:textId="77777777" w:rsidR="00192D51" w:rsidRDefault="00192D51">
            <w:pPr>
              <w:pStyle w:val="TableParagraph"/>
              <w:rPr>
                <w:sz w:val="20"/>
              </w:rPr>
            </w:pPr>
          </w:p>
        </w:tc>
      </w:tr>
    </w:tbl>
    <w:p w14:paraId="10967D6B"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78561E27" w14:textId="77777777" w:rsidR="00192D51" w:rsidRDefault="00460E6F">
      <w:pPr>
        <w:tabs>
          <w:tab w:val="left" w:pos="5226"/>
        </w:tabs>
        <w:spacing w:before="82" w:line="226" w:lineRule="exact"/>
        <w:ind w:left="2781"/>
        <w:rPr>
          <w:sz w:val="20"/>
        </w:rPr>
      </w:pPr>
      <w:r>
        <w:rPr>
          <w:rFonts w:ascii="Courier New" w:hAnsi="Courier New"/>
          <w:sz w:val="20"/>
        </w:rPr>
        <w:lastRenderedPageBreak/>
        <w:t xml:space="preserve">Номер страницы </w:t>
      </w:r>
      <w:r>
        <w:rPr>
          <w:sz w:val="20"/>
          <w:u w:val="single"/>
        </w:rPr>
        <w:tab/>
      </w:r>
    </w:p>
    <w:p w14:paraId="1ACFA56C" w14:textId="77777777" w:rsidR="00192D51" w:rsidRDefault="00460E6F">
      <w:pPr>
        <w:tabs>
          <w:tab w:val="left" w:pos="5106"/>
        </w:tabs>
        <w:spacing w:line="226" w:lineRule="exact"/>
        <w:ind w:left="2781"/>
        <w:rPr>
          <w:sz w:val="20"/>
        </w:rPr>
      </w:pPr>
      <w:r>
        <w:rPr>
          <w:rFonts w:ascii="Courier New" w:hAnsi="Courier New"/>
          <w:sz w:val="20"/>
        </w:rPr>
        <w:t xml:space="preserve">Всего страниц </w:t>
      </w:r>
      <w:r>
        <w:rPr>
          <w:sz w:val="20"/>
          <w:u w:val="single"/>
        </w:rPr>
        <w:tab/>
      </w:r>
    </w:p>
    <w:p w14:paraId="2B09DF67" w14:textId="77777777" w:rsidR="00192D51" w:rsidRDefault="00460E6F">
      <w:pPr>
        <w:tabs>
          <w:tab w:val="left" w:pos="3044"/>
        </w:tabs>
        <w:spacing w:before="1" w:line="226" w:lineRule="exact"/>
        <w:jc w:val="right"/>
        <w:rPr>
          <w:sz w:val="20"/>
        </w:rPr>
      </w:pPr>
      <w:r>
        <w:rPr>
          <w:rFonts w:ascii="Courier New" w:hAnsi="Courier New"/>
          <w:sz w:val="20"/>
        </w:rPr>
        <w:t xml:space="preserve">Номер лицевого счета </w:t>
      </w:r>
      <w:r>
        <w:rPr>
          <w:sz w:val="20"/>
          <w:u w:val="single"/>
        </w:rPr>
        <w:tab/>
      </w:r>
    </w:p>
    <w:p w14:paraId="34CC2A9D" w14:textId="77777777" w:rsidR="00192D51" w:rsidRDefault="00460E6F">
      <w:pPr>
        <w:tabs>
          <w:tab w:val="left" w:pos="839"/>
          <w:tab w:val="left" w:pos="2084"/>
          <w:tab w:val="left" w:pos="2804"/>
        </w:tabs>
        <w:spacing w:line="226" w:lineRule="exact"/>
        <w:ind w:right="42"/>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78BABB8" w14:textId="77777777" w:rsidR="00192D51" w:rsidRDefault="00460E6F">
      <w:pPr>
        <w:rPr>
          <w:rFonts w:ascii="Courier New"/>
          <w:sz w:val="20"/>
        </w:rPr>
      </w:pPr>
      <w:r>
        <w:br w:type="column"/>
      </w:r>
    </w:p>
    <w:p w14:paraId="64476DC9" w14:textId="77777777" w:rsidR="00192D51" w:rsidRDefault="00192D51">
      <w:pPr>
        <w:pStyle w:val="a3"/>
        <w:ind w:left="0"/>
        <w:jc w:val="left"/>
        <w:rPr>
          <w:rFonts w:ascii="Courier New"/>
          <w:sz w:val="20"/>
        </w:rPr>
      </w:pPr>
    </w:p>
    <w:p w14:paraId="234B9DD9" w14:textId="77777777" w:rsidR="00192D51" w:rsidRDefault="00192D51">
      <w:pPr>
        <w:pStyle w:val="a3"/>
        <w:ind w:left="0"/>
        <w:jc w:val="left"/>
        <w:rPr>
          <w:rFonts w:ascii="Courier New"/>
          <w:sz w:val="20"/>
        </w:rPr>
      </w:pPr>
    </w:p>
    <w:p w14:paraId="26F361E7" w14:textId="77777777" w:rsidR="00192D51" w:rsidRDefault="00192D51">
      <w:pPr>
        <w:pStyle w:val="a3"/>
        <w:spacing w:before="82"/>
        <w:ind w:left="0"/>
        <w:jc w:val="left"/>
        <w:rPr>
          <w:rFonts w:ascii="Courier New"/>
          <w:sz w:val="20"/>
        </w:rPr>
      </w:pPr>
    </w:p>
    <w:p w14:paraId="61FFAD1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8A1155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46BC825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8E15EB5" w14:textId="77777777" w:rsidR="00192D51" w:rsidRDefault="00460E6F">
      <w:pPr>
        <w:tabs>
          <w:tab w:val="left" w:pos="1679"/>
        </w:tabs>
        <w:spacing w:before="1"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08FB1F72" w14:textId="77777777" w:rsidR="00192D51" w:rsidRDefault="00192D51">
      <w:pPr>
        <w:spacing w:line="215" w:lineRule="exact"/>
        <w:jc w:val="right"/>
        <w:rPr>
          <w:rFonts w:ascii="Courier New" w:hAnsi="Courier New"/>
          <w:sz w:val="20"/>
        </w:rPr>
        <w:sectPr w:rsidR="00192D51">
          <w:pgSz w:w="11910" w:h="16840"/>
          <w:pgMar w:top="1620" w:right="425" w:bottom="280" w:left="992" w:header="720" w:footer="720" w:gutter="0"/>
          <w:cols w:num="2" w:space="720" w:equalWidth="0">
            <w:col w:w="5947" w:space="40"/>
            <w:col w:w="4506"/>
          </w:cols>
        </w:sectPr>
      </w:pPr>
    </w:p>
    <w:p w14:paraId="24F21C27"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72EBF6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772F92A"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70CD9333"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19950EA8" w14:textId="77777777" w:rsidR="00192D51" w:rsidRDefault="00192D51">
      <w:pPr>
        <w:pStyle w:val="a3"/>
        <w:ind w:left="0"/>
        <w:jc w:val="left"/>
        <w:rPr>
          <w:rFonts w:ascii="Courier New"/>
          <w:sz w:val="20"/>
        </w:rPr>
      </w:pPr>
    </w:p>
    <w:p w14:paraId="065FF1B7" w14:textId="77777777" w:rsidR="00192D51" w:rsidRDefault="00460E6F">
      <w:pPr>
        <w:pStyle w:val="a4"/>
        <w:numPr>
          <w:ilvl w:val="0"/>
          <w:numId w:val="4"/>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7" w:history="1">
        <w:r>
          <w:rPr>
            <w:rFonts w:ascii="Courier New" w:hAnsi="Courier New"/>
            <w:color w:val="0000FF"/>
            <w:spacing w:val="-5"/>
            <w:sz w:val="20"/>
          </w:rPr>
          <w:t>&lt;*&gt;</w:t>
        </w:r>
      </w:hyperlink>
    </w:p>
    <w:p w14:paraId="29C8B32D"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1892"/>
        <w:gridCol w:w="2897"/>
        <w:gridCol w:w="2898"/>
      </w:tblGrid>
      <w:tr w:rsidR="00192D51" w14:paraId="09E50538" w14:textId="77777777">
        <w:trPr>
          <w:trHeight w:val="479"/>
        </w:trPr>
        <w:tc>
          <w:tcPr>
            <w:tcW w:w="1364" w:type="dxa"/>
            <w:vMerge w:val="restart"/>
          </w:tcPr>
          <w:p w14:paraId="138E99F2"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87" w:type="dxa"/>
            <w:gridSpan w:val="3"/>
          </w:tcPr>
          <w:p w14:paraId="60B48F29" w14:textId="77777777" w:rsidR="00192D51" w:rsidRDefault="00460E6F">
            <w:pPr>
              <w:pStyle w:val="TableParagraph"/>
              <w:spacing w:before="95"/>
              <w:ind w:left="9"/>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25B091F" w14:textId="77777777">
        <w:trPr>
          <w:trHeight w:val="479"/>
        </w:trPr>
        <w:tc>
          <w:tcPr>
            <w:tcW w:w="1364" w:type="dxa"/>
            <w:vMerge/>
            <w:tcBorders>
              <w:top w:val="nil"/>
            </w:tcBorders>
          </w:tcPr>
          <w:p w14:paraId="3205E958" w14:textId="77777777" w:rsidR="00192D51" w:rsidRDefault="00192D51">
            <w:pPr>
              <w:rPr>
                <w:sz w:val="2"/>
                <w:szCs w:val="2"/>
              </w:rPr>
            </w:pPr>
          </w:p>
        </w:tc>
        <w:tc>
          <w:tcPr>
            <w:tcW w:w="1892" w:type="dxa"/>
            <w:vMerge w:val="restart"/>
          </w:tcPr>
          <w:p w14:paraId="27D5B10F" w14:textId="77777777" w:rsidR="00192D51" w:rsidRDefault="00460E6F">
            <w:pPr>
              <w:pStyle w:val="TableParagraph"/>
              <w:spacing w:before="95"/>
              <w:ind w:left="9" w:right="7"/>
              <w:jc w:val="center"/>
              <w:rPr>
                <w:sz w:val="24"/>
              </w:rPr>
            </w:pPr>
            <w:r>
              <w:rPr>
                <w:spacing w:val="-2"/>
                <w:sz w:val="24"/>
              </w:rPr>
              <w:t>Всего</w:t>
            </w:r>
          </w:p>
        </w:tc>
        <w:tc>
          <w:tcPr>
            <w:tcW w:w="5795" w:type="dxa"/>
            <w:gridSpan w:val="2"/>
          </w:tcPr>
          <w:p w14:paraId="4BF648FE" w14:textId="77777777" w:rsidR="00192D51" w:rsidRDefault="00460E6F">
            <w:pPr>
              <w:pStyle w:val="TableParagraph"/>
              <w:spacing w:before="95"/>
              <w:ind w:left="548"/>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69BFA914" w14:textId="77777777">
        <w:trPr>
          <w:trHeight w:val="479"/>
        </w:trPr>
        <w:tc>
          <w:tcPr>
            <w:tcW w:w="1364" w:type="dxa"/>
            <w:vMerge/>
            <w:tcBorders>
              <w:top w:val="nil"/>
            </w:tcBorders>
          </w:tcPr>
          <w:p w14:paraId="3979C3BA" w14:textId="77777777" w:rsidR="00192D51" w:rsidRDefault="00192D51">
            <w:pPr>
              <w:rPr>
                <w:sz w:val="2"/>
                <w:szCs w:val="2"/>
              </w:rPr>
            </w:pPr>
          </w:p>
        </w:tc>
        <w:tc>
          <w:tcPr>
            <w:tcW w:w="1892" w:type="dxa"/>
            <w:vMerge/>
            <w:tcBorders>
              <w:top w:val="nil"/>
            </w:tcBorders>
          </w:tcPr>
          <w:p w14:paraId="0F568BC4" w14:textId="77777777" w:rsidR="00192D51" w:rsidRDefault="00192D51">
            <w:pPr>
              <w:rPr>
                <w:sz w:val="2"/>
                <w:szCs w:val="2"/>
              </w:rPr>
            </w:pPr>
          </w:p>
        </w:tc>
        <w:tc>
          <w:tcPr>
            <w:tcW w:w="2897" w:type="dxa"/>
          </w:tcPr>
          <w:p w14:paraId="063CA5D7" w14:textId="77777777" w:rsidR="00192D51" w:rsidRDefault="00460E6F">
            <w:pPr>
              <w:pStyle w:val="TableParagraph"/>
              <w:spacing w:before="95"/>
              <w:ind w:left="9" w:right="1"/>
              <w:jc w:val="center"/>
              <w:rPr>
                <w:sz w:val="24"/>
              </w:rPr>
            </w:pPr>
            <w:r>
              <w:rPr>
                <w:sz w:val="24"/>
              </w:rPr>
              <w:t xml:space="preserve">прошлого </w:t>
            </w:r>
            <w:r>
              <w:rPr>
                <w:spacing w:val="-4"/>
                <w:sz w:val="24"/>
              </w:rPr>
              <w:t>года</w:t>
            </w:r>
          </w:p>
        </w:tc>
        <w:tc>
          <w:tcPr>
            <w:tcW w:w="2898" w:type="dxa"/>
          </w:tcPr>
          <w:p w14:paraId="5FB2CF18" w14:textId="77777777" w:rsidR="00192D51" w:rsidRDefault="00460E6F">
            <w:pPr>
              <w:pStyle w:val="TableParagraph"/>
              <w:spacing w:before="95"/>
              <w:ind w:left="7" w:right="3"/>
              <w:jc w:val="center"/>
              <w:rPr>
                <w:sz w:val="24"/>
              </w:rPr>
            </w:pPr>
            <w:r>
              <w:rPr>
                <w:sz w:val="24"/>
              </w:rPr>
              <w:t>текущего</w:t>
            </w:r>
            <w:r>
              <w:rPr>
                <w:spacing w:val="-4"/>
                <w:sz w:val="24"/>
              </w:rPr>
              <w:t xml:space="preserve"> года</w:t>
            </w:r>
          </w:p>
        </w:tc>
      </w:tr>
      <w:tr w:rsidR="00192D51" w14:paraId="225586FF" w14:textId="77777777">
        <w:trPr>
          <w:trHeight w:val="482"/>
        </w:trPr>
        <w:tc>
          <w:tcPr>
            <w:tcW w:w="1364" w:type="dxa"/>
          </w:tcPr>
          <w:p w14:paraId="78C64A8A" w14:textId="77777777" w:rsidR="00192D51" w:rsidRDefault="00460E6F">
            <w:pPr>
              <w:pStyle w:val="TableParagraph"/>
              <w:spacing w:before="95"/>
              <w:ind w:left="9"/>
              <w:jc w:val="center"/>
              <w:rPr>
                <w:sz w:val="24"/>
              </w:rPr>
            </w:pPr>
            <w:r>
              <w:rPr>
                <w:spacing w:val="-10"/>
                <w:sz w:val="24"/>
              </w:rPr>
              <w:t>1</w:t>
            </w:r>
          </w:p>
        </w:tc>
        <w:tc>
          <w:tcPr>
            <w:tcW w:w="1892" w:type="dxa"/>
          </w:tcPr>
          <w:p w14:paraId="6A268E03" w14:textId="77777777" w:rsidR="00192D51" w:rsidRDefault="00460E6F">
            <w:pPr>
              <w:pStyle w:val="TableParagraph"/>
              <w:spacing w:before="95"/>
              <w:ind w:left="9"/>
              <w:jc w:val="center"/>
              <w:rPr>
                <w:sz w:val="24"/>
              </w:rPr>
            </w:pPr>
            <w:r>
              <w:rPr>
                <w:spacing w:val="-10"/>
                <w:sz w:val="24"/>
              </w:rPr>
              <w:t>2</w:t>
            </w:r>
          </w:p>
        </w:tc>
        <w:tc>
          <w:tcPr>
            <w:tcW w:w="2897" w:type="dxa"/>
          </w:tcPr>
          <w:p w14:paraId="6422E8EC" w14:textId="77777777" w:rsidR="00192D51" w:rsidRDefault="00460E6F">
            <w:pPr>
              <w:pStyle w:val="TableParagraph"/>
              <w:spacing w:before="95"/>
              <w:ind w:left="9" w:right="3"/>
              <w:jc w:val="center"/>
              <w:rPr>
                <w:sz w:val="24"/>
              </w:rPr>
            </w:pPr>
            <w:r>
              <w:rPr>
                <w:spacing w:val="-10"/>
                <w:sz w:val="24"/>
              </w:rPr>
              <w:t>3</w:t>
            </w:r>
          </w:p>
        </w:tc>
        <w:tc>
          <w:tcPr>
            <w:tcW w:w="2898" w:type="dxa"/>
          </w:tcPr>
          <w:p w14:paraId="2A4E8BCA" w14:textId="77777777" w:rsidR="00192D51" w:rsidRDefault="00460E6F">
            <w:pPr>
              <w:pStyle w:val="TableParagraph"/>
              <w:spacing w:before="95"/>
              <w:ind w:left="7" w:right="1"/>
              <w:jc w:val="center"/>
              <w:rPr>
                <w:sz w:val="24"/>
              </w:rPr>
            </w:pPr>
            <w:r>
              <w:rPr>
                <w:spacing w:val="-10"/>
                <w:sz w:val="24"/>
              </w:rPr>
              <w:t>4</w:t>
            </w:r>
          </w:p>
        </w:tc>
      </w:tr>
      <w:tr w:rsidR="00192D51" w14:paraId="5EBA46DA" w14:textId="77777777">
        <w:trPr>
          <w:trHeight w:val="479"/>
        </w:trPr>
        <w:tc>
          <w:tcPr>
            <w:tcW w:w="1364" w:type="dxa"/>
          </w:tcPr>
          <w:p w14:paraId="4628AA78" w14:textId="77777777" w:rsidR="00192D51" w:rsidRDefault="00192D51">
            <w:pPr>
              <w:pStyle w:val="TableParagraph"/>
              <w:rPr>
                <w:sz w:val="20"/>
              </w:rPr>
            </w:pPr>
          </w:p>
        </w:tc>
        <w:tc>
          <w:tcPr>
            <w:tcW w:w="1892" w:type="dxa"/>
          </w:tcPr>
          <w:p w14:paraId="2120A286" w14:textId="77777777" w:rsidR="00192D51" w:rsidRDefault="00192D51">
            <w:pPr>
              <w:pStyle w:val="TableParagraph"/>
              <w:rPr>
                <w:sz w:val="20"/>
              </w:rPr>
            </w:pPr>
          </w:p>
        </w:tc>
        <w:tc>
          <w:tcPr>
            <w:tcW w:w="2897" w:type="dxa"/>
          </w:tcPr>
          <w:p w14:paraId="7C07BBDA" w14:textId="77777777" w:rsidR="00192D51" w:rsidRDefault="00192D51">
            <w:pPr>
              <w:pStyle w:val="TableParagraph"/>
              <w:rPr>
                <w:sz w:val="20"/>
              </w:rPr>
            </w:pPr>
          </w:p>
        </w:tc>
        <w:tc>
          <w:tcPr>
            <w:tcW w:w="2898" w:type="dxa"/>
          </w:tcPr>
          <w:p w14:paraId="4FBE9DD8" w14:textId="77777777" w:rsidR="00192D51" w:rsidRDefault="00192D51">
            <w:pPr>
              <w:pStyle w:val="TableParagraph"/>
              <w:rPr>
                <w:sz w:val="20"/>
              </w:rPr>
            </w:pPr>
          </w:p>
        </w:tc>
      </w:tr>
    </w:tbl>
    <w:p w14:paraId="2B3CFBCD" w14:textId="77777777" w:rsidR="00192D51" w:rsidRDefault="00192D51">
      <w:pPr>
        <w:pStyle w:val="a3"/>
        <w:spacing w:before="55"/>
        <w:ind w:left="0"/>
        <w:jc w:val="left"/>
        <w:rPr>
          <w:rFonts w:ascii="Courier New"/>
          <w:sz w:val="20"/>
        </w:rPr>
      </w:pPr>
    </w:p>
    <w:p w14:paraId="5D94C2CF" w14:textId="77777777" w:rsidR="00192D51" w:rsidRDefault="00460E6F">
      <w:pPr>
        <w:pStyle w:val="a4"/>
        <w:numPr>
          <w:ilvl w:val="0"/>
          <w:numId w:val="4"/>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7" w:history="1">
        <w:r>
          <w:rPr>
            <w:rFonts w:ascii="Courier New" w:hAnsi="Courier New"/>
            <w:color w:val="0000FF"/>
            <w:spacing w:val="-5"/>
            <w:sz w:val="20"/>
          </w:rPr>
          <w:t>&lt;*&gt;</w:t>
        </w:r>
      </w:hyperlink>
    </w:p>
    <w:p w14:paraId="2F026926"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8AA8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567"/>
        <w:gridCol w:w="682"/>
        <w:gridCol w:w="795"/>
        <w:gridCol w:w="793"/>
        <w:gridCol w:w="570"/>
        <w:gridCol w:w="637"/>
        <w:gridCol w:w="639"/>
        <w:gridCol w:w="639"/>
        <w:gridCol w:w="639"/>
        <w:gridCol w:w="569"/>
        <w:gridCol w:w="634"/>
        <w:gridCol w:w="691"/>
        <w:gridCol w:w="681"/>
        <w:gridCol w:w="566"/>
        <w:gridCol w:w="652"/>
        <w:gridCol w:w="650"/>
        <w:gridCol w:w="901"/>
        <w:gridCol w:w="848"/>
        <w:gridCol w:w="738"/>
      </w:tblGrid>
      <w:tr w:rsidR="00192D51" w14:paraId="18BFF3B7" w14:textId="77777777">
        <w:trPr>
          <w:trHeight w:val="755"/>
        </w:trPr>
        <w:tc>
          <w:tcPr>
            <w:tcW w:w="644" w:type="dxa"/>
            <w:vMerge w:val="restart"/>
          </w:tcPr>
          <w:p w14:paraId="3801C638" w14:textId="77777777" w:rsidR="00192D51" w:rsidRDefault="00460E6F">
            <w:pPr>
              <w:pStyle w:val="TableParagraph"/>
              <w:spacing w:before="92"/>
              <w:ind w:left="74" w:right="62" w:hanging="2"/>
              <w:jc w:val="center"/>
              <w:rPr>
                <w:sz w:val="24"/>
              </w:rPr>
            </w:pPr>
            <w:r>
              <w:rPr>
                <w:spacing w:val="-4"/>
                <w:sz w:val="24"/>
              </w:rPr>
              <w:t xml:space="preserve">Код исто </w:t>
            </w:r>
            <w:proofErr w:type="spellStart"/>
            <w:r>
              <w:rPr>
                <w:spacing w:val="-4"/>
                <w:sz w:val="24"/>
              </w:rPr>
              <w:t>чник</w:t>
            </w:r>
            <w:proofErr w:type="spellEnd"/>
            <w:r>
              <w:rPr>
                <w:spacing w:val="-4"/>
                <w:sz w:val="24"/>
              </w:rPr>
              <w:t xml:space="preserve"> </w:t>
            </w:r>
            <w:r>
              <w:rPr>
                <w:spacing w:val="-10"/>
                <w:sz w:val="24"/>
              </w:rPr>
              <w:t>а</w:t>
            </w:r>
          </w:p>
          <w:p w14:paraId="371E2464" w14:textId="77777777" w:rsidR="00192D51" w:rsidRDefault="00460E6F">
            <w:pPr>
              <w:pStyle w:val="TableParagraph"/>
              <w:ind w:left="79" w:right="68" w:firstLine="12"/>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ний</w:t>
            </w:r>
            <w:proofErr w:type="spellEnd"/>
            <w:r>
              <w:rPr>
                <w:spacing w:val="-4"/>
                <w:sz w:val="24"/>
              </w:rPr>
              <w:t xml:space="preserve">/ </w:t>
            </w:r>
            <w:proofErr w:type="spellStart"/>
            <w:r>
              <w:rPr>
                <w:spacing w:val="-4"/>
                <w:sz w:val="24"/>
              </w:rPr>
              <w:t>напр</w:t>
            </w:r>
            <w:proofErr w:type="spellEnd"/>
            <w:r>
              <w:rPr>
                <w:spacing w:val="-4"/>
                <w:sz w:val="24"/>
              </w:rPr>
              <w:t xml:space="preserve"> </w:t>
            </w:r>
            <w:proofErr w:type="spellStart"/>
            <w:r>
              <w:rPr>
                <w:spacing w:val="-4"/>
                <w:sz w:val="24"/>
              </w:rPr>
              <w:t>авле</w:t>
            </w:r>
            <w:proofErr w:type="spellEnd"/>
            <w:r>
              <w:rPr>
                <w:spacing w:val="-4"/>
                <w:sz w:val="24"/>
              </w:rPr>
              <w:t xml:space="preserve"> </w:t>
            </w:r>
            <w:proofErr w:type="spellStart"/>
            <w:r>
              <w:rPr>
                <w:spacing w:val="-4"/>
                <w:sz w:val="24"/>
              </w:rPr>
              <w:t>ния</w:t>
            </w:r>
            <w:proofErr w:type="spellEnd"/>
            <w:r>
              <w:rPr>
                <w:spacing w:val="-4"/>
                <w:sz w:val="24"/>
              </w:rPr>
              <w:t xml:space="preserve"> </w:t>
            </w:r>
            <w:proofErr w:type="spellStart"/>
            <w:r>
              <w:rPr>
                <w:spacing w:val="-4"/>
                <w:sz w:val="24"/>
              </w:rPr>
              <w:t>расх</w:t>
            </w:r>
            <w:proofErr w:type="spellEnd"/>
            <w:r>
              <w:rPr>
                <w:spacing w:val="-4"/>
                <w:sz w:val="24"/>
              </w:rPr>
              <w:t xml:space="preserve"> </w:t>
            </w:r>
            <w:proofErr w:type="spellStart"/>
            <w:r>
              <w:rPr>
                <w:spacing w:val="-4"/>
                <w:sz w:val="24"/>
              </w:rPr>
              <w:t>одов</w:t>
            </w:r>
            <w:proofErr w:type="spellEnd"/>
            <w:r>
              <w:rPr>
                <w:spacing w:val="-4"/>
                <w:sz w:val="24"/>
              </w:rPr>
              <w:t xml:space="preserve"> </w:t>
            </w:r>
            <w:proofErr w:type="spellStart"/>
            <w:r>
              <w:rPr>
                <w:spacing w:val="-4"/>
                <w:sz w:val="24"/>
              </w:rPr>
              <w:t>ания</w:t>
            </w:r>
            <w:proofErr w:type="spellEnd"/>
            <w:r>
              <w:rPr>
                <w:spacing w:val="-4"/>
                <w:sz w:val="24"/>
              </w:rPr>
              <w:t xml:space="preserve"> </w:t>
            </w:r>
            <w:proofErr w:type="spellStart"/>
            <w:r>
              <w:rPr>
                <w:spacing w:val="-4"/>
                <w:sz w:val="24"/>
              </w:rPr>
              <w:t>целе</w:t>
            </w:r>
            <w:proofErr w:type="spellEnd"/>
            <w:r>
              <w:rPr>
                <w:spacing w:val="-4"/>
                <w:sz w:val="24"/>
              </w:rPr>
              <w:t xml:space="preserve"> </w:t>
            </w:r>
            <w:proofErr w:type="spellStart"/>
            <w:r>
              <w:rPr>
                <w:spacing w:val="-4"/>
                <w:sz w:val="24"/>
              </w:rPr>
              <w:t>вых</w:t>
            </w:r>
            <w:proofErr w:type="spellEnd"/>
            <w:r>
              <w:rPr>
                <w:spacing w:val="-4"/>
                <w:sz w:val="24"/>
              </w:rPr>
              <w:t xml:space="preserve"> сред </w:t>
            </w:r>
            <w:proofErr w:type="spellStart"/>
            <w:r>
              <w:rPr>
                <w:spacing w:val="-4"/>
                <w:sz w:val="24"/>
              </w:rPr>
              <w:t>ств</w:t>
            </w:r>
            <w:proofErr w:type="spellEnd"/>
          </w:p>
        </w:tc>
        <w:tc>
          <w:tcPr>
            <w:tcW w:w="567" w:type="dxa"/>
            <w:vMerge w:val="restart"/>
          </w:tcPr>
          <w:p w14:paraId="1A66E633" w14:textId="77777777" w:rsidR="00192D51" w:rsidRDefault="00460E6F">
            <w:pPr>
              <w:pStyle w:val="TableParagraph"/>
              <w:spacing w:before="92"/>
              <w:ind w:left="64" w:right="53" w:hanging="2"/>
              <w:jc w:val="center"/>
              <w:rPr>
                <w:sz w:val="24"/>
              </w:rPr>
            </w:pPr>
            <w:r>
              <w:rPr>
                <w:spacing w:val="-4"/>
                <w:sz w:val="24"/>
              </w:rPr>
              <w:t xml:space="preserve">Код глав </w:t>
            </w:r>
            <w:r>
              <w:rPr>
                <w:spacing w:val="-10"/>
                <w:sz w:val="24"/>
              </w:rPr>
              <w:t>ы</w:t>
            </w:r>
          </w:p>
        </w:tc>
        <w:tc>
          <w:tcPr>
            <w:tcW w:w="682" w:type="dxa"/>
            <w:vMerge w:val="restart"/>
          </w:tcPr>
          <w:p w14:paraId="7899EC25" w14:textId="77777777" w:rsidR="00192D51" w:rsidRDefault="00460E6F">
            <w:pPr>
              <w:pStyle w:val="TableParagraph"/>
              <w:spacing w:before="92"/>
              <w:ind w:left="48" w:right="38"/>
              <w:jc w:val="center"/>
              <w:rPr>
                <w:sz w:val="24"/>
              </w:rPr>
            </w:pPr>
            <w:r>
              <w:rPr>
                <w:spacing w:val="-4"/>
                <w:sz w:val="24"/>
              </w:rPr>
              <w:t xml:space="preserve">Уник </w:t>
            </w:r>
            <w:proofErr w:type="spellStart"/>
            <w:r>
              <w:rPr>
                <w:spacing w:val="-4"/>
                <w:sz w:val="24"/>
              </w:rPr>
              <w:t>альн</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 xml:space="preserve">код </w:t>
            </w:r>
            <w:proofErr w:type="spellStart"/>
            <w:r>
              <w:rPr>
                <w:spacing w:val="-4"/>
                <w:sz w:val="24"/>
              </w:rPr>
              <w:t>объе</w:t>
            </w:r>
            <w:proofErr w:type="spellEnd"/>
            <w:r>
              <w:rPr>
                <w:spacing w:val="-4"/>
                <w:sz w:val="24"/>
              </w:rPr>
              <w:t xml:space="preserve"> </w:t>
            </w:r>
            <w:proofErr w:type="spellStart"/>
            <w:r>
              <w:rPr>
                <w:spacing w:val="-4"/>
                <w:sz w:val="24"/>
              </w:rPr>
              <w:t>кта</w:t>
            </w:r>
            <w:proofErr w:type="spellEnd"/>
            <w:r>
              <w:rPr>
                <w:spacing w:val="-4"/>
                <w:sz w:val="24"/>
              </w:rPr>
              <w:t xml:space="preserve"> РАИ </w:t>
            </w:r>
            <w:r>
              <w:rPr>
                <w:spacing w:val="-6"/>
                <w:sz w:val="24"/>
              </w:rPr>
              <w:t>П,</w:t>
            </w:r>
          </w:p>
          <w:p w14:paraId="44053B6E" w14:textId="77777777" w:rsidR="00192D51" w:rsidRDefault="00460E6F">
            <w:pPr>
              <w:pStyle w:val="TableParagraph"/>
              <w:spacing w:before="1"/>
              <w:ind w:left="73" w:right="65" w:hanging="2"/>
              <w:jc w:val="center"/>
              <w:rPr>
                <w:sz w:val="24"/>
              </w:rPr>
            </w:pPr>
            <w:proofErr w:type="spellStart"/>
            <w:r>
              <w:rPr>
                <w:spacing w:val="-4"/>
                <w:sz w:val="24"/>
              </w:rPr>
              <w:t>Терз</w:t>
            </w:r>
            <w:proofErr w:type="spellEnd"/>
            <w:r>
              <w:rPr>
                <w:spacing w:val="-4"/>
                <w:sz w:val="24"/>
              </w:rPr>
              <w:t xml:space="preserve"> </w:t>
            </w:r>
            <w:proofErr w:type="spellStart"/>
            <w:r>
              <w:rPr>
                <w:spacing w:val="-2"/>
                <w:sz w:val="24"/>
              </w:rPr>
              <w:t>аказа</w:t>
            </w:r>
            <w:proofErr w:type="spellEnd"/>
          </w:p>
        </w:tc>
        <w:tc>
          <w:tcPr>
            <w:tcW w:w="795" w:type="dxa"/>
            <w:vMerge w:val="restart"/>
          </w:tcPr>
          <w:p w14:paraId="17C5CBB2" w14:textId="77777777" w:rsidR="00192D51" w:rsidRDefault="00460E6F">
            <w:pPr>
              <w:pStyle w:val="TableParagraph"/>
              <w:spacing w:before="92"/>
              <w:ind w:left="94" w:right="84" w:firstLine="19"/>
              <w:jc w:val="both"/>
              <w:rPr>
                <w:sz w:val="24"/>
              </w:rPr>
            </w:pPr>
            <w:proofErr w:type="spellStart"/>
            <w:r>
              <w:rPr>
                <w:spacing w:val="-4"/>
                <w:sz w:val="24"/>
              </w:rPr>
              <w:t>Разре</w:t>
            </w:r>
            <w:proofErr w:type="spellEnd"/>
            <w:r>
              <w:rPr>
                <w:spacing w:val="-4"/>
                <w:sz w:val="24"/>
              </w:rPr>
              <w:t xml:space="preserve"> </w:t>
            </w:r>
            <w:proofErr w:type="spellStart"/>
            <w:r>
              <w:rPr>
                <w:spacing w:val="-4"/>
                <w:sz w:val="24"/>
              </w:rPr>
              <w:t>шенн</w:t>
            </w:r>
            <w:proofErr w:type="spellEnd"/>
            <w:r>
              <w:rPr>
                <w:spacing w:val="-4"/>
                <w:sz w:val="24"/>
              </w:rPr>
              <w:t xml:space="preserve"> </w:t>
            </w:r>
            <w:proofErr w:type="spellStart"/>
            <w:r>
              <w:rPr>
                <w:sz w:val="24"/>
              </w:rPr>
              <w:t>ый</w:t>
            </w:r>
            <w:proofErr w:type="spellEnd"/>
            <w:r>
              <w:rPr>
                <w:sz w:val="24"/>
              </w:rPr>
              <w:t xml:space="preserve"> к </w:t>
            </w:r>
            <w:proofErr w:type="spellStart"/>
            <w:r>
              <w:rPr>
                <w:spacing w:val="-4"/>
                <w:sz w:val="24"/>
              </w:rPr>
              <w:t>испол</w:t>
            </w:r>
            <w:proofErr w:type="spellEnd"/>
            <w:r>
              <w:rPr>
                <w:spacing w:val="-4"/>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нию</w:t>
            </w:r>
            <w:proofErr w:type="spellEnd"/>
          </w:p>
          <w:p w14:paraId="1A243240" w14:textId="77777777" w:rsidR="00192D51" w:rsidRDefault="00460E6F">
            <w:pPr>
              <w:pStyle w:val="TableParagraph"/>
              <w:spacing w:before="1"/>
              <w:ind w:left="36" w:right="30"/>
              <w:jc w:val="center"/>
              <w:rPr>
                <w:sz w:val="24"/>
              </w:rPr>
            </w:pPr>
            <w:proofErr w:type="spellStart"/>
            <w:r>
              <w:rPr>
                <w:spacing w:val="-2"/>
                <w:sz w:val="24"/>
              </w:rPr>
              <w:t>остато</w:t>
            </w:r>
            <w:proofErr w:type="spellEnd"/>
            <w:r>
              <w:rPr>
                <w:spacing w:val="-2"/>
                <w:sz w:val="24"/>
              </w:rPr>
              <w:t xml:space="preserve"> </w:t>
            </w:r>
            <w:r>
              <w:rPr>
                <w:spacing w:val="-10"/>
                <w:sz w:val="24"/>
              </w:rPr>
              <w:t>к</w:t>
            </w:r>
          </w:p>
          <w:p w14:paraId="79A878C5" w14:textId="77777777" w:rsidR="00192D51" w:rsidRDefault="00460E6F">
            <w:pPr>
              <w:pStyle w:val="TableParagraph"/>
              <w:ind w:left="38" w:right="30"/>
              <w:jc w:val="center"/>
              <w:rPr>
                <w:sz w:val="24"/>
              </w:rPr>
            </w:pPr>
            <w:proofErr w:type="spellStart"/>
            <w:r>
              <w:rPr>
                <w:spacing w:val="-2"/>
                <w:sz w:val="24"/>
              </w:rPr>
              <w:t>целев</w:t>
            </w:r>
            <w:proofErr w:type="spellEnd"/>
            <w:r>
              <w:rPr>
                <w:spacing w:val="-2"/>
                <w:sz w:val="24"/>
              </w:rPr>
              <w:t xml:space="preserve"> </w:t>
            </w:r>
            <w:proofErr w:type="spellStart"/>
            <w:r>
              <w:rPr>
                <w:spacing w:val="-6"/>
                <w:sz w:val="24"/>
              </w:rPr>
              <w:t>ых</w:t>
            </w:r>
            <w:proofErr w:type="spellEnd"/>
          </w:p>
          <w:p w14:paraId="4F2E0E42" w14:textId="77777777" w:rsidR="00192D51" w:rsidRDefault="00460E6F">
            <w:pPr>
              <w:pStyle w:val="TableParagraph"/>
              <w:tabs>
                <w:tab w:val="left" w:pos="775"/>
              </w:tabs>
              <w:ind w:left="60" w:right="2" w:hanging="56"/>
              <w:jc w:val="center"/>
              <w:rPr>
                <w:sz w:val="24"/>
              </w:rPr>
            </w:pPr>
            <w:proofErr w:type="spellStart"/>
            <w:proofErr w:type="gramStart"/>
            <w:r>
              <w:rPr>
                <w:spacing w:val="-2"/>
                <w:sz w:val="24"/>
              </w:rPr>
              <w:t>средст</w:t>
            </w:r>
            <w:proofErr w:type="spellEnd"/>
            <w:r>
              <w:rPr>
                <w:spacing w:val="-2"/>
                <w:sz w:val="24"/>
              </w:rPr>
              <w:t xml:space="preserve"> </w:t>
            </w:r>
            <w:r>
              <w:rPr>
                <w:sz w:val="24"/>
              </w:rPr>
              <w:t>в</w:t>
            </w:r>
            <w:proofErr w:type="gramEnd"/>
            <w:r>
              <w:rPr>
                <w:sz w:val="24"/>
              </w:rPr>
              <w:t xml:space="preserve">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93" w:type="dxa"/>
            <w:vMerge w:val="restart"/>
          </w:tcPr>
          <w:p w14:paraId="34E5DB02" w14:textId="77777777" w:rsidR="00192D51" w:rsidRDefault="00460E6F">
            <w:pPr>
              <w:pStyle w:val="TableParagraph"/>
              <w:spacing w:before="92"/>
              <w:ind w:left="53" w:right="50"/>
              <w:jc w:val="center"/>
              <w:rPr>
                <w:sz w:val="24"/>
              </w:rPr>
            </w:pPr>
            <w:r>
              <w:rPr>
                <w:spacing w:val="-4"/>
                <w:sz w:val="24"/>
              </w:rPr>
              <w:t xml:space="preserve">Сумм </w:t>
            </w:r>
            <w:r>
              <w:rPr>
                <w:spacing w:val="-10"/>
                <w:sz w:val="24"/>
              </w:rPr>
              <w:t>ы</w:t>
            </w:r>
          </w:p>
          <w:p w14:paraId="710FBE2E" w14:textId="77777777" w:rsidR="00192D51" w:rsidRDefault="00460E6F">
            <w:pPr>
              <w:pStyle w:val="TableParagraph"/>
              <w:ind w:left="53" w:right="50"/>
              <w:jc w:val="center"/>
              <w:rPr>
                <w:sz w:val="24"/>
              </w:rPr>
            </w:pPr>
            <w:proofErr w:type="spellStart"/>
            <w:r>
              <w:rPr>
                <w:spacing w:val="-2"/>
                <w:sz w:val="24"/>
              </w:rPr>
              <w:t>возвра</w:t>
            </w:r>
            <w:proofErr w:type="spellEnd"/>
            <w:r>
              <w:rPr>
                <w:spacing w:val="-2"/>
                <w:sz w:val="24"/>
              </w:rPr>
              <w:t xml:space="preserve"> </w:t>
            </w:r>
            <w:r>
              <w:rPr>
                <w:spacing w:val="-6"/>
                <w:sz w:val="24"/>
              </w:rPr>
              <w:t>та</w:t>
            </w:r>
          </w:p>
          <w:p w14:paraId="03FFDE7B" w14:textId="77777777" w:rsidR="00192D51" w:rsidRDefault="00460E6F">
            <w:pPr>
              <w:pStyle w:val="TableParagraph"/>
              <w:ind w:left="67" w:right="63" w:firstLine="1"/>
              <w:jc w:val="center"/>
              <w:rPr>
                <w:sz w:val="24"/>
              </w:rPr>
            </w:pPr>
            <w:r>
              <w:rPr>
                <w:spacing w:val="-2"/>
                <w:sz w:val="24"/>
              </w:rPr>
              <w:t xml:space="preserve">дебит </w:t>
            </w:r>
            <w:proofErr w:type="spellStart"/>
            <w:r>
              <w:rPr>
                <w:spacing w:val="-4"/>
                <w:sz w:val="24"/>
              </w:rPr>
              <w:t>орско</w:t>
            </w:r>
            <w:proofErr w:type="spellEnd"/>
            <w:r>
              <w:rPr>
                <w:spacing w:val="-4"/>
                <w:sz w:val="24"/>
              </w:rPr>
              <w:t xml:space="preserve"> </w:t>
            </w:r>
            <w:r>
              <w:rPr>
                <w:spacing w:val="-10"/>
                <w:sz w:val="24"/>
              </w:rPr>
              <w:t xml:space="preserve">й </w:t>
            </w:r>
            <w:proofErr w:type="spellStart"/>
            <w:r>
              <w:rPr>
                <w:spacing w:val="-4"/>
                <w:sz w:val="24"/>
              </w:rPr>
              <w:t>задол</w:t>
            </w:r>
            <w:proofErr w:type="spellEnd"/>
            <w:r>
              <w:rPr>
                <w:spacing w:val="-4"/>
                <w:sz w:val="24"/>
              </w:rPr>
              <w:t xml:space="preserve"> </w:t>
            </w:r>
            <w:proofErr w:type="spellStart"/>
            <w:r>
              <w:rPr>
                <w:spacing w:val="-4"/>
                <w:sz w:val="24"/>
              </w:rPr>
              <w:t>женно</w:t>
            </w:r>
            <w:proofErr w:type="spellEnd"/>
            <w:r>
              <w:rPr>
                <w:spacing w:val="-4"/>
                <w:sz w:val="24"/>
              </w:rPr>
              <w:t xml:space="preserve"> </w:t>
            </w:r>
            <w:proofErr w:type="spellStart"/>
            <w:r>
              <w:rPr>
                <w:spacing w:val="-4"/>
                <w:sz w:val="24"/>
              </w:rPr>
              <w:t>сти</w:t>
            </w:r>
            <w:proofErr w:type="spellEnd"/>
            <w:r>
              <w:rPr>
                <w:spacing w:val="-4"/>
                <w:sz w:val="24"/>
              </w:rPr>
              <w:t xml:space="preserve"> </w:t>
            </w:r>
            <w:proofErr w:type="spellStart"/>
            <w:r>
              <w:rPr>
                <w:spacing w:val="-4"/>
                <w:sz w:val="24"/>
              </w:rPr>
              <w:t>прош</w:t>
            </w:r>
            <w:proofErr w:type="spellEnd"/>
            <w:r>
              <w:rPr>
                <w:spacing w:val="-4"/>
                <w:sz w:val="24"/>
              </w:rPr>
              <w:t xml:space="preserve"> </w:t>
            </w:r>
            <w:proofErr w:type="spellStart"/>
            <w:r>
              <w:rPr>
                <w:spacing w:val="-4"/>
                <w:sz w:val="24"/>
              </w:rPr>
              <w:t>лых</w:t>
            </w:r>
            <w:proofErr w:type="spellEnd"/>
          </w:p>
          <w:p w14:paraId="0A06BA3A" w14:textId="77777777" w:rsidR="00192D51" w:rsidRDefault="00460E6F">
            <w:pPr>
              <w:pStyle w:val="TableParagraph"/>
              <w:spacing w:before="1"/>
              <w:ind w:left="91" w:firstLine="105"/>
              <w:rPr>
                <w:sz w:val="24"/>
              </w:rPr>
            </w:pPr>
            <w:r>
              <w:rPr>
                <w:spacing w:val="-4"/>
                <w:sz w:val="24"/>
              </w:rPr>
              <w:t xml:space="preserve">лет, </w:t>
            </w:r>
            <w:proofErr w:type="spellStart"/>
            <w:r>
              <w:rPr>
                <w:spacing w:val="-2"/>
                <w:sz w:val="24"/>
              </w:rPr>
              <w:t>разре</w:t>
            </w:r>
            <w:proofErr w:type="spellEnd"/>
            <w:r>
              <w:rPr>
                <w:spacing w:val="-2"/>
                <w:sz w:val="24"/>
              </w:rPr>
              <w:t xml:space="preserve"> </w:t>
            </w:r>
            <w:proofErr w:type="spellStart"/>
            <w:r>
              <w:rPr>
                <w:spacing w:val="-4"/>
                <w:sz w:val="24"/>
              </w:rPr>
              <w:t>шенн</w:t>
            </w:r>
            <w:proofErr w:type="spellEnd"/>
            <w:r>
              <w:rPr>
                <w:spacing w:val="-4"/>
                <w:sz w:val="24"/>
              </w:rPr>
              <w:t xml:space="preserve"> </w:t>
            </w:r>
            <w:proofErr w:type="spellStart"/>
            <w:r>
              <w:rPr>
                <w:sz w:val="24"/>
              </w:rPr>
              <w:t>ые</w:t>
            </w:r>
            <w:proofErr w:type="spellEnd"/>
            <w:r>
              <w:rPr>
                <w:sz w:val="24"/>
              </w:rPr>
              <w:t xml:space="preserve"> к </w:t>
            </w:r>
            <w:proofErr w:type="spellStart"/>
            <w:r>
              <w:rPr>
                <w:spacing w:val="-4"/>
                <w:sz w:val="24"/>
              </w:rPr>
              <w:t>испол</w:t>
            </w:r>
            <w:proofErr w:type="spellEnd"/>
            <w:r>
              <w:rPr>
                <w:spacing w:val="-4"/>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нию</w:t>
            </w:r>
            <w:proofErr w:type="spellEnd"/>
          </w:p>
        </w:tc>
        <w:tc>
          <w:tcPr>
            <w:tcW w:w="6265" w:type="dxa"/>
            <w:gridSpan w:val="10"/>
          </w:tcPr>
          <w:p w14:paraId="3F22F69F" w14:textId="77777777" w:rsidR="00192D51" w:rsidRDefault="00460E6F">
            <w:pPr>
              <w:pStyle w:val="TableParagraph"/>
              <w:spacing w:before="92"/>
              <w:jc w:val="center"/>
              <w:rPr>
                <w:sz w:val="24"/>
              </w:rPr>
            </w:pPr>
            <w:r>
              <w:rPr>
                <w:spacing w:val="-2"/>
                <w:sz w:val="24"/>
              </w:rPr>
              <w:t>Планируемые</w:t>
            </w:r>
          </w:p>
        </w:tc>
        <w:tc>
          <w:tcPr>
            <w:tcW w:w="1302" w:type="dxa"/>
            <w:gridSpan w:val="2"/>
          </w:tcPr>
          <w:p w14:paraId="3B5C0A67" w14:textId="77777777" w:rsidR="00192D51" w:rsidRDefault="00460E6F">
            <w:pPr>
              <w:pStyle w:val="TableParagraph"/>
              <w:spacing w:before="92"/>
              <w:ind w:left="529" w:right="96" w:hanging="432"/>
              <w:rPr>
                <w:sz w:val="24"/>
              </w:rPr>
            </w:pPr>
            <w:proofErr w:type="spellStart"/>
            <w:r>
              <w:rPr>
                <w:spacing w:val="-2"/>
                <w:sz w:val="24"/>
              </w:rPr>
              <w:t>Фактическ</w:t>
            </w:r>
            <w:proofErr w:type="spellEnd"/>
            <w:r>
              <w:rPr>
                <w:spacing w:val="-2"/>
                <w:sz w:val="24"/>
              </w:rPr>
              <w:t xml:space="preserve"> </w:t>
            </w:r>
            <w:proofErr w:type="spellStart"/>
            <w:r>
              <w:rPr>
                <w:spacing w:val="-6"/>
                <w:sz w:val="24"/>
              </w:rPr>
              <w:t>ие</w:t>
            </w:r>
            <w:proofErr w:type="spellEnd"/>
          </w:p>
        </w:tc>
        <w:tc>
          <w:tcPr>
            <w:tcW w:w="901" w:type="dxa"/>
            <w:vMerge w:val="restart"/>
          </w:tcPr>
          <w:p w14:paraId="5507E6AF" w14:textId="77777777" w:rsidR="00192D51" w:rsidRDefault="00460E6F">
            <w:pPr>
              <w:pStyle w:val="TableParagraph"/>
              <w:spacing w:before="92"/>
              <w:ind w:left="113" w:right="60" w:hanging="48"/>
              <w:jc w:val="both"/>
              <w:rPr>
                <w:sz w:val="24"/>
              </w:rPr>
            </w:pPr>
            <w:proofErr w:type="spellStart"/>
            <w:r>
              <w:rPr>
                <w:spacing w:val="-2"/>
                <w:sz w:val="24"/>
              </w:rPr>
              <w:t>Неиспо</w:t>
            </w:r>
            <w:proofErr w:type="spellEnd"/>
            <w:r>
              <w:rPr>
                <w:spacing w:val="-2"/>
                <w:sz w:val="24"/>
              </w:rPr>
              <w:t xml:space="preserve"> </w:t>
            </w:r>
            <w:proofErr w:type="spellStart"/>
            <w:r>
              <w:rPr>
                <w:spacing w:val="-2"/>
                <w:sz w:val="24"/>
              </w:rPr>
              <w:t>льзова</w:t>
            </w:r>
            <w:proofErr w:type="spellEnd"/>
            <w:r>
              <w:rPr>
                <w:spacing w:val="-2"/>
                <w:sz w:val="24"/>
              </w:rPr>
              <w:t xml:space="preserve"> </w:t>
            </w:r>
            <w:proofErr w:type="spellStart"/>
            <w:r>
              <w:rPr>
                <w:spacing w:val="-4"/>
                <w:sz w:val="24"/>
              </w:rPr>
              <w:t>нный</w:t>
            </w:r>
            <w:proofErr w:type="spellEnd"/>
          </w:p>
          <w:p w14:paraId="2B29BC8A" w14:textId="77777777" w:rsidR="00192D51" w:rsidRDefault="00460E6F">
            <w:pPr>
              <w:pStyle w:val="TableParagraph"/>
              <w:ind w:left="80" w:right="76"/>
              <w:jc w:val="center"/>
              <w:rPr>
                <w:sz w:val="24"/>
              </w:rPr>
            </w:pPr>
            <w:proofErr w:type="spellStart"/>
            <w:r>
              <w:rPr>
                <w:spacing w:val="-2"/>
                <w:sz w:val="24"/>
              </w:rPr>
              <w:t>разреш</w:t>
            </w:r>
            <w:proofErr w:type="spellEnd"/>
            <w:r>
              <w:rPr>
                <w:spacing w:val="-2"/>
                <w:sz w:val="24"/>
              </w:rPr>
              <w:t xml:space="preserve"> </w:t>
            </w:r>
            <w:proofErr w:type="spellStart"/>
            <w:r>
              <w:rPr>
                <w:spacing w:val="-2"/>
                <w:sz w:val="24"/>
              </w:rPr>
              <w:t>енный</w:t>
            </w:r>
            <w:proofErr w:type="spellEnd"/>
            <w:r>
              <w:rPr>
                <w:spacing w:val="-2"/>
                <w:sz w:val="24"/>
              </w:rPr>
              <w:t xml:space="preserve"> </w:t>
            </w:r>
            <w:proofErr w:type="spellStart"/>
            <w:r>
              <w:rPr>
                <w:spacing w:val="-2"/>
                <w:sz w:val="24"/>
              </w:rPr>
              <w:t>остато</w:t>
            </w:r>
            <w:proofErr w:type="spellEnd"/>
            <w:r>
              <w:rPr>
                <w:spacing w:val="-2"/>
                <w:sz w:val="24"/>
              </w:rPr>
              <w:t xml:space="preserve"> </w:t>
            </w:r>
            <w:r>
              <w:rPr>
                <w:spacing w:val="-10"/>
                <w:sz w:val="24"/>
              </w:rPr>
              <w:t>к</w:t>
            </w:r>
          </w:p>
          <w:p w14:paraId="7B32C25C" w14:textId="77777777" w:rsidR="00192D51" w:rsidRDefault="00460E6F">
            <w:pPr>
              <w:pStyle w:val="TableParagraph"/>
              <w:spacing w:before="1"/>
              <w:ind w:left="92" w:right="92"/>
              <w:jc w:val="center"/>
              <w:rPr>
                <w:sz w:val="24"/>
              </w:rPr>
            </w:pPr>
            <w:proofErr w:type="spellStart"/>
            <w:r>
              <w:rPr>
                <w:spacing w:val="-2"/>
                <w:sz w:val="24"/>
              </w:rPr>
              <w:t>поступ</w:t>
            </w:r>
            <w:proofErr w:type="spellEnd"/>
            <w:r>
              <w:rPr>
                <w:spacing w:val="-2"/>
                <w:sz w:val="24"/>
              </w:rPr>
              <w:t xml:space="preserve"> </w:t>
            </w:r>
            <w:proofErr w:type="spellStart"/>
            <w:r>
              <w:rPr>
                <w:spacing w:val="-4"/>
                <w:sz w:val="24"/>
              </w:rPr>
              <w:t>лений</w:t>
            </w:r>
            <w:proofErr w:type="spellEnd"/>
          </w:p>
        </w:tc>
        <w:tc>
          <w:tcPr>
            <w:tcW w:w="848" w:type="dxa"/>
            <w:vMerge w:val="restart"/>
          </w:tcPr>
          <w:p w14:paraId="65574785" w14:textId="77777777" w:rsidR="00192D51" w:rsidRDefault="00460E6F">
            <w:pPr>
              <w:pStyle w:val="TableParagraph"/>
              <w:spacing w:before="92"/>
              <w:ind w:left="67" w:right="58" w:hanging="2"/>
              <w:jc w:val="center"/>
              <w:rPr>
                <w:sz w:val="24"/>
              </w:rPr>
            </w:pPr>
            <w:proofErr w:type="spellStart"/>
            <w:r>
              <w:rPr>
                <w:spacing w:val="-2"/>
                <w:sz w:val="24"/>
              </w:rPr>
              <w:t>Неисп</w:t>
            </w:r>
            <w:proofErr w:type="spellEnd"/>
            <w:r>
              <w:rPr>
                <w:spacing w:val="-2"/>
                <w:sz w:val="24"/>
              </w:rPr>
              <w:t xml:space="preserve"> </w:t>
            </w:r>
            <w:proofErr w:type="spellStart"/>
            <w:r>
              <w:rPr>
                <w:spacing w:val="-2"/>
                <w:sz w:val="24"/>
              </w:rPr>
              <w:t>ользов</w:t>
            </w:r>
            <w:proofErr w:type="spellEnd"/>
            <w:r>
              <w:rPr>
                <w:spacing w:val="-2"/>
                <w:sz w:val="24"/>
              </w:rPr>
              <w:t xml:space="preserve"> </w:t>
            </w:r>
            <w:proofErr w:type="spellStart"/>
            <w:r>
              <w:rPr>
                <w:spacing w:val="-2"/>
                <w:sz w:val="24"/>
              </w:rPr>
              <w:t>анный</w:t>
            </w:r>
            <w:proofErr w:type="spellEnd"/>
            <w:r>
              <w:rPr>
                <w:spacing w:val="-2"/>
                <w:sz w:val="24"/>
              </w:rPr>
              <w:t xml:space="preserve"> </w:t>
            </w:r>
            <w:proofErr w:type="spellStart"/>
            <w:r>
              <w:rPr>
                <w:spacing w:val="-2"/>
                <w:sz w:val="24"/>
              </w:rPr>
              <w:t>разре</w:t>
            </w:r>
            <w:proofErr w:type="spellEnd"/>
            <w:r>
              <w:rPr>
                <w:spacing w:val="-2"/>
                <w:sz w:val="24"/>
              </w:rPr>
              <w:t xml:space="preserve"> </w:t>
            </w:r>
            <w:proofErr w:type="spellStart"/>
            <w:r>
              <w:rPr>
                <w:spacing w:val="-2"/>
                <w:sz w:val="24"/>
              </w:rPr>
              <w:t>шенны</w:t>
            </w:r>
            <w:proofErr w:type="spellEnd"/>
            <w:r>
              <w:rPr>
                <w:spacing w:val="-2"/>
                <w:sz w:val="24"/>
              </w:rPr>
              <w:t xml:space="preserve"> </w:t>
            </w:r>
            <w:r>
              <w:rPr>
                <w:spacing w:val="-10"/>
                <w:sz w:val="24"/>
              </w:rPr>
              <w:t>й</w:t>
            </w:r>
          </w:p>
          <w:p w14:paraId="605F9C25" w14:textId="77777777" w:rsidR="00192D51" w:rsidRDefault="00460E6F">
            <w:pPr>
              <w:pStyle w:val="TableParagraph"/>
              <w:spacing w:before="1"/>
              <w:ind w:left="90" w:right="81"/>
              <w:jc w:val="center"/>
              <w:rPr>
                <w:sz w:val="24"/>
              </w:rPr>
            </w:pPr>
            <w:proofErr w:type="spellStart"/>
            <w:r>
              <w:rPr>
                <w:spacing w:val="-2"/>
                <w:sz w:val="24"/>
              </w:rPr>
              <w:t>остато</w:t>
            </w:r>
            <w:proofErr w:type="spellEnd"/>
            <w:r>
              <w:rPr>
                <w:spacing w:val="-2"/>
                <w:sz w:val="24"/>
              </w:rPr>
              <w:t xml:space="preserve"> </w:t>
            </w:r>
            <w:r>
              <w:rPr>
                <w:spacing w:val="-10"/>
                <w:sz w:val="24"/>
              </w:rPr>
              <w:t>к</w:t>
            </w:r>
          </w:p>
          <w:p w14:paraId="4EF627AF" w14:textId="77777777" w:rsidR="00192D51" w:rsidRDefault="00460E6F">
            <w:pPr>
              <w:pStyle w:val="TableParagraph"/>
              <w:ind w:left="91" w:right="81"/>
              <w:jc w:val="center"/>
              <w:rPr>
                <w:sz w:val="24"/>
              </w:rPr>
            </w:pPr>
            <w:proofErr w:type="spellStart"/>
            <w:r>
              <w:rPr>
                <w:spacing w:val="-4"/>
                <w:sz w:val="24"/>
              </w:rPr>
              <w:t>выпла</w:t>
            </w:r>
            <w:proofErr w:type="spellEnd"/>
            <w:r>
              <w:rPr>
                <w:spacing w:val="-4"/>
                <w:sz w:val="24"/>
              </w:rPr>
              <w:t xml:space="preserve"> </w:t>
            </w:r>
            <w:r>
              <w:rPr>
                <w:spacing w:val="-10"/>
                <w:sz w:val="24"/>
              </w:rPr>
              <w:t>т</w:t>
            </w:r>
          </w:p>
        </w:tc>
        <w:tc>
          <w:tcPr>
            <w:tcW w:w="738" w:type="dxa"/>
            <w:vMerge w:val="restart"/>
          </w:tcPr>
          <w:p w14:paraId="545D4229" w14:textId="77777777" w:rsidR="00192D51" w:rsidRDefault="00460E6F">
            <w:pPr>
              <w:pStyle w:val="TableParagraph"/>
              <w:spacing w:before="92"/>
              <w:ind w:left="71" w:right="65" w:firstLine="4"/>
              <w:jc w:val="center"/>
              <w:rPr>
                <w:sz w:val="24"/>
              </w:rPr>
            </w:pPr>
            <w:r>
              <w:rPr>
                <w:spacing w:val="-4"/>
                <w:sz w:val="24"/>
              </w:rPr>
              <w:t xml:space="preserve">Прим </w:t>
            </w:r>
            <w:proofErr w:type="spellStart"/>
            <w:r>
              <w:rPr>
                <w:spacing w:val="-4"/>
                <w:sz w:val="24"/>
              </w:rPr>
              <w:t>ечани</w:t>
            </w:r>
            <w:proofErr w:type="spellEnd"/>
            <w:r>
              <w:rPr>
                <w:spacing w:val="-4"/>
                <w:sz w:val="24"/>
              </w:rPr>
              <w:t xml:space="preserve"> </w:t>
            </w:r>
            <w:r>
              <w:rPr>
                <w:spacing w:val="-10"/>
                <w:sz w:val="24"/>
              </w:rPr>
              <w:t>е</w:t>
            </w:r>
          </w:p>
        </w:tc>
      </w:tr>
      <w:tr w:rsidR="00192D51" w14:paraId="1C4EAF5E" w14:textId="77777777">
        <w:trPr>
          <w:trHeight w:val="479"/>
        </w:trPr>
        <w:tc>
          <w:tcPr>
            <w:tcW w:w="644" w:type="dxa"/>
            <w:vMerge/>
            <w:tcBorders>
              <w:top w:val="nil"/>
            </w:tcBorders>
          </w:tcPr>
          <w:p w14:paraId="16F57EA3" w14:textId="77777777" w:rsidR="00192D51" w:rsidRDefault="00192D51">
            <w:pPr>
              <w:rPr>
                <w:sz w:val="2"/>
                <w:szCs w:val="2"/>
              </w:rPr>
            </w:pPr>
          </w:p>
        </w:tc>
        <w:tc>
          <w:tcPr>
            <w:tcW w:w="567" w:type="dxa"/>
            <w:vMerge/>
            <w:tcBorders>
              <w:top w:val="nil"/>
            </w:tcBorders>
          </w:tcPr>
          <w:p w14:paraId="6307EDCF" w14:textId="77777777" w:rsidR="00192D51" w:rsidRDefault="00192D51">
            <w:pPr>
              <w:rPr>
                <w:sz w:val="2"/>
                <w:szCs w:val="2"/>
              </w:rPr>
            </w:pPr>
          </w:p>
        </w:tc>
        <w:tc>
          <w:tcPr>
            <w:tcW w:w="682" w:type="dxa"/>
            <w:vMerge/>
            <w:tcBorders>
              <w:top w:val="nil"/>
            </w:tcBorders>
          </w:tcPr>
          <w:p w14:paraId="423AF9B0" w14:textId="77777777" w:rsidR="00192D51" w:rsidRDefault="00192D51">
            <w:pPr>
              <w:rPr>
                <w:sz w:val="2"/>
                <w:szCs w:val="2"/>
              </w:rPr>
            </w:pPr>
          </w:p>
        </w:tc>
        <w:tc>
          <w:tcPr>
            <w:tcW w:w="795" w:type="dxa"/>
            <w:vMerge/>
            <w:tcBorders>
              <w:top w:val="nil"/>
            </w:tcBorders>
          </w:tcPr>
          <w:p w14:paraId="6B89A675" w14:textId="77777777" w:rsidR="00192D51" w:rsidRDefault="00192D51">
            <w:pPr>
              <w:rPr>
                <w:sz w:val="2"/>
                <w:szCs w:val="2"/>
              </w:rPr>
            </w:pPr>
          </w:p>
        </w:tc>
        <w:tc>
          <w:tcPr>
            <w:tcW w:w="793" w:type="dxa"/>
            <w:vMerge/>
            <w:tcBorders>
              <w:top w:val="nil"/>
            </w:tcBorders>
          </w:tcPr>
          <w:p w14:paraId="1AC3C853" w14:textId="77777777" w:rsidR="00192D51" w:rsidRDefault="00192D51">
            <w:pPr>
              <w:rPr>
                <w:sz w:val="2"/>
                <w:szCs w:val="2"/>
              </w:rPr>
            </w:pPr>
          </w:p>
        </w:tc>
        <w:tc>
          <w:tcPr>
            <w:tcW w:w="3124" w:type="dxa"/>
            <w:gridSpan w:val="5"/>
          </w:tcPr>
          <w:p w14:paraId="63E8C854" w14:textId="77777777" w:rsidR="00192D51" w:rsidRDefault="00460E6F">
            <w:pPr>
              <w:pStyle w:val="TableParagraph"/>
              <w:spacing w:before="95"/>
              <w:ind w:left="907"/>
              <w:rPr>
                <w:sz w:val="24"/>
              </w:rPr>
            </w:pPr>
            <w:r>
              <w:rPr>
                <w:spacing w:val="-2"/>
                <w:sz w:val="24"/>
              </w:rPr>
              <w:t>поступления</w:t>
            </w:r>
          </w:p>
        </w:tc>
        <w:tc>
          <w:tcPr>
            <w:tcW w:w="3141" w:type="dxa"/>
            <w:gridSpan w:val="5"/>
          </w:tcPr>
          <w:p w14:paraId="745A36D9" w14:textId="77777777" w:rsidR="00192D51" w:rsidRDefault="00460E6F">
            <w:pPr>
              <w:pStyle w:val="TableParagraph"/>
              <w:spacing w:before="95"/>
              <w:jc w:val="center"/>
              <w:rPr>
                <w:sz w:val="24"/>
              </w:rPr>
            </w:pPr>
            <w:r>
              <w:rPr>
                <w:spacing w:val="-2"/>
                <w:sz w:val="24"/>
              </w:rPr>
              <w:t>выплаты</w:t>
            </w:r>
          </w:p>
        </w:tc>
        <w:tc>
          <w:tcPr>
            <w:tcW w:w="652" w:type="dxa"/>
            <w:vMerge w:val="restart"/>
          </w:tcPr>
          <w:p w14:paraId="43F71818" w14:textId="77777777" w:rsidR="00192D51" w:rsidRDefault="00460E6F">
            <w:pPr>
              <w:pStyle w:val="TableParagraph"/>
              <w:spacing w:before="95"/>
              <w:ind w:left="83" w:right="83" w:firstLine="7"/>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ния</w:t>
            </w:r>
            <w:proofErr w:type="spellEnd"/>
          </w:p>
        </w:tc>
        <w:tc>
          <w:tcPr>
            <w:tcW w:w="650" w:type="dxa"/>
            <w:vMerge w:val="restart"/>
          </w:tcPr>
          <w:p w14:paraId="796434E5" w14:textId="77777777" w:rsidR="00192D51" w:rsidRDefault="00460E6F">
            <w:pPr>
              <w:pStyle w:val="TableParagraph"/>
              <w:spacing w:before="95"/>
              <w:ind w:left="134" w:right="54" w:hanging="75"/>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901" w:type="dxa"/>
            <w:vMerge/>
            <w:tcBorders>
              <w:top w:val="nil"/>
            </w:tcBorders>
          </w:tcPr>
          <w:p w14:paraId="144E2FC7" w14:textId="77777777" w:rsidR="00192D51" w:rsidRDefault="00192D51">
            <w:pPr>
              <w:rPr>
                <w:sz w:val="2"/>
                <w:szCs w:val="2"/>
              </w:rPr>
            </w:pPr>
          </w:p>
        </w:tc>
        <w:tc>
          <w:tcPr>
            <w:tcW w:w="848" w:type="dxa"/>
            <w:vMerge/>
            <w:tcBorders>
              <w:top w:val="nil"/>
            </w:tcBorders>
          </w:tcPr>
          <w:p w14:paraId="168B9F11" w14:textId="77777777" w:rsidR="00192D51" w:rsidRDefault="00192D51">
            <w:pPr>
              <w:rPr>
                <w:sz w:val="2"/>
                <w:szCs w:val="2"/>
              </w:rPr>
            </w:pPr>
          </w:p>
        </w:tc>
        <w:tc>
          <w:tcPr>
            <w:tcW w:w="738" w:type="dxa"/>
            <w:vMerge/>
            <w:tcBorders>
              <w:top w:val="nil"/>
            </w:tcBorders>
          </w:tcPr>
          <w:p w14:paraId="05620461" w14:textId="77777777" w:rsidR="00192D51" w:rsidRDefault="00192D51">
            <w:pPr>
              <w:rPr>
                <w:sz w:val="2"/>
                <w:szCs w:val="2"/>
              </w:rPr>
            </w:pPr>
          </w:p>
        </w:tc>
      </w:tr>
      <w:tr w:rsidR="00192D51" w14:paraId="3796552D" w14:textId="77777777">
        <w:trPr>
          <w:trHeight w:val="479"/>
        </w:trPr>
        <w:tc>
          <w:tcPr>
            <w:tcW w:w="644" w:type="dxa"/>
            <w:vMerge/>
            <w:tcBorders>
              <w:top w:val="nil"/>
            </w:tcBorders>
          </w:tcPr>
          <w:p w14:paraId="11AA707C" w14:textId="77777777" w:rsidR="00192D51" w:rsidRDefault="00192D51">
            <w:pPr>
              <w:rPr>
                <w:sz w:val="2"/>
                <w:szCs w:val="2"/>
              </w:rPr>
            </w:pPr>
          </w:p>
        </w:tc>
        <w:tc>
          <w:tcPr>
            <w:tcW w:w="567" w:type="dxa"/>
            <w:vMerge/>
            <w:tcBorders>
              <w:top w:val="nil"/>
            </w:tcBorders>
          </w:tcPr>
          <w:p w14:paraId="52A9F586" w14:textId="77777777" w:rsidR="00192D51" w:rsidRDefault="00192D51">
            <w:pPr>
              <w:rPr>
                <w:sz w:val="2"/>
                <w:szCs w:val="2"/>
              </w:rPr>
            </w:pPr>
          </w:p>
        </w:tc>
        <w:tc>
          <w:tcPr>
            <w:tcW w:w="682" w:type="dxa"/>
            <w:vMerge/>
            <w:tcBorders>
              <w:top w:val="nil"/>
            </w:tcBorders>
          </w:tcPr>
          <w:p w14:paraId="5D3D0386" w14:textId="77777777" w:rsidR="00192D51" w:rsidRDefault="00192D51">
            <w:pPr>
              <w:rPr>
                <w:sz w:val="2"/>
                <w:szCs w:val="2"/>
              </w:rPr>
            </w:pPr>
          </w:p>
        </w:tc>
        <w:tc>
          <w:tcPr>
            <w:tcW w:w="795" w:type="dxa"/>
            <w:vMerge/>
            <w:tcBorders>
              <w:top w:val="nil"/>
            </w:tcBorders>
          </w:tcPr>
          <w:p w14:paraId="08BD1076" w14:textId="77777777" w:rsidR="00192D51" w:rsidRDefault="00192D51">
            <w:pPr>
              <w:rPr>
                <w:sz w:val="2"/>
                <w:szCs w:val="2"/>
              </w:rPr>
            </w:pPr>
          </w:p>
        </w:tc>
        <w:tc>
          <w:tcPr>
            <w:tcW w:w="793" w:type="dxa"/>
            <w:vMerge/>
            <w:tcBorders>
              <w:top w:val="nil"/>
            </w:tcBorders>
          </w:tcPr>
          <w:p w14:paraId="582D3E1B" w14:textId="77777777" w:rsidR="00192D51" w:rsidRDefault="00192D51">
            <w:pPr>
              <w:rPr>
                <w:sz w:val="2"/>
                <w:szCs w:val="2"/>
              </w:rPr>
            </w:pPr>
          </w:p>
        </w:tc>
        <w:tc>
          <w:tcPr>
            <w:tcW w:w="570" w:type="dxa"/>
            <w:vMerge w:val="restart"/>
          </w:tcPr>
          <w:p w14:paraId="5AB47756" w14:textId="77777777" w:rsidR="00192D51" w:rsidRDefault="00460E6F">
            <w:pPr>
              <w:pStyle w:val="TableParagraph"/>
              <w:spacing w:before="95"/>
              <w:ind w:left="171" w:right="84" w:hanging="77"/>
              <w:rPr>
                <w:sz w:val="24"/>
              </w:rPr>
            </w:pPr>
            <w:r>
              <w:rPr>
                <w:spacing w:val="-4"/>
                <w:sz w:val="24"/>
              </w:rPr>
              <w:t xml:space="preserve">Все </w:t>
            </w:r>
            <w:proofErr w:type="spellStart"/>
            <w:r>
              <w:rPr>
                <w:spacing w:val="-6"/>
                <w:sz w:val="24"/>
              </w:rPr>
              <w:t>го</w:t>
            </w:r>
            <w:proofErr w:type="spellEnd"/>
          </w:p>
        </w:tc>
        <w:tc>
          <w:tcPr>
            <w:tcW w:w="2554" w:type="dxa"/>
            <w:gridSpan w:val="4"/>
          </w:tcPr>
          <w:p w14:paraId="5852FCCD" w14:textId="77777777" w:rsidR="00192D51" w:rsidRDefault="00460E6F">
            <w:pPr>
              <w:pStyle w:val="TableParagraph"/>
              <w:spacing w:before="95"/>
              <w:ind w:left="672"/>
              <w:rPr>
                <w:sz w:val="24"/>
              </w:rPr>
            </w:pPr>
            <w:r>
              <w:rPr>
                <w:sz w:val="24"/>
              </w:rPr>
              <w:t>в</w:t>
            </w:r>
            <w:r>
              <w:rPr>
                <w:spacing w:val="-1"/>
                <w:sz w:val="24"/>
              </w:rPr>
              <w:t xml:space="preserve"> </w:t>
            </w:r>
            <w:r>
              <w:rPr>
                <w:sz w:val="24"/>
              </w:rPr>
              <w:t xml:space="preserve">том </w:t>
            </w:r>
            <w:r>
              <w:rPr>
                <w:spacing w:val="-2"/>
                <w:sz w:val="24"/>
              </w:rPr>
              <w:t>числе</w:t>
            </w:r>
          </w:p>
        </w:tc>
        <w:tc>
          <w:tcPr>
            <w:tcW w:w="569" w:type="dxa"/>
            <w:vMerge w:val="restart"/>
          </w:tcPr>
          <w:p w14:paraId="02B92728" w14:textId="77777777" w:rsidR="00192D51" w:rsidRDefault="00460E6F">
            <w:pPr>
              <w:pStyle w:val="TableParagraph"/>
              <w:spacing w:before="95"/>
              <w:ind w:left="168" w:right="86" w:hanging="77"/>
              <w:rPr>
                <w:sz w:val="24"/>
              </w:rPr>
            </w:pPr>
            <w:r>
              <w:rPr>
                <w:spacing w:val="-4"/>
                <w:sz w:val="24"/>
              </w:rPr>
              <w:t xml:space="preserve">Все </w:t>
            </w:r>
            <w:proofErr w:type="spellStart"/>
            <w:r>
              <w:rPr>
                <w:spacing w:val="-6"/>
                <w:sz w:val="24"/>
              </w:rPr>
              <w:t>го</w:t>
            </w:r>
            <w:proofErr w:type="spellEnd"/>
          </w:p>
        </w:tc>
        <w:tc>
          <w:tcPr>
            <w:tcW w:w="2572" w:type="dxa"/>
            <w:gridSpan w:val="4"/>
          </w:tcPr>
          <w:p w14:paraId="141FE57A" w14:textId="77777777" w:rsidR="00192D51" w:rsidRDefault="00460E6F">
            <w:pPr>
              <w:pStyle w:val="TableParagraph"/>
              <w:spacing w:before="95"/>
              <w:ind w:left="682"/>
              <w:rPr>
                <w:sz w:val="24"/>
              </w:rPr>
            </w:pPr>
            <w:r>
              <w:rPr>
                <w:sz w:val="24"/>
              </w:rPr>
              <w:t>в</w:t>
            </w:r>
            <w:r>
              <w:rPr>
                <w:spacing w:val="-1"/>
                <w:sz w:val="24"/>
              </w:rPr>
              <w:t xml:space="preserve"> </w:t>
            </w:r>
            <w:r>
              <w:rPr>
                <w:sz w:val="24"/>
              </w:rPr>
              <w:t xml:space="preserve">том </w:t>
            </w:r>
            <w:r>
              <w:rPr>
                <w:spacing w:val="-2"/>
                <w:sz w:val="24"/>
              </w:rPr>
              <w:t>числе</w:t>
            </w:r>
          </w:p>
        </w:tc>
        <w:tc>
          <w:tcPr>
            <w:tcW w:w="652" w:type="dxa"/>
            <w:vMerge/>
            <w:tcBorders>
              <w:top w:val="nil"/>
            </w:tcBorders>
          </w:tcPr>
          <w:p w14:paraId="26B338CA" w14:textId="77777777" w:rsidR="00192D51" w:rsidRDefault="00192D51">
            <w:pPr>
              <w:rPr>
                <w:sz w:val="2"/>
                <w:szCs w:val="2"/>
              </w:rPr>
            </w:pPr>
          </w:p>
        </w:tc>
        <w:tc>
          <w:tcPr>
            <w:tcW w:w="650" w:type="dxa"/>
            <w:vMerge/>
            <w:tcBorders>
              <w:top w:val="nil"/>
            </w:tcBorders>
          </w:tcPr>
          <w:p w14:paraId="44966218" w14:textId="77777777" w:rsidR="00192D51" w:rsidRDefault="00192D51">
            <w:pPr>
              <w:rPr>
                <w:sz w:val="2"/>
                <w:szCs w:val="2"/>
              </w:rPr>
            </w:pPr>
          </w:p>
        </w:tc>
        <w:tc>
          <w:tcPr>
            <w:tcW w:w="901" w:type="dxa"/>
            <w:vMerge/>
            <w:tcBorders>
              <w:top w:val="nil"/>
            </w:tcBorders>
          </w:tcPr>
          <w:p w14:paraId="583DFBD9" w14:textId="77777777" w:rsidR="00192D51" w:rsidRDefault="00192D51">
            <w:pPr>
              <w:rPr>
                <w:sz w:val="2"/>
                <w:szCs w:val="2"/>
              </w:rPr>
            </w:pPr>
          </w:p>
        </w:tc>
        <w:tc>
          <w:tcPr>
            <w:tcW w:w="848" w:type="dxa"/>
            <w:vMerge/>
            <w:tcBorders>
              <w:top w:val="nil"/>
            </w:tcBorders>
          </w:tcPr>
          <w:p w14:paraId="5CF39876" w14:textId="77777777" w:rsidR="00192D51" w:rsidRDefault="00192D51">
            <w:pPr>
              <w:rPr>
                <w:sz w:val="2"/>
                <w:szCs w:val="2"/>
              </w:rPr>
            </w:pPr>
          </w:p>
        </w:tc>
        <w:tc>
          <w:tcPr>
            <w:tcW w:w="738" w:type="dxa"/>
            <w:vMerge/>
            <w:tcBorders>
              <w:top w:val="nil"/>
            </w:tcBorders>
          </w:tcPr>
          <w:p w14:paraId="082CBE89" w14:textId="77777777" w:rsidR="00192D51" w:rsidRDefault="00192D51">
            <w:pPr>
              <w:rPr>
                <w:sz w:val="2"/>
                <w:szCs w:val="2"/>
              </w:rPr>
            </w:pPr>
          </w:p>
        </w:tc>
      </w:tr>
      <w:tr w:rsidR="00192D51" w14:paraId="5AADB032" w14:textId="77777777">
        <w:trPr>
          <w:trHeight w:val="3703"/>
        </w:trPr>
        <w:tc>
          <w:tcPr>
            <w:tcW w:w="644" w:type="dxa"/>
            <w:vMerge/>
            <w:tcBorders>
              <w:top w:val="nil"/>
            </w:tcBorders>
          </w:tcPr>
          <w:p w14:paraId="1D4E7D29" w14:textId="77777777" w:rsidR="00192D51" w:rsidRDefault="00192D51">
            <w:pPr>
              <w:rPr>
                <w:sz w:val="2"/>
                <w:szCs w:val="2"/>
              </w:rPr>
            </w:pPr>
          </w:p>
        </w:tc>
        <w:tc>
          <w:tcPr>
            <w:tcW w:w="567" w:type="dxa"/>
            <w:vMerge/>
            <w:tcBorders>
              <w:top w:val="nil"/>
            </w:tcBorders>
          </w:tcPr>
          <w:p w14:paraId="67245141" w14:textId="77777777" w:rsidR="00192D51" w:rsidRDefault="00192D51">
            <w:pPr>
              <w:rPr>
                <w:sz w:val="2"/>
                <w:szCs w:val="2"/>
              </w:rPr>
            </w:pPr>
          </w:p>
        </w:tc>
        <w:tc>
          <w:tcPr>
            <w:tcW w:w="682" w:type="dxa"/>
            <w:vMerge/>
            <w:tcBorders>
              <w:top w:val="nil"/>
            </w:tcBorders>
          </w:tcPr>
          <w:p w14:paraId="774E0FC3" w14:textId="77777777" w:rsidR="00192D51" w:rsidRDefault="00192D51">
            <w:pPr>
              <w:rPr>
                <w:sz w:val="2"/>
                <w:szCs w:val="2"/>
              </w:rPr>
            </w:pPr>
          </w:p>
        </w:tc>
        <w:tc>
          <w:tcPr>
            <w:tcW w:w="795" w:type="dxa"/>
            <w:vMerge/>
            <w:tcBorders>
              <w:top w:val="nil"/>
            </w:tcBorders>
          </w:tcPr>
          <w:p w14:paraId="08BFB44A" w14:textId="77777777" w:rsidR="00192D51" w:rsidRDefault="00192D51">
            <w:pPr>
              <w:rPr>
                <w:sz w:val="2"/>
                <w:szCs w:val="2"/>
              </w:rPr>
            </w:pPr>
          </w:p>
        </w:tc>
        <w:tc>
          <w:tcPr>
            <w:tcW w:w="793" w:type="dxa"/>
            <w:vMerge/>
            <w:tcBorders>
              <w:top w:val="nil"/>
            </w:tcBorders>
          </w:tcPr>
          <w:p w14:paraId="3D742584" w14:textId="77777777" w:rsidR="00192D51" w:rsidRDefault="00192D51">
            <w:pPr>
              <w:rPr>
                <w:sz w:val="2"/>
                <w:szCs w:val="2"/>
              </w:rPr>
            </w:pPr>
          </w:p>
        </w:tc>
        <w:tc>
          <w:tcPr>
            <w:tcW w:w="570" w:type="dxa"/>
            <w:vMerge/>
            <w:tcBorders>
              <w:top w:val="nil"/>
            </w:tcBorders>
          </w:tcPr>
          <w:p w14:paraId="2BD0205B" w14:textId="77777777" w:rsidR="00192D51" w:rsidRDefault="00192D51">
            <w:pPr>
              <w:rPr>
                <w:sz w:val="2"/>
                <w:szCs w:val="2"/>
              </w:rPr>
            </w:pPr>
          </w:p>
        </w:tc>
        <w:tc>
          <w:tcPr>
            <w:tcW w:w="637" w:type="dxa"/>
          </w:tcPr>
          <w:p w14:paraId="6A761002" w14:textId="77777777" w:rsidR="00192D51" w:rsidRDefault="00460E6F">
            <w:pPr>
              <w:pStyle w:val="TableParagraph"/>
              <w:spacing w:before="95"/>
              <w:ind w:left="82" w:right="65"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39" w:type="dxa"/>
          </w:tcPr>
          <w:p w14:paraId="4E510B78" w14:textId="77777777" w:rsidR="00192D51" w:rsidRDefault="00460E6F">
            <w:pPr>
              <w:pStyle w:val="TableParagraph"/>
              <w:spacing w:before="95"/>
              <w:ind w:left="143" w:right="55"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1631E645" w14:textId="77777777" w:rsidR="00192D51" w:rsidRDefault="00460E6F">
            <w:pPr>
              <w:pStyle w:val="TableParagraph"/>
              <w:ind w:left="69" w:right="67"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39" w:type="dxa"/>
          </w:tcPr>
          <w:p w14:paraId="135B9938" w14:textId="77777777" w:rsidR="00192D51" w:rsidRDefault="00460E6F">
            <w:pPr>
              <w:pStyle w:val="TableParagraph"/>
              <w:spacing w:before="95"/>
              <w:ind w:left="1" w:right="1"/>
              <w:jc w:val="center"/>
              <w:rPr>
                <w:sz w:val="24"/>
              </w:rPr>
            </w:pPr>
            <w:r>
              <w:rPr>
                <w:spacing w:val="-4"/>
                <w:sz w:val="24"/>
              </w:rPr>
              <w:t xml:space="preserve">Втор </w:t>
            </w:r>
            <w:r>
              <w:rPr>
                <w:spacing w:val="-6"/>
                <w:sz w:val="24"/>
              </w:rPr>
              <w:t>ой</w:t>
            </w:r>
          </w:p>
          <w:p w14:paraId="3C11BD01" w14:textId="77777777" w:rsidR="00192D51" w:rsidRDefault="00460E6F">
            <w:pPr>
              <w:pStyle w:val="TableParagraph"/>
              <w:ind w:left="69" w:right="68"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39" w:type="dxa"/>
          </w:tcPr>
          <w:p w14:paraId="0F8CAA08" w14:textId="77777777" w:rsidR="00192D51" w:rsidRDefault="00460E6F">
            <w:pPr>
              <w:pStyle w:val="TableParagraph"/>
              <w:spacing w:before="95"/>
              <w:ind w:left="68" w:right="65" w:hanging="2"/>
              <w:jc w:val="center"/>
              <w:rPr>
                <w:sz w:val="24"/>
              </w:rPr>
            </w:pPr>
            <w:proofErr w:type="spellStart"/>
            <w:r>
              <w:rPr>
                <w:spacing w:val="-4"/>
                <w:sz w:val="24"/>
              </w:rPr>
              <w:t>Пос</w:t>
            </w:r>
            <w:proofErr w:type="spellEnd"/>
            <w:r>
              <w:rPr>
                <w:spacing w:val="-4"/>
                <w:sz w:val="24"/>
              </w:rPr>
              <w:t xml:space="preserve"> </w:t>
            </w:r>
            <w:proofErr w:type="spellStart"/>
            <w:r>
              <w:rPr>
                <w:spacing w:val="-4"/>
                <w:sz w:val="24"/>
              </w:rPr>
              <w:t>леду</w:t>
            </w:r>
            <w:proofErr w:type="spellEnd"/>
            <w:r>
              <w:rPr>
                <w:spacing w:val="-4"/>
                <w:sz w:val="24"/>
              </w:rPr>
              <w:t xml:space="preserve"> </w:t>
            </w:r>
            <w:proofErr w:type="spellStart"/>
            <w:r>
              <w:rPr>
                <w:spacing w:val="-4"/>
                <w:sz w:val="24"/>
              </w:rPr>
              <w:t>ющи</w:t>
            </w:r>
            <w:proofErr w:type="spellEnd"/>
            <w:r>
              <w:rPr>
                <w:spacing w:val="-4"/>
                <w:sz w:val="24"/>
              </w:rPr>
              <w:t xml:space="preserve"> </w:t>
            </w:r>
            <w:r>
              <w:rPr>
                <w:spacing w:val="-10"/>
                <w:sz w:val="24"/>
              </w:rPr>
              <w:t>е</w:t>
            </w:r>
          </w:p>
          <w:p w14:paraId="2263A024" w14:textId="77777777" w:rsidR="00192D51" w:rsidRDefault="00460E6F">
            <w:pPr>
              <w:pStyle w:val="TableParagraph"/>
              <w:ind w:left="1" w:right="1"/>
              <w:jc w:val="center"/>
              <w:rPr>
                <w:sz w:val="24"/>
              </w:rPr>
            </w:pPr>
            <w:r>
              <w:rPr>
                <w:spacing w:val="-4"/>
                <w:sz w:val="24"/>
              </w:rPr>
              <w:t>годы</w:t>
            </w:r>
          </w:p>
        </w:tc>
        <w:tc>
          <w:tcPr>
            <w:tcW w:w="569" w:type="dxa"/>
            <w:vMerge/>
            <w:tcBorders>
              <w:top w:val="nil"/>
            </w:tcBorders>
          </w:tcPr>
          <w:p w14:paraId="6303577F" w14:textId="77777777" w:rsidR="00192D51" w:rsidRDefault="00192D51">
            <w:pPr>
              <w:rPr>
                <w:sz w:val="2"/>
                <w:szCs w:val="2"/>
              </w:rPr>
            </w:pPr>
          </w:p>
        </w:tc>
        <w:tc>
          <w:tcPr>
            <w:tcW w:w="634" w:type="dxa"/>
          </w:tcPr>
          <w:p w14:paraId="12409BD9" w14:textId="77777777" w:rsidR="00192D51" w:rsidRDefault="00460E6F">
            <w:pPr>
              <w:pStyle w:val="TableParagraph"/>
              <w:spacing w:before="95"/>
              <w:ind w:left="77" w:right="67"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91" w:type="dxa"/>
          </w:tcPr>
          <w:p w14:paraId="53A79F36" w14:textId="77777777" w:rsidR="00192D51" w:rsidRDefault="00460E6F">
            <w:pPr>
              <w:pStyle w:val="TableParagraph"/>
              <w:spacing w:before="95"/>
              <w:ind w:left="168" w:right="82"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6093AA1D" w14:textId="77777777" w:rsidR="00192D51" w:rsidRDefault="00460E6F">
            <w:pPr>
              <w:pStyle w:val="TableParagraph"/>
              <w:ind w:left="94" w:right="95"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81" w:type="dxa"/>
          </w:tcPr>
          <w:p w14:paraId="1BF21006" w14:textId="77777777" w:rsidR="00192D51" w:rsidRDefault="00460E6F">
            <w:pPr>
              <w:pStyle w:val="TableParagraph"/>
              <w:spacing w:before="95"/>
              <w:ind w:right="1"/>
              <w:jc w:val="center"/>
              <w:rPr>
                <w:sz w:val="24"/>
              </w:rPr>
            </w:pPr>
            <w:r>
              <w:rPr>
                <w:spacing w:val="-4"/>
                <w:sz w:val="24"/>
              </w:rPr>
              <w:t xml:space="preserve">Втор </w:t>
            </w:r>
            <w:r>
              <w:rPr>
                <w:spacing w:val="-6"/>
                <w:sz w:val="24"/>
              </w:rPr>
              <w:t>ой</w:t>
            </w:r>
          </w:p>
          <w:p w14:paraId="305D88D4" w14:textId="77777777" w:rsidR="00192D51" w:rsidRDefault="00460E6F">
            <w:pPr>
              <w:pStyle w:val="TableParagraph"/>
              <w:ind w:left="89" w:right="89"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566" w:type="dxa"/>
          </w:tcPr>
          <w:p w14:paraId="0F56EDE8" w14:textId="77777777" w:rsidR="00192D51" w:rsidRDefault="00460E6F">
            <w:pPr>
              <w:pStyle w:val="TableParagraph"/>
              <w:spacing w:before="95"/>
              <w:ind w:left="68" w:right="64" w:firstLine="9"/>
              <w:jc w:val="both"/>
              <w:rPr>
                <w:sz w:val="24"/>
              </w:rPr>
            </w:pPr>
            <w:proofErr w:type="spellStart"/>
            <w:r>
              <w:rPr>
                <w:spacing w:val="-4"/>
                <w:sz w:val="24"/>
              </w:rPr>
              <w:t>Пос</w:t>
            </w:r>
            <w:proofErr w:type="spellEnd"/>
            <w:r>
              <w:rPr>
                <w:spacing w:val="-4"/>
                <w:sz w:val="24"/>
              </w:rPr>
              <w:t xml:space="preserve"> лед </w:t>
            </w:r>
            <w:proofErr w:type="spellStart"/>
            <w:r>
              <w:rPr>
                <w:spacing w:val="-6"/>
                <w:sz w:val="24"/>
              </w:rPr>
              <w:t>ую</w:t>
            </w:r>
            <w:proofErr w:type="spellEnd"/>
            <w:r>
              <w:rPr>
                <w:spacing w:val="-6"/>
                <w:sz w:val="24"/>
              </w:rPr>
              <w:t xml:space="preserve"> </w:t>
            </w:r>
            <w:proofErr w:type="spellStart"/>
            <w:r>
              <w:rPr>
                <w:spacing w:val="-4"/>
                <w:sz w:val="24"/>
              </w:rPr>
              <w:t>щие</w:t>
            </w:r>
            <w:proofErr w:type="spellEnd"/>
            <w:r>
              <w:rPr>
                <w:spacing w:val="-4"/>
                <w:sz w:val="24"/>
              </w:rPr>
              <w:t xml:space="preserve"> год </w:t>
            </w:r>
            <w:r>
              <w:rPr>
                <w:spacing w:val="-10"/>
                <w:sz w:val="24"/>
              </w:rPr>
              <w:t>ы</w:t>
            </w:r>
          </w:p>
        </w:tc>
        <w:tc>
          <w:tcPr>
            <w:tcW w:w="652" w:type="dxa"/>
            <w:vMerge/>
            <w:tcBorders>
              <w:top w:val="nil"/>
            </w:tcBorders>
          </w:tcPr>
          <w:p w14:paraId="14F19C4D" w14:textId="77777777" w:rsidR="00192D51" w:rsidRDefault="00192D51">
            <w:pPr>
              <w:rPr>
                <w:sz w:val="2"/>
                <w:szCs w:val="2"/>
              </w:rPr>
            </w:pPr>
          </w:p>
        </w:tc>
        <w:tc>
          <w:tcPr>
            <w:tcW w:w="650" w:type="dxa"/>
            <w:vMerge/>
            <w:tcBorders>
              <w:top w:val="nil"/>
            </w:tcBorders>
          </w:tcPr>
          <w:p w14:paraId="1405E03C" w14:textId="77777777" w:rsidR="00192D51" w:rsidRDefault="00192D51">
            <w:pPr>
              <w:rPr>
                <w:sz w:val="2"/>
                <w:szCs w:val="2"/>
              </w:rPr>
            </w:pPr>
          </w:p>
        </w:tc>
        <w:tc>
          <w:tcPr>
            <w:tcW w:w="901" w:type="dxa"/>
            <w:vMerge/>
            <w:tcBorders>
              <w:top w:val="nil"/>
            </w:tcBorders>
          </w:tcPr>
          <w:p w14:paraId="4078225B" w14:textId="77777777" w:rsidR="00192D51" w:rsidRDefault="00192D51">
            <w:pPr>
              <w:rPr>
                <w:sz w:val="2"/>
                <w:szCs w:val="2"/>
              </w:rPr>
            </w:pPr>
          </w:p>
        </w:tc>
        <w:tc>
          <w:tcPr>
            <w:tcW w:w="848" w:type="dxa"/>
            <w:vMerge/>
            <w:tcBorders>
              <w:top w:val="nil"/>
            </w:tcBorders>
          </w:tcPr>
          <w:p w14:paraId="5BCADE9D" w14:textId="77777777" w:rsidR="00192D51" w:rsidRDefault="00192D51">
            <w:pPr>
              <w:rPr>
                <w:sz w:val="2"/>
                <w:szCs w:val="2"/>
              </w:rPr>
            </w:pPr>
          </w:p>
        </w:tc>
        <w:tc>
          <w:tcPr>
            <w:tcW w:w="738" w:type="dxa"/>
            <w:vMerge/>
            <w:tcBorders>
              <w:top w:val="nil"/>
            </w:tcBorders>
          </w:tcPr>
          <w:p w14:paraId="10CB19E9" w14:textId="77777777" w:rsidR="00192D51" w:rsidRDefault="00192D51">
            <w:pPr>
              <w:rPr>
                <w:sz w:val="2"/>
                <w:szCs w:val="2"/>
              </w:rPr>
            </w:pPr>
          </w:p>
        </w:tc>
      </w:tr>
      <w:tr w:rsidR="00192D51" w14:paraId="0A59637E" w14:textId="77777777">
        <w:trPr>
          <w:trHeight w:val="479"/>
        </w:trPr>
        <w:tc>
          <w:tcPr>
            <w:tcW w:w="644" w:type="dxa"/>
          </w:tcPr>
          <w:p w14:paraId="544D62FA" w14:textId="77777777" w:rsidR="00192D51" w:rsidRDefault="00460E6F">
            <w:pPr>
              <w:pStyle w:val="TableParagraph"/>
              <w:spacing w:before="92"/>
              <w:ind w:left="8"/>
              <w:jc w:val="center"/>
              <w:rPr>
                <w:sz w:val="24"/>
              </w:rPr>
            </w:pPr>
            <w:r>
              <w:rPr>
                <w:spacing w:val="-10"/>
                <w:sz w:val="24"/>
              </w:rPr>
              <w:t>1</w:t>
            </w:r>
          </w:p>
        </w:tc>
        <w:tc>
          <w:tcPr>
            <w:tcW w:w="567" w:type="dxa"/>
          </w:tcPr>
          <w:p w14:paraId="37DAF17B" w14:textId="77777777" w:rsidR="00192D51" w:rsidRDefault="00460E6F">
            <w:pPr>
              <w:pStyle w:val="TableParagraph"/>
              <w:spacing w:before="92"/>
              <w:ind w:left="12" w:right="4"/>
              <w:jc w:val="center"/>
              <w:rPr>
                <w:sz w:val="24"/>
              </w:rPr>
            </w:pPr>
            <w:r>
              <w:rPr>
                <w:spacing w:val="-10"/>
                <w:sz w:val="24"/>
              </w:rPr>
              <w:t>2</w:t>
            </w:r>
          </w:p>
        </w:tc>
        <w:tc>
          <w:tcPr>
            <w:tcW w:w="682" w:type="dxa"/>
          </w:tcPr>
          <w:p w14:paraId="656EBB4C" w14:textId="77777777" w:rsidR="00192D51" w:rsidRDefault="00460E6F">
            <w:pPr>
              <w:pStyle w:val="TableParagraph"/>
              <w:spacing w:before="92"/>
              <w:ind w:left="48" w:right="41"/>
              <w:jc w:val="center"/>
              <w:rPr>
                <w:sz w:val="24"/>
              </w:rPr>
            </w:pPr>
            <w:r>
              <w:rPr>
                <w:spacing w:val="-10"/>
                <w:sz w:val="24"/>
              </w:rPr>
              <w:t>3</w:t>
            </w:r>
          </w:p>
        </w:tc>
        <w:tc>
          <w:tcPr>
            <w:tcW w:w="795" w:type="dxa"/>
          </w:tcPr>
          <w:p w14:paraId="6414349D" w14:textId="77777777" w:rsidR="00192D51" w:rsidRDefault="00460E6F">
            <w:pPr>
              <w:pStyle w:val="TableParagraph"/>
              <w:spacing w:before="92"/>
              <w:ind w:left="36" w:right="33"/>
              <w:jc w:val="center"/>
              <w:rPr>
                <w:sz w:val="24"/>
              </w:rPr>
            </w:pPr>
            <w:r>
              <w:rPr>
                <w:spacing w:val="-10"/>
                <w:sz w:val="24"/>
              </w:rPr>
              <w:t>4</w:t>
            </w:r>
          </w:p>
        </w:tc>
        <w:tc>
          <w:tcPr>
            <w:tcW w:w="793" w:type="dxa"/>
          </w:tcPr>
          <w:p w14:paraId="76335B5A" w14:textId="77777777" w:rsidR="00192D51" w:rsidRDefault="00460E6F">
            <w:pPr>
              <w:pStyle w:val="TableParagraph"/>
              <w:spacing w:before="92"/>
              <w:ind w:left="53" w:right="53"/>
              <w:jc w:val="center"/>
              <w:rPr>
                <w:sz w:val="24"/>
              </w:rPr>
            </w:pPr>
            <w:r>
              <w:rPr>
                <w:spacing w:val="-10"/>
                <w:sz w:val="24"/>
              </w:rPr>
              <w:t>5</w:t>
            </w:r>
          </w:p>
        </w:tc>
        <w:tc>
          <w:tcPr>
            <w:tcW w:w="570" w:type="dxa"/>
          </w:tcPr>
          <w:p w14:paraId="2B447040" w14:textId="77777777" w:rsidR="00192D51" w:rsidRDefault="00460E6F">
            <w:pPr>
              <w:pStyle w:val="TableParagraph"/>
              <w:spacing w:before="92"/>
              <w:ind w:left="2" w:right="2"/>
              <w:jc w:val="center"/>
              <w:rPr>
                <w:sz w:val="24"/>
              </w:rPr>
            </w:pPr>
            <w:r>
              <w:rPr>
                <w:spacing w:val="-10"/>
                <w:sz w:val="24"/>
              </w:rPr>
              <w:t>6</w:t>
            </w:r>
          </w:p>
        </w:tc>
        <w:tc>
          <w:tcPr>
            <w:tcW w:w="637" w:type="dxa"/>
          </w:tcPr>
          <w:p w14:paraId="7B931818" w14:textId="77777777" w:rsidR="00192D51" w:rsidRDefault="00460E6F">
            <w:pPr>
              <w:pStyle w:val="TableParagraph"/>
              <w:spacing w:before="92"/>
              <w:jc w:val="center"/>
              <w:rPr>
                <w:sz w:val="24"/>
              </w:rPr>
            </w:pPr>
            <w:r>
              <w:rPr>
                <w:spacing w:val="-10"/>
                <w:sz w:val="24"/>
              </w:rPr>
              <w:t>7</w:t>
            </w:r>
          </w:p>
        </w:tc>
        <w:tc>
          <w:tcPr>
            <w:tcW w:w="639" w:type="dxa"/>
          </w:tcPr>
          <w:p w14:paraId="5510508C" w14:textId="77777777" w:rsidR="00192D51" w:rsidRDefault="00460E6F">
            <w:pPr>
              <w:pStyle w:val="TableParagraph"/>
              <w:spacing w:before="92"/>
              <w:ind w:left="1" w:right="1"/>
              <w:jc w:val="center"/>
              <w:rPr>
                <w:sz w:val="24"/>
              </w:rPr>
            </w:pPr>
            <w:r>
              <w:rPr>
                <w:spacing w:val="-10"/>
                <w:sz w:val="24"/>
              </w:rPr>
              <w:t>8</w:t>
            </w:r>
          </w:p>
        </w:tc>
        <w:tc>
          <w:tcPr>
            <w:tcW w:w="639" w:type="dxa"/>
          </w:tcPr>
          <w:p w14:paraId="6DEEE033" w14:textId="77777777" w:rsidR="00192D51" w:rsidRDefault="00460E6F">
            <w:pPr>
              <w:pStyle w:val="TableParagraph"/>
              <w:spacing w:before="92"/>
              <w:ind w:right="1"/>
              <w:jc w:val="center"/>
              <w:rPr>
                <w:sz w:val="24"/>
              </w:rPr>
            </w:pPr>
            <w:r>
              <w:rPr>
                <w:spacing w:val="-10"/>
                <w:sz w:val="24"/>
              </w:rPr>
              <w:t>9</w:t>
            </w:r>
          </w:p>
        </w:tc>
        <w:tc>
          <w:tcPr>
            <w:tcW w:w="639" w:type="dxa"/>
          </w:tcPr>
          <w:p w14:paraId="001C0077" w14:textId="77777777" w:rsidR="00192D51" w:rsidRDefault="00460E6F">
            <w:pPr>
              <w:pStyle w:val="TableParagraph"/>
              <w:spacing w:before="92"/>
              <w:ind w:left="193"/>
              <w:rPr>
                <w:sz w:val="24"/>
              </w:rPr>
            </w:pPr>
            <w:r>
              <w:rPr>
                <w:spacing w:val="-5"/>
                <w:sz w:val="24"/>
              </w:rPr>
              <w:t>10</w:t>
            </w:r>
          </w:p>
        </w:tc>
        <w:tc>
          <w:tcPr>
            <w:tcW w:w="569" w:type="dxa"/>
          </w:tcPr>
          <w:p w14:paraId="4D4A7320" w14:textId="77777777" w:rsidR="00192D51" w:rsidRDefault="00460E6F">
            <w:pPr>
              <w:pStyle w:val="TableParagraph"/>
              <w:spacing w:before="92"/>
              <w:ind w:left="156"/>
              <w:rPr>
                <w:sz w:val="24"/>
              </w:rPr>
            </w:pPr>
            <w:r>
              <w:rPr>
                <w:spacing w:val="-5"/>
                <w:sz w:val="24"/>
              </w:rPr>
              <w:t>11</w:t>
            </w:r>
          </w:p>
        </w:tc>
        <w:tc>
          <w:tcPr>
            <w:tcW w:w="634" w:type="dxa"/>
          </w:tcPr>
          <w:p w14:paraId="3C2F7EAC" w14:textId="77777777" w:rsidR="00192D51" w:rsidRDefault="00460E6F">
            <w:pPr>
              <w:pStyle w:val="TableParagraph"/>
              <w:spacing w:before="92"/>
              <w:ind w:left="187"/>
              <w:rPr>
                <w:sz w:val="24"/>
              </w:rPr>
            </w:pPr>
            <w:r>
              <w:rPr>
                <w:spacing w:val="-5"/>
                <w:sz w:val="24"/>
              </w:rPr>
              <w:t>12</w:t>
            </w:r>
          </w:p>
        </w:tc>
        <w:tc>
          <w:tcPr>
            <w:tcW w:w="691" w:type="dxa"/>
          </w:tcPr>
          <w:p w14:paraId="051B71DE" w14:textId="77777777" w:rsidR="00192D51" w:rsidRDefault="00460E6F">
            <w:pPr>
              <w:pStyle w:val="TableParagraph"/>
              <w:spacing w:before="92"/>
              <w:ind w:left="218"/>
              <w:rPr>
                <w:sz w:val="24"/>
              </w:rPr>
            </w:pPr>
            <w:r>
              <w:rPr>
                <w:spacing w:val="-5"/>
                <w:sz w:val="24"/>
              </w:rPr>
              <w:t>13</w:t>
            </w:r>
          </w:p>
        </w:tc>
        <w:tc>
          <w:tcPr>
            <w:tcW w:w="681" w:type="dxa"/>
          </w:tcPr>
          <w:p w14:paraId="08EBFBE9" w14:textId="77777777" w:rsidR="00192D51" w:rsidRDefault="00460E6F">
            <w:pPr>
              <w:pStyle w:val="TableParagraph"/>
              <w:spacing w:before="92"/>
              <w:ind w:left="214"/>
              <w:rPr>
                <w:sz w:val="24"/>
              </w:rPr>
            </w:pPr>
            <w:r>
              <w:rPr>
                <w:spacing w:val="-5"/>
                <w:sz w:val="24"/>
              </w:rPr>
              <w:t>14</w:t>
            </w:r>
          </w:p>
        </w:tc>
        <w:tc>
          <w:tcPr>
            <w:tcW w:w="566" w:type="dxa"/>
          </w:tcPr>
          <w:p w14:paraId="602BDE34" w14:textId="77777777" w:rsidR="00192D51" w:rsidRDefault="00460E6F">
            <w:pPr>
              <w:pStyle w:val="TableParagraph"/>
              <w:spacing w:before="92"/>
              <w:ind w:left="157"/>
              <w:rPr>
                <w:sz w:val="24"/>
              </w:rPr>
            </w:pPr>
            <w:r>
              <w:rPr>
                <w:spacing w:val="-5"/>
                <w:sz w:val="24"/>
              </w:rPr>
              <w:t>15</w:t>
            </w:r>
          </w:p>
        </w:tc>
        <w:tc>
          <w:tcPr>
            <w:tcW w:w="652" w:type="dxa"/>
          </w:tcPr>
          <w:p w14:paraId="0DF85273" w14:textId="77777777" w:rsidR="00192D51" w:rsidRDefault="00460E6F">
            <w:pPr>
              <w:pStyle w:val="TableParagraph"/>
              <w:spacing w:before="92"/>
              <w:ind w:left="200"/>
              <w:rPr>
                <w:sz w:val="24"/>
              </w:rPr>
            </w:pPr>
            <w:r>
              <w:rPr>
                <w:spacing w:val="-5"/>
                <w:sz w:val="24"/>
              </w:rPr>
              <w:t>16</w:t>
            </w:r>
          </w:p>
        </w:tc>
        <w:tc>
          <w:tcPr>
            <w:tcW w:w="650" w:type="dxa"/>
          </w:tcPr>
          <w:p w14:paraId="0A7FCC4A" w14:textId="77777777" w:rsidR="00192D51" w:rsidRDefault="00460E6F">
            <w:pPr>
              <w:pStyle w:val="TableParagraph"/>
              <w:spacing w:before="92"/>
              <w:ind w:left="201"/>
              <w:rPr>
                <w:sz w:val="24"/>
              </w:rPr>
            </w:pPr>
            <w:r>
              <w:rPr>
                <w:spacing w:val="-5"/>
                <w:sz w:val="24"/>
              </w:rPr>
              <w:t>17</w:t>
            </w:r>
          </w:p>
        </w:tc>
        <w:tc>
          <w:tcPr>
            <w:tcW w:w="901" w:type="dxa"/>
          </w:tcPr>
          <w:p w14:paraId="63CCE36F" w14:textId="77777777" w:rsidR="00192D51" w:rsidRDefault="00460E6F">
            <w:pPr>
              <w:pStyle w:val="TableParagraph"/>
              <w:spacing w:before="92"/>
              <w:ind w:left="3"/>
              <w:jc w:val="center"/>
              <w:rPr>
                <w:sz w:val="24"/>
              </w:rPr>
            </w:pPr>
            <w:r>
              <w:rPr>
                <w:spacing w:val="-5"/>
                <w:sz w:val="24"/>
              </w:rPr>
              <w:t>18</w:t>
            </w:r>
          </w:p>
        </w:tc>
        <w:tc>
          <w:tcPr>
            <w:tcW w:w="848" w:type="dxa"/>
          </w:tcPr>
          <w:p w14:paraId="463E0E23" w14:textId="77777777" w:rsidR="00192D51" w:rsidRDefault="00460E6F">
            <w:pPr>
              <w:pStyle w:val="TableParagraph"/>
              <w:spacing w:before="92"/>
              <w:ind w:left="6"/>
              <w:jc w:val="center"/>
              <w:rPr>
                <w:sz w:val="24"/>
              </w:rPr>
            </w:pPr>
            <w:r>
              <w:rPr>
                <w:spacing w:val="-5"/>
                <w:sz w:val="24"/>
              </w:rPr>
              <w:t>19</w:t>
            </w:r>
          </w:p>
        </w:tc>
        <w:tc>
          <w:tcPr>
            <w:tcW w:w="738" w:type="dxa"/>
          </w:tcPr>
          <w:p w14:paraId="55B1355F" w14:textId="77777777" w:rsidR="00192D51" w:rsidRDefault="00460E6F">
            <w:pPr>
              <w:pStyle w:val="TableParagraph"/>
              <w:spacing w:before="92"/>
              <w:ind w:left="246"/>
              <w:rPr>
                <w:sz w:val="24"/>
              </w:rPr>
            </w:pPr>
            <w:r>
              <w:rPr>
                <w:spacing w:val="-5"/>
                <w:sz w:val="24"/>
              </w:rPr>
              <w:t>20</w:t>
            </w:r>
          </w:p>
        </w:tc>
      </w:tr>
      <w:tr w:rsidR="00192D51" w14:paraId="1F6CE998" w14:textId="77777777">
        <w:trPr>
          <w:trHeight w:val="480"/>
        </w:trPr>
        <w:tc>
          <w:tcPr>
            <w:tcW w:w="644" w:type="dxa"/>
          </w:tcPr>
          <w:p w14:paraId="224A946B" w14:textId="77777777" w:rsidR="00192D51" w:rsidRDefault="00192D51">
            <w:pPr>
              <w:pStyle w:val="TableParagraph"/>
            </w:pPr>
          </w:p>
        </w:tc>
        <w:tc>
          <w:tcPr>
            <w:tcW w:w="567" w:type="dxa"/>
          </w:tcPr>
          <w:p w14:paraId="222C96D4" w14:textId="77777777" w:rsidR="00192D51" w:rsidRDefault="00192D51">
            <w:pPr>
              <w:pStyle w:val="TableParagraph"/>
            </w:pPr>
          </w:p>
        </w:tc>
        <w:tc>
          <w:tcPr>
            <w:tcW w:w="682" w:type="dxa"/>
          </w:tcPr>
          <w:p w14:paraId="23A30135" w14:textId="77777777" w:rsidR="00192D51" w:rsidRDefault="00192D51">
            <w:pPr>
              <w:pStyle w:val="TableParagraph"/>
            </w:pPr>
          </w:p>
        </w:tc>
        <w:tc>
          <w:tcPr>
            <w:tcW w:w="795" w:type="dxa"/>
          </w:tcPr>
          <w:p w14:paraId="3F721EF4" w14:textId="77777777" w:rsidR="00192D51" w:rsidRDefault="00192D51">
            <w:pPr>
              <w:pStyle w:val="TableParagraph"/>
            </w:pPr>
          </w:p>
        </w:tc>
        <w:tc>
          <w:tcPr>
            <w:tcW w:w="793" w:type="dxa"/>
          </w:tcPr>
          <w:p w14:paraId="181A422C" w14:textId="77777777" w:rsidR="00192D51" w:rsidRDefault="00192D51">
            <w:pPr>
              <w:pStyle w:val="TableParagraph"/>
            </w:pPr>
          </w:p>
        </w:tc>
        <w:tc>
          <w:tcPr>
            <w:tcW w:w="570" w:type="dxa"/>
          </w:tcPr>
          <w:p w14:paraId="4269490F" w14:textId="77777777" w:rsidR="00192D51" w:rsidRDefault="00192D51">
            <w:pPr>
              <w:pStyle w:val="TableParagraph"/>
            </w:pPr>
          </w:p>
        </w:tc>
        <w:tc>
          <w:tcPr>
            <w:tcW w:w="637" w:type="dxa"/>
          </w:tcPr>
          <w:p w14:paraId="5C248B54" w14:textId="77777777" w:rsidR="00192D51" w:rsidRDefault="00192D51">
            <w:pPr>
              <w:pStyle w:val="TableParagraph"/>
            </w:pPr>
          </w:p>
        </w:tc>
        <w:tc>
          <w:tcPr>
            <w:tcW w:w="639" w:type="dxa"/>
          </w:tcPr>
          <w:p w14:paraId="01020F47" w14:textId="77777777" w:rsidR="00192D51" w:rsidRDefault="00192D51">
            <w:pPr>
              <w:pStyle w:val="TableParagraph"/>
            </w:pPr>
          </w:p>
        </w:tc>
        <w:tc>
          <w:tcPr>
            <w:tcW w:w="639" w:type="dxa"/>
          </w:tcPr>
          <w:p w14:paraId="4710D0A3" w14:textId="77777777" w:rsidR="00192D51" w:rsidRDefault="00192D51">
            <w:pPr>
              <w:pStyle w:val="TableParagraph"/>
            </w:pPr>
          </w:p>
        </w:tc>
        <w:tc>
          <w:tcPr>
            <w:tcW w:w="639" w:type="dxa"/>
          </w:tcPr>
          <w:p w14:paraId="6B20DFBF" w14:textId="77777777" w:rsidR="00192D51" w:rsidRDefault="00192D51">
            <w:pPr>
              <w:pStyle w:val="TableParagraph"/>
            </w:pPr>
          </w:p>
        </w:tc>
        <w:tc>
          <w:tcPr>
            <w:tcW w:w="569" w:type="dxa"/>
          </w:tcPr>
          <w:p w14:paraId="67348238" w14:textId="77777777" w:rsidR="00192D51" w:rsidRDefault="00192D51">
            <w:pPr>
              <w:pStyle w:val="TableParagraph"/>
            </w:pPr>
          </w:p>
        </w:tc>
        <w:tc>
          <w:tcPr>
            <w:tcW w:w="634" w:type="dxa"/>
          </w:tcPr>
          <w:p w14:paraId="64748478" w14:textId="77777777" w:rsidR="00192D51" w:rsidRDefault="00192D51">
            <w:pPr>
              <w:pStyle w:val="TableParagraph"/>
            </w:pPr>
          </w:p>
        </w:tc>
        <w:tc>
          <w:tcPr>
            <w:tcW w:w="691" w:type="dxa"/>
          </w:tcPr>
          <w:p w14:paraId="650ADF89" w14:textId="77777777" w:rsidR="00192D51" w:rsidRDefault="00192D51">
            <w:pPr>
              <w:pStyle w:val="TableParagraph"/>
            </w:pPr>
          </w:p>
        </w:tc>
        <w:tc>
          <w:tcPr>
            <w:tcW w:w="681" w:type="dxa"/>
          </w:tcPr>
          <w:p w14:paraId="6D2E72D8" w14:textId="77777777" w:rsidR="00192D51" w:rsidRDefault="00192D51">
            <w:pPr>
              <w:pStyle w:val="TableParagraph"/>
            </w:pPr>
          </w:p>
        </w:tc>
        <w:tc>
          <w:tcPr>
            <w:tcW w:w="566" w:type="dxa"/>
          </w:tcPr>
          <w:p w14:paraId="29F8ADC6" w14:textId="77777777" w:rsidR="00192D51" w:rsidRDefault="00192D51">
            <w:pPr>
              <w:pStyle w:val="TableParagraph"/>
            </w:pPr>
          </w:p>
        </w:tc>
        <w:tc>
          <w:tcPr>
            <w:tcW w:w="652" w:type="dxa"/>
          </w:tcPr>
          <w:p w14:paraId="442F4E96" w14:textId="77777777" w:rsidR="00192D51" w:rsidRDefault="00192D51">
            <w:pPr>
              <w:pStyle w:val="TableParagraph"/>
            </w:pPr>
          </w:p>
        </w:tc>
        <w:tc>
          <w:tcPr>
            <w:tcW w:w="650" w:type="dxa"/>
          </w:tcPr>
          <w:p w14:paraId="65E6992C" w14:textId="77777777" w:rsidR="00192D51" w:rsidRDefault="00192D51">
            <w:pPr>
              <w:pStyle w:val="TableParagraph"/>
            </w:pPr>
          </w:p>
        </w:tc>
        <w:tc>
          <w:tcPr>
            <w:tcW w:w="901" w:type="dxa"/>
          </w:tcPr>
          <w:p w14:paraId="5A8F0E2A" w14:textId="77777777" w:rsidR="00192D51" w:rsidRDefault="00192D51">
            <w:pPr>
              <w:pStyle w:val="TableParagraph"/>
            </w:pPr>
          </w:p>
        </w:tc>
        <w:tc>
          <w:tcPr>
            <w:tcW w:w="848" w:type="dxa"/>
          </w:tcPr>
          <w:p w14:paraId="3D1F51A7" w14:textId="77777777" w:rsidR="00192D51" w:rsidRDefault="00192D51">
            <w:pPr>
              <w:pStyle w:val="TableParagraph"/>
            </w:pPr>
          </w:p>
        </w:tc>
        <w:tc>
          <w:tcPr>
            <w:tcW w:w="738" w:type="dxa"/>
          </w:tcPr>
          <w:p w14:paraId="758C38D3" w14:textId="77777777" w:rsidR="00192D51" w:rsidRDefault="00192D51">
            <w:pPr>
              <w:pStyle w:val="TableParagraph"/>
            </w:pPr>
          </w:p>
        </w:tc>
      </w:tr>
      <w:tr w:rsidR="00192D51" w14:paraId="0DF2E682" w14:textId="77777777">
        <w:trPr>
          <w:trHeight w:val="479"/>
        </w:trPr>
        <w:tc>
          <w:tcPr>
            <w:tcW w:w="644" w:type="dxa"/>
          </w:tcPr>
          <w:p w14:paraId="304A3846" w14:textId="77777777" w:rsidR="00192D51" w:rsidRDefault="00192D51">
            <w:pPr>
              <w:pStyle w:val="TableParagraph"/>
            </w:pPr>
          </w:p>
        </w:tc>
        <w:tc>
          <w:tcPr>
            <w:tcW w:w="567" w:type="dxa"/>
          </w:tcPr>
          <w:p w14:paraId="2A5D96EB" w14:textId="77777777" w:rsidR="00192D51" w:rsidRDefault="00192D51">
            <w:pPr>
              <w:pStyle w:val="TableParagraph"/>
            </w:pPr>
          </w:p>
        </w:tc>
        <w:tc>
          <w:tcPr>
            <w:tcW w:w="682" w:type="dxa"/>
          </w:tcPr>
          <w:p w14:paraId="637385C4" w14:textId="77777777" w:rsidR="00192D51" w:rsidRDefault="00192D51">
            <w:pPr>
              <w:pStyle w:val="TableParagraph"/>
            </w:pPr>
          </w:p>
        </w:tc>
        <w:tc>
          <w:tcPr>
            <w:tcW w:w="795" w:type="dxa"/>
          </w:tcPr>
          <w:p w14:paraId="61DFAC95" w14:textId="77777777" w:rsidR="00192D51" w:rsidRDefault="00192D51">
            <w:pPr>
              <w:pStyle w:val="TableParagraph"/>
            </w:pPr>
          </w:p>
        </w:tc>
        <w:tc>
          <w:tcPr>
            <w:tcW w:w="793" w:type="dxa"/>
          </w:tcPr>
          <w:p w14:paraId="5CECBE0C" w14:textId="77777777" w:rsidR="00192D51" w:rsidRDefault="00192D51">
            <w:pPr>
              <w:pStyle w:val="TableParagraph"/>
            </w:pPr>
          </w:p>
        </w:tc>
        <w:tc>
          <w:tcPr>
            <w:tcW w:w="570" w:type="dxa"/>
          </w:tcPr>
          <w:p w14:paraId="0143BE1C" w14:textId="77777777" w:rsidR="00192D51" w:rsidRDefault="00192D51">
            <w:pPr>
              <w:pStyle w:val="TableParagraph"/>
            </w:pPr>
          </w:p>
        </w:tc>
        <w:tc>
          <w:tcPr>
            <w:tcW w:w="637" w:type="dxa"/>
          </w:tcPr>
          <w:p w14:paraId="1EE0F34B" w14:textId="77777777" w:rsidR="00192D51" w:rsidRDefault="00192D51">
            <w:pPr>
              <w:pStyle w:val="TableParagraph"/>
            </w:pPr>
          </w:p>
        </w:tc>
        <w:tc>
          <w:tcPr>
            <w:tcW w:w="639" w:type="dxa"/>
          </w:tcPr>
          <w:p w14:paraId="36E243CA" w14:textId="77777777" w:rsidR="00192D51" w:rsidRDefault="00192D51">
            <w:pPr>
              <w:pStyle w:val="TableParagraph"/>
            </w:pPr>
          </w:p>
        </w:tc>
        <w:tc>
          <w:tcPr>
            <w:tcW w:w="639" w:type="dxa"/>
          </w:tcPr>
          <w:p w14:paraId="214F5C90" w14:textId="77777777" w:rsidR="00192D51" w:rsidRDefault="00192D51">
            <w:pPr>
              <w:pStyle w:val="TableParagraph"/>
            </w:pPr>
          </w:p>
        </w:tc>
        <w:tc>
          <w:tcPr>
            <w:tcW w:w="639" w:type="dxa"/>
          </w:tcPr>
          <w:p w14:paraId="7C9EB6B5" w14:textId="77777777" w:rsidR="00192D51" w:rsidRDefault="00192D51">
            <w:pPr>
              <w:pStyle w:val="TableParagraph"/>
            </w:pPr>
          </w:p>
        </w:tc>
        <w:tc>
          <w:tcPr>
            <w:tcW w:w="569" w:type="dxa"/>
          </w:tcPr>
          <w:p w14:paraId="6FD43902" w14:textId="77777777" w:rsidR="00192D51" w:rsidRDefault="00192D51">
            <w:pPr>
              <w:pStyle w:val="TableParagraph"/>
            </w:pPr>
          </w:p>
        </w:tc>
        <w:tc>
          <w:tcPr>
            <w:tcW w:w="634" w:type="dxa"/>
          </w:tcPr>
          <w:p w14:paraId="3B9BFA49" w14:textId="77777777" w:rsidR="00192D51" w:rsidRDefault="00192D51">
            <w:pPr>
              <w:pStyle w:val="TableParagraph"/>
            </w:pPr>
          </w:p>
        </w:tc>
        <w:tc>
          <w:tcPr>
            <w:tcW w:w="691" w:type="dxa"/>
          </w:tcPr>
          <w:p w14:paraId="69DDA666" w14:textId="77777777" w:rsidR="00192D51" w:rsidRDefault="00192D51">
            <w:pPr>
              <w:pStyle w:val="TableParagraph"/>
            </w:pPr>
          </w:p>
        </w:tc>
        <w:tc>
          <w:tcPr>
            <w:tcW w:w="681" w:type="dxa"/>
          </w:tcPr>
          <w:p w14:paraId="774575C3" w14:textId="77777777" w:rsidR="00192D51" w:rsidRDefault="00192D51">
            <w:pPr>
              <w:pStyle w:val="TableParagraph"/>
            </w:pPr>
          </w:p>
        </w:tc>
        <w:tc>
          <w:tcPr>
            <w:tcW w:w="566" w:type="dxa"/>
          </w:tcPr>
          <w:p w14:paraId="3EC3AA75" w14:textId="77777777" w:rsidR="00192D51" w:rsidRDefault="00192D51">
            <w:pPr>
              <w:pStyle w:val="TableParagraph"/>
            </w:pPr>
          </w:p>
        </w:tc>
        <w:tc>
          <w:tcPr>
            <w:tcW w:w="652" w:type="dxa"/>
          </w:tcPr>
          <w:p w14:paraId="736F24A4" w14:textId="77777777" w:rsidR="00192D51" w:rsidRDefault="00192D51">
            <w:pPr>
              <w:pStyle w:val="TableParagraph"/>
            </w:pPr>
          </w:p>
        </w:tc>
        <w:tc>
          <w:tcPr>
            <w:tcW w:w="650" w:type="dxa"/>
          </w:tcPr>
          <w:p w14:paraId="09DD9520" w14:textId="77777777" w:rsidR="00192D51" w:rsidRDefault="00192D51">
            <w:pPr>
              <w:pStyle w:val="TableParagraph"/>
            </w:pPr>
          </w:p>
        </w:tc>
        <w:tc>
          <w:tcPr>
            <w:tcW w:w="901" w:type="dxa"/>
          </w:tcPr>
          <w:p w14:paraId="14AEB5AF" w14:textId="77777777" w:rsidR="00192D51" w:rsidRDefault="00192D51">
            <w:pPr>
              <w:pStyle w:val="TableParagraph"/>
            </w:pPr>
          </w:p>
        </w:tc>
        <w:tc>
          <w:tcPr>
            <w:tcW w:w="848" w:type="dxa"/>
          </w:tcPr>
          <w:p w14:paraId="0D7CB1E0" w14:textId="77777777" w:rsidR="00192D51" w:rsidRDefault="00192D51">
            <w:pPr>
              <w:pStyle w:val="TableParagraph"/>
            </w:pPr>
          </w:p>
        </w:tc>
        <w:tc>
          <w:tcPr>
            <w:tcW w:w="738" w:type="dxa"/>
          </w:tcPr>
          <w:p w14:paraId="03C093CE" w14:textId="77777777" w:rsidR="00192D51" w:rsidRDefault="00192D51">
            <w:pPr>
              <w:pStyle w:val="TableParagraph"/>
            </w:pPr>
          </w:p>
        </w:tc>
      </w:tr>
      <w:tr w:rsidR="00192D51" w14:paraId="1B60B7B7" w14:textId="77777777">
        <w:trPr>
          <w:trHeight w:val="479"/>
        </w:trPr>
        <w:tc>
          <w:tcPr>
            <w:tcW w:w="644" w:type="dxa"/>
          </w:tcPr>
          <w:p w14:paraId="3A81C432" w14:textId="77777777" w:rsidR="00192D51" w:rsidRDefault="00192D51">
            <w:pPr>
              <w:pStyle w:val="TableParagraph"/>
            </w:pPr>
          </w:p>
        </w:tc>
        <w:tc>
          <w:tcPr>
            <w:tcW w:w="567" w:type="dxa"/>
          </w:tcPr>
          <w:p w14:paraId="1F508A22" w14:textId="77777777" w:rsidR="00192D51" w:rsidRDefault="00192D51">
            <w:pPr>
              <w:pStyle w:val="TableParagraph"/>
            </w:pPr>
          </w:p>
        </w:tc>
        <w:tc>
          <w:tcPr>
            <w:tcW w:w="682" w:type="dxa"/>
          </w:tcPr>
          <w:p w14:paraId="6FCFF744" w14:textId="77777777" w:rsidR="00192D51" w:rsidRDefault="00192D51">
            <w:pPr>
              <w:pStyle w:val="TableParagraph"/>
            </w:pPr>
          </w:p>
        </w:tc>
        <w:tc>
          <w:tcPr>
            <w:tcW w:w="795" w:type="dxa"/>
          </w:tcPr>
          <w:p w14:paraId="184DDF65" w14:textId="77777777" w:rsidR="00192D51" w:rsidRDefault="00192D51">
            <w:pPr>
              <w:pStyle w:val="TableParagraph"/>
            </w:pPr>
          </w:p>
        </w:tc>
        <w:tc>
          <w:tcPr>
            <w:tcW w:w="793" w:type="dxa"/>
          </w:tcPr>
          <w:p w14:paraId="7E7FEA8C" w14:textId="77777777" w:rsidR="00192D51" w:rsidRDefault="00192D51">
            <w:pPr>
              <w:pStyle w:val="TableParagraph"/>
            </w:pPr>
          </w:p>
        </w:tc>
        <w:tc>
          <w:tcPr>
            <w:tcW w:w="570" w:type="dxa"/>
          </w:tcPr>
          <w:p w14:paraId="0C55FA4B" w14:textId="77777777" w:rsidR="00192D51" w:rsidRDefault="00192D51">
            <w:pPr>
              <w:pStyle w:val="TableParagraph"/>
            </w:pPr>
          </w:p>
        </w:tc>
        <w:tc>
          <w:tcPr>
            <w:tcW w:w="637" w:type="dxa"/>
          </w:tcPr>
          <w:p w14:paraId="596FC56B" w14:textId="77777777" w:rsidR="00192D51" w:rsidRDefault="00192D51">
            <w:pPr>
              <w:pStyle w:val="TableParagraph"/>
            </w:pPr>
          </w:p>
        </w:tc>
        <w:tc>
          <w:tcPr>
            <w:tcW w:w="639" w:type="dxa"/>
          </w:tcPr>
          <w:p w14:paraId="2FF58039" w14:textId="77777777" w:rsidR="00192D51" w:rsidRDefault="00192D51">
            <w:pPr>
              <w:pStyle w:val="TableParagraph"/>
            </w:pPr>
          </w:p>
        </w:tc>
        <w:tc>
          <w:tcPr>
            <w:tcW w:w="639" w:type="dxa"/>
          </w:tcPr>
          <w:p w14:paraId="7844E930" w14:textId="77777777" w:rsidR="00192D51" w:rsidRDefault="00192D51">
            <w:pPr>
              <w:pStyle w:val="TableParagraph"/>
            </w:pPr>
          </w:p>
        </w:tc>
        <w:tc>
          <w:tcPr>
            <w:tcW w:w="639" w:type="dxa"/>
          </w:tcPr>
          <w:p w14:paraId="06B2D884" w14:textId="77777777" w:rsidR="00192D51" w:rsidRDefault="00192D51">
            <w:pPr>
              <w:pStyle w:val="TableParagraph"/>
            </w:pPr>
          </w:p>
        </w:tc>
        <w:tc>
          <w:tcPr>
            <w:tcW w:w="569" w:type="dxa"/>
          </w:tcPr>
          <w:p w14:paraId="16290005" w14:textId="77777777" w:rsidR="00192D51" w:rsidRDefault="00192D51">
            <w:pPr>
              <w:pStyle w:val="TableParagraph"/>
            </w:pPr>
          </w:p>
        </w:tc>
        <w:tc>
          <w:tcPr>
            <w:tcW w:w="634" w:type="dxa"/>
          </w:tcPr>
          <w:p w14:paraId="3DF27EE8" w14:textId="77777777" w:rsidR="00192D51" w:rsidRDefault="00192D51">
            <w:pPr>
              <w:pStyle w:val="TableParagraph"/>
            </w:pPr>
          </w:p>
        </w:tc>
        <w:tc>
          <w:tcPr>
            <w:tcW w:w="691" w:type="dxa"/>
          </w:tcPr>
          <w:p w14:paraId="1AFB61E0" w14:textId="77777777" w:rsidR="00192D51" w:rsidRDefault="00192D51">
            <w:pPr>
              <w:pStyle w:val="TableParagraph"/>
            </w:pPr>
          </w:p>
        </w:tc>
        <w:tc>
          <w:tcPr>
            <w:tcW w:w="681" w:type="dxa"/>
          </w:tcPr>
          <w:p w14:paraId="38E68ED0" w14:textId="77777777" w:rsidR="00192D51" w:rsidRDefault="00192D51">
            <w:pPr>
              <w:pStyle w:val="TableParagraph"/>
            </w:pPr>
          </w:p>
        </w:tc>
        <w:tc>
          <w:tcPr>
            <w:tcW w:w="566" w:type="dxa"/>
          </w:tcPr>
          <w:p w14:paraId="0001A37F" w14:textId="77777777" w:rsidR="00192D51" w:rsidRDefault="00192D51">
            <w:pPr>
              <w:pStyle w:val="TableParagraph"/>
            </w:pPr>
          </w:p>
        </w:tc>
        <w:tc>
          <w:tcPr>
            <w:tcW w:w="652" w:type="dxa"/>
          </w:tcPr>
          <w:p w14:paraId="59EA021F" w14:textId="77777777" w:rsidR="00192D51" w:rsidRDefault="00192D51">
            <w:pPr>
              <w:pStyle w:val="TableParagraph"/>
            </w:pPr>
          </w:p>
        </w:tc>
        <w:tc>
          <w:tcPr>
            <w:tcW w:w="650" w:type="dxa"/>
          </w:tcPr>
          <w:p w14:paraId="016047F1" w14:textId="77777777" w:rsidR="00192D51" w:rsidRDefault="00192D51">
            <w:pPr>
              <w:pStyle w:val="TableParagraph"/>
            </w:pPr>
          </w:p>
        </w:tc>
        <w:tc>
          <w:tcPr>
            <w:tcW w:w="901" w:type="dxa"/>
          </w:tcPr>
          <w:p w14:paraId="65B4A05F" w14:textId="77777777" w:rsidR="00192D51" w:rsidRDefault="00192D51">
            <w:pPr>
              <w:pStyle w:val="TableParagraph"/>
            </w:pPr>
          </w:p>
        </w:tc>
        <w:tc>
          <w:tcPr>
            <w:tcW w:w="848" w:type="dxa"/>
          </w:tcPr>
          <w:p w14:paraId="5D7942B7" w14:textId="77777777" w:rsidR="00192D51" w:rsidRDefault="00192D51">
            <w:pPr>
              <w:pStyle w:val="TableParagraph"/>
            </w:pPr>
          </w:p>
        </w:tc>
        <w:tc>
          <w:tcPr>
            <w:tcW w:w="738" w:type="dxa"/>
          </w:tcPr>
          <w:p w14:paraId="1001427F" w14:textId="77777777" w:rsidR="00192D51" w:rsidRDefault="00192D51">
            <w:pPr>
              <w:pStyle w:val="TableParagraph"/>
            </w:pPr>
          </w:p>
        </w:tc>
      </w:tr>
      <w:tr w:rsidR="00192D51" w14:paraId="0F7A853A" w14:textId="77777777">
        <w:trPr>
          <w:trHeight w:val="482"/>
        </w:trPr>
        <w:tc>
          <w:tcPr>
            <w:tcW w:w="1893" w:type="dxa"/>
            <w:gridSpan w:val="3"/>
            <w:tcBorders>
              <w:left w:val="nil"/>
              <w:bottom w:val="nil"/>
            </w:tcBorders>
          </w:tcPr>
          <w:p w14:paraId="68749615" w14:textId="77777777" w:rsidR="00192D51" w:rsidRDefault="00460E6F">
            <w:pPr>
              <w:pStyle w:val="TableParagraph"/>
              <w:spacing w:before="95"/>
              <w:ind w:left="1217"/>
              <w:rPr>
                <w:sz w:val="24"/>
              </w:rPr>
            </w:pPr>
            <w:r>
              <w:rPr>
                <w:spacing w:val="-2"/>
                <w:sz w:val="24"/>
              </w:rPr>
              <w:t>Итого</w:t>
            </w:r>
          </w:p>
        </w:tc>
        <w:tc>
          <w:tcPr>
            <w:tcW w:w="795" w:type="dxa"/>
          </w:tcPr>
          <w:p w14:paraId="5BAEA315" w14:textId="77777777" w:rsidR="00192D51" w:rsidRDefault="00192D51">
            <w:pPr>
              <w:pStyle w:val="TableParagraph"/>
            </w:pPr>
          </w:p>
        </w:tc>
        <w:tc>
          <w:tcPr>
            <w:tcW w:w="793" w:type="dxa"/>
          </w:tcPr>
          <w:p w14:paraId="55B33558" w14:textId="77777777" w:rsidR="00192D51" w:rsidRDefault="00192D51">
            <w:pPr>
              <w:pStyle w:val="TableParagraph"/>
            </w:pPr>
          </w:p>
        </w:tc>
        <w:tc>
          <w:tcPr>
            <w:tcW w:w="570" w:type="dxa"/>
          </w:tcPr>
          <w:p w14:paraId="57124D34" w14:textId="77777777" w:rsidR="00192D51" w:rsidRDefault="00192D51">
            <w:pPr>
              <w:pStyle w:val="TableParagraph"/>
            </w:pPr>
          </w:p>
        </w:tc>
        <w:tc>
          <w:tcPr>
            <w:tcW w:w="637" w:type="dxa"/>
          </w:tcPr>
          <w:p w14:paraId="7428B4BB" w14:textId="77777777" w:rsidR="00192D51" w:rsidRDefault="00192D51">
            <w:pPr>
              <w:pStyle w:val="TableParagraph"/>
            </w:pPr>
          </w:p>
        </w:tc>
        <w:tc>
          <w:tcPr>
            <w:tcW w:w="639" w:type="dxa"/>
          </w:tcPr>
          <w:p w14:paraId="58AA58E7" w14:textId="77777777" w:rsidR="00192D51" w:rsidRDefault="00192D51">
            <w:pPr>
              <w:pStyle w:val="TableParagraph"/>
            </w:pPr>
          </w:p>
        </w:tc>
        <w:tc>
          <w:tcPr>
            <w:tcW w:w="639" w:type="dxa"/>
          </w:tcPr>
          <w:p w14:paraId="1A217036" w14:textId="77777777" w:rsidR="00192D51" w:rsidRDefault="00192D51">
            <w:pPr>
              <w:pStyle w:val="TableParagraph"/>
            </w:pPr>
          </w:p>
        </w:tc>
        <w:tc>
          <w:tcPr>
            <w:tcW w:w="639" w:type="dxa"/>
          </w:tcPr>
          <w:p w14:paraId="0FDA7660" w14:textId="77777777" w:rsidR="00192D51" w:rsidRDefault="00192D51">
            <w:pPr>
              <w:pStyle w:val="TableParagraph"/>
            </w:pPr>
          </w:p>
        </w:tc>
        <w:tc>
          <w:tcPr>
            <w:tcW w:w="569" w:type="dxa"/>
          </w:tcPr>
          <w:p w14:paraId="4AFC018A" w14:textId="77777777" w:rsidR="00192D51" w:rsidRDefault="00192D51">
            <w:pPr>
              <w:pStyle w:val="TableParagraph"/>
            </w:pPr>
          </w:p>
        </w:tc>
        <w:tc>
          <w:tcPr>
            <w:tcW w:w="634" w:type="dxa"/>
          </w:tcPr>
          <w:p w14:paraId="40D3DB9B" w14:textId="77777777" w:rsidR="00192D51" w:rsidRDefault="00192D51">
            <w:pPr>
              <w:pStyle w:val="TableParagraph"/>
            </w:pPr>
          </w:p>
        </w:tc>
        <w:tc>
          <w:tcPr>
            <w:tcW w:w="691" w:type="dxa"/>
          </w:tcPr>
          <w:p w14:paraId="1A9CA64C" w14:textId="77777777" w:rsidR="00192D51" w:rsidRDefault="00192D51">
            <w:pPr>
              <w:pStyle w:val="TableParagraph"/>
            </w:pPr>
          </w:p>
        </w:tc>
        <w:tc>
          <w:tcPr>
            <w:tcW w:w="681" w:type="dxa"/>
          </w:tcPr>
          <w:p w14:paraId="06A4750C" w14:textId="77777777" w:rsidR="00192D51" w:rsidRDefault="00192D51">
            <w:pPr>
              <w:pStyle w:val="TableParagraph"/>
            </w:pPr>
          </w:p>
        </w:tc>
        <w:tc>
          <w:tcPr>
            <w:tcW w:w="566" w:type="dxa"/>
          </w:tcPr>
          <w:p w14:paraId="6E2B131D" w14:textId="77777777" w:rsidR="00192D51" w:rsidRDefault="00192D51">
            <w:pPr>
              <w:pStyle w:val="TableParagraph"/>
            </w:pPr>
          </w:p>
        </w:tc>
        <w:tc>
          <w:tcPr>
            <w:tcW w:w="652" w:type="dxa"/>
          </w:tcPr>
          <w:p w14:paraId="058943DD" w14:textId="77777777" w:rsidR="00192D51" w:rsidRDefault="00192D51">
            <w:pPr>
              <w:pStyle w:val="TableParagraph"/>
            </w:pPr>
          </w:p>
        </w:tc>
        <w:tc>
          <w:tcPr>
            <w:tcW w:w="650" w:type="dxa"/>
          </w:tcPr>
          <w:p w14:paraId="7DFD205E" w14:textId="77777777" w:rsidR="00192D51" w:rsidRDefault="00192D51">
            <w:pPr>
              <w:pStyle w:val="TableParagraph"/>
            </w:pPr>
          </w:p>
        </w:tc>
        <w:tc>
          <w:tcPr>
            <w:tcW w:w="901" w:type="dxa"/>
          </w:tcPr>
          <w:p w14:paraId="72CFA0FE" w14:textId="77777777" w:rsidR="00192D51" w:rsidRDefault="00192D51">
            <w:pPr>
              <w:pStyle w:val="TableParagraph"/>
            </w:pPr>
          </w:p>
        </w:tc>
        <w:tc>
          <w:tcPr>
            <w:tcW w:w="848" w:type="dxa"/>
          </w:tcPr>
          <w:p w14:paraId="22603161" w14:textId="77777777" w:rsidR="00192D51" w:rsidRDefault="00192D51">
            <w:pPr>
              <w:pStyle w:val="TableParagraph"/>
            </w:pPr>
          </w:p>
        </w:tc>
        <w:tc>
          <w:tcPr>
            <w:tcW w:w="738" w:type="dxa"/>
          </w:tcPr>
          <w:p w14:paraId="5F530883" w14:textId="77777777" w:rsidR="00192D51" w:rsidRDefault="00192D51">
            <w:pPr>
              <w:pStyle w:val="TableParagraph"/>
            </w:pPr>
          </w:p>
        </w:tc>
      </w:tr>
    </w:tbl>
    <w:p w14:paraId="6A55AA4E" w14:textId="77777777" w:rsidR="00192D51" w:rsidRDefault="00460E6F">
      <w:pPr>
        <w:pStyle w:val="a3"/>
        <w:spacing w:before="143"/>
        <w:ind w:left="0"/>
        <w:jc w:val="left"/>
        <w:rPr>
          <w:rFonts w:ascii="Courier New"/>
          <w:sz w:val="20"/>
        </w:rPr>
      </w:pPr>
      <w:r>
        <w:rPr>
          <w:rFonts w:ascii="Courier New"/>
          <w:noProof/>
          <w:sz w:val="20"/>
          <w:lang w:eastAsia="ru-RU"/>
        </w:rPr>
        <mc:AlternateContent>
          <mc:Choice Requires="wps">
            <w:drawing>
              <wp:anchor distT="0" distB="0" distL="0" distR="0" simplePos="0" relativeHeight="487669248" behindDoc="1" locked="0" layoutInCell="1" allowOverlap="1" wp14:anchorId="698B0CB5" wp14:editId="16735A17">
                <wp:simplePos x="0" y="0"/>
                <wp:positionH relativeFrom="page">
                  <wp:posOffset>1219504</wp:posOffset>
                </wp:positionH>
                <wp:positionV relativeFrom="paragraph">
                  <wp:posOffset>250397</wp:posOffset>
                </wp:positionV>
                <wp:extent cx="2438400" cy="127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ADDFD4D" id="Graphic 270" o:spid="_x0000_s1026" style="position:absolute;margin-left:96pt;margin-top:19.7pt;width:192pt;height:.1pt;z-index:-1564723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" path="m,l2438400,e" filled="f" strokeweight=".20731mm">
                <v:stroke dashstyle="dash"/>
                <v:path arrowok="t"/>
                <w10:wrap type="topAndBottom" anchorx="page"/>
              </v:shape>
            </w:pict>
          </mc:Fallback>
        </mc:AlternateContent>
      </w:r>
    </w:p>
    <w:p w14:paraId="737360ED" w14:textId="77777777" w:rsidR="00192D51" w:rsidRDefault="00460E6F">
      <w:pPr>
        <w:spacing w:before="110"/>
        <w:ind w:left="165"/>
        <w:rPr>
          <w:rFonts w:ascii="Courier New" w:hAnsi="Courier New"/>
          <w:sz w:val="20"/>
        </w:rPr>
      </w:pPr>
      <w:bookmarkStart w:id="114" w:name="_bookmark107"/>
      <w:bookmarkEnd w:id="114"/>
      <w:r>
        <w:rPr>
          <w:rFonts w:ascii="Courier New" w:hAnsi="Courier New"/>
          <w:sz w:val="20"/>
        </w:rPr>
        <w:t>&lt;*&gt;</w:t>
      </w:r>
      <w:r>
        <w:rPr>
          <w:rFonts w:ascii="Courier New" w:hAnsi="Courier New"/>
          <w:spacing w:val="-10"/>
          <w:sz w:val="20"/>
        </w:rPr>
        <w:t xml:space="preserve"> </w:t>
      </w:r>
      <w:r>
        <w:rPr>
          <w:rFonts w:ascii="Courier New" w:hAnsi="Courier New"/>
          <w:sz w:val="20"/>
        </w:rPr>
        <w:t>-</w:t>
      </w:r>
      <w:r>
        <w:rPr>
          <w:rFonts w:ascii="Courier New" w:hAnsi="Courier New"/>
          <w:spacing w:val="-10"/>
          <w:sz w:val="20"/>
        </w:rPr>
        <w:t xml:space="preserve"> </w:t>
      </w:r>
      <w:r>
        <w:rPr>
          <w:rFonts w:ascii="Courier New" w:hAnsi="Courier New"/>
          <w:sz w:val="20"/>
        </w:rPr>
        <w:t>Подлежит</w:t>
      </w:r>
      <w:r>
        <w:rPr>
          <w:rFonts w:ascii="Courier New" w:hAnsi="Courier New"/>
          <w:spacing w:val="-9"/>
          <w:sz w:val="20"/>
        </w:rPr>
        <w:t xml:space="preserve"> </w:t>
      </w:r>
      <w:r>
        <w:rPr>
          <w:rFonts w:ascii="Courier New" w:hAnsi="Courier New"/>
          <w:sz w:val="20"/>
        </w:rPr>
        <w:t>заполнению</w:t>
      </w:r>
      <w:r>
        <w:rPr>
          <w:rFonts w:ascii="Courier New" w:hAnsi="Courier New"/>
          <w:spacing w:val="-10"/>
          <w:sz w:val="20"/>
        </w:rPr>
        <w:t xml:space="preserve"> </w:t>
      </w:r>
      <w:r>
        <w:rPr>
          <w:rFonts w:ascii="Courier New" w:hAnsi="Courier New"/>
          <w:sz w:val="20"/>
        </w:rPr>
        <w:t>кратно</w:t>
      </w:r>
      <w:r>
        <w:rPr>
          <w:rFonts w:ascii="Courier New" w:hAnsi="Courier New"/>
          <w:spacing w:val="-10"/>
          <w:sz w:val="20"/>
        </w:rPr>
        <w:t xml:space="preserve"> </w:t>
      </w:r>
      <w:r>
        <w:rPr>
          <w:rFonts w:ascii="Courier New" w:hAnsi="Courier New"/>
          <w:sz w:val="20"/>
        </w:rPr>
        <w:t>количеству</w:t>
      </w:r>
      <w:r>
        <w:rPr>
          <w:rFonts w:ascii="Courier New" w:hAnsi="Courier New"/>
          <w:spacing w:val="-9"/>
          <w:sz w:val="20"/>
        </w:rPr>
        <w:t xml:space="preserve"> </w:t>
      </w:r>
      <w:r>
        <w:rPr>
          <w:rFonts w:ascii="Courier New" w:hAnsi="Courier New"/>
          <w:sz w:val="20"/>
        </w:rPr>
        <w:t>документов-</w:t>
      </w:r>
      <w:r>
        <w:rPr>
          <w:rFonts w:ascii="Courier New" w:hAnsi="Courier New"/>
          <w:spacing w:val="-2"/>
          <w:sz w:val="20"/>
        </w:rPr>
        <w:t>оснований.</w:t>
      </w:r>
    </w:p>
    <w:p w14:paraId="2C5A6833" w14:textId="77777777" w:rsidR="00192D51" w:rsidRDefault="00192D51">
      <w:pPr>
        <w:pStyle w:val="a3"/>
        <w:ind w:left="0"/>
        <w:jc w:val="left"/>
        <w:rPr>
          <w:rFonts w:ascii="Courier New"/>
          <w:sz w:val="20"/>
        </w:rPr>
      </w:pPr>
    </w:p>
    <w:p w14:paraId="235C28FF" w14:textId="77777777" w:rsidR="00192D51" w:rsidRDefault="00460E6F">
      <w:pPr>
        <w:spacing w:line="226" w:lineRule="exact"/>
        <w:ind w:left="165"/>
        <w:rPr>
          <w:rFonts w:ascii="Courier New" w:hAnsi="Courier New"/>
          <w:sz w:val="20"/>
        </w:rPr>
      </w:pPr>
      <w:r>
        <w:rPr>
          <w:rFonts w:ascii="Courier New" w:hAnsi="Courier New"/>
          <w:spacing w:val="-2"/>
          <w:sz w:val="20"/>
        </w:rPr>
        <w:t>Ответственный</w:t>
      </w:r>
    </w:p>
    <w:p w14:paraId="219D8885" w14:textId="77777777" w:rsidR="00192D51" w:rsidRDefault="00460E6F">
      <w:pPr>
        <w:tabs>
          <w:tab w:val="left" w:pos="1844"/>
          <w:tab w:val="left" w:pos="3569"/>
          <w:tab w:val="left" w:pos="4889"/>
          <w:tab w:val="left" w:pos="7529"/>
          <w:tab w:val="left" w:pos="9209"/>
        </w:tabs>
        <w:spacing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38B0D8A" w14:textId="77777777" w:rsidR="00192D51" w:rsidRDefault="00460E6F">
      <w:pPr>
        <w:tabs>
          <w:tab w:val="left" w:pos="644"/>
          <w:tab w:val="left" w:pos="2129"/>
          <w:tab w:val="left" w:pos="2849"/>
          <w:tab w:val="left" w:pos="7845"/>
        </w:tabs>
        <w:spacing w:before="2"/>
        <w:ind w:left="165" w:right="4795" w:firstLine="1920"/>
        <w:rPr>
          <w:rFonts w:ascii="Courier New" w:hAnsi="Courier New"/>
          <w:sz w:val="20"/>
        </w:rPr>
      </w:pPr>
      <w:r>
        <w:rPr>
          <w:rFonts w:ascii="Courier New" w:hAnsi="Courier New"/>
          <w:sz w:val="20"/>
        </w:rPr>
        <w:t>(должность)</w:t>
      </w:r>
      <w:r>
        <w:rPr>
          <w:rFonts w:ascii="Courier New" w:hAnsi="Courier New"/>
          <w:spacing w:val="80"/>
          <w:sz w:val="20"/>
        </w:rPr>
        <w:t xml:space="preserve"> </w:t>
      </w:r>
      <w:r>
        <w:rPr>
          <w:rFonts w:ascii="Courier New" w:hAnsi="Courier New"/>
          <w:sz w:val="20"/>
        </w:rPr>
        <w:t>(подпись)</w:t>
      </w:r>
      <w:r>
        <w:rPr>
          <w:rFonts w:ascii="Courier New" w:hAnsi="Courier New"/>
          <w:spacing w:val="80"/>
          <w:sz w:val="20"/>
        </w:rPr>
        <w:t xml:space="preserve"> </w:t>
      </w:r>
      <w:r>
        <w:rPr>
          <w:rFonts w:ascii="Courier New" w:hAnsi="Courier New"/>
          <w:sz w:val="20"/>
        </w:rPr>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8933BF3" w14:textId="77777777" w:rsidR="00192D51" w:rsidRDefault="00192D51">
      <w:pPr>
        <w:rPr>
          <w:rFonts w:ascii="Courier New" w:hAnsi="Courier New"/>
          <w:sz w:val="20"/>
        </w:rPr>
        <w:sectPr w:rsidR="00192D51">
          <w:pgSz w:w="16840" w:h="11910" w:orient="landscape"/>
          <w:pgMar w:top="1340" w:right="1842" w:bottom="280" w:left="1275" w:header="720" w:footer="720" w:gutter="0"/>
          <w:cols w:space="720"/>
        </w:sectPr>
      </w:pPr>
    </w:p>
    <w:p w14:paraId="436FCACB" w14:textId="77777777" w:rsidR="00192D51" w:rsidRDefault="00192D51">
      <w:pPr>
        <w:pStyle w:val="a3"/>
        <w:spacing w:before="123"/>
        <w:ind w:left="0"/>
        <w:jc w:val="left"/>
        <w:rPr>
          <w:rFonts w:ascii="Courier New"/>
          <w:sz w:val="20"/>
        </w:rPr>
      </w:pPr>
    </w:p>
    <w:p w14:paraId="32C3AEC8" w14:textId="77777777" w:rsidR="00192D51" w:rsidRDefault="00460E6F">
      <w:pPr>
        <w:tabs>
          <w:tab w:val="left" w:pos="2564"/>
        </w:tabs>
        <w:ind w:right="3863"/>
        <w:jc w:val="center"/>
        <w:rPr>
          <w:sz w:val="20"/>
        </w:rPr>
      </w:pPr>
      <w:r>
        <w:rPr>
          <w:rFonts w:ascii="Courier New" w:hAnsi="Courier New"/>
          <w:sz w:val="20"/>
        </w:rPr>
        <w:t xml:space="preserve">Номер страницы </w:t>
      </w:r>
      <w:r>
        <w:rPr>
          <w:sz w:val="20"/>
          <w:u w:val="single"/>
        </w:rPr>
        <w:tab/>
      </w:r>
    </w:p>
    <w:p w14:paraId="1814EAC0" w14:textId="77777777" w:rsidR="00192D51" w:rsidRDefault="00460E6F">
      <w:pPr>
        <w:tabs>
          <w:tab w:val="left" w:pos="2324"/>
        </w:tabs>
        <w:spacing w:before="1"/>
        <w:ind w:right="3863"/>
        <w:jc w:val="center"/>
        <w:rPr>
          <w:sz w:val="20"/>
        </w:rPr>
      </w:pPr>
      <w:r>
        <w:rPr>
          <w:rFonts w:ascii="Courier New" w:hAnsi="Courier New"/>
          <w:sz w:val="20"/>
        </w:rPr>
        <w:t xml:space="preserve">Всего страниц </w:t>
      </w:r>
      <w:r>
        <w:rPr>
          <w:sz w:val="20"/>
          <w:u w:val="single"/>
        </w:rPr>
        <w:tab/>
      </w:r>
    </w:p>
    <w:p w14:paraId="757E9526" w14:textId="77777777" w:rsidR="00192D51" w:rsidRDefault="00192D51">
      <w:pPr>
        <w:jc w:val="center"/>
        <w:rPr>
          <w:sz w:val="20"/>
        </w:rPr>
        <w:sectPr w:rsidR="00192D51">
          <w:pgSz w:w="16840" w:h="11910" w:orient="landscape"/>
          <w:pgMar w:top="1340" w:right="1842" w:bottom="280" w:left="1275" w:header="720" w:footer="720" w:gutter="0"/>
          <w:cols w:space="720"/>
        </w:sectPr>
      </w:pPr>
    </w:p>
    <w:p w14:paraId="142CC500"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39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148E3D96" w14:textId="752B5051"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FDD59E4" w14:textId="77777777" w:rsidR="00192D51" w:rsidRDefault="00192D51">
      <w:pPr>
        <w:pStyle w:val="a3"/>
        <w:ind w:left="0"/>
        <w:jc w:val="left"/>
        <w:rPr>
          <w:sz w:val="24"/>
        </w:rPr>
      </w:pPr>
    </w:p>
    <w:p w14:paraId="59CE54B8" w14:textId="77777777" w:rsidR="00192D51" w:rsidRDefault="00192D51">
      <w:pPr>
        <w:pStyle w:val="a3"/>
        <w:spacing w:before="12"/>
        <w:ind w:left="0"/>
        <w:jc w:val="left"/>
        <w:rPr>
          <w:sz w:val="24"/>
        </w:rPr>
      </w:pPr>
    </w:p>
    <w:p w14:paraId="5B950F54" w14:textId="77777777" w:rsidR="00192D51" w:rsidRDefault="00460E6F">
      <w:pPr>
        <w:ind w:left="1322" w:right="2526"/>
        <w:jc w:val="center"/>
        <w:rPr>
          <w:rFonts w:ascii="Courier New" w:hAnsi="Courier New"/>
          <w:sz w:val="20"/>
        </w:rPr>
      </w:pPr>
      <w:bookmarkStart w:id="115" w:name="_bookmark108"/>
      <w:bookmarkEnd w:id="115"/>
      <w:r>
        <w:rPr>
          <w:rFonts w:ascii="Courier New" w:hAnsi="Courier New"/>
          <w:spacing w:val="-5"/>
          <w:sz w:val="20"/>
        </w:rPr>
        <w:t>АКТ</w:t>
      </w:r>
    </w:p>
    <w:p w14:paraId="0079E65B" w14:textId="77777777" w:rsidR="00192D51" w:rsidRDefault="00460E6F">
      <w:pPr>
        <w:spacing w:before="2"/>
        <w:ind w:left="2421" w:right="2184" w:hanging="1081"/>
        <w:rPr>
          <w:rFonts w:ascii="Courier New" w:hAnsi="Courier New"/>
          <w:sz w:val="20"/>
        </w:rPr>
      </w:pPr>
      <w:r>
        <w:rPr>
          <w:rFonts w:ascii="Courier New" w:hAnsi="Courier New"/>
          <w:sz w:val="20"/>
        </w:rPr>
        <w:t>приемки-передачи</w:t>
      </w:r>
      <w:r>
        <w:rPr>
          <w:rFonts w:ascii="Courier New" w:hAnsi="Courier New"/>
          <w:spacing w:val="-9"/>
          <w:sz w:val="20"/>
        </w:rPr>
        <w:t xml:space="preserve"> </w:t>
      </w:r>
      <w:r>
        <w:rPr>
          <w:rFonts w:ascii="Courier New" w:hAnsi="Courier New"/>
          <w:sz w:val="20"/>
        </w:rPr>
        <w:t>показателей</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открытого участнику казначейского сопровождения</w:t>
      </w:r>
    </w:p>
    <w:p w14:paraId="5F86E68E" w14:textId="77777777" w:rsidR="00192D51" w:rsidRDefault="00192D51">
      <w:pPr>
        <w:pStyle w:val="a3"/>
        <w:spacing w:before="2"/>
        <w:ind w:left="0"/>
        <w:jc w:val="left"/>
        <w:rPr>
          <w:rFonts w:ascii="Courier New"/>
          <w:sz w:val="11"/>
        </w:rPr>
      </w:pPr>
    </w:p>
    <w:p w14:paraId="5547C9F3" w14:textId="77777777" w:rsidR="00192D51" w:rsidRDefault="00192D51">
      <w:pPr>
        <w:pStyle w:val="a3"/>
        <w:jc w:val="left"/>
        <w:rPr>
          <w:rFonts w:ascii="Courier New"/>
          <w:sz w:val="11"/>
        </w:rPr>
        <w:sectPr w:rsidR="00192D51">
          <w:pgSz w:w="11910" w:h="16840"/>
          <w:pgMar w:top="1860" w:right="425" w:bottom="280" w:left="992" w:header="720" w:footer="720" w:gutter="0"/>
          <w:cols w:space="720"/>
        </w:sectPr>
      </w:pPr>
    </w:p>
    <w:p w14:paraId="3E1B57F4"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3A09FBF7"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C1401C8" w14:textId="77777777" w:rsidR="00192D51" w:rsidRDefault="00460E6F">
      <w:pPr>
        <w:spacing w:before="1"/>
        <w:ind w:left="621"/>
        <w:rPr>
          <w:rFonts w:ascii="Courier New" w:hAnsi="Courier New"/>
          <w:sz w:val="20"/>
        </w:rPr>
      </w:pPr>
      <w:r>
        <w:rPr>
          <w:rFonts w:ascii="Courier New" w:hAnsi="Courier New"/>
          <w:spacing w:val="-2"/>
          <w:sz w:val="20"/>
        </w:rPr>
        <w:t>└────────────────┘</w:t>
      </w:r>
    </w:p>
    <w:p w14:paraId="16952156"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22CA540" w14:textId="77777777" w:rsidR="00192D51" w:rsidRDefault="00460E6F">
      <w:pPr>
        <w:rPr>
          <w:rFonts w:ascii="Courier New"/>
          <w:sz w:val="20"/>
        </w:rPr>
      </w:pPr>
      <w:r>
        <w:br w:type="column"/>
      </w:r>
    </w:p>
    <w:p w14:paraId="35CC6D41" w14:textId="77777777" w:rsidR="00192D51" w:rsidRDefault="00192D51">
      <w:pPr>
        <w:pStyle w:val="a3"/>
        <w:ind w:left="0"/>
        <w:jc w:val="left"/>
        <w:rPr>
          <w:rFonts w:ascii="Courier New"/>
          <w:sz w:val="20"/>
        </w:rPr>
      </w:pPr>
    </w:p>
    <w:p w14:paraId="7E882AC1" w14:textId="77777777" w:rsidR="00192D51" w:rsidRDefault="00192D51">
      <w:pPr>
        <w:pStyle w:val="a3"/>
        <w:spacing w:before="99"/>
        <w:ind w:left="0"/>
        <w:jc w:val="left"/>
        <w:rPr>
          <w:rFonts w:ascii="Courier New"/>
          <w:sz w:val="20"/>
        </w:rPr>
      </w:pPr>
    </w:p>
    <w:p w14:paraId="48DD2DA4" w14:textId="77777777" w:rsidR="00192D51" w:rsidRDefault="00460E6F">
      <w:pPr>
        <w:ind w:left="5062"/>
        <w:rPr>
          <w:rFonts w:ascii="Courier New" w:hAnsi="Courier New"/>
          <w:sz w:val="20"/>
        </w:rPr>
      </w:pPr>
      <w:r>
        <w:rPr>
          <w:rFonts w:ascii="Courier New" w:hAnsi="Courier New"/>
          <w:spacing w:val="-2"/>
          <w:sz w:val="20"/>
        </w:rPr>
        <w:t>┌────────┐</w:t>
      </w:r>
    </w:p>
    <w:p w14:paraId="682CCC69" w14:textId="77777777" w:rsidR="00192D51" w:rsidRDefault="00192D51">
      <w:pPr>
        <w:pStyle w:val="a3"/>
        <w:spacing w:before="1"/>
        <w:ind w:left="0"/>
        <w:jc w:val="left"/>
        <w:rPr>
          <w:rFonts w:ascii="Courier New"/>
          <w:sz w:val="20"/>
        </w:rPr>
      </w:pPr>
    </w:p>
    <w:p w14:paraId="19AABE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4F6D23"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01AC3E9"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4DDAA693"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583522A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7F44ED" w14:textId="77777777" w:rsidR="00192D51" w:rsidRDefault="00460E6F">
      <w:pPr>
        <w:tabs>
          <w:tab w:val="left" w:pos="107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283EC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A24F5BF"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6F47C54" w14:textId="77777777" w:rsidR="00192D51" w:rsidRDefault="00460E6F">
      <w:pPr>
        <w:tabs>
          <w:tab w:val="left" w:pos="7941"/>
          <w:tab w:val="left" w:pos="9021"/>
        </w:tabs>
        <w:spacing w:before="1" w:line="226" w:lineRule="exact"/>
        <w:ind w:left="141"/>
        <w:rPr>
          <w:rFonts w:ascii="Courier New" w:hAnsi="Courier New"/>
          <w:sz w:val="20"/>
        </w:rPr>
      </w:pPr>
      <w:r>
        <w:rPr>
          <w:rFonts w:ascii="Courier New" w:hAnsi="Courier New"/>
          <w:sz w:val="20"/>
        </w:rPr>
        <w:lastRenderedPageBreak/>
        <w:t>Передающая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52511E"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CFEEB5A" w14:textId="77777777" w:rsidR="00192D51" w:rsidRDefault="00460E6F">
      <w:pPr>
        <w:tabs>
          <w:tab w:val="left" w:pos="7942"/>
          <w:tab w:val="left" w:pos="9022"/>
        </w:tabs>
        <w:spacing w:line="226" w:lineRule="exact"/>
        <w:ind w:left="141"/>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97B47C" w14:textId="77777777" w:rsidR="00192D51" w:rsidRDefault="00460E6F">
      <w:pPr>
        <w:tabs>
          <w:tab w:val="left" w:pos="3021"/>
          <w:tab w:val="left" w:pos="5345"/>
          <w:tab w:val="left" w:pos="7941"/>
          <w:tab w:val="left" w:pos="9022"/>
        </w:tabs>
        <w:spacing w:before="2"/>
        <w:ind w:left="7582" w:right="1345" w:hanging="7442"/>
        <w:rPr>
          <w:rFonts w:ascii="Courier New" w:hAnsi="Courier New"/>
          <w:sz w:val="20"/>
        </w:rPr>
      </w:pPr>
      <w:r>
        <w:rPr>
          <w:rFonts w:ascii="Courier New" w:hAnsi="Courier New"/>
          <w:spacing w:val="-2"/>
          <w:sz w:val="20"/>
        </w:rPr>
        <w:t>сопровождения</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8F3DC4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E556FF8"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6253F221" wp14:editId="497CCAA8">
                <wp:extent cx="1447800" cy="5715"/>
                <wp:effectExtent l="9525" t="0" r="0" b="381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2" name="Graphic 272"/>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D40C0C9" id="Group 271"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LNQXJduAgAAlAUAAA4AAAAAAAAAAAAAAAAALgIA&#10;AGRycy9lMm9Eb2MueG1sUEsBAi0AFAAGAAgAAAAhAHzhz3rZAAAAAgEAAA8AAAAAAAAAAAAAAAAA&#10;yAQAAGRycy9kb3ducmV2LnhtbFBLBQYAAAAABAAEAPMAAADOBQAAAAA=&#10;">
                <v:shape id="Graphic 272"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" path="m,l1447800,e" filled="f" strokeweight=".14406mm">
                  <v:path arrowok="t"/>
                </v:shape>
                <w10:anchorlock/>
              </v:group>
            </w:pict>
          </mc:Fallback>
        </mc:AlternateContent>
      </w:r>
    </w:p>
    <w:p w14:paraId="2EB56C70"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010DDB89"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0BABB7E4"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537773BC" wp14:editId="289FD1EF">
                <wp:extent cx="1447800" cy="5715"/>
                <wp:effectExtent l="9525" t="0" r="0" b="381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4" name="Graphic 274"/>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36D725D" id="Group 273"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EurveluAgAAlAUAAA4AAAAAAAAAAAAAAAAALgIA&#10;AGRycy9lMm9Eb2MueG1sUEsBAi0AFAAGAAgAAAAhAHzhz3rZAAAAAgEAAA8AAAAAAAAAAAAAAAAA&#10;yAQAAGRycy9kb3ducmV2LnhtbFBLBQYAAAAABAAEAPMAAADOBQAAAAA=&#10;">
                <v:shape id="Graphic 274"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" path="m,l1447800,e" filled="f" strokeweight=".14406mm">
                  <v:path arrowok="t"/>
                </v:shape>
                <w10:anchorlock/>
              </v:group>
            </w:pict>
          </mc:Fallback>
        </mc:AlternateContent>
      </w:r>
    </w:p>
    <w:p w14:paraId="55BA643E" w14:textId="77777777" w:rsidR="00192D51" w:rsidRDefault="00460E6F">
      <w:pPr>
        <w:tabs>
          <w:tab w:val="left" w:pos="1079"/>
        </w:tabs>
        <w:spacing w:line="207"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A48FA0"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26E144"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Принимающая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C9CB602"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FF4F6F" w14:textId="77777777" w:rsidR="00192D51" w:rsidRDefault="00460E6F">
      <w:pPr>
        <w:tabs>
          <w:tab w:val="left" w:pos="7441"/>
          <w:tab w:val="left" w:pos="8881"/>
        </w:tabs>
        <w:spacing w:line="226" w:lineRule="exact"/>
        <w:ind w:right="1345"/>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17970D99" w14:textId="77777777" w:rsidR="00192D51" w:rsidRDefault="00460E6F">
      <w:pPr>
        <w:tabs>
          <w:tab w:val="left" w:pos="7799"/>
        </w:tabs>
        <w:spacing w:before="2" w:line="226" w:lineRule="exact"/>
        <w:ind w:right="1346"/>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2608" behindDoc="0" locked="0" layoutInCell="1" allowOverlap="1" wp14:anchorId="1645811D" wp14:editId="0376ED5C">
                <wp:simplePos x="0" y="0"/>
                <wp:positionH relativeFrom="page">
                  <wp:posOffset>2548432</wp:posOffset>
                </wp:positionH>
                <wp:positionV relativeFrom="paragraph">
                  <wp:posOffset>138986</wp:posOffset>
                </wp:positionV>
                <wp:extent cx="1447800" cy="127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1588D98" id="Graphic 275" o:spid="_x0000_s1026" style="position:absolute;margin-left:200.65pt;margin-top:10.95pt;width:114pt;height:.1pt;z-index:1581260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" path="m,l1447800,e" filled="f" strokeweight=".14406mm">
                <v:path arrowok="t"/>
                <w10:wrap anchorx="page"/>
              </v:shape>
            </w:pict>
          </mc:Fallback>
        </mc:AlternateContent>
      </w: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18F169DF" w14:textId="77777777" w:rsidR="00192D51" w:rsidRDefault="00460E6F">
      <w:pPr>
        <w:tabs>
          <w:tab w:val="left" w:pos="1439"/>
        </w:tabs>
        <w:spacing w:line="226" w:lineRule="exact"/>
        <w:ind w:right="1345"/>
        <w:jc w:val="right"/>
        <w:rPr>
          <w:rFonts w:ascii="Courier New" w:hAnsi="Courier New"/>
          <w:sz w:val="20"/>
        </w:rPr>
      </w:pP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00775ED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7E7E14E0"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047CA244" wp14:editId="3C69B4E3">
                <wp:extent cx="1447800" cy="5715"/>
                <wp:effectExtent l="9525" t="0" r="0" b="381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7" name="Graphic 277"/>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F2B2097" id="Group 276"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LdWzdZuAgAAlAUAAA4AAAAAAAAAAAAAAAAALgIA&#10;AGRycy9lMm9Eb2MueG1sUEsBAi0AFAAGAAgAAAAhAHzhz3rZAAAAAgEAAA8AAAAAAAAAAAAAAAAA&#10;yAQAAGRycy9kb3ducmV2LnhtbFBLBQYAAAAABAAEAPMAAADOBQAAAAA=&#10;">
                <v:shape id="Graphic 277"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" path="m,l1447800,e" filled="f" strokeweight=".14406mm">
                  <v:path arrowok="t"/>
                </v:shape>
                <w10:anchorlock/>
              </v:group>
            </w:pict>
          </mc:Fallback>
        </mc:AlternateContent>
      </w:r>
    </w:p>
    <w:p w14:paraId="45F3CD1D"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35109A9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9077084" w14:textId="36D396CD" w:rsidR="00192D51" w:rsidRDefault="00460E6F">
      <w:pPr>
        <w:spacing w:before="2"/>
        <w:ind w:left="141" w:right="2846"/>
        <w:rPr>
          <w:rFonts w:ascii="Courier New" w:hAnsi="Courier New"/>
          <w:sz w:val="20"/>
        </w:rPr>
      </w:pPr>
      <w:r>
        <w:rPr>
          <w:rFonts w:ascii="Courier New" w:hAnsi="Courier New"/>
          <w:sz w:val="20"/>
        </w:rPr>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6057EE" w:rsidRPr="006057EE">
        <w:rPr>
          <w:rFonts w:ascii="Courier New" w:hAnsi="Courier New"/>
          <w:sz w:val="20"/>
        </w:rPr>
        <w:t>Тубинский</w:t>
      </w:r>
      <w:r>
        <w:rPr>
          <w:rFonts w:ascii="Courier New" w:hAnsi="Courier New"/>
          <w:sz w:val="20"/>
        </w:rPr>
        <w:t xml:space="preserve"> сельсовет муниципального</w:t>
      </w:r>
    </w:p>
    <w:p w14:paraId="0D7453BE"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BD670E"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7727656A" w14:textId="77777777" w:rsidR="00192D51" w:rsidRDefault="00460E6F">
      <w:pPr>
        <w:pStyle w:val="a3"/>
        <w:spacing w:line="20" w:lineRule="exact"/>
        <w:ind w:left="3141"/>
        <w:jc w:val="left"/>
        <w:rPr>
          <w:rFonts w:ascii="Courier New"/>
          <w:sz w:val="2"/>
        </w:rPr>
      </w:pPr>
      <w:r>
        <w:rPr>
          <w:rFonts w:ascii="Courier New"/>
          <w:noProof/>
          <w:sz w:val="2"/>
          <w:lang w:eastAsia="ru-RU"/>
        </w:rPr>
        <mc:AlternateContent>
          <mc:Choice Requires="wpg">
            <w:drawing>
              <wp:inline distT="0" distB="0" distL="0" distR="0" wp14:anchorId="3E4D4C6B" wp14:editId="36798A8D">
                <wp:extent cx="1905000" cy="5715"/>
                <wp:effectExtent l="9525" t="0" r="0" b="381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5715"/>
                          <a:chOff x="0" y="0"/>
                          <a:chExt cx="1905000" cy="5715"/>
                        </a:xfrm>
                      </wpg:grpSpPr>
                      <wps:wsp>
                        <wps:cNvPr id="279" name="Graphic 279"/>
                        <wps:cNvSpPr/>
                        <wps:spPr>
                          <a:xfrm>
                            <a:off x="0" y="2593"/>
                            <a:ext cx="1905000" cy="1270"/>
                          </a:xfrm>
                          <a:custGeom>
                            <a:avLst/>
                            <a:gdLst/>
                            <a:ahLst/>
                            <a:cxnLst/>
                            <a:rect l="l" t="t" r="r" b="b"/>
                            <a:pathLst>
                              <a:path w="1905000">
                                <a:moveTo>
                                  <a:pt x="0" y="0"/>
                                </a:moveTo>
                                <a:lnTo>
                                  <a:pt x="19050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709846E" id="Group 278" o:spid="_x0000_s1026" style="width:150pt;height:.45pt;mso-position-horizontal-relative:char;mso-position-vertical-relative:line" coordsize="19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">
                <v:shape id="Graphic 279" o:spid="_x0000_s1027" style="position:absolute;top:25;width:19050;height:13;visibility:visible;mso-wrap-style:square;v-text-anchor:top" coordsize="190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" path="m,l1905000,e" filled="f" strokeweight=".14406mm">
                  <v:path arrowok="t"/>
                </v:shape>
                <w10:anchorlock/>
              </v:group>
            </w:pict>
          </mc:Fallback>
        </mc:AlternateContent>
      </w:r>
    </w:p>
    <w:p w14:paraId="3D6A91D6" w14:textId="77777777" w:rsidR="00192D51" w:rsidRDefault="00460E6F">
      <w:pPr>
        <w:tabs>
          <w:tab w:val="left" w:pos="7801"/>
          <w:tab w:val="left" w:pos="8881"/>
        </w:tabs>
        <w:spacing w:line="206" w:lineRule="exact"/>
        <w:ind w:right="134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69A22C" w14:textId="77777777" w:rsidR="00192D51" w:rsidRDefault="00460E6F">
      <w:pPr>
        <w:tabs>
          <w:tab w:val="left" w:pos="3141"/>
          <w:tab w:val="left" w:pos="6186"/>
          <w:tab w:val="left" w:pos="7941"/>
          <w:tab w:val="left" w:pos="9023"/>
        </w:tabs>
        <w:spacing w:before="1"/>
        <w:ind w:left="141" w:right="1344" w:firstLine="6961"/>
        <w:rPr>
          <w:rFonts w:ascii="Courier New" w:hAnsi="Courier New"/>
          <w:sz w:val="20"/>
        </w:rPr>
      </w:pPr>
      <w:r>
        <w:rPr>
          <w:rFonts w:ascii="Courier New" w:hAnsi="Courier New"/>
          <w:sz w:val="20"/>
        </w:rPr>
        <w:t>по ОКЕИ│</w:t>
      </w:r>
      <w:r>
        <w:rPr>
          <w:rFonts w:ascii="Courier New" w:hAnsi="Courier New"/>
          <w:spacing w:val="80"/>
          <w:sz w:val="20"/>
        </w:rPr>
        <w:t xml:space="preserve"> </w:t>
      </w:r>
      <w:hyperlink r:id="rId190">
        <w:r>
          <w:rPr>
            <w:rFonts w:ascii="Courier New" w:hAnsi="Courier New"/>
            <w:color w:val="0000FF"/>
            <w:sz w:val="20"/>
          </w:rPr>
          <w:t>383</w:t>
        </w:r>
      </w:hyperlink>
      <w:r>
        <w:rPr>
          <w:rFonts w:ascii="Courier New" w:hAnsi="Courier New"/>
          <w:color w:val="0000FF"/>
          <w:sz w:val="20"/>
        </w:rPr>
        <w:tab/>
      </w:r>
      <w:r>
        <w:rPr>
          <w:rFonts w:ascii="Courier New" w:hAnsi="Courier New"/>
          <w:spacing w:val="-10"/>
          <w:sz w:val="20"/>
        </w:rPr>
        <w:t xml:space="preserve">│ </w:t>
      </w: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передачи</w:t>
      </w:r>
      <w:r>
        <w:rPr>
          <w:rFonts w:ascii="Courier New" w:hAnsi="Courier New"/>
          <w:sz w:val="20"/>
        </w:rPr>
        <w:tab/>
      </w:r>
      <w:r>
        <w:rPr>
          <w:sz w:val="20"/>
          <w:u w:val="single"/>
        </w:rPr>
        <w:tab/>
      </w:r>
      <w:r>
        <w:rPr>
          <w:sz w:val="20"/>
        </w:rPr>
        <w:tab/>
      </w:r>
      <w:r>
        <w:rPr>
          <w:rFonts w:ascii="Courier New" w:hAnsi="Courier New"/>
          <w:spacing w:val="-2"/>
          <w:sz w:val="20"/>
        </w:rPr>
        <w:t>└────────┘</w:t>
      </w:r>
    </w:p>
    <w:p w14:paraId="3B7F4D3F" w14:textId="77777777" w:rsidR="00192D51" w:rsidRDefault="00192D51">
      <w:pPr>
        <w:rPr>
          <w:rFonts w:ascii="Courier New" w:hAnsi="Courier New"/>
          <w:sz w:val="20"/>
        </w:rPr>
        <w:sectPr w:rsidR="00192D51">
          <w:type w:val="continuous"/>
          <w:pgSz w:w="11910" w:h="16840"/>
          <w:pgMar w:top="840" w:right="425" w:bottom="280" w:left="992" w:header="720" w:footer="720" w:gutter="0"/>
          <w:cols w:space="720"/>
        </w:sectPr>
      </w:pPr>
    </w:p>
    <w:p w14:paraId="1DC34CDF" w14:textId="77777777" w:rsidR="00192D51" w:rsidRDefault="00460E6F">
      <w:pPr>
        <w:spacing w:before="84"/>
        <w:ind w:left="-1"/>
        <w:jc w:val="center"/>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868B876"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849"/>
        <w:gridCol w:w="1361"/>
        <w:gridCol w:w="1219"/>
        <w:gridCol w:w="1103"/>
        <w:gridCol w:w="1108"/>
        <w:gridCol w:w="1244"/>
        <w:gridCol w:w="1132"/>
      </w:tblGrid>
      <w:tr w:rsidR="00192D51" w14:paraId="140622CA" w14:textId="77777777">
        <w:trPr>
          <w:trHeight w:val="479"/>
        </w:trPr>
        <w:tc>
          <w:tcPr>
            <w:tcW w:w="4449" w:type="dxa"/>
            <w:gridSpan w:val="4"/>
            <w:vMerge w:val="restart"/>
          </w:tcPr>
          <w:p w14:paraId="14798294" w14:textId="77777777" w:rsidR="00192D51" w:rsidRDefault="00460E6F">
            <w:pPr>
              <w:pStyle w:val="TableParagraph"/>
              <w:spacing w:before="92"/>
              <w:ind w:left="1149"/>
              <w:rPr>
                <w:sz w:val="24"/>
              </w:rPr>
            </w:pPr>
            <w:r>
              <w:rPr>
                <w:spacing w:val="-2"/>
                <w:sz w:val="24"/>
              </w:rPr>
              <w:t>Документ-основание</w:t>
            </w:r>
          </w:p>
        </w:tc>
        <w:tc>
          <w:tcPr>
            <w:tcW w:w="1103" w:type="dxa"/>
            <w:vMerge w:val="restart"/>
          </w:tcPr>
          <w:p w14:paraId="149316F9" w14:textId="77777777" w:rsidR="00192D51" w:rsidRDefault="00460E6F">
            <w:pPr>
              <w:pStyle w:val="TableParagraph"/>
              <w:spacing w:before="92"/>
              <w:ind w:left="203" w:right="187" w:firstLine="2"/>
              <w:jc w:val="center"/>
              <w:rPr>
                <w:sz w:val="24"/>
              </w:rPr>
            </w:pPr>
            <w:r>
              <w:rPr>
                <w:spacing w:val="-6"/>
                <w:sz w:val="24"/>
              </w:rPr>
              <w:t xml:space="preserve">На </w:t>
            </w:r>
            <w:r>
              <w:rPr>
                <w:spacing w:val="-2"/>
                <w:sz w:val="24"/>
              </w:rPr>
              <w:t xml:space="preserve">начало </w:t>
            </w:r>
            <w:r>
              <w:rPr>
                <w:spacing w:val="-4"/>
                <w:sz w:val="24"/>
              </w:rPr>
              <w:t>года</w:t>
            </w:r>
          </w:p>
        </w:tc>
        <w:tc>
          <w:tcPr>
            <w:tcW w:w="3484" w:type="dxa"/>
            <w:gridSpan w:val="3"/>
          </w:tcPr>
          <w:p w14:paraId="69E51291" w14:textId="77777777" w:rsidR="00192D51" w:rsidRDefault="00460E6F">
            <w:pPr>
              <w:pStyle w:val="TableParagraph"/>
              <w:spacing w:before="92"/>
              <w:ind w:left="826"/>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5EEEABF" w14:textId="77777777">
        <w:trPr>
          <w:trHeight w:val="1031"/>
        </w:trPr>
        <w:tc>
          <w:tcPr>
            <w:tcW w:w="4449" w:type="dxa"/>
            <w:gridSpan w:val="4"/>
            <w:vMerge/>
            <w:tcBorders>
              <w:top w:val="nil"/>
            </w:tcBorders>
          </w:tcPr>
          <w:p w14:paraId="4A715841" w14:textId="77777777" w:rsidR="00192D51" w:rsidRDefault="00192D51">
            <w:pPr>
              <w:rPr>
                <w:sz w:val="2"/>
                <w:szCs w:val="2"/>
              </w:rPr>
            </w:pPr>
          </w:p>
        </w:tc>
        <w:tc>
          <w:tcPr>
            <w:tcW w:w="1103" w:type="dxa"/>
            <w:vMerge/>
            <w:tcBorders>
              <w:top w:val="nil"/>
            </w:tcBorders>
          </w:tcPr>
          <w:p w14:paraId="79538A47" w14:textId="77777777" w:rsidR="00192D51" w:rsidRDefault="00192D51">
            <w:pPr>
              <w:rPr>
                <w:sz w:val="2"/>
                <w:szCs w:val="2"/>
              </w:rPr>
            </w:pPr>
          </w:p>
        </w:tc>
        <w:tc>
          <w:tcPr>
            <w:tcW w:w="1108" w:type="dxa"/>
            <w:vMerge w:val="restart"/>
          </w:tcPr>
          <w:p w14:paraId="14ECCFBD" w14:textId="77777777" w:rsidR="00192D51" w:rsidRDefault="00460E6F">
            <w:pPr>
              <w:pStyle w:val="TableParagraph"/>
              <w:spacing w:before="92"/>
              <w:ind w:left="113" w:right="96"/>
              <w:jc w:val="center"/>
              <w:rPr>
                <w:sz w:val="24"/>
              </w:rPr>
            </w:pPr>
            <w:r>
              <w:rPr>
                <w:sz w:val="24"/>
              </w:rPr>
              <w:t>Всего</w:t>
            </w:r>
            <w:r>
              <w:rPr>
                <w:spacing w:val="-15"/>
                <w:sz w:val="24"/>
              </w:rPr>
              <w:t xml:space="preserve"> </w:t>
            </w:r>
            <w:r>
              <w:rPr>
                <w:sz w:val="24"/>
              </w:rPr>
              <w:t xml:space="preserve">на </w:t>
            </w:r>
            <w:r>
              <w:rPr>
                <w:spacing w:val="-2"/>
                <w:sz w:val="24"/>
              </w:rPr>
              <w:t xml:space="preserve">конец </w:t>
            </w:r>
            <w:r>
              <w:rPr>
                <w:spacing w:val="-4"/>
                <w:sz w:val="24"/>
              </w:rPr>
              <w:t>дня</w:t>
            </w:r>
          </w:p>
        </w:tc>
        <w:tc>
          <w:tcPr>
            <w:tcW w:w="2376" w:type="dxa"/>
            <w:gridSpan w:val="2"/>
          </w:tcPr>
          <w:p w14:paraId="5BEA4892" w14:textId="77777777" w:rsidR="00192D51" w:rsidRDefault="00460E6F">
            <w:pPr>
              <w:pStyle w:val="TableParagraph"/>
              <w:spacing w:before="92"/>
              <w:ind w:left="292" w:right="273"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4233D485" w14:textId="77777777">
        <w:trPr>
          <w:trHeight w:val="755"/>
        </w:trPr>
        <w:tc>
          <w:tcPr>
            <w:tcW w:w="1020" w:type="dxa"/>
          </w:tcPr>
          <w:p w14:paraId="79B075D4" w14:textId="77777777" w:rsidR="00192D51" w:rsidRDefault="00460E6F">
            <w:pPr>
              <w:pStyle w:val="TableParagraph"/>
              <w:spacing w:before="95"/>
              <w:ind w:left="62"/>
              <w:rPr>
                <w:sz w:val="24"/>
              </w:rPr>
            </w:pPr>
            <w:r>
              <w:rPr>
                <w:spacing w:val="-2"/>
                <w:sz w:val="24"/>
              </w:rPr>
              <w:t>Номер</w:t>
            </w:r>
          </w:p>
        </w:tc>
        <w:tc>
          <w:tcPr>
            <w:tcW w:w="849" w:type="dxa"/>
          </w:tcPr>
          <w:p w14:paraId="01A53B0F" w14:textId="77777777" w:rsidR="00192D51" w:rsidRDefault="00460E6F">
            <w:pPr>
              <w:pStyle w:val="TableParagraph"/>
              <w:spacing w:before="95"/>
              <w:ind w:right="294"/>
              <w:jc w:val="right"/>
              <w:rPr>
                <w:sz w:val="24"/>
              </w:rPr>
            </w:pPr>
            <w:r>
              <w:rPr>
                <w:spacing w:val="-4"/>
                <w:sz w:val="24"/>
              </w:rPr>
              <w:t>Дата</w:t>
            </w:r>
          </w:p>
        </w:tc>
        <w:tc>
          <w:tcPr>
            <w:tcW w:w="1361" w:type="dxa"/>
          </w:tcPr>
          <w:p w14:paraId="3AD75770" w14:textId="77777777" w:rsidR="00192D51" w:rsidRDefault="00460E6F">
            <w:pPr>
              <w:pStyle w:val="TableParagraph"/>
              <w:spacing w:before="95"/>
              <w:ind w:left="63"/>
              <w:rPr>
                <w:sz w:val="24"/>
              </w:rPr>
            </w:pPr>
            <w:proofErr w:type="spellStart"/>
            <w:r>
              <w:rPr>
                <w:spacing w:val="-2"/>
                <w:sz w:val="24"/>
              </w:rPr>
              <w:t>Наименова</w:t>
            </w:r>
            <w:proofErr w:type="spellEnd"/>
            <w:r>
              <w:rPr>
                <w:spacing w:val="-2"/>
                <w:sz w:val="24"/>
              </w:rPr>
              <w:t xml:space="preserve"> </w:t>
            </w:r>
            <w:proofErr w:type="spellStart"/>
            <w:r>
              <w:rPr>
                <w:spacing w:val="-4"/>
                <w:sz w:val="24"/>
              </w:rPr>
              <w:t>ние</w:t>
            </w:r>
            <w:proofErr w:type="spellEnd"/>
          </w:p>
        </w:tc>
        <w:tc>
          <w:tcPr>
            <w:tcW w:w="1219" w:type="dxa"/>
          </w:tcPr>
          <w:p w14:paraId="724224E0" w14:textId="77777777" w:rsidR="00192D51" w:rsidRDefault="00460E6F">
            <w:pPr>
              <w:pStyle w:val="TableParagraph"/>
              <w:spacing w:before="95"/>
              <w:ind w:left="63"/>
              <w:rPr>
                <w:sz w:val="24"/>
              </w:rPr>
            </w:pPr>
            <w:proofErr w:type="spellStart"/>
            <w:r>
              <w:rPr>
                <w:spacing w:val="-2"/>
                <w:sz w:val="24"/>
              </w:rPr>
              <w:t>Идентифи</w:t>
            </w:r>
            <w:proofErr w:type="spellEnd"/>
            <w:r>
              <w:rPr>
                <w:spacing w:val="-2"/>
                <w:sz w:val="24"/>
              </w:rPr>
              <w:t xml:space="preserve"> </w:t>
            </w:r>
            <w:proofErr w:type="spellStart"/>
            <w:r>
              <w:rPr>
                <w:spacing w:val="-4"/>
                <w:sz w:val="24"/>
              </w:rPr>
              <w:t>катор</w:t>
            </w:r>
            <w:proofErr w:type="spellEnd"/>
          </w:p>
        </w:tc>
        <w:tc>
          <w:tcPr>
            <w:tcW w:w="1103" w:type="dxa"/>
            <w:vMerge/>
            <w:tcBorders>
              <w:top w:val="nil"/>
            </w:tcBorders>
          </w:tcPr>
          <w:p w14:paraId="6E8D8BB9" w14:textId="77777777" w:rsidR="00192D51" w:rsidRDefault="00192D51">
            <w:pPr>
              <w:rPr>
                <w:sz w:val="2"/>
                <w:szCs w:val="2"/>
              </w:rPr>
            </w:pPr>
          </w:p>
        </w:tc>
        <w:tc>
          <w:tcPr>
            <w:tcW w:w="1108" w:type="dxa"/>
            <w:vMerge/>
            <w:tcBorders>
              <w:top w:val="nil"/>
            </w:tcBorders>
          </w:tcPr>
          <w:p w14:paraId="47363D34" w14:textId="77777777" w:rsidR="00192D51" w:rsidRDefault="00192D51">
            <w:pPr>
              <w:rPr>
                <w:sz w:val="2"/>
                <w:szCs w:val="2"/>
              </w:rPr>
            </w:pPr>
          </w:p>
        </w:tc>
        <w:tc>
          <w:tcPr>
            <w:tcW w:w="1244" w:type="dxa"/>
          </w:tcPr>
          <w:p w14:paraId="06D6DD9E" w14:textId="77777777" w:rsidR="00192D51" w:rsidRDefault="00460E6F">
            <w:pPr>
              <w:pStyle w:val="TableParagraph"/>
              <w:spacing w:before="95"/>
              <w:ind w:left="402" w:hanging="284"/>
              <w:rPr>
                <w:sz w:val="24"/>
              </w:rPr>
            </w:pPr>
            <w:r>
              <w:rPr>
                <w:spacing w:val="-2"/>
                <w:sz w:val="24"/>
              </w:rPr>
              <w:t xml:space="preserve">прошлого </w:t>
            </w:r>
            <w:r>
              <w:rPr>
                <w:spacing w:val="-4"/>
                <w:sz w:val="24"/>
              </w:rPr>
              <w:t>года</w:t>
            </w:r>
          </w:p>
        </w:tc>
        <w:tc>
          <w:tcPr>
            <w:tcW w:w="1132" w:type="dxa"/>
          </w:tcPr>
          <w:p w14:paraId="7C00B52F" w14:textId="77777777" w:rsidR="00192D51" w:rsidRDefault="00460E6F">
            <w:pPr>
              <w:pStyle w:val="TableParagraph"/>
              <w:spacing w:before="95"/>
              <w:ind w:left="349" w:right="66" w:hanging="255"/>
              <w:rPr>
                <w:sz w:val="24"/>
              </w:rPr>
            </w:pPr>
            <w:r>
              <w:rPr>
                <w:spacing w:val="-2"/>
                <w:sz w:val="24"/>
              </w:rPr>
              <w:t xml:space="preserve">текущего </w:t>
            </w:r>
            <w:r>
              <w:rPr>
                <w:spacing w:val="-4"/>
                <w:sz w:val="24"/>
              </w:rPr>
              <w:t>года</w:t>
            </w:r>
          </w:p>
        </w:tc>
      </w:tr>
      <w:tr w:rsidR="00192D51" w14:paraId="0ECEFD71" w14:textId="77777777">
        <w:trPr>
          <w:trHeight w:val="480"/>
        </w:trPr>
        <w:tc>
          <w:tcPr>
            <w:tcW w:w="1020" w:type="dxa"/>
          </w:tcPr>
          <w:p w14:paraId="596CC350" w14:textId="77777777" w:rsidR="00192D51" w:rsidRDefault="00460E6F">
            <w:pPr>
              <w:pStyle w:val="TableParagraph"/>
              <w:spacing w:before="95"/>
              <w:ind w:left="14" w:right="6"/>
              <w:jc w:val="center"/>
              <w:rPr>
                <w:sz w:val="24"/>
              </w:rPr>
            </w:pPr>
            <w:r>
              <w:rPr>
                <w:spacing w:val="-10"/>
                <w:sz w:val="24"/>
              </w:rPr>
              <w:t>1</w:t>
            </w:r>
          </w:p>
        </w:tc>
        <w:tc>
          <w:tcPr>
            <w:tcW w:w="849" w:type="dxa"/>
          </w:tcPr>
          <w:p w14:paraId="3C8DBB77" w14:textId="77777777" w:rsidR="00192D51" w:rsidRDefault="00460E6F">
            <w:pPr>
              <w:pStyle w:val="TableParagraph"/>
              <w:spacing w:before="95"/>
              <w:ind w:right="353"/>
              <w:jc w:val="right"/>
              <w:rPr>
                <w:sz w:val="24"/>
              </w:rPr>
            </w:pPr>
            <w:r>
              <w:rPr>
                <w:spacing w:val="-10"/>
                <w:sz w:val="24"/>
              </w:rPr>
              <w:t>2</w:t>
            </w:r>
          </w:p>
        </w:tc>
        <w:tc>
          <w:tcPr>
            <w:tcW w:w="1361" w:type="dxa"/>
          </w:tcPr>
          <w:p w14:paraId="245D912F" w14:textId="77777777" w:rsidR="00192D51" w:rsidRDefault="00460E6F">
            <w:pPr>
              <w:pStyle w:val="TableParagraph"/>
              <w:spacing w:before="95"/>
              <w:ind w:left="19" w:right="9"/>
              <w:jc w:val="center"/>
              <w:rPr>
                <w:sz w:val="24"/>
              </w:rPr>
            </w:pPr>
            <w:r>
              <w:rPr>
                <w:spacing w:val="-10"/>
                <w:sz w:val="24"/>
              </w:rPr>
              <w:t>3</w:t>
            </w:r>
          </w:p>
        </w:tc>
        <w:tc>
          <w:tcPr>
            <w:tcW w:w="1219" w:type="dxa"/>
          </w:tcPr>
          <w:p w14:paraId="34978075" w14:textId="77777777" w:rsidR="00192D51" w:rsidRDefault="00460E6F">
            <w:pPr>
              <w:pStyle w:val="TableParagraph"/>
              <w:spacing w:before="95"/>
              <w:ind w:left="12"/>
              <w:jc w:val="center"/>
              <w:rPr>
                <w:sz w:val="24"/>
              </w:rPr>
            </w:pPr>
            <w:r>
              <w:rPr>
                <w:spacing w:val="-10"/>
                <w:sz w:val="24"/>
              </w:rPr>
              <w:t>4</w:t>
            </w:r>
          </w:p>
        </w:tc>
        <w:tc>
          <w:tcPr>
            <w:tcW w:w="1103" w:type="dxa"/>
          </w:tcPr>
          <w:p w14:paraId="3327CDD0" w14:textId="77777777" w:rsidR="00192D51" w:rsidRDefault="00460E6F">
            <w:pPr>
              <w:pStyle w:val="TableParagraph"/>
              <w:spacing w:before="95"/>
              <w:ind w:left="14"/>
              <w:jc w:val="center"/>
              <w:rPr>
                <w:sz w:val="24"/>
              </w:rPr>
            </w:pPr>
            <w:r>
              <w:rPr>
                <w:spacing w:val="-10"/>
                <w:sz w:val="24"/>
              </w:rPr>
              <w:t>5</w:t>
            </w:r>
          </w:p>
        </w:tc>
        <w:tc>
          <w:tcPr>
            <w:tcW w:w="1108" w:type="dxa"/>
          </w:tcPr>
          <w:p w14:paraId="190F7F14" w14:textId="77777777" w:rsidR="00192D51" w:rsidRDefault="00460E6F">
            <w:pPr>
              <w:pStyle w:val="TableParagraph"/>
              <w:spacing w:before="95"/>
              <w:ind w:left="16"/>
              <w:jc w:val="center"/>
              <w:rPr>
                <w:sz w:val="24"/>
              </w:rPr>
            </w:pPr>
            <w:r>
              <w:rPr>
                <w:spacing w:val="-10"/>
                <w:sz w:val="24"/>
              </w:rPr>
              <w:t>6</w:t>
            </w:r>
          </w:p>
        </w:tc>
        <w:tc>
          <w:tcPr>
            <w:tcW w:w="1244" w:type="dxa"/>
          </w:tcPr>
          <w:p w14:paraId="028AE5EE" w14:textId="77777777" w:rsidR="00192D51" w:rsidRDefault="00460E6F">
            <w:pPr>
              <w:pStyle w:val="TableParagraph"/>
              <w:spacing w:before="95"/>
              <w:ind w:left="23" w:right="6"/>
              <w:jc w:val="center"/>
              <w:rPr>
                <w:sz w:val="24"/>
              </w:rPr>
            </w:pPr>
            <w:r>
              <w:rPr>
                <w:spacing w:val="-10"/>
                <w:sz w:val="24"/>
              </w:rPr>
              <w:t>7</w:t>
            </w:r>
          </w:p>
        </w:tc>
        <w:tc>
          <w:tcPr>
            <w:tcW w:w="1132" w:type="dxa"/>
          </w:tcPr>
          <w:p w14:paraId="25A38FC3" w14:textId="77777777" w:rsidR="00192D51" w:rsidRDefault="00460E6F">
            <w:pPr>
              <w:pStyle w:val="TableParagraph"/>
              <w:spacing w:before="95"/>
              <w:ind w:left="22"/>
              <w:jc w:val="center"/>
              <w:rPr>
                <w:sz w:val="24"/>
              </w:rPr>
            </w:pPr>
            <w:r>
              <w:rPr>
                <w:spacing w:val="-10"/>
                <w:sz w:val="24"/>
              </w:rPr>
              <w:t>8</w:t>
            </w:r>
          </w:p>
        </w:tc>
      </w:tr>
      <w:tr w:rsidR="00192D51" w14:paraId="5415DC5F" w14:textId="77777777">
        <w:trPr>
          <w:trHeight w:val="479"/>
        </w:trPr>
        <w:tc>
          <w:tcPr>
            <w:tcW w:w="1020" w:type="dxa"/>
          </w:tcPr>
          <w:p w14:paraId="35DD9B1D" w14:textId="77777777" w:rsidR="00192D51" w:rsidRDefault="00192D51">
            <w:pPr>
              <w:pStyle w:val="TableParagraph"/>
              <w:rPr>
                <w:sz w:val="20"/>
              </w:rPr>
            </w:pPr>
          </w:p>
        </w:tc>
        <w:tc>
          <w:tcPr>
            <w:tcW w:w="849" w:type="dxa"/>
          </w:tcPr>
          <w:p w14:paraId="119470D1" w14:textId="77777777" w:rsidR="00192D51" w:rsidRDefault="00192D51">
            <w:pPr>
              <w:pStyle w:val="TableParagraph"/>
              <w:rPr>
                <w:sz w:val="20"/>
              </w:rPr>
            </w:pPr>
          </w:p>
        </w:tc>
        <w:tc>
          <w:tcPr>
            <w:tcW w:w="1361" w:type="dxa"/>
          </w:tcPr>
          <w:p w14:paraId="06B8CE22" w14:textId="77777777" w:rsidR="00192D51" w:rsidRDefault="00192D51">
            <w:pPr>
              <w:pStyle w:val="TableParagraph"/>
              <w:rPr>
                <w:sz w:val="20"/>
              </w:rPr>
            </w:pPr>
          </w:p>
        </w:tc>
        <w:tc>
          <w:tcPr>
            <w:tcW w:w="1219" w:type="dxa"/>
          </w:tcPr>
          <w:p w14:paraId="7AC89769" w14:textId="77777777" w:rsidR="00192D51" w:rsidRDefault="00192D51">
            <w:pPr>
              <w:pStyle w:val="TableParagraph"/>
              <w:rPr>
                <w:sz w:val="20"/>
              </w:rPr>
            </w:pPr>
          </w:p>
        </w:tc>
        <w:tc>
          <w:tcPr>
            <w:tcW w:w="1103" w:type="dxa"/>
          </w:tcPr>
          <w:p w14:paraId="7C6585A9" w14:textId="77777777" w:rsidR="00192D51" w:rsidRDefault="00192D51">
            <w:pPr>
              <w:pStyle w:val="TableParagraph"/>
              <w:rPr>
                <w:sz w:val="20"/>
              </w:rPr>
            </w:pPr>
          </w:p>
        </w:tc>
        <w:tc>
          <w:tcPr>
            <w:tcW w:w="1108" w:type="dxa"/>
          </w:tcPr>
          <w:p w14:paraId="5DC5A199" w14:textId="77777777" w:rsidR="00192D51" w:rsidRDefault="00192D51">
            <w:pPr>
              <w:pStyle w:val="TableParagraph"/>
              <w:rPr>
                <w:sz w:val="20"/>
              </w:rPr>
            </w:pPr>
          </w:p>
        </w:tc>
        <w:tc>
          <w:tcPr>
            <w:tcW w:w="1244" w:type="dxa"/>
          </w:tcPr>
          <w:p w14:paraId="01D55882" w14:textId="77777777" w:rsidR="00192D51" w:rsidRDefault="00192D51">
            <w:pPr>
              <w:pStyle w:val="TableParagraph"/>
              <w:rPr>
                <w:sz w:val="20"/>
              </w:rPr>
            </w:pPr>
          </w:p>
        </w:tc>
        <w:tc>
          <w:tcPr>
            <w:tcW w:w="1132" w:type="dxa"/>
          </w:tcPr>
          <w:p w14:paraId="70B1123F" w14:textId="77777777" w:rsidR="00192D51" w:rsidRDefault="00192D51">
            <w:pPr>
              <w:pStyle w:val="TableParagraph"/>
              <w:rPr>
                <w:sz w:val="20"/>
              </w:rPr>
            </w:pPr>
          </w:p>
        </w:tc>
      </w:tr>
      <w:tr w:rsidR="00192D51" w14:paraId="4D8EAFEC" w14:textId="77777777">
        <w:trPr>
          <w:trHeight w:val="481"/>
        </w:trPr>
        <w:tc>
          <w:tcPr>
            <w:tcW w:w="1020" w:type="dxa"/>
          </w:tcPr>
          <w:p w14:paraId="65B3FF0D" w14:textId="77777777" w:rsidR="00192D51" w:rsidRDefault="00192D51">
            <w:pPr>
              <w:pStyle w:val="TableParagraph"/>
              <w:rPr>
                <w:sz w:val="20"/>
              </w:rPr>
            </w:pPr>
          </w:p>
        </w:tc>
        <w:tc>
          <w:tcPr>
            <w:tcW w:w="849" w:type="dxa"/>
          </w:tcPr>
          <w:p w14:paraId="454C8E0F" w14:textId="77777777" w:rsidR="00192D51" w:rsidRDefault="00192D51">
            <w:pPr>
              <w:pStyle w:val="TableParagraph"/>
              <w:rPr>
                <w:sz w:val="20"/>
              </w:rPr>
            </w:pPr>
          </w:p>
        </w:tc>
        <w:tc>
          <w:tcPr>
            <w:tcW w:w="1361" w:type="dxa"/>
          </w:tcPr>
          <w:p w14:paraId="24F2A45A" w14:textId="77777777" w:rsidR="00192D51" w:rsidRDefault="00192D51">
            <w:pPr>
              <w:pStyle w:val="TableParagraph"/>
              <w:rPr>
                <w:sz w:val="20"/>
              </w:rPr>
            </w:pPr>
          </w:p>
        </w:tc>
        <w:tc>
          <w:tcPr>
            <w:tcW w:w="1219" w:type="dxa"/>
          </w:tcPr>
          <w:p w14:paraId="0B97CE71" w14:textId="77777777" w:rsidR="00192D51" w:rsidRDefault="00192D51">
            <w:pPr>
              <w:pStyle w:val="TableParagraph"/>
              <w:rPr>
                <w:sz w:val="20"/>
              </w:rPr>
            </w:pPr>
          </w:p>
        </w:tc>
        <w:tc>
          <w:tcPr>
            <w:tcW w:w="1103" w:type="dxa"/>
          </w:tcPr>
          <w:p w14:paraId="59D76BF0" w14:textId="77777777" w:rsidR="00192D51" w:rsidRDefault="00192D51">
            <w:pPr>
              <w:pStyle w:val="TableParagraph"/>
              <w:rPr>
                <w:sz w:val="20"/>
              </w:rPr>
            </w:pPr>
          </w:p>
        </w:tc>
        <w:tc>
          <w:tcPr>
            <w:tcW w:w="1108" w:type="dxa"/>
          </w:tcPr>
          <w:p w14:paraId="3854BA71" w14:textId="77777777" w:rsidR="00192D51" w:rsidRDefault="00192D51">
            <w:pPr>
              <w:pStyle w:val="TableParagraph"/>
              <w:rPr>
                <w:sz w:val="20"/>
              </w:rPr>
            </w:pPr>
          </w:p>
        </w:tc>
        <w:tc>
          <w:tcPr>
            <w:tcW w:w="1244" w:type="dxa"/>
          </w:tcPr>
          <w:p w14:paraId="25815C3E" w14:textId="77777777" w:rsidR="00192D51" w:rsidRDefault="00192D51">
            <w:pPr>
              <w:pStyle w:val="TableParagraph"/>
              <w:rPr>
                <w:sz w:val="20"/>
              </w:rPr>
            </w:pPr>
          </w:p>
        </w:tc>
        <w:tc>
          <w:tcPr>
            <w:tcW w:w="1132" w:type="dxa"/>
          </w:tcPr>
          <w:p w14:paraId="6EBC6C2B" w14:textId="77777777" w:rsidR="00192D51" w:rsidRDefault="00192D51">
            <w:pPr>
              <w:pStyle w:val="TableParagraph"/>
              <w:rPr>
                <w:sz w:val="20"/>
              </w:rPr>
            </w:pPr>
          </w:p>
        </w:tc>
      </w:tr>
      <w:tr w:rsidR="00192D51" w14:paraId="16B77F77" w14:textId="77777777">
        <w:trPr>
          <w:trHeight w:val="479"/>
        </w:trPr>
        <w:tc>
          <w:tcPr>
            <w:tcW w:w="1020" w:type="dxa"/>
          </w:tcPr>
          <w:p w14:paraId="75FFC5C6" w14:textId="77777777" w:rsidR="00192D51" w:rsidRDefault="00192D51">
            <w:pPr>
              <w:pStyle w:val="TableParagraph"/>
              <w:rPr>
                <w:sz w:val="20"/>
              </w:rPr>
            </w:pPr>
          </w:p>
        </w:tc>
        <w:tc>
          <w:tcPr>
            <w:tcW w:w="849" w:type="dxa"/>
          </w:tcPr>
          <w:p w14:paraId="70534359" w14:textId="77777777" w:rsidR="00192D51" w:rsidRDefault="00192D51">
            <w:pPr>
              <w:pStyle w:val="TableParagraph"/>
              <w:rPr>
                <w:sz w:val="20"/>
              </w:rPr>
            </w:pPr>
          </w:p>
        </w:tc>
        <w:tc>
          <w:tcPr>
            <w:tcW w:w="1361" w:type="dxa"/>
          </w:tcPr>
          <w:p w14:paraId="454BA870" w14:textId="77777777" w:rsidR="00192D51" w:rsidRDefault="00192D51">
            <w:pPr>
              <w:pStyle w:val="TableParagraph"/>
              <w:rPr>
                <w:sz w:val="20"/>
              </w:rPr>
            </w:pPr>
          </w:p>
        </w:tc>
        <w:tc>
          <w:tcPr>
            <w:tcW w:w="1219" w:type="dxa"/>
          </w:tcPr>
          <w:p w14:paraId="0289BB51" w14:textId="77777777" w:rsidR="00192D51" w:rsidRDefault="00192D51">
            <w:pPr>
              <w:pStyle w:val="TableParagraph"/>
              <w:rPr>
                <w:sz w:val="20"/>
              </w:rPr>
            </w:pPr>
          </w:p>
        </w:tc>
        <w:tc>
          <w:tcPr>
            <w:tcW w:w="1103" w:type="dxa"/>
          </w:tcPr>
          <w:p w14:paraId="78E3B1BE" w14:textId="77777777" w:rsidR="00192D51" w:rsidRDefault="00192D51">
            <w:pPr>
              <w:pStyle w:val="TableParagraph"/>
              <w:rPr>
                <w:sz w:val="20"/>
              </w:rPr>
            </w:pPr>
          </w:p>
        </w:tc>
        <w:tc>
          <w:tcPr>
            <w:tcW w:w="1108" w:type="dxa"/>
          </w:tcPr>
          <w:p w14:paraId="5226C361" w14:textId="77777777" w:rsidR="00192D51" w:rsidRDefault="00192D51">
            <w:pPr>
              <w:pStyle w:val="TableParagraph"/>
              <w:rPr>
                <w:sz w:val="20"/>
              </w:rPr>
            </w:pPr>
          </w:p>
        </w:tc>
        <w:tc>
          <w:tcPr>
            <w:tcW w:w="1244" w:type="dxa"/>
          </w:tcPr>
          <w:p w14:paraId="34224CA9" w14:textId="77777777" w:rsidR="00192D51" w:rsidRDefault="00192D51">
            <w:pPr>
              <w:pStyle w:val="TableParagraph"/>
              <w:rPr>
                <w:sz w:val="20"/>
              </w:rPr>
            </w:pPr>
          </w:p>
        </w:tc>
        <w:tc>
          <w:tcPr>
            <w:tcW w:w="1132" w:type="dxa"/>
          </w:tcPr>
          <w:p w14:paraId="22E3C2DE" w14:textId="77777777" w:rsidR="00192D51" w:rsidRDefault="00192D51">
            <w:pPr>
              <w:pStyle w:val="TableParagraph"/>
              <w:rPr>
                <w:sz w:val="20"/>
              </w:rPr>
            </w:pPr>
          </w:p>
        </w:tc>
      </w:tr>
      <w:tr w:rsidR="00192D51" w14:paraId="4F87A8CF" w14:textId="77777777">
        <w:trPr>
          <w:trHeight w:val="479"/>
        </w:trPr>
        <w:tc>
          <w:tcPr>
            <w:tcW w:w="4449" w:type="dxa"/>
            <w:gridSpan w:val="4"/>
            <w:tcBorders>
              <w:left w:val="nil"/>
              <w:bottom w:val="nil"/>
            </w:tcBorders>
          </w:tcPr>
          <w:p w14:paraId="18A1B048" w14:textId="77777777" w:rsidR="00192D51" w:rsidRDefault="00460E6F">
            <w:pPr>
              <w:pStyle w:val="TableParagraph"/>
              <w:spacing w:before="92"/>
              <w:ind w:right="46"/>
              <w:jc w:val="right"/>
              <w:rPr>
                <w:sz w:val="24"/>
              </w:rPr>
            </w:pPr>
            <w:r>
              <w:rPr>
                <w:spacing w:val="-2"/>
                <w:sz w:val="24"/>
              </w:rPr>
              <w:t>Итого</w:t>
            </w:r>
          </w:p>
        </w:tc>
        <w:tc>
          <w:tcPr>
            <w:tcW w:w="1103" w:type="dxa"/>
          </w:tcPr>
          <w:p w14:paraId="0DF4688A" w14:textId="77777777" w:rsidR="00192D51" w:rsidRDefault="00192D51">
            <w:pPr>
              <w:pStyle w:val="TableParagraph"/>
              <w:rPr>
                <w:sz w:val="20"/>
              </w:rPr>
            </w:pPr>
          </w:p>
        </w:tc>
        <w:tc>
          <w:tcPr>
            <w:tcW w:w="1108" w:type="dxa"/>
          </w:tcPr>
          <w:p w14:paraId="745B3A51" w14:textId="77777777" w:rsidR="00192D51" w:rsidRDefault="00192D51">
            <w:pPr>
              <w:pStyle w:val="TableParagraph"/>
              <w:rPr>
                <w:sz w:val="20"/>
              </w:rPr>
            </w:pPr>
          </w:p>
        </w:tc>
        <w:tc>
          <w:tcPr>
            <w:tcW w:w="1244" w:type="dxa"/>
          </w:tcPr>
          <w:p w14:paraId="6AD91A80" w14:textId="77777777" w:rsidR="00192D51" w:rsidRDefault="00192D51">
            <w:pPr>
              <w:pStyle w:val="TableParagraph"/>
              <w:rPr>
                <w:sz w:val="20"/>
              </w:rPr>
            </w:pPr>
          </w:p>
        </w:tc>
        <w:tc>
          <w:tcPr>
            <w:tcW w:w="1132" w:type="dxa"/>
          </w:tcPr>
          <w:p w14:paraId="25DAA20E" w14:textId="77777777" w:rsidR="00192D51" w:rsidRDefault="00192D51">
            <w:pPr>
              <w:pStyle w:val="TableParagraph"/>
              <w:rPr>
                <w:sz w:val="20"/>
              </w:rPr>
            </w:pPr>
          </w:p>
        </w:tc>
      </w:tr>
    </w:tbl>
    <w:p w14:paraId="2263F01B" w14:textId="77777777" w:rsidR="00192D51" w:rsidRDefault="00192D51">
      <w:pPr>
        <w:pStyle w:val="a3"/>
        <w:spacing w:before="57"/>
        <w:ind w:left="0"/>
        <w:jc w:val="left"/>
        <w:rPr>
          <w:rFonts w:ascii="Courier New"/>
          <w:sz w:val="20"/>
        </w:rPr>
      </w:pPr>
    </w:p>
    <w:p w14:paraId="6EFF0CA7" w14:textId="77777777" w:rsidR="00192D51" w:rsidRDefault="00460E6F">
      <w:pPr>
        <w:tabs>
          <w:tab w:val="left" w:pos="6186"/>
        </w:tabs>
        <w:spacing w:line="226" w:lineRule="exact"/>
        <w:ind w:left="3141"/>
        <w:rPr>
          <w:sz w:val="20"/>
        </w:rPr>
      </w:pPr>
      <w:r>
        <w:rPr>
          <w:rFonts w:ascii="Courier New" w:hAnsi="Courier New"/>
          <w:sz w:val="20"/>
        </w:rPr>
        <w:t xml:space="preserve">Номер лицевого счета </w:t>
      </w:r>
      <w:r>
        <w:rPr>
          <w:sz w:val="20"/>
          <w:u w:val="single"/>
        </w:rPr>
        <w:tab/>
      </w:r>
    </w:p>
    <w:p w14:paraId="4995627F" w14:textId="77777777" w:rsidR="00192D51" w:rsidRDefault="00460E6F">
      <w:pPr>
        <w:tabs>
          <w:tab w:val="left" w:pos="4986"/>
          <w:tab w:val="left" w:pos="5706"/>
        </w:tabs>
        <w:spacing w:line="226" w:lineRule="exact"/>
        <w:ind w:left="290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F0777C" w14:textId="77777777" w:rsidR="00192D51" w:rsidRDefault="00192D51">
      <w:pPr>
        <w:pStyle w:val="a3"/>
        <w:spacing w:before="1"/>
        <w:ind w:left="0"/>
        <w:jc w:val="left"/>
        <w:rPr>
          <w:rFonts w:ascii="Courier New"/>
          <w:sz w:val="20"/>
        </w:rPr>
      </w:pPr>
    </w:p>
    <w:p w14:paraId="5E247F40" w14:textId="77777777" w:rsidR="00192D51" w:rsidRDefault="00460E6F">
      <w:pPr>
        <w:ind w:right="1344"/>
        <w:jc w:val="right"/>
        <w:rPr>
          <w:rFonts w:ascii="Courier New" w:hAnsi="Courier New"/>
          <w:sz w:val="20"/>
        </w:rPr>
      </w:pPr>
      <w:r>
        <w:rPr>
          <w:rFonts w:ascii="Courier New" w:hAnsi="Courier New"/>
          <w:spacing w:val="-2"/>
          <w:sz w:val="20"/>
        </w:rPr>
        <w:t>┌────────┐</w:t>
      </w:r>
    </w:p>
    <w:p w14:paraId="3932A4BA" w14:textId="77777777" w:rsidR="00192D51" w:rsidRDefault="00460E6F">
      <w:pPr>
        <w:tabs>
          <w:tab w:val="left" w:pos="1079"/>
        </w:tabs>
        <w:spacing w:before="1"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66E6425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A8B19F5" w14:textId="77777777" w:rsidR="00192D51" w:rsidRDefault="00460E6F">
      <w:pPr>
        <w:tabs>
          <w:tab w:val="left" w:pos="1679"/>
        </w:tabs>
        <w:spacing w:line="226"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56FA180" w14:textId="77777777" w:rsidR="00192D51" w:rsidRDefault="00460E6F">
      <w:pPr>
        <w:tabs>
          <w:tab w:val="left" w:pos="1679"/>
          <w:tab w:val="left" w:pos="5804"/>
          <w:tab w:val="left" w:pos="7799"/>
        </w:tabs>
        <w:spacing w:before="2" w:line="226" w:lineRule="exact"/>
        <w:ind w:right="1346"/>
        <w:jc w:val="right"/>
        <w:rPr>
          <w:rFonts w:ascii="Courier New" w:hAnsi="Courier New"/>
          <w:sz w:val="20"/>
        </w:rPr>
      </w:pPr>
      <w:r>
        <w:rPr>
          <w:rFonts w:ascii="Courier New" w:hAnsi="Courier New"/>
          <w:spacing w:val="-5"/>
          <w:sz w:val="20"/>
        </w:rPr>
        <w:t>По</w:t>
      </w:r>
      <w:r>
        <w:rPr>
          <w:rFonts w:ascii="Courier New" w:hAnsi="Courier New"/>
          <w:sz w:val="20"/>
        </w:rPr>
        <w:tab/>
      </w:r>
      <w:r>
        <w:rPr>
          <w:sz w:val="20"/>
          <w:u w:val="single"/>
        </w:rPr>
        <w:tab/>
      </w:r>
      <w:r>
        <w:rPr>
          <w:sz w:val="20"/>
        </w:rPr>
        <w:tab/>
      </w:r>
      <w:r>
        <w:rPr>
          <w:rFonts w:ascii="Courier New" w:hAnsi="Courier New"/>
          <w:spacing w:val="-2"/>
          <w:sz w:val="20"/>
        </w:rPr>
        <w:t>├────────┤</w:t>
      </w:r>
    </w:p>
    <w:p w14:paraId="169368A5" w14:textId="77777777" w:rsidR="00192D51" w:rsidRDefault="00460E6F">
      <w:pPr>
        <w:tabs>
          <w:tab w:val="left" w:pos="5640"/>
          <w:tab w:val="left" w:pos="72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0223DCF"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CAA0D0F"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12C3D0A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D27F565" w14:textId="77777777" w:rsidR="00192D51" w:rsidRDefault="00192D51">
      <w:pPr>
        <w:pStyle w:val="a3"/>
        <w:spacing w:before="1"/>
        <w:ind w:left="0"/>
        <w:jc w:val="left"/>
        <w:rPr>
          <w:rFonts w:ascii="Courier New"/>
          <w:sz w:val="20"/>
        </w:rPr>
      </w:pPr>
    </w:p>
    <w:p w14:paraId="00FE3163" w14:textId="77777777" w:rsidR="00192D51" w:rsidRDefault="00460E6F">
      <w:pPr>
        <w:pStyle w:val="a4"/>
        <w:numPr>
          <w:ilvl w:val="0"/>
          <w:numId w:val="3"/>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9" w:history="1">
        <w:r>
          <w:rPr>
            <w:rFonts w:ascii="Courier New" w:hAnsi="Courier New"/>
            <w:color w:val="0000FF"/>
            <w:spacing w:val="-5"/>
            <w:sz w:val="20"/>
          </w:rPr>
          <w:t>&lt;*&gt;</w:t>
        </w:r>
      </w:hyperlink>
    </w:p>
    <w:p w14:paraId="32B942A9" w14:textId="77777777" w:rsidR="00192D51" w:rsidRDefault="00192D51">
      <w:pPr>
        <w:pStyle w:val="a3"/>
        <w:spacing w:before="46"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882"/>
        <w:gridCol w:w="2897"/>
        <w:gridCol w:w="2898"/>
      </w:tblGrid>
      <w:tr w:rsidR="00192D51" w14:paraId="457DBA6D" w14:textId="77777777">
        <w:trPr>
          <w:trHeight w:val="479"/>
        </w:trPr>
        <w:tc>
          <w:tcPr>
            <w:tcW w:w="1383" w:type="dxa"/>
            <w:vMerge w:val="restart"/>
          </w:tcPr>
          <w:p w14:paraId="083F20DF" w14:textId="77777777" w:rsidR="00192D51" w:rsidRDefault="00460E6F">
            <w:pPr>
              <w:pStyle w:val="TableParagraph"/>
              <w:spacing w:before="92"/>
              <w:ind w:left="468" w:right="161"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77" w:type="dxa"/>
            <w:gridSpan w:val="3"/>
          </w:tcPr>
          <w:p w14:paraId="78DCB0F6" w14:textId="77777777" w:rsidR="00192D51" w:rsidRDefault="00460E6F">
            <w:pPr>
              <w:pStyle w:val="TableParagraph"/>
              <w:spacing w:before="92"/>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91E164A" w14:textId="77777777">
        <w:trPr>
          <w:trHeight w:val="479"/>
        </w:trPr>
        <w:tc>
          <w:tcPr>
            <w:tcW w:w="1383" w:type="dxa"/>
            <w:vMerge/>
            <w:tcBorders>
              <w:top w:val="nil"/>
            </w:tcBorders>
          </w:tcPr>
          <w:p w14:paraId="0365BCCC" w14:textId="77777777" w:rsidR="00192D51" w:rsidRDefault="00192D51">
            <w:pPr>
              <w:rPr>
                <w:sz w:val="2"/>
                <w:szCs w:val="2"/>
              </w:rPr>
            </w:pPr>
          </w:p>
        </w:tc>
        <w:tc>
          <w:tcPr>
            <w:tcW w:w="1882" w:type="dxa"/>
            <w:vMerge w:val="restart"/>
          </w:tcPr>
          <w:p w14:paraId="71087F60" w14:textId="77777777" w:rsidR="00192D51" w:rsidRDefault="00460E6F">
            <w:pPr>
              <w:pStyle w:val="TableParagraph"/>
              <w:spacing w:before="92"/>
              <w:ind w:left="10" w:right="7"/>
              <w:jc w:val="center"/>
              <w:rPr>
                <w:sz w:val="24"/>
              </w:rPr>
            </w:pPr>
            <w:r>
              <w:rPr>
                <w:spacing w:val="-2"/>
                <w:sz w:val="24"/>
              </w:rPr>
              <w:t>Всего</w:t>
            </w:r>
          </w:p>
        </w:tc>
        <w:tc>
          <w:tcPr>
            <w:tcW w:w="5795" w:type="dxa"/>
            <w:gridSpan w:val="2"/>
          </w:tcPr>
          <w:p w14:paraId="6E0B7896" w14:textId="77777777" w:rsidR="00192D51" w:rsidRDefault="00460E6F">
            <w:pPr>
              <w:pStyle w:val="TableParagraph"/>
              <w:spacing w:before="92"/>
              <w:ind w:left="549"/>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24B75EAD" w14:textId="77777777">
        <w:trPr>
          <w:trHeight w:val="480"/>
        </w:trPr>
        <w:tc>
          <w:tcPr>
            <w:tcW w:w="1383" w:type="dxa"/>
            <w:vMerge/>
            <w:tcBorders>
              <w:top w:val="nil"/>
            </w:tcBorders>
          </w:tcPr>
          <w:p w14:paraId="224A0235" w14:textId="77777777" w:rsidR="00192D51" w:rsidRDefault="00192D51">
            <w:pPr>
              <w:rPr>
                <w:sz w:val="2"/>
                <w:szCs w:val="2"/>
              </w:rPr>
            </w:pPr>
          </w:p>
        </w:tc>
        <w:tc>
          <w:tcPr>
            <w:tcW w:w="1882" w:type="dxa"/>
            <w:vMerge/>
            <w:tcBorders>
              <w:top w:val="nil"/>
            </w:tcBorders>
          </w:tcPr>
          <w:p w14:paraId="0C435F42" w14:textId="77777777" w:rsidR="00192D51" w:rsidRDefault="00192D51">
            <w:pPr>
              <w:rPr>
                <w:sz w:val="2"/>
                <w:szCs w:val="2"/>
              </w:rPr>
            </w:pPr>
          </w:p>
        </w:tc>
        <w:tc>
          <w:tcPr>
            <w:tcW w:w="2897" w:type="dxa"/>
          </w:tcPr>
          <w:p w14:paraId="0FAA1CB4" w14:textId="77777777" w:rsidR="00192D51" w:rsidRDefault="00460E6F">
            <w:pPr>
              <w:pStyle w:val="TableParagraph"/>
              <w:spacing w:before="95"/>
              <w:ind w:left="9"/>
              <w:jc w:val="center"/>
              <w:rPr>
                <w:sz w:val="24"/>
              </w:rPr>
            </w:pPr>
            <w:r>
              <w:rPr>
                <w:sz w:val="24"/>
              </w:rPr>
              <w:t xml:space="preserve">прошлого </w:t>
            </w:r>
            <w:r>
              <w:rPr>
                <w:spacing w:val="-4"/>
                <w:sz w:val="24"/>
              </w:rPr>
              <w:t>года</w:t>
            </w:r>
          </w:p>
        </w:tc>
        <w:tc>
          <w:tcPr>
            <w:tcW w:w="2898" w:type="dxa"/>
          </w:tcPr>
          <w:p w14:paraId="0C1BE1F0" w14:textId="77777777" w:rsidR="00192D51" w:rsidRDefault="00460E6F">
            <w:pPr>
              <w:pStyle w:val="TableParagraph"/>
              <w:spacing w:before="95"/>
              <w:ind w:left="7" w:right="2"/>
              <w:jc w:val="center"/>
              <w:rPr>
                <w:sz w:val="24"/>
              </w:rPr>
            </w:pPr>
            <w:r>
              <w:rPr>
                <w:sz w:val="24"/>
              </w:rPr>
              <w:t>текущего</w:t>
            </w:r>
            <w:r>
              <w:rPr>
                <w:spacing w:val="-4"/>
                <w:sz w:val="24"/>
              </w:rPr>
              <w:t xml:space="preserve"> года</w:t>
            </w:r>
          </w:p>
        </w:tc>
      </w:tr>
      <w:tr w:rsidR="00192D51" w14:paraId="3AE4689D" w14:textId="77777777">
        <w:trPr>
          <w:trHeight w:val="479"/>
        </w:trPr>
        <w:tc>
          <w:tcPr>
            <w:tcW w:w="1383" w:type="dxa"/>
          </w:tcPr>
          <w:p w14:paraId="29B7C5F3" w14:textId="77777777" w:rsidR="00192D51" w:rsidRDefault="00460E6F">
            <w:pPr>
              <w:pStyle w:val="TableParagraph"/>
              <w:spacing w:before="95"/>
              <w:ind w:left="9"/>
              <w:jc w:val="center"/>
              <w:rPr>
                <w:sz w:val="24"/>
              </w:rPr>
            </w:pPr>
            <w:r>
              <w:rPr>
                <w:spacing w:val="-10"/>
                <w:sz w:val="24"/>
              </w:rPr>
              <w:t>1</w:t>
            </w:r>
          </w:p>
        </w:tc>
        <w:tc>
          <w:tcPr>
            <w:tcW w:w="1882" w:type="dxa"/>
          </w:tcPr>
          <w:p w14:paraId="0A31D079" w14:textId="77777777" w:rsidR="00192D51" w:rsidRDefault="00460E6F">
            <w:pPr>
              <w:pStyle w:val="TableParagraph"/>
              <w:spacing w:before="95"/>
              <w:ind w:left="10"/>
              <w:jc w:val="center"/>
              <w:rPr>
                <w:sz w:val="24"/>
              </w:rPr>
            </w:pPr>
            <w:r>
              <w:rPr>
                <w:spacing w:val="-10"/>
                <w:sz w:val="24"/>
              </w:rPr>
              <w:t>2</w:t>
            </w:r>
          </w:p>
        </w:tc>
        <w:tc>
          <w:tcPr>
            <w:tcW w:w="2897" w:type="dxa"/>
          </w:tcPr>
          <w:p w14:paraId="34177997" w14:textId="77777777" w:rsidR="00192D51" w:rsidRDefault="00460E6F">
            <w:pPr>
              <w:pStyle w:val="TableParagraph"/>
              <w:spacing w:before="95"/>
              <w:ind w:left="9" w:right="2"/>
              <w:jc w:val="center"/>
              <w:rPr>
                <w:sz w:val="24"/>
              </w:rPr>
            </w:pPr>
            <w:r>
              <w:rPr>
                <w:spacing w:val="-10"/>
                <w:sz w:val="24"/>
              </w:rPr>
              <w:t>3</w:t>
            </w:r>
          </w:p>
        </w:tc>
        <w:tc>
          <w:tcPr>
            <w:tcW w:w="2898" w:type="dxa"/>
          </w:tcPr>
          <w:p w14:paraId="03A06236" w14:textId="77777777" w:rsidR="00192D51" w:rsidRDefault="00460E6F">
            <w:pPr>
              <w:pStyle w:val="TableParagraph"/>
              <w:spacing w:before="95"/>
              <w:ind w:left="7"/>
              <w:jc w:val="center"/>
              <w:rPr>
                <w:sz w:val="24"/>
              </w:rPr>
            </w:pPr>
            <w:r>
              <w:rPr>
                <w:spacing w:val="-10"/>
                <w:sz w:val="24"/>
              </w:rPr>
              <w:t>4</w:t>
            </w:r>
          </w:p>
        </w:tc>
      </w:tr>
      <w:tr w:rsidR="00192D51" w14:paraId="362174FA" w14:textId="77777777">
        <w:trPr>
          <w:trHeight w:val="481"/>
        </w:trPr>
        <w:tc>
          <w:tcPr>
            <w:tcW w:w="1383" w:type="dxa"/>
          </w:tcPr>
          <w:p w14:paraId="678E354F" w14:textId="77777777" w:rsidR="00192D51" w:rsidRDefault="00192D51">
            <w:pPr>
              <w:pStyle w:val="TableParagraph"/>
              <w:rPr>
                <w:sz w:val="20"/>
              </w:rPr>
            </w:pPr>
          </w:p>
        </w:tc>
        <w:tc>
          <w:tcPr>
            <w:tcW w:w="1882" w:type="dxa"/>
          </w:tcPr>
          <w:p w14:paraId="55A01594" w14:textId="77777777" w:rsidR="00192D51" w:rsidRDefault="00192D51">
            <w:pPr>
              <w:pStyle w:val="TableParagraph"/>
              <w:rPr>
                <w:sz w:val="20"/>
              </w:rPr>
            </w:pPr>
          </w:p>
        </w:tc>
        <w:tc>
          <w:tcPr>
            <w:tcW w:w="2897" w:type="dxa"/>
          </w:tcPr>
          <w:p w14:paraId="7968AE99" w14:textId="77777777" w:rsidR="00192D51" w:rsidRDefault="00192D51">
            <w:pPr>
              <w:pStyle w:val="TableParagraph"/>
              <w:rPr>
                <w:sz w:val="20"/>
              </w:rPr>
            </w:pPr>
          </w:p>
        </w:tc>
        <w:tc>
          <w:tcPr>
            <w:tcW w:w="2898" w:type="dxa"/>
          </w:tcPr>
          <w:p w14:paraId="3FFF09A2" w14:textId="77777777" w:rsidR="00192D51" w:rsidRDefault="00192D51">
            <w:pPr>
              <w:pStyle w:val="TableParagraph"/>
              <w:rPr>
                <w:sz w:val="20"/>
              </w:rPr>
            </w:pPr>
          </w:p>
        </w:tc>
      </w:tr>
    </w:tbl>
    <w:p w14:paraId="3C916E97" w14:textId="77777777" w:rsidR="00192D51" w:rsidRDefault="00192D51">
      <w:pPr>
        <w:pStyle w:val="a3"/>
        <w:spacing w:before="55"/>
        <w:ind w:left="0"/>
        <w:jc w:val="left"/>
        <w:rPr>
          <w:rFonts w:ascii="Courier New"/>
          <w:sz w:val="20"/>
        </w:rPr>
      </w:pPr>
    </w:p>
    <w:p w14:paraId="324C738B" w14:textId="77777777" w:rsidR="00192D51" w:rsidRDefault="00460E6F">
      <w:pPr>
        <w:pStyle w:val="a4"/>
        <w:numPr>
          <w:ilvl w:val="0"/>
          <w:numId w:val="3"/>
        </w:numPr>
        <w:tabs>
          <w:tab w:val="left" w:pos="3500"/>
        </w:tabs>
        <w:spacing w:before="1"/>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09" w:history="1">
        <w:r>
          <w:rPr>
            <w:rFonts w:ascii="Courier New" w:hAnsi="Courier New"/>
            <w:color w:val="0000FF"/>
            <w:spacing w:val="-5"/>
            <w:sz w:val="20"/>
          </w:rPr>
          <w:t>&lt;*&gt;</w:t>
        </w:r>
      </w:hyperlink>
    </w:p>
    <w:p w14:paraId="39F9696C"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304E2A7A"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538"/>
        <w:gridCol w:w="850"/>
        <w:gridCol w:w="680"/>
        <w:gridCol w:w="850"/>
        <w:gridCol w:w="570"/>
        <w:gridCol w:w="634"/>
        <w:gridCol w:w="672"/>
        <w:gridCol w:w="672"/>
        <w:gridCol w:w="566"/>
        <w:gridCol w:w="566"/>
        <w:gridCol w:w="614"/>
        <w:gridCol w:w="690"/>
        <w:gridCol w:w="690"/>
        <w:gridCol w:w="623"/>
        <w:gridCol w:w="678"/>
        <w:gridCol w:w="736"/>
        <w:gridCol w:w="735"/>
        <w:gridCol w:w="680"/>
        <w:gridCol w:w="824"/>
      </w:tblGrid>
      <w:tr w:rsidR="00192D51" w14:paraId="4F14FE26" w14:textId="77777777">
        <w:trPr>
          <w:trHeight w:val="755"/>
        </w:trPr>
        <w:tc>
          <w:tcPr>
            <w:tcW w:w="682" w:type="dxa"/>
            <w:vMerge w:val="restart"/>
          </w:tcPr>
          <w:p w14:paraId="41C066C8" w14:textId="77777777" w:rsidR="00192D51" w:rsidRDefault="00460E6F">
            <w:pPr>
              <w:pStyle w:val="TableParagraph"/>
              <w:spacing w:before="95"/>
              <w:ind w:left="93" w:right="81" w:hanging="2"/>
              <w:jc w:val="center"/>
              <w:rPr>
                <w:sz w:val="24"/>
              </w:rPr>
            </w:pPr>
            <w:r>
              <w:rPr>
                <w:spacing w:val="-4"/>
                <w:sz w:val="24"/>
              </w:rPr>
              <w:t xml:space="preserve">Код исто </w:t>
            </w:r>
            <w:proofErr w:type="spellStart"/>
            <w:r>
              <w:rPr>
                <w:spacing w:val="-4"/>
                <w:sz w:val="24"/>
              </w:rPr>
              <w:t>чник</w:t>
            </w:r>
            <w:proofErr w:type="spellEnd"/>
            <w:r>
              <w:rPr>
                <w:spacing w:val="-4"/>
                <w:sz w:val="24"/>
              </w:rPr>
              <w:t xml:space="preserve"> </w:t>
            </w:r>
            <w:r>
              <w:rPr>
                <w:spacing w:val="-10"/>
                <w:sz w:val="24"/>
              </w:rPr>
              <w:t>а</w:t>
            </w:r>
          </w:p>
          <w:p w14:paraId="0D33E60B" w14:textId="77777777" w:rsidR="00192D51" w:rsidRDefault="00460E6F">
            <w:pPr>
              <w:pStyle w:val="TableParagraph"/>
              <w:ind w:left="98" w:right="87" w:firstLine="12"/>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ний</w:t>
            </w:r>
            <w:proofErr w:type="spellEnd"/>
            <w:r>
              <w:rPr>
                <w:spacing w:val="-4"/>
                <w:sz w:val="24"/>
              </w:rPr>
              <w:t xml:space="preserve">/ </w:t>
            </w:r>
            <w:proofErr w:type="spellStart"/>
            <w:r>
              <w:rPr>
                <w:spacing w:val="-4"/>
                <w:sz w:val="24"/>
              </w:rPr>
              <w:t>напр</w:t>
            </w:r>
            <w:proofErr w:type="spellEnd"/>
            <w:r>
              <w:rPr>
                <w:spacing w:val="-4"/>
                <w:sz w:val="24"/>
              </w:rPr>
              <w:t xml:space="preserve"> </w:t>
            </w:r>
            <w:proofErr w:type="spellStart"/>
            <w:r>
              <w:rPr>
                <w:spacing w:val="-4"/>
                <w:sz w:val="24"/>
              </w:rPr>
              <w:t>авле</w:t>
            </w:r>
            <w:proofErr w:type="spellEnd"/>
            <w:r>
              <w:rPr>
                <w:spacing w:val="-4"/>
                <w:sz w:val="24"/>
              </w:rPr>
              <w:t xml:space="preserve"> </w:t>
            </w:r>
            <w:proofErr w:type="spellStart"/>
            <w:r>
              <w:rPr>
                <w:spacing w:val="-4"/>
                <w:sz w:val="24"/>
              </w:rPr>
              <w:t>ния</w:t>
            </w:r>
            <w:proofErr w:type="spellEnd"/>
            <w:r>
              <w:rPr>
                <w:spacing w:val="-4"/>
                <w:sz w:val="24"/>
              </w:rPr>
              <w:t xml:space="preserve"> </w:t>
            </w:r>
            <w:proofErr w:type="spellStart"/>
            <w:r>
              <w:rPr>
                <w:spacing w:val="-4"/>
                <w:sz w:val="24"/>
              </w:rPr>
              <w:t>расх</w:t>
            </w:r>
            <w:proofErr w:type="spellEnd"/>
            <w:r>
              <w:rPr>
                <w:spacing w:val="-4"/>
                <w:sz w:val="24"/>
              </w:rPr>
              <w:t xml:space="preserve"> </w:t>
            </w:r>
            <w:proofErr w:type="spellStart"/>
            <w:r>
              <w:rPr>
                <w:spacing w:val="-4"/>
                <w:sz w:val="24"/>
              </w:rPr>
              <w:t>одов</w:t>
            </w:r>
            <w:proofErr w:type="spellEnd"/>
            <w:r>
              <w:rPr>
                <w:spacing w:val="-4"/>
                <w:sz w:val="24"/>
              </w:rPr>
              <w:t xml:space="preserve"> </w:t>
            </w:r>
            <w:proofErr w:type="spellStart"/>
            <w:r>
              <w:rPr>
                <w:spacing w:val="-4"/>
                <w:sz w:val="24"/>
              </w:rPr>
              <w:t>ания</w:t>
            </w:r>
            <w:proofErr w:type="spellEnd"/>
            <w:r>
              <w:rPr>
                <w:spacing w:val="-4"/>
                <w:sz w:val="24"/>
              </w:rPr>
              <w:t xml:space="preserve"> </w:t>
            </w:r>
            <w:proofErr w:type="spellStart"/>
            <w:r>
              <w:rPr>
                <w:spacing w:val="-4"/>
                <w:sz w:val="24"/>
              </w:rPr>
              <w:t>целе</w:t>
            </w:r>
            <w:proofErr w:type="spellEnd"/>
            <w:r>
              <w:rPr>
                <w:spacing w:val="-4"/>
                <w:sz w:val="24"/>
              </w:rPr>
              <w:t xml:space="preserve"> </w:t>
            </w:r>
            <w:proofErr w:type="spellStart"/>
            <w:r>
              <w:rPr>
                <w:spacing w:val="-4"/>
                <w:sz w:val="24"/>
              </w:rPr>
              <w:t>вых</w:t>
            </w:r>
            <w:proofErr w:type="spellEnd"/>
            <w:r>
              <w:rPr>
                <w:spacing w:val="-4"/>
                <w:sz w:val="24"/>
              </w:rPr>
              <w:t xml:space="preserve"> сред </w:t>
            </w:r>
            <w:proofErr w:type="spellStart"/>
            <w:r>
              <w:rPr>
                <w:spacing w:val="-4"/>
                <w:sz w:val="24"/>
              </w:rPr>
              <w:t>ств</w:t>
            </w:r>
            <w:proofErr w:type="spellEnd"/>
          </w:p>
        </w:tc>
        <w:tc>
          <w:tcPr>
            <w:tcW w:w="538" w:type="dxa"/>
            <w:vMerge w:val="restart"/>
          </w:tcPr>
          <w:p w14:paraId="1B0CF03E" w14:textId="77777777" w:rsidR="00192D51" w:rsidRDefault="00460E6F">
            <w:pPr>
              <w:pStyle w:val="TableParagraph"/>
              <w:spacing w:before="95"/>
              <w:ind w:left="103" w:right="58" w:hanging="39"/>
              <w:jc w:val="both"/>
              <w:rPr>
                <w:sz w:val="24"/>
              </w:rPr>
            </w:pPr>
            <w:r>
              <w:rPr>
                <w:spacing w:val="-4"/>
                <w:sz w:val="24"/>
              </w:rPr>
              <w:t xml:space="preserve">Код </w:t>
            </w:r>
            <w:proofErr w:type="spellStart"/>
            <w:r>
              <w:rPr>
                <w:spacing w:val="-4"/>
                <w:sz w:val="24"/>
              </w:rPr>
              <w:t>гла</w:t>
            </w:r>
            <w:proofErr w:type="spellEnd"/>
            <w:r>
              <w:rPr>
                <w:spacing w:val="-4"/>
                <w:sz w:val="24"/>
              </w:rPr>
              <w:t xml:space="preserve"> </w:t>
            </w:r>
            <w:r>
              <w:rPr>
                <w:spacing w:val="-6"/>
                <w:sz w:val="24"/>
              </w:rPr>
              <w:t>вы</w:t>
            </w:r>
          </w:p>
        </w:tc>
        <w:tc>
          <w:tcPr>
            <w:tcW w:w="850" w:type="dxa"/>
            <w:vMerge w:val="restart"/>
          </w:tcPr>
          <w:p w14:paraId="5A692F7F" w14:textId="77777777" w:rsidR="00192D51" w:rsidRDefault="00460E6F">
            <w:pPr>
              <w:pStyle w:val="TableParagraph"/>
              <w:spacing w:before="95"/>
              <w:ind w:left="57" w:right="43"/>
              <w:jc w:val="center"/>
              <w:rPr>
                <w:sz w:val="24"/>
              </w:rPr>
            </w:pPr>
            <w:proofErr w:type="gramStart"/>
            <w:r>
              <w:rPr>
                <w:spacing w:val="-4"/>
                <w:sz w:val="24"/>
              </w:rPr>
              <w:t xml:space="preserve">Уника </w:t>
            </w:r>
            <w:proofErr w:type="spellStart"/>
            <w:r>
              <w:rPr>
                <w:spacing w:val="-4"/>
                <w:sz w:val="24"/>
              </w:rPr>
              <w:t>льный</w:t>
            </w:r>
            <w:proofErr w:type="spellEnd"/>
            <w:proofErr w:type="gramEnd"/>
            <w:r>
              <w:rPr>
                <w:spacing w:val="-4"/>
                <w:sz w:val="24"/>
              </w:rPr>
              <w:t xml:space="preserve"> код </w:t>
            </w:r>
            <w:r>
              <w:rPr>
                <w:spacing w:val="-2"/>
                <w:sz w:val="24"/>
              </w:rPr>
              <w:t xml:space="preserve">объект </w:t>
            </w:r>
            <w:r>
              <w:rPr>
                <w:spacing w:val="-10"/>
                <w:sz w:val="24"/>
              </w:rPr>
              <w:t xml:space="preserve">а </w:t>
            </w:r>
            <w:r>
              <w:rPr>
                <w:spacing w:val="-2"/>
                <w:sz w:val="24"/>
              </w:rPr>
              <w:t>РАИП,</w:t>
            </w:r>
          </w:p>
          <w:p w14:paraId="10500517" w14:textId="77777777" w:rsidR="00192D51" w:rsidRDefault="00460E6F">
            <w:pPr>
              <w:pStyle w:val="TableParagraph"/>
              <w:ind w:left="57" w:right="48"/>
              <w:jc w:val="center"/>
              <w:rPr>
                <w:sz w:val="24"/>
              </w:rPr>
            </w:pPr>
            <w:proofErr w:type="spellStart"/>
            <w:r>
              <w:rPr>
                <w:spacing w:val="-2"/>
                <w:sz w:val="24"/>
              </w:rPr>
              <w:t>Терзак</w:t>
            </w:r>
            <w:proofErr w:type="spellEnd"/>
            <w:r>
              <w:rPr>
                <w:spacing w:val="-2"/>
                <w:sz w:val="24"/>
              </w:rPr>
              <w:t xml:space="preserve"> </w:t>
            </w:r>
            <w:r>
              <w:rPr>
                <w:spacing w:val="-4"/>
                <w:sz w:val="24"/>
              </w:rPr>
              <w:t>аза</w:t>
            </w:r>
          </w:p>
        </w:tc>
        <w:tc>
          <w:tcPr>
            <w:tcW w:w="680" w:type="dxa"/>
            <w:vMerge w:val="restart"/>
          </w:tcPr>
          <w:p w14:paraId="68DFF0AF" w14:textId="77777777" w:rsidR="00192D51" w:rsidRDefault="00460E6F">
            <w:pPr>
              <w:pStyle w:val="TableParagraph"/>
              <w:spacing w:before="95"/>
              <w:ind w:left="75" w:right="67" w:firstLine="3"/>
              <w:jc w:val="center"/>
              <w:rPr>
                <w:sz w:val="24"/>
              </w:rPr>
            </w:pPr>
            <w:proofErr w:type="spellStart"/>
            <w:r>
              <w:rPr>
                <w:spacing w:val="-4"/>
                <w:sz w:val="24"/>
              </w:rPr>
              <w:t>Разр</w:t>
            </w:r>
            <w:proofErr w:type="spellEnd"/>
            <w:r>
              <w:rPr>
                <w:spacing w:val="-4"/>
                <w:sz w:val="24"/>
              </w:rPr>
              <w:t xml:space="preserve"> </w:t>
            </w:r>
            <w:proofErr w:type="spellStart"/>
            <w:r>
              <w:rPr>
                <w:spacing w:val="-4"/>
                <w:sz w:val="24"/>
              </w:rPr>
              <w:t>ешен</w:t>
            </w:r>
            <w:proofErr w:type="spellEnd"/>
            <w:r>
              <w:rPr>
                <w:spacing w:val="-4"/>
                <w:sz w:val="24"/>
              </w:rPr>
              <w:t xml:space="preserve"> </w:t>
            </w:r>
            <w:proofErr w:type="spellStart"/>
            <w:r>
              <w:rPr>
                <w:spacing w:val="-4"/>
                <w:sz w:val="24"/>
              </w:rPr>
              <w:t>ный</w:t>
            </w:r>
            <w:proofErr w:type="spellEnd"/>
            <w:r>
              <w:rPr>
                <w:spacing w:val="-4"/>
                <w:sz w:val="24"/>
              </w:rPr>
              <w:t xml:space="preserve"> </w:t>
            </w:r>
            <w:r>
              <w:rPr>
                <w:spacing w:val="-10"/>
                <w:sz w:val="24"/>
              </w:rPr>
              <w:t xml:space="preserve">к </w:t>
            </w:r>
            <w:proofErr w:type="spellStart"/>
            <w:r>
              <w:rPr>
                <w:spacing w:val="-4"/>
                <w:sz w:val="24"/>
              </w:rPr>
              <w:t>испо</w:t>
            </w:r>
            <w:proofErr w:type="spellEnd"/>
            <w:r>
              <w:rPr>
                <w:spacing w:val="-4"/>
                <w:sz w:val="24"/>
              </w:rPr>
              <w:t xml:space="preserve"> </w:t>
            </w:r>
            <w:proofErr w:type="spellStart"/>
            <w:r>
              <w:rPr>
                <w:spacing w:val="-4"/>
                <w:sz w:val="24"/>
              </w:rPr>
              <w:t>льзо</w:t>
            </w:r>
            <w:proofErr w:type="spellEnd"/>
            <w:r>
              <w:rPr>
                <w:spacing w:val="-4"/>
                <w:sz w:val="24"/>
              </w:rPr>
              <w:t xml:space="preserve"> </w:t>
            </w:r>
            <w:proofErr w:type="spellStart"/>
            <w:r>
              <w:rPr>
                <w:spacing w:val="-4"/>
                <w:sz w:val="24"/>
              </w:rPr>
              <w:t>вани</w:t>
            </w:r>
            <w:proofErr w:type="spellEnd"/>
            <w:r>
              <w:rPr>
                <w:spacing w:val="-4"/>
                <w:sz w:val="24"/>
              </w:rPr>
              <w:t xml:space="preserve"> </w:t>
            </w:r>
            <w:r>
              <w:rPr>
                <w:spacing w:val="-10"/>
                <w:sz w:val="24"/>
              </w:rPr>
              <w:t>ю</w:t>
            </w:r>
          </w:p>
          <w:p w14:paraId="722165A7" w14:textId="77777777" w:rsidR="00192D51" w:rsidRDefault="00460E6F">
            <w:pPr>
              <w:pStyle w:val="TableParagraph"/>
              <w:tabs>
                <w:tab w:val="left" w:pos="634"/>
              </w:tabs>
              <w:ind w:left="99" w:right="33" w:hanging="32"/>
              <w:rPr>
                <w:sz w:val="24"/>
              </w:rPr>
            </w:pPr>
            <w:proofErr w:type="spellStart"/>
            <w:r>
              <w:rPr>
                <w:spacing w:val="-2"/>
                <w:sz w:val="24"/>
              </w:rPr>
              <w:t>остат</w:t>
            </w:r>
            <w:proofErr w:type="spellEnd"/>
            <w:r>
              <w:rPr>
                <w:spacing w:val="-2"/>
                <w:sz w:val="24"/>
              </w:rPr>
              <w:t xml:space="preserve"> </w:t>
            </w:r>
            <w:proofErr w:type="spellStart"/>
            <w:r>
              <w:rPr>
                <w:spacing w:val="-6"/>
                <w:sz w:val="24"/>
              </w:rPr>
              <w:t>ок</w:t>
            </w:r>
            <w:proofErr w:type="spellEnd"/>
            <w:r>
              <w:rPr>
                <w:spacing w:val="-6"/>
                <w:sz w:val="24"/>
              </w:rPr>
              <w:t xml:space="preserve"> </w:t>
            </w:r>
            <w:proofErr w:type="spellStart"/>
            <w:r>
              <w:rPr>
                <w:spacing w:val="-4"/>
                <w:sz w:val="24"/>
              </w:rPr>
              <w:t>целе</w:t>
            </w:r>
            <w:proofErr w:type="spellEnd"/>
            <w:r>
              <w:rPr>
                <w:spacing w:val="-4"/>
                <w:sz w:val="24"/>
              </w:rPr>
              <w:t xml:space="preserve"> </w:t>
            </w:r>
            <w:proofErr w:type="spellStart"/>
            <w:r>
              <w:rPr>
                <w:spacing w:val="-4"/>
                <w:sz w:val="24"/>
              </w:rPr>
              <w:t>вых</w:t>
            </w:r>
            <w:proofErr w:type="spellEnd"/>
            <w:r>
              <w:rPr>
                <w:spacing w:val="-4"/>
                <w:sz w:val="24"/>
              </w:rPr>
              <w:t xml:space="preserve"> сред </w:t>
            </w:r>
            <w:proofErr w:type="spellStart"/>
            <w:r>
              <w:rPr>
                <w:spacing w:val="-4"/>
                <w:sz w:val="24"/>
              </w:rPr>
              <w:t>ств</w:t>
            </w:r>
            <w:proofErr w:type="spellEnd"/>
            <w:r>
              <w:rPr>
                <w:spacing w:val="-4"/>
                <w:sz w:val="24"/>
              </w:rPr>
              <w:t xml:space="preserve"> </w:t>
            </w:r>
            <w:r>
              <w:rPr>
                <w:spacing w:val="-6"/>
                <w:sz w:val="24"/>
              </w:rPr>
              <w:t xml:space="preserve">на </w:t>
            </w:r>
            <w:proofErr w:type="spellStart"/>
            <w:r>
              <w:rPr>
                <w:spacing w:val="-4"/>
                <w:sz w:val="24"/>
              </w:rPr>
              <w:t>нача</w:t>
            </w:r>
            <w:proofErr w:type="spellEnd"/>
            <w:r>
              <w:rPr>
                <w:spacing w:val="-4"/>
                <w:sz w:val="24"/>
              </w:rPr>
              <w:t xml:space="preserve"> </w:t>
            </w:r>
            <w:proofErr w:type="spellStart"/>
            <w:r>
              <w:rPr>
                <w:spacing w:val="-6"/>
                <w:sz w:val="24"/>
              </w:rPr>
              <w:t>ло</w:t>
            </w:r>
            <w:proofErr w:type="spellEnd"/>
            <w:r>
              <w:rPr>
                <w:spacing w:val="80"/>
                <w:sz w:val="24"/>
              </w:rPr>
              <w:t xml:space="preserve"> </w:t>
            </w:r>
            <w:r>
              <w:rPr>
                <w:spacing w:val="-6"/>
                <w:sz w:val="24"/>
              </w:rPr>
              <w:t>20</w:t>
            </w:r>
            <w:r>
              <w:rPr>
                <w:sz w:val="24"/>
                <w:u w:val="single"/>
              </w:rPr>
              <w:tab/>
            </w:r>
            <w:r>
              <w:rPr>
                <w:sz w:val="24"/>
              </w:rPr>
              <w:t xml:space="preserve"> </w:t>
            </w:r>
            <w:r>
              <w:rPr>
                <w:spacing w:val="-4"/>
                <w:sz w:val="24"/>
              </w:rPr>
              <w:t>года</w:t>
            </w:r>
          </w:p>
        </w:tc>
        <w:tc>
          <w:tcPr>
            <w:tcW w:w="850" w:type="dxa"/>
            <w:vMerge w:val="restart"/>
          </w:tcPr>
          <w:p w14:paraId="0645B015" w14:textId="77777777" w:rsidR="00192D51" w:rsidRDefault="00460E6F">
            <w:pPr>
              <w:pStyle w:val="TableParagraph"/>
              <w:spacing w:before="95"/>
              <w:ind w:left="84" w:right="76"/>
              <w:jc w:val="center"/>
              <w:rPr>
                <w:sz w:val="24"/>
              </w:rPr>
            </w:pPr>
            <w:r>
              <w:rPr>
                <w:spacing w:val="-4"/>
                <w:sz w:val="24"/>
              </w:rPr>
              <w:t xml:space="preserve">Сумм </w:t>
            </w:r>
            <w:r>
              <w:rPr>
                <w:spacing w:val="-10"/>
                <w:sz w:val="24"/>
              </w:rPr>
              <w:t>ы</w:t>
            </w:r>
          </w:p>
          <w:p w14:paraId="3A80C536" w14:textId="77777777" w:rsidR="00192D51" w:rsidRDefault="00460E6F">
            <w:pPr>
              <w:pStyle w:val="TableParagraph"/>
              <w:ind w:left="57" w:right="48"/>
              <w:jc w:val="center"/>
              <w:rPr>
                <w:sz w:val="24"/>
              </w:rPr>
            </w:pPr>
            <w:proofErr w:type="spellStart"/>
            <w:r>
              <w:rPr>
                <w:spacing w:val="-2"/>
                <w:sz w:val="24"/>
              </w:rPr>
              <w:t>возвра</w:t>
            </w:r>
            <w:proofErr w:type="spellEnd"/>
            <w:r>
              <w:rPr>
                <w:spacing w:val="-2"/>
                <w:sz w:val="24"/>
              </w:rPr>
              <w:t xml:space="preserve"> </w:t>
            </w:r>
            <w:r>
              <w:rPr>
                <w:spacing w:val="-6"/>
                <w:sz w:val="24"/>
              </w:rPr>
              <w:t>та</w:t>
            </w:r>
          </w:p>
          <w:p w14:paraId="791A6934" w14:textId="77777777" w:rsidR="00192D51" w:rsidRDefault="00460E6F">
            <w:pPr>
              <w:pStyle w:val="TableParagraph"/>
              <w:ind w:left="57" w:right="45"/>
              <w:jc w:val="center"/>
              <w:rPr>
                <w:sz w:val="24"/>
              </w:rPr>
            </w:pPr>
            <w:proofErr w:type="spellStart"/>
            <w:r>
              <w:rPr>
                <w:spacing w:val="-2"/>
                <w:sz w:val="24"/>
              </w:rPr>
              <w:t>дебито</w:t>
            </w:r>
            <w:proofErr w:type="spellEnd"/>
            <w:r>
              <w:rPr>
                <w:spacing w:val="-2"/>
                <w:sz w:val="24"/>
              </w:rPr>
              <w:t xml:space="preserve"> </w:t>
            </w:r>
            <w:proofErr w:type="spellStart"/>
            <w:r>
              <w:rPr>
                <w:spacing w:val="-4"/>
                <w:sz w:val="24"/>
              </w:rPr>
              <w:t>рской</w:t>
            </w:r>
            <w:proofErr w:type="spellEnd"/>
            <w:r>
              <w:rPr>
                <w:spacing w:val="-4"/>
                <w:sz w:val="24"/>
              </w:rPr>
              <w:t xml:space="preserve"> </w:t>
            </w:r>
            <w:proofErr w:type="spellStart"/>
            <w:r>
              <w:rPr>
                <w:spacing w:val="-4"/>
                <w:sz w:val="24"/>
              </w:rPr>
              <w:t>задол</w:t>
            </w:r>
            <w:proofErr w:type="spellEnd"/>
            <w:r>
              <w:rPr>
                <w:spacing w:val="-4"/>
                <w:sz w:val="24"/>
              </w:rPr>
              <w:t xml:space="preserve"> </w:t>
            </w:r>
            <w:proofErr w:type="spellStart"/>
            <w:r>
              <w:rPr>
                <w:spacing w:val="-4"/>
                <w:sz w:val="24"/>
              </w:rPr>
              <w:t>женно</w:t>
            </w:r>
            <w:proofErr w:type="spellEnd"/>
            <w:r>
              <w:rPr>
                <w:spacing w:val="-4"/>
                <w:sz w:val="24"/>
              </w:rPr>
              <w:t xml:space="preserve"> </w:t>
            </w:r>
            <w:proofErr w:type="spellStart"/>
            <w:r>
              <w:rPr>
                <w:spacing w:val="-4"/>
                <w:sz w:val="24"/>
              </w:rPr>
              <w:t>сти</w:t>
            </w:r>
            <w:proofErr w:type="spellEnd"/>
            <w:r>
              <w:rPr>
                <w:spacing w:val="-4"/>
                <w:sz w:val="24"/>
              </w:rPr>
              <w:t xml:space="preserve"> </w:t>
            </w:r>
            <w:proofErr w:type="spellStart"/>
            <w:r>
              <w:rPr>
                <w:spacing w:val="-2"/>
                <w:sz w:val="24"/>
              </w:rPr>
              <w:t>прошл</w:t>
            </w:r>
            <w:proofErr w:type="spellEnd"/>
            <w:r>
              <w:rPr>
                <w:spacing w:val="-2"/>
                <w:sz w:val="24"/>
              </w:rPr>
              <w:t xml:space="preserve"> </w:t>
            </w:r>
            <w:proofErr w:type="spellStart"/>
            <w:r>
              <w:rPr>
                <w:spacing w:val="-6"/>
                <w:sz w:val="24"/>
              </w:rPr>
              <w:t>ых</w:t>
            </w:r>
            <w:proofErr w:type="spellEnd"/>
          </w:p>
          <w:p w14:paraId="0542DFC3" w14:textId="77777777" w:rsidR="00192D51" w:rsidRDefault="00460E6F">
            <w:pPr>
              <w:pStyle w:val="TableParagraph"/>
              <w:ind w:left="67" w:right="53" w:firstLine="160"/>
              <w:rPr>
                <w:sz w:val="24"/>
              </w:rPr>
            </w:pPr>
            <w:r>
              <w:rPr>
                <w:spacing w:val="-4"/>
                <w:sz w:val="24"/>
              </w:rPr>
              <w:t xml:space="preserve">лет, </w:t>
            </w:r>
            <w:proofErr w:type="spellStart"/>
            <w:r>
              <w:rPr>
                <w:spacing w:val="-2"/>
                <w:sz w:val="24"/>
              </w:rPr>
              <w:t>разре</w:t>
            </w:r>
            <w:proofErr w:type="spellEnd"/>
            <w:r>
              <w:rPr>
                <w:spacing w:val="-2"/>
                <w:sz w:val="24"/>
              </w:rPr>
              <w:t xml:space="preserve"> </w:t>
            </w:r>
            <w:proofErr w:type="spellStart"/>
            <w:r>
              <w:rPr>
                <w:spacing w:val="-2"/>
                <w:sz w:val="24"/>
              </w:rPr>
              <w:t>шенны</w:t>
            </w:r>
            <w:proofErr w:type="spellEnd"/>
          </w:p>
          <w:p w14:paraId="718EF6A8" w14:textId="77777777" w:rsidR="00192D51" w:rsidRDefault="00460E6F">
            <w:pPr>
              <w:pStyle w:val="TableParagraph"/>
              <w:spacing w:before="1"/>
              <w:ind w:left="67" w:right="56" w:hanging="5"/>
              <w:jc w:val="center"/>
              <w:rPr>
                <w:sz w:val="24"/>
              </w:rPr>
            </w:pPr>
            <w:r>
              <w:rPr>
                <w:sz w:val="24"/>
              </w:rPr>
              <w:t xml:space="preserve">е к </w:t>
            </w:r>
            <w:proofErr w:type="spellStart"/>
            <w:r>
              <w:rPr>
                <w:spacing w:val="-2"/>
                <w:sz w:val="24"/>
              </w:rPr>
              <w:t>исполь</w:t>
            </w:r>
            <w:proofErr w:type="spellEnd"/>
            <w:r>
              <w:rPr>
                <w:spacing w:val="-2"/>
                <w:sz w:val="24"/>
              </w:rPr>
              <w:t xml:space="preserve"> </w:t>
            </w:r>
            <w:proofErr w:type="spellStart"/>
            <w:r>
              <w:rPr>
                <w:spacing w:val="-2"/>
                <w:sz w:val="24"/>
              </w:rPr>
              <w:t>зовани</w:t>
            </w:r>
            <w:proofErr w:type="spellEnd"/>
            <w:r>
              <w:rPr>
                <w:spacing w:val="-2"/>
                <w:sz w:val="24"/>
              </w:rPr>
              <w:t xml:space="preserve"> </w:t>
            </w:r>
            <w:r>
              <w:rPr>
                <w:spacing w:val="-10"/>
                <w:sz w:val="24"/>
              </w:rPr>
              <w:t>ю</w:t>
            </w:r>
          </w:p>
        </w:tc>
        <w:tc>
          <w:tcPr>
            <w:tcW w:w="6297" w:type="dxa"/>
            <w:gridSpan w:val="10"/>
          </w:tcPr>
          <w:p w14:paraId="14997B6D" w14:textId="77777777" w:rsidR="00192D51" w:rsidRDefault="00460E6F">
            <w:pPr>
              <w:pStyle w:val="TableParagraph"/>
              <w:spacing w:before="95"/>
              <w:ind w:left="7"/>
              <w:jc w:val="center"/>
              <w:rPr>
                <w:sz w:val="24"/>
              </w:rPr>
            </w:pPr>
            <w:r>
              <w:rPr>
                <w:spacing w:val="-2"/>
                <w:sz w:val="24"/>
              </w:rPr>
              <w:t>Планируемые</w:t>
            </w:r>
          </w:p>
        </w:tc>
        <w:tc>
          <w:tcPr>
            <w:tcW w:w="1414" w:type="dxa"/>
            <w:gridSpan w:val="2"/>
          </w:tcPr>
          <w:p w14:paraId="5F20C9C1" w14:textId="77777777" w:rsidR="00192D51" w:rsidRDefault="00460E6F">
            <w:pPr>
              <w:pStyle w:val="TableParagraph"/>
              <w:spacing w:before="95"/>
              <w:ind w:left="657" w:right="79" w:hanging="560"/>
              <w:rPr>
                <w:sz w:val="24"/>
              </w:rPr>
            </w:pPr>
            <w:r>
              <w:rPr>
                <w:spacing w:val="-2"/>
                <w:sz w:val="24"/>
              </w:rPr>
              <w:t xml:space="preserve">Фактически </w:t>
            </w:r>
            <w:r>
              <w:rPr>
                <w:spacing w:val="-10"/>
                <w:sz w:val="24"/>
              </w:rPr>
              <w:t>е</w:t>
            </w:r>
          </w:p>
        </w:tc>
        <w:tc>
          <w:tcPr>
            <w:tcW w:w="735" w:type="dxa"/>
            <w:vMerge w:val="restart"/>
          </w:tcPr>
          <w:p w14:paraId="07E8E40F" w14:textId="77777777" w:rsidR="00192D51" w:rsidRDefault="00460E6F">
            <w:pPr>
              <w:pStyle w:val="TableParagraph"/>
              <w:spacing w:before="95"/>
              <w:ind w:left="73" w:right="52" w:hanging="1"/>
              <w:jc w:val="center"/>
              <w:rPr>
                <w:sz w:val="24"/>
              </w:rPr>
            </w:pPr>
            <w:proofErr w:type="spellStart"/>
            <w:r>
              <w:rPr>
                <w:spacing w:val="-4"/>
                <w:sz w:val="24"/>
              </w:rPr>
              <w:t>Неис</w:t>
            </w:r>
            <w:proofErr w:type="spellEnd"/>
            <w:r>
              <w:rPr>
                <w:spacing w:val="-4"/>
                <w:sz w:val="24"/>
              </w:rPr>
              <w:t xml:space="preserve"> </w:t>
            </w:r>
            <w:r>
              <w:rPr>
                <w:spacing w:val="-2"/>
                <w:sz w:val="24"/>
              </w:rPr>
              <w:t xml:space="preserve">польз </w:t>
            </w:r>
            <w:proofErr w:type="spellStart"/>
            <w:r>
              <w:rPr>
                <w:spacing w:val="-2"/>
                <w:sz w:val="24"/>
              </w:rPr>
              <w:t>ованн</w:t>
            </w:r>
            <w:proofErr w:type="spellEnd"/>
            <w:r>
              <w:rPr>
                <w:spacing w:val="-2"/>
                <w:sz w:val="24"/>
              </w:rPr>
              <w:t xml:space="preserve"> </w:t>
            </w:r>
            <w:proofErr w:type="spellStart"/>
            <w:r>
              <w:rPr>
                <w:spacing w:val="-6"/>
                <w:sz w:val="24"/>
              </w:rPr>
              <w:t>ый</w:t>
            </w:r>
            <w:proofErr w:type="spellEnd"/>
          </w:p>
          <w:p w14:paraId="0C81B8FE" w14:textId="77777777" w:rsidR="00192D51" w:rsidRDefault="00460E6F">
            <w:pPr>
              <w:pStyle w:val="TableParagraph"/>
              <w:ind w:left="98" w:right="76"/>
              <w:jc w:val="both"/>
              <w:rPr>
                <w:sz w:val="24"/>
              </w:rPr>
            </w:pPr>
            <w:proofErr w:type="spellStart"/>
            <w:r>
              <w:rPr>
                <w:spacing w:val="-2"/>
                <w:sz w:val="24"/>
              </w:rPr>
              <w:t>разре</w:t>
            </w:r>
            <w:proofErr w:type="spellEnd"/>
            <w:r>
              <w:rPr>
                <w:spacing w:val="-2"/>
                <w:sz w:val="24"/>
              </w:rPr>
              <w:t xml:space="preserve"> </w:t>
            </w:r>
            <w:proofErr w:type="spellStart"/>
            <w:r>
              <w:rPr>
                <w:spacing w:val="-4"/>
                <w:sz w:val="24"/>
              </w:rPr>
              <w:t>шенн</w:t>
            </w:r>
            <w:proofErr w:type="spellEnd"/>
            <w:r>
              <w:rPr>
                <w:spacing w:val="-4"/>
                <w:sz w:val="24"/>
              </w:rPr>
              <w:t xml:space="preserve"> </w:t>
            </w:r>
            <w:proofErr w:type="spellStart"/>
            <w:r>
              <w:rPr>
                <w:spacing w:val="-6"/>
                <w:sz w:val="24"/>
              </w:rPr>
              <w:t>ый</w:t>
            </w:r>
            <w:proofErr w:type="spellEnd"/>
          </w:p>
          <w:p w14:paraId="67A29BD2" w14:textId="77777777" w:rsidR="00192D51" w:rsidRDefault="00460E6F">
            <w:pPr>
              <w:pStyle w:val="TableParagraph"/>
              <w:ind w:left="20"/>
              <w:jc w:val="center"/>
              <w:rPr>
                <w:sz w:val="24"/>
              </w:rPr>
            </w:pPr>
            <w:proofErr w:type="spellStart"/>
            <w:r>
              <w:rPr>
                <w:spacing w:val="-2"/>
                <w:sz w:val="24"/>
              </w:rPr>
              <w:t>остат</w:t>
            </w:r>
            <w:proofErr w:type="spellEnd"/>
            <w:r>
              <w:rPr>
                <w:spacing w:val="-2"/>
                <w:sz w:val="24"/>
              </w:rPr>
              <w:t xml:space="preserve"> </w:t>
            </w:r>
            <w:proofErr w:type="spellStart"/>
            <w:r>
              <w:rPr>
                <w:spacing w:val="-6"/>
                <w:sz w:val="24"/>
              </w:rPr>
              <w:t>ок</w:t>
            </w:r>
            <w:proofErr w:type="spellEnd"/>
          </w:p>
          <w:p w14:paraId="6440C64A" w14:textId="77777777" w:rsidR="00192D51" w:rsidRDefault="00460E6F">
            <w:pPr>
              <w:pStyle w:val="TableParagraph"/>
              <w:ind w:left="66" w:right="43" w:hanging="2"/>
              <w:jc w:val="center"/>
              <w:rPr>
                <w:sz w:val="24"/>
              </w:rPr>
            </w:pPr>
            <w:r>
              <w:rPr>
                <w:spacing w:val="-2"/>
                <w:sz w:val="24"/>
              </w:rPr>
              <w:t xml:space="preserve">посту плени </w:t>
            </w:r>
            <w:r>
              <w:rPr>
                <w:spacing w:val="-10"/>
                <w:sz w:val="24"/>
              </w:rPr>
              <w:t>й</w:t>
            </w:r>
          </w:p>
        </w:tc>
        <w:tc>
          <w:tcPr>
            <w:tcW w:w="680" w:type="dxa"/>
            <w:vMerge w:val="restart"/>
          </w:tcPr>
          <w:p w14:paraId="24040084" w14:textId="77777777" w:rsidR="00192D51" w:rsidRDefault="00460E6F">
            <w:pPr>
              <w:pStyle w:val="TableParagraph"/>
              <w:spacing w:before="95"/>
              <w:ind w:left="71" w:right="46" w:firstLine="16"/>
              <w:jc w:val="both"/>
              <w:rPr>
                <w:sz w:val="24"/>
              </w:rPr>
            </w:pPr>
            <w:proofErr w:type="spellStart"/>
            <w:r>
              <w:rPr>
                <w:spacing w:val="-4"/>
                <w:sz w:val="24"/>
              </w:rPr>
              <w:t>Неис</w:t>
            </w:r>
            <w:proofErr w:type="spellEnd"/>
            <w:r>
              <w:rPr>
                <w:spacing w:val="-4"/>
                <w:sz w:val="24"/>
              </w:rPr>
              <w:t xml:space="preserve"> </w:t>
            </w:r>
            <w:proofErr w:type="spellStart"/>
            <w:r>
              <w:rPr>
                <w:spacing w:val="-4"/>
                <w:sz w:val="24"/>
              </w:rPr>
              <w:t>поль</w:t>
            </w:r>
            <w:proofErr w:type="spellEnd"/>
            <w:r>
              <w:rPr>
                <w:spacing w:val="-4"/>
                <w:sz w:val="24"/>
              </w:rPr>
              <w:t xml:space="preserve"> зова </w:t>
            </w:r>
            <w:proofErr w:type="spellStart"/>
            <w:r>
              <w:rPr>
                <w:spacing w:val="-4"/>
                <w:sz w:val="24"/>
              </w:rPr>
              <w:t>нный</w:t>
            </w:r>
            <w:proofErr w:type="spellEnd"/>
            <w:r>
              <w:rPr>
                <w:spacing w:val="-4"/>
                <w:sz w:val="24"/>
              </w:rPr>
              <w:t xml:space="preserve"> </w:t>
            </w:r>
            <w:proofErr w:type="spellStart"/>
            <w:r>
              <w:rPr>
                <w:spacing w:val="-2"/>
                <w:sz w:val="24"/>
              </w:rPr>
              <w:t>разре</w:t>
            </w:r>
            <w:proofErr w:type="spellEnd"/>
            <w:r>
              <w:rPr>
                <w:spacing w:val="-2"/>
                <w:sz w:val="24"/>
              </w:rPr>
              <w:t xml:space="preserve"> </w:t>
            </w:r>
            <w:proofErr w:type="spellStart"/>
            <w:r>
              <w:rPr>
                <w:spacing w:val="-4"/>
                <w:sz w:val="24"/>
              </w:rPr>
              <w:t>шенн</w:t>
            </w:r>
            <w:proofErr w:type="spellEnd"/>
            <w:r>
              <w:rPr>
                <w:spacing w:val="-4"/>
                <w:sz w:val="24"/>
              </w:rPr>
              <w:t xml:space="preserve"> </w:t>
            </w:r>
            <w:proofErr w:type="spellStart"/>
            <w:r>
              <w:rPr>
                <w:spacing w:val="-6"/>
                <w:sz w:val="24"/>
              </w:rPr>
              <w:t>ый</w:t>
            </w:r>
            <w:proofErr w:type="spellEnd"/>
          </w:p>
          <w:p w14:paraId="4894968D" w14:textId="77777777" w:rsidR="00192D51" w:rsidRDefault="00460E6F">
            <w:pPr>
              <w:pStyle w:val="TableParagraph"/>
              <w:ind w:left="227" w:right="42" w:hanging="152"/>
              <w:rPr>
                <w:sz w:val="24"/>
              </w:rPr>
            </w:pPr>
            <w:proofErr w:type="spellStart"/>
            <w:r>
              <w:rPr>
                <w:spacing w:val="-2"/>
                <w:sz w:val="24"/>
              </w:rPr>
              <w:t>остат</w:t>
            </w:r>
            <w:proofErr w:type="spellEnd"/>
            <w:r>
              <w:rPr>
                <w:spacing w:val="-2"/>
                <w:sz w:val="24"/>
              </w:rPr>
              <w:t xml:space="preserve"> </w:t>
            </w:r>
            <w:proofErr w:type="spellStart"/>
            <w:r>
              <w:rPr>
                <w:spacing w:val="-6"/>
                <w:sz w:val="24"/>
              </w:rPr>
              <w:t>ок</w:t>
            </w:r>
            <w:proofErr w:type="spellEnd"/>
          </w:p>
          <w:p w14:paraId="07608DD2" w14:textId="77777777" w:rsidR="00192D51" w:rsidRDefault="00460E6F">
            <w:pPr>
              <w:pStyle w:val="TableParagraph"/>
              <w:ind w:left="241" w:right="58" w:hanging="156"/>
              <w:rPr>
                <w:sz w:val="24"/>
              </w:rPr>
            </w:pPr>
            <w:proofErr w:type="spellStart"/>
            <w:r>
              <w:rPr>
                <w:spacing w:val="-4"/>
                <w:sz w:val="24"/>
              </w:rPr>
              <w:t>выпл</w:t>
            </w:r>
            <w:proofErr w:type="spellEnd"/>
            <w:r>
              <w:rPr>
                <w:spacing w:val="-4"/>
                <w:sz w:val="24"/>
              </w:rPr>
              <w:t xml:space="preserve"> </w:t>
            </w:r>
            <w:proofErr w:type="spellStart"/>
            <w:r>
              <w:rPr>
                <w:spacing w:val="-6"/>
                <w:sz w:val="24"/>
              </w:rPr>
              <w:t>ат</w:t>
            </w:r>
            <w:proofErr w:type="spellEnd"/>
          </w:p>
        </w:tc>
        <w:tc>
          <w:tcPr>
            <w:tcW w:w="824" w:type="dxa"/>
            <w:vMerge w:val="restart"/>
          </w:tcPr>
          <w:p w14:paraId="1E2D68AA" w14:textId="77777777" w:rsidR="00192D51" w:rsidRDefault="00460E6F">
            <w:pPr>
              <w:pStyle w:val="TableParagraph"/>
              <w:spacing w:before="95"/>
              <w:ind w:left="125" w:right="42" w:hanging="44"/>
              <w:rPr>
                <w:sz w:val="24"/>
              </w:rPr>
            </w:pPr>
            <w:r>
              <w:rPr>
                <w:spacing w:val="-2"/>
                <w:sz w:val="24"/>
              </w:rPr>
              <w:t xml:space="preserve">Приме </w:t>
            </w:r>
            <w:proofErr w:type="spellStart"/>
            <w:r>
              <w:rPr>
                <w:spacing w:val="-4"/>
                <w:sz w:val="24"/>
              </w:rPr>
              <w:t>чание</w:t>
            </w:r>
            <w:proofErr w:type="spellEnd"/>
          </w:p>
        </w:tc>
      </w:tr>
      <w:tr w:rsidR="00192D51" w14:paraId="60041F4D" w14:textId="77777777">
        <w:trPr>
          <w:trHeight w:val="479"/>
        </w:trPr>
        <w:tc>
          <w:tcPr>
            <w:tcW w:w="682" w:type="dxa"/>
            <w:vMerge/>
            <w:tcBorders>
              <w:top w:val="nil"/>
            </w:tcBorders>
          </w:tcPr>
          <w:p w14:paraId="7366E113" w14:textId="77777777" w:rsidR="00192D51" w:rsidRDefault="00192D51">
            <w:pPr>
              <w:rPr>
                <w:sz w:val="2"/>
                <w:szCs w:val="2"/>
              </w:rPr>
            </w:pPr>
          </w:p>
        </w:tc>
        <w:tc>
          <w:tcPr>
            <w:tcW w:w="538" w:type="dxa"/>
            <w:vMerge/>
            <w:tcBorders>
              <w:top w:val="nil"/>
            </w:tcBorders>
          </w:tcPr>
          <w:p w14:paraId="4CD59DF9" w14:textId="77777777" w:rsidR="00192D51" w:rsidRDefault="00192D51">
            <w:pPr>
              <w:rPr>
                <w:sz w:val="2"/>
                <w:szCs w:val="2"/>
              </w:rPr>
            </w:pPr>
          </w:p>
        </w:tc>
        <w:tc>
          <w:tcPr>
            <w:tcW w:w="850" w:type="dxa"/>
            <w:vMerge/>
            <w:tcBorders>
              <w:top w:val="nil"/>
            </w:tcBorders>
          </w:tcPr>
          <w:p w14:paraId="3A1A2DE7" w14:textId="77777777" w:rsidR="00192D51" w:rsidRDefault="00192D51">
            <w:pPr>
              <w:rPr>
                <w:sz w:val="2"/>
                <w:szCs w:val="2"/>
              </w:rPr>
            </w:pPr>
          </w:p>
        </w:tc>
        <w:tc>
          <w:tcPr>
            <w:tcW w:w="680" w:type="dxa"/>
            <w:vMerge/>
            <w:tcBorders>
              <w:top w:val="nil"/>
            </w:tcBorders>
          </w:tcPr>
          <w:p w14:paraId="195FC598" w14:textId="77777777" w:rsidR="00192D51" w:rsidRDefault="00192D51">
            <w:pPr>
              <w:rPr>
                <w:sz w:val="2"/>
                <w:szCs w:val="2"/>
              </w:rPr>
            </w:pPr>
          </w:p>
        </w:tc>
        <w:tc>
          <w:tcPr>
            <w:tcW w:w="850" w:type="dxa"/>
            <w:vMerge/>
            <w:tcBorders>
              <w:top w:val="nil"/>
            </w:tcBorders>
          </w:tcPr>
          <w:p w14:paraId="0A2C276C" w14:textId="77777777" w:rsidR="00192D51" w:rsidRDefault="00192D51">
            <w:pPr>
              <w:rPr>
                <w:sz w:val="2"/>
                <w:szCs w:val="2"/>
              </w:rPr>
            </w:pPr>
          </w:p>
        </w:tc>
        <w:tc>
          <w:tcPr>
            <w:tcW w:w="3114" w:type="dxa"/>
            <w:gridSpan w:val="5"/>
          </w:tcPr>
          <w:p w14:paraId="5AF10D7C" w14:textId="77777777" w:rsidR="00192D51" w:rsidRDefault="00460E6F">
            <w:pPr>
              <w:pStyle w:val="TableParagraph"/>
              <w:spacing w:before="95"/>
              <w:ind w:left="903"/>
              <w:rPr>
                <w:sz w:val="24"/>
              </w:rPr>
            </w:pPr>
            <w:r>
              <w:rPr>
                <w:spacing w:val="-2"/>
                <w:sz w:val="24"/>
              </w:rPr>
              <w:t>поступления</w:t>
            </w:r>
          </w:p>
        </w:tc>
        <w:tc>
          <w:tcPr>
            <w:tcW w:w="3183" w:type="dxa"/>
            <w:gridSpan w:val="5"/>
          </w:tcPr>
          <w:p w14:paraId="6C9F312D" w14:textId="77777777" w:rsidR="00192D51" w:rsidRDefault="00460E6F">
            <w:pPr>
              <w:pStyle w:val="TableParagraph"/>
              <w:spacing w:before="95"/>
              <w:ind w:left="6"/>
              <w:jc w:val="center"/>
              <w:rPr>
                <w:sz w:val="24"/>
              </w:rPr>
            </w:pPr>
            <w:r>
              <w:rPr>
                <w:spacing w:val="-2"/>
                <w:sz w:val="24"/>
              </w:rPr>
              <w:t>выплаты</w:t>
            </w:r>
          </w:p>
        </w:tc>
        <w:tc>
          <w:tcPr>
            <w:tcW w:w="678" w:type="dxa"/>
            <w:vMerge w:val="restart"/>
          </w:tcPr>
          <w:p w14:paraId="322E711A" w14:textId="77777777" w:rsidR="00192D51" w:rsidRDefault="00460E6F">
            <w:pPr>
              <w:pStyle w:val="TableParagraph"/>
              <w:spacing w:before="95"/>
              <w:ind w:left="105" w:right="87" w:firstLine="7"/>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ния</w:t>
            </w:r>
            <w:proofErr w:type="spellEnd"/>
          </w:p>
        </w:tc>
        <w:tc>
          <w:tcPr>
            <w:tcW w:w="736" w:type="dxa"/>
            <w:vMerge w:val="restart"/>
          </w:tcPr>
          <w:p w14:paraId="3AB5BFB2" w14:textId="77777777" w:rsidR="00192D51" w:rsidRDefault="00460E6F">
            <w:pPr>
              <w:pStyle w:val="TableParagraph"/>
              <w:spacing w:before="95"/>
              <w:ind w:left="185" w:right="92" w:hanging="77"/>
              <w:rPr>
                <w:sz w:val="24"/>
              </w:rPr>
            </w:pPr>
            <w:proofErr w:type="spellStart"/>
            <w:r>
              <w:rPr>
                <w:spacing w:val="-4"/>
                <w:sz w:val="24"/>
              </w:rPr>
              <w:t>выпл</w:t>
            </w:r>
            <w:proofErr w:type="spellEnd"/>
            <w:r>
              <w:rPr>
                <w:spacing w:val="-4"/>
                <w:sz w:val="24"/>
              </w:rPr>
              <w:t xml:space="preserve"> </w:t>
            </w:r>
            <w:proofErr w:type="spellStart"/>
            <w:r>
              <w:rPr>
                <w:spacing w:val="-4"/>
                <w:sz w:val="24"/>
              </w:rPr>
              <w:t>аты</w:t>
            </w:r>
            <w:proofErr w:type="spellEnd"/>
          </w:p>
        </w:tc>
        <w:tc>
          <w:tcPr>
            <w:tcW w:w="735" w:type="dxa"/>
            <w:vMerge/>
            <w:tcBorders>
              <w:top w:val="nil"/>
            </w:tcBorders>
          </w:tcPr>
          <w:p w14:paraId="6987F3EA" w14:textId="77777777" w:rsidR="00192D51" w:rsidRDefault="00192D51">
            <w:pPr>
              <w:rPr>
                <w:sz w:val="2"/>
                <w:szCs w:val="2"/>
              </w:rPr>
            </w:pPr>
          </w:p>
        </w:tc>
        <w:tc>
          <w:tcPr>
            <w:tcW w:w="680" w:type="dxa"/>
            <w:vMerge/>
            <w:tcBorders>
              <w:top w:val="nil"/>
            </w:tcBorders>
          </w:tcPr>
          <w:p w14:paraId="1FA55990" w14:textId="77777777" w:rsidR="00192D51" w:rsidRDefault="00192D51">
            <w:pPr>
              <w:rPr>
                <w:sz w:val="2"/>
                <w:szCs w:val="2"/>
              </w:rPr>
            </w:pPr>
          </w:p>
        </w:tc>
        <w:tc>
          <w:tcPr>
            <w:tcW w:w="824" w:type="dxa"/>
            <w:vMerge/>
            <w:tcBorders>
              <w:top w:val="nil"/>
            </w:tcBorders>
          </w:tcPr>
          <w:p w14:paraId="25699EF7" w14:textId="77777777" w:rsidR="00192D51" w:rsidRDefault="00192D51">
            <w:pPr>
              <w:rPr>
                <w:sz w:val="2"/>
                <w:szCs w:val="2"/>
              </w:rPr>
            </w:pPr>
          </w:p>
        </w:tc>
      </w:tr>
      <w:tr w:rsidR="00192D51" w14:paraId="7003E61F" w14:textId="77777777">
        <w:trPr>
          <w:trHeight w:val="482"/>
        </w:trPr>
        <w:tc>
          <w:tcPr>
            <w:tcW w:w="682" w:type="dxa"/>
            <w:vMerge/>
            <w:tcBorders>
              <w:top w:val="nil"/>
            </w:tcBorders>
          </w:tcPr>
          <w:p w14:paraId="1931C84F" w14:textId="77777777" w:rsidR="00192D51" w:rsidRDefault="00192D51">
            <w:pPr>
              <w:rPr>
                <w:sz w:val="2"/>
                <w:szCs w:val="2"/>
              </w:rPr>
            </w:pPr>
          </w:p>
        </w:tc>
        <w:tc>
          <w:tcPr>
            <w:tcW w:w="538" w:type="dxa"/>
            <w:vMerge/>
            <w:tcBorders>
              <w:top w:val="nil"/>
            </w:tcBorders>
          </w:tcPr>
          <w:p w14:paraId="25DE316D" w14:textId="77777777" w:rsidR="00192D51" w:rsidRDefault="00192D51">
            <w:pPr>
              <w:rPr>
                <w:sz w:val="2"/>
                <w:szCs w:val="2"/>
              </w:rPr>
            </w:pPr>
          </w:p>
        </w:tc>
        <w:tc>
          <w:tcPr>
            <w:tcW w:w="850" w:type="dxa"/>
            <w:vMerge/>
            <w:tcBorders>
              <w:top w:val="nil"/>
            </w:tcBorders>
          </w:tcPr>
          <w:p w14:paraId="581AFB50" w14:textId="77777777" w:rsidR="00192D51" w:rsidRDefault="00192D51">
            <w:pPr>
              <w:rPr>
                <w:sz w:val="2"/>
                <w:szCs w:val="2"/>
              </w:rPr>
            </w:pPr>
          </w:p>
        </w:tc>
        <w:tc>
          <w:tcPr>
            <w:tcW w:w="680" w:type="dxa"/>
            <w:vMerge/>
            <w:tcBorders>
              <w:top w:val="nil"/>
            </w:tcBorders>
          </w:tcPr>
          <w:p w14:paraId="1E28084D" w14:textId="77777777" w:rsidR="00192D51" w:rsidRDefault="00192D51">
            <w:pPr>
              <w:rPr>
                <w:sz w:val="2"/>
                <w:szCs w:val="2"/>
              </w:rPr>
            </w:pPr>
          </w:p>
        </w:tc>
        <w:tc>
          <w:tcPr>
            <w:tcW w:w="850" w:type="dxa"/>
            <w:vMerge/>
            <w:tcBorders>
              <w:top w:val="nil"/>
            </w:tcBorders>
          </w:tcPr>
          <w:p w14:paraId="00D33C75" w14:textId="77777777" w:rsidR="00192D51" w:rsidRDefault="00192D51">
            <w:pPr>
              <w:rPr>
                <w:sz w:val="2"/>
                <w:szCs w:val="2"/>
              </w:rPr>
            </w:pPr>
          </w:p>
        </w:tc>
        <w:tc>
          <w:tcPr>
            <w:tcW w:w="570" w:type="dxa"/>
            <w:vMerge w:val="restart"/>
          </w:tcPr>
          <w:p w14:paraId="42C2F6BF" w14:textId="77777777" w:rsidR="00192D51" w:rsidRDefault="00460E6F">
            <w:pPr>
              <w:pStyle w:val="TableParagraph"/>
              <w:spacing w:before="95"/>
              <w:ind w:left="173" w:right="82" w:hanging="77"/>
              <w:rPr>
                <w:sz w:val="24"/>
              </w:rPr>
            </w:pPr>
            <w:r>
              <w:rPr>
                <w:spacing w:val="-4"/>
                <w:sz w:val="24"/>
              </w:rPr>
              <w:t xml:space="preserve">Все </w:t>
            </w:r>
            <w:proofErr w:type="spellStart"/>
            <w:r>
              <w:rPr>
                <w:spacing w:val="-6"/>
                <w:sz w:val="24"/>
              </w:rPr>
              <w:t>го</w:t>
            </w:r>
            <w:proofErr w:type="spellEnd"/>
          </w:p>
        </w:tc>
        <w:tc>
          <w:tcPr>
            <w:tcW w:w="2544" w:type="dxa"/>
            <w:gridSpan w:val="4"/>
          </w:tcPr>
          <w:p w14:paraId="4C80D79A" w14:textId="77777777" w:rsidR="00192D51" w:rsidRDefault="00460E6F">
            <w:pPr>
              <w:pStyle w:val="TableParagraph"/>
              <w:spacing w:before="95"/>
              <w:ind w:left="671"/>
              <w:rPr>
                <w:sz w:val="24"/>
              </w:rPr>
            </w:pPr>
            <w:r>
              <w:rPr>
                <w:sz w:val="24"/>
              </w:rPr>
              <w:t>в</w:t>
            </w:r>
            <w:r>
              <w:rPr>
                <w:spacing w:val="-1"/>
                <w:sz w:val="24"/>
              </w:rPr>
              <w:t xml:space="preserve"> </w:t>
            </w:r>
            <w:r>
              <w:rPr>
                <w:sz w:val="24"/>
              </w:rPr>
              <w:t xml:space="preserve">том </w:t>
            </w:r>
            <w:r>
              <w:rPr>
                <w:spacing w:val="-2"/>
                <w:sz w:val="24"/>
              </w:rPr>
              <w:t>числе</w:t>
            </w:r>
          </w:p>
        </w:tc>
        <w:tc>
          <w:tcPr>
            <w:tcW w:w="566" w:type="dxa"/>
            <w:vMerge w:val="restart"/>
          </w:tcPr>
          <w:p w14:paraId="05DC0890" w14:textId="77777777" w:rsidR="00192D51" w:rsidRDefault="00460E6F">
            <w:pPr>
              <w:pStyle w:val="TableParagraph"/>
              <w:spacing w:before="95"/>
              <w:ind w:left="172" w:right="79" w:hanging="77"/>
              <w:rPr>
                <w:sz w:val="24"/>
              </w:rPr>
            </w:pPr>
            <w:r>
              <w:rPr>
                <w:spacing w:val="-4"/>
                <w:sz w:val="24"/>
              </w:rPr>
              <w:t xml:space="preserve">Все </w:t>
            </w:r>
            <w:proofErr w:type="spellStart"/>
            <w:r>
              <w:rPr>
                <w:spacing w:val="-6"/>
                <w:sz w:val="24"/>
              </w:rPr>
              <w:t>го</w:t>
            </w:r>
            <w:proofErr w:type="spellEnd"/>
          </w:p>
        </w:tc>
        <w:tc>
          <w:tcPr>
            <w:tcW w:w="2617" w:type="dxa"/>
            <w:gridSpan w:val="4"/>
          </w:tcPr>
          <w:p w14:paraId="65413914" w14:textId="77777777" w:rsidR="00192D51" w:rsidRDefault="00460E6F">
            <w:pPr>
              <w:pStyle w:val="TableParagraph"/>
              <w:spacing w:before="95"/>
              <w:ind w:left="710"/>
              <w:rPr>
                <w:sz w:val="24"/>
              </w:rPr>
            </w:pPr>
            <w:r>
              <w:rPr>
                <w:sz w:val="24"/>
              </w:rPr>
              <w:t>в</w:t>
            </w:r>
            <w:r>
              <w:rPr>
                <w:spacing w:val="-1"/>
                <w:sz w:val="24"/>
              </w:rPr>
              <w:t xml:space="preserve"> </w:t>
            </w:r>
            <w:r>
              <w:rPr>
                <w:sz w:val="24"/>
              </w:rPr>
              <w:t xml:space="preserve">том </w:t>
            </w:r>
            <w:r>
              <w:rPr>
                <w:spacing w:val="-2"/>
                <w:sz w:val="24"/>
              </w:rPr>
              <w:t>числе</w:t>
            </w:r>
          </w:p>
        </w:tc>
        <w:tc>
          <w:tcPr>
            <w:tcW w:w="678" w:type="dxa"/>
            <w:vMerge/>
            <w:tcBorders>
              <w:top w:val="nil"/>
            </w:tcBorders>
          </w:tcPr>
          <w:p w14:paraId="12379A05" w14:textId="77777777" w:rsidR="00192D51" w:rsidRDefault="00192D51">
            <w:pPr>
              <w:rPr>
                <w:sz w:val="2"/>
                <w:szCs w:val="2"/>
              </w:rPr>
            </w:pPr>
          </w:p>
        </w:tc>
        <w:tc>
          <w:tcPr>
            <w:tcW w:w="736" w:type="dxa"/>
            <w:vMerge/>
            <w:tcBorders>
              <w:top w:val="nil"/>
            </w:tcBorders>
          </w:tcPr>
          <w:p w14:paraId="7A1C7EEA" w14:textId="77777777" w:rsidR="00192D51" w:rsidRDefault="00192D51">
            <w:pPr>
              <w:rPr>
                <w:sz w:val="2"/>
                <w:szCs w:val="2"/>
              </w:rPr>
            </w:pPr>
          </w:p>
        </w:tc>
        <w:tc>
          <w:tcPr>
            <w:tcW w:w="735" w:type="dxa"/>
            <w:vMerge/>
            <w:tcBorders>
              <w:top w:val="nil"/>
            </w:tcBorders>
          </w:tcPr>
          <w:p w14:paraId="323DD3B1" w14:textId="77777777" w:rsidR="00192D51" w:rsidRDefault="00192D51">
            <w:pPr>
              <w:rPr>
                <w:sz w:val="2"/>
                <w:szCs w:val="2"/>
              </w:rPr>
            </w:pPr>
          </w:p>
        </w:tc>
        <w:tc>
          <w:tcPr>
            <w:tcW w:w="680" w:type="dxa"/>
            <w:vMerge/>
            <w:tcBorders>
              <w:top w:val="nil"/>
            </w:tcBorders>
          </w:tcPr>
          <w:p w14:paraId="08EEEA5F" w14:textId="77777777" w:rsidR="00192D51" w:rsidRDefault="00192D51">
            <w:pPr>
              <w:rPr>
                <w:sz w:val="2"/>
                <w:szCs w:val="2"/>
              </w:rPr>
            </w:pPr>
          </w:p>
        </w:tc>
        <w:tc>
          <w:tcPr>
            <w:tcW w:w="824" w:type="dxa"/>
            <w:vMerge/>
            <w:tcBorders>
              <w:top w:val="nil"/>
            </w:tcBorders>
          </w:tcPr>
          <w:p w14:paraId="50A1F369" w14:textId="77777777" w:rsidR="00192D51" w:rsidRDefault="00192D51">
            <w:pPr>
              <w:rPr>
                <w:sz w:val="2"/>
                <w:szCs w:val="2"/>
              </w:rPr>
            </w:pPr>
          </w:p>
        </w:tc>
      </w:tr>
      <w:tr w:rsidR="00192D51" w14:paraId="5D1A6377" w14:textId="77777777">
        <w:trPr>
          <w:trHeight w:val="3701"/>
        </w:trPr>
        <w:tc>
          <w:tcPr>
            <w:tcW w:w="682" w:type="dxa"/>
            <w:vMerge/>
            <w:tcBorders>
              <w:top w:val="nil"/>
            </w:tcBorders>
          </w:tcPr>
          <w:p w14:paraId="60A03170" w14:textId="77777777" w:rsidR="00192D51" w:rsidRDefault="00192D51">
            <w:pPr>
              <w:rPr>
                <w:sz w:val="2"/>
                <w:szCs w:val="2"/>
              </w:rPr>
            </w:pPr>
          </w:p>
        </w:tc>
        <w:tc>
          <w:tcPr>
            <w:tcW w:w="538" w:type="dxa"/>
            <w:vMerge/>
            <w:tcBorders>
              <w:top w:val="nil"/>
            </w:tcBorders>
          </w:tcPr>
          <w:p w14:paraId="7C959164" w14:textId="77777777" w:rsidR="00192D51" w:rsidRDefault="00192D51">
            <w:pPr>
              <w:rPr>
                <w:sz w:val="2"/>
                <w:szCs w:val="2"/>
              </w:rPr>
            </w:pPr>
          </w:p>
        </w:tc>
        <w:tc>
          <w:tcPr>
            <w:tcW w:w="850" w:type="dxa"/>
            <w:vMerge/>
            <w:tcBorders>
              <w:top w:val="nil"/>
            </w:tcBorders>
          </w:tcPr>
          <w:p w14:paraId="10F7A543" w14:textId="77777777" w:rsidR="00192D51" w:rsidRDefault="00192D51">
            <w:pPr>
              <w:rPr>
                <w:sz w:val="2"/>
                <w:szCs w:val="2"/>
              </w:rPr>
            </w:pPr>
          </w:p>
        </w:tc>
        <w:tc>
          <w:tcPr>
            <w:tcW w:w="680" w:type="dxa"/>
            <w:vMerge/>
            <w:tcBorders>
              <w:top w:val="nil"/>
            </w:tcBorders>
          </w:tcPr>
          <w:p w14:paraId="078BBF9A" w14:textId="77777777" w:rsidR="00192D51" w:rsidRDefault="00192D51">
            <w:pPr>
              <w:rPr>
                <w:sz w:val="2"/>
                <w:szCs w:val="2"/>
              </w:rPr>
            </w:pPr>
          </w:p>
        </w:tc>
        <w:tc>
          <w:tcPr>
            <w:tcW w:w="850" w:type="dxa"/>
            <w:vMerge/>
            <w:tcBorders>
              <w:top w:val="nil"/>
            </w:tcBorders>
          </w:tcPr>
          <w:p w14:paraId="17423CA2" w14:textId="77777777" w:rsidR="00192D51" w:rsidRDefault="00192D51">
            <w:pPr>
              <w:rPr>
                <w:sz w:val="2"/>
                <w:szCs w:val="2"/>
              </w:rPr>
            </w:pPr>
          </w:p>
        </w:tc>
        <w:tc>
          <w:tcPr>
            <w:tcW w:w="570" w:type="dxa"/>
            <w:vMerge/>
            <w:tcBorders>
              <w:top w:val="nil"/>
            </w:tcBorders>
          </w:tcPr>
          <w:p w14:paraId="631CC37A" w14:textId="77777777" w:rsidR="00192D51" w:rsidRDefault="00192D51">
            <w:pPr>
              <w:rPr>
                <w:sz w:val="2"/>
                <w:szCs w:val="2"/>
              </w:rPr>
            </w:pPr>
          </w:p>
        </w:tc>
        <w:tc>
          <w:tcPr>
            <w:tcW w:w="634" w:type="dxa"/>
          </w:tcPr>
          <w:p w14:paraId="61841B1A" w14:textId="77777777" w:rsidR="00192D51" w:rsidRDefault="00460E6F">
            <w:pPr>
              <w:pStyle w:val="TableParagraph"/>
              <w:spacing w:before="92"/>
              <w:ind w:left="81" w:right="63"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72" w:type="dxa"/>
          </w:tcPr>
          <w:p w14:paraId="241090FC" w14:textId="77777777" w:rsidR="00192D51" w:rsidRDefault="00460E6F">
            <w:pPr>
              <w:pStyle w:val="TableParagraph"/>
              <w:spacing w:before="92"/>
              <w:ind w:left="162" w:right="69"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2A96D38A" w14:textId="77777777" w:rsidR="00192D51" w:rsidRDefault="00460E6F">
            <w:pPr>
              <w:pStyle w:val="TableParagraph"/>
              <w:spacing w:before="1"/>
              <w:ind w:left="88" w:right="82"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72" w:type="dxa"/>
          </w:tcPr>
          <w:p w14:paraId="773E0D40" w14:textId="77777777" w:rsidR="00192D51" w:rsidRDefault="00460E6F">
            <w:pPr>
              <w:pStyle w:val="TableParagraph"/>
              <w:spacing w:before="92"/>
              <w:ind w:left="5"/>
              <w:jc w:val="center"/>
              <w:rPr>
                <w:sz w:val="24"/>
              </w:rPr>
            </w:pPr>
            <w:r>
              <w:rPr>
                <w:spacing w:val="-4"/>
                <w:sz w:val="24"/>
              </w:rPr>
              <w:t xml:space="preserve">Втор </w:t>
            </w:r>
            <w:r>
              <w:rPr>
                <w:spacing w:val="-6"/>
                <w:sz w:val="24"/>
              </w:rPr>
              <w:t>ой</w:t>
            </w:r>
          </w:p>
          <w:p w14:paraId="228F5254" w14:textId="77777777" w:rsidR="00192D51" w:rsidRDefault="00460E6F">
            <w:pPr>
              <w:pStyle w:val="TableParagraph"/>
              <w:spacing w:before="1"/>
              <w:ind w:left="88" w:right="82"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566" w:type="dxa"/>
          </w:tcPr>
          <w:p w14:paraId="6F562094" w14:textId="77777777" w:rsidR="00192D51" w:rsidRDefault="00460E6F">
            <w:pPr>
              <w:pStyle w:val="TableParagraph"/>
              <w:spacing w:before="92"/>
              <w:ind w:left="71" w:right="62" w:firstLine="9"/>
              <w:jc w:val="both"/>
              <w:rPr>
                <w:sz w:val="24"/>
              </w:rPr>
            </w:pPr>
            <w:proofErr w:type="spellStart"/>
            <w:r>
              <w:rPr>
                <w:spacing w:val="-4"/>
                <w:sz w:val="24"/>
              </w:rPr>
              <w:t>Пос</w:t>
            </w:r>
            <w:proofErr w:type="spellEnd"/>
            <w:r>
              <w:rPr>
                <w:spacing w:val="-4"/>
                <w:sz w:val="24"/>
              </w:rPr>
              <w:t xml:space="preserve"> лед </w:t>
            </w:r>
            <w:proofErr w:type="spellStart"/>
            <w:r>
              <w:rPr>
                <w:spacing w:val="-6"/>
                <w:sz w:val="24"/>
              </w:rPr>
              <w:t>ую</w:t>
            </w:r>
            <w:proofErr w:type="spellEnd"/>
            <w:r>
              <w:rPr>
                <w:spacing w:val="-6"/>
                <w:sz w:val="24"/>
              </w:rPr>
              <w:t xml:space="preserve"> </w:t>
            </w:r>
            <w:proofErr w:type="spellStart"/>
            <w:r>
              <w:rPr>
                <w:spacing w:val="-4"/>
                <w:sz w:val="24"/>
              </w:rPr>
              <w:t>щие</w:t>
            </w:r>
            <w:proofErr w:type="spellEnd"/>
            <w:r>
              <w:rPr>
                <w:spacing w:val="-4"/>
                <w:sz w:val="24"/>
              </w:rPr>
              <w:t xml:space="preserve"> год </w:t>
            </w:r>
            <w:r>
              <w:rPr>
                <w:spacing w:val="-10"/>
                <w:sz w:val="24"/>
              </w:rPr>
              <w:t>ы</w:t>
            </w:r>
          </w:p>
        </w:tc>
        <w:tc>
          <w:tcPr>
            <w:tcW w:w="566" w:type="dxa"/>
            <w:vMerge/>
            <w:tcBorders>
              <w:top w:val="nil"/>
            </w:tcBorders>
          </w:tcPr>
          <w:p w14:paraId="562CB338" w14:textId="77777777" w:rsidR="00192D51" w:rsidRDefault="00192D51">
            <w:pPr>
              <w:rPr>
                <w:sz w:val="2"/>
                <w:szCs w:val="2"/>
              </w:rPr>
            </w:pPr>
          </w:p>
        </w:tc>
        <w:tc>
          <w:tcPr>
            <w:tcW w:w="614" w:type="dxa"/>
          </w:tcPr>
          <w:p w14:paraId="0BE44317" w14:textId="77777777" w:rsidR="00192D51" w:rsidRDefault="00460E6F">
            <w:pPr>
              <w:pStyle w:val="TableParagraph"/>
              <w:spacing w:before="92"/>
              <w:ind w:left="74" w:right="50"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90" w:type="dxa"/>
          </w:tcPr>
          <w:p w14:paraId="4EEE715E" w14:textId="77777777" w:rsidR="00192D51" w:rsidRDefault="00460E6F">
            <w:pPr>
              <w:pStyle w:val="TableParagraph"/>
              <w:spacing w:before="92"/>
              <w:ind w:left="173" w:right="76"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2C7FFCD7" w14:textId="77777777" w:rsidR="00192D51" w:rsidRDefault="00460E6F">
            <w:pPr>
              <w:pStyle w:val="TableParagraph"/>
              <w:spacing w:before="1"/>
              <w:ind w:left="99" w:right="89"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90" w:type="dxa"/>
          </w:tcPr>
          <w:p w14:paraId="451387D7" w14:textId="77777777" w:rsidR="00192D51" w:rsidRDefault="00460E6F">
            <w:pPr>
              <w:pStyle w:val="TableParagraph"/>
              <w:spacing w:before="92"/>
              <w:ind w:left="93" w:right="81"/>
              <w:jc w:val="center"/>
              <w:rPr>
                <w:sz w:val="24"/>
              </w:rPr>
            </w:pPr>
            <w:r>
              <w:rPr>
                <w:spacing w:val="-4"/>
                <w:sz w:val="24"/>
              </w:rPr>
              <w:t xml:space="preserve">Втор </w:t>
            </w:r>
            <w:r>
              <w:rPr>
                <w:spacing w:val="-6"/>
                <w:sz w:val="24"/>
              </w:rPr>
              <w:t>ой</w:t>
            </w:r>
          </w:p>
          <w:p w14:paraId="194F24BD" w14:textId="77777777" w:rsidR="00192D51" w:rsidRDefault="00460E6F">
            <w:pPr>
              <w:pStyle w:val="TableParagraph"/>
              <w:spacing w:before="1"/>
              <w:ind w:left="100" w:right="87"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23" w:type="dxa"/>
          </w:tcPr>
          <w:p w14:paraId="0C413424" w14:textId="77777777" w:rsidR="00192D51" w:rsidRDefault="00460E6F">
            <w:pPr>
              <w:pStyle w:val="TableParagraph"/>
              <w:spacing w:before="92"/>
              <w:ind w:left="65" w:right="52" w:hanging="2"/>
              <w:jc w:val="center"/>
              <w:rPr>
                <w:sz w:val="24"/>
              </w:rPr>
            </w:pPr>
            <w:proofErr w:type="spellStart"/>
            <w:r>
              <w:rPr>
                <w:spacing w:val="-4"/>
                <w:sz w:val="24"/>
              </w:rPr>
              <w:t>Пос</w:t>
            </w:r>
            <w:proofErr w:type="spellEnd"/>
            <w:r>
              <w:rPr>
                <w:spacing w:val="-4"/>
                <w:sz w:val="24"/>
              </w:rPr>
              <w:t xml:space="preserve"> </w:t>
            </w:r>
            <w:proofErr w:type="spellStart"/>
            <w:r>
              <w:rPr>
                <w:spacing w:val="-4"/>
                <w:sz w:val="24"/>
              </w:rPr>
              <w:t>леду</w:t>
            </w:r>
            <w:proofErr w:type="spellEnd"/>
            <w:r>
              <w:rPr>
                <w:spacing w:val="-4"/>
                <w:sz w:val="24"/>
              </w:rPr>
              <w:t xml:space="preserve"> </w:t>
            </w:r>
            <w:proofErr w:type="spellStart"/>
            <w:r>
              <w:rPr>
                <w:spacing w:val="-4"/>
                <w:sz w:val="24"/>
              </w:rPr>
              <w:t>ющи</w:t>
            </w:r>
            <w:proofErr w:type="spellEnd"/>
            <w:r>
              <w:rPr>
                <w:spacing w:val="-4"/>
                <w:sz w:val="24"/>
              </w:rPr>
              <w:t xml:space="preserve"> </w:t>
            </w:r>
            <w:r>
              <w:rPr>
                <w:spacing w:val="-10"/>
                <w:sz w:val="24"/>
              </w:rPr>
              <w:t>е</w:t>
            </w:r>
          </w:p>
          <w:p w14:paraId="3C79F583" w14:textId="77777777" w:rsidR="00192D51" w:rsidRDefault="00460E6F">
            <w:pPr>
              <w:pStyle w:val="TableParagraph"/>
              <w:spacing w:before="1"/>
              <w:ind w:left="94" w:right="79"/>
              <w:jc w:val="center"/>
              <w:rPr>
                <w:sz w:val="24"/>
              </w:rPr>
            </w:pPr>
            <w:r>
              <w:rPr>
                <w:spacing w:val="-4"/>
                <w:sz w:val="24"/>
              </w:rPr>
              <w:t xml:space="preserve">год </w:t>
            </w:r>
            <w:r>
              <w:rPr>
                <w:spacing w:val="-10"/>
                <w:sz w:val="24"/>
              </w:rPr>
              <w:t>ы</w:t>
            </w:r>
          </w:p>
        </w:tc>
        <w:tc>
          <w:tcPr>
            <w:tcW w:w="678" w:type="dxa"/>
            <w:vMerge/>
            <w:tcBorders>
              <w:top w:val="nil"/>
            </w:tcBorders>
          </w:tcPr>
          <w:p w14:paraId="2DCC716A" w14:textId="77777777" w:rsidR="00192D51" w:rsidRDefault="00192D51">
            <w:pPr>
              <w:rPr>
                <w:sz w:val="2"/>
                <w:szCs w:val="2"/>
              </w:rPr>
            </w:pPr>
          </w:p>
        </w:tc>
        <w:tc>
          <w:tcPr>
            <w:tcW w:w="736" w:type="dxa"/>
            <w:vMerge/>
            <w:tcBorders>
              <w:top w:val="nil"/>
            </w:tcBorders>
          </w:tcPr>
          <w:p w14:paraId="1727CCA6" w14:textId="77777777" w:rsidR="00192D51" w:rsidRDefault="00192D51">
            <w:pPr>
              <w:rPr>
                <w:sz w:val="2"/>
                <w:szCs w:val="2"/>
              </w:rPr>
            </w:pPr>
          </w:p>
        </w:tc>
        <w:tc>
          <w:tcPr>
            <w:tcW w:w="735" w:type="dxa"/>
            <w:vMerge/>
            <w:tcBorders>
              <w:top w:val="nil"/>
            </w:tcBorders>
          </w:tcPr>
          <w:p w14:paraId="6CE2A750" w14:textId="77777777" w:rsidR="00192D51" w:rsidRDefault="00192D51">
            <w:pPr>
              <w:rPr>
                <w:sz w:val="2"/>
                <w:szCs w:val="2"/>
              </w:rPr>
            </w:pPr>
          </w:p>
        </w:tc>
        <w:tc>
          <w:tcPr>
            <w:tcW w:w="680" w:type="dxa"/>
            <w:vMerge/>
            <w:tcBorders>
              <w:top w:val="nil"/>
            </w:tcBorders>
          </w:tcPr>
          <w:p w14:paraId="4E398BF1" w14:textId="77777777" w:rsidR="00192D51" w:rsidRDefault="00192D51">
            <w:pPr>
              <w:rPr>
                <w:sz w:val="2"/>
                <w:szCs w:val="2"/>
              </w:rPr>
            </w:pPr>
          </w:p>
        </w:tc>
        <w:tc>
          <w:tcPr>
            <w:tcW w:w="824" w:type="dxa"/>
            <w:vMerge/>
            <w:tcBorders>
              <w:top w:val="nil"/>
            </w:tcBorders>
          </w:tcPr>
          <w:p w14:paraId="10BA7B57" w14:textId="77777777" w:rsidR="00192D51" w:rsidRDefault="00192D51">
            <w:pPr>
              <w:rPr>
                <w:sz w:val="2"/>
                <w:szCs w:val="2"/>
              </w:rPr>
            </w:pPr>
          </w:p>
        </w:tc>
      </w:tr>
      <w:tr w:rsidR="00192D51" w14:paraId="2381F10B" w14:textId="77777777">
        <w:trPr>
          <w:trHeight w:val="479"/>
        </w:trPr>
        <w:tc>
          <w:tcPr>
            <w:tcW w:w="682" w:type="dxa"/>
          </w:tcPr>
          <w:p w14:paraId="5866A22C" w14:textId="77777777" w:rsidR="00192D51" w:rsidRDefault="00460E6F">
            <w:pPr>
              <w:pStyle w:val="TableParagraph"/>
              <w:spacing w:before="95"/>
              <w:ind w:left="48" w:right="39"/>
              <w:jc w:val="center"/>
              <w:rPr>
                <w:sz w:val="24"/>
              </w:rPr>
            </w:pPr>
            <w:r>
              <w:rPr>
                <w:spacing w:val="-10"/>
                <w:sz w:val="24"/>
              </w:rPr>
              <w:t>1</w:t>
            </w:r>
          </w:p>
        </w:tc>
        <w:tc>
          <w:tcPr>
            <w:tcW w:w="538" w:type="dxa"/>
          </w:tcPr>
          <w:p w14:paraId="746858EF" w14:textId="77777777" w:rsidR="00192D51" w:rsidRDefault="00460E6F">
            <w:pPr>
              <w:pStyle w:val="TableParagraph"/>
              <w:spacing w:before="95"/>
              <w:ind w:left="4"/>
              <w:jc w:val="center"/>
              <w:rPr>
                <w:sz w:val="24"/>
              </w:rPr>
            </w:pPr>
            <w:r>
              <w:rPr>
                <w:spacing w:val="-10"/>
                <w:sz w:val="24"/>
              </w:rPr>
              <w:t>2</w:t>
            </w:r>
          </w:p>
        </w:tc>
        <w:tc>
          <w:tcPr>
            <w:tcW w:w="850" w:type="dxa"/>
          </w:tcPr>
          <w:p w14:paraId="6228B8B1" w14:textId="77777777" w:rsidR="00192D51" w:rsidRDefault="00460E6F">
            <w:pPr>
              <w:pStyle w:val="TableParagraph"/>
              <w:spacing w:before="95"/>
              <w:ind w:left="57" w:right="49"/>
              <w:jc w:val="center"/>
              <w:rPr>
                <w:sz w:val="24"/>
              </w:rPr>
            </w:pPr>
            <w:r>
              <w:rPr>
                <w:spacing w:val="-10"/>
                <w:sz w:val="24"/>
              </w:rPr>
              <w:t>3</w:t>
            </w:r>
          </w:p>
        </w:tc>
        <w:tc>
          <w:tcPr>
            <w:tcW w:w="680" w:type="dxa"/>
          </w:tcPr>
          <w:p w14:paraId="4F423F7B" w14:textId="77777777" w:rsidR="00192D51" w:rsidRDefault="00460E6F">
            <w:pPr>
              <w:pStyle w:val="TableParagraph"/>
              <w:spacing w:before="95"/>
              <w:ind w:left="9"/>
              <w:jc w:val="center"/>
              <w:rPr>
                <w:sz w:val="24"/>
              </w:rPr>
            </w:pPr>
            <w:r>
              <w:rPr>
                <w:spacing w:val="-10"/>
                <w:sz w:val="24"/>
              </w:rPr>
              <w:t>4</w:t>
            </w:r>
          </w:p>
        </w:tc>
        <w:tc>
          <w:tcPr>
            <w:tcW w:w="850" w:type="dxa"/>
          </w:tcPr>
          <w:p w14:paraId="3B8A4214" w14:textId="77777777" w:rsidR="00192D51" w:rsidRDefault="00460E6F">
            <w:pPr>
              <w:pStyle w:val="TableParagraph"/>
              <w:spacing w:before="95"/>
              <w:ind w:left="57" w:right="51"/>
              <w:jc w:val="center"/>
              <w:rPr>
                <w:sz w:val="24"/>
              </w:rPr>
            </w:pPr>
            <w:r>
              <w:rPr>
                <w:spacing w:val="-10"/>
                <w:sz w:val="24"/>
              </w:rPr>
              <w:t>5</w:t>
            </w:r>
          </w:p>
        </w:tc>
        <w:tc>
          <w:tcPr>
            <w:tcW w:w="570" w:type="dxa"/>
          </w:tcPr>
          <w:p w14:paraId="4215BE6D" w14:textId="77777777" w:rsidR="00192D51" w:rsidRDefault="00460E6F">
            <w:pPr>
              <w:pStyle w:val="TableParagraph"/>
              <w:spacing w:before="95"/>
              <w:ind w:left="2"/>
              <w:jc w:val="center"/>
              <w:rPr>
                <w:sz w:val="24"/>
              </w:rPr>
            </w:pPr>
            <w:r>
              <w:rPr>
                <w:spacing w:val="-10"/>
                <w:sz w:val="24"/>
              </w:rPr>
              <w:t>6</w:t>
            </w:r>
          </w:p>
        </w:tc>
        <w:tc>
          <w:tcPr>
            <w:tcW w:w="634" w:type="dxa"/>
          </w:tcPr>
          <w:p w14:paraId="5737282C" w14:textId="77777777" w:rsidR="00192D51" w:rsidRDefault="00460E6F">
            <w:pPr>
              <w:pStyle w:val="TableParagraph"/>
              <w:spacing w:before="95"/>
              <w:jc w:val="center"/>
              <w:rPr>
                <w:sz w:val="24"/>
              </w:rPr>
            </w:pPr>
            <w:r>
              <w:rPr>
                <w:spacing w:val="-10"/>
                <w:sz w:val="24"/>
              </w:rPr>
              <w:t>7</w:t>
            </w:r>
          </w:p>
        </w:tc>
        <w:tc>
          <w:tcPr>
            <w:tcW w:w="672" w:type="dxa"/>
          </w:tcPr>
          <w:p w14:paraId="7A0D123F" w14:textId="77777777" w:rsidR="00192D51" w:rsidRDefault="00460E6F">
            <w:pPr>
              <w:pStyle w:val="TableParagraph"/>
              <w:spacing w:before="95"/>
              <w:ind w:left="5" w:right="2"/>
              <w:jc w:val="center"/>
              <w:rPr>
                <w:sz w:val="24"/>
              </w:rPr>
            </w:pPr>
            <w:r>
              <w:rPr>
                <w:spacing w:val="-10"/>
                <w:sz w:val="24"/>
              </w:rPr>
              <w:t>8</w:t>
            </w:r>
          </w:p>
        </w:tc>
        <w:tc>
          <w:tcPr>
            <w:tcW w:w="672" w:type="dxa"/>
          </w:tcPr>
          <w:p w14:paraId="6281FB2A" w14:textId="77777777" w:rsidR="00192D51" w:rsidRDefault="00460E6F">
            <w:pPr>
              <w:pStyle w:val="TableParagraph"/>
              <w:spacing w:before="95"/>
              <w:ind w:left="5" w:right="2"/>
              <w:jc w:val="center"/>
              <w:rPr>
                <w:sz w:val="24"/>
              </w:rPr>
            </w:pPr>
            <w:r>
              <w:rPr>
                <w:spacing w:val="-10"/>
                <w:sz w:val="24"/>
              </w:rPr>
              <w:t>9</w:t>
            </w:r>
          </w:p>
        </w:tc>
        <w:tc>
          <w:tcPr>
            <w:tcW w:w="566" w:type="dxa"/>
          </w:tcPr>
          <w:p w14:paraId="2F8D52E6" w14:textId="77777777" w:rsidR="00192D51" w:rsidRDefault="00460E6F">
            <w:pPr>
              <w:pStyle w:val="TableParagraph"/>
              <w:spacing w:before="95"/>
              <w:ind w:left="160"/>
              <w:rPr>
                <w:sz w:val="24"/>
              </w:rPr>
            </w:pPr>
            <w:r>
              <w:rPr>
                <w:spacing w:val="-5"/>
                <w:sz w:val="24"/>
              </w:rPr>
              <w:t>10</w:t>
            </w:r>
          </w:p>
        </w:tc>
        <w:tc>
          <w:tcPr>
            <w:tcW w:w="566" w:type="dxa"/>
          </w:tcPr>
          <w:p w14:paraId="5BB216D2" w14:textId="77777777" w:rsidR="00192D51" w:rsidRDefault="00460E6F">
            <w:pPr>
              <w:pStyle w:val="TableParagraph"/>
              <w:spacing w:before="95"/>
              <w:ind w:left="160"/>
              <w:rPr>
                <w:sz w:val="24"/>
              </w:rPr>
            </w:pPr>
            <w:r>
              <w:rPr>
                <w:spacing w:val="-5"/>
                <w:sz w:val="24"/>
              </w:rPr>
              <w:t>11</w:t>
            </w:r>
          </w:p>
        </w:tc>
        <w:tc>
          <w:tcPr>
            <w:tcW w:w="614" w:type="dxa"/>
          </w:tcPr>
          <w:p w14:paraId="5A226B40" w14:textId="77777777" w:rsidR="00192D51" w:rsidRDefault="00460E6F">
            <w:pPr>
              <w:pStyle w:val="TableParagraph"/>
              <w:spacing w:before="95"/>
              <w:ind w:left="185"/>
              <w:rPr>
                <w:sz w:val="24"/>
              </w:rPr>
            </w:pPr>
            <w:r>
              <w:rPr>
                <w:spacing w:val="-5"/>
                <w:sz w:val="24"/>
              </w:rPr>
              <w:t>12</w:t>
            </w:r>
          </w:p>
        </w:tc>
        <w:tc>
          <w:tcPr>
            <w:tcW w:w="690" w:type="dxa"/>
          </w:tcPr>
          <w:p w14:paraId="757964D7" w14:textId="77777777" w:rsidR="00192D51" w:rsidRDefault="00460E6F">
            <w:pPr>
              <w:pStyle w:val="TableParagraph"/>
              <w:spacing w:before="95"/>
              <w:ind w:left="223"/>
              <w:rPr>
                <w:sz w:val="24"/>
              </w:rPr>
            </w:pPr>
            <w:r>
              <w:rPr>
                <w:spacing w:val="-5"/>
                <w:sz w:val="24"/>
              </w:rPr>
              <w:t>13</w:t>
            </w:r>
          </w:p>
        </w:tc>
        <w:tc>
          <w:tcPr>
            <w:tcW w:w="690" w:type="dxa"/>
          </w:tcPr>
          <w:p w14:paraId="4D1E9034" w14:textId="77777777" w:rsidR="00192D51" w:rsidRDefault="00460E6F">
            <w:pPr>
              <w:pStyle w:val="TableParagraph"/>
              <w:spacing w:before="95"/>
              <w:ind w:left="225"/>
              <w:rPr>
                <w:sz w:val="24"/>
              </w:rPr>
            </w:pPr>
            <w:r>
              <w:rPr>
                <w:spacing w:val="-5"/>
                <w:sz w:val="24"/>
              </w:rPr>
              <w:t>14</w:t>
            </w:r>
          </w:p>
        </w:tc>
        <w:tc>
          <w:tcPr>
            <w:tcW w:w="623" w:type="dxa"/>
          </w:tcPr>
          <w:p w14:paraId="288EFDB9" w14:textId="77777777" w:rsidR="00192D51" w:rsidRDefault="00460E6F">
            <w:pPr>
              <w:pStyle w:val="TableParagraph"/>
              <w:spacing w:before="95"/>
              <w:ind w:left="192"/>
              <w:rPr>
                <w:sz w:val="24"/>
              </w:rPr>
            </w:pPr>
            <w:r>
              <w:rPr>
                <w:spacing w:val="-5"/>
                <w:sz w:val="24"/>
              </w:rPr>
              <w:t>15</w:t>
            </w:r>
          </w:p>
        </w:tc>
        <w:tc>
          <w:tcPr>
            <w:tcW w:w="678" w:type="dxa"/>
          </w:tcPr>
          <w:p w14:paraId="10A86C17" w14:textId="77777777" w:rsidR="00192D51" w:rsidRDefault="00460E6F">
            <w:pPr>
              <w:pStyle w:val="TableParagraph"/>
              <w:spacing w:before="95"/>
              <w:ind w:left="222"/>
              <w:rPr>
                <w:sz w:val="24"/>
              </w:rPr>
            </w:pPr>
            <w:r>
              <w:rPr>
                <w:spacing w:val="-5"/>
                <w:sz w:val="24"/>
              </w:rPr>
              <w:t>16</w:t>
            </w:r>
          </w:p>
        </w:tc>
        <w:tc>
          <w:tcPr>
            <w:tcW w:w="736" w:type="dxa"/>
          </w:tcPr>
          <w:p w14:paraId="28476594" w14:textId="77777777" w:rsidR="00192D51" w:rsidRDefault="00460E6F">
            <w:pPr>
              <w:pStyle w:val="TableParagraph"/>
              <w:spacing w:before="95"/>
              <w:ind w:left="250"/>
              <w:rPr>
                <w:sz w:val="24"/>
              </w:rPr>
            </w:pPr>
            <w:r>
              <w:rPr>
                <w:spacing w:val="-5"/>
                <w:sz w:val="24"/>
              </w:rPr>
              <w:t>17</w:t>
            </w:r>
          </w:p>
        </w:tc>
        <w:tc>
          <w:tcPr>
            <w:tcW w:w="735" w:type="dxa"/>
          </w:tcPr>
          <w:p w14:paraId="5610B395" w14:textId="77777777" w:rsidR="00192D51" w:rsidRDefault="00460E6F">
            <w:pPr>
              <w:pStyle w:val="TableParagraph"/>
              <w:spacing w:before="95"/>
              <w:ind w:left="251"/>
              <w:rPr>
                <w:sz w:val="24"/>
              </w:rPr>
            </w:pPr>
            <w:r>
              <w:rPr>
                <w:spacing w:val="-5"/>
                <w:sz w:val="24"/>
              </w:rPr>
              <w:t>18</w:t>
            </w:r>
          </w:p>
        </w:tc>
        <w:tc>
          <w:tcPr>
            <w:tcW w:w="680" w:type="dxa"/>
          </w:tcPr>
          <w:p w14:paraId="59C64CA5" w14:textId="77777777" w:rsidR="00192D51" w:rsidRDefault="00460E6F">
            <w:pPr>
              <w:pStyle w:val="TableParagraph"/>
              <w:spacing w:before="95"/>
              <w:ind w:left="227"/>
              <w:rPr>
                <w:sz w:val="24"/>
              </w:rPr>
            </w:pPr>
            <w:r>
              <w:rPr>
                <w:spacing w:val="-5"/>
                <w:sz w:val="24"/>
              </w:rPr>
              <w:t>19</w:t>
            </w:r>
          </w:p>
        </w:tc>
        <w:tc>
          <w:tcPr>
            <w:tcW w:w="824" w:type="dxa"/>
          </w:tcPr>
          <w:p w14:paraId="277736E7" w14:textId="77777777" w:rsidR="00192D51" w:rsidRDefault="00460E6F">
            <w:pPr>
              <w:pStyle w:val="TableParagraph"/>
              <w:spacing w:before="95"/>
              <w:ind w:left="27"/>
              <w:jc w:val="center"/>
              <w:rPr>
                <w:sz w:val="24"/>
              </w:rPr>
            </w:pPr>
            <w:r>
              <w:rPr>
                <w:spacing w:val="-5"/>
                <w:sz w:val="24"/>
              </w:rPr>
              <w:t>20</w:t>
            </w:r>
          </w:p>
        </w:tc>
      </w:tr>
      <w:tr w:rsidR="00192D51" w14:paraId="18B054E6" w14:textId="77777777">
        <w:trPr>
          <w:trHeight w:val="479"/>
        </w:trPr>
        <w:tc>
          <w:tcPr>
            <w:tcW w:w="682" w:type="dxa"/>
          </w:tcPr>
          <w:p w14:paraId="4B090485" w14:textId="77777777" w:rsidR="00192D51" w:rsidRDefault="00192D51">
            <w:pPr>
              <w:pStyle w:val="TableParagraph"/>
              <w:rPr>
                <w:sz w:val="18"/>
              </w:rPr>
            </w:pPr>
          </w:p>
        </w:tc>
        <w:tc>
          <w:tcPr>
            <w:tcW w:w="538" w:type="dxa"/>
          </w:tcPr>
          <w:p w14:paraId="33FF2DC5" w14:textId="77777777" w:rsidR="00192D51" w:rsidRDefault="00192D51">
            <w:pPr>
              <w:pStyle w:val="TableParagraph"/>
              <w:rPr>
                <w:sz w:val="18"/>
              </w:rPr>
            </w:pPr>
          </w:p>
        </w:tc>
        <w:tc>
          <w:tcPr>
            <w:tcW w:w="850" w:type="dxa"/>
          </w:tcPr>
          <w:p w14:paraId="5F8BB508" w14:textId="77777777" w:rsidR="00192D51" w:rsidRDefault="00192D51">
            <w:pPr>
              <w:pStyle w:val="TableParagraph"/>
              <w:rPr>
                <w:sz w:val="18"/>
              </w:rPr>
            </w:pPr>
          </w:p>
        </w:tc>
        <w:tc>
          <w:tcPr>
            <w:tcW w:w="680" w:type="dxa"/>
          </w:tcPr>
          <w:p w14:paraId="0DACE547" w14:textId="77777777" w:rsidR="00192D51" w:rsidRDefault="00192D51">
            <w:pPr>
              <w:pStyle w:val="TableParagraph"/>
              <w:rPr>
                <w:sz w:val="18"/>
              </w:rPr>
            </w:pPr>
          </w:p>
        </w:tc>
        <w:tc>
          <w:tcPr>
            <w:tcW w:w="850" w:type="dxa"/>
          </w:tcPr>
          <w:p w14:paraId="3CE48173" w14:textId="77777777" w:rsidR="00192D51" w:rsidRDefault="00192D51">
            <w:pPr>
              <w:pStyle w:val="TableParagraph"/>
              <w:rPr>
                <w:sz w:val="18"/>
              </w:rPr>
            </w:pPr>
          </w:p>
        </w:tc>
        <w:tc>
          <w:tcPr>
            <w:tcW w:w="570" w:type="dxa"/>
          </w:tcPr>
          <w:p w14:paraId="2546FC82" w14:textId="77777777" w:rsidR="00192D51" w:rsidRDefault="00192D51">
            <w:pPr>
              <w:pStyle w:val="TableParagraph"/>
              <w:rPr>
                <w:sz w:val="18"/>
              </w:rPr>
            </w:pPr>
          </w:p>
        </w:tc>
        <w:tc>
          <w:tcPr>
            <w:tcW w:w="634" w:type="dxa"/>
          </w:tcPr>
          <w:p w14:paraId="2F51D800" w14:textId="77777777" w:rsidR="00192D51" w:rsidRDefault="00192D51">
            <w:pPr>
              <w:pStyle w:val="TableParagraph"/>
              <w:rPr>
                <w:sz w:val="18"/>
              </w:rPr>
            </w:pPr>
          </w:p>
        </w:tc>
        <w:tc>
          <w:tcPr>
            <w:tcW w:w="672" w:type="dxa"/>
          </w:tcPr>
          <w:p w14:paraId="71D84A7E" w14:textId="77777777" w:rsidR="00192D51" w:rsidRDefault="00192D51">
            <w:pPr>
              <w:pStyle w:val="TableParagraph"/>
              <w:rPr>
                <w:sz w:val="18"/>
              </w:rPr>
            </w:pPr>
          </w:p>
        </w:tc>
        <w:tc>
          <w:tcPr>
            <w:tcW w:w="672" w:type="dxa"/>
          </w:tcPr>
          <w:p w14:paraId="11AEC374" w14:textId="77777777" w:rsidR="00192D51" w:rsidRDefault="00192D51">
            <w:pPr>
              <w:pStyle w:val="TableParagraph"/>
              <w:rPr>
                <w:sz w:val="18"/>
              </w:rPr>
            </w:pPr>
          </w:p>
        </w:tc>
        <w:tc>
          <w:tcPr>
            <w:tcW w:w="566" w:type="dxa"/>
          </w:tcPr>
          <w:p w14:paraId="788D0065" w14:textId="77777777" w:rsidR="00192D51" w:rsidRDefault="00192D51">
            <w:pPr>
              <w:pStyle w:val="TableParagraph"/>
              <w:rPr>
                <w:sz w:val="18"/>
              </w:rPr>
            </w:pPr>
          </w:p>
        </w:tc>
        <w:tc>
          <w:tcPr>
            <w:tcW w:w="566" w:type="dxa"/>
          </w:tcPr>
          <w:p w14:paraId="545518ED" w14:textId="77777777" w:rsidR="00192D51" w:rsidRDefault="00192D51">
            <w:pPr>
              <w:pStyle w:val="TableParagraph"/>
              <w:rPr>
                <w:sz w:val="18"/>
              </w:rPr>
            </w:pPr>
          </w:p>
        </w:tc>
        <w:tc>
          <w:tcPr>
            <w:tcW w:w="614" w:type="dxa"/>
          </w:tcPr>
          <w:p w14:paraId="5FAA2E36" w14:textId="77777777" w:rsidR="00192D51" w:rsidRDefault="00192D51">
            <w:pPr>
              <w:pStyle w:val="TableParagraph"/>
              <w:rPr>
                <w:sz w:val="18"/>
              </w:rPr>
            </w:pPr>
          </w:p>
        </w:tc>
        <w:tc>
          <w:tcPr>
            <w:tcW w:w="690" w:type="dxa"/>
          </w:tcPr>
          <w:p w14:paraId="1EBBBFF6" w14:textId="77777777" w:rsidR="00192D51" w:rsidRDefault="00192D51">
            <w:pPr>
              <w:pStyle w:val="TableParagraph"/>
              <w:rPr>
                <w:sz w:val="18"/>
              </w:rPr>
            </w:pPr>
          </w:p>
        </w:tc>
        <w:tc>
          <w:tcPr>
            <w:tcW w:w="690" w:type="dxa"/>
          </w:tcPr>
          <w:p w14:paraId="23BFFAE3" w14:textId="77777777" w:rsidR="00192D51" w:rsidRDefault="00192D51">
            <w:pPr>
              <w:pStyle w:val="TableParagraph"/>
              <w:rPr>
                <w:sz w:val="18"/>
              </w:rPr>
            </w:pPr>
          </w:p>
        </w:tc>
        <w:tc>
          <w:tcPr>
            <w:tcW w:w="623" w:type="dxa"/>
          </w:tcPr>
          <w:p w14:paraId="1708AAFD" w14:textId="77777777" w:rsidR="00192D51" w:rsidRDefault="00192D51">
            <w:pPr>
              <w:pStyle w:val="TableParagraph"/>
              <w:rPr>
                <w:sz w:val="18"/>
              </w:rPr>
            </w:pPr>
          </w:p>
        </w:tc>
        <w:tc>
          <w:tcPr>
            <w:tcW w:w="678" w:type="dxa"/>
          </w:tcPr>
          <w:p w14:paraId="42945B31" w14:textId="77777777" w:rsidR="00192D51" w:rsidRDefault="00192D51">
            <w:pPr>
              <w:pStyle w:val="TableParagraph"/>
              <w:rPr>
                <w:sz w:val="18"/>
              </w:rPr>
            </w:pPr>
          </w:p>
        </w:tc>
        <w:tc>
          <w:tcPr>
            <w:tcW w:w="736" w:type="dxa"/>
          </w:tcPr>
          <w:p w14:paraId="507B31E1" w14:textId="77777777" w:rsidR="00192D51" w:rsidRDefault="00192D51">
            <w:pPr>
              <w:pStyle w:val="TableParagraph"/>
              <w:rPr>
                <w:sz w:val="18"/>
              </w:rPr>
            </w:pPr>
          </w:p>
        </w:tc>
        <w:tc>
          <w:tcPr>
            <w:tcW w:w="735" w:type="dxa"/>
          </w:tcPr>
          <w:p w14:paraId="21355EBB" w14:textId="77777777" w:rsidR="00192D51" w:rsidRDefault="00192D51">
            <w:pPr>
              <w:pStyle w:val="TableParagraph"/>
              <w:rPr>
                <w:sz w:val="18"/>
              </w:rPr>
            </w:pPr>
          </w:p>
        </w:tc>
        <w:tc>
          <w:tcPr>
            <w:tcW w:w="680" w:type="dxa"/>
          </w:tcPr>
          <w:p w14:paraId="177FE52E" w14:textId="77777777" w:rsidR="00192D51" w:rsidRDefault="00192D51">
            <w:pPr>
              <w:pStyle w:val="TableParagraph"/>
              <w:rPr>
                <w:sz w:val="18"/>
              </w:rPr>
            </w:pPr>
          </w:p>
        </w:tc>
        <w:tc>
          <w:tcPr>
            <w:tcW w:w="824" w:type="dxa"/>
          </w:tcPr>
          <w:p w14:paraId="2087E6DC" w14:textId="77777777" w:rsidR="00192D51" w:rsidRDefault="00192D51">
            <w:pPr>
              <w:pStyle w:val="TableParagraph"/>
              <w:rPr>
                <w:sz w:val="18"/>
              </w:rPr>
            </w:pPr>
          </w:p>
        </w:tc>
      </w:tr>
      <w:tr w:rsidR="00192D51" w14:paraId="5A28CD2C" w14:textId="77777777">
        <w:trPr>
          <w:trHeight w:val="482"/>
        </w:trPr>
        <w:tc>
          <w:tcPr>
            <w:tcW w:w="682" w:type="dxa"/>
          </w:tcPr>
          <w:p w14:paraId="3FB5C044" w14:textId="77777777" w:rsidR="00192D51" w:rsidRDefault="00192D51">
            <w:pPr>
              <w:pStyle w:val="TableParagraph"/>
              <w:rPr>
                <w:sz w:val="18"/>
              </w:rPr>
            </w:pPr>
          </w:p>
        </w:tc>
        <w:tc>
          <w:tcPr>
            <w:tcW w:w="538" w:type="dxa"/>
          </w:tcPr>
          <w:p w14:paraId="3A9DB9D5" w14:textId="77777777" w:rsidR="00192D51" w:rsidRDefault="00192D51">
            <w:pPr>
              <w:pStyle w:val="TableParagraph"/>
              <w:rPr>
                <w:sz w:val="18"/>
              </w:rPr>
            </w:pPr>
          </w:p>
        </w:tc>
        <w:tc>
          <w:tcPr>
            <w:tcW w:w="850" w:type="dxa"/>
          </w:tcPr>
          <w:p w14:paraId="4FEF0502" w14:textId="77777777" w:rsidR="00192D51" w:rsidRDefault="00192D51">
            <w:pPr>
              <w:pStyle w:val="TableParagraph"/>
              <w:rPr>
                <w:sz w:val="18"/>
              </w:rPr>
            </w:pPr>
          </w:p>
        </w:tc>
        <w:tc>
          <w:tcPr>
            <w:tcW w:w="680" w:type="dxa"/>
          </w:tcPr>
          <w:p w14:paraId="1F9FF565" w14:textId="77777777" w:rsidR="00192D51" w:rsidRDefault="00192D51">
            <w:pPr>
              <w:pStyle w:val="TableParagraph"/>
              <w:rPr>
                <w:sz w:val="18"/>
              </w:rPr>
            </w:pPr>
          </w:p>
        </w:tc>
        <w:tc>
          <w:tcPr>
            <w:tcW w:w="850" w:type="dxa"/>
          </w:tcPr>
          <w:p w14:paraId="5695EB19" w14:textId="77777777" w:rsidR="00192D51" w:rsidRDefault="00192D51">
            <w:pPr>
              <w:pStyle w:val="TableParagraph"/>
              <w:rPr>
                <w:sz w:val="18"/>
              </w:rPr>
            </w:pPr>
          </w:p>
        </w:tc>
        <w:tc>
          <w:tcPr>
            <w:tcW w:w="570" w:type="dxa"/>
          </w:tcPr>
          <w:p w14:paraId="5068FBE4" w14:textId="77777777" w:rsidR="00192D51" w:rsidRDefault="00192D51">
            <w:pPr>
              <w:pStyle w:val="TableParagraph"/>
              <w:rPr>
                <w:sz w:val="18"/>
              </w:rPr>
            </w:pPr>
          </w:p>
        </w:tc>
        <w:tc>
          <w:tcPr>
            <w:tcW w:w="634" w:type="dxa"/>
          </w:tcPr>
          <w:p w14:paraId="6694438D" w14:textId="77777777" w:rsidR="00192D51" w:rsidRDefault="00192D51">
            <w:pPr>
              <w:pStyle w:val="TableParagraph"/>
              <w:rPr>
                <w:sz w:val="18"/>
              </w:rPr>
            </w:pPr>
          </w:p>
        </w:tc>
        <w:tc>
          <w:tcPr>
            <w:tcW w:w="672" w:type="dxa"/>
          </w:tcPr>
          <w:p w14:paraId="60F05D60" w14:textId="77777777" w:rsidR="00192D51" w:rsidRDefault="00192D51">
            <w:pPr>
              <w:pStyle w:val="TableParagraph"/>
              <w:rPr>
                <w:sz w:val="18"/>
              </w:rPr>
            </w:pPr>
          </w:p>
        </w:tc>
        <w:tc>
          <w:tcPr>
            <w:tcW w:w="672" w:type="dxa"/>
          </w:tcPr>
          <w:p w14:paraId="003B0DF6" w14:textId="77777777" w:rsidR="00192D51" w:rsidRDefault="00192D51">
            <w:pPr>
              <w:pStyle w:val="TableParagraph"/>
              <w:rPr>
                <w:sz w:val="18"/>
              </w:rPr>
            </w:pPr>
          </w:p>
        </w:tc>
        <w:tc>
          <w:tcPr>
            <w:tcW w:w="566" w:type="dxa"/>
          </w:tcPr>
          <w:p w14:paraId="749340EC" w14:textId="77777777" w:rsidR="00192D51" w:rsidRDefault="00192D51">
            <w:pPr>
              <w:pStyle w:val="TableParagraph"/>
              <w:rPr>
                <w:sz w:val="18"/>
              </w:rPr>
            </w:pPr>
          </w:p>
        </w:tc>
        <w:tc>
          <w:tcPr>
            <w:tcW w:w="566" w:type="dxa"/>
          </w:tcPr>
          <w:p w14:paraId="502EA488" w14:textId="77777777" w:rsidR="00192D51" w:rsidRDefault="00192D51">
            <w:pPr>
              <w:pStyle w:val="TableParagraph"/>
              <w:rPr>
                <w:sz w:val="18"/>
              </w:rPr>
            </w:pPr>
          </w:p>
        </w:tc>
        <w:tc>
          <w:tcPr>
            <w:tcW w:w="614" w:type="dxa"/>
          </w:tcPr>
          <w:p w14:paraId="286AD4F1" w14:textId="77777777" w:rsidR="00192D51" w:rsidRDefault="00192D51">
            <w:pPr>
              <w:pStyle w:val="TableParagraph"/>
              <w:rPr>
                <w:sz w:val="18"/>
              </w:rPr>
            </w:pPr>
          </w:p>
        </w:tc>
        <w:tc>
          <w:tcPr>
            <w:tcW w:w="690" w:type="dxa"/>
          </w:tcPr>
          <w:p w14:paraId="2577EBBB" w14:textId="77777777" w:rsidR="00192D51" w:rsidRDefault="00192D51">
            <w:pPr>
              <w:pStyle w:val="TableParagraph"/>
              <w:rPr>
                <w:sz w:val="18"/>
              </w:rPr>
            </w:pPr>
          </w:p>
        </w:tc>
        <w:tc>
          <w:tcPr>
            <w:tcW w:w="690" w:type="dxa"/>
          </w:tcPr>
          <w:p w14:paraId="049B3808" w14:textId="77777777" w:rsidR="00192D51" w:rsidRDefault="00192D51">
            <w:pPr>
              <w:pStyle w:val="TableParagraph"/>
              <w:rPr>
                <w:sz w:val="18"/>
              </w:rPr>
            </w:pPr>
          </w:p>
        </w:tc>
        <w:tc>
          <w:tcPr>
            <w:tcW w:w="623" w:type="dxa"/>
          </w:tcPr>
          <w:p w14:paraId="51C14F3D" w14:textId="77777777" w:rsidR="00192D51" w:rsidRDefault="00192D51">
            <w:pPr>
              <w:pStyle w:val="TableParagraph"/>
              <w:rPr>
                <w:sz w:val="18"/>
              </w:rPr>
            </w:pPr>
          </w:p>
        </w:tc>
        <w:tc>
          <w:tcPr>
            <w:tcW w:w="678" w:type="dxa"/>
          </w:tcPr>
          <w:p w14:paraId="0009CA2E" w14:textId="77777777" w:rsidR="00192D51" w:rsidRDefault="00192D51">
            <w:pPr>
              <w:pStyle w:val="TableParagraph"/>
              <w:rPr>
                <w:sz w:val="18"/>
              </w:rPr>
            </w:pPr>
          </w:p>
        </w:tc>
        <w:tc>
          <w:tcPr>
            <w:tcW w:w="736" w:type="dxa"/>
          </w:tcPr>
          <w:p w14:paraId="129DF339" w14:textId="77777777" w:rsidR="00192D51" w:rsidRDefault="00192D51">
            <w:pPr>
              <w:pStyle w:val="TableParagraph"/>
              <w:rPr>
                <w:sz w:val="18"/>
              </w:rPr>
            </w:pPr>
          </w:p>
        </w:tc>
        <w:tc>
          <w:tcPr>
            <w:tcW w:w="735" w:type="dxa"/>
          </w:tcPr>
          <w:p w14:paraId="50888123" w14:textId="77777777" w:rsidR="00192D51" w:rsidRDefault="00192D51">
            <w:pPr>
              <w:pStyle w:val="TableParagraph"/>
              <w:rPr>
                <w:sz w:val="18"/>
              </w:rPr>
            </w:pPr>
          </w:p>
        </w:tc>
        <w:tc>
          <w:tcPr>
            <w:tcW w:w="680" w:type="dxa"/>
          </w:tcPr>
          <w:p w14:paraId="1FCF0263" w14:textId="77777777" w:rsidR="00192D51" w:rsidRDefault="00192D51">
            <w:pPr>
              <w:pStyle w:val="TableParagraph"/>
              <w:rPr>
                <w:sz w:val="18"/>
              </w:rPr>
            </w:pPr>
          </w:p>
        </w:tc>
        <w:tc>
          <w:tcPr>
            <w:tcW w:w="824" w:type="dxa"/>
          </w:tcPr>
          <w:p w14:paraId="639B5C17" w14:textId="77777777" w:rsidR="00192D51" w:rsidRDefault="00192D51">
            <w:pPr>
              <w:pStyle w:val="TableParagraph"/>
              <w:rPr>
                <w:sz w:val="18"/>
              </w:rPr>
            </w:pPr>
          </w:p>
        </w:tc>
      </w:tr>
      <w:tr w:rsidR="00192D51" w14:paraId="19204CB3" w14:textId="77777777">
        <w:trPr>
          <w:trHeight w:val="479"/>
        </w:trPr>
        <w:tc>
          <w:tcPr>
            <w:tcW w:w="682" w:type="dxa"/>
          </w:tcPr>
          <w:p w14:paraId="6A54039F" w14:textId="77777777" w:rsidR="00192D51" w:rsidRDefault="00192D51">
            <w:pPr>
              <w:pStyle w:val="TableParagraph"/>
              <w:rPr>
                <w:sz w:val="18"/>
              </w:rPr>
            </w:pPr>
          </w:p>
        </w:tc>
        <w:tc>
          <w:tcPr>
            <w:tcW w:w="538" w:type="dxa"/>
          </w:tcPr>
          <w:p w14:paraId="341BE785" w14:textId="77777777" w:rsidR="00192D51" w:rsidRDefault="00192D51">
            <w:pPr>
              <w:pStyle w:val="TableParagraph"/>
              <w:rPr>
                <w:sz w:val="18"/>
              </w:rPr>
            </w:pPr>
          </w:p>
        </w:tc>
        <w:tc>
          <w:tcPr>
            <w:tcW w:w="850" w:type="dxa"/>
          </w:tcPr>
          <w:p w14:paraId="2D8D9D5A" w14:textId="77777777" w:rsidR="00192D51" w:rsidRDefault="00192D51">
            <w:pPr>
              <w:pStyle w:val="TableParagraph"/>
              <w:rPr>
                <w:sz w:val="18"/>
              </w:rPr>
            </w:pPr>
          </w:p>
        </w:tc>
        <w:tc>
          <w:tcPr>
            <w:tcW w:w="680" w:type="dxa"/>
          </w:tcPr>
          <w:p w14:paraId="2CDA5CD7" w14:textId="77777777" w:rsidR="00192D51" w:rsidRDefault="00192D51">
            <w:pPr>
              <w:pStyle w:val="TableParagraph"/>
              <w:rPr>
                <w:sz w:val="18"/>
              </w:rPr>
            </w:pPr>
          </w:p>
        </w:tc>
        <w:tc>
          <w:tcPr>
            <w:tcW w:w="850" w:type="dxa"/>
          </w:tcPr>
          <w:p w14:paraId="50286119" w14:textId="77777777" w:rsidR="00192D51" w:rsidRDefault="00192D51">
            <w:pPr>
              <w:pStyle w:val="TableParagraph"/>
              <w:rPr>
                <w:sz w:val="18"/>
              </w:rPr>
            </w:pPr>
          </w:p>
        </w:tc>
        <w:tc>
          <w:tcPr>
            <w:tcW w:w="570" w:type="dxa"/>
          </w:tcPr>
          <w:p w14:paraId="3821D061" w14:textId="77777777" w:rsidR="00192D51" w:rsidRDefault="00192D51">
            <w:pPr>
              <w:pStyle w:val="TableParagraph"/>
              <w:rPr>
                <w:sz w:val="18"/>
              </w:rPr>
            </w:pPr>
          </w:p>
        </w:tc>
        <w:tc>
          <w:tcPr>
            <w:tcW w:w="634" w:type="dxa"/>
          </w:tcPr>
          <w:p w14:paraId="0443D9FB" w14:textId="77777777" w:rsidR="00192D51" w:rsidRDefault="00192D51">
            <w:pPr>
              <w:pStyle w:val="TableParagraph"/>
              <w:rPr>
                <w:sz w:val="18"/>
              </w:rPr>
            </w:pPr>
          </w:p>
        </w:tc>
        <w:tc>
          <w:tcPr>
            <w:tcW w:w="672" w:type="dxa"/>
          </w:tcPr>
          <w:p w14:paraId="3A0E2343" w14:textId="77777777" w:rsidR="00192D51" w:rsidRDefault="00192D51">
            <w:pPr>
              <w:pStyle w:val="TableParagraph"/>
              <w:rPr>
                <w:sz w:val="18"/>
              </w:rPr>
            </w:pPr>
          </w:p>
        </w:tc>
        <w:tc>
          <w:tcPr>
            <w:tcW w:w="672" w:type="dxa"/>
          </w:tcPr>
          <w:p w14:paraId="4B6B9A34" w14:textId="77777777" w:rsidR="00192D51" w:rsidRDefault="00192D51">
            <w:pPr>
              <w:pStyle w:val="TableParagraph"/>
              <w:rPr>
                <w:sz w:val="18"/>
              </w:rPr>
            </w:pPr>
          </w:p>
        </w:tc>
        <w:tc>
          <w:tcPr>
            <w:tcW w:w="566" w:type="dxa"/>
          </w:tcPr>
          <w:p w14:paraId="7A07A710" w14:textId="77777777" w:rsidR="00192D51" w:rsidRDefault="00192D51">
            <w:pPr>
              <w:pStyle w:val="TableParagraph"/>
              <w:rPr>
                <w:sz w:val="18"/>
              </w:rPr>
            </w:pPr>
          </w:p>
        </w:tc>
        <w:tc>
          <w:tcPr>
            <w:tcW w:w="566" w:type="dxa"/>
          </w:tcPr>
          <w:p w14:paraId="12A0F96A" w14:textId="77777777" w:rsidR="00192D51" w:rsidRDefault="00192D51">
            <w:pPr>
              <w:pStyle w:val="TableParagraph"/>
              <w:rPr>
                <w:sz w:val="18"/>
              </w:rPr>
            </w:pPr>
          </w:p>
        </w:tc>
        <w:tc>
          <w:tcPr>
            <w:tcW w:w="614" w:type="dxa"/>
          </w:tcPr>
          <w:p w14:paraId="448D20DD" w14:textId="77777777" w:rsidR="00192D51" w:rsidRDefault="00192D51">
            <w:pPr>
              <w:pStyle w:val="TableParagraph"/>
              <w:rPr>
                <w:sz w:val="18"/>
              </w:rPr>
            </w:pPr>
          </w:p>
        </w:tc>
        <w:tc>
          <w:tcPr>
            <w:tcW w:w="690" w:type="dxa"/>
          </w:tcPr>
          <w:p w14:paraId="75329174" w14:textId="77777777" w:rsidR="00192D51" w:rsidRDefault="00192D51">
            <w:pPr>
              <w:pStyle w:val="TableParagraph"/>
              <w:rPr>
                <w:sz w:val="18"/>
              </w:rPr>
            </w:pPr>
          </w:p>
        </w:tc>
        <w:tc>
          <w:tcPr>
            <w:tcW w:w="690" w:type="dxa"/>
          </w:tcPr>
          <w:p w14:paraId="300300CF" w14:textId="77777777" w:rsidR="00192D51" w:rsidRDefault="00192D51">
            <w:pPr>
              <w:pStyle w:val="TableParagraph"/>
              <w:rPr>
                <w:sz w:val="18"/>
              </w:rPr>
            </w:pPr>
          </w:p>
        </w:tc>
        <w:tc>
          <w:tcPr>
            <w:tcW w:w="623" w:type="dxa"/>
          </w:tcPr>
          <w:p w14:paraId="7E42CDCD" w14:textId="77777777" w:rsidR="00192D51" w:rsidRDefault="00192D51">
            <w:pPr>
              <w:pStyle w:val="TableParagraph"/>
              <w:rPr>
                <w:sz w:val="18"/>
              </w:rPr>
            </w:pPr>
          </w:p>
        </w:tc>
        <w:tc>
          <w:tcPr>
            <w:tcW w:w="678" w:type="dxa"/>
          </w:tcPr>
          <w:p w14:paraId="63DE320C" w14:textId="77777777" w:rsidR="00192D51" w:rsidRDefault="00192D51">
            <w:pPr>
              <w:pStyle w:val="TableParagraph"/>
              <w:rPr>
                <w:sz w:val="18"/>
              </w:rPr>
            </w:pPr>
          </w:p>
        </w:tc>
        <w:tc>
          <w:tcPr>
            <w:tcW w:w="736" w:type="dxa"/>
          </w:tcPr>
          <w:p w14:paraId="5E32EADF" w14:textId="77777777" w:rsidR="00192D51" w:rsidRDefault="00192D51">
            <w:pPr>
              <w:pStyle w:val="TableParagraph"/>
              <w:rPr>
                <w:sz w:val="18"/>
              </w:rPr>
            </w:pPr>
          </w:p>
        </w:tc>
        <w:tc>
          <w:tcPr>
            <w:tcW w:w="735" w:type="dxa"/>
          </w:tcPr>
          <w:p w14:paraId="62695828" w14:textId="77777777" w:rsidR="00192D51" w:rsidRDefault="00192D51">
            <w:pPr>
              <w:pStyle w:val="TableParagraph"/>
              <w:rPr>
                <w:sz w:val="18"/>
              </w:rPr>
            </w:pPr>
          </w:p>
        </w:tc>
        <w:tc>
          <w:tcPr>
            <w:tcW w:w="680" w:type="dxa"/>
          </w:tcPr>
          <w:p w14:paraId="7E67ECFD" w14:textId="77777777" w:rsidR="00192D51" w:rsidRDefault="00192D51">
            <w:pPr>
              <w:pStyle w:val="TableParagraph"/>
              <w:rPr>
                <w:sz w:val="18"/>
              </w:rPr>
            </w:pPr>
          </w:p>
        </w:tc>
        <w:tc>
          <w:tcPr>
            <w:tcW w:w="824" w:type="dxa"/>
          </w:tcPr>
          <w:p w14:paraId="73FBACC7" w14:textId="77777777" w:rsidR="00192D51" w:rsidRDefault="00192D51">
            <w:pPr>
              <w:pStyle w:val="TableParagraph"/>
              <w:rPr>
                <w:sz w:val="18"/>
              </w:rPr>
            </w:pPr>
          </w:p>
        </w:tc>
      </w:tr>
      <w:tr w:rsidR="00192D51" w14:paraId="02E888FC" w14:textId="77777777">
        <w:trPr>
          <w:trHeight w:val="479"/>
        </w:trPr>
        <w:tc>
          <w:tcPr>
            <w:tcW w:w="2070" w:type="dxa"/>
            <w:gridSpan w:val="3"/>
            <w:tcBorders>
              <w:left w:val="nil"/>
              <w:bottom w:val="nil"/>
            </w:tcBorders>
          </w:tcPr>
          <w:p w14:paraId="072B32FE" w14:textId="77777777" w:rsidR="00192D51" w:rsidRDefault="00460E6F">
            <w:pPr>
              <w:pStyle w:val="TableParagraph"/>
              <w:spacing w:before="92"/>
              <w:ind w:right="51"/>
              <w:jc w:val="right"/>
              <w:rPr>
                <w:sz w:val="24"/>
              </w:rPr>
            </w:pPr>
            <w:r>
              <w:rPr>
                <w:spacing w:val="-2"/>
                <w:sz w:val="24"/>
              </w:rPr>
              <w:t>Итого</w:t>
            </w:r>
          </w:p>
        </w:tc>
        <w:tc>
          <w:tcPr>
            <w:tcW w:w="680" w:type="dxa"/>
          </w:tcPr>
          <w:p w14:paraId="1F4FE416" w14:textId="77777777" w:rsidR="00192D51" w:rsidRDefault="00192D51">
            <w:pPr>
              <w:pStyle w:val="TableParagraph"/>
              <w:rPr>
                <w:sz w:val="18"/>
              </w:rPr>
            </w:pPr>
          </w:p>
        </w:tc>
        <w:tc>
          <w:tcPr>
            <w:tcW w:w="850" w:type="dxa"/>
          </w:tcPr>
          <w:p w14:paraId="56EDE11B" w14:textId="77777777" w:rsidR="00192D51" w:rsidRDefault="00192D51">
            <w:pPr>
              <w:pStyle w:val="TableParagraph"/>
              <w:rPr>
                <w:sz w:val="18"/>
              </w:rPr>
            </w:pPr>
          </w:p>
        </w:tc>
        <w:tc>
          <w:tcPr>
            <w:tcW w:w="570" w:type="dxa"/>
          </w:tcPr>
          <w:p w14:paraId="7EE19CBA" w14:textId="77777777" w:rsidR="00192D51" w:rsidRDefault="00192D51">
            <w:pPr>
              <w:pStyle w:val="TableParagraph"/>
              <w:rPr>
                <w:sz w:val="18"/>
              </w:rPr>
            </w:pPr>
          </w:p>
        </w:tc>
        <w:tc>
          <w:tcPr>
            <w:tcW w:w="634" w:type="dxa"/>
          </w:tcPr>
          <w:p w14:paraId="30467632" w14:textId="77777777" w:rsidR="00192D51" w:rsidRDefault="00192D51">
            <w:pPr>
              <w:pStyle w:val="TableParagraph"/>
              <w:rPr>
                <w:sz w:val="18"/>
              </w:rPr>
            </w:pPr>
          </w:p>
        </w:tc>
        <w:tc>
          <w:tcPr>
            <w:tcW w:w="672" w:type="dxa"/>
          </w:tcPr>
          <w:p w14:paraId="1A3121ED" w14:textId="77777777" w:rsidR="00192D51" w:rsidRDefault="00192D51">
            <w:pPr>
              <w:pStyle w:val="TableParagraph"/>
              <w:rPr>
                <w:sz w:val="18"/>
              </w:rPr>
            </w:pPr>
          </w:p>
        </w:tc>
        <w:tc>
          <w:tcPr>
            <w:tcW w:w="672" w:type="dxa"/>
          </w:tcPr>
          <w:p w14:paraId="69EF38B1" w14:textId="77777777" w:rsidR="00192D51" w:rsidRDefault="00192D51">
            <w:pPr>
              <w:pStyle w:val="TableParagraph"/>
              <w:rPr>
                <w:sz w:val="18"/>
              </w:rPr>
            </w:pPr>
          </w:p>
        </w:tc>
        <w:tc>
          <w:tcPr>
            <w:tcW w:w="566" w:type="dxa"/>
          </w:tcPr>
          <w:p w14:paraId="195ED5F7" w14:textId="77777777" w:rsidR="00192D51" w:rsidRDefault="00192D51">
            <w:pPr>
              <w:pStyle w:val="TableParagraph"/>
              <w:rPr>
                <w:sz w:val="18"/>
              </w:rPr>
            </w:pPr>
          </w:p>
        </w:tc>
        <w:tc>
          <w:tcPr>
            <w:tcW w:w="566" w:type="dxa"/>
          </w:tcPr>
          <w:p w14:paraId="66431B47" w14:textId="77777777" w:rsidR="00192D51" w:rsidRDefault="00192D51">
            <w:pPr>
              <w:pStyle w:val="TableParagraph"/>
              <w:rPr>
                <w:sz w:val="18"/>
              </w:rPr>
            </w:pPr>
          </w:p>
        </w:tc>
        <w:tc>
          <w:tcPr>
            <w:tcW w:w="614" w:type="dxa"/>
          </w:tcPr>
          <w:p w14:paraId="377A55A0" w14:textId="77777777" w:rsidR="00192D51" w:rsidRDefault="00192D51">
            <w:pPr>
              <w:pStyle w:val="TableParagraph"/>
              <w:rPr>
                <w:sz w:val="18"/>
              </w:rPr>
            </w:pPr>
          </w:p>
        </w:tc>
        <w:tc>
          <w:tcPr>
            <w:tcW w:w="690" w:type="dxa"/>
          </w:tcPr>
          <w:p w14:paraId="6B33A501" w14:textId="77777777" w:rsidR="00192D51" w:rsidRDefault="00192D51">
            <w:pPr>
              <w:pStyle w:val="TableParagraph"/>
              <w:rPr>
                <w:sz w:val="18"/>
              </w:rPr>
            </w:pPr>
          </w:p>
        </w:tc>
        <w:tc>
          <w:tcPr>
            <w:tcW w:w="690" w:type="dxa"/>
          </w:tcPr>
          <w:p w14:paraId="374DF4F3" w14:textId="77777777" w:rsidR="00192D51" w:rsidRDefault="00192D51">
            <w:pPr>
              <w:pStyle w:val="TableParagraph"/>
              <w:rPr>
                <w:sz w:val="18"/>
              </w:rPr>
            </w:pPr>
          </w:p>
        </w:tc>
        <w:tc>
          <w:tcPr>
            <w:tcW w:w="623" w:type="dxa"/>
          </w:tcPr>
          <w:p w14:paraId="44BAE32C" w14:textId="77777777" w:rsidR="00192D51" w:rsidRDefault="00192D51">
            <w:pPr>
              <w:pStyle w:val="TableParagraph"/>
              <w:rPr>
                <w:sz w:val="18"/>
              </w:rPr>
            </w:pPr>
          </w:p>
        </w:tc>
        <w:tc>
          <w:tcPr>
            <w:tcW w:w="678" w:type="dxa"/>
          </w:tcPr>
          <w:p w14:paraId="50A9E11B" w14:textId="77777777" w:rsidR="00192D51" w:rsidRDefault="00192D51">
            <w:pPr>
              <w:pStyle w:val="TableParagraph"/>
              <w:rPr>
                <w:sz w:val="18"/>
              </w:rPr>
            </w:pPr>
          </w:p>
        </w:tc>
        <w:tc>
          <w:tcPr>
            <w:tcW w:w="736" w:type="dxa"/>
          </w:tcPr>
          <w:p w14:paraId="202DA5A6" w14:textId="77777777" w:rsidR="00192D51" w:rsidRDefault="00192D51">
            <w:pPr>
              <w:pStyle w:val="TableParagraph"/>
              <w:rPr>
                <w:sz w:val="18"/>
              </w:rPr>
            </w:pPr>
          </w:p>
        </w:tc>
        <w:tc>
          <w:tcPr>
            <w:tcW w:w="735" w:type="dxa"/>
          </w:tcPr>
          <w:p w14:paraId="123886CE" w14:textId="77777777" w:rsidR="00192D51" w:rsidRDefault="00192D51">
            <w:pPr>
              <w:pStyle w:val="TableParagraph"/>
              <w:rPr>
                <w:sz w:val="18"/>
              </w:rPr>
            </w:pPr>
          </w:p>
        </w:tc>
        <w:tc>
          <w:tcPr>
            <w:tcW w:w="680" w:type="dxa"/>
          </w:tcPr>
          <w:p w14:paraId="1D985AD7" w14:textId="77777777" w:rsidR="00192D51" w:rsidRDefault="00192D51">
            <w:pPr>
              <w:pStyle w:val="TableParagraph"/>
              <w:rPr>
                <w:sz w:val="18"/>
              </w:rPr>
            </w:pPr>
          </w:p>
        </w:tc>
        <w:tc>
          <w:tcPr>
            <w:tcW w:w="824" w:type="dxa"/>
          </w:tcPr>
          <w:p w14:paraId="78E1A0F3" w14:textId="77777777" w:rsidR="00192D51" w:rsidRDefault="00192D51">
            <w:pPr>
              <w:pStyle w:val="TableParagraph"/>
              <w:rPr>
                <w:sz w:val="18"/>
              </w:rPr>
            </w:pPr>
          </w:p>
        </w:tc>
      </w:tr>
    </w:tbl>
    <w:p w14:paraId="2DDBE505" w14:textId="77777777" w:rsidR="00192D51" w:rsidRDefault="00460E6F">
      <w:pPr>
        <w:pStyle w:val="a3"/>
        <w:spacing w:before="96"/>
        <w:ind w:left="0"/>
        <w:jc w:val="left"/>
        <w:rPr>
          <w:rFonts w:ascii="Courier New"/>
          <w:sz w:val="20"/>
        </w:rPr>
      </w:pPr>
      <w:r>
        <w:rPr>
          <w:rFonts w:ascii="Courier New"/>
          <w:noProof/>
          <w:sz w:val="20"/>
          <w:lang w:eastAsia="ru-RU"/>
        </w:rPr>
        <mc:AlternateContent>
          <mc:Choice Requires="wps">
            <w:drawing>
              <wp:anchor distT="0" distB="0" distL="0" distR="0" simplePos="0" relativeHeight="487672320" behindDoc="1" locked="0" layoutInCell="1" allowOverlap="1" wp14:anchorId="6FC5095A" wp14:editId="7504C27E">
                <wp:simplePos x="0" y="0"/>
                <wp:positionH relativeFrom="page">
                  <wp:posOffset>1097280</wp:posOffset>
                </wp:positionH>
                <wp:positionV relativeFrom="paragraph">
                  <wp:posOffset>220499</wp:posOffset>
                </wp:positionV>
                <wp:extent cx="1463040" cy="127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1270"/>
                        </a:xfrm>
                        <a:custGeom>
                          <a:avLst/>
                          <a:gdLst/>
                          <a:ahLst/>
                          <a:cxnLst/>
                          <a:rect l="l" t="t" r="r" b="b"/>
                          <a:pathLst>
                            <a:path w="1463040">
                              <a:moveTo>
                                <a:pt x="0" y="0"/>
                              </a:moveTo>
                              <a:lnTo>
                                <a:pt x="1463040" y="0"/>
                              </a:lnTo>
                            </a:path>
                          </a:pathLst>
                        </a:custGeom>
                        <a:ln w="4495">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BE8649F" id="Graphic 280" o:spid="_x0000_s1026" style="position:absolute;margin-left:86.4pt;margin-top:17.35pt;width:115.2pt;height:.1pt;z-index:-15644160;visibility:visible;mso-wrap-style:square;mso-wrap-distance-left:0;mso-wrap-distance-top:0;mso-wrap-distance-right:0;mso-wrap-distance-bottom:0;mso-position-horizontal:absolute;mso-position-horizontal-relative:page;mso-position-vertical:absolute;mso-position-vertical-relative:text;v-text-anchor:top" coordsize="1463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" path="m,l1463040,e" filled="f" strokeweight=".1249mm">
                <v:stroke dashstyle="dash"/>
                <v:path arrowok="t"/>
                <w10:wrap type="topAndBottom" anchorx="page"/>
              </v:shape>
            </w:pict>
          </mc:Fallback>
        </mc:AlternateContent>
      </w:r>
    </w:p>
    <w:p w14:paraId="67EDB081" w14:textId="77777777" w:rsidR="00192D51" w:rsidRDefault="00460E6F">
      <w:pPr>
        <w:spacing w:before="67"/>
        <w:ind w:left="165"/>
        <w:rPr>
          <w:rFonts w:ascii="Courier New" w:hAnsi="Courier New"/>
          <w:sz w:val="12"/>
        </w:rPr>
      </w:pPr>
      <w:bookmarkStart w:id="116" w:name="_bookmark109"/>
      <w:bookmarkEnd w:id="116"/>
      <w:r>
        <w:rPr>
          <w:rFonts w:ascii="Courier New" w:hAnsi="Courier New"/>
          <w:sz w:val="12"/>
        </w:rPr>
        <w:t>&lt;*&gt;</w:t>
      </w:r>
      <w:r>
        <w:rPr>
          <w:rFonts w:ascii="Courier New" w:hAnsi="Courier New"/>
          <w:spacing w:val="-10"/>
          <w:sz w:val="12"/>
        </w:rPr>
        <w:t xml:space="preserve"> </w:t>
      </w:r>
      <w:r>
        <w:rPr>
          <w:rFonts w:ascii="Courier New" w:hAnsi="Courier New"/>
          <w:sz w:val="12"/>
        </w:rPr>
        <w:t>Подлежит</w:t>
      </w:r>
      <w:r>
        <w:rPr>
          <w:rFonts w:ascii="Courier New" w:hAnsi="Courier New"/>
          <w:spacing w:val="-9"/>
          <w:sz w:val="12"/>
        </w:rPr>
        <w:t xml:space="preserve"> </w:t>
      </w:r>
      <w:r>
        <w:rPr>
          <w:rFonts w:ascii="Courier New" w:hAnsi="Courier New"/>
          <w:sz w:val="12"/>
        </w:rPr>
        <w:t>заполнению</w:t>
      </w:r>
      <w:r>
        <w:rPr>
          <w:rFonts w:ascii="Courier New" w:hAnsi="Courier New"/>
          <w:spacing w:val="-9"/>
          <w:sz w:val="12"/>
        </w:rPr>
        <w:t xml:space="preserve"> </w:t>
      </w:r>
      <w:r>
        <w:rPr>
          <w:rFonts w:ascii="Courier New" w:hAnsi="Courier New"/>
          <w:sz w:val="12"/>
        </w:rPr>
        <w:t>кратно</w:t>
      </w:r>
      <w:r>
        <w:rPr>
          <w:rFonts w:ascii="Courier New" w:hAnsi="Courier New"/>
          <w:spacing w:val="-9"/>
          <w:sz w:val="12"/>
        </w:rPr>
        <w:t xml:space="preserve"> </w:t>
      </w:r>
      <w:r>
        <w:rPr>
          <w:rFonts w:ascii="Courier New" w:hAnsi="Courier New"/>
          <w:sz w:val="12"/>
        </w:rPr>
        <w:t>количеству</w:t>
      </w:r>
      <w:r>
        <w:rPr>
          <w:rFonts w:ascii="Courier New" w:hAnsi="Courier New"/>
          <w:spacing w:val="-9"/>
          <w:sz w:val="12"/>
        </w:rPr>
        <w:t xml:space="preserve"> </w:t>
      </w:r>
      <w:r>
        <w:rPr>
          <w:rFonts w:ascii="Courier New" w:hAnsi="Courier New"/>
          <w:sz w:val="12"/>
        </w:rPr>
        <w:t>документов-</w:t>
      </w:r>
      <w:r>
        <w:rPr>
          <w:rFonts w:ascii="Courier New" w:hAnsi="Courier New"/>
          <w:spacing w:val="-2"/>
          <w:sz w:val="12"/>
        </w:rPr>
        <w:t>оснований.</w:t>
      </w:r>
    </w:p>
    <w:p w14:paraId="249944D8" w14:textId="77777777" w:rsidR="00192D51" w:rsidRDefault="00460E6F">
      <w:pPr>
        <w:spacing w:before="135"/>
        <w:ind w:left="165"/>
        <w:rPr>
          <w:rFonts w:ascii="Courier New" w:hAnsi="Courier New"/>
          <w:sz w:val="12"/>
        </w:rPr>
      </w:pPr>
      <w:r>
        <w:rPr>
          <w:rFonts w:ascii="Courier New" w:hAnsi="Courier New"/>
          <w:spacing w:val="-2"/>
          <w:sz w:val="12"/>
        </w:rPr>
        <w:t>Ответственный</w:t>
      </w:r>
    </w:p>
    <w:p w14:paraId="26F2CF3D" w14:textId="77777777" w:rsidR="00192D51" w:rsidRDefault="00460E6F">
      <w:pPr>
        <w:tabs>
          <w:tab w:val="left" w:pos="1172"/>
          <w:tab w:val="left" w:pos="1989"/>
          <w:tab w:val="left" w:pos="2781"/>
          <w:tab w:val="left" w:pos="4365"/>
          <w:tab w:val="left" w:pos="5158"/>
        </w:tabs>
        <w:spacing w:before="1" w:line="135" w:lineRule="exact"/>
        <w:ind w:left="165"/>
        <w:rPr>
          <w:sz w:val="12"/>
        </w:rPr>
      </w:pPr>
      <w:r>
        <w:rPr>
          <w:rFonts w:ascii="Courier New" w:hAnsi="Courier New"/>
          <w:spacing w:val="-2"/>
          <w:sz w:val="12"/>
        </w:rPr>
        <w:t>исполнитель</w:t>
      </w:r>
      <w:r>
        <w:rPr>
          <w:rFonts w:ascii="Courier New" w:hAnsi="Courier New"/>
          <w:sz w:val="12"/>
        </w:rPr>
        <w:tab/>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pacing w:val="18"/>
          <w:sz w:val="12"/>
        </w:rPr>
        <w:t xml:space="preserve"> </w:t>
      </w:r>
      <w:r>
        <w:rPr>
          <w:sz w:val="12"/>
          <w:u w:val="single"/>
        </w:rPr>
        <w:tab/>
      </w:r>
    </w:p>
    <w:p w14:paraId="4C05168D" w14:textId="77777777" w:rsidR="00192D51" w:rsidRDefault="00460E6F">
      <w:pPr>
        <w:tabs>
          <w:tab w:val="left" w:pos="1269"/>
          <w:tab w:val="left" w:pos="1701"/>
        </w:tabs>
        <w:ind w:left="165" w:right="8659" w:firstLine="1080"/>
        <w:rPr>
          <w:rFonts w:ascii="Courier New" w:hAnsi="Courier New"/>
          <w:sz w:val="12"/>
        </w:rPr>
      </w:pPr>
      <w:r>
        <w:rPr>
          <w:rFonts w:ascii="Courier New" w:hAnsi="Courier New"/>
          <w:sz w:val="12"/>
        </w:rPr>
        <w:t>(должность)</w:t>
      </w:r>
      <w:r>
        <w:rPr>
          <w:rFonts w:ascii="Courier New" w:hAnsi="Courier New"/>
          <w:spacing w:val="-10"/>
          <w:sz w:val="12"/>
        </w:rPr>
        <w:t xml:space="preserve"> </w:t>
      </w:r>
      <w:r>
        <w:rPr>
          <w:rFonts w:ascii="Courier New" w:hAnsi="Courier New"/>
          <w:sz w:val="12"/>
        </w:rPr>
        <w:t>(подпись)</w:t>
      </w:r>
      <w:r>
        <w:rPr>
          <w:rFonts w:ascii="Courier New" w:hAnsi="Courier New"/>
          <w:spacing w:val="-10"/>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z w:val="12"/>
        </w:rPr>
        <w:t>подписи)</w:t>
      </w:r>
      <w:r>
        <w:rPr>
          <w:rFonts w:ascii="Courier New" w:hAnsi="Courier New"/>
          <w:spacing w:val="-10"/>
          <w:sz w:val="12"/>
        </w:rPr>
        <w:t xml:space="preserve"> </w:t>
      </w:r>
      <w:r>
        <w:rPr>
          <w:rFonts w:ascii="Courier New" w:hAnsi="Courier New"/>
          <w:sz w:val="12"/>
        </w:rPr>
        <w:t>(телефон)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
    <w:p w14:paraId="7A3EEC52" w14:textId="77777777" w:rsidR="00192D51" w:rsidRDefault="00460E6F">
      <w:pPr>
        <w:tabs>
          <w:tab w:val="left" w:pos="1748"/>
          <w:tab w:val="left" w:pos="4869"/>
          <w:tab w:val="left" w:pos="5132"/>
          <w:tab w:val="left" w:pos="9839"/>
        </w:tabs>
        <w:spacing w:line="135" w:lineRule="exact"/>
        <w:ind w:left="165"/>
        <w:rPr>
          <w:sz w:val="12"/>
        </w:rPr>
      </w:pPr>
      <w:r>
        <w:rPr>
          <w:rFonts w:ascii="Courier New" w:hAnsi="Courier New"/>
          <w:sz w:val="12"/>
        </w:rPr>
        <w:t>Передающая</w:t>
      </w:r>
      <w:r>
        <w:rPr>
          <w:rFonts w:ascii="Courier New" w:hAnsi="Courier New"/>
          <w:spacing w:val="-10"/>
          <w:sz w:val="12"/>
        </w:rPr>
        <w:t xml:space="preserve"> </w:t>
      </w:r>
      <w:r>
        <w:rPr>
          <w:rFonts w:ascii="Courier New" w:hAnsi="Courier New"/>
          <w:spacing w:val="-2"/>
          <w:sz w:val="12"/>
        </w:rPr>
        <w:t>сторона:</w:t>
      </w:r>
      <w:r>
        <w:rPr>
          <w:rFonts w:ascii="Courier New" w:hAnsi="Courier New"/>
          <w:sz w:val="12"/>
        </w:rPr>
        <w:tab/>
      </w:r>
      <w:r>
        <w:rPr>
          <w:sz w:val="12"/>
          <w:u w:val="single"/>
        </w:rPr>
        <w:tab/>
      </w:r>
      <w:r>
        <w:rPr>
          <w:sz w:val="12"/>
        </w:rPr>
        <w:tab/>
      </w:r>
      <w:r>
        <w:rPr>
          <w:rFonts w:ascii="Courier New" w:hAnsi="Courier New"/>
          <w:sz w:val="12"/>
        </w:rPr>
        <w:t xml:space="preserve">Принимающая сторона: </w:t>
      </w:r>
      <w:r>
        <w:rPr>
          <w:sz w:val="12"/>
          <w:u w:val="single"/>
        </w:rPr>
        <w:tab/>
      </w:r>
    </w:p>
    <w:p w14:paraId="5AFD0278" w14:textId="77777777" w:rsidR="00192D51" w:rsidRDefault="00460E6F">
      <w:pPr>
        <w:tabs>
          <w:tab w:val="left" w:pos="5132"/>
          <w:tab w:val="left" w:pos="6645"/>
        </w:tabs>
        <w:spacing w:before="1"/>
        <w:ind w:left="165" w:right="4195" w:firstLine="1584"/>
        <w:rPr>
          <w:rFonts w:ascii="Courier New" w:hAnsi="Courier New"/>
          <w:sz w:val="12"/>
        </w:rPr>
      </w:pPr>
      <w:r>
        <w:rPr>
          <w:rFonts w:ascii="Courier New" w:hAnsi="Courier New"/>
          <w:sz w:val="12"/>
        </w:rPr>
        <w:t>(полное наименование</w:t>
      </w:r>
      <w:r>
        <w:rPr>
          <w:rFonts w:ascii="Courier New" w:hAnsi="Courier New"/>
          <w:spacing w:val="40"/>
          <w:sz w:val="12"/>
        </w:rPr>
        <w:t xml:space="preserve"> </w:t>
      </w:r>
      <w:r>
        <w:rPr>
          <w:rFonts w:ascii="Courier New" w:hAnsi="Courier New"/>
          <w:sz w:val="12"/>
        </w:rPr>
        <w:t>юридического лица)</w:t>
      </w:r>
      <w:r>
        <w:rPr>
          <w:rFonts w:ascii="Courier New" w:hAnsi="Courier New"/>
          <w:sz w:val="12"/>
        </w:rPr>
        <w:tab/>
      </w:r>
      <w:r>
        <w:rPr>
          <w:rFonts w:ascii="Courier New" w:hAnsi="Courier New"/>
          <w:sz w:val="12"/>
        </w:rPr>
        <w:tab/>
        <w:t>(полное</w:t>
      </w:r>
      <w:r>
        <w:rPr>
          <w:rFonts w:ascii="Courier New" w:hAnsi="Courier New"/>
          <w:spacing w:val="-10"/>
          <w:sz w:val="12"/>
        </w:rPr>
        <w:t xml:space="preserve"> </w:t>
      </w:r>
      <w:r>
        <w:rPr>
          <w:rFonts w:ascii="Courier New" w:hAnsi="Courier New"/>
          <w:sz w:val="12"/>
        </w:rPr>
        <w:t>наименование</w:t>
      </w:r>
      <w:r>
        <w:rPr>
          <w:rFonts w:ascii="Courier New" w:hAnsi="Courier New"/>
          <w:spacing w:val="40"/>
          <w:sz w:val="12"/>
        </w:rPr>
        <w:t xml:space="preserve"> </w:t>
      </w:r>
      <w:r>
        <w:rPr>
          <w:rFonts w:ascii="Courier New" w:hAnsi="Courier New"/>
          <w:sz w:val="12"/>
        </w:rPr>
        <w:t>юридического</w:t>
      </w:r>
      <w:r>
        <w:rPr>
          <w:rFonts w:ascii="Courier New" w:hAnsi="Courier New"/>
          <w:spacing w:val="-10"/>
          <w:sz w:val="12"/>
        </w:rPr>
        <w:t xml:space="preserve"> </w:t>
      </w:r>
      <w:r>
        <w:rPr>
          <w:rFonts w:ascii="Courier New" w:hAnsi="Courier New"/>
          <w:sz w:val="12"/>
        </w:rPr>
        <w:t xml:space="preserve">лица) </w:t>
      </w:r>
      <w:r>
        <w:rPr>
          <w:rFonts w:ascii="Courier New" w:hAnsi="Courier New"/>
          <w:spacing w:val="-2"/>
          <w:sz w:val="12"/>
        </w:rPr>
        <w:t>Руководитель</w:t>
      </w:r>
      <w:r>
        <w:rPr>
          <w:rFonts w:ascii="Courier New" w:hAnsi="Courier New"/>
          <w:sz w:val="12"/>
        </w:rPr>
        <w:tab/>
      </w:r>
      <w:proofErr w:type="spellStart"/>
      <w:r>
        <w:rPr>
          <w:rFonts w:ascii="Courier New" w:hAnsi="Courier New"/>
          <w:spacing w:val="-2"/>
          <w:sz w:val="12"/>
        </w:rPr>
        <w:t>Руководитель</w:t>
      </w:r>
      <w:proofErr w:type="spellEnd"/>
    </w:p>
    <w:p w14:paraId="37549906" w14:textId="77777777" w:rsidR="00192D51" w:rsidRDefault="00192D51">
      <w:pPr>
        <w:rPr>
          <w:rFonts w:ascii="Courier New" w:hAnsi="Courier New"/>
          <w:sz w:val="12"/>
        </w:rPr>
        <w:sectPr w:rsidR="00192D51">
          <w:pgSz w:w="16840" w:h="11910" w:orient="landscape"/>
          <w:pgMar w:top="1100" w:right="1842" w:bottom="280" w:left="1275" w:header="720" w:footer="720" w:gutter="0"/>
          <w:cols w:space="720"/>
        </w:sectPr>
      </w:pPr>
    </w:p>
    <w:p w14:paraId="437F5671" w14:textId="77777777" w:rsidR="00192D51" w:rsidRDefault="00460E6F">
      <w:pPr>
        <w:tabs>
          <w:tab w:val="left" w:pos="2565"/>
          <w:tab w:val="left" w:pos="3285"/>
          <w:tab w:val="left" w:pos="4870"/>
          <w:tab w:val="left" w:pos="5133"/>
          <w:tab w:val="left" w:pos="7534"/>
          <w:tab w:val="left" w:pos="8254"/>
          <w:tab w:val="left" w:pos="9838"/>
        </w:tabs>
        <w:spacing w:before="87"/>
        <w:ind w:left="165"/>
        <w:rPr>
          <w:sz w:val="12"/>
        </w:rPr>
      </w:pPr>
      <w:r>
        <w:rPr>
          <w:rFonts w:ascii="Courier New" w:hAnsi="Courier New"/>
          <w:sz w:val="12"/>
        </w:rPr>
        <w:lastRenderedPageBreak/>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7241009" w14:textId="77777777" w:rsidR="00192D51" w:rsidRDefault="00460E6F">
      <w:pPr>
        <w:tabs>
          <w:tab w:val="left" w:pos="6717"/>
        </w:tabs>
        <w:spacing w:before="1" w:line="135" w:lineRule="exact"/>
        <w:ind w:left="1749"/>
        <w:rPr>
          <w:rFonts w:ascii="Courier New" w:hAnsi="Courier New"/>
          <w:sz w:val="12"/>
        </w:rPr>
      </w:pPr>
      <w:r>
        <w:rPr>
          <w:rFonts w:ascii="Courier New" w:hAnsi="Courier New"/>
          <w:sz w:val="12"/>
        </w:rPr>
        <w:t>(должность)</w:t>
      </w:r>
      <w:r>
        <w:rPr>
          <w:rFonts w:ascii="Courier New" w:hAnsi="Courier New"/>
          <w:spacing w:val="-11"/>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r>
        <w:rPr>
          <w:rFonts w:ascii="Courier New" w:hAnsi="Courier New"/>
          <w:sz w:val="12"/>
        </w:rPr>
        <w:tab/>
        <w:t>(должность)</w:t>
      </w:r>
      <w:r>
        <w:rPr>
          <w:rFonts w:ascii="Courier New" w:hAnsi="Courier New"/>
          <w:spacing w:val="-13"/>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p>
    <w:p w14:paraId="0D87DABA" w14:textId="77777777" w:rsidR="00192D51" w:rsidRDefault="00460E6F">
      <w:pPr>
        <w:tabs>
          <w:tab w:val="left" w:pos="5205"/>
        </w:tabs>
        <w:spacing w:line="135" w:lineRule="exact"/>
        <w:ind w:left="165"/>
        <w:rPr>
          <w:rFonts w:ascii="Courier New" w:hAnsi="Courier New"/>
          <w:sz w:val="12"/>
        </w:rPr>
      </w:pPr>
      <w:r>
        <w:rPr>
          <w:rFonts w:ascii="Courier New" w:hAnsi="Courier New"/>
          <w:sz w:val="12"/>
        </w:rPr>
        <w:t>Главный</w:t>
      </w:r>
      <w:r>
        <w:rPr>
          <w:rFonts w:ascii="Courier New" w:hAnsi="Courier New"/>
          <w:spacing w:val="-7"/>
          <w:sz w:val="12"/>
        </w:rPr>
        <w:t xml:space="preserve"> </w:t>
      </w:r>
      <w:r>
        <w:rPr>
          <w:rFonts w:ascii="Courier New" w:hAnsi="Courier New"/>
          <w:spacing w:val="-2"/>
          <w:sz w:val="12"/>
        </w:rPr>
        <w:t>бухгалтер</w:t>
      </w:r>
      <w:r>
        <w:rPr>
          <w:rFonts w:ascii="Courier New" w:hAnsi="Courier New"/>
          <w:sz w:val="12"/>
        </w:rPr>
        <w:tab/>
        <w:t>Главный</w:t>
      </w:r>
      <w:r>
        <w:rPr>
          <w:rFonts w:ascii="Courier New" w:hAnsi="Courier New"/>
          <w:spacing w:val="-7"/>
          <w:sz w:val="12"/>
        </w:rPr>
        <w:t xml:space="preserve"> </w:t>
      </w:r>
      <w:r>
        <w:rPr>
          <w:rFonts w:ascii="Courier New" w:hAnsi="Courier New"/>
          <w:spacing w:val="-2"/>
          <w:sz w:val="12"/>
        </w:rPr>
        <w:t>бухгалтер</w:t>
      </w:r>
    </w:p>
    <w:p w14:paraId="2FDEC08D" w14:textId="77777777" w:rsidR="00192D51" w:rsidRDefault="00460E6F">
      <w:pPr>
        <w:tabs>
          <w:tab w:val="left" w:pos="2565"/>
          <w:tab w:val="left" w:pos="3285"/>
          <w:tab w:val="left" w:pos="4869"/>
          <w:tab w:val="left" w:pos="5132"/>
          <w:tab w:val="left" w:pos="7533"/>
          <w:tab w:val="left" w:pos="8253"/>
          <w:tab w:val="left" w:pos="9839"/>
        </w:tabs>
        <w:spacing w:before="1"/>
        <w:ind w:left="165"/>
        <w:rPr>
          <w:sz w:val="12"/>
        </w:rPr>
      </w:pP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F8DB6CB" w14:textId="77777777" w:rsidR="00192D51" w:rsidRDefault="00460E6F">
      <w:pPr>
        <w:tabs>
          <w:tab w:val="left" w:pos="1269"/>
          <w:tab w:val="left" w:pos="1701"/>
          <w:tab w:val="left" w:pos="5132"/>
          <w:tab w:val="left" w:pos="6237"/>
          <w:tab w:val="left" w:pos="6669"/>
          <w:tab w:val="left" w:pos="6717"/>
        </w:tabs>
        <w:spacing w:before="1"/>
        <w:ind w:left="165" w:right="3905" w:firstLine="1584"/>
        <w:rPr>
          <w:rFonts w:ascii="Courier New" w:hAnsi="Courier New"/>
          <w:sz w:val="12"/>
        </w:rPr>
      </w:pPr>
      <w:proofErr w:type="gramStart"/>
      <w:r>
        <w:rPr>
          <w:rFonts w:ascii="Courier New" w:hAnsi="Courier New"/>
          <w:sz w:val="12"/>
        </w:rPr>
        <w:t>(должность) (подпись) (расшифровка подписи)</w:t>
      </w:r>
      <w:r>
        <w:rPr>
          <w:rFonts w:ascii="Courier New" w:hAnsi="Courier New"/>
          <w:sz w:val="12"/>
        </w:rPr>
        <w:tab/>
      </w:r>
      <w:r>
        <w:rPr>
          <w:rFonts w:ascii="Courier New" w:hAnsi="Courier New"/>
          <w:sz w:val="12"/>
        </w:rPr>
        <w:tab/>
      </w:r>
      <w:r>
        <w:rPr>
          <w:rFonts w:ascii="Courier New" w:hAnsi="Courier New"/>
          <w:sz w:val="12"/>
        </w:rPr>
        <w:tab/>
      </w:r>
      <w:r>
        <w:rPr>
          <w:rFonts w:ascii="Courier New" w:hAnsi="Courier New"/>
          <w:sz w:val="12"/>
        </w:rPr>
        <w:tab/>
        <w:t>(должность)</w:t>
      </w:r>
      <w:r>
        <w:rPr>
          <w:rFonts w:ascii="Courier New" w:hAnsi="Courier New"/>
          <w:spacing w:val="-12"/>
          <w:sz w:val="12"/>
        </w:rPr>
        <w:t xml:space="preserve"> </w:t>
      </w:r>
      <w:r>
        <w:rPr>
          <w:rFonts w:ascii="Courier New" w:hAnsi="Courier New"/>
          <w:sz w:val="12"/>
        </w:rPr>
        <w:t>(подпись)</w:t>
      </w:r>
      <w:r>
        <w:rPr>
          <w:rFonts w:ascii="Courier New" w:hAnsi="Courier New"/>
          <w:spacing w:val="-12"/>
          <w:sz w:val="12"/>
        </w:rPr>
        <w:t xml:space="preserve"> </w:t>
      </w:r>
      <w:r>
        <w:rPr>
          <w:rFonts w:ascii="Courier New" w:hAnsi="Courier New"/>
          <w:sz w:val="12"/>
        </w:rPr>
        <w:t>(расшифровка</w:t>
      </w:r>
      <w:r>
        <w:rPr>
          <w:rFonts w:ascii="Courier New" w:hAnsi="Courier New"/>
          <w:spacing w:val="-12"/>
          <w:sz w:val="12"/>
        </w:rPr>
        <w:t xml:space="preserve"> </w:t>
      </w:r>
      <w:r>
        <w:rPr>
          <w:rFonts w:ascii="Courier New" w:hAnsi="Courier New"/>
          <w:sz w:val="12"/>
        </w:rPr>
        <w:t>подписи)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r>
        <w:rPr>
          <w:rFonts w:ascii="Courier New" w:hAnsi="Courier New"/>
          <w:sz w:val="12"/>
        </w:rPr>
        <w:tab/>
        <w:t>"</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roofErr w:type="gramEnd"/>
    </w:p>
    <w:p w14:paraId="4AAA4DDB" w14:textId="77777777" w:rsidR="00192D51" w:rsidRDefault="00192D51">
      <w:pPr>
        <w:rPr>
          <w:rFonts w:ascii="Courier New" w:hAnsi="Courier New"/>
          <w:sz w:val="12"/>
        </w:rPr>
        <w:sectPr w:rsidR="00192D51">
          <w:pgSz w:w="16840" w:h="11910" w:orient="landscape"/>
          <w:pgMar w:top="1040" w:right="1842" w:bottom="280" w:left="1275" w:header="720" w:footer="720" w:gutter="0"/>
          <w:cols w:space="720"/>
        </w:sectPr>
      </w:pPr>
    </w:p>
    <w:p w14:paraId="0279A8AC"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048875C" w14:textId="0E6A3D7B"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97D82BB" w14:textId="77777777" w:rsidR="00192D51" w:rsidRDefault="00192D51">
      <w:pPr>
        <w:pStyle w:val="a3"/>
        <w:ind w:left="0"/>
        <w:jc w:val="left"/>
        <w:rPr>
          <w:sz w:val="24"/>
        </w:rPr>
      </w:pPr>
    </w:p>
    <w:p w14:paraId="6F0D1427" w14:textId="77777777" w:rsidR="00192D51" w:rsidRDefault="00192D51">
      <w:pPr>
        <w:pStyle w:val="a3"/>
        <w:spacing w:before="12"/>
        <w:ind w:left="0"/>
        <w:jc w:val="left"/>
        <w:rPr>
          <w:sz w:val="24"/>
        </w:rPr>
      </w:pPr>
    </w:p>
    <w:p w14:paraId="63CAFC4D" w14:textId="77777777" w:rsidR="00192D51" w:rsidRDefault="00460E6F">
      <w:pPr>
        <w:ind w:left="3381"/>
        <w:rPr>
          <w:rFonts w:ascii="Courier New" w:hAnsi="Courier New"/>
          <w:sz w:val="20"/>
        </w:rPr>
      </w:pPr>
      <w:bookmarkStart w:id="117" w:name="_bookmark110"/>
      <w:bookmarkEnd w:id="117"/>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ВЫПИСКЕ</w:t>
      </w:r>
    </w:p>
    <w:p w14:paraId="7D3DF19B" w14:textId="77777777" w:rsidR="00192D51" w:rsidRDefault="00460E6F">
      <w:pPr>
        <w:spacing w:before="2"/>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4C6ACD21" w14:textId="77777777" w:rsidR="00192D51" w:rsidRDefault="00192D51">
      <w:pPr>
        <w:pStyle w:val="a3"/>
        <w:spacing w:before="2"/>
        <w:ind w:left="0"/>
        <w:jc w:val="left"/>
        <w:rPr>
          <w:rFonts w:ascii="Courier New"/>
          <w:sz w:val="11"/>
        </w:rPr>
      </w:pPr>
    </w:p>
    <w:p w14:paraId="384C54B7" w14:textId="77777777" w:rsidR="00192D51" w:rsidRDefault="00192D51">
      <w:pPr>
        <w:pStyle w:val="a3"/>
        <w:jc w:val="left"/>
        <w:rPr>
          <w:rFonts w:ascii="Courier New"/>
          <w:sz w:val="11"/>
        </w:rPr>
        <w:sectPr w:rsidR="00192D51">
          <w:pgSz w:w="11910" w:h="16840"/>
          <w:pgMar w:top="1860" w:right="425" w:bottom="1551" w:left="992" w:header="720" w:footer="720" w:gutter="0"/>
          <w:cols w:space="720"/>
        </w:sectPr>
      </w:pPr>
    </w:p>
    <w:p w14:paraId="635AAF45"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2902CC26"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B5E9EBA" w14:textId="77777777" w:rsidR="00192D51" w:rsidRDefault="00460E6F">
      <w:pPr>
        <w:spacing w:before="1"/>
        <w:ind w:left="621"/>
        <w:rPr>
          <w:rFonts w:ascii="Courier New" w:hAnsi="Courier New"/>
          <w:sz w:val="20"/>
        </w:rPr>
      </w:pPr>
      <w:r>
        <w:rPr>
          <w:rFonts w:ascii="Courier New" w:hAnsi="Courier New"/>
          <w:spacing w:val="-2"/>
          <w:sz w:val="20"/>
        </w:rPr>
        <w:t>└────────────────┘</w:t>
      </w:r>
    </w:p>
    <w:p w14:paraId="27FC2601"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F4AC584" w14:textId="77777777" w:rsidR="00192D51" w:rsidRDefault="00460E6F">
      <w:pPr>
        <w:rPr>
          <w:rFonts w:ascii="Courier New"/>
          <w:sz w:val="20"/>
        </w:rPr>
      </w:pPr>
      <w:r>
        <w:br w:type="column"/>
      </w:r>
    </w:p>
    <w:p w14:paraId="42880190" w14:textId="77777777" w:rsidR="00192D51" w:rsidRDefault="00192D51">
      <w:pPr>
        <w:pStyle w:val="a3"/>
        <w:ind w:left="0"/>
        <w:jc w:val="left"/>
        <w:rPr>
          <w:rFonts w:ascii="Courier New"/>
          <w:sz w:val="20"/>
        </w:rPr>
      </w:pPr>
    </w:p>
    <w:p w14:paraId="76B0DC62" w14:textId="77777777" w:rsidR="00192D51" w:rsidRDefault="00192D51">
      <w:pPr>
        <w:pStyle w:val="a3"/>
        <w:spacing w:before="99"/>
        <w:ind w:left="0"/>
        <w:jc w:val="left"/>
        <w:rPr>
          <w:rFonts w:ascii="Courier New"/>
          <w:sz w:val="20"/>
        </w:rPr>
      </w:pPr>
    </w:p>
    <w:p w14:paraId="7A038B17" w14:textId="77777777" w:rsidR="00192D51" w:rsidRDefault="00460E6F">
      <w:pPr>
        <w:ind w:left="5062"/>
        <w:rPr>
          <w:rFonts w:ascii="Courier New" w:hAnsi="Courier New"/>
          <w:sz w:val="20"/>
        </w:rPr>
      </w:pPr>
      <w:r>
        <w:rPr>
          <w:rFonts w:ascii="Courier New" w:hAnsi="Courier New"/>
          <w:spacing w:val="-2"/>
          <w:sz w:val="20"/>
        </w:rPr>
        <w:t>┌────────┐</w:t>
      </w:r>
    </w:p>
    <w:p w14:paraId="74FBFC58" w14:textId="77777777" w:rsidR="00192D51" w:rsidRDefault="00192D51">
      <w:pPr>
        <w:pStyle w:val="a3"/>
        <w:spacing w:before="1"/>
        <w:ind w:left="0"/>
        <w:jc w:val="left"/>
        <w:rPr>
          <w:rFonts w:ascii="Courier New"/>
          <w:sz w:val="20"/>
        </w:rPr>
      </w:pPr>
    </w:p>
    <w:p w14:paraId="020CBA14"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D4B395A"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9E412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DA103AE"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516DCC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20FC2A" w14:textId="77777777" w:rsidR="00192D51" w:rsidRDefault="00460E6F">
      <w:pPr>
        <w:tabs>
          <w:tab w:val="left" w:pos="2879"/>
        </w:tabs>
        <w:spacing w:before="2" w:line="226" w:lineRule="exact"/>
        <w:ind w:right="1345"/>
        <w:jc w:val="right"/>
        <w:rPr>
          <w:rFonts w:ascii="Courier New" w:hAnsi="Courier New"/>
          <w:sz w:val="20"/>
        </w:rPr>
      </w:pPr>
      <w:r>
        <w:rPr>
          <w:rFonts w:ascii="Courier New" w:hAnsi="Courier New"/>
          <w:sz w:val="20"/>
        </w:rPr>
        <w:t>Дата</w:t>
      </w:r>
      <w:r>
        <w:rPr>
          <w:rFonts w:ascii="Courier New" w:hAnsi="Courier New"/>
          <w:spacing w:val="-5"/>
          <w:sz w:val="20"/>
        </w:rPr>
        <w:t xml:space="preserve"> </w:t>
      </w:r>
      <w:r>
        <w:rPr>
          <w:rFonts w:ascii="Courier New" w:hAnsi="Courier New"/>
          <w:spacing w:val="-2"/>
          <w:sz w:val="20"/>
        </w:rPr>
        <w:t>предыдущей│</w:t>
      </w:r>
      <w:r>
        <w:rPr>
          <w:rFonts w:ascii="Courier New" w:hAnsi="Courier New"/>
          <w:sz w:val="20"/>
        </w:rPr>
        <w:tab/>
      </w:r>
      <w:r>
        <w:rPr>
          <w:rFonts w:ascii="Courier New" w:hAnsi="Courier New"/>
          <w:spacing w:val="-10"/>
          <w:sz w:val="20"/>
        </w:rPr>
        <w:t>│</w:t>
      </w:r>
    </w:p>
    <w:p w14:paraId="51769586" w14:textId="77777777" w:rsidR="00192D51" w:rsidRDefault="00460E6F">
      <w:pPr>
        <w:tabs>
          <w:tab w:val="left" w:pos="1919"/>
        </w:tabs>
        <w:spacing w:line="226" w:lineRule="exact"/>
        <w:ind w:right="1345"/>
        <w:jc w:val="right"/>
        <w:rPr>
          <w:rFonts w:ascii="Courier New" w:hAnsi="Courier New"/>
          <w:sz w:val="20"/>
        </w:rPr>
      </w:pPr>
      <w:r>
        <w:rPr>
          <w:rFonts w:ascii="Courier New" w:hAnsi="Courier New"/>
          <w:spacing w:val="-2"/>
          <w:sz w:val="20"/>
        </w:rPr>
        <w:t>выписки│</w:t>
      </w:r>
      <w:r>
        <w:rPr>
          <w:rFonts w:ascii="Courier New" w:hAnsi="Courier New"/>
          <w:sz w:val="20"/>
        </w:rPr>
        <w:tab/>
      </w:r>
      <w:r>
        <w:rPr>
          <w:rFonts w:ascii="Courier New" w:hAnsi="Courier New"/>
          <w:spacing w:val="-10"/>
          <w:sz w:val="20"/>
        </w:rPr>
        <w:t>│</w:t>
      </w:r>
    </w:p>
    <w:p w14:paraId="4D530D58"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633D6B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DC1EE79" w14:textId="6EBD5744" w:rsidR="00192D51" w:rsidRDefault="00460E6F">
      <w:pPr>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Администрации</w:t>
      </w:r>
      <w:r>
        <w:rPr>
          <w:rFonts w:ascii="Courier New" w:hAnsi="Courier New"/>
          <w:spacing w:val="-9"/>
          <w:sz w:val="20"/>
        </w:rPr>
        <w:t xml:space="preserve"> </w:t>
      </w:r>
      <w:r>
        <w:rPr>
          <w:rFonts w:ascii="Courier New" w:hAnsi="Courier New"/>
          <w:sz w:val="20"/>
        </w:rPr>
        <w:t xml:space="preserve">сельского поселения </w:t>
      </w:r>
      <w:r w:rsidR="006057EE" w:rsidRPr="006057EE">
        <w:rPr>
          <w:rFonts w:ascii="Courier New" w:hAnsi="Courier New"/>
          <w:sz w:val="20"/>
        </w:rPr>
        <w:t>Тубинский</w:t>
      </w:r>
      <w:r>
        <w:rPr>
          <w:rFonts w:ascii="Courier New" w:hAnsi="Courier New"/>
          <w:sz w:val="20"/>
        </w:rPr>
        <w:t xml:space="preserve"> сельсовет муниципального</w:t>
      </w:r>
    </w:p>
    <w:p w14:paraId="63E65B51"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74A1795"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10776ADA"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52A66544" wp14:editId="5487C788">
                <wp:extent cx="1828800" cy="5715"/>
                <wp:effectExtent l="9525" t="0" r="0" b="381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282" name="Graphic 282"/>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80A8C21" id="Group 281"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">
                <v:shape id="Graphic 282"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" path="m,l1828800,e" filled="f" strokeweight=".14406mm">
                  <v:path arrowok="t"/>
                </v:shape>
                <w10:anchorlock/>
              </v:group>
            </w:pict>
          </mc:Fallback>
        </mc:AlternateContent>
      </w:r>
    </w:p>
    <w:p w14:paraId="504AD7C1" w14:textId="77777777" w:rsidR="00192D51" w:rsidRDefault="00460E6F">
      <w:pPr>
        <w:tabs>
          <w:tab w:val="left" w:pos="7799"/>
          <w:tab w:val="left" w:pos="8879"/>
        </w:tabs>
        <w:spacing w:line="207"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43E78B" w14:textId="77777777" w:rsidR="00192D51" w:rsidRDefault="00460E6F">
      <w:pPr>
        <w:tabs>
          <w:tab w:val="left" w:pos="7439"/>
          <w:tab w:val="left" w:pos="8879"/>
        </w:tabs>
        <w:spacing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216B6E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C74B6D5" w14:textId="77777777" w:rsidR="00192D51" w:rsidRDefault="00460E6F">
      <w:pPr>
        <w:tabs>
          <w:tab w:val="left" w:pos="9022"/>
        </w:tabs>
        <w:spacing w:before="1"/>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144" behindDoc="0" locked="0" layoutInCell="1" allowOverlap="1" wp14:anchorId="77FE8079" wp14:editId="79939A83">
                <wp:simplePos x="0" y="0"/>
                <wp:positionH relativeFrom="page">
                  <wp:posOffset>2701163</wp:posOffset>
                </wp:positionH>
                <wp:positionV relativeFrom="paragraph">
                  <wp:posOffset>138708</wp:posOffset>
                </wp:positionV>
                <wp:extent cx="1828800" cy="127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51DFCB1" id="Graphic 283" o:spid="_x0000_s1026" style="position:absolute;margin-left:212.7pt;margin-top:10.9pt;width:2in;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ANDwIAAFsEAAAOAAAAZHJzL2Uyb0RvYy54bWysVFGL2zAMfh/sPxi/r2kLu5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" path="m,l18288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4496D236" w14:textId="77777777" w:rsidR="00192D51" w:rsidRDefault="00460E6F">
      <w:pPr>
        <w:spacing w:before="1"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656" behindDoc="0" locked="0" layoutInCell="1" allowOverlap="1" wp14:anchorId="2E9B9DD5" wp14:editId="2302D32A">
                <wp:simplePos x="0" y="0"/>
                <wp:positionH relativeFrom="page">
                  <wp:posOffset>2701163</wp:posOffset>
                </wp:positionH>
                <wp:positionV relativeFrom="paragraph">
                  <wp:posOffset>138375</wp:posOffset>
                </wp:positionV>
                <wp:extent cx="1828800" cy="127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01B693" id="Graphic 284" o:spid="_x0000_s1026" style="position:absolute;margin-left:212.7pt;margin-top:10.9pt;width:2in;height:.1pt;z-index:158146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ANDwIAAFsEAAAOAAAAZHJzL2Uyb0RvYy54bWysVFGL2zAMfh/sPxi/r2kLu5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" path="m,l1828800,e" filled="f" strokeweight=".14406mm">
                <v:path arrowok="t"/>
                <w10:wrap anchorx="page"/>
              </v:shape>
            </w:pict>
          </mc:Fallback>
        </mc:AlternateContent>
      </w:r>
      <w:r>
        <w:rPr>
          <w:rFonts w:ascii="Courier New" w:hAnsi="Courier New"/>
          <w:spacing w:val="-2"/>
          <w:sz w:val="20"/>
        </w:rPr>
        <w:t>├────────┤</w:t>
      </w:r>
    </w:p>
    <w:p w14:paraId="690B2A5F"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6566A9" w14:textId="77777777" w:rsidR="00192D51" w:rsidRDefault="00460E6F">
      <w:pPr>
        <w:tabs>
          <w:tab w:val="left" w:pos="1920"/>
        </w:tabs>
        <w:spacing w:line="226" w:lineRule="exact"/>
        <w:ind w:right="1344"/>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54"/>
          <w:w w:val="150"/>
          <w:sz w:val="20"/>
        </w:rPr>
        <w:t xml:space="preserve"> </w:t>
      </w:r>
      <w:hyperlink r:id="rId191">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09204DAB"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505EB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14EFBF6" w14:textId="77777777" w:rsidR="00192D51" w:rsidRDefault="00192D51">
      <w:pPr>
        <w:pStyle w:val="a3"/>
        <w:ind w:left="0"/>
        <w:jc w:val="left"/>
        <w:rPr>
          <w:rFonts w:ascii="Courier New"/>
          <w:sz w:val="20"/>
        </w:rPr>
      </w:pPr>
    </w:p>
    <w:p w14:paraId="6E24BF8A" w14:textId="77777777" w:rsidR="00192D51" w:rsidRDefault="00460E6F">
      <w:pPr>
        <w:spacing w:before="1"/>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2D513A9"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7413C4C0" w14:textId="77777777">
        <w:trPr>
          <w:trHeight w:val="482"/>
        </w:trPr>
        <w:tc>
          <w:tcPr>
            <w:tcW w:w="3111" w:type="dxa"/>
            <w:gridSpan w:val="4"/>
            <w:vMerge w:val="restart"/>
          </w:tcPr>
          <w:p w14:paraId="135FFE0F" w14:textId="77777777" w:rsidR="00192D51" w:rsidRDefault="00460E6F">
            <w:pPr>
              <w:pStyle w:val="TableParagraph"/>
              <w:spacing w:before="95"/>
              <w:ind w:left="480"/>
              <w:rPr>
                <w:sz w:val="24"/>
              </w:rPr>
            </w:pPr>
            <w:r>
              <w:rPr>
                <w:spacing w:val="-2"/>
                <w:sz w:val="24"/>
              </w:rPr>
              <w:t>Документ-основание</w:t>
            </w:r>
          </w:p>
        </w:tc>
        <w:tc>
          <w:tcPr>
            <w:tcW w:w="850" w:type="dxa"/>
            <w:vMerge w:val="restart"/>
          </w:tcPr>
          <w:p w14:paraId="64A239BF" w14:textId="77777777" w:rsidR="00192D51" w:rsidRDefault="00460E6F">
            <w:pPr>
              <w:pStyle w:val="TableParagraph"/>
              <w:spacing w:before="95"/>
              <w:ind w:left="74" w:right="63" w:firstLine="2"/>
              <w:jc w:val="center"/>
              <w:rPr>
                <w:sz w:val="24"/>
              </w:rPr>
            </w:pPr>
            <w:r>
              <w:rPr>
                <w:spacing w:val="-6"/>
                <w:sz w:val="24"/>
              </w:rPr>
              <w:t xml:space="preserve">На </w:t>
            </w:r>
            <w:r>
              <w:rPr>
                <w:spacing w:val="-2"/>
                <w:sz w:val="24"/>
              </w:rPr>
              <w:t xml:space="preserve">начало </w:t>
            </w:r>
            <w:r>
              <w:rPr>
                <w:spacing w:val="-4"/>
                <w:sz w:val="24"/>
              </w:rPr>
              <w:t>года</w:t>
            </w:r>
          </w:p>
        </w:tc>
        <w:tc>
          <w:tcPr>
            <w:tcW w:w="5085" w:type="dxa"/>
            <w:gridSpan w:val="6"/>
          </w:tcPr>
          <w:p w14:paraId="3E8E4C59" w14:textId="77777777" w:rsidR="00192D51" w:rsidRDefault="00460E6F">
            <w:pPr>
              <w:pStyle w:val="TableParagraph"/>
              <w:spacing w:before="95"/>
              <w:ind w:left="162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348BA34" w14:textId="77777777">
        <w:trPr>
          <w:trHeight w:val="479"/>
        </w:trPr>
        <w:tc>
          <w:tcPr>
            <w:tcW w:w="3111" w:type="dxa"/>
            <w:gridSpan w:val="4"/>
            <w:vMerge/>
            <w:tcBorders>
              <w:top w:val="nil"/>
            </w:tcBorders>
          </w:tcPr>
          <w:p w14:paraId="356FF276" w14:textId="77777777" w:rsidR="00192D51" w:rsidRDefault="00192D51">
            <w:pPr>
              <w:rPr>
                <w:sz w:val="2"/>
                <w:szCs w:val="2"/>
              </w:rPr>
            </w:pPr>
          </w:p>
        </w:tc>
        <w:tc>
          <w:tcPr>
            <w:tcW w:w="850" w:type="dxa"/>
            <w:vMerge/>
            <w:tcBorders>
              <w:top w:val="nil"/>
            </w:tcBorders>
          </w:tcPr>
          <w:p w14:paraId="22B56452" w14:textId="77777777" w:rsidR="00192D51" w:rsidRDefault="00192D51">
            <w:pPr>
              <w:rPr>
                <w:sz w:val="2"/>
                <w:szCs w:val="2"/>
              </w:rPr>
            </w:pPr>
          </w:p>
        </w:tc>
        <w:tc>
          <w:tcPr>
            <w:tcW w:w="1525" w:type="dxa"/>
            <w:gridSpan w:val="2"/>
            <w:vMerge w:val="restart"/>
          </w:tcPr>
          <w:p w14:paraId="23D67442" w14:textId="77777777" w:rsidR="00192D51" w:rsidRDefault="00460E6F">
            <w:pPr>
              <w:pStyle w:val="TableParagraph"/>
              <w:spacing w:before="92"/>
              <w:ind w:left="489"/>
              <w:rPr>
                <w:sz w:val="24"/>
              </w:rPr>
            </w:pPr>
            <w:r>
              <w:rPr>
                <w:spacing w:val="-4"/>
                <w:sz w:val="24"/>
              </w:rPr>
              <w:t>всего</w:t>
            </w:r>
          </w:p>
        </w:tc>
        <w:tc>
          <w:tcPr>
            <w:tcW w:w="3560" w:type="dxa"/>
            <w:gridSpan w:val="4"/>
          </w:tcPr>
          <w:p w14:paraId="7536D2FA" w14:textId="77777777" w:rsidR="00192D51" w:rsidRDefault="00460E6F">
            <w:pPr>
              <w:pStyle w:val="TableParagraph"/>
              <w:spacing w:before="92"/>
              <w:ind w:left="1183"/>
              <w:rPr>
                <w:sz w:val="24"/>
              </w:rPr>
            </w:pPr>
            <w:r>
              <w:rPr>
                <w:sz w:val="24"/>
              </w:rPr>
              <w:t>в</w:t>
            </w:r>
            <w:r>
              <w:rPr>
                <w:spacing w:val="-1"/>
                <w:sz w:val="24"/>
              </w:rPr>
              <w:t xml:space="preserve"> </w:t>
            </w:r>
            <w:r>
              <w:rPr>
                <w:sz w:val="24"/>
              </w:rPr>
              <w:t xml:space="preserve">том </w:t>
            </w:r>
            <w:r>
              <w:rPr>
                <w:spacing w:val="-2"/>
                <w:sz w:val="24"/>
              </w:rPr>
              <w:t>числе</w:t>
            </w:r>
          </w:p>
        </w:tc>
      </w:tr>
      <w:tr w:rsidR="00192D51" w14:paraId="61314713" w14:textId="77777777">
        <w:trPr>
          <w:trHeight w:val="755"/>
        </w:trPr>
        <w:tc>
          <w:tcPr>
            <w:tcW w:w="3111" w:type="dxa"/>
            <w:gridSpan w:val="4"/>
            <w:vMerge/>
            <w:tcBorders>
              <w:top w:val="nil"/>
            </w:tcBorders>
          </w:tcPr>
          <w:p w14:paraId="281C409F" w14:textId="77777777" w:rsidR="00192D51" w:rsidRDefault="00192D51">
            <w:pPr>
              <w:rPr>
                <w:sz w:val="2"/>
                <w:szCs w:val="2"/>
              </w:rPr>
            </w:pPr>
          </w:p>
        </w:tc>
        <w:tc>
          <w:tcPr>
            <w:tcW w:w="850" w:type="dxa"/>
            <w:vMerge/>
            <w:tcBorders>
              <w:top w:val="nil"/>
            </w:tcBorders>
          </w:tcPr>
          <w:p w14:paraId="5EE7E488" w14:textId="77777777" w:rsidR="00192D51" w:rsidRDefault="00192D51">
            <w:pPr>
              <w:rPr>
                <w:sz w:val="2"/>
                <w:szCs w:val="2"/>
              </w:rPr>
            </w:pPr>
          </w:p>
        </w:tc>
        <w:tc>
          <w:tcPr>
            <w:tcW w:w="1525" w:type="dxa"/>
            <w:gridSpan w:val="2"/>
            <w:vMerge/>
            <w:tcBorders>
              <w:top w:val="nil"/>
            </w:tcBorders>
          </w:tcPr>
          <w:p w14:paraId="01372E45" w14:textId="77777777" w:rsidR="00192D51" w:rsidRDefault="00192D51">
            <w:pPr>
              <w:rPr>
                <w:sz w:val="2"/>
                <w:szCs w:val="2"/>
              </w:rPr>
            </w:pPr>
          </w:p>
        </w:tc>
        <w:tc>
          <w:tcPr>
            <w:tcW w:w="3560" w:type="dxa"/>
            <w:gridSpan w:val="4"/>
          </w:tcPr>
          <w:p w14:paraId="3CF6C005" w14:textId="77777777" w:rsidR="00192D51" w:rsidRDefault="00460E6F">
            <w:pPr>
              <w:pStyle w:val="TableParagraph"/>
              <w:spacing w:before="92"/>
              <w:ind w:left="145" w:firstLine="732"/>
              <w:rPr>
                <w:sz w:val="24"/>
              </w:rPr>
            </w:pPr>
            <w:r>
              <w:rPr>
                <w:sz w:val="24"/>
              </w:rPr>
              <w:t>неразрешенный к использованию</w:t>
            </w:r>
            <w:r>
              <w:rPr>
                <w:spacing w:val="-15"/>
                <w:sz w:val="24"/>
              </w:rPr>
              <w:t xml:space="preserve"> </w:t>
            </w:r>
            <w:r>
              <w:rPr>
                <w:sz w:val="24"/>
              </w:rPr>
              <w:t>остаток</w:t>
            </w:r>
            <w:r>
              <w:rPr>
                <w:spacing w:val="-15"/>
                <w:sz w:val="24"/>
              </w:rPr>
              <w:t xml:space="preserve"> </w:t>
            </w:r>
            <w:r>
              <w:rPr>
                <w:sz w:val="24"/>
              </w:rPr>
              <w:t>средств</w:t>
            </w:r>
          </w:p>
        </w:tc>
      </w:tr>
      <w:tr w:rsidR="00192D51" w14:paraId="2E0F89ED" w14:textId="77777777">
        <w:trPr>
          <w:trHeight w:val="479"/>
        </w:trPr>
        <w:tc>
          <w:tcPr>
            <w:tcW w:w="3111" w:type="dxa"/>
            <w:gridSpan w:val="4"/>
            <w:vMerge/>
            <w:tcBorders>
              <w:top w:val="nil"/>
            </w:tcBorders>
          </w:tcPr>
          <w:p w14:paraId="3A807F3E" w14:textId="77777777" w:rsidR="00192D51" w:rsidRDefault="00192D51">
            <w:pPr>
              <w:rPr>
                <w:sz w:val="2"/>
                <w:szCs w:val="2"/>
              </w:rPr>
            </w:pPr>
          </w:p>
        </w:tc>
        <w:tc>
          <w:tcPr>
            <w:tcW w:w="850" w:type="dxa"/>
            <w:vMerge/>
            <w:tcBorders>
              <w:top w:val="nil"/>
            </w:tcBorders>
          </w:tcPr>
          <w:p w14:paraId="6E9E311B" w14:textId="77777777" w:rsidR="00192D51" w:rsidRDefault="00192D51">
            <w:pPr>
              <w:rPr>
                <w:sz w:val="2"/>
                <w:szCs w:val="2"/>
              </w:rPr>
            </w:pPr>
          </w:p>
        </w:tc>
        <w:tc>
          <w:tcPr>
            <w:tcW w:w="1525" w:type="dxa"/>
            <w:gridSpan w:val="2"/>
            <w:vMerge/>
            <w:tcBorders>
              <w:top w:val="nil"/>
            </w:tcBorders>
          </w:tcPr>
          <w:p w14:paraId="45CED2DE" w14:textId="77777777" w:rsidR="00192D51" w:rsidRDefault="00192D51">
            <w:pPr>
              <w:rPr>
                <w:sz w:val="2"/>
                <w:szCs w:val="2"/>
              </w:rPr>
            </w:pPr>
          </w:p>
        </w:tc>
        <w:tc>
          <w:tcPr>
            <w:tcW w:w="1942" w:type="dxa"/>
            <w:gridSpan w:val="2"/>
          </w:tcPr>
          <w:p w14:paraId="2A7C6471" w14:textId="77777777" w:rsidR="00192D51" w:rsidRDefault="00460E6F">
            <w:pPr>
              <w:pStyle w:val="TableParagraph"/>
              <w:spacing w:before="95"/>
              <w:ind w:left="210"/>
              <w:rPr>
                <w:sz w:val="24"/>
              </w:rPr>
            </w:pPr>
            <w:r>
              <w:rPr>
                <w:sz w:val="24"/>
              </w:rPr>
              <w:t xml:space="preserve">прошлого </w:t>
            </w:r>
            <w:r>
              <w:rPr>
                <w:spacing w:val="-4"/>
                <w:sz w:val="24"/>
              </w:rPr>
              <w:t>года</w:t>
            </w:r>
          </w:p>
        </w:tc>
        <w:tc>
          <w:tcPr>
            <w:tcW w:w="1618" w:type="dxa"/>
            <w:gridSpan w:val="2"/>
          </w:tcPr>
          <w:p w14:paraId="01261C12" w14:textId="77777777" w:rsidR="00192D51" w:rsidRDefault="00460E6F">
            <w:pPr>
              <w:pStyle w:val="TableParagraph"/>
              <w:spacing w:before="95"/>
              <w:ind w:left="76"/>
              <w:rPr>
                <w:sz w:val="24"/>
              </w:rPr>
            </w:pPr>
            <w:r>
              <w:rPr>
                <w:sz w:val="24"/>
              </w:rPr>
              <w:t>текущего</w:t>
            </w:r>
            <w:r>
              <w:rPr>
                <w:spacing w:val="-4"/>
                <w:sz w:val="24"/>
              </w:rPr>
              <w:t xml:space="preserve"> года</w:t>
            </w:r>
          </w:p>
        </w:tc>
      </w:tr>
      <w:tr w:rsidR="00192D51" w14:paraId="2CA1C18B" w14:textId="77777777">
        <w:trPr>
          <w:trHeight w:val="479"/>
        </w:trPr>
        <w:tc>
          <w:tcPr>
            <w:tcW w:w="730" w:type="dxa"/>
          </w:tcPr>
          <w:p w14:paraId="252B0318" w14:textId="77777777" w:rsidR="00192D51" w:rsidRDefault="00460E6F">
            <w:pPr>
              <w:pStyle w:val="TableParagraph"/>
              <w:spacing w:before="95"/>
              <w:ind w:left="62"/>
              <w:rPr>
                <w:sz w:val="24"/>
              </w:rPr>
            </w:pPr>
            <w:r>
              <w:rPr>
                <w:spacing w:val="-4"/>
                <w:sz w:val="24"/>
              </w:rPr>
              <w:t>Номе</w:t>
            </w:r>
          </w:p>
        </w:tc>
        <w:tc>
          <w:tcPr>
            <w:tcW w:w="566" w:type="dxa"/>
          </w:tcPr>
          <w:p w14:paraId="7E228552" w14:textId="77777777" w:rsidR="00192D51" w:rsidRDefault="00460E6F">
            <w:pPr>
              <w:pStyle w:val="TableParagraph"/>
              <w:spacing w:before="95"/>
              <w:ind w:left="62"/>
              <w:rPr>
                <w:sz w:val="24"/>
              </w:rPr>
            </w:pPr>
            <w:r>
              <w:rPr>
                <w:spacing w:val="-5"/>
                <w:sz w:val="24"/>
              </w:rPr>
              <w:t>Дат</w:t>
            </w:r>
          </w:p>
        </w:tc>
        <w:tc>
          <w:tcPr>
            <w:tcW w:w="907" w:type="dxa"/>
          </w:tcPr>
          <w:p w14:paraId="0D619BEE" w14:textId="77777777" w:rsidR="00192D51" w:rsidRDefault="00460E6F">
            <w:pPr>
              <w:pStyle w:val="TableParagraph"/>
              <w:spacing w:before="95"/>
              <w:ind w:left="62"/>
              <w:rPr>
                <w:sz w:val="24"/>
              </w:rPr>
            </w:pPr>
            <w:proofErr w:type="spellStart"/>
            <w:r>
              <w:rPr>
                <w:spacing w:val="-2"/>
                <w:sz w:val="24"/>
              </w:rPr>
              <w:t>Наиме</w:t>
            </w:r>
            <w:proofErr w:type="spellEnd"/>
          </w:p>
        </w:tc>
        <w:tc>
          <w:tcPr>
            <w:tcW w:w="908" w:type="dxa"/>
          </w:tcPr>
          <w:p w14:paraId="74A7C25D" w14:textId="77777777" w:rsidR="00192D51" w:rsidRDefault="00460E6F">
            <w:pPr>
              <w:pStyle w:val="TableParagraph"/>
              <w:spacing w:before="95"/>
              <w:ind w:left="63"/>
              <w:rPr>
                <w:sz w:val="24"/>
              </w:rPr>
            </w:pPr>
            <w:proofErr w:type="spellStart"/>
            <w:r>
              <w:rPr>
                <w:spacing w:val="-2"/>
                <w:sz w:val="24"/>
              </w:rPr>
              <w:t>Иденти</w:t>
            </w:r>
            <w:proofErr w:type="spellEnd"/>
          </w:p>
        </w:tc>
        <w:tc>
          <w:tcPr>
            <w:tcW w:w="850" w:type="dxa"/>
            <w:vMerge/>
            <w:tcBorders>
              <w:top w:val="nil"/>
            </w:tcBorders>
          </w:tcPr>
          <w:p w14:paraId="62D85FDF" w14:textId="77777777" w:rsidR="00192D51" w:rsidRDefault="00192D51">
            <w:pPr>
              <w:rPr>
                <w:sz w:val="2"/>
                <w:szCs w:val="2"/>
              </w:rPr>
            </w:pPr>
          </w:p>
        </w:tc>
        <w:tc>
          <w:tcPr>
            <w:tcW w:w="764" w:type="dxa"/>
          </w:tcPr>
          <w:p w14:paraId="21E2D20B" w14:textId="77777777" w:rsidR="00192D51" w:rsidRDefault="00460E6F">
            <w:pPr>
              <w:pStyle w:val="TableParagraph"/>
              <w:spacing w:before="95"/>
              <w:ind w:left="9"/>
              <w:jc w:val="center"/>
              <w:rPr>
                <w:sz w:val="24"/>
              </w:rPr>
            </w:pPr>
            <w:r>
              <w:rPr>
                <w:spacing w:val="-5"/>
                <w:sz w:val="24"/>
              </w:rPr>
              <w:t>на</w:t>
            </w:r>
          </w:p>
        </w:tc>
        <w:tc>
          <w:tcPr>
            <w:tcW w:w="761" w:type="dxa"/>
          </w:tcPr>
          <w:p w14:paraId="15A0B648" w14:textId="77777777" w:rsidR="00192D51" w:rsidRDefault="00460E6F">
            <w:pPr>
              <w:pStyle w:val="TableParagraph"/>
              <w:spacing w:before="95"/>
              <w:ind w:left="11"/>
              <w:jc w:val="center"/>
              <w:rPr>
                <w:sz w:val="24"/>
              </w:rPr>
            </w:pPr>
            <w:r>
              <w:rPr>
                <w:spacing w:val="-5"/>
                <w:sz w:val="24"/>
              </w:rPr>
              <w:t>на</w:t>
            </w:r>
          </w:p>
        </w:tc>
        <w:tc>
          <w:tcPr>
            <w:tcW w:w="1135" w:type="dxa"/>
          </w:tcPr>
          <w:p w14:paraId="517DAA2B" w14:textId="77777777" w:rsidR="00192D51" w:rsidRDefault="00460E6F">
            <w:pPr>
              <w:pStyle w:val="TableParagraph"/>
              <w:spacing w:before="95"/>
              <w:ind w:left="68"/>
              <w:rPr>
                <w:sz w:val="24"/>
              </w:rPr>
            </w:pPr>
            <w:r>
              <w:rPr>
                <w:sz w:val="24"/>
              </w:rPr>
              <w:t>на</w:t>
            </w:r>
            <w:r>
              <w:rPr>
                <w:spacing w:val="-1"/>
                <w:sz w:val="24"/>
              </w:rPr>
              <w:t xml:space="preserve"> </w:t>
            </w:r>
            <w:r>
              <w:rPr>
                <w:spacing w:val="-2"/>
                <w:sz w:val="24"/>
              </w:rPr>
              <w:t>начало</w:t>
            </w:r>
          </w:p>
        </w:tc>
        <w:tc>
          <w:tcPr>
            <w:tcW w:w="807" w:type="dxa"/>
          </w:tcPr>
          <w:p w14:paraId="5CF60E6F" w14:textId="77777777" w:rsidR="00192D51" w:rsidRDefault="00460E6F">
            <w:pPr>
              <w:pStyle w:val="TableParagraph"/>
              <w:spacing w:before="95"/>
              <w:ind w:left="10"/>
              <w:jc w:val="center"/>
              <w:rPr>
                <w:sz w:val="24"/>
              </w:rPr>
            </w:pPr>
            <w:r>
              <w:rPr>
                <w:spacing w:val="-5"/>
                <w:sz w:val="24"/>
              </w:rPr>
              <w:t>на</w:t>
            </w:r>
          </w:p>
        </w:tc>
        <w:tc>
          <w:tcPr>
            <w:tcW w:w="809" w:type="dxa"/>
          </w:tcPr>
          <w:p w14:paraId="669497DB" w14:textId="77777777" w:rsidR="00192D51" w:rsidRDefault="00460E6F">
            <w:pPr>
              <w:pStyle w:val="TableParagraph"/>
              <w:spacing w:before="95"/>
              <w:ind w:left="6"/>
              <w:jc w:val="center"/>
              <w:rPr>
                <w:sz w:val="24"/>
              </w:rPr>
            </w:pPr>
            <w:r>
              <w:rPr>
                <w:spacing w:val="-5"/>
                <w:sz w:val="24"/>
              </w:rPr>
              <w:t>на</w:t>
            </w:r>
          </w:p>
        </w:tc>
        <w:tc>
          <w:tcPr>
            <w:tcW w:w="809" w:type="dxa"/>
          </w:tcPr>
          <w:p w14:paraId="6D929D19" w14:textId="77777777" w:rsidR="00192D51" w:rsidRDefault="00460E6F">
            <w:pPr>
              <w:pStyle w:val="TableParagraph"/>
              <w:spacing w:before="95"/>
              <w:ind w:left="6"/>
              <w:jc w:val="center"/>
              <w:rPr>
                <w:sz w:val="24"/>
              </w:rPr>
            </w:pPr>
            <w:r>
              <w:rPr>
                <w:spacing w:val="-5"/>
                <w:sz w:val="24"/>
              </w:rPr>
              <w:t>на</w:t>
            </w:r>
          </w:p>
        </w:tc>
      </w:tr>
    </w:tbl>
    <w:p w14:paraId="548AB5E8" w14:textId="77777777" w:rsidR="00192D51" w:rsidRDefault="00192D51">
      <w:pPr>
        <w:pStyle w:val="TableParagraph"/>
        <w:jc w:val="center"/>
        <w:rPr>
          <w:sz w:val="24"/>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4DB2D27F" w14:textId="77777777">
        <w:trPr>
          <w:trHeight w:val="755"/>
        </w:trPr>
        <w:tc>
          <w:tcPr>
            <w:tcW w:w="730" w:type="dxa"/>
          </w:tcPr>
          <w:p w14:paraId="687158E6" w14:textId="77777777" w:rsidR="00192D51" w:rsidRDefault="00460E6F">
            <w:pPr>
              <w:pStyle w:val="TableParagraph"/>
              <w:spacing w:before="95"/>
              <w:ind w:left="62"/>
              <w:rPr>
                <w:sz w:val="24"/>
              </w:rPr>
            </w:pPr>
            <w:r>
              <w:rPr>
                <w:spacing w:val="-10"/>
                <w:sz w:val="24"/>
              </w:rPr>
              <w:lastRenderedPageBreak/>
              <w:t>р</w:t>
            </w:r>
          </w:p>
        </w:tc>
        <w:tc>
          <w:tcPr>
            <w:tcW w:w="566" w:type="dxa"/>
          </w:tcPr>
          <w:p w14:paraId="5F6C64AA" w14:textId="77777777" w:rsidR="00192D51" w:rsidRDefault="00460E6F">
            <w:pPr>
              <w:pStyle w:val="TableParagraph"/>
              <w:spacing w:before="95"/>
              <w:ind w:left="62"/>
              <w:rPr>
                <w:sz w:val="24"/>
              </w:rPr>
            </w:pPr>
            <w:r>
              <w:rPr>
                <w:spacing w:val="-10"/>
                <w:sz w:val="24"/>
              </w:rPr>
              <w:t>а</w:t>
            </w:r>
          </w:p>
        </w:tc>
        <w:tc>
          <w:tcPr>
            <w:tcW w:w="907" w:type="dxa"/>
          </w:tcPr>
          <w:p w14:paraId="5C5ECA4A" w14:textId="77777777" w:rsidR="00192D51" w:rsidRDefault="00460E6F">
            <w:pPr>
              <w:pStyle w:val="TableParagraph"/>
              <w:spacing w:before="95"/>
              <w:ind w:left="62" w:right="101"/>
              <w:rPr>
                <w:sz w:val="24"/>
              </w:rPr>
            </w:pPr>
            <w:proofErr w:type="spellStart"/>
            <w:r>
              <w:rPr>
                <w:spacing w:val="-2"/>
                <w:sz w:val="24"/>
              </w:rPr>
              <w:t>новани</w:t>
            </w:r>
            <w:proofErr w:type="spellEnd"/>
            <w:r>
              <w:rPr>
                <w:spacing w:val="-2"/>
                <w:sz w:val="24"/>
              </w:rPr>
              <w:t xml:space="preserve"> </w:t>
            </w:r>
            <w:r>
              <w:rPr>
                <w:spacing w:val="-10"/>
                <w:sz w:val="24"/>
              </w:rPr>
              <w:t>е</w:t>
            </w:r>
          </w:p>
        </w:tc>
        <w:tc>
          <w:tcPr>
            <w:tcW w:w="908" w:type="dxa"/>
          </w:tcPr>
          <w:p w14:paraId="3B834E60" w14:textId="77777777" w:rsidR="00192D51" w:rsidRDefault="00460E6F">
            <w:pPr>
              <w:pStyle w:val="TableParagraph"/>
              <w:spacing w:before="95"/>
              <w:ind w:left="63" w:right="95"/>
              <w:rPr>
                <w:sz w:val="24"/>
              </w:rPr>
            </w:pPr>
            <w:proofErr w:type="spellStart"/>
            <w:r>
              <w:rPr>
                <w:spacing w:val="-2"/>
                <w:sz w:val="24"/>
              </w:rPr>
              <w:t>фикато</w:t>
            </w:r>
            <w:proofErr w:type="spellEnd"/>
            <w:r>
              <w:rPr>
                <w:spacing w:val="-2"/>
                <w:sz w:val="24"/>
              </w:rPr>
              <w:t xml:space="preserve"> </w:t>
            </w:r>
            <w:r>
              <w:rPr>
                <w:spacing w:val="-10"/>
                <w:sz w:val="24"/>
              </w:rPr>
              <w:t>р</w:t>
            </w:r>
          </w:p>
        </w:tc>
        <w:tc>
          <w:tcPr>
            <w:tcW w:w="850" w:type="dxa"/>
          </w:tcPr>
          <w:p w14:paraId="37629C61" w14:textId="77777777" w:rsidR="00192D51" w:rsidRDefault="00192D51">
            <w:pPr>
              <w:pStyle w:val="TableParagraph"/>
              <w:rPr>
                <w:sz w:val="20"/>
              </w:rPr>
            </w:pPr>
          </w:p>
        </w:tc>
        <w:tc>
          <w:tcPr>
            <w:tcW w:w="764" w:type="dxa"/>
          </w:tcPr>
          <w:p w14:paraId="5D161778" w14:textId="77777777" w:rsidR="00192D51" w:rsidRDefault="00460E6F">
            <w:pPr>
              <w:pStyle w:val="TableParagraph"/>
              <w:spacing w:before="95"/>
              <w:ind w:left="110" w:right="72" w:hanging="20"/>
              <w:rPr>
                <w:sz w:val="24"/>
              </w:rPr>
            </w:pPr>
            <w:r>
              <w:rPr>
                <w:spacing w:val="-2"/>
                <w:sz w:val="24"/>
              </w:rPr>
              <w:t xml:space="preserve">начал </w:t>
            </w:r>
            <w:proofErr w:type="gramStart"/>
            <w:r>
              <w:rPr>
                <w:sz w:val="24"/>
              </w:rPr>
              <w:t>о</w:t>
            </w:r>
            <w:proofErr w:type="gramEnd"/>
            <w:r>
              <w:rPr>
                <w:sz w:val="24"/>
              </w:rPr>
              <w:t xml:space="preserve"> </w:t>
            </w:r>
            <w:r>
              <w:rPr>
                <w:spacing w:val="-5"/>
                <w:sz w:val="24"/>
              </w:rPr>
              <w:t>дня</w:t>
            </w:r>
          </w:p>
        </w:tc>
        <w:tc>
          <w:tcPr>
            <w:tcW w:w="761" w:type="dxa"/>
          </w:tcPr>
          <w:p w14:paraId="338F3574" w14:textId="77777777" w:rsidR="00192D51" w:rsidRDefault="00460E6F">
            <w:pPr>
              <w:pStyle w:val="TableParagraph"/>
              <w:spacing w:before="95"/>
              <w:ind w:left="201" w:right="63" w:hanging="123"/>
              <w:rPr>
                <w:sz w:val="24"/>
              </w:rPr>
            </w:pPr>
            <w:r>
              <w:rPr>
                <w:spacing w:val="-2"/>
                <w:sz w:val="24"/>
              </w:rPr>
              <w:t xml:space="preserve">конец </w:t>
            </w:r>
            <w:r>
              <w:rPr>
                <w:spacing w:val="-4"/>
                <w:sz w:val="24"/>
              </w:rPr>
              <w:t>дня</w:t>
            </w:r>
          </w:p>
        </w:tc>
        <w:tc>
          <w:tcPr>
            <w:tcW w:w="1135" w:type="dxa"/>
          </w:tcPr>
          <w:p w14:paraId="18027B56" w14:textId="77777777" w:rsidR="00192D51" w:rsidRDefault="00460E6F">
            <w:pPr>
              <w:pStyle w:val="TableParagraph"/>
              <w:spacing w:before="95"/>
              <w:ind w:left="19" w:right="11"/>
              <w:jc w:val="center"/>
              <w:rPr>
                <w:sz w:val="24"/>
              </w:rPr>
            </w:pPr>
            <w:r>
              <w:rPr>
                <w:spacing w:val="-5"/>
                <w:sz w:val="24"/>
              </w:rPr>
              <w:t>дня</w:t>
            </w:r>
          </w:p>
        </w:tc>
        <w:tc>
          <w:tcPr>
            <w:tcW w:w="807" w:type="dxa"/>
          </w:tcPr>
          <w:p w14:paraId="32423DB4" w14:textId="77777777" w:rsidR="00192D51" w:rsidRDefault="00460E6F">
            <w:pPr>
              <w:pStyle w:val="TableParagraph"/>
              <w:spacing w:before="95"/>
              <w:ind w:left="223" w:right="84" w:hanging="120"/>
              <w:rPr>
                <w:sz w:val="24"/>
              </w:rPr>
            </w:pPr>
            <w:r>
              <w:rPr>
                <w:spacing w:val="-2"/>
                <w:sz w:val="24"/>
              </w:rPr>
              <w:t xml:space="preserve">конец </w:t>
            </w:r>
            <w:r>
              <w:rPr>
                <w:spacing w:val="-4"/>
                <w:sz w:val="24"/>
              </w:rPr>
              <w:t>дня</w:t>
            </w:r>
          </w:p>
        </w:tc>
        <w:tc>
          <w:tcPr>
            <w:tcW w:w="809" w:type="dxa"/>
          </w:tcPr>
          <w:p w14:paraId="3245E35B" w14:textId="77777777" w:rsidR="00192D51" w:rsidRDefault="00460E6F">
            <w:pPr>
              <w:pStyle w:val="TableParagraph"/>
              <w:spacing w:before="95"/>
              <w:ind w:left="133" w:right="96" w:hanging="22"/>
              <w:rPr>
                <w:sz w:val="24"/>
              </w:rPr>
            </w:pPr>
            <w:r>
              <w:rPr>
                <w:spacing w:val="-2"/>
                <w:sz w:val="24"/>
              </w:rPr>
              <w:t xml:space="preserve">начал </w:t>
            </w:r>
            <w:proofErr w:type="gramStart"/>
            <w:r>
              <w:rPr>
                <w:sz w:val="24"/>
              </w:rPr>
              <w:t>о</w:t>
            </w:r>
            <w:proofErr w:type="gramEnd"/>
            <w:r>
              <w:rPr>
                <w:sz w:val="24"/>
              </w:rPr>
              <w:t xml:space="preserve"> </w:t>
            </w:r>
            <w:r>
              <w:rPr>
                <w:spacing w:val="-5"/>
                <w:sz w:val="24"/>
              </w:rPr>
              <w:t>дня</w:t>
            </w:r>
          </w:p>
        </w:tc>
        <w:tc>
          <w:tcPr>
            <w:tcW w:w="809" w:type="dxa"/>
          </w:tcPr>
          <w:p w14:paraId="3E2FE00B" w14:textId="77777777" w:rsidR="00192D51" w:rsidRDefault="00460E6F">
            <w:pPr>
              <w:pStyle w:val="TableParagraph"/>
              <w:spacing w:before="95"/>
              <w:ind w:left="222" w:right="87" w:hanging="120"/>
              <w:rPr>
                <w:sz w:val="24"/>
              </w:rPr>
            </w:pPr>
            <w:r>
              <w:rPr>
                <w:spacing w:val="-2"/>
                <w:sz w:val="24"/>
              </w:rPr>
              <w:t xml:space="preserve">конец </w:t>
            </w:r>
            <w:r>
              <w:rPr>
                <w:spacing w:val="-4"/>
                <w:sz w:val="24"/>
              </w:rPr>
              <w:t>дня</w:t>
            </w:r>
          </w:p>
        </w:tc>
      </w:tr>
      <w:tr w:rsidR="00192D51" w14:paraId="6BCACBEE" w14:textId="77777777">
        <w:trPr>
          <w:trHeight w:val="482"/>
        </w:trPr>
        <w:tc>
          <w:tcPr>
            <w:tcW w:w="730" w:type="dxa"/>
          </w:tcPr>
          <w:p w14:paraId="60423D6F" w14:textId="77777777" w:rsidR="00192D51" w:rsidRDefault="00460E6F">
            <w:pPr>
              <w:pStyle w:val="TableParagraph"/>
              <w:spacing w:before="95"/>
              <w:ind w:left="62"/>
              <w:rPr>
                <w:sz w:val="24"/>
              </w:rPr>
            </w:pPr>
            <w:r>
              <w:rPr>
                <w:spacing w:val="-10"/>
                <w:sz w:val="24"/>
              </w:rPr>
              <w:t>1</w:t>
            </w:r>
          </w:p>
        </w:tc>
        <w:tc>
          <w:tcPr>
            <w:tcW w:w="566" w:type="dxa"/>
          </w:tcPr>
          <w:p w14:paraId="683BA95B" w14:textId="77777777" w:rsidR="00192D51" w:rsidRDefault="00460E6F">
            <w:pPr>
              <w:pStyle w:val="TableParagraph"/>
              <w:spacing w:before="95"/>
              <w:ind w:left="62"/>
              <w:rPr>
                <w:sz w:val="24"/>
              </w:rPr>
            </w:pPr>
            <w:r>
              <w:rPr>
                <w:spacing w:val="-10"/>
                <w:sz w:val="24"/>
              </w:rPr>
              <w:t>2</w:t>
            </w:r>
          </w:p>
        </w:tc>
        <w:tc>
          <w:tcPr>
            <w:tcW w:w="907" w:type="dxa"/>
          </w:tcPr>
          <w:p w14:paraId="53DD06B0" w14:textId="77777777" w:rsidR="00192D51" w:rsidRDefault="00460E6F">
            <w:pPr>
              <w:pStyle w:val="TableParagraph"/>
              <w:spacing w:before="95"/>
              <w:ind w:left="62"/>
              <w:rPr>
                <w:sz w:val="24"/>
              </w:rPr>
            </w:pPr>
            <w:r>
              <w:rPr>
                <w:spacing w:val="-10"/>
                <w:sz w:val="24"/>
              </w:rPr>
              <w:t>3</w:t>
            </w:r>
          </w:p>
        </w:tc>
        <w:tc>
          <w:tcPr>
            <w:tcW w:w="908" w:type="dxa"/>
          </w:tcPr>
          <w:p w14:paraId="615666BA" w14:textId="77777777" w:rsidR="00192D51" w:rsidRDefault="00460E6F">
            <w:pPr>
              <w:pStyle w:val="TableParagraph"/>
              <w:spacing w:before="95"/>
              <w:ind w:left="63"/>
              <w:rPr>
                <w:sz w:val="24"/>
              </w:rPr>
            </w:pPr>
            <w:r>
              <w:rPr>
                <w:spacing w:val="-10"/>
                <w:sz w:val="24"/>
              </w:rPr>
              <w:t>4</w:t>
            </w:r>
          </w:p>
        </w:tc>
        <w:tc>
          <w:tcPr>
            <w:tcW w:w="850" w:type="dxa"/>
          </w:tcPr>
          <w:p w14:paraId="4AAFD0C6" w14:textId="77777777" w:rsidR="00192D51" w:rsidRDefault="00460E6F">
            <w:pPr>
              <w:pStyle w:val="TableParagraph"/>
              <w:spacing w:before="95"/>
              <w:ind w:left="57" w:right="47"/>
              <w:jc w:val="center"/>
              <w:rPr>
                <w:sz w:val="24"/>
              </w:rPr>
            </w:pPr>
            <w:r>
              <w:rPr>
                <w:spacing w:val="-10"/>
                <w:sz w:val="24"/>
              </w:rPr>
              <w:t>5</w:t>
            </w:r>
          </w:p>
        </w:tc>
        <w:tc>
          <w:tcPr>
            <w:tcW w:w="764" w:type="dxa"/>
          </w:tcPr>
          <w:p w14:paraId="55E928A6" w14:textId="77777777" w:rsidR="00192D51" w:rsidRDefault="00460E6F">
            <w:pPr>
              <w:pStyle w:val="TableParagraph"/>
              <w:spacing w:before="95"/>
              <w:ind w:left="9" w:right="1"/>
              <w:jc w:val="center"/>
              <w:rPr>
                <w:sz w:val="24"/>
              </w:rPr>
            </w:pPr>
            <w:r>
              <w:rPr>
                <w:spacing w:val="-10"/>
                <w:sz w:val="24"/>
              </w:rPr>
              <w:t>6</w:t>
            </w:r>
          </w:p>
        </w:tc>
        <w:tc>
          <w:tcPr>
            <w:tcW w:w="761" w:type="dxa"/>
          </w:tcPr>
          <w:p w14:paraId="6CC957A5" w14:textId="77777777" w:rsidR="00192D51" w:rsidRDefault="00460E6F">
            <w:pPr>
              <w:pStyle w:val="TableParagraph"/>
              <w:spacing w:before="95"/>
              <w:ind w:left="11"/>
              <w:jc w:val="center"/>
              <w:rPr>
                <w:sz w:val="24"/>
              </w:rPr>
            </w:pPr>
            <w:r>
              <w:rPr>
                <w:spacing w:val="-10"/>
                <w:sz w:val="24"/>
              </w:rPr>
              <w:t>7</w:t>
            </w:r>
          </w:p>
        </w:tc>
        <w:tc>
          <w:tcPr>
            <w:tcW w:w="1135" w:type="dxa"/>
          </w:tcPr>
          <w:p w14:paraId="03345200" w14:textId="77777777" w:rsidR="00192D51" w:rsidRDefault="00460E6F">
            <w:pPr>
              <w:pStyle w:val="TableParagraph"/>
              <w:spacing w:before="95"/>
              <w:ind w:left="19" w:right="13"/>
              <w:jc w:val="center"/>
              <w:rPr>
                <w:sz w:val="24"/>
              </w:rPr>
            </w:pPr>
            <w:r>
              <w:rPr>
                <w:spacing w:val="-10"/>
                <w:sz w:val="24"/>
              </w:rPr>
              <w:t>8</w:t>
            </w:r>
          </w:p>
        </w:tc>
        <w:tc>
          <w:tcPr>
            <w:tcW w:w="807" w:type="dxa"/>
          </w:tcPr>
          <w:p w14:paraId="093A83A0" w14:textId="77777777" w:rsidR="00192D51" w:rsidRDefault="00460E6F">
            <w:pPr>
              <w:pStyle w:val="TableParagraph"/>
              <w:spacing w:before="95"/>
              <w:ind w:left="10" w:right="1"/>
              <w:jc w:val="center"/>
              <w:rPr>
                <w:sz w:val="24"/>
              </w:rPr>
            </w:pPr>
            <w:r>
              <w:rPr>
                <w:spacing w:val="-10"/>
                <w:sz w:val="24"/>
              </w:rPr>
              <w:t>9</w:t>
            </w:r>
          </w:p>
        </w:tc>
        <w:tc>
          <w:tcPr>
            <w:tcW w:w="809" w:type="dxa"/>
          </w:tcPr>
          <w:p w14:paraId="24D83864" w14:textId="77777777" w:rsidR="00192D51" w:rsidRDefault="00460E6F">
            <w:pPr>
              <w:pStyle w:val="TableParagraph"/>
              <w:spacing w:before="95"/>
              <w:ind w:left="6"/>
              <w:jc w:val="center"/>
              <w:rPr>
                <w:sz w:val="24"/>
              </w:rPr>
            </w:pPr>
            <w:r>
              <w:rPr>
                <w:spacing w:val="-5"/>
                <w:sz w:val="24"/>
              </w:rPr>
              <w:t>10</w:t>
            </w:r>
          </w:p>
        </w:tc>
        <w:tc>
          <w:tcPr>
            <w:tcW w:w="809" w:type="dxa"/>
          </w:tcPr>
          <w:p w14:paraId="15F825B2" w14:textId="77777777" w:rsidR="00192D51" w:rsidRDefault="00460E6F">
            <w:pPr>
              <w:pStyle w:val="TableParagraph"/>
              <w:spacing w:before="95"/>
              <w:ind w:left="6" w:right="1"/>
              <w:jc w:val="center"/>
              <w:rPr>
                <w:sz w:val="24"/>
              </w:rPr>
            </w:pPr>
            <w:r>
              <w:rPr>
                <w:spacing w:val="-5"/>
                <w:sz w:val="24"/>
              </w:rPr>
              <w:t>11</w:t>
            </w:r>
          </w:p>
        </w:tc>
      </w:tr>
      <w:tr w:rsidR="00192D51" w14:paraId="336076CA" w14:textId="77777777">
        <w:trPr>
          <w:trHeight w:val="479"/>
        </w:trPr>
        <w:tc>
          <w:tcPr>
            <w:tcW w:w="730" w:type="dxa"/>
          </w:tcPr>
          <w:p w14:paraId="5DFE5CBD" w14:textId="77777777" w:rsidR="00192D51" w:rsidRDefault="00192D51">
            <w:pPr>
              <w:pStyle w:val="TableParagraph"/>
              <w:rPr>
                <w:sz w:val="20"/>
              </w:rPr>
            </w:pPr>
          </w:p>
        </w:tc>
        <w:tc>
          <w:tcPr>
            <w:tcW w:w="566" w:type="dxa"/>
          </w:tcPr>
          <w:p w14:paraId="023896DB" w14:textId="77777777" w:rsidR="00192D51" w:rsidRDefault="00192D51">
            <w:pPr>
              <w:pStyle w:val="TableParagraph"/>
              <w:rPr>
                <w:sz w:val="20"/>
              </w:rPr>
            </w:pPr>
          </w:p>
        </w:tc>
        <w:tc>
          <w:tcPr>
            <w:tcW w:w="907" w:type="dxa"/>
          </w:tcPr>
          <w:p w14:paraId="4FFFFB04" w14:textId="77777777" w:rsidR="00192D51" w:rsidRDefault="00192D51">
            <w:pPr>
              <w:pStyle w:val="TableParagraph"/>
              <w:rPr>
                <w:sz w:val="20"/>
              </w:rPr>
            </w:pPr>
          </w:p>
        </w:tc>
        <w:tc>
          <w:tcPr>
            <w:tcW w:w="908" w:type="dxa"/>
          </w:tcPr>
          <w:p w14:paraId="2A4DAFC9" w14:textId="77777777" w:rsidR="00192D51" w:rsidRDefault="00192D51">
            <w:pPr>
              <w:pStyle w:val="TableParagraph"/>
              <w:rPr>
                <w:sz w:val="20"/>
              </w:rPr>
            </w:pPr>
          </w:p>
        </w:tc>
        <w:tc>
          <w:tcPr>
            <w:tcW w:w="850" w:type="dxa"/>
          </w:tcPr>
          <w:p w14:paraId="015D68A5" w14:textId="77777777" w:rsidR="00192D51" w:rsidRDefault="00192D51">
            <w:pPr>
              <w:pStyle w:val="TableParagraph"/>
              <w:rPr>
                <w:sz w:val="20"/>
              </w:rPr>
            </w:pPr>
          </w:p>
        </w:tc>
        <w:tc>
          <w:tcPr>
            <w:tcW w:w="764" w:type="dxa"/>
          </w:tcPr>
          <w:p w14:paraId="77844560" w14:textId="77777777" w:rsidR="00192D51" w:rsidRDefault="00192D51">
            <w:pPr>
              <w:pStyle w:val="TableParagraph"/>
              <w:rPr>
                <w:sz w:val="20"/>
              </w:rPr>
            </w:pPr>
          </w:p>
        </w:tc>
        <w:tc>
          <w:tcPr>
            <w:tcW w:w="761" w:type="dxa"/>
          </w:tcPr>
          <w:p w14:paraId="28666000" w14:textId="77777777" w:rsidR="00192D51" w:rsidRDefault="00192D51">
            <w:pPr>
              <w:pStyle w:val="TableParagraph"/>
              <w:rPr>
                <w:sz w:val="20"/>
              </w:rPr>
            </w:pPr>
          </w:p>
        </w:tc>
        <w:tc>
          <w:tcPr>
            <w:tcW w:w="1135" w:type="dxa"/>
          </w:tcPr>
          <w:p w14:paraId="7A7DA335" w14:textId="77777777" w:rsidR="00192D51" w:rsidRDefault="00192D51">
            <w:pPr>
              <w:pStyle w:val="TableParagraph"/>
              <w:rPr>
                <w:sz w:val="20"/>
              </w:rPr>
            </w:pPr>
          </w:p>
        </w:tc>
        <w:tc>
          <w:tcPr>
            <w:tcW w:w="807" w:type="dxa"/>
          </w:tcPr>
          <w:p w14:paraId="40EB25D6" w14:textId="77777777" w:rsidR="00192D51" w:rsidRDefault="00192D51">
            <w:pPr>
              <w:pStyle w:val="TableParagraph"/>
              <w:rPr>
                <w:sz w:val="20"/>
              </w:rPr>
            </w:pPr>
          </w:p>
        </w:tc>
        <w:tc>
          <w:tcPr>
            <w:tcW w:w="809" w:type="dxa"/>
          </w:tcPr>
          <w:p w14:paraId="181746B4" w14:textId="77777777" w:rsidR="00192D51" w:rsidRDefault="00192D51">
            <w:pPr>
              <w:pStyle w:val="TableParagraph"/>
              <w:rPr>
                <w:sz w:val="20"/>
              </w:rPr>
            </w:pPr>
          </w:p>
        </w:tc>
        <w:tc>
          <w:tcPr>
            <w:tcW w:w="809" w:type="dxa"/>
          </w:tcPr>
          <w:p w14:paraId="50003790" w14:textId="77777777" w:rsidR="00192D51" w:rsidRDefault="00192D51">
            <w:pPr>
              <w:pStyle w:val="TableParagraph"/>
              <w:rPr>
                <w:sz w:val="20"/>
              </w:rPr>
            </w:pPr>
          </w:p>
        </w:tc>
      </w:tr>
      <w:tr w:rsidR="00192D51" w14:paraId="50CBA2E8" w14:textId="77777777">
        <w:trPr>
          <w:trHeight w:val="479"/>
        </w:trPr>
        <w:tc>
          <w:tcPr>
            <w:tcW w:w="730" w:type="dxa"/>
          </w:tcPr>
          <w:p w14:paraId="16B9F74E" w14:textId="77777777" w:rsidR="00192D51" w:rsidRDefault="00192D51">
            <w:pPr>
              <w:pStyle w:val="TableParagraph"/>
              <w:rPr>
                <w:sz w:val="20"/>
              </w:rPr>
            </w:pPr>
          </w:p>
        </w:tc>
        <w:tc>
          <w:tcPr>
            <w:tcW w:w="566" w:type="dxa"/>
          </w:tcPr>
          <w:p w14:paraId="77512F98" w14:textId="77777777" w:rsidR="00192D51" w:rsidRDefault="00192D51">
            <w:pPr>
              <w:pStyle w:val="TableParagraph"/>
              <w:rPr>
                <w:sz w:val="20"/>
              </w:rPr>
            </w:pPr>
          </w:p>
        </w:tc>
        <w:tc>
          <w:tcPr>
            <w:tcW w:w="907" w:type="dxa"/>
          </w:tcPr>
          <w:p w14:paraId="009BC645" w14:textId="77777777" w:rsidR="00192D51" w:rsidRDefault="00192D51">
            <w:pPr>
              <w:pStyle w:val="TableParagraph"/>
              <w:rPr>
                <w:sz w:val="20"/>
              </w:rPr>
            </w:pPr>
          </w:p>
        </w:tc>
        <w:tc>
          <w:tcPr>
            <w:tcW w:w="908" w:type="dxa"/>
          </w:tcPr>
          <w:p w14:paraId="7311F5D8" w14:textId="77777777" w:rsidR="00192D51" w:rsidRDefault="00192D51">
            <w:pPr>
              <w:pStyle w:val="TableParagraph"/>
              <w:rPr>
                <w:sz w:val="20"/>
              </w:rPr>
            </w:pPr>
          </w:p>
        </w:tc>
        <w:tc>
          <w:tcPr>
            <w:tcW w:w="850" w:type="dxa"/>
          </w:tcPr>
          <w:p w14:paraId="131142D4" w14:textId="77777777" w:rsidR="00192D51" w:rsidRDefault="00192D51">
            <w:pPr>
              <w:pStyle w:val="TableParagraph"/>
              <w:rPr>
                <w:sz w:val="20"/>
              </w:rPr>
            </w:pPr>
          </w:p>
        </w:tc>
        <w:tc>
          <w:tcPr>
            <w:tcW w:w="764" w:type="dxa"/>
          </w:tcPr>
          <w:p w14:paraId="183D787D" w14:textId="77777777" w:rsidR="00192D51" w:rsidRDefault="00192D51">
            <w:pPr>
              <w:pStyle w:val="TableParagraph"/>
              <w:rPr>
                <w:sz w:val="20"/>
              </w:rPr>
            </w:pPr>
          </w:p>
        </w:tc>
        <w:tc>
          <w:tcPr>
            <w:tcW w:w="761" w:type="dxa"/>
          </w:tcPr>
          <w:p w14:paraId="0944131A" w14:textId="77777777" w:rsidR="00192D51" w:rsidRDefault="00192D51">
            <w:pPr>
              <w:pStyle w:val="TableParagraph"/>
              <w:rPr>
                <w:sz w:val="20"/>
              </w:rPr>
            </w:pPr>
          </w:p>
        </w:tc>
        <w:tc>
          <w:tcPr>
            <w:tcW w:w="1135" w:type="dxa"/>
          </w:tcPr>
          <w:p w14:paraId="139D8F0F" w14:textId="77777777" w:rsidR="00192D51" w:rsidRDefault="00192D51">
            <w:pPr>
              <w:pStyle w:val="TableParagraph"/>
              <w:rPr>
                <w:sz w:val="20"/>
              </w:rPr>
            </w:pPr>
          </w:p>
        </w:tc>
        <w:tc>
          <w:tcPr>
            <w:tcW w:w="807" w:type="dxa"/>
          </w:tcPr>
          <w:p w14:paraId="1E85F849" w14:textId="77777777" w:rsidR="00192D51" w:rsidRDefault="00192D51">
            <w:pPr>
              <w:pStyle w:val="TableParagraph"/>
              <w:rPr>
                <w:sz w:val="20"/>
              </w:rPr>
            </w:pPr>
          </w:p>
        </w:tc>
        <w:tc>
          <w:tcPr>
            <w:tcW w:w="809" w:type="dxa"/>
          </w:tcPr>
          <w:p w14:paraId="1492C716" w14:textId="77777777" w:rsidR="00192D51" w:rsidRDefault="00192D51">
            <w:pPr>
              <w:pStyle w:val="TableParagraph"/>
              <w:rPr>
                <w:sz w:val="20"/>
              </w:rPr>
            </w:pPr>
          </w:p>
        </w:tc>
        <w:tc>
          <w:tcPr>
            <w:tcW w:w="809" w:type="dxa"/>
          </w:tcPr>
          <w:p w14:paraId="5DEC642B" w14:textId="77777777" w:rsidR="00192D51" w:rsidRDefault="00192D51">
            <w:pPr>
              <w:pStyle w:val="TableParagraph"/>
              <w:rPr>
                <w:sz w:val="20"/>
              </w:rPr>
            </w:pPr>
          </w:p>
        </w:tc>
      </w:tr>
      <w:tr w:rsidR="00192D51" w14:paraId="5DE7FBEE" w14:textId="77777777">
        <w:trPr>
          <w:trHeight w:val="479"/>
        </w:trPr>
        <w:tc>
          <w:tcPr>
            <w:tcW w:w="730" w:type="dxa"/>
          </w:tcPr>
          <w:p w14:paraId="2F357D97" w14:textId="77777777" w:rsidR="00192D51" w:rsidRDefault="00192D51">
            <w:pPr>
              <w:pStyle w:val="TableParagraph"/>
              <w:rPr>
                <w:sz w:val="20"/>
              </w:rPr>
            </w:pPr>
          </w:p>
        </w:tc>
        <w:tc>
          <w:tcPr>
            <w:tcW w:w="566" w:type="dxa"/>
          </w:tcPr>
          <w:p w14:paraId="321FE57E" w14:textId="77777777" w:rsidR="00192D51" w:rsidRDefault="00192D51">
            <w:pPr>
              <w:pStyle w:val="TableParagraph"/>
              <w:rPr>
                <w:sz w:val="20"/>
              </w:rPr>
            </w:pPr>
          </w:p>
        </w:tc>
        <w:tc>
          <w:tcPr>
            <w:tcW w:w="907" w:type="dxa"/>
          </w:tcPr>
          <w:p w14:paraId="0CB3F23C" w14:textId="77777777" w:rsidR="00192D51" w:rsidRDefault="00192D51">
            <w:pPr>
              <w:pStyle w:val="TableParagraph"/>
              <w:rPr>
                <w:sz w:val="20"/>
              </w:rPr>
            </w:pPr>
          </w:p>
        </w:tc>
        <w:tc>
          <w:tcPr>
            <w:tcW w:w="908" w:type="dxa"/>
          </w:tcPr>
          <w:p w14:paraId="6E60AB01" w14:textId="77777777" w:rsidR="00192D51" w:rsidRDefault="00192D51">
            <w:pPr>
              <w:pStyle w:val="TableParagraph"/>
              <w:rPr>
                <w:sz w:val="20"/>
              </w:rPr>
            </w:pPr>
          </w:p>
        </w:tc>
        <w:tc>
          <w:tcPr>
            <w:tcW w:w="850" w:type="dxa"/>
          </w:tcPr>
          <w:p w14:paraId="0D8D42F2" w14:textId="77777777" w:rsidR="00192D51" w:rsidRDefault="00192D51">
            <w:pPr>
              <w:pStyle w:val="TableParagraph"/>
              <w:rPr>
                <w:sz w:val="20"/>
              </w:rPr>
            </w:pPr>
          </w:p>
        </w:tc>
        <w:tc>
          <w:tcPr>
            <w:tcW w:w="764" w:type="dxa"/>
          </w:tcPr>
          <w:p w14:paraId="7F4E01DF" w14:textId="77777777" w:rsidR="00192D51" w:rsidRDefault="00192D51">
            <w:pPr>
              <w:pStyle w:val="TableParagraph"/>
              <w:rPr>
                <w:sz w:val="20"/>
              </w:rPr>
            </w:pPr>
          </w:p>
        </w:tc>
        <w:tc>
          <w:tcPr>
            <w:tcW w:w="761" w:type="dxa"/>
          </w:tcPr>
          <w:p w14:paraId="6EAABE8C" w14:textId="77777777" w:rsidR="00192D51" w:rsidRDefault="00192D51">
            <w:pPr>
              <w:pStyle w:val="TableParagraph"/>
              <w:rPr>
                <w:sz w:val="20"/>
              </w:rPr>
            </w:pPr>
          </w:p>
        </w:tc>
        <w:tc>
          <w:tcPr>
            <w:tcW w:w="1135" w:type="dxa"/>
          </w:tcPr>
          <w:p w14:paraId="275CE87D" w14:textId="77777777" w:rsidR="00192D51" w:rsidRDefault="00192D51">
            <w:pPr>
              <w:pStyle w:val="TableParagraph"/>
              <w:rPr>
                <w:sz w:val="20"/>
              </w:rPr>
            </w:pPr>
          </w:p>
        </w:tc>
        <w:tc>
          <w:tcPr>
            <w:tcW w:w="807" w:type="dxa"/>
          </w:tcPr>
          <w:p w14:paraId="324FBEFB" w14:textId="77777777" w:rsidR="00192D51" w:rsidRDefault="00192D51">
            <w:pPr>
              <w:pStyle w:val="TableParagraph"/>
              <w:rPr>
                <w:sz w:val="20"/>
              </w:rPr>
            </w:pPr>
          </w:p>
        </w:tc>
        <w:tc>
          <w:tcPr>
            <w:tcW w:w="809" w:type="dxa"/>
          </w:tcPr>
          <w:p w14:paraId="385E662C" w14:textId="77777777" w:rsidR="00192D51" w:rsidRDefault="00192D51">
            <w:pPr>
              <w:pStyle w:val="TableParagraph"/>
              <w:rPr>
                <w:sz w:val="20"/>
              </w:rPr>
            </w:pPr>
          </w:p>
        </w:tc>
        <w:tc>
          <w:tcPr>
            <w:tcW w:w="809" w:type="dxa"/>
          </w:tcPr>
          <w:p w14:paraId="1882684C" w14:textId="77777777" w:rsidR="00192D51" w:rsidRDefault="00192D51">
            <w:pPr>
              <w:pStyle w:val="TableParagraph"/>
              <w:rPr>
                <w:sz w:val="20"/>
              </w:rPr>
            </w:pPr>
          </w:p>
        </w:tc>
      </w:tr>
      <w:tr w:rsidR="00192D51" w14:paraId="57AE6F08" w14:textId="77777777">
        <w:trPr>
          <w:trHeight w:val="479"/>
        </w:trPr>
        <w:tc>
          <w:tcPr>
            <w:tcW w:w="730" w:type="dxa"/>
          </w:tcPr>
          <w:p w14:paraId="27B8CEE0" w14:textId="77777777" w:rsidR="00192D51" w:rsidRDefault="00192D51">
            <w:pPr>
              <w:pStyle w:val="TableParagraph"/>
              <w:rPr>
                <w:sz w:val="20"/>
              </w:rPr>
            </w:pPr>
          </w:p>
        </w:tc>
        <w:tc>
          <w:tcPr>
            <w:tcW w:w="566" w:type="dxa"/>
          </w:tcPr>
          <w:p w14:paraId="77E5330D" w14:textId="77777777" w:rsidR="00192D51" w:rsidRDefault="00192D51">
            <w:pPr>
              <w:pStyle w:val="TableParagraph"/>
              <w:rPr>
                <w:sz w:val="20"/>
              </w:rPr>
            </w:pPr>
          </w:p>
        </w:tc>
        <w:tc>
          <w:tcPr>
            <w:tcW w:w="907" w:type="dxa"/>
          </w:tcPr>
          <w:p w14:paraId="2EE46519" w14:textId="77777777" w:rsidR="00192D51" w:rsidRDefault="00192D51">
            <w:pPr>
              <w:pStyle w:val="TableParagraph"/>
              <w:rPr>
                <w:sz w:val="20"/>
              </w:rPr>
            </w:pPr>
          </w:p>
        </w:tc>
        <w:tc>
          <w:tcPr>
            <w:tcW w:w="908" w:type="dxa"/>
          </w:tcPr>
          <w:p w14:paraId="0B072ECD" w14:textId="77777777" w:rsidR="00192D51" w:rsidRDefault="00192D51">
            <w:pPr>
              <w:pStyle w:val="TableParagraph"/>
              <w:rPr>
                <w:sz w:val="20"/>
              </w:rPr>
            </w:pPr>
          </w:p>
        </w:tc>
        <w:tc>
          <w:tcPr>
            <w:tcW w:w="850" w:type="dxa"/>
          </w:tcPr>
          <w:p w14:paraId="2D9B2339" w14:textId="77777777" w:rsidR="00192D51" w:rsidRDefault="00192D51">
            <w:pPr>
              <w:pStyle w:val="TableParagraph"/>
              <w:rPr>
                <w:sz w:val="20"/>
              </w:rPr>
            </w:pPr>
          </w:p>
        </w:tc>
        <w:tc>
          <w:tcPr>
            <w:tcW w:w="764" w:type="dxa"/>
          </w:tcPr>
          <w:p w14:paraId="33A316C0" w14:textId="77777777" w:rsidR="00192D51" w:rsidRDefault="00192D51">
            <w:pPr>
              <w:pStyle w:val="TableParagraph"/>
              <w:rPr>
                <w:sz w:val="20"/>
              </w:rPr>
            </w:pPr>
          </w:p>
        </w:tc>
        <w:tc>
          <w:tcPr>
            <w:tcW w:w="761" w:type="dxa"/>
          </w:tcPr>
          <w:p w14:paraId="12ACA3D0" w14:textId="77777777" w:rsidR="00192D51" w:rsidRDefault="00192D51">
            <w:pPr>
              <w:pStyle w:val="TableParagraph"/>
              <w:rPr>
                <w:sz w:val="20"/>
              </w:rPr>
            </w:pPr>
          </w:p>
        </w:tc>
        <w:tc>
          <w:tcPr>
            <w:tcW w:w="1135" w:type="dxa"/>
          </w:tcPr>
          <w:p w14:paraId="041510CC" w14:textId="77777777" w:rsidR="00192D51" w:rsidRDefault="00192D51">
            <w:pPr>
              <w:pStyle w:val="TableParagraph"/>
              <w:rPr>
                <w:sz w:val="20"/>
              </w:rPr>
            </w:pPr>
          </w:p>
        </w:tc>
        <w:tc>
          <w:tcPr>
            <w:tcW w:w="807" w:type="dxa"/>
          </w:tcPr>
          <w:p w14:paraId="3732185C" w14:textId="77777777" w:rsidR="00192D51" w:rsidRDefault="00192D51">
            <w:pPr>
              <w:pStyle w:val="TableParagraph"/>
              <w:rPr>
                <w:sz w:val="20"/>
              </w:rPr>
            </w:pPr>
          </w:p>
        </w:tc>
        <w:tc>
          <w:tcPr>
            <w:tcW w:w="809" w:type="dxa"/>
          </w:tcPr>
          <w:p w14:paraId="17DD4862" w14:textId="77777777" w:rsidR="00192D51" w:rsidRDefault="00192D51">
            <w:pPr>
              <w:pStyle w:val="TableParagraph"/>
              <w:rPr>
                <w:sz w:val="20"/>
              </w:rPr>
            </w:pPr>
          </w:p>
        </w:tc>
        <w:tc>
          <w:tcPr>
            <w:tcW w:w="809" w:type="dxa"/>
          </w:tcPr>
          <w:p w14:paraId="1F2E8B9B" w14:textId="77777777" w:rsidR="00192D51" w:rsidRDefault="00192D51">
            <w:pPr>
              <w:pStyle w:val="TableParagraph"/>
              <w:rPr>
                <w:sz w:val="20"/>
              </w:rPr>
            </w:pPr>
          </w:p>
        </w:tc>
      </w:tr>
      <w:tr w:rsidR="00192D51" w14:paraId="5E70A70A" w14:textId="77777777">
        <w:trPr>
          <w:trHeight w:val="482"/>
        </w:trPr>
        <w:tc>
          <w:tcPr>
            <w:tcW w:w="3111" w:type="dxa"/>
            <w:gridSpan w:val="4"/>
            <w:tcBorders>
              <w:left w:val="nil"/>
              <w:bottom w:val="nil"/>
            </w:tcBorders>
          </w:tcPr>
          <w:p w14:paraId="59E668CF" w14:textId="77777777" w:rsidR="00192D51" w:rsidRDefault="00460E6F">
            <w:pPr>
              <w:pStyle w:val="TableParagraph"/>
              <w:spacing w:before="95"/>
              <w:ind w:right="50"/>
              <w:jc w:val="right"/>
              <w:rPr>
                <w:sz w:val="24"/>
              </w:rPr>
            </w:pPr>
            <w:r>
              <w:rPr>
                <w:spacing w:val="-2"/>
                <w:sz w:val="24"/>
              </w:rPr>
              <w:t>Итого</w:t>
            </w:r>
          </w:p>
        </w:tc>
        <w:tc>
          <w:tcPr>
            <w:tcW w:w="850" w:type="dxa"/>
          </w:tcPr>
          <w:p w14:paraId="774FC468" w14:textId="77777777" w:rsidR="00192D51" w:rsidRDefault="00192D51">
            <w:pPr>
              <w:pStyle w:val="TableParagraph"/>
              <w:rPr>
                <w:sz w:val="20"/>
              </w:rPr>
            </w:pPr>
          </w:p>
        </w:tc>
        <w:tc>
          <w:tcPr>
            <w:tcW w:w="764" w:type="dxa"/>
          </w:tcPr>
          <w:p w14:paraId="4A2EC99C" w14:textId="77777777" w:rsidR="00192D51" w:rsidRDefault="00192D51">
            <w:pPr>
              <w:pStyle w:val="TableParagraph"/>
              <w:rPr>
                <w:sz w:val="20"/>
              </w:rPr>
            </w:pPr>
          </w:p>
        </w:tc>
        <w:tc>
          <w:tcPr>
            <w:tcW w:w="761" w:type="dxa"/>
          </w:tcPr>
          <w:p w14:paraId="7FF93B03" w14:textId="77777777" w:rsidR="00192D51" w:rsidRDefault="00192D51">
            <w:pPr>
              <w:pStyle w:val="TableParagraph"/>
              <w:rPr>
                <w:sz w:val="20"/>
              </w:rPr>
            </w:pPr>
          </w:p>
        </w:tc>
        <w:tc>
          <w:tcPr>
            <w:tcW w:w="1135" w:type="dxa"/>
          </w:tcPr>
          <w:p w14:paraId="1759DE06" w14:textId="77777777" w:rsidR="00192D51" w:rsidRDefault="00192D51">
            <w:pPr>
              <w:pStyle w:val="TableParagraph"/>
              <w:rPr>
                <w:sz w:val="20"/>
              </w:rPr>
            </w:pPr>
          </w:p>
        </w:tc>
        <w:tc>
          <w:tcPr>
            <w:tcW w:w="807" w:type="dxa"/>
          </w:tcPr>
          <w:p w14:paraId="6DA75070" w14:textId="77777777" w:rsidR="00192D51" w:rsidRDefault="00192D51">
            <w:pPr>
              <w:pStyle w:val="TableParagraph"/>
              <w:rPr>
                <w:sz w:val="20"/>
              </w:rPr>
            </w:pPr>
          </w:p>
        </w:tc>
        <w:tc>
          <w:tcPr>
            <w:tcW w:w="809" w:type="dxa"/>
          </w:tcPr>
          <w:p w14:paraId="46C5C4BC" w14:textId="77777777" w:rsidR="00192D51" w:rsidRDefault="00192D51">
            <w:pPr>
              <w:pStyle w:val="TableParagraph"/>
              <w:rPr>
                <w:sz w:val="20"/>
              </w:rPr>
            </w:pPr>
          </w:p>
        </w:tc>
        <w:tc>
          <w:tcPr>
            <w:tcW w:w="809" w:type="dxa"/>
          </w:tcPr>
          <w:p w14:paraId="2C193771" w14:textId="77777777" w:rsidR="00192D51" w:rsidRDefault="00192D51">
            <w:pPr>
              <w:pStyle w:val="TableParagraph"/>
              <w:rPr>
                <w:sz w:val="20"/>
              </w:rPr>
            </w:pPr>
          </w:p>
        </w:tc>
      </w:tr>
    </w:tbl>
    <w:p w14:paraId="22C5254B" w14:textId="77777777" w:rsidR="00192D51" w:rsidRDefault="00192D51">
      <w:pPr>
        <w:pStyle w:val="a3"/>
        <w:spacing w:before="74"/>
        <w:ind w:left="0"/>
        <w:jc w:val="left"/>
        <w:rPr>
          <w:rFonts w:ascii="Courier New"/>
          <w:sz w:val="20"/>
        </w:rPr>
      </w:pPr>
    </w:p>
    <w:p w14:paraId="00346EFD" w14:textId="77777777" w:rsidR="00192D51" w:rsidRDefault="00460E6F">
      <w:pPr>
        <w:tabs>
          <w:tab w:val="left" w:pos="2804"/>
        </w:tabs>
        <w:ind w:left="-1" w:right="4520"/>
        <w:jc w:val="center"/>
        <w:rPr>
          <w:sz w:val="20"/>
        </w:rPr>
      </w:pPr>
      <w:r>
        <w:rPr>
          <w:rFonts w:ascii="Courier New" w:hAnsi="Courier New"/>
          <w:sz w:val="20"/>
        </w:rPr>
        <w:t xml:space="preserve">Номер страницы </w:t>
      </w:r>
      <w:r>
        <w:rPr>
          <w:sz w:val="20"/>
          <w:u w:val="single"/>
        </w:rPr>
        <w:tab/>
      </w:r>
    </w:p>
    <w:p w14:paraId="769290FC" w14:textId="77777777" w:rsidR="00192D51" w:rsidRDefault="00460E6F">
      <w:pPr>
        <w:tabs>
          <w:tab w:val="left" w:pos="2564"/>
        </w:tabs>
        <w:spacing w:before="2" w:line="226" w:lineRule="exact"/>
        <w:ind w:left="-1" w:right="4520"/>
        <w:jc w:val="center"/>
        <w:rPr>
          <w:sz w:val="20"/>
        </w:rPr>
      </w:pPr>
      <w:r>
        <w:rPr>
          <w:rFonts w:ascii="Courier New" w:hAnsi="Courier New"/>
          <w:sz w:val="20"/>
        </w:rPr>
        <w:t xml:space="preserve">Всего страниц </w:t>
      </w:r>
      <w:r>
        <w:rPr>
          <w:sz w:val="20"/>
          <w:u w:val="single"/>
        </w:rPr>
        <w:tab/>
      </w:r>
    </w:p>
    <w:p w14:paraId="6FD112C6" w14:textId="77777777" w:rsidR="00192D51" w:rsidRDefault="00460E6F">
      <w:pPr>
        <w:tabs>
          <w:tab w:val="left" w:pos="3284"/>
        </w:tabs>
        <w:spacing w:line="226" w:lineRule="exact"/>
        <w:ind w:left="-1" w:right="4040"/>
        <w:jc w:val="center"/>
        <w:rPr>
          <w:sz w:val="20"/>
        </w:rPr>
      </w:pPr>
      <w:r>
        <w:rPr>
          <w:rFonts w:ascii="Courier New" w:hAnsi="Courier New"/>
          <w:sz w:val="20"/>
        </w:rPr>
        <w:t xml:space="preserve">Номер лицевого счета </w:t>
      </w:r>
      <w:r>
        <w:rPr>
          <w:sz w:val="20"/>
          <w:u w:val="single"/>
        </w:rPr>
        <w:tab/>
      </w:r>
    </w:p>
    <w:p w14:paraId="42CA2E7D" w14:textId="77777777" w:rsidR="00192D51" w:rsidRDefault="00460E6F">
      <w:pPr>
        <w:tabs>
          <w:tab w:val="left" w:pos="839"/>
          <w:tab w:val="left" w:pos="1964"/>
          <w:tab w:val="left" w:pos="2684"/>
        </w:tabs>
        <w:spacing w:before="1"/>
        <w:ind w:left="-1" w:right="4085"/>
        <w:jc w:val="center"/>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166554A" w14:textId="77777777" w:rsidR="00192D51" w:rsidRDefault="00192D51">
      <w:pPr>
        <w:pStyle w:val="a3"/>
        <w:spacing w:before="3"/>
        <w:ind w:left="0"/>
        <w:jc w:val="left"/>
        <w:rPr>
          <w:rFonts w:ascii="Courier New"/>
          <w:sz w:val="11"/>
        </w:rPr>
      </w:pPr>
    </w:p>
    <w:p w14:paraId="2DE2D698" w14:textId="77777777" w:rsidR="00192D51" w:rsidRDefault="00192D51">
      <w:pPr>
        <w:pStyle w:val="a3"/>
        <w:jc w:val="left"/>
        <w:rPr>
          <w:rFonts w:ascii="Courier New"/>
          <w:sz w:val="11"/>
        </w:rPr>
        <w:sectPr w:rsidR="00192D51">
          <w:type w:val="continuous"/>
          <w:pgSz w:w="11910" w:h="16840"/>
          <w:pgMar w:top="1920" w:right="425" w:bottom="280" w:left="992" w:header="720" w:footer="720" w:gutter="0"/>
          <w:cols w:space="720"/>
        </w:sectPr>
      </w:pPr>
    </w:p>
    <w:p w14:paraId="724F4F78" w14:textId="77777777" w:rsidR="00192D51" w:rsidRDefault="00192D51">
      <w:pPr>
        <w:pStyle w:val="a3"/>
        <w:spacing w:before="98"/>
        <w:ind w:left="0"/>
        <w:jc w:val="left"/>
        <w:rPr>
          <w:rFonts w:ascii="Courier New"/>
          <w:sz w:val="20"/>
        </w:rPr>
      </w:pPr>
    </w:p>
    <w:p w14:paraId="67A8AF05" w14:textId="77777777" w:rsidR="00192D51" w:rsidRDefault="00460E6F">
      <w:pPr>
        <w:spacing w:before="1"/>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4D4F398B" w14:textId="77777777" w:rsidR="00192D51" w:rsidRDefault="00460E6F">
      <w:pPr>
        <w:spacing w:before="100"/>
        <w:ind w:right="1344"/>
        <w:jc w:val="right"/>
        <w:rPr>
          <w:rFonts w:ascii="Courier New" w:hAnsi="Courier New"/>
          <w:sz w:val="20"/>
        </w:rPr>
      </w:pPr>
      <w:r>
        <w:br w:type="column"/>
      </w:r>
      <w:r>
        <w:rPr>
          <w:rFonts w:ascii="Courier New" w:hAnsi="Courier New"/>
          <w:spacing w:val="-2"/>
          <w:sz w:val="20"/>
        </w:rPr>
        <w:lastRenderedPageBreak/>
        <w:t>┌────────┐</w:t>
      </w:r>
    </w:p>
    <w:p w14:paraId="735F6475" w14:textId="77777777" w:rsidR="00192D51" w:rsidRDefault="00460E6F">
      <w:pPr>
        <w:spacing w:before="224"/>
        <w:ind w:right="1344"/>
        <w:jc w:val="right"/>
        <w:rPr>
          <w:rFonts w:ascii="Courier New" w:hAnsi="Courier New"/>
          <w:sz w:val="20"/>
        </w:rPr>
      </w:pPr>
      <w:r>
        <w:rPr>
          <w:rFonts w:ascii="Courier New" w:hAnsi="Courier New"/>
          <w:spacing w:val="-2"/>
          <w:sz w:val="20"/>
        </w:rPr>
        <w:t>├────────┤</w:t>
      </w:r>
    </w:p>
    <w:p w14:paraId="2D9DC9FA" w14:textId="77777777" w:rsidR="00192D51" w:rsidRDefault="00460E6F">
      <w:pPr>
        <w:tabs>
          <w:tab w:val="left" w:pos="1679"/>
        </w:tabs>
        <w:spacing w:before="2"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195A3DD6" w14:textId="77777777" w:rsidR="00192D51" w:rsidRDefault="00192D51">
      <w:pPr>
        <w:spacing w:line="215"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3602EF31" w14:textId="77777777" w:rsidR="00192D51" w:rsidRDefault="00460E6F">
      <w:pPr>
        <w:tabs>
          <w:tab w:val="left" w:pos="861"/>
          <w:tab w:val="left" w:pos="5705"/>
          <w:tab w:val="left" w:pos="7462"/>
          <w:tab w:val="left" w:pos="7941"/>
          <w:tab w:val="left" w:pos="9022"/>
        </w:tabs>
        <w:spacing w:before="11"/>
        <w:ind w:left="1221" w:right="1345" w:hanging="108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299F0A5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55C4F6C"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5FB55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5FBC4236" w14:textId="77777777" w:rsidR="00192D51" w:rsidRDefault="00192D51">
      <w:pPr>
        <w:pStyle w:val="a3"/>
        <w:ind w:left="0"/>
        <w:jc w:val="left"/>
        <w:rPr>
          <w:rFonts w:ascii="Courier New"/>
          <w:sz w:val="20"/>
        </w:rPr>
      </w:pPr>
    </w:p>
    <w:p w14:paraId="544504A2" w14:textId="77777777" w:rsidR="00192D51" w:rsidRDefault="00460E6F">
      <w:pPr>
        <w:pStyle w:val="a4"/>
        <w:numPr>
          <w:ilvl w:val="0"/>
          <w:numId w:val="2"/>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11" w:history="1">
        <w:r>
          <w:rPr>
            <w:rFonts w:ascii="Courier New" w:hAnsi="Courier New"/>
            <w:color w:val="0000FF"/>
            <w:spacing w:val="-5"/>
            <w:sz w:val="20"/>
          </w:rPr>
          <w:t>&lt;*&gt;</w:t>
        </w:r>
      </w:hyperlink>
    </w:p>
    <w:p w14:paraId="76CF8DB8"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804"/>
        <w:gridCol w:w="802"/>
        <w:gridCol w:w="1637"/>
        <w:gridCol w:w="1637"/>
        <w:gridCol w:w="1640"/>
        <w:gridCol w:w="1133"/>
      </w:tblGrid>
      <w:tr w:rsidR="00192D51" w14:paraId="7B922811" w14:textId="77777777">
        <w:trPr>
          <w:trHeight w:val="479"/>
        </w:trPr>
        <w:tc>
          <w:tcPr>
            <w:tcW w:w="1364" w:type="dxa"/>
            <w:vMerge w:val="restart"/>
          </w:tcPr>
          <w:p w14:paraId="137CC801"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53" w:type="dxa"/>
            <w:gridSpan w:val="6"/>
          </w:tcPr>
          <w:p w14:paraId="35118117" w14:textId="77777777" w:rsidR="00192D51" w:rsidRDefault="00460E6F">
            <w:pPr>
              <w:pStyle w:val="TableParagraph"/>
              <w:spacing w:before="95"/>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B54D9E0" w14:textId="77777777">
        <w:trPr>
          <w:trHeight w:val="479"/>
        </w:trPr>
        <w:tc>
          <w:tcPr>
            <w:tcW w:w="1364" w:type="dxa"/>
            <w:vMerge/>
            <w:tcBorders>
              <w:top w:val="nil"/>
            </w:tcBorders>
          </w:tcPr>
          <w:p w14:paraId="311816C7" w14:textId="77777777" w:rsidR="00192D51" w:rsidRDefault="00192D51">
            <w:pPr>
              <w:rPr>
                <w:sz w:val="2"/>
                <w:szCs w:val="2"/>
              </w:rPr>
            </w:pPr>
          </w:p>
        </w:tc>
        <w:tc>
          <w:tcPr>
            <w:tcW w:w="1606" w:type="dxa"/>
            <w:gridSpan w:val="2"/>
            <w:vMerge w:val="restart"/>
          </w:tcPr>
          <w:p w14:paraId="042E9ADA" w14:textId="77777777" w:rsidR="00192D51" w:rsidRDefault="00460E6F">
            <w:pPr>
              <w:pStyle w:val="TableParagraph"/>
              <w:spacing w:before="95"/>
              <w:ind w:left="529"/>
              <w:rPr>
                <w:sz w:val="24"/>
              </w:rPr>
            </w:pPr>
            <w:r>
              <w:rPr>
                <w:spacing w:val="-4"/>
                <w:sz w:val="24"/>
              </w:rPr>
              <w:t>всего</w:t>
            </w:r>
          </w:p>
        </w:tc>
        <w:tc>
          <w:tcPr>
            <w:tcW w:w="6047" w:type="dxa"/>
            <w:gridSpan w:val="4"/>
          </w:tcPr>
          <w:p w14:paraId="0AF74669" w14:textId="77777777" w:rsidR="00192D51" w:rsidRDefault="00460E6F">
            <w:pPr>
              <w:pStyle w:val="TableParagraph"/>
              <w:spacing w:before="95"/>
              <w:ind w:left="676"/>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4AC6D3E2" w14:textId="77777777">
        <w:trPr>
          <w:trHeight w:val="479"/>
        </w:trPr>
        <w:tc>
          <w:tcPr>
            <w:tcW w:w="1364" w:type="dxa"/>
            <w:vMerge/>
            <w:tcBorders>
              <w:top w:val="nil"/>
            </w:tcBorders>
          </w:tcPr>
          <w:p w14:paraId="113734E7" w14:textId="77777777" w:rsidR="00192D51" w:rsidRDefault="00192D51">
            <w:pPr>
              <w:rPr>
                <w:sz w:val="2"/>
                <w:szCs w:val="2"/>
              </w:rPr>
            </w:pPr>
          </w:p>
        </w:tc>
        <w:tc>
          <w:tcPr>
            <w:tcW w:w="1606" w:type="dxa"/>
            <w:gridSpan w:val="2"/>
            <w:vMerge/>
            <w:tcBorders>
              <w:top w:val="nil"/>
            </w:tcBorders>
          </w:tcPr>
          <w:p w14:paraId="0DF5432F" w14:textId="77777777" w:rsidR="00192D51" w:rsidRDefault="00192D51">
            <w:pPr>
              <w:rPr>
                <w:sz w:val="2"/>
                <w:szCs w:val="2"/>
              </w:rPr>
            </w:pPr>
          </w:p>
        </w:tc>
        <w:tc>
          <w:tcPr>
            <w:tcW w:w="3274" w:type="dxa"/>
            <w:gridSpan w:val="2"/>
          </w:tcPr>
          <w:p w14:paraId="151F1D92" w14:textId="77777777" w:rsidR="00192D51" w:rsidRDefault="00460E6F">
            <w:pPr>
              <w:pStyle w:val="TableParagraph"/>
              <w:spacing w:before="95"/>
              <w:ind w:left="878"/>
              <w:rPr>
                <w:sz w:val="24"/>
              </w:rPr>
            </w:pPr>
            <w:r>
              <w:rPr>
                <w:sz w:val="24"/>
              </w:rPr>
              <w:t xml:space="preserve">прошлого </w:t>
            </w:r>
            <w:r>
              <w:rPr>
                <w:spacing w:val="-4"/>
                <w:sz w:val="24"/>
              </w:rPr>
              <w:t>года</w:t>
            </w:r>
          </w:p>
        </w:tc>
        <w:tc>
          <w:tcPr>
            <w:tcW w:w="2773" w:type="dxa"/>
            <w:gridSpan w:val="2"/>
          </w:tcPr>
          <w:p w14:paraId="65BE260E" w14:textId="77777777" w:rsidR="00192D51" w:rsidRDefault="00460E6F">
            <w:pPr>
              <w:pStyle w:val="TableParagraph"/>
              <w:spacing w:before="95"/>
              <w:ind w:left="653"/>
              <w:rPr>
                <w:sz w:val="24"/>
              </w:rPr>
            </w:pPr>
            <w:r>
              <w:rPr>
                <w:sz w:val="24"/>
              </w:rPr>
              <w:t>текущего</w:t>
            </w:r>
            <w:r>
              <w:rPr>
                <w:spacing w:val="-4"/>
                <w:sz w:val="24"/>
              </w:rPr>
              <w:t xml:space="preserve"> года</w:t>
            </w:r>
          </w:p>
        </w:tc>
      </w:tr>
      <w:tr w:rsidR="00192D51" w14:paraId="6F4C9637" w14:textId="77777777">
        <w:trPr>
          <w:trHeight w:val="1034"/>
        </w:trPr>
        <w:tc>
          <w:tcPr>
            <w:tcW w:w="1364" w:type="dxa"/>
            <w:vMerge/>
            <w:tcBorders>
              <w:top w:val="nil"/>
            </w:tcBorders>
          </w:tcPr>
          <w:p w14:paraId="48BB550D" w14:textId="77777777" w:rsidR="00192D51" w:rsidRDefault="00192D51">
            <w:pPr>
              <w:rPr>
                <w:sz w:val="2"/>
                <w:szCs w:val="2"/>
              </w:rPr>
            </w:pPr>
          </w:p>
        </w:tc>
        <w:tc>
          <w:tcPr>
            <w:tcW w:w="804" w:type="dxa"/>
          </w:tcPr>
          <w:p w14:paraId="55BAA64B" w14:textId="77777777" w:rsidR="00192D51" w:rsidRDefault="00460E6F">
            <w:pPr>
              <w:pStyle w:val="TableParagraph"/>
              <w:spacing w:before="95"/>
              <w:ind w:left="109" w:right="93" w:firstLine="172"/>
              <w:rPr>
                <w:sz w:val="24"/>
              </w:rPr>
            </w:pPr>
            <w:proofErr w:type="gramStart"/>
            <w:r>
              <w:rPr>
                <w:spacing w:val="-6"/>
                <w:sz w:val="24"/>
              </w:rPr>
              <w:t>на</w:t>
            </w:r>
            <w:proofErr w:type="gramEnd"/>
            <w:r>
              <w:rPr>
                <w:spacing w:val="-6"/>
                <w:sz w:val="24"/>
              </w:rPr>
              <w:t xml:space="preserve"> </w:t>
            </w:r>
            <w:r>
              <w:rPr>
                <w:spacing w:val="-2"/>
                <w:sz w:val="24"/>
              </w:rPr>
              <w:t xml:space="preserve">начал </w:t>
            </w:r>
            <w:r>
              <w:rPr>
                <w:sz w:val="24"/>
              </w:rPr>
              <w:t xml:space="preserve">о </w:t>
            </w:r>
            <w:r>
              <w:rPr>
                <w:spacing w:val="-5"/>
                <w:sz w:val="24"/>
              </w:rPr>
              <w:t>дня</w:t>
            </w:r>
          </w:p>
        </w:tc>
        <w:tc>
          <w:tcPr>
            <w:tcW w:w="802" w:type="dxa"/>
          </w:tcPr>
          <w:p w14:paraId="748A6B87" w14:textId="77777777" w:rsidR="00192D51" w:rsidRDefault="00460E6F">
            <w:pPr>
              <w:pStyle w:val="TableParagraph"/>
              <w:spacing w:before="95"/>
              <w:ind w:left="100" w:right="88" w:hanging="1"/>
              <w:jc w:val="center"/>
              <w:rPr>
                <w:sz w:val="24"/>
              </w:rPr>
            </w:pPr>
            <w:r>
              <w:rPr>
                <w:spacing w:val="-6"/>
                <w:sz w:val="24"/>
              </w:rPr>
              <w:t xml:space="preserve">на </w:t>
            </w:r>
            <w:r>
              <w:rPr>
                <w:spacing w:val="-2"/>
                <w:sz w:val="24"/>
              </w:rPr>
              <w:t xml:space="preserve">конец </w:t>
            </w:r>
            <w:r>
              <w:rPr>
                <w:spacing w:val="-4"/>
                <w:sz w:val="24"/>
              </w:rPr>
              <w:t>дня</w:t>
            </w:r>
          </w:p>
        </w:tc>
        <w:tc>
          <w:tcPr>
            <w:tcW w:w="1637" w:type="dxa"/>
          </w:tcPr>
          <w:p w14:paraId="7D4C038A" w14:textId="77777777" w:rsidR="00192D51" w:rsidRDefault="00460E6F">
            <w:pPr>
              <w:pStyle w:val="TableParagraph"/>
              <w:spacing w:before="95"/>
              <w:ind w:left="10" w:right="5"/>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637" w:type="dxa"/>
          </w:tcPr>
          <w:p w14:paraId="6830BBBE" w14:textId="77777777" w:rsidR="00192D51" w:rsidRDefault="00460E6F">
            <w:pPr>
              <w:pStyle w:val="TableParagraph"/>
              <w:spacing w:before="95"/>
              <w:ind w:left="10"/>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640" w:type="dxa"/>
          </w:tcPr>
          <w:p w14:paraId="309F568B" w14:textId="77777777" w:rsidR="00192D51" w:rsidRDefault="00460E6F">
            <w:pPr>
              <w:pStyle w:val="TableParagraph"/>
              <w:spacing w:before="95"/>
              <w:ind w:left="7"/>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133" w:type="dxa"/>
          </w:tcPr>
          <w:p w14:paraId="6BC7E943" w14:textId="77777777" w:rsidR="00192D51" w:rsidRDefault="00460E6F">
            <w:pPr>
              <w:pStyle w:val="TableParagraph"/>
              <w:spacing w:before="95"/>
              <w:ind w:left="385" w:right="107" w:hanging="269"/>
              <w:rPr>
                <w:sz w:val="24"/>
              </w:rPr>
            </w:pPr>
            <w:r>
              <w:rPr>
                <w:sz w:val="24"/>
              </w:rPr>
              <w:t>на</w:t>
            </w:r>
            <w:r>
              <w:rPr>
                <w:spacing w:val="-15"/>
                <w:sz w:val="24"/>
              </w:rPr>
              <w:t xml:space="preserve"> </w:t>
            </w:r>
            <w:r>
              <w:rPr>
                <w:sz w:val="24"/>
              </w:rPr>
              <w:t xml:space="preserve">конец </w:t>
            </w:r>
            <w:r>
              <w:rPr>
                <w:spacing w:val="-4"/>
                <w:sz w:val="24"/>
              </w:rPr>
              <w:t>дня</w:t>
            </w:r>
          </w:p>
        </w:tc>
      </w:tr>
      <w:tr w:rsidR="00192D51" w14:paraId="19327842" w14:textId="77777777">
        <w:trPr>
          <w:trHeight w:val="479"/>
        </w:trPr>
        <w:tc>
          <w:tcPr>
            <w:tcW w:w="1364" w:type="dxa"/>
          </w:tcPr>
          <w:p w14:paraId="682BA4F4" w14:textId="77777777" w:rsidR="00192D51" w:rsidRDefault="00460E6F">
            <w:pPr>
              <w:pStyle w:val="TableParagraph"/>
              <w:spacing w:before="92"/>
              <w:ind w:left="9"/>
              <w:jc w:val="center"/>
              <w:rPr>
                <w:sz w:val="24"/>
              </w:rPr>
            </w:pPr>
            <w:r>
              <w:rPr>
                <w:spacing w:val="-10"/>
                <w:sz w:val="24"/>
              </w:rPr>
              <w:t>1</w:t>
            </w:r>
          </w:p>
        </w:tc>
        <w:tc>
          <w:tcPr>
            <w:tcW w:w="804" w:type="dxa"/>
          </w:tcPr>
          <w:p w14:paraId="6D6410E9" w14:textId="77777777" w:rsidR="00192D51" w:rsidRDefault="00460E6F">
            <w:pPr>
              <w:pStyle w:val="TableParagraph"/>
              <w:spacing w:before="92"/>
              <w:ind w:left="6"/>
              <w:jc w:val="center"/>
              <w:rPr>
                <w:sz w:val="24"/>
              </w:rPr>
            </w:pPr>
            <w:r>
              <w:rPr>
                <w:spacing w:val="-10"/>
                <w:sz w:val="24"/>
              </w:rPr>
              <w:t>2</w:t>
            </w:r>
          </w:p>
        </w:tc>
        <w:tc>
          <w:tcPr>
            <w:tcW w:w="802" w:type="dxa"/>
          </w:tcPr>
          <w:p w14:paraId="32E9A68B" w14:textId="77777777" w:rsidR="00192D51" w:rsidRDefault="00460E6F">
            <w:pPr>
              <w:pStyle w:val="TableParagraph"/>
              <w:spacing w:before="92"/>
              <w:ind w:left="9"/>
              <w:jc w:val="center"/>
              <w:rPr>
                <w:sz w:val="24"/>
              </w:rPr>
            </w:pPr>
            <w:r>
              <w:rPr>
                <w:spacing w:val="-10"/>
                <w:sz w:val="24"/>
              </w:rPr>
              <w:t>3</w:t>
            </w:r>
          </w:p>
        </w:tc>
        <w:tc>
          <w:tcPr>
            <w:tcW w:w="1637" w:type="dxa"/>
          </w:tcPr>
          <w:p w14:paraId="48A6EB8D" w14:textId="77777777" w:rsidR="00192D51" w:rsidRDefault="00460E6F">
            <w:pPr>
              <w:pStyle w:val="TableParagraph"/>
              <w:spacing w:before="92"/>
              <w:ind w:left="10" w:right="1"/>
              <w:jc w:val="center"/>
              <w:rPr>
                <w:sz w:val="24"/>
              </w:rPr>
            </w:pPr>
            <w:r>
              <w:rPr>
                <w:spacing w:val="-10"/>
                <w:sz w:val="24"/>
              </w:rPr>
              <w:t>4</w:t>
            </w:r>
          </w:p>
        </w:tc>
        <w:tc>
          <w:tcPr>
            <w:tcW w:w="1637" w:type="dxa"/>
          </w:tcPr>
          <w:p w14:paraId="46A75DE2" w14:textId="77777777" w:rsidR="00192D51" w:rsidRDefault="00460E6F">
            <w:pPr>
              <w:pStyle w:val="TableParagraph"/>
              <w:spacing w:before="92"/>
              <w:ind w:left="10" w:right="1"/>
              <w:jc w:val="center"/>
              <w:rPr>
                <w:sz w:val="24"/>
              </w:rPr>
            </w:pPr>
            <w:r>
              <w:rPr>
                <w:spacing w:val="-10"/>
                <w:sz w:val="24"/>
              </w:rPr>
              <w:t>5</w:t>
            </w:r>
          </w:p>
        </w:tc>
        <w:tc>
          <w:tcPr>
            <w:tcW w:w="1640" w:type="dxa"/>
          </w:tcPr>
          <w:p w14:paraId="1DC982E4" w14:textId="77777777" w:rsidR="00192D51" w:rsidRDefault="00460E6F">
            <w:pPr>
              <w:pStyle w:val="TableParagraph"/>
              <w:spacing w:before="92"/>
              <w:ind w:left="7"/>
              <w:jc w:val="center"/>
              <w:rPr>
                <w:sz w:val="24"/>
              </w:rPr>
            </w:pPr>
            <w:r>
              <w:rPr>
                <w:spacing w:val="-10"/>
                <w:sz w:val="24"/>
              </w:rPr>
              <w:t>6</w:t>
            </w:r>
          </w:p>
        </w:tc>
        <w:tc>
          <w:tcPr>
            <w:tcW w:w="1133" w:type="dxa"/>
          </w:tcPr>
          <w:p w14:paraId="56AF2BDC" w14:textId="77777777" w:rsidR="00192D51" w:rsidRDefault="00460E6F">
            <w:pPr>
              <w:pStyle w:val="TableParagraph"/>
              <w:spacing w:before="92"/>
              <w:ind w:left="13" w:right="5"/>
              <w:jc w:val="center"/>
              <w:rPr>
                <w:sz w:val="24"/>
              </w:rPr>
            </w:pPr>
            <w:r>
              <w:rPr>
                <w:spacing w:val="-10"/>
                <w:sz w:val="24"/>
              </w:rPr>
              <w:t>7</w:t>
            </w:r>
          </w:p>
        </w:tc>
      </w:tr>
      <w:tr w:rsidR="00192D51" w14:paraId="2AFCFAD8" w14:textId="77777777">
        <w:trPr>
          <w:trHeight w:val="479"/>
        </w:trPr>
        <w:tc>
          <w:tcPr>
            <w:tcW w:w="1364" w:type="dxa"/>
          </w:tcPr>
          <w:p w14:paraId="403C2D94" w14:textId="77777777" w:rsidR="00192D51" w:rsidRDefault="00192D51">
            <w:pPr>
              <w:pStyle w:val="TableParagraph"/>
              <w:rPr>
                <w:sz w:val="20"/>
              </w:rPr>
            </w:pPr>
          </w:p>
        </w:tc>
        <w:tc>
          <w:tcPr>
            <w:tcW w:w="804" w:type="dxa"/>
          </w:tcPr>
          <w:p w14:paraId="5FAD6A0B" w14:textId="77777777" w:rsidR="00192D51" w:rsidRDefault="00192D51">
            <w:pPr>
              <w:pStyle w:val="TableParagraph"/>
              <w:rPr>
                <w:sz w:val="20"/>
              </w:rPr>
            </w:pPr>
          </w:p>
        </w:tc>
        <w:tc>
          <w:tcPr>
            <w:tcW w:w="802" w:type="dxa"/>
          </w:tcPr>
          <w:p w14:paraId="1ACA1BB0" w14:textId="77777777" w:rsidR="00192D51" w:rsidRDefault="00192D51">
            <w:pPr>
              <w:pStyle w:val="TableParagraph"/>
              <w:rPr>
                <w:sz w:val="20"/>
              </w:rPr>
            </w:pPr>
          </w:p>
        </w:tc>
        <w:tc>
          <w:tcPr>
            <w:tcW w:w="1637" w:type="dxa"/>
          </w:tcPr>
          <w:p w14:paraId="5694F3CC" w14:textId="77777777" w:rsidR="00192D51" w:rsidRDefault="00192D51">
            <w:pPr>
              <w:pStyle w:val="TableParagraph"/>
              <w:rPr>
                <w:sz w:val="20"/>
              </w:rPr>
            </w:pPr>
          </w:p>
        </w:tc>
        <w:tc>
          <w:tcPr>
            <w:tcW w:w="1637" w:type="dxa"/>
          </w:tcPr>
          <w:p w14:paraId="2B59B02D" w14:textId="77777777" w:rsidR="00192D51" w:rsidRDefault="00192D51">
            <w:pPr>
              <w:pStyle w:val="TableParagraph"/>
              <w:rPr>
                <w:sz w:val="20"/>
              </w:rPr>
            </w:pPr>
          </w:p>
        </w:tc>
        <w:tc>
          <w:tcPr>
            <w:tcW w:w="1640" w:type="dxa"/>
          </w:tcPr>
          <w:p w14:paraId="2AC88ABC" w14:textId="77777777" w:rsidR="00192D51" w:rsidRDefault="00192D51">
            <w:pPr>
              <w:pStyle w:val="TableParagraph"/>
              <w:rPr>
                <w:sz w:val="20"/>
              </w:rPr>
            </w:pPr>
          </w:p>
        </w:tc>
        <w:tc>
          <w:tcPr>
            <w:tcW w:w="1133" w:type="dxa"/>
          </w:tcPr>
          <w:p w14:paraId="6A7F26B6" w14:textId="77777777" w:rsidR="00192D51" w:rsidRDefault="00192D51">
            <w:pPr>
              <w:pStyle w:val="TableParagraph"/>
              <w:rPr>
                <w:sz w:val="20"/>
              </w:rPr>
            </w:pPr>
          </w:p>
        </w:tc>
      </w:tr>
    </w:tbl>
    <w:p w14:paraId="46300B6F" w14:textId="77777777" w:rsidR="00192D51" w:rsidRDefault="00192D51">
      <w:pPr>
        <w:pStyle w:val="a3"/>
        <w:spacing w:before="56"/>
        <w:ind w:left="0"/>
        <w:jc w:val="left"/>
        <w:rPr>
          <w:rFonts w:ascii="Courier New"/>
          <w:sz w:val="20"/>
        </w:rPr>
      </w:pPr>
    </w:p>
    <w:p w14:paraId="3C33686F" w14:textId="77777777" w:rsidR="00192D51" w:rsidRDefault="00460E6F">
      <w:pPr>
        <w:pStyle w:val="a4"/>
        <w:numPr>
          <w:ilvl w:val="0"/>
          <w:numId w:val="2"/>
        </w:numPr>
        <w:tabs>
          <w:tab w:val="left" w:pos="3500"/>
        </w:tabs>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11" w:history="1">
        <w:r>
          <w:rPr>
            <w:rFonts w:ascii="Courier New" w:hAnsi="Courier New"/>
            <w:color w:val="0000FF"/>
            <w:spacing w:val="-5"/>
            <w:sz w:val="20"/>
          </w:rPr>
          <w:t>&lt;*&gt;</w:t>
        </w:r>
      </w:hyperlink>
    </w:p>
    <w:p w14:paraId="1B3A2C4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21C0DA30"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730"/>
        <w:gridCol w:w="624"/>
        <w:gridCol w:w="794"/>
        <w:gridCol w:w="736"/>
        <w:gridCol w:w="720"/>
        <w:gridCol w:w="623"/>
        <w:gridCol w:w="690"/>
        <w:gridCol w:w="671"/>
        <w:gridCol w:w="671"/>
        <w:gridCol w:w="777"/>
        <w:gridCol w:w="623"/>
        <w:gridCol w:w="681"/>
        <w:gridCol w:w="671"/>
        <w:gridCol w:w="678"/>
        <w:gridCol w:w="623"/>
        <w:gridCol w:w="622"/>
        <w:gridCol w:w="668"/>
        <w:gridCol w:w="668"/>
        <w:gridCol w:w="622"/>
      </w:tblGrid>
      <w:tr w:rsidR="00192D51" w14:paraId="56C0DAE4" w14:textId="77777777">
        <w:trPr>
          <w:trHeight w:val="755"/>
        </w:trPr>
        <w:tc>
          <w:tcPr>
            <w:tcW w:w="682" w:type="dxa"/>
            <w:vMerge w:val="restart"/>
          </w:tcPr>
          <w:p w14:paraId="7E7F20BA" w14:textId="77777777" w:rsidR="00192D51" w:rsidRDefault="00460E6F">
            <w:pPr>
              <w:pStyle w:val="TableParagraph"/>
              <w:spacing w:before="95"/>
              <w:ind w:left="93" w:right="81" w:hanging="2"/>
              <w:jc w:val="center"/>
              <w:rPr>
                <w:sz w:val="24"/>
              </w:rPr>
            </w:pPr>
            <w:r>
              <w:rPr>
                <w:spacing w:val="-4"/>
                <w:sz w:val="24"/>
              </w:rPr>
              <w:t xml:space="preserve">Код исто </w:t>
            </w:r>
            <w:proofErr w:type="spellStart"/>
            <w:r>
              <w:rPr>
                <w:spacing w:val="-4"/>
                <w:sz w:val="24"/>
              </w:rPr>
              <w:t>чник</w:t>
            </w:r>
            <w:proofErr w:type="spellEnd"/>
            <w:r>
              <w:rPr>
                <w:spacing w:val="-4"/>
                <w:sz w:val="24"/>
              </w:rPr>
              <w:t xml:space="preserve"> </w:t>
            </w:r>
            <w:r>
              <w:rPr>
                <w:spacing w:val="-10"/>
                <w:sz w:val="24"/>
              </w:rPr>
              <w:t>а</w:t>
            </w:r>
          </w:p>
          <w:p w14:paraId="6E176FBC" w14:textId="77777777" w:rsidR="00192D51" w:rsidRDefault="00460E6F">
            <w:pPr>
              <w:pStyle w:val="TableParagraph"/>
              <w:ind w:left="98" w:right="87" w:firstLine="12"/>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ний</w:t>
            </w:r>
            <w:proofErr w:type="spellEnd"/>
            <w:r>
              <w:rPr>
                <w:spacing w:val="-4"/>
                <w:sz w:val="24"/>
              </w:rPr>
              <w:t xml:space="preserve">/ </w:t>
            </w:r>
            <w:proofErr w:type="spellStart"/>
            <w:r>
              <w:rPr>
                <w:spacing w:val="-4"/>
                <w:sz w:val="24"/>
              </w:rPr>
              <w:t>напр</w:t>
            </w:r>
            <w:proofErr w:type="spellEnd"/>
            <w:r>
              <w:rPr>
                <w:spacing w:val="-4"/>
                <w:sz w:val="24"/>
              </w:rPr>
              <w:t xml:space="preserve"> </w:t>
            </w:r>
            <w:proofErr w:type="spellStart"/>
            <w:r>
              <w:rPr>
                <w:spacing w:val="-4"/>
                <w:sz w:val="24"/>
              </w:rPr>
              <w:t>авле</w:t>
            </w:r>
            <w:proofErr w:type="spellEnd"/>
            <w:r>
              <w:rPr>
                <w:spacing w:val="-4"/>
                <w:sz w:val="24"/>
              </w:rPr>
              <w:t xml:space="preserve"> </w:t>
            </w:r>
            <w:proofErr w:type="spellStart"/>
            <w:r>
              <w:rPr>
                <w:spacing w:val="-4"/>
                <w:sz w:val="24"/>
              </w:rPr>
              <w:t>ния</w:t>
            </w:r>
            <w:proofErr w:type="spellEnd"/>
            <w:r>
              <w:rPr>
                <w:spacing w:val="-4"/>
                <w:sz w:val="24"/>
              </w:rPr>
              <w:t xml:space="preserve"> </w:t>
            </w:r>
            <w:proofErr w:type="spellStart"/>
            <w:r>
              <w:rPr>
                <w:spacing w:val="-4"/>
                <w:sz w:val="24"/>
              </w:rPr>
              <w:t>расх</w:t>
            </w:r>
            <w:proofErr w:type="spellEnd"/>
            <w:r>
              <w:rPr>
                <w:spacing w:val="-4"/>
                <w:sz w:val="24"/>
              </w:rPr>
              <w:t xml:space="preserve"> </w:t>
            </w:r>
            <w:proofErr w:type="spellStart"/>
            <w:r>
              <w:rPr>
                <w:spacing w:val="-4"/>
                <w:sz w:val="24"/>
              </w:rPr>
              <w:t>одов</w:t>
            </w:r>
            <w:proofErr w:type="spellEnd"/>
            <w:r>
              <w:rPr>
                <w:spacing w:val="-4"/>
                <w:sz w:val="24"/>
              </w:rPr>
              <w:t xml:space="preserve"> </w:t>
            </w:r>
            <w:proofErr w:type="spellStart"/>
            <w:r>
              <w:rPr>
                <w:spacing w:val="-4"/>
                <w:sz w:val="24"/>
              </w:rPr>
              <w:t>ания</w:t>
            </w:r>
            <w:proofErr w:type="spellEnd"/>
            <w:r>
              <w:rPr>
                <w:spacing w:val="-4"/>
                <w:sz w:val="24"/>
              </w:rPr>
              <w:t xml:space="preserve"> </w:t>
            </w:r>
            <w:proofErr w:type="spellStart"/>
            <w:r>
              <w:rPr>
                <w:spacing w:val="-4"/>
                <w:sz w:val="24"/>
              </w:rPr>
              <w:t>целе</w:t>
            </w:r>
            <w:proofErr w:type="spellEnd"/>
            <w:r>
              <w:rPr>
                <w:spacing w:val="-4"/>
                <w:sz w:val="24"/>
              </w:rPr>
              <w:t xml:space="preserve"> </w:t>
            </w:r>
            <w:proofErr w:type="spellStart"/>
            <w:r>
              <w:rPr>
                <w:spacing w:val="-4"/>
                <w:sz w:val="24"/>
              </w:rPr>
              <w:t>вых</w:t>
            </w:r>
            <w:proofErr w:type="spellEnd"/>
            <w:r>
              <w:rPr>
                <w:spacing w:val="-4"/>
                <w:sz w:val="24"/>
              </w:rPr>
              <w:t xml:space="preserve"> сред </w:t>
            </w:r>
            <w:proofErr w:type="spellStart"/>
            <w:r>
              <w:rPr>
                <w:spacing w:val="-4"/>
                <w:sz w:val="24"/>
              </w:rPr>
              <w:t>ств</w:t>
            </w:r>
            <w:proofErr w:type="spellEnd"/>
          </w:p>
        </w:tc>
        <w:tc>
          <w:tcPr>
            <w:tcW w:w="730" w:type="dxa"/>
            <w:vMerge w:val="restart"/>
          </w:tcPr>
          <w:p w14:paraId="14267C5B" w14:textId="77777777" w:rsidR="00192D51" w:rsidRDefault="00460E6F">
            <w:pPr>
              <w:pStyle w:val="TableParagraph"/>
              <w:spacing w:before="95"/>
              <w:ind w:left="62" w:right="57" w:firstLine="98"/>
              <w:rPr>
                <w:sz w:val="24"/>
              </w:rPr>
            </w:pPr>
            <w:r>
              <w:rPr>
                <w:spacing w:val="-4"/>
                <w:sz w:val="24"/>
              </w:rPr>
              <w:t xml:space="preserve">Код </w:t>
            </w:r>
            <w:r>
              <w:rPr>
                <w:spacing w:val="-2"/>
                <w:sz w:val="24"/>
              </w:rPr>
              <w:t>главы</w:t>
            </w:r>
          </w:p>
        </w:tc>
        <w:tc>
          <w:tcPr>
            <w:tcW w:w="624" w:type="dxa"/>
            <w:vMerge w:val="restart"/>
          </w:tcPr>
          <w:p w14:paraId="237D68AE" w14:textId="77777777" w:rsidR="00192D51" w:rsidRDefault="00460E6F">
            <w:pPr>
              <w:pStyle w:val="TableParagraph"/>
              <w:spacing w:before="95"/>
              <w:ind w:left="14" w:right="2"/>
              <w:jc w:val="center"/>
              <w:rPr>
                <w:sz w:val="24"/>
              </w:rPr>
            </w:pPr>
            <w:proofErr w:type="spellStart"/>
            <w:r>
              <w:rPr>
                <w:spacing w:val="-4"/>
                <w:sz w:val="24"/>
              </w:rPr>
              <w:t>Уни</w:t>
            </w:r>
            <w:proofErr w:type="spellEnd"/>
            <w:r>
              <w:rPr>
                <w:spacing w:val="-4"/>
                <w:sz w:val="24"/>
              </w:rPr>
              <w:t xml:space="preserve"> </w:t>
            </w:r>
            <w:proofErr w:type="spellStart"/>
            <w:r>
              <w:rPr>
                <w:spacing w:val="-4"/>
                <w:sz w:val="24"/>
              </w:rPr>
              <w:t>каль</w:t>
            </w:r>
            <w:proofErr w:type="spellEnd"/>
            <w:r>
              <w:rPr>
                <w:spacing w:val="-4"/>
                <w:sz w:val="24"/>
              </w:rPr>
              <w:t xml:space="preserve"> </w:t>
            </w:r>
            <w:proofErr w:type="spellStart"/>
            <w:r>
              <w:rPr>
                <w:spacing w:val="-4"/>
                <w:sz w:val="24"/>
              </w:rPr>
              <w:t>ный</w:t>
            </w:r>
            <w:proofErr w:type="spellEnd"/>
            <w:r>
              <w:rPr>
                <w:spacing w:val="-4"/>
                <w:sz w:val="24"/>
              </w:rPr>
              <w:t xml:space="preserve"> код </w:t>
            </w:r>
            <w:proofErr w:type="spellStart"/>
            <w:r>
              <w:rPr>
                <w:spacing w:val="-4"/>
                <w:sz w:val="24"/>
              </w:rPr>
              <w:t>объе</w:t>
            </w:r>
            <w:proofErr w:type="spellEnd"/>
            <w:r>
              <w:rPr>
                <w:spacing w:val="-4"/>
                <w:sz w:val="24"/>
              </w:rPr>
              <w:t xml:space="preserve"> </w:t>
            </w:r>
            <w:proofErr w:type="spellStart"/>
            <w:r>
              <w:rPr>
                <w:spacing w:val="-4"/>
                <w:sz w:val="24"/>
              </w:rPr>
              <w:t>кта</w:t>
            </w:r>
            <w:proofErr w:type="spellEnd"/>
            <w:r>
              <w:rPr>
                <w:spacing w:val="-4"/>
                <w:sz w:val="24"/>
              </w:rPr>
              <w:t xml:space="preserve"> РАИ </w:t>
            </w:r>
            <w:r>
              <w:rPr>
                <w:spacing w:val="-6"/>
                <w:sz w:val="24"/>
              </w:rPr>
              <w:t>П,</w:t>
            </w:r>
          </w:p>
          <w:p w14:paraId="1D25A8D7" w14:textId="77777777" w:rsidR="00192D51" w:rsidRDefault="00460E6F">
            <w:pPr>
              <w:pStyle w:val="TableParagraph"/>
              <w:ind w:left="76" w:right="69"/>
              <w:jc w:val="center"/>
              <w:rPr>
                <w:sz w:val="24"/>
              </w:rPr>
            </w:pPr>
            <w:proofErr w:type="spellStart"/>
            <w:r>
              <w:rPr>
                <w:spacing w:val="-4"/>
                <w:sz w:val="24"/>
              </w:rPr>
              <w:t>Терз</w:t>
            </w:r>
            <w:proofErr w:type="spellEnd"/>
            <w:r>
              <w:rPr>
                <w:spacing w:val="-4"/>
                <w:sz w:val="24"/>
              </w:rPr>
              <w:t xml:space="preserve"> </w:t>
            </w:r>
            <w:proofErr w:type="spellStart"/>
            <w:r>
              <w:rPr>
                <w:spacing w:val="-4"/>
                <w:sz w:val="24"/>
              </w:rPr>
              <w:t>аказ</w:t>
            </w:r>
            <w:proofErr w:type="spellEnd"/>
            <w:r>
              <w:rPr>
                <w:spacing w:val="-4"/>
                <w:sz w:val="24"/>
              </w:rPr>
              <w:t xml:space="preserve"> </w:t>
            </w:r>
            <w:r>
              <w:rPr>
                <w:spacing w:val="-10"/>
                <w:sz w:val="24"/>
              </w:rPr>
              <w:t>а</w:t>
            </w:r>
          </w:p>
        </w:tc>
        <w:tc>
          <w:tcPr>
            <w:tcW w:w="794" w:type="dxa"/>
            <w:vMerge w:val="restart"/>
          </w:tcPr>
          <w:p w14:paraId="48CAFA79" w14:textId="77777777" w:rsidR="00192D51" w:rsidRDefault="00460E6F">
            <w:pPr>
              <w:pStyle w:val="TableParagraph"/>
              <w:spacing w:before="95"/>
              <w:ind w:left="95" w:right="82" w:firstLine="19"/>
              <w:jc w:val="both"/>
              <w:rPr>
                <w:sz w:val="24"/>
              </w:rPr>
            </w:pPr>
            <w:proofErr w:type="spellStart"/>
            <w:r>
              <w:rPr>
                <w:spacing w:val="-4"/>
                <w:sz w:val="24"/>
              </w:rPr>
              <w:t>Разре</w:t>
            </w:r>
            <w:proofErr w:type="spellEnd"/>
            <w:r>
              <w:rPr>
                <w:spacing w:val="-4"/>
                <w:sz w:val="24"/>
              </w:rPr>
              <w:t xml:space="preserve"> </w:t>
            </w:r>
            <w:proofErr w:type="spellStart"/>
            <w:r>
              <w:rPr>
                <w:spacing w:val="-4"/>
                <w:sz w:val="24"/>
              </w:rPr>
              <w:t>шенн</w:t>
            </w:r>
            <w:proofErr w:type="spellEnd"/>
            <w:r>
              <w:rPr>
                <w:spacing w:val="-4"/>
                <w:sz w:val="24"/>
              </w:rPr>
              <w:t xml:space="preserve"> </w:t>
            </w:r>
            <w:proofErr w:type="spellStart"/>
            <w:r>
              <w:rPr>
                <w:sz w:val="24"/>
              </w:rPr>
              <w:t>ый</w:t>
            </w:r>
            <w:proofErr w:type="spellEnd"/>
            <w:r>
              <w:rPr>
                <w:sz w:val="24"/>
              </w:rPr>
              <w:t xml:space="preserve"> к </w:t>
            </w:r>
            <w:proofErr w:type="spellStart"/>
            <w:r>
              <w:rPr>
                <w:spacing w:val="-4"/>
                <w:sz w:val="24"/>
              </w:rPr>
              <w:t>испол</w:t>
            </w:r>
            <w:proofErr w:type="spellEnd"/>
            <w:r>
              <w:rPr>
                <w:spacing w:val="-4"/>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нию</w:t>
            </w:r>
            <w:proofErr w:type="spellEnd"/>
          </w:p>
          <w:p w14:paraId="2DF7E0E7" w14:textId="77777777" w:rsidR="00192D51" w:rsidRDefault="00460E6F">
            <w:pPr>
              <w:pStyle w:val="TableParagraph"/>
              <w:ind w:left="37" w:right="28"/>
              <w:jc w:val="center"/>
              <w:rPr>
                <w:sz w:val="24"/>
              </w:rPr>
            </w:pPr>
            <w:proofErr w:type="spellStart"/>
            <w:r>
              <w:rPr>
                <w:spacing w:val="-2"/>
                <w:sz w:val="24"/>
              </w:rPr>
              <w:t>остато</w:t>
            </w:r>
            <w:proofErr w:type="spellEnd"/>
            <w:r>
              <w:rPr>
                <w:spacing w:val="-2"/>
                <w:sz w:val="24"/>
              </w:rPr>
              <w:t xml:space="preserve"> </w:t>
            </w:r>
            <w:r>
              <w:rPr>
                <w:spacing w:val="-10"/>
                <w:sz w:val="24"/>
              </w:rPr>
              <w:t>к</w:t>
            </w:r>
          </w:p>
          <w:p w14:paraId="197BDBCE" w14:textId="77777777" w:rsidR="00192D51" w:rsidRDefault="00460E6F">
            <w:pPr>
              <w:pStyle w:val="TableParagraph"/>
              <w:ind w:left="39" w:right="28"/>
              <w:jc w:val="center"/>
              <w:rPr>
                <w:sz w:val="24"/>
              </w:rPr>
            </w:pPr>
            <w:proofErr w:type="spellStart"/>
            <w:r>
              <w:rPr>
                <w:spacing w:val="-2"/>
                <w:sz w:val="24"/>
              </w:rPr>
              <w:t>целев</w:t>
            </w:r>
            <w:proofErr w:type="spellEnd"/>
            <w:r>
              <w:rPr>
                <w:spacing w:val="-2"/>
                <w:sz w:val="24"/>
              </w:rPr>
              <w:t xml:space="preserve"> </w:t>
            </w:r>
            <w:proofErr w:type="spellStart"/>
            <w:r>
              <w:rPr>
                <w:spacing w:val="-6"/>
                <w:sz w:val="24"/>
              </w:rPr>
              <w:t>ых</w:t>
            </w:r>
            <w:proofErr w:type="spellEnd"/>
          </w:p>
          <w:p w14:paraId="3FAC382A" w14:textId="77777777" w:rsidR="00192D51" w:rsidRDefault="00460E6F">
            <w:pPr>
              <w:pStyle w:val="TableParagraph"/>
              <w:tabs>
                <w:tab w:val="left" w:pos="776"/>
              </w:tabs>
              <w:ind w:left="61" w:hanging="56"/>
              <w:jc w:val="center"/>
              <w:rPr>
                <w:sz w:val="24"/>
              </w:rPr>
            </w:pPr>
            <w:proofErr w:type="spellStart"/>
            <w:proofErr w:type="gramStart"/>
            <w:r>
              <w:rPr>
                <w:spacing w:val="-2"/>
                <w:sz w:val="24"/>
              </w:rPr>
              <w:t>средст</w:t>
            </w:r>
            <w:proofErr w:type="spellEnd"/>
            <w:r>
              <w:rPr>
                <w:spacing w:val="-2"/>
                <w:sz w:val="24"/>
              </w:rPr>
              <w:t xml:space="preserve"> </w:t>
            </w:r>
            <w:r>
              <w:rPr>
                <w:sz w:val="24"/>
              </w:rPr>
              <w:t>в</w:t>
            </w:r>
            <w:proofErr w:type="gramEnd"/>
            <w:r>
              <w:rPr>
                <w:sz w:val="24"/>
              </w:rPr>
              <w:t xml:space="preserve">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36" w:type="dxa"/>
            <w:vMerge w:val="restart"/>
          </w:tcPr>
          <w:p w14:paraId="4CF3844A" w14:textId="77777777" w:rsidR="00192D51" w:rsidRDefault="00460E6F">
            <w:pPr>
              <w:pStyle w:val="TableParagraph"/>
              <w:spacing w:before="95"/>
              <w:ind w:left="56" w:right="50"/>
              <w:jc w:val="center"/>
              <w:rPr>
                <w:sz w:val="24"/>
              </w:rPr>
            </w:pPr>
            <w:r>
              <w:rPr>
                <w:spacing w:val="-4"/>
                <w:sz w:val="24"/>
              </w:rPr>
              <w:t xml:space="preserve">Сумм </w:t>
            </w:r>
            <w:r>
              <w:rPr>
                <w:spacing w:val="-10"/>
                <w:sz w:val="24"/>
              </w:rPr>
              <w:t xml:space="preserve">ы </w:t>
            </w:r>
            <w:proofErr w:type="spellStart"/>
            <w:r>
              <w:rPr>
                <w:spacing w:val="-2"/>
                <w:sz w:val="24"/>
              </w:rPr>
              <w:t>возвр</w:t>
            </w:r>
            <w:proofErr w:type="spellEnd"/>
            <w:r>
              <w:rPr>
                <w:spacing w:val="-2"/>
                <w:sz w:val="24"/>
              </w:rPr>
              <w:t xml:space="preserve"> </w:t>
            </w:r>
            <w:proofErr w:type="spellStart"/>
            <w:r>
              <w:rPr>
                <w:spacing w:val="-4"/>
                <w:sz w:val="24"/>
              </w:rPr>
              <w:t>ата</w:t>
            </w:r>
            <w:proofErr w:type="spellEnd"/>
          </w:p>
          <w:p w14:paraId="3526ED57" w14:textId="77777777" w:rsidR="00192D51" w:rsidRDefault="00460E6F">
            <w:pPr>
              <w:pStyle w:val="TableParagraph"/>
              <w:ind w:left="56" w:right="47"/>
              <w:jc w:val="center"/>
              <w:rPr>
                <w:sz w:val="24"/>
              </w:rPr>
            </w:pPr>
            <w:r>
              <w:rPr>
                <w:spacing w:val="-2"/>
                <w:sz w:val="24"/>
              </w:rPr>
              <w:t xml:space="preserve">дебит </w:t>
            </w:r>
            <w:proofErr w:type="spellStart"/>
            <w:r>
              <w:rPr>
                <w:spacing w:val="-4"/>
                <w:sz w:val="24"/>
              </w:rPr>
              <w:t>орско</w:t>
            </w:r>
            <w:proofErr w:type="spellEnd"/>
            <w:r>
              <w:rPr>
                <w:spacing w:val="-4"/>
                <w:sz w:val="24"/>
              </w:rPr>
              <w:t xml:space="preserve"> </w:t>
            </w:r>
            <w:r>
              <w:rPr>
                <w:spacing w:val="-10"/>
                <w:sz w:val="24"/>
              </w:rPr>
              <w:t xml:space="preserve">й </w:t>
            </w:r>
            <w:proofErr w:type="spellStart"/>
            <w:r>
              <w:rPr>
                <w:spacing w:val="-4"/>
                <w:sz w:val="24"/>
              </w:rPr>
              <w:t>задол</w:t>
            </w:r>
            <w:proofErr w:type="spellEnd"/>
            <w:r>
              <w:rPr>
                <w:spacing w:val="-4"/>
                <w:sz w:val="24"/>
              </w:rPr>
              <w:t xml:space="preserve"> </w:t>
            </w:r>
            <w:proofErr w:type="spellStart"/>
            <w:r>
              <w:rPr>
                <w:spacing w:val="-4"/>
                <w:sz w:val="24"/>
              </w:rPr>
              <w:t>женн</w:t>
            </w:r>
            <w:proofErr w:type="spellEnd"/>
            <w:r>
              <w:rPr>
                <w:spacing w:val="-4"/>
                <w:sz w:val="24"/>
              </w:rPr>
              <w:t xml:space="preserve"> ости </w:t>
            </w:r>
            <w:proofErr w:type="spellStart"/>
            <w:r>
              <w:rPr>
                <w:spacing w:val="-4"/>
                <w:sz w:val="24"/>
              </w:rPr>
              <w:t>прош</w:t>
            </w:r>
            <w:proofErr w:type="spellEnd"/>
            <w:r>
              <w:rPr>
                <w:spacing w:val="-4"/>
                <w:sz w:val="24"/>
              </w:rPr>
              <w:t xml:space="preserve"> </w:t>
            </w:r>
            <w:proofErr w:type="spellStart"/>
            <w:r>
              <w:rPr>
                <w:spacing w:val="-4"/>
                <w:sz w:val="24"/>
              </w:rPr>
              <w:t>лых</w:t>
            </w:r>
            <w:proofErr w:type="spellEnd"/>
          </w:p>
          <w:p w14:paraId="316BF002" w14:textId="77777777" w:rsidR="00192D51" w:rsidRDefault="00460E6F">
            <w:pPr>
              <w:pStyle w:val="TableParagraph"/>
              <w:spacing w:before="1"/>
              <w:ind w:left="64" w:firstLine="105"/>
              <w:rPr>
                <w:sz w:val="24"/>
              </w:rPr>
            </w:pPr>
            <w:r>
              <w:rPr>
                <w:spacing w:val="-4"/>
                <w:sz w:val="24"/>
              </w:rPr>
              <w:t xml:space="preserve">лет, </w:t>
            </w:r>
            <w:proofErr w:type="spellStart"/>
            <w:r>
              <w:rPr>
                <w:spacing w:val="-2"/>
                <w:sz w:val="24"/>
              </w:rPr>
              <w:t>разре</w:t>
            </w:r>
            <w:proofErr w:type="spellEnd"/>
            <w:r>
              <w:rPr>
                <w:spacing w:val="-2"/>
                <w:sz w:val="24"/>
              </w:rPr>
              <w:t xml:space="preserve"> </w:t>
            </w:r>
            <w:proofErr w:type="spellStart"/>
            <w:r>
              <w:rPr>
                <w:spacing w:val="-4"/>
                <w:sz w:val="24"/>
              </w:rPr>
              <w:t>шенн</w:t>
            </w:r>
            <w:proofErr w:type="spellEnd"/>
            <w:r>
              <w:rPr>
                <w:spacing w:val="-4"/>
                <w:sz w:val="24"/>
              </w:rPr>
              <w:t xml:space="preserve"> </w:t>
            </w:r>
            <w:proofErr w:type="spellStart"/>
            <w:r>
              <w:rPr>
                <w:sz w:val="24"/>
              </w:rPr>
              <w:t>ые</w:t>
            </w:r>
            <w:proofErr w:type="spellEnd"/>
            <w:r>
              <w:rPr>
                <w:sz w:val="24"/>
              </w:rPr>
              <w:t xml:space="preserve"> к </w:t>
            </w:r>
            <w:proofErr w:type="spellStart"/>
            <w:r>
              <w:rPr>
                <w:spacing w:val="-4"/>
                <w:sz w:val="24"/>
              </w:rPr>
              <w:t>испол</w:t>
            </w:r>
            <w:proofErr w:type="spellEnd"/>
            <w:r>
              <w:rPr>
                <w:spacing w:val="-4"/>
                <w:sz w:val="24"/>
              </w:rPr>
              <w:t xml:space="preserve"> </w:t>
            </w:r>
            <w:proofErr w:type="spellStart"/>
            <w:r>
              <w:rPr>
                <w:spacing w:val="-2"/>
                <w:sz w:val="24"/>
              </w:rPr>
              <w:t>ьзова</w:t>
            </w:r>
            <w:proofErr w:type="spellEnd"/>
            <w:r>
              <w:rPr>
                <w:spacing w:val="-2"/>
                <w:sz w:val="24"/>
              </w:rPr>
              <w:t xml:space="preserve"> </w:t>
            </w:r>
            <w:proofErr w:type="spellStart"/>
            <w:r>
              <w:rPr>
                <w:spacing w:val="-4"/>
                <w:sz w:val="24"/>
              </w:rPr>
              <w:t>нию</w:t>
            </w:r>
            <w:proofErr w:type="spellEnd"/>
          </w:p>
        </w:tc>
        <w:tc>
          <w:tcPr>
            <w:tcW w:w="6805" w:type="dxa"/>
            <w:gridSpan w:val="10"/>
          </w:tcPr>
          <w:p w14:paraId="14E3488F" w14:textId="77777777" w:rsidR="00192D51" w:rsidRDefault="00460E6F">
            <w:pPr>
              <w:pStyle w:val="TableParagraph"/>
              <w:spacing w:before="95"/>
              <w:ind w:left="13"/>
              <w:jc w:val="center"/>
              <w:rPr>
                <w:sz w:val="24"/>
              </w:rPr>
            </w:pPr>
            <w:r>
              <w:rPr>
                <w:spacing w:val="-2"/>
                <w:sz w:val="24"/>
              </w:rPr>
              <w:t>Планируемые</w:t>
            </w:r>
          </w:p>
        </w:tc>
        <w:tc>
          <w:tcPr>
            <w:tcW w:w="1245" w:type="dxa"/>
            <w:gridSpan w:val="2"/>
          </w:tcPr>
          <w:p w14:paraId="6E634287" w14:textId="77777777" w:rsidR="00192D51" w:rsidRDefault="00460E6F">
            <w:pPr>
              <w:pStyle w:val="TableParagraph"/>
              <w:spacing w:before="95"/>
              <w:ind w:left="517" w:right="52" w:hanging="433"/>
              <w:rPr>
                <w:sz w:val="24"/>
              </w:rPr>
            </w:pPr>
            <w:proofErr w:type="spellStart"/>
            <w:r>
              <w:rPr>
                <w:spacing w:val="-2"/>
                <w:sz w:val="24"/>
              </w:rPr>
              <w:t>Фактическ</w:t>
            </w:r>
            <w:proofErr w:type="spellEnd"/>
            <w:r>
              <w:rPr>
                <w:spacing w:val="-2"/>
                <w:sz w:val="24"/>
              </w:rPr>
              <w:t xml:space="preserve"> </w:t>
            </w:r>
            <w:proofErr w:type="spellStart"/>
            <w:r>
              <w:rPr>
                <w:spacing w:val="-6"/>
                <w:sz w:val="24"/>
              </w:rPr>
              <w:t>ие</w:t>
            </w:r>
            <w:proofErr w:type="spellEnd"/>
          </w:p>
        </w:tc>
        <w:tc>
          <w:tcPr>
            <w:tcW w:w="668" w:type="dxa"/>
            <w:vMerge w:val="restart"/>
          </w:tcPr>
          <w:p w14:paraId="70FC382A" w14:textId="77777777" w:rsidR="00192D51" w:rsidRDefault="00460E6F">
            <w:pPr>
              <w:pStyle w:val="TableParagraph"/>
              <w:spacing w:before="95"/>
              <w:ind w:left="90" w:right="51"/>
              <w:jc w:val="center"/>
              <w:rPr>
                <w:sz w:val="24"/>
              </w:rPr>
            </w:pPr>
            <w:proofErr w:type="spellStart"/>
            <w:r>
              <w:rPr>
                <w:spacing w:val="-4"/>
                <w:sz w:val="24"/>
              </w:rPr>
              <w:t>Неис</w:t>
            </w:r>
            <w:proofErr w:type="spellEnd"/>
            <w:r>
              <w:rPr>
                <w:spacing w:val="-4"/>
                <w:sz w:val="24"/>
              </w:rPr>
              <w:t xml:space="preserve"> </w:t>
            </w:r>
            <w:proofErr w:type="spellStart"/>
            <w:r>
              <w:rPr>
                <w:spacing w:val="-4"/>
                <w:sz w:val="24"/>
              </w:rPr>
              <w:t>поль</w:t>
            </w:r>
            <w:proofErr w:type="spellEnd"/>
            <w:r>
              <w:rPr>
                <w:spacing w:val="-4"/>
                <w:sz w:val="24"/>
              </w:rPr>
              <w:t xml:space="preserve"> зова </w:t>
            </w:r>
            <w:proofErr w:type="spellStart"/>
            <w:r>
              <w:rPr>
                <w:spacing w:val="-4"/>
                <w:sz w:val="24"/>
              </w:rPr>
              <w:t>нны</w:t>
            </w:r>
            <w:proofErr w:type="spellEnd"/>
            <w:r>
              <w:rPr>
                <w:spacing w:val="-4"/>
                <w:sz w:val="24"/>
              </w:rPr>
              <w:t xml:space="preserve"> </w:t>
            </w:r>
            <w:r>
              <w:rPr>
                <w:spacing w:val="-10"/>
                <w:sz w:val="24"/>
              </w:rPr>
              <w:t>й</w:t>
            </w:r>
          </w:p>
          <w:p w14:paraId="17039EAB" w14:textId="77777777" w:rsidR="00192D51" w:rsidRDefault="00460E6F">
            <w:pPr>
              <w:pStyle w:val="TableParagraph"/>
              <w:ind w:left="42" w:right="3"/>
              <w:jc w:val="center"/>
              <w:rPr>
                <w:sz w:val="24"/>
              </w:rPr>
            </w:pPr>
            <w:proofErr w:type="spellStart"/>
            <w:r>
              <w:rPr>
                <w:spacing w:val="-4"/>
                <w:sz w:val="24"/>
              </w:rPr>
              <w:t>разр</w:t>
            </w:r>
            <w:proofErr w:type="spellEnd"/>
            <w:r>
              <w:rPr>
                <w:spacing w:val="-4"/>
                <w:sz w:val="24"/>
              </w:rPr>
              <w:t xml:space="preserve"> </w:t>
            </w:r>
            <w:proofErr w:type="spellStart"/>
            <w:r>
              <w:rPr>
                <w:spacing w:val="-4"/>
                <w:sz w:val="24"/>
              </w:rPr>
              <w:t>ешен</w:t>
            </w:r>
            <w:proofErr w:type="spellEnd"/>
            <w:r>
              <w:rPr>
                <w:spacing w:val="-4"/>
                <w:sz w:val="24"/>
              </w:rPr>
              <w:t xml:space="preserve"> </w:t>
            </w:r>
            <w:proofErr w:type="spellStart"/>
            <w:r>
              <w:rPr>
                <w:spacing w:val="-4"/>
                <w:sz w:val="24"/>
              </w:rPr>
              <w:t>ный</w:t>
            </w:r>
            <w:proofErr w:type="spellEnd"/>
            <w:r>
              <w:rPr>
                <w:spacing w:val="-4"/>
                <w:sz w:val="24"/>
              </w:rPr>
              <w:t xml:space="preserve"> </w:t>
            </w:r>
            <w:proofErr w:type="spellStart"/>
            <w:r>
              <w:rPr>
                <w:spacing w:val="-2"/>
                <w:sz w:val="24"/>
              </w:rPr>
              <w:t>остат</w:t>
            </w:r>
            <w:proofErr w:type="spellEnd"/>
            <w:r>
              <w:rPr>
                <w:spacing w:val="-2"/>
                <w:sz w:val="24"/>
              </w:rPr>
              <w:t xml:space="preserve"> </w:t>
            </w:r>
            <w:proofErr w:type="spellStart"/>
            <w:r>
              <w:rPr>
                <w:spacing w:val="-6"/>
                <w:sz w:val="24"/>
              </w:rPr>
              <w:t>ок</w:t>
            </w:r>
            <w:proofErr w:type="spellEnd"/>
            <w:r>
              <w:rPr>
                <w:spacing w:val="-6"/>
                <w:sz w:val="24"/>
              </w:rPr>
              <w:t xml:space="preserve"> </w:t>
            </w: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ний</w:t>
            </w:r>
            <w:proofErr w:type="spellEnd"/>
          </w:p>
        </w:tc>
        <w:tc>
          <w:tcPr>
            <w:tcW w:w="668" w:type="dxa"/>
            <w:vMerge w:val="restart"/>
          </w:tcPr>
          <w:p w14:paraId="00EABFE5" w14:textId="77777777" w:rsidR="00192D51" w:rsidRDefault="00460E6F">
            <w:pPr>
              <w:pStyle w:val="TableParagraph"/>
              <w:spacing w:before="95"/>
              <w:ind w:left="89" w:right="51"/>
              <w:jc w:val="center"/>
              <w:rPr>
                <w:sz w:val="24"/>
              </w:rPr>
            </w:pPr>
            <w:proofErr w:type="spellStart"/>
            <w:r>
              <w:rPr>
                <w:spacing w:val="-4"/>
                <w:sz w:val="24"/>
              </w:rPr>
              <w:t>Неис</w:t>
            </w:r>
            <w:proofErr w:type="spellEnd"/>
            <w:r>
              <w:rPr>
                <w:spacing w:val="-4"/>
                <w:sz w:val="24"/>
              </w:rPr>
              <w:t xml:space="preserve"> </w:t>
            </w:r>
            <w:proofErr w:type="spellStart"/>
            <w:r>
              <w:rPr>
                <w:spacing w:val="-4"/>
                <w:sz w:val="24"/>
              </w:rPr>
              <w:t>поль</w:t>
            </w:r>
            <w:proofErr w:type="spellEnd"/>
            <w:r>
              <w:rPr>
                <w:spacing w:val="-4"/>
                <w:sz w:val="24"/>
              </w:rPr>
              <w:t xml:space="preserve"> зова </w:t>
            </w:r>
            <w:proofErr w:type="spellStart"/>
            <w:r>
              <w:rPr>
                <w:spacing w:val="-4"/>
                <w:sz w:val="24"/>
              </w:rPr>
              <w:t>нны</w:t>
            </w:r>
            <w:proofErr w:type="spellEnd"/>
            <w:r>
              <w:rPr>
                <w:spacing w:val="-4"/>
                <w:sz w:val="24"/>
              </w:rPr>
              <w:t xml:space="preserve"> </w:t>
            </w:r>
            <w:r>
              <w:rPr>
                <w:spacing w:val="-10"/>
                <w:sz w:val="24"/>
              </w:rPr>
              <w:t>й</w:t>
            </w:r>
          </w:p>
          <w:p w14:paraId="48D06964" w14:textId="77777777" w:rsidR="00192D51" w:rsidRDefault="00460E6F">
            <w:pPr>
              <w:pStyle w:val="TableParagraph"/>
              <w:ind w:left="42" w:right="1"/>
              <w:jc w:val="center"/>
              <w:rPr>
                <w:sz w:val="24"/>
              </w:rPr>
            </w:pPr>
            <w:proofErr w:type="spellStart"/>
            <w:r>
              <w:rPr>
                <w:spacing w:val="-4"/>
                <w:sz w:val="24"/>
              </w:rPr>
              <w:t>разр</w:t>
            </w:r>
            <w:proofErr w:type="spellEnd"/>
            <w:r>
              <w:rPr>
                <w:spacing w:val="-4"/>
                <w:sz w:val="24"/>
              </w:rPr>
              <w:t xml:space="preserve"> </w:t>
            </w:r>
            <w:proofErr w:type="spellStart"/>
            <w:r>
              <w:rPr>
                <w:spacing w:val="-4"/>
                <w:sz w:val="24"/>
              </w:rPr>
              <w:t>ешен</w:t>
            </w:r>
            <w:proofErr w:type="spellEnd"/>
            <w:r>
              <w:rPr>
                <w:spacing w:val="-4"/>
                <w:sz w:val="24"/>
              </w:rPr>
              <w:t xml:space="preserve"> </w:t>
            </w:r>
            <w:proofErr w:type="spellStart"/>
            <w:r>
              <w:rPr>
                <w:spacing w:val="-4"/>
                <w:sz w:val="24"/>
              </w:rPr>
              <w:t>ный</w:t>
            </w:r>
            <w:proofErr w:type="spellEnd"/>
            <w:r>
              <w:rPr>
                <w:spacing w:val="-4"/>
                <w:sz w:val="24"/>
              </w:rPr>
              <w:t xml:space="preserve"> </w:t>
            </w:r>
            <w:proofErr w:type="spellStart"/>
            <w:r>
              <w:rPr>
                <w:spacing w:val="-2"/>
                <w:sz w:val="24"/>
              </w:rPr>
              <w:t>остат</w:t>
            </w:r>
            <w:proofErr w:type="spellEnd"/>
            <w:r>
              <w:rPr>
                <w:spacing w:val="-2"/>
                <w:sz w:val="24"/>
              </w:rPr>
              <w:t xml:space="preserve"> </w:t>
            </w:r>
            <w:proofErr w:type="spellStart"/>
            <w:r>
              <w:rPr>
                <w:spacing w:val="-6"/>
                <w:sz w:val="24"/>
              </w:rPr>
              <w:t>ок</w:t>
            </w:r>
            <w:proofErr w:type="spellEnd"/>
          </w:p>
          <w:p w14:paraId="7E67F9D1" w14:textId="77777777" w:rsidR="00192D51" w:rsidRDefault="00460E6F">
            <w:pPr>
              <w:pStyle w:val="TableParagraph"/>
              <w:ind w:left="42"/>
              <w:jc w:val="center"/>
              <w:rPr>
                <w:sz w:val="24"/>
              </w:rPr>
            </w:pPr>
            <w:proofErr w:type="spellStart"/>
            <w:r>
              <w:rPr>
                <w:spacing w:val="-4"/>
                <w:sz w:val="24"/>
              </w:rPr>
              <w:t>выпл</w:t>
            </w:r>
            <w:proofErr w:type="spellEnd"/>
            <w:r>
              <w:rPr>
                <w:spacing w:val="-4"/>
                <w:sz w:val="24"/>
              </w:rPr>
              <w:t xml:space="preserve"> </w:t>
            </w:r>
            <w:proofErr w:type="spellStart"/>
            <w:r>
              <w:rPr>
                <w:spacing w:val="-6"/>
                <w:sz w:val="24"/>
              </w:rPr>
              <w:t>ат</w:t>
            </w:r>
            <w:proofErr w:type="spellEnd"/>
          </w:p>
        </w:tc>
        <w:tc>
          <w:tcPr>
            <w:tcW w:w="622" w:type="dxa"/>
            <w:vMerge w:val="restart"/>
          </w:tcPr>
          <w:p w14:paraId="75E7C015" w14:textId="77777777" w:rsidR="00192D51" w:rsidRDefault="00460E6F">
            <w:pPr>
              <w:pStyle w:val="TableParagraph"/>
              <w:spacing w:before="95"/>
              <w:ind w:left="86" w:right="40" w:firstLine="31"/>
              <w:jc w:val="both"/>
              <w:rPr>
                <w:sz w:val="24"/>
              </w:rPr>
            </w:pPr>
            <w:r>
              <w:rPr>
                <w:spacing w:val="-4"/>
                <w:sz w:val="24"/>
              </w:rPr>
              <w:t xml:space="preserve">При меча </w:t>
            </w:r>
            <w:proofErr w:type="spellStart"/>
            <w:r>
              <w:rPr>
                <w:spacing w:val="-4"/>
                <w:sz w:val="24"/>
              </w:rPr>
              <w:t>ние</w:t>
            </w:r>
            <w:proofErr w:type="spellEnd"/>
          </w:p>
        </w:tc>
      </w:tr>
      <w:tr w:rsidR="00192D51" w14:paraId="43F63783" w14:textId="77777777">
        <w:trPr>
          <w:trHeight w:val="479"/>
        </w:trPr>
        <w:tc>
          <w:tcPr>
            <w:tcW w:w="682" w:type="dxa"/>
            <w:vMerge/>
            <w:tcBorders>
              <w:top w:val="nil"/>
            </w:tcBorders>
          </w:tcPr>
          <w:p w14:paraId="3F9A4102" w14:textId="77777777" w:rsidR="00192D51" w:rsidRDefault="00192D51">
            <w:pPr>
              <w:rPr>
                <w:sz w:val="2"/>
                <w:szCs w:val="2"/>
              </w:rPr>
            </w:pPr>
          </w:p>
        </w:tc>
        <w:tc>
          <w:tcPr>
            <w:tcW w:w="730" w:type="dxa"/>
            <w:vMerge/>
            <w:tcBorders>
              <w:top w:val="nil"/>
            </w:tcBorders>
          </w:tcPr>
          <w:p w14:paraId="1BBCBDF3" w14:textId="77777777" w:rsidR="00192D51" w:rsidRDefault="00192D51">
            <w:pPr>
              <w:rPr>
                <w:sz w:val="2"/>
                <w:szCs w:val="2"/>
              </w:rPr>
            </w:pPr>
          </w:p>
        </w:tc>
        <w:tc>
          <w:tcPr>
            <w:tcW w:w="624" w:type="dxa"/>
            <w:vMerge/>
            <w:tcBorders>
              <w:top w:val="nil"/>
            </w:tcBorders>
          </w:tcPr>
          <w:p w14:paraId="32CFCD0C" w14:textId="77777777" w:rsidR="00192D51" w:rsidRDefault="00192D51">
            <w:pPr>
              <w:rPr>
                <w:sz w:val="2"/>
                <w:szCs w:val="2"/>
              </w:rPr>
            </w:pPr>
          </w:p>
        </w:tc>
        <w:tc>
          <w:tcPr>
            <w:tcW w:w="794" w:type="dxa"/>
            <w:vMerge/>
            <w:tcBorders>
              <w:top w:val="nil"/>
            </w:tcBorders>
          </w:tcPr>
          <w:p w14:paraId="68FA20EB" w14:textId="77777777" w:rsidR="00192D51" w:rsidRDefault="00192D51">
            <w:pPr>
              <w:rPr>
                <w:sz w:val="2"/>
                <w:szCs w:val="2"/>
              </w:rPr>
            </w:pPr>
          </w:p>
        </w:tc>
        <w:tc>
          <w:tcPr>
            <w:tcW w:w="736" w:type="dxa"/>
            <w:vMerge/>
            <w:tcBorders>
              <w:top w:val="nil"/>
            </w:tcBorders>
          </w:tcPr>
          <w:p w14:paraId="5ECDD639" w14:textId="77777777" w:rsidR="00192D51" w:rsidRDefault="00192D51">
            <w:pPr>
              <w:rPr>
                <w:sz w:val="2"/>
                <w:szCs w:val="2"/>
              </w:rPr>
            </w:pPr>
          </w:p>
        </w:tc>
        <w:tc>
          <w:tcPr>
            <w:tcW w:w="3375" w:type="dxa"/>
            <w:gridSpan w:val="5"/>
          </w:tcPr>
          <w:p w14:paraId="19A03668" w14:textId="77777777" w:rsidR="00192D51" w:rsidRDefault="00460E6F">
            <w:pPr>
              <w:pStyle w:val="TableParagraph"/>
              <w:spacing w:before="95"/>
              <w:ind w:left="1037"/>
              <w:rPr>
                <w:sz w:val="24"/>
              </w:rPr>
            </w:pPr>
            <w:r>
              <w:rPr>
                <w:spacing w:val="-2"/>
                <w:sz w:val="24"/>
              </w:rPr>
              <w:t>поступления</w:t>
            </w:r>
          </w:p>
        </w:tc>
        <w:tc>
          <w:tcPr>
            <w:tcW w:w="3430" w:type="dxa"/>
            <w:gridSpan w:val="5"/>
          </w:tcPr>
          <w:p w14:paraId="3253E443" w14:textId="77777777" w:rsidR="00192D51" w:rsidRDefault="00460E6F">
            <w:pPr>
              <w:pStyle w:val="TableParagraph"/>
              <w:spacing w:before="95"/>
              <w:ind w:left="20"/>
              <w:jc w:val="center"/>
              <w:rPr>
                <w:sz w:val="24"/>
              </w:rPr>
            </w:pPr>
            <w:r>
              <w:rPr>
                <w:spacing w:val="-2"/>
                <w:sz w:val="24"/>
              </w:rPr>
              <w:t>выплаты</w:t>
            </w:r>
          </w:p>
        </w:tc>
        <w:tc>
          <w:tcPr>
            <w:tcW w:w="623" w:type="dxa"/>
            <w:vMerge w:val="restart"/>
          </w:tcPr>
          <w:p w14:paraId="5768A5D2" w14:textId="77777777" w:rsidR="00192D51" w:rsidRDefault="00460E6F">
            <w:pPr>
              <w:pStyle w:val="TableParagraph"/>
              <w:spacing w:before="95"/>
              <w:ind w:left="84" w:right="53" w:firstLine="7"/>
              <w:jc w:val="both"/>
              <w:rPr>
                <w:sz w:val="24"/>
              </w:rPr>
            </w:pPr>
            <w:r>
              <w:rPr>
                <w:spacing w:val="-4"/>
                <w:sz w:val="24"/>
              </w:rPr>
              <w:t xml:space="preserve">пост </w:t>
            </w:r>
            <w:proofErr w:type="spellStart"/>
            <w:r>
              <w:rPr>
                <w:spacing w:val="-4"/>
                <w:sz w:val="24"/>
              </w:rPr>
              <w:t>упле</w:t>
            </w:r>
            <w:proofErr w:type="spellEnd"/>
            <w:r>
              <w:rPr>
                <w:spacing w:val="-4"/>
                <w:sz w:val="24"/>
              </w:rPr>
              <w:t xml:space="preserve"> </w:t>
            </w:r>
            <w:proofErr w:type="spellStart"/>
            <w:r>
              <w:rPr>
                <w:spacing w:val="-4"/>
                <w:sz w:val="24"/>
              </w:rPr>
              <w:t>ния</w:t>
            </w:r>
            <w:proofErr w:type="spellEnd"/>
          </w:p>
        </w:tc>
        <w:tc>
          <w:tcPr>
            <w:tcW w:w="622" w:type="dxa"/>
            <w:vMerge w:val="restart"/>
          </w:tcPr>
          <w:p w14:paraId="64AE4E11" w14:textId="77777777" w:rsidR="00192D51" w:rsidRDefault="00460E6F">
            <w:pPr>
              <w:pStyle w:val="TableParagraph"/>
              <w:spacing w:before="95"/>
              <w:ind w:left="76" w:right="39" w:firstLine="45"/>
              <w:rPr>
                <w:sz w:val="24"/>
              </w:rPr>
            </w:pPr>
            <w:proofErr w:type="spellStart"/>
            <w:r>
              <w:rPr>
                <w:spacing w:val="-4"/>
                <w:sz w:val="24"/>
              </w:rPr>
              <w:t>вып</w:t>
            </w:r>
            <w:proofErr w:type="spellEnd"/>
            <w:r>
              <w:rPr>
                <w:spacing w:val="-4"/>
                <w:sz w:val="24"/>
              </w:rPr>
              <w:t xml:space="preserve"> латы</w:t>
            </w:r>
          </w:p>
        </w:tc>
        <w:tc>
          <w:tcPr>
            <w:tcW w:w="668" w:type="dxa"/>
            <w:vMerge/>
            <w:tcBorders>
              <w:top w:val="nil"/>
            </w:tcBorders>
          </w:tcPr>
          <w:p w14:paraId="0DF5C7C8" w14:textId="77777777" w:rsidR="00192D51" w:rsidRDefault="00192D51">
            <w:pPr>
              <w:rPr>
                <w:sz w:val="2"/>
                <w:szCs w:val="2"/>
              </w:rPr>
            </w:pPr>
          </w:p>
        </w:tc>
        <w:tc>
          <w:tcPr>
            <w:tcW w:w="668" w:type="dxa"/>
            <w:vMerge/>
            <w:tcBorders>
              <w:top w:val="nil"/>
            </w:tcBorders>
          </w:tcPr>
          <w:p w14:paraId="28FE02D3" w14:textId="77777777" w:rsidR="00192D51" w:rsidRDefault="00192D51">
            <w:pPr>
              <w:rPr>
                <w:sz w:val="2"/>
                <w:szCs w:val="2"/>
              </w:rPr>
            </w:pPr>
          </w:p>
        </w:tc>
        <w:tc>
          <w:tcPr>
            <w:tcW w:w="622" w:type="dxa"/>
            <w:vMerge/>
            <w:tcBorders>
              <w:top w:val="nil"/>
            </w:tcBorders>
          </w:tcPr>
          <w:p w14:paraId="33BF10DA" w14:textId="77777777" w:rsidR="00192D51" w:rsidRDefault="00192D51">
            <w:pPr>
              <w:rPr>
                <w:sz w:val="2"/>
                <w:szCs w:val="2"/>
              </w:rPr>
            </w:pPr>
          </w:p>
        </w:tc>
      </w:tr>
      <w:tr w:rsidR="00192D51" w14:paraId="04546AD6" w14:textId="77777777">
        <w:trPr>
          <w:trHeight w:val="482"/>
        </w:trPr>
        <w:tc>
          <w:tcPr>
            <w:tcW w:w="682" w:type="dxa"/>
            <w:vMerge/>
            <w:tcBorders>
              <w:top w:val="nil"/>
            </w:tcBorders>
          </w:tcPr>
          <w:p w14:paraId="57BC7EE5" w14:textId="77777777" w:rsidR="00192D51" w:rsidRDefault="00192D51">
            <w:pPr>
              <w:rPr>
                <w:sz w:val="2"/>
                <w:szCs w:val="2"/>
              </w:rPr>
            </w:pPr>
          </w:p>
        </w:tc>
        <w:tc>
          <w:tcPr>
            <w:tcW w:w="730" w:type="dxa"/>
            <w:vMerge/>
            <w:tcBorders>
              <w:top w:val="nil"/>
            </w:tcBorders>
          </w:tcPr>
          <w:p w14:paraId="755CFD04" w14:textId="77777777" w:rsidR="00192D51" w:rsidRDefault="00192D51">
            <w:pPr>
              <w:rPr>
                <w:sz w:val="2"/>
                <w:szCs w:val="2"/>
              </w:rPr>
            </w:pPr>
          </w:p>
        </w:tc>
        <w:tc>
          <w:tcPr>
            <w:tcW w:w="624" w:type="dxa"/>
            <w:vMerge/>
            <w:tcBorders>
              <w:top w:val="nil"/>
            </w:tcBorders>
          </w:tcPr>
          <w:p w14:paraId="0B637CE4" w14:textId="77777777" w:rsidR="00192D51" w:rsidRDefault="00192D51">
            <w:pPr>
              <w:rPr>
                <w:sz w:val="2"/>
                <w:szCs w:val="2"/>
              </w:rPr>
            </w:pPr>
          </w:p>
        </w:tc>
        <w:tc>
          <w:tcPr>
            <w:tcW w:w="794" w:type="dxa"/>
            <w:vMerge/>
            <w:tcBorders>
              <w:top w:val="nil"/>
            </w:tcBorders>
          </w:tcPr>
          <w:p w14:paraId="02BAE2D1" w14:textId="77777777" w:rsidR="00192D51" w:rsidRDefault="00192D51">
            <w:pPr>
              <w:rPr>
                <w:sz w:val="2"/>
                <w:szCs w:val="2"/>
              </w:rPr>
            </w:pPr>
          </w:p>
        </w:tc>
        <w:tc>
          <w:tcPr>
            <w:tcW w:w="736" w:type="dxa"/>
            <w:vMerge/>
            <w:tcBorders>
              <w:top w:val="nil"/>
            </w:tcBorders>
          </w:tcPr>
          <w:p w14:paraId="569C10F0" w14:textId="77777777" w:rsidR="00192D51" w:rsidRDefault="00192D51">
            <w:pPr>
              <w:rPr>
                <w:sz w:val="2"/>
                <w:szCs w:val="2"/>
              </w:rPr>
            </w:pPr>
          </w:p>
        </w:tc>
        <w:tc>
          <w:tcPr>
            <w:tcW w:w="720" w:type="dxa"/>
            <w:vMerge w:val="restart"/>
          </w:tcPr>
          <w:p w14:paraId="3C42BD0D" w14:textId="77777777" w:rsidR="00192D51" w:rsidRDefault="00460E6F">
            <w:pPr>
              <w:pStyle w:val="TableParagraph"/>
              <w:spacing w:before="95"/>
              <w:ind w:left="60"/>
              <w:rPr>
                <w:sz w:val="24"/>
              </w:rPr>
            </w:pPr>
            <w:r>
              <w:rPr>
                <w:spacing w:val="-2"/>
                <w:sz w:val="24"/>
              </w:rPr>
              <w:t>Всего</w:t>
            </w:r>
          </w:p>
        </w:tc>
        <w:tc>
          <w:tcPr>
            <w:tcW w:w="2655" w:type="dxa"/>
            <w:gridSpan w:val="4"/>
          </w:tcPr>
          <w:p w14:paraId="675B81D9" w14:textId="77777777" w:rsidR="00192D51" w:rsidRDefault="00460E6F">
            <w:pPr>
              <w:pStyle w:val="TableParagraph"/>
              <w:spacing w:before="95"/>
              <w:ind w:left="730"/>
              <w:rPr>
                <w:sz w:val="24"/>
              </w:rPr>
            </w:pPr>
            <w:r>
              <w:rPr>
                <w:sz w:val="24"/>
              </w:rPr>
              <w:t>в</w:t>
            </w:r>
            <w:r>
              <w:rPr>
                <w:spacing w:val="-1"/>
                <w:sz w:val="24"/>
              </w:rPr>
              <w:t xml:space="preserve"> </w:t>
            </w:r>
            <w:r>
              <w:rPr>
                <w:sz w:val="24"/>
              </w:rPr>
              <w:t xml:space="preserve">том </w:t>
            </w:r>
            <w:r>
              <w:rPr>
                <w:spacing w:val="-2"/>
                <w:sz w:val="24"/>
              </w:rPr>
              <w:t>числе</w:t>
            </w:r>
          </w:p>
        </w:tc>
        <w:tc>
          <w:tcPr>
            <w:tcW w:w="777" w:type="dxa"/>
            <w:vMerge w:val="restart"/>
          </w:tcPr>
          <w:p w14:paraId="3C9151C7" w14:textId="77777777" w:rsidR="00192D51" w:rsidRDefault="00460E6F">
            <w:pPr>
              <w:pStyle w:val="TableParagraph"/>
              <w:spacing w:before="95"/>
              <w:ind w:left="94"/>
              <w:rPr>
                <w:sz w:val="24"/>
              </w:rPr>
            </w:pPr>
            <w:r>
              <w:rPr>
                <w:spacing w:val="-2"/>
                <w:sz w:val="24"/>
              </w:rPr>
              <w:t>Всего</w:t>
            </w:r>
          </w:p>
        </w:tc>
        <w:tc>
          <w:tcPr>
            <w:tcW w:w="2653" w:type="dxa"/>
            <w:gridSpan w:val="4"/>
          </w:tcPr>
          <w:p w14:paraId="2DFB0102" w14:textId="77777777" w:rsidR="00192D51" w:rsidRDefault="00460E6F">
            <w:pPr>
              <w:pStyle w:val="TableParagraph"/>
              <w:spacing w:before="95"/>
              <w:ind w:left="738"/>
              <w:rPr>
                <w:sz w:val="24"/>
              </w:rPr>
            </w:pPr>
            <w:r>
              <w:rPr>
                <w:sz w:val="24"/>
              </w:rPr>
              <w:t>в</w:t>
            </w:r>
            <w:r>
              <w:rPr>
                <w:spacing w:val="-1"/>
                <w:sz w:val="24"/>
              </w:rPr>
              <w:t xml:space="preserve"> </w:t>
            </w:r>
            <w:r>
              <w:rPr>
                <w:sz w:val="24"/>
              </w:rPr>
              <w:t xml:space="preserve">том </w:t>
            </w:r>
            <w:r>
              <w:rPr>
                <w:spacing w:val="-2"/>
                <w:sz w:val="24"/>
              </w:rPr>
              <w:t>числе</w:t>
            </w:r>
          </w:p>
        </w:tc>
        <w:tc>
          <w:tcPr>
            <w:tcW w:w="623" w:type="dxa"/>
            <w:vMerge/>
            <w:tcBorders>
              <w:top w:val="nil"/>
            </w:tcBorders>
          </w:tcPr>
          <w:p w14:paraId="116268AB" w14:textId="77777777" w:rsidR="00192D51" w:rsidRDefault="00192D51">
            <w:pPr>
              <w:rPr>
                <w:sz w:val="2"/>
                <w:szCs w:val="2"/>
              </w:rPr>
            </w:pPr>
          </w:p>
        </w:tc>
        <w:tc>
          <w:tcPr>
            <w:tcW w:w="622" w:type="dxa"/>
            <w:vMerge/>
            <w:tcBorders>
              <w:top w:val="nil"/>
            </w:tcBorders>
          </w:tcPr>
          <w:p w14:paraId="075631C8" w14:textId="77777777" w:rsidR="00192D51" w:rsidRDefault="00192D51">
            <w:pPr>
              <w:rPr>
                <w:sz w:val="2"/>
                <w:szCs w:val="2"/>
              </w:rPr>
            </w:pPr>
          </w:p>
        </w:tc>
        <w:tc>
          <w:tcPr>
            <w:tcW w:w="668" w:type="dxa"/>
            <w:vMerge/>
            <w:tcBorders>
              <w:top w:val="nil"/>
            </w:tcBorders>
          </w:tcPr>
          <w:p w14:paraId="10C067FA" w14:textId="77777777" w:rsidR="00192D51" w:rsidRDefault="00192D51">
            <w:pPr>
              <w:rPr>
                <w:sz w:val="2"/>
                <w:szCs w:val="2"/>
              </w:rPr>
            </w:pPr>
          </w:p>
        </w:tc>
        <w:tc>
          <w:tcPr>
            <w:tcW w:w="668" w:type="dxa"/>
            <w:vMerge/>
            <w:tcBorders>
              <w:top w:val="nil"/>
            </w:tcBorders>
          </w:tcPr>
          <w:p w14:paraId="40619CA4" w14:textId="77777777" w:rsidR="00192D51" w:rsidRDefault="00192D51">
            <w:pPr>
              <w:rPr>
                <w:sz w:val="2"/>
                <w:szCs w:val="2"/>
              </w:rPr>
            </w:pPr>
          </w:p>
        </w:tc>
        <w:tc>
          <w:tcPr>
            <w:tcW w:w="622" w:type="dxa"/>
            <w:vMerge/>
            <w:tcBorders>
              <w:top w:val="nil"/>
            </w:tcBorders>
          </w:tcPr>
          <w:p w14:paraId="7BC3099B" w14:textId="77777777" w:rsidR="00192D51" w:rsidRDefault="00192D51">
            <w:pPr>
              <w:rPr>
                <w:sz w:val="2"/>
                <w:szCs w:val="2"/>
              </w:rPr>
            </w:pPr>
          </w:p>
        </w:tc>
      </w:tr>
      <w:tr w:rsidR="00192D51" w14:paraId="2C75F786" w14:textId="77777777">
        <w:trPr>
          <w:trHeight w:val="3701"/>
        </w:trPr>
        <w:tc>
          <w:tcPr>
            <w:tcW w:w="682" w:type="dxa"/>
            <w:vMerge/>
            <w:tcBorders>
              <w:top w:val="nil"/>
            </w:tcBorders>
          </w:tcPr>
          <w:p w14:paraId="35933A08" w14:textId="77777777" w:rsidR="00192D51" w:rsidRDefault="00192D51">
            <w:pPr>
              <w:rPr>
                <w:sz w:val="2"/>
                <w:szCs w:val="2"/>
              </w:rPr>
            </w:pPr>
          </w:p>
        </w:tc>
        <w:tc>
          <w:tcPr>
            <w:tcW w:w="730" w:type="dxa"/>
            <w:vMerge/>
            <w:tcBorders>
              <w:top w:val="nil"/>
            </w:tcBorders>
          </w:tcPr>
          <w:p w14:paraId="6C2617C6" w14:textId="77777777" w:rsidR="00192D51" w:rsidRDefault="00192D51">
            <w:pPr>
              <w:rPr>
                <w:sz w:val="2"/>
                <w:szCs w:val="2"/>
              </w:rPr>
            </w:pPr>
          </w:p>
        </w:tc>
        <w:tc>
          <w:tcPr>
            <w:tcW w:w="624" w:type="dxa"/>
            <w:vMerge/>
            <w:tcBorders>
              <w:top w:val="nil"/>
            </w:tcBorders>
          </w:tcPr>
          <w:p w14:paraId="0C6B0317" w14:textId="77777777" w:rsidR="00192D51" w:rsidRDefault="00192D51">
            <w:pPr>
              <w:rPr>
                <w:sz w:val="2"/>
                <w:szCs w:val="2"/>
              </w:rPr>
            </w:pPr>
          </w:p>
        </w:tc>
        <w:tc>
          <w:tcPr>
            <w:tcW w:w="794" w:type="dxa"/>
            <w:vMerge/>
            <w:tcBorders>
              <w:top w:val="nil"/>
            </w:tcBorders>
          </w:tcPr>
          <w:p w14:paraId="00623C16" w14:textId="77777777" w:rsidR="00192D51" w:rsidRDefault="00192D51">
            <w:pPr>
              <w:rPr>
                <w:sz w:val="2"/>
                <w:szCs w:val="2"/>
              </w:rPr>
            </w:pPr>
          </w:p>
        </w:tc>
        <w:tc>
          <w:tcPr>
            <w:tcW w:w="736" w:type="dxa"/>
            <w:vMerge/>
            <w:tcBorders>
              <w:top w:val="nil"/>
            </w:tcBorders>
          </w:tcPr>
          <w:p w14:paraId="53A7CA58" w14:textId="77777777" w:rsidR="00192D51" w:rsidRDefault="00192D51">
            <w:pPr>
              <w:rPr>
                <w:sz w:val="2"/>
                <w:szCs w:val="2"/>
              </w:rPr>
            </w:pPr>
          </w:p>
        </w:tc>
        <w:tc>
          <w:tcPr>
            <w:tcW w:w="720" w:type="dxa"/>
            <w:vMerge/>
            <w:tcBorders>
              <w:top w:val="nil"/>
            </w:tcBorders>
          </w:tcPr>
          <w:p w14:paraId="670A6E34" w14:textId="77777777" w:rsidR="00192D51" w:rsidRDefault="00192D51">
            <w:pPr>
              <w:rPr>
                <w:sz w:val="2"/>
                <w:szCs w:val="2"/>
              </w:rPr>
            </w:pPr>
          </w:p>
        </w:tc>
        <w:tc>
          <w:tcPr>
            <w:tcW w:w="623" w:type="dxa"/>
          </w:tcPr>
          <w:p w14:paraId="1632C01F" w14:textId="77777777" w:rsidR="00192D51" w:rsidRDefault="00460E6F">
            <w:pPr>
              <w:pStyle w:val="TableParagraph"/>
              <w:spacing w:before="92"/>
              <w:ind w:left="80" w:right="53"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90" w:type="dxa"/>
          </w:tcPr>
          <w:p w14:paraId="34012913" w14:textId="77777777" w:rsidR="00192D51" w:rsidRDefault="00460E6F">
            <w:pPr>
              <w:pStyle w:val="TableParagraph"/>
              <w:spacing w:before="92"/>
              <w:ind w:left="175" w:right="74"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2B918024" w14:textId="77777777" w:rsidR="00192D51" w:rsidRDefault="00460E6F">
            <w:pPr>
              <w:pStyle w:val="TableParagraph"/>
              <w:spacing w:before="1"/>
              <w:ind w:left="100" w:right="87"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71" w:type="dxa"/>
          </w:tcPr>
          <w:p w14:paraId="07EDAE70" w14:textId="77777777" w:rsidR="00192D51" w:rsidRDefault="00460E6F">
            <w:pPr>
              <w:pStyle w:val="TableParagraph"/>
              <w:spacing w:before="92"/>
              <w:ind w:left="28" w:right="13"/>
              <w:jc w:val="center"/>
              <w:rPr>
                <w:sz w:val="24"/>
              </w:rPr>
            </w:pPr>
            <w:r>
              <w:rPr>
                <w:spacing w:val="-4"/>
                <w:sz w:val="24"/>
              </w:rPr>
              <w:t xml:space="preserve">Втор </w:t>
            </w:r>
            <w:r>
              <w:rPr>
                <w:spacing w:val="-6"/>
                <w:sz w:val="24"/>
              </w:rPr>
              <w:t>ой</w:t>
            </w:r>
          </w:p>
          <w:p w14:paraId="4449AB7F" w14:textId="77777777" w:rsidR="00192D51" w:rsidRDefault="00460E6F">
            <w:pPr>
              <w:pStyle w:val="TableParagraph"/>
              <w:spacing w:before="1"/>
              <w:ind w:left="92" w:right="77"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71" w:type="dxa"/>
          </w:tcPr>
          <w:p w14:paraId="5944F270" w14:textId="77777777" w:rsidR="00192D51" w:rsidRDefault="00460E6F">
            <w:pPr>
              <w:pStyle w:val="TableParagraph"/>
              <w:spacing w:before="92"/>
              <w:ind w:left="73" w:right="60" w:firstLine="2"/>
              <w:jc w:val="both"/>
              <w:rPr>
                <w:sz w:val="24"/>
              </w:rPr>
            </w:pPr>
            <w:proofErr w:type="spellStart"/>
            <w:r>
              <w:rPr>
                <w:spacing w:val="-4"/>
                <w:sz w:val="24"/>
              </w:rPr>
              <w:t>Посл</w:t>
            </w:r>
            <w:proofErr w:type="spellEnd"/>
            <w:r>
              <w:rPr>
                <w:spacing w:val="-4"/>
                <w:sz w:val="24"/>
              </w:rPr>
              <w:t xml:space="preserve"> </w:t>
            </w:r>
            <w:proofErr w:type="spellStart"/>
            <w:r>
              <w:rPr>
                <w:spacing w:val="-4"/>
                <w:sz w:val="24"/>
              </w:rPr>
              <w:t>едую</w:t>
            </w:r>
            <w:proofErr w:type="spellEnd"/>
            <w:r>
              <w:rPr>
                <w:spacing w:val="-4"/>
                <w:sz w:val="24"/>
              </w:rPr>
              <w:t xml:space="preserve"> </w:t>
            </w:r>
            <w:proofErr w:type="spellStart"/>
            <w:r>
              <w:rPr>
                <w:spacing w:val="-4"/>
                <w:sz w:val="24"/>
              </w:rPr>
              <w:t>щие</w:t>
            </w:r>
            <w:proofErr w:type="spellEnd"/>
            <w:r>
              <w:rPr>
                <w:spacing w:val="-4"/>
                <w:sz w:val="24"/>
              </w:rPr>
              <w:t xml:space="preserve"> годы</w:t>
            </w:r>
          </w:p>
        </w:tc>
        <w:tc>
          <w:tcPr>
            <w:tcW w:w="777" w:type="dxa"/>
            <w:vMerge/>
            <w:tcBorders>
              <w:top w:val="nil"/>
            </w:tcBorders>
          </w:tcPr>
          <w:p w14:paraId="4515A195" w14:textId="77777777" w:rsidR="00192D51" w:rsidRDefault="00192D51">
            <w:pPr>
              <w:rPr>
                <w:sz w:val="2"/>
                <w:szCs w:val="2"/>
              </w:rPr>
            </w:pPr>
          </w:p>
        </w:tc>
        <w:tc>
          <w:tcPr>
            <w:tcW w:w="623" w:type="dxa"/>
          </w:tcPr>
          <w:p w14:paraId="69E4A45F" w14:textId="77777777" w:rsidR="00192D51" w:rsidRDefault="00460E6F">
            <w:pPr>
              <w:pStyle w:val="TableParagraph"/>
              <w:spacing w:before="92"/>
              <w:ind w:left="87" w:right="45" w:hanging="15"/>
              <w:jc w:val="both"/>
              <w:rPr>
                <w:sz w:val="24"/>
              </w:rPr>
            </w:pPr>
            <w:r>
              <w:rPr>
                <w:spacing w:val="-4"/>
                <w:sz w:val="24"/>
              </w:rPr>
              <w:t xml:space="preserve">Теку </w:t>
            </w:r>
            <w:proofErr w:type="spellStart"/>
            <w:r>
              <w:rPr>
                <w:spacing w:val="-4"/>
                <w:sz w:val="24"/>
              </w:rPr>
              <w:t>щий</w:t>
            </w:r>
            <w:proofErr w:type="spellEnd"/>
            <w:r>
              <w:rPr>
                <w:spacing w:val="-4"/>
                <w:sz w:val="24"/>
              </w:rPr>
              <w:t xml:space="preserve"> </w:t>
            </w:r>
            <w:proofErr w:type="spellStart"/>
            <w:r>
              <w:rPr>
                <w:spacing w:val="-4"/>
                <w:sz w:val="24"/>
              </w:rPr>
              <w:t>фин</w:t>
            </w:r>
            <w:proofErr w:type="spellEnd"/>
            <w:r>
              <w:rPr>
                <w:spacing w:val="-4"/>
                <w:sz w:val="24"/>
              </w:rPr>
              <w:t xml:space="preserve"> </w:t>
            </w:r>
            <w:proofErr w:type="spellStart"/>
            <w:r>
              <w:rPr>
                <w:spacing w:val="-4"/>
                <w:sz w:val="24"/>
              </w:rPr>
              <w:t>ансо</w:t>
            </w:r>
            <w:proofErr w:type="spellEnd"/>
            <w:r>
              <w:rPr>
                <w:spacing w:val="-4"/>
                <w:sz w:val="24"/>
              </w:rPr>
              <w:t xml:space="preserve"> вый год</w:t>
            </w:r>
          </w:p>
        </w:tc>
        <w:tc>
          <w:tcPr>
            <w:tcW w:w="681" w:type="dxa"/>
          </w:tcPr>
          <w:p w14:paraId="0382C926" w14:textId="77777777" w:rsidR="00192D51" w:rsidRDefault="00460E6F">
            <w:pPr>
              <w:pStyle w:val="TableParagraph"/>
              <w:spacing w:before="92"/>
              <w:ind w:left="177" w:right="63" w:hanging="87"/>
              <w:rPr>
                <w:sz w:val="24"/>
              </w:rPr>
            </w:pPr>
            <w:proofErr w:type="spellStart"/>
            <w:r>
              <w:rPr>
                <w:spacing w:val="-4"/>
                <w:sz w:val="24"/>
              </w:rPr>
              <w:t>Перв</w:t>
            </w:r>
            <w:proofErr w:type="spellEnd"/>
            <w:r>
              <w:rPr>
                <w:spacing w:val="-4"/>
                <w:sz w:val="24"/>
              </w:rPr>
              <w:t xml:space="preserve"> </w:t>
            </w:r>
            <w:proofErr w:type="spellStart"/>
            <w:r>
              <w:rPr>
                <w:spacing w:val="-6"/>
                <w:sz w:val="24"/>
              </w:rPr>
              <w:t>ый</w:t>
            </w:r>
            <w:proofErr w:type="spellEnd"/>
            <w:r>
              <w:rPr>
                <w:spacing w:val="-6"/>
                <w:sz w:val="24"/>
              </w:rPr>
              <w:t xml:space="preserve"> </w:t>
            </w:r>
            <w:r>
              <w:rPr>
                <w:spacing w:val="-4"/>
                <w:sz w:val="24"/>
              </w:rPr>
              <w:t>год</w:t>
            </w:r>
          </w:p>
          <w:p w14:paraId="4B6B7B37" w14:textId="77777777" w:rsidR="00192D51" w:rsidRDefault="00460E6F">
            <w:pPr>
              <w:pStyle w:val="TableParagraph"/>
              <w:spacing w:before="1"/>
              <w:ind w:left="103" w:right="75" w:firstLine="2"/>
              <w:jc w:val="both"/>
              <w:rPr>
                <w:sz w:val="24"/>
              </w:rPr>
            </w:pPr>
            <w:r>
              <w:rPr>
                <w:spacing w:val="-4"/>
                <w:sz w:val="24"/>
              </w:rPr>
              <w:t xml:space="preserve">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71" w:type="dxa"/>
          </w:tcPr>
          <w:p w14:paraId="7562C099" w14:textId="77777777" w:rsidR="00192D51" w:rsidRDefault="00460E6F">
            <w:pPr>
              <w:pStyle w:val="TableParagraph"/>
              <w:spacing w:before="92"/>
              <w:ind w:left="28"/>
              <w:jc w:val="center"/>
              <w:rPr>
                <w:sz w:val="24"/>
              </w:rPr>
            </w:pPr>
            <w:r>
              <w:rPr>
                <w:spacing w:val="-4"/>
                <w:sz w:val="24"/>
              </w:rPr>
              <w:t xml:space="preserve">Втор </w:t>
            </w:r>
            <w:r>
              <w:rPr>
                <w:spacing w:val="-6"/>
                <w:sz w:val="24"/>
              </w:rPr>
              <w:t>ой</w:t>
            </w:r>
          </w:p>
          <w:p w14:paraId="6883A2B1" w14:textId="77777777" w:rsidR="00192D51" w:rsidRDefault="00460E6F">
            <w:pPr>
              <w:pStyle w:val="TableParagraph"/>
              <w:spacing w:before="1"/>
              <w:ind w:left="99" w:right="70" w:hanging="1"/>
              <w:jc w:val="center"/>
              <w:rPr>
                <w:sz w:val="24"/>
              </w:rPr>
            </w:pPr>
            <w:r>
              <w:rPr>
                <w:spacing w:val="-4"/>
                <w:sz w:val="24"/>
              </w:rPr>
              <w:t xml:space="preserve">год план </w:t>
            </w:r>
            <w:proofErr w:type="spellStart"/>
            <w:r>
              <w:rPr>
                <w:spacing w:val="-4"/>
                <w:sz w:val="24"/>
              </w:rPr>
              <w:t>ируе</w:t>
            </w:r>
            <w:proofErr w:type="spellEnd"/>
            <w:r>
              <w:rPr>
                <w:spacing w:val="-4"/>
                <w:sz w:val="24"/>
              </w:rPr>
              <w:t xml:space="preserve"> </w:t>
            </w:r>
            <w:proofErr w:type="spellStart"/>
            <w:r>
              <w:rPr>
                <w:spacing w:val="-4"/>
                <w:sz w:val="24"/>
              </w:rPr>
              <w:t>мого</w:t>
            </w:r>
            <w:proofErr w:type="spellEnd"/>
            <w:r>
              <w:rPr>
                <w:spacing w:val="-4"/>
                <w:sz w:val="24"/>
              </w:rPr>
              <w:t xml:space="preserve"> пери ода</w:t>
            </w:r>
          </w:p>
        </w:tc>
        <w:tc>
          <w:tcPr>
            <w:tcW w:w="678" w:type="dxa"/>
          </w:tcPr>
          <w:p w14:paraId="1D055CE9" w14:textId="77777777" w:rsidR="00192D51" w:rsidRDefault="00460E6F">
            <w:pPr>
              <w:pStyle w:val="TableParagraph"/>
              <w:spacing w:before="92"/>
              <w:ind w:left="85" w:right="55" w:firstLine="2"/>
              <w:jc w:val="both"/>
              <w:rPr>
                <w:sz w:val="24"/>
              </w:rPr>
            </w:pPr>
            <w:proofErr w:type="spellStart"/>
            <w:r>
              <w:rPr>
                <w:spacing w:val="-4"/>
                <w:sz w:val="24"/>
              </w:rPr>
              <w:t>Посл</w:t>
            </w:r>
            <w:proofErr w:type="spellEnd"/>
            <w:r>
              <w:rPr>
                <w:spacing w:val="-4"/>
                <w:sz w:val="24"/>
              </w:rPr>
              <w:t xml:space="preserve"> </w:t>
            </w:r>
            <w:proofErr w:type="spellStart"/>
            <w:r>
              <w:rPr>
                <w:spacing w:val="-4"/>
                <w:sz w:val="24"/>
              </w:rPr>
              <w:t>едую</w:t>
            </w:r>
            <w:proofErr w:type="spellEnd"/>
            <w:r>
              <w:rPr>
                <w:spacing w:val="-4"/>
                <w:sz w:val="24"/>
              </w:rPr>
              <w:t xml:space="preserve"> </w:t>
            </w:r>
            <w:proofErr w:type="spellStart"/>
            <w:r>
              <w:rPr>
                <w:spacing w:val="-4"/>
                <w:sz w:val="24"/>
              </w:rPr>
              <w:t>щие</w:t>
            </w:r>
            <w:proofErr w:type="spellEnd"/>
            <w:r>
              <w:rPr>
                <w:spacing w:val="-4"/>
                <w:sz w:val="24"/>
              </w:rPr>
              <w:t xml:space="preserve"> годы</w:t>
            </w:r>
          </w:p>
        </w:tc>
        <w:tc>
          <w:tcPr>
            <w:tcW w:w="623" w:type="dxa"/>
            <w:vMerge/>
            <w:tcBorders>
              <w:top w:val="nil"/>
            </w:tcBorders>
          </w:tcPr>
          <w:p w14:paraId="71CA0CBD" w14:textId="77777777" w:rsidR="00192D51" w:rsidRDefault="00192D51">
            <w:pPr>
              <w:rPr>
                <w:sz w:val="2"/>
                <w:szCs w:val="2"/>
              </w:rPr>
            </w:pPr>
          </w:p>
        </w:tc>
        <w:tc>
          <w:tcPr>
            <w:tcW w:w="622" w:type="dxa"/>
            <w:vMerge/>
            <w:tcBorders>
              <w:top w:val="nil"/>
            </w:tcBorders>
          </w:tcPr>
          <w:p w14:paraId="6F57B468" w14:textId="77777777" w:rsidR="00192D51" w:rsidRDefault="00192D51">
            <w:pPr>
              <w:rPr>
                <w:sz w:val="2"/>
                <w:szCs w:val="2"/>
              </w:rPr>
            </w:pPr>
          </w:p>
        </w:tc>
        <w:tc>
          <w:tcPr>
            <w:tcW w:w="668" w:type="dxa"/>
            <w:vMerge/>
            <w:tcBorders>
              <w:top w:val="nil"/>
            </w:tcBorders>
          </w:tcPr>
          <w:p w14:paraId="12B0DC77" w14:textId="77777777" w:rsidR="00192D51" w:rsidRDefault="00192D51">
            <w:pPr>
              <w:rPr>
                <w:sz w:val="2"/>
                <w:szCs w:val="2"/>
              </w:rPr>
            </w:pPr>
          </w:p>
        </w:tc>
        <w:tc>
          <w:tcPr>
            <w:tcW w:w="668" w:type="dxa"/>
            <w:vMerge/>
            <w:tcBorders>
              <w:top w:val="nil"/>
            </w:tcBorders>
          </w:tcPr>
          <w:p w14:paraId="26067D40" w14:textId="77777777" w:rsidR="00192D51" w:rsidRDefault="00192D51">
            <w:pPr>
              <w:rPr>
                <w:sz w:val="2"/>
                <w:szCs w:val="2"/>
              </w:rPr>
            </w:pPr>
          </w:p>
        </w:tc>
        <w:tc>
          <w:tcPr>
            <w:tcW w:w="622" w:type="dxa"/>
            <w:vMerge/>
            <w:tcBorders>
              <w:top w:val="nil"/>
            </w:tcBorders>
          </w:tcPr>
          <w:p w14:paraId="61FFC6AE" w14:textId="77777777" w:rsidR="00192D51" w:rsidRDefault="00192D51">
            <w:pPr>
              <w:rPr>
                <w:sz w:val="2"/>
                <w:szCs w:val="2"/>
              </w:rPr>
            </w:pPr>
          </w:p>
        </w:tc>
      </w:tr>
      <w:tr w:rsidR="00192D51" w14:paraId="16DFED49" w14:textId="77777777">
        <w:trPr>
          <w:trHeight w:val="479"/>
        </w:trPr>
        <w:tc>
          <w:tcPr>
            <w:tcW w:w="682" w:type="dxa"/>
          </w:tcPr>
          <w:p w14:paraId="44A5A240" w14:textId="77777777" w:rsidR="00192D51" w:rsidRDefault="00460E6F">
            <w:pPr>
              <w:pStyle w:val="TableParagraph"/>
              <w:spacing w:before="95"/>
              <w:ind w:left="48" w:right="39"/>
              <w:jc w:val="center"/>
              <w:rPr>
                <w:sz w:val="24"/>
              </w:rPr>
            </w:pPr>
            <w:r>
              <w:rPr>
                <w:spacing w:val="-10"/>
                <w:sz w:val="24"/>
              </w:rPr>
              <w:t>1</w:t>
            </w:r>
          </w:p>
        </w:tc>
        <w:tc>
          <w:tcPr>
            <w:tcW w:w="730" w:type="dxa"/>
          </w:tcPr>
          <w:p w14:paraId="214E5189" w14:textId="77777777" w:rsidR="00192D51" w:rsidRDefault="00460E6F">
            <w:pPr>
              <w:pStyle w:val="TableParagraph"/>
              <w:spacing w:before="95"/>
              <w:ind w:left="4"/>
              <w:jc w:val="center"/>
              <w:rPr>
                <w:sz w:val="24"/>
              </w:rPr>
            </w:pPr>
            <w:r>
              <w:rPr>
                <w:spacing w:val="-10"/>
                <w:sz w:val="24"/>
              </w:rPr>
              <w:t>2</w:t>
            </w:r>
          </w:p>
        </w:tc>
        <w:tc>
          <w:tcPr>
            <w:tcW w:w="624" w:type="dxa"/>
          </w:tcPr>
          <w:p w14:paraId="549AB7E8" w14:textId="77777777" w:rsidR="00192D51" w:rsidRDefault="00460E6F">
            <w:pPr>
              <w:pStyle w:val="TableParagraph"/>
              <w:spacing w:before="95"/>
              <w:ind w:left="14" w:right="6"/>
              <w:jc w:val="center"/>
              <w:rPr>
                <w:sz w:val="24"/>
              </w:rPr>
            </w:pPr>
            <w:r>
              <w:rPr>
                <w:spacing w:val="-10"/>
                <w:sz w:val="24"/>
              </w:rPr>
              <w:t>3</w:t>
            </w:r>
          </w:p>
        </w:tc>
        <w:tc>
          <w:tcPr>
            <w:tcW w:w="794" w:type="dxa"/>
          </w:tcPr>
          <w:p w14:paraId="4E8E0F87" w14:textId="77777777" w:rsidR="00192D51" w:rsidRDefault="00460E6F">
            <w:pPr>
              <w:pStyle w:val="TableParagraph"/>
              <w:spacing w:before="95"/>
              <w:ind w:left="37" w:right="31"/>
              <w:jc w:val="center"/>
              <w:rPr>
                <w:sz w:val="24"/>
              </w:rPr>
            </w:pPr>
            <w:r>
              <w:rPr>
                <w:spacing w:val="-10"/>
                <w:sz w:val="24"/>
              </w:rPr>
              <w:t>4</w:t>
            </w:r>
          </w:p>
        </w:tc>
        <w:tc>
          <w:tcPr>
            <w:tcW w:w="736" w:type="dxa"/>
          </w:tcPr>
          <w:p w14:paraId="3AF69C7D" w14:textId="77777777" w:rsidR="00192D51" w:rsidRDefault="00460E6F">
            <w:pPr>
              <w:pStyle w:val="TableParagraph"/>
              <w:spacing w:before="95"/>
              <w:ind w:left="56" w:right="53"/>
              <w:jc w:val="center"/>
              <w:rPr>
                <w:sz w:val="24"/>
              </w:rPr>
            </w:pPr>
            <w:r>
              <w:rPr>
                <w:spacing w:val="-10"/>
                <w:sz w:val="24"/>
              </w:rPr>
              <w:t>5</w:t>
            </w:r>
          </w:p>
        </w:tc>
        <w:tc>
          <w:tcPr>
            <w:tcW w:w="720" w:type="dxa"/>
          </w:tcPr>
          <w:p w14:paraId="21DE3736" w14:textId="77777777" w:rsidR="00192D51" w:rsidRDefault="00460E6F">
            <w:pPr>
              <w:pStyle w:val="TableParagraph"/>
              <w:spacing w:before="95"/>
              <w:ind w:left="6"/>
              <w:jc w:val="center"/>
              <w:rPr>
                <w:sz w:val="24"/>
              </w:rPr>
            </w:pPr>
            <w:r>
              <w:rPr>
                <w:spacing w:val="-10"/>
                <w:sz w:val="24"/>
              </w:rPr>
              <w:t>6</w:t>
            </w:r>
          </w:p>
        </w:tc>
        <w:tc>
          <w:tcPr>
            <w:tcW w:w="623" w:type="dxa"/>
          </w:tcPr>
          <w:p w14:paraId="64F8D740" w14:textId="77777777" w:rsidR="00192D51" w:rsidRDefault="00460E6F">
            <w:pPr>
              <w:pStyle w:val="TableParagraph"/>
              <w:spacing w:before="95"/>
              <w:ind w:left="94" w:right="86"/>
              <w:jc w:val="center"/>
              <w:rPr>
                <w:sz w:val="24"/>
              </w:rPr>
            </w:pPr>
            <w:r>
              <w:rPr>
                <w:spacing w:val="-10"/>
                <w:sz w:val="24"/>
              </w:rPr>
              <w:t>7</w:t>
            </w:r>
          </w:p>
        </w:tc>
        <w:tc>
          <w:tcPr>
            <w:tcW w:w="690" w:type="dxa"/>
          </w:tcPr>
          <w:p w14:paraId="39669AC7" w14:textId="77777777" w:rsidR="00192D51" w:rsidRDefault="00460E6F">
            <w:pPr>
              <w:pStyle w:val="TableParagraph"/>
              <w:spacing w:before="95"/>
              <w:ind w:left="10"/>
              <w:jc w:val="center"/>
              <w:rPr>
                <w:sz w:val="24"/>
              </w:rPr>
            </w:pPr>
            <w:r>
              <w:rPr>
                <w:spacing w:val="-10"/>
                <w:sz w:val="24"/>
              </w:rPr>
              <w:t>8</w:t>
            </w:r>
          </w:p>
        </w:tc>
        <w:tc>
          <w:tcPr>
            <w:tcW w:w="671" w:type="dxa"/>
          </w:tcPr>
          <w:p w14:paraId="304C86AE" w14:textId="77777777" w:rsidR="00192D51" w:rsidRDefault="00460E6F">
            <w:pPr>
              <w:pStyle w:val="TableParagraph"/>
              <w:spacing w:before="95"/>
              <w:ind w:left="28" w:right="15"/>
              <w:jc w:val="center"/>
              <w:rPr>
                <w:sz w:val="24"/>
              </w:rPr>
            </w:pPr>
            <w:r>
              <w:rPr>
                <w:spacing w:val="-10"/>
                <w:sz w:val="24"/>
              </w:rPr>
              <w:t>9</w:t>
            </w:r>
          </w:p>
        </w:tc>
        <w:tc>
          <w:tcPr>
            <w:tcW w:w="671" w:type="dxa"/>
          </w:tcPr>
          <w:p w14:paraId="02D79882" w14:textId="77777777" w:rsidR="00192D51" w:rsidRDefault="00460E6F">
            <w:pPr>
              <w:pStyle w:val="TableParagraph"/>
              <w:spacing w:before="95"/>
              <w:ind w:left="218"/>
              <w:rPr>
                <w:sz w:val="24"/>
              </w:rPr>
            </w:pPr>
            <w:r>
              <w:rPr>
                <w:spacing w:val="-5"/>
                <w:sz w:val="24"/>
              </w:rPr>
              <w:t>10</w:t>
            </w:r>
          </w:p>
        </w:tc>
        <w:tc>
          <w:tcPr>
            <w:tcW w:w="777" w:type="dxa"/>
          </w:tcPr>
          <w:p w14:paraId="240257CB" w14:textId="77777777" w:rsidR="00192D51" w:rsidRDefault="00460E6F">
            <w:pPr>
              <w:pStyle w:val="TableParagraph"/>
              <w:spacing w:before="95"/>
              <w:ind w:left="271"/>
              <w:rPr>
                <w:sz w:val="24"/>
              </w:rPr>
            </w:pPr>
            <w:r>
              <w:rPr>
                <w:spacing w:val="-5"/>
                <w:sz w:val="24"/>
              </w:rPr>
              <w:t>11</w:t>
            </w:r>
          </w:p>
        </w:tc>
        <w:tc>
          <w:tcPr>
            <w:tcW w:w="623" w:type="dxa"/>
          </w:tcPr>
          <w:p w14:paraId="08EED2CE" w14:textId="77777777" w:rsidR="00192D51" w:rsidRDefault="00460E6F">
            <w:pPr>
              <w:pStyle w:val="TableParagraph"/>
              <w:spacing w:before="95"/>
              <w:ind w:left="198"/>
              <w:rPr>
                <w:sz w:val="24"/>
              </w:rPr>
            </w:pPr>
            <w:r>
              <w:rPr>
                <w:spacing w:val="-5"/>
                <w:sz w:val="24"/>
              </w:rPr>
              <w:t>12</w:t>
            </w:r>
          </w:p>
        </w:tc>
        <w:tc>
          <w:tcPr>
            <w:tcW w:w="681" w:type="dxa"/>
          </w:tcPr>
          <w:p w14:paraId="4D19DAF6" w14:textId="77777777" w:rsidR="00192D51" w:rsidRDefault="00460E6F">
            <w:pPr>
              <w:pStyle w:val="TableParagraph"/>
              <w:spacing w:before="95"/>
              <w:ind w:left="228"/>
              <w:rPr>
                <w:sz w:val="24"/>
              </w:rPr>
            </w:pPr>
            <w:r>
              <w:rPr>
                <w:spacing w:val="-5"/>
                <w:sz w:val="24"/>
              </w:rPr>
              <w:t>13</w:t>
            </w:r>
          </w:p>
        </w:tc>
        <w:tc>
          <w:tcPr>
            <w:tcW w:w="671" w:type="dxa"/>
          </w:tcPr>
          <w:p w14:paraId="73F1FD0F" w14:textId="77777777" w:rsidR="00192D51" w:rsidRDefault="00460E6F">
            <w:pPr>
              <w:pStyle w:val="TableParagraph"/>
              <w:spacing w:before="95"/>
              <w:ind w:left="224"/>
              <w:rPr>
                <w:sz w:val="24"/>
              </w:rPr>
            </w:pPr>
            <w:r>
              <w:rPr>
                <w:spacing w:val="-5"/>
                <w:sz w:val="24"/>
              </w:rPr>
              <w:t>14</w:t>
            </w:r>
          </w:p>
        </w:tc>
        <w:tc>
          <w:tcPr>
            <w:tcW w:w="678" w:type="dxa"/>
          </w:tcPr>
          <w:p w14:paraId="258625A8" w14:textId="77777777" w:rsidR="00192D51" w:rsidRDefault="00460E6F">
            <w:pPr>
              <w:pStyle w:val="TableParagraph"/>
              <w:spacing w:before="95"/>
              <w:ind w:left="229"/>
              <w:rPr>
                <w:sz w:val="24"/>
              </w:rPr>
            </w:pPr>
            <w:r>
              <w:rPr>
                <w:spacing w:val="-5"/>
                <w:sz w:val="24"/>
              </w:rPr>
              <w:t>15</w:t>
            </w:r>
          </w:p>
        </w:tc>
        <w:tc>
          <w:tcPr>
            <w:tcW w:w="623" w:type="dxa"/>
          </w:tcPr>
          <w:p w14:paraId="265F6597" w14:textId="77777777" w:rsidR="00192D51" w:rsidRDefault="00460E6F">
            <w:pPr>
              <w:pStyle w:val="TableParagraph"/>
              <w:spacing w:before="95"/>
              <w:ind w:left="202"/>
              <w:rPr>
                <w:sz w:val="24"/>
              </w:rPr>
            </w:pPr>
            <w:r>
              <w:rPr>
                <w:spacing w:val="-5"/>
                <w:sz w:val="24"/>
              </w:rPr>
              <w:t>16</w:t>
            </w:r>
          </w:p>
        </w:tc>
        <w:tc>
          <w:tcPr>
            <w:tcW w:w="622" w:type="dxa"/>
          </w:tcPr>
          <w:p w14:paraId="34C9173D" w14:textId="77777777" w:rsidR="00192D51" w:rsidRDefault="00460E6F">
            <w:pPr>
              <w:pStyle w:val="TableParagraph"/>
              <w:spacing w:before="95"/>
              <w:ind w:left="203"/>
              <w:rPr>
                <w:sz w:val="24"/>
              </w:rPr>
            </w:pPr>
            <w:r>
              <w:rPr>
                <w:spacing w:val="-5"/>
                <w:sz w:val="24"/>
              </w:rPr>
              <w:t>17</w:t>
            </w:r>
          </w:p>
        </w:tc>
        <w:tc>
          <w:tcPr>
            <w:tcW w:w="668" w:type="dxa"/>
          </w:tcPr>
          <w:p w14:paraId="218D60A5" w14:textId="77777777" w:rsidR="00192D51" w:rsidRDefault="00460E6F">
            <w:pPr>
              <w:pStyle w:val="TableParagraph"/>
              <w:spacing w:before="95"/>
              <w:ind w:left="227"/>
              <w:rPr>
                <w:sz w:val="24"/>
              </w:rPr>
            </w:pPr>
            <w:r>
              <w:rPr>
                <w:spacing w:val="-5"/>
                <w:sz w:val="24"/>
              </w:rPr>
              <w:t>18</w:t>
            </w:r>
          </w:p>
        </w:tc>
        <w:tc>
          <w:tcPr>
            <w:tcW w:w="668" w:type="dxa"/>
          </w:tcPr>
          <w:p w14:paraId="47C1597B" w14:textId="77777777" w:rsidR="00192D51" w:rsidRDefault="00460E6F">
            <w:pPr>
              <w:pStyle w:val="TableParagraph"/>
              <w:spacing w:before="95"/>
              <w:ind w:left="229"/>
              <w:rPr>
                <w:sz w:val="24"/>
              </w:rPr>
            </w:pPr>
            <w:r>
              <w:rPr>
                <w:spacing w:val="-5"/>
                <w:sz w:val="24"/>
              </w:rPr>
              <w:t>19</w:t>
            </w:r>
          </w:p>
        </w:tc>
        <w:tc>
          <w:tcPr>
            <w:tcW w:w="622" w:type="dxa"/>
          </w:tcPr>
          <w:p w14:paraId="5F929EB8" w14:textId="77777777" w:rsidR="00192D51" w:rsidRDefault="00460E6F">
            <w:pPr>
              <w:pStyle w:val="TableParagraph"/>
              <w:spacing w:before="95"/>
              <w:ind w:left="209"/>
              <w:rPr>
                <w:sz w:val="24"/>
              </w:rPr>
            </w:pPr>
            <w:r>
              <w:rPr>
                <w:spacing w:val="-5"/>
                <w:sz w:val="24"/>
              </w:rPr>
              <w:t>20</w:t>
            </w:r>
          </w:p>
        </w:tc>
      </w:tr>
      <w:tr w:rsidR="00192D51" w14:paraId="0CA0A8B8" w14:textId="77777777">
        <w:trPr>
          <w:trHeight w:val="479"/>
        </w:trPr>
        <w:tc>
          <w:tcPr>
            <w:tcW w:w="682" w:type="dxa"/>
          </w:tcPr>
          <w:p w14:paraId="279EC756" w14:textId="77777777" w:rsidR="00192D51" w:rsidRDefault="00192D51">
            <w:pPr>
              <w:pStyle w:val="TableParagraph"/>
            </w:pPr>
          </w:p>
        </w:tc>
        <w:tc>
          <w:tcPr>
            <w:tcW w:w="730" w:type="dxa"/>
          </w:tcPr>
          <w:p w14:paraId="11520277" w14:textId="77777777" w:rsidR="00192D51" w:rsidRDefault="00192D51">
            <w:pPr>
              <w:pStyle w:val="TableParagraph"/>
            </w:pPr>
          </w:p>
        </w:tc>
        <w:tc>
          <w:tcPr>
            <w:tcW w:w="624" w:type="dxa"/>
          </w:tcPr>
          <w:p w14:paraId="12354901" w14:textId="77777777" w:rsidR="00192D51" w:rsidRDefault="00192D51">
            <w:pPr>
              <w:pStyle w:val="TableParagraph"/>
            </w:pPr>
          </w:p>
        </w:tc>
        <w:tc>
          <w:tcPr>
            <w:tcW w:w="794" w:type="dxa"/>
          </w:tcPr>
          <w:p w14:paraId="213E6091" w14:textId="77777777" w:rsidR="00192D51" w:rsidRDefault="00192D51">
            <w:pPr>
              <w:pStyle w:val="TableParagraph"/>
            </w:pPr>
          </w:p>
        </w:tc>
        <w:tc>
          <w:tcPr>
            <w:tcW w:w="736" w:type="dxa"/>
          </w:tcPr>
          <w:p w14:paraId="710B4CCD" w14:textId="77777777" w:rsidR="00192D51" w:rsidRDefault="00192D51">
            <w:pPr>
              <w:pStyle w:val="TableParagraph"/>
            </w:pPr>
          </w:p>
        </w:tc>
        <w:tc>
          <w:tcPr>
            <w:tcW w:w="720" w:type="dxa"/>
          </w:tcPr>
          <w:p w14:paraId="598E422B" w14:textId="77777777" w:rsidR="00192D51" w:rsidRDefault="00192D51">
            <w:pPr>
              <w:pStyle w:val="TableParagraph"/>
            </w:pPr>
          </w:p>
        </w:tc>
        <w:tc>
          <w:tcPr>
            <w:tcW w:w="623" w:type="dxa"/>
          </w:tcPr>
          <w:p w14:paraId="418D4277" w14:textId="77777777" w:rsidR="00192D51" w:rsidRDefault="00192D51">
            <w:pPr>
              <w:pStyle w:val="TableParagraph"/>
            </w:pPr>
          </w:p>
        </w:tc>
        <w:tc>
          <w:tcPr>
            <w:tcW w:w="690" w:type="dxa"/>
          </w:tcPr>
          <w:p w14:paraId="633B96B6" w14:textId="77777777" w:rsidR="00192D51" w:rsidRDefault="00192D51">
            <w:pPr>
              <w:pStyle w:val="TableParagraph"/>
            </w:pPr>
          </w:p>
        </w:tc>
        <w:tc>
          <w:tcPr>
            <w:tcW w:w="671" w:type="dxa"/>
          </w:tcPr>
          <w:p w14:paraId="0011A8E6" w14:textId="77777777" w:rsidR="00192D51" w:rsidRDefault="00192D51">
            <w:pPr>
              <w:pStyle w:val="TableParagraph"/>
            </w:pPr>
          </w:p>
        </w:tc>
        <w:tc>
          <w:tcPr>
            <w:tcW w:w="671" w:type="dxa"/>
          </w:tcPr>
          <w:p w14:paraId="40893ECB" w14:textId="77777777" w:rsidR="00192D51" w:rsidRDefault="00192D51">
            <w:pPr>
              <w:pStyle w:val="TableParagraph"/>
            </w:pPr>
          </w:p>
        </w:tc>
        <w:tc>
          <w:tcPr>
            <w:tcW w:w="777" w:type="dxa"/>
          </w:tcPr>
          <w:p w14:paraId="6C3AD746" w14:textId="77777777" w:rsidR="00192D51" w:rsidRDefault="00192D51">
            <w:pPr>
              <w:pStyle w:val="TableParagraph"/>
            </w:pPr>
          </w:p>
        </w:tc>
        <w:tc>
          <w:tcPr>
            <w:tcW w:w="623" w:type="dxa"/>
          </w:tcPr>
          <w:p w14:paraId="286184A1" w14:textId="77777777" w:rsidR="00192D51" w:rsidRDefault="00192D51">
            <w:pPr>
              <w:pStyle w:val="TableParagraph"/>
            </w:pPr>
          </w:p>
        </w:tc>
        <w:tc>
          <w:tcPr>
            <w:tcW w:w="681" w:type="dxa"/>
          </w:tcPr>
          <w:p w14:paraId="4029D30E" w14:textId="77777777" w:rsidR="00192D51" w:rsidRDefault="00192D51">
            <w:pPr>
              <w:pStyle w:val="TableParagraph"/>
            </w:pPr>
          </w:p>
        </w:tc>
        <w:tc>
          <w:tcPr>
            <w:tcW w:w="671" w:type="dxa"/>
          </w:tcPr>
          <w:p w14:paraId="1F928D44" w14:textId="77777777" w:rsidR="00192D51" w:rsidRDefault="00192D51">
            <w:pPr>
              <w:pStyle w:val="TableParagraph"/>
            </w:pPr>
          </w:p>
        </w:tc>
        <w:tc>
          <w:tcPr>
            <w:tcW w:w="678" w:type="dxa"/>
          </w:tcPr>
          <w:p w14:paraId="544220A0" w14:textId="77777777" w:rsidR="00192D51" w:rsidRDefault="00192D51">
            <w:pPr>
              <w:pStyle w:val="TableParagraph"/>
            </w:pPr>
          </w:p>
        </w:tc>
        <w:tc>
          <w:tcPr>
            <w:tcW w:w="623" w:type="dxa"/>
          </w:tcPr>
          <w:p w14:paraId="07EA7970" w14:textId="77777777" w:rsidR="00192D51" w:rsidRDefault="00192D51">
            <w:pPr>
              <w:pStyle w:val="TableParagraph"/>
            </w:pPr>
          </w:p>
        </w:tc>
        <w:tc>
          <w:tcPr>
            <w:tcW w:w="622" w:type="dxa"/>
          </w:tcPr>
          <w:p w14:paraId="494172F6" w14:textId="77777777" w:rsidR="00192D51" w:rsidRDefault="00192D51">
            <w:pPr>
              <w:pStyle w:val="TableParagraph"/>
            </w:pPr>
          </w:p>
        </w:tc>
        <w:tc>
          <w:tcPr>
            <w:tcW w:w="668" w:type="dxa"/>
          </w:tcPr>
          <w:p w14:paraId="6EE426D3" w14:textId="77777777" w:rsidR="00192D51" w:rsidRDefault="00192D51">
            <w:pPr>
              <w:pStyle w:val="TableParagraph"/>
            </w:pPr>
          </w:p>
        </w:tc>
        <w:tc>
          <w:tcPr>
            <w:tcW w:w="668" w:type="dxa"/>
          </w:tcPr>
          <w:p w14:paraId="41B2563A" w14:textId="77777777" w:rsidR="00192D51" w:rsidRDefault="00192D51">
            <w:pPr>
              <w:pStyle w:val="TableParagraph"/>
            </w:pPr>
          </w:p>
        </w:tc>
        <w:tc>
          <w:tcPr>
            <w:tcW w:w="622" w:type="dxa"/>
          </w:tcPr>
          <w:p w14:paraId="71A2C65C" w14:textId="77777777" w:rsidR="00192D51" w:rsidRDefault="00192D51">
            <w:pPr>
              <w:pStyle w:val="TableParagraph"/>
            </w:pPr>
          </w:p>
        </w:tc>
      </w:tr>
      <w:tr w:rsidR="00192D51" w14:paraId="487D9AE3" w14:textId="77777777">
        <w:trPr>
          <w:trHeight w:val="482"/>
        </w:trPr>
        <w:tc>
          <w:tcPr>
            <w:tcW w:w="682" w:type="dxa"/>
          </w:tcPr>
          <w:p w14:paraId="0A754089" w14:textId="77777777" w:rsidR="00192D51" w:rsidRDefault="00192D51">
            <w:pPr>
              <w:pStyle w:val="TableParagraph"/>
            </w:pPr>
          </w:p>
        </w:tc>
        <w:tc>
          <w:tcPr>
            <w:tcW w:w="730" w:type="dxa"/>
          </w:tcPr>
          <w:p w14:paraId="4F398942" w14:textId="77777777" w:rsidR="00192D51" w:rsidRDefault="00192D51">
            <w:pPr>
              <w:pStyle w:val="TableParagraph"/>
            </w:pPr>
          </w:p>
        </w:tc>
        <w:tc>
          <w:tcPr>
            <w:tcW w:w="624" w:type="dxa"/>
          </w:tcPr>
          <w:p w14:paraId="6D53795F" w14:textId="77777777" w:rsidR="00192D51" w:rsidRDefault="00192D51">
            <w:pPr>
              <w:pStyle w:val="TableParagraph"/>
            </w:pPr>
          </w:p>
        </w:tc>
        <w:tc>
          <w:tcPr>
            <w:tcW w:w="794" w:type="dxa"/>
          </w:tcPr>
          <w:p w14:paraId="36642DE5" w14:textId="77777777" w:rsidR="00192D51" w:rsidRDefault="00192D51">
            <w:pPr>
              <w:pStyle w:val="TableParagraph"/>
            </w:pPr>
          </w:p>
        </w:tc>
        <w:tc>
          <w:tcPr>
            <w:tcW w:w="736" w:type="dxa"/>
          </w:tcPr>
          <w:p w14:paraId="3C4171C0" w14:textId="77777777" w:rsidR="00192D51" w:rsidRDefault="00192D51">
            <w:pPr>
              <w:pStyle w:val="TableParagraph"/>
            </w:pPr>
          </w:p>
        </w:tc>
        <w:tc>
          <w:tcPr>
            <w:tcW w:w="720" w:type="dxa"/>
          </w:tcPr>
          <w:p w14:paraId="35B59822" w14:textId="77777777" w:rsidR="00192D51" w:rsidRDefault="00192D51">
            <w:pPr>
              <w:pStyle w:val="TableParagraph"/>
            </w:pPr>
          </w:p>
        </w:tc>
        <w:tc>
          <w:tcPr>
            <w:tcW w:w="623" w:type="dxa"/>
          </w:tcPr>
          <w:p w14:paraId="129A31D6" w14:textId="77777777" w:rsidR="00192D51" w:rsidRDefault="00192D51">
            <w:pPr>
              <w:pStyle w:val="TableParagraph"/>
            </w:pPr>
          </w:p>
        </w:tc>
        <w:tc>
          <w:tcPr>
            <w:tcW w:w="690" w:type="dxa"/>
          </w:tcPr>
          <w:p w14:paraId="40769E48" w14:textId="77777777" w:rsidR="00192D51" w:rsidRDefault="00192D51">
            <w:pPr>
              <w:pStyle w:val="TableParagraph"/>
            </w:pPr>
          </w:p>
        </w:tc>
        <w:tc>
          <w:tcPr>
            <w:tcW w:w="671" w:type="dxa"/>
          </w:tcPr>
          <w:p w14:paraId="21A30B32" w14:textId="77777777" w:rsidR="00192D51" w:rsidRDefault="00192D51">
            <w:pPr>
              <w:pStyle w:val="TableParagraph"/>
            </w:pPr>
          </w:p>
        </w:tc>
        <w:tc>
          <w:tcPr>
            <w:tcW w:w="671" w:type="dxa"/>
          </w:tcPr>
          <w:p w14:paraId="06F14B3E" w14:textId="77777777" w:rsidR="00192D51" w:rsidRDefault="00192D51">
            <w:pPr>
              <w:pStyle w:val="TableParagraph"/>
            </w:pPr>
          </w:p>
        </w:tc>
        <w:tc>
          <w:tcPr>
            <w:tcW w:w="777" w:type="dxa"/>
          </w:tcPr>
          <w:p w14:paraId="71E04756" w14:textId="77777777" w:rsidR="00192D51" w:rsidRDefault="00192D51">
            <w:pPr>
              <w:pStyle w:val="TableParagraph"/>
            </w:pPr>
          </w:p>
        </w:tc>
        <w:tc>
          <w:tcPr>
            <w:tcW w:w="623" w:type="dxa"/>
          </w:tcPr>
          <w:p w14:paraId="441DA8D3" w14:textId="77777777" w:rsidR="00192D51" w:rsidRDefault="00192D51">
            <w:pPr>
              <w:pStyle w:val="TableParagraph"/>
            </w:pPr>
          </w:p>
        </w:tc>
        <w:tc>
          <w:tcPr>
            <w:tcW w:w="681" w:type="dxa"/>
          </w:tcPr>
          <w:p w14:paraId="40E286C9" w14:textId="77777777" w:rsidR="00192D51" w:rsidRDefault="00192D51">
            <w:pPr>
              <w:pStyle w:val="TableParagraph"/>
            </w:pPr>
          </w:p>
        </w:tc>
        <w:tc>
          <w:tcPr>
            <w:tcW w:w="671" w:type="dxa"/>
          </w:tcPr>
          <w:p w14:paraId="4D59A895" w14:textId="77777777" w:rsidR="00192D51" w:rsidRDefault="00192D51">
            <w:pPr>
              <w:pStyle w:val="TableParagraph"/>
            </w:pPr>
          </w:p>
        </w:tc>
        <w:tc>
          <w:tcPr>
            <w:tcW w:w="678" w:type="dxa"/>
          </w:tcPr>
          <w:p w14:paraId="03A534A0" w14:textId="77777777" w:rsidR="00192D51" w:rsidRDefault="00192D51">
            <w:pPr>
              <w:pStyle w:val="TableParagraph"/>
            </w:pPr>
          </w:p>
        </w:tc>
        <w:tc>
          <w:tcPr>
            <w:tcW w:w="623" w:type="dxa"/>
          </w:tcPr>
          <w:p w14:paraId="73E07F17" w14:textId="77777777" w:rsidR="00192D51" w:rsidRDefault="00192D51">
            <w:pPr>
              <w:pStyle w:val="TableParagraph"/>
            </w:pPr>
          </w:p>
        </w:tc>
        <w:tc>
          <w:tcPr>
            <w:tcW w:w="622" w:type="dxa"/>
          </w:tcPr>
          <w:p w14:paraId="06789291" w14:textId="77777777" w:rsidR="00192D51" w:rsidRDefault="00192D51">
            <w:pPr>
              <w:pStyle w:val="TableParagraph"/>
            </w:pPr>
          </w:p>
        </w:tc>
        <w:tc>
          <w:tcPr>
            <w:tcW w:w="668" w:type="dxa"/>
          </w:tcPr>
          <w:p w14:paraId="5A9B65DE" w14:textId="77777777" w:rsidR="00192D51" w:rsidRDefault="00192D51">
            <w:pPr>
              <w:pStyle w:val="TableParagraph"/>
            </w:pPr>
          </w:p>
        </w:tc>
        <w:tc>
          <w:tcPr>
            <w:tcW w:w="668" w:type="dxa"/>
          </w:tcPr>
          <w:p w14:paraId="169FE166" w14:textId="77777777" w:rsidR="00192D51" w:rsidRDefault="00192D51">
            <w:pPr>
              <w:pStyle w:val="TableParagraph"/>
            </w:pPr>
          </w:p>
        </w:tc>
        <w:tc>
          <w:tcPr>
            <w:tcW w:w="622" w:type="dxa"/>
          </w:tcPr>
          <w:p w14:paraId="0E96C12D" w14:textId="77777777" w:rsidR="00192D51" w:rsidRDefault="00192D51">
            <w:pPr>
              <w:pStyle w:val="TableParagraph"/>
            </w:pPr>
          </w:p>
        </w:tc>
      </w:tr>
      <w:tr w:rsidR="00192D51" w14:paraId="6AA60062" w14:textId="77777777">
        <w:trPr>
          <w:trHeight w:val="479"/>
        </w:trPr>
        <w:tc>
          <w:tcPr>
            <w:tcW w:w="682" w:type="dxa"/>
          </w:tcPr>
          <w:p w14:paraId="15ABD181" w14:textId="77777777" w:rsidR="00192D51" w:rsidRDefault="00192D51">
            <w:pPr>
              <w:pStyle w:val="TableParagraph"/>
            </w:pPr>
          </w:p>
        </w:tc>
        <w:tc>
          <w:tcPr>
            <w:tcW w:w="730" w:type="dxa"/>
          </w:tcPr>
          <w:p w14:paraId="7B910FEF" w14:textId="77777777" w:rsidR="00192D51" w:rsidRDefault="00192D51">
            <w:pPr>
              <w:pStyle w:val="TableParagraph"/>
            </w:pPr>
          </w:p>
        </w:tc>
        <w:tc>
          <w:tcPr>
            <w:tcW w:w="624" w:type="dxa"/>
          </w:tcPr>
          <w:p w14:paraId="071D4E5F" w14:textId="77777777" w:rsidR="00192D51" w:rsidRDefault="00192D51">
            <w:pPr>
              <w:pStyle w:val="TableParagraph"/>
            </w:pPr>
          </w:p>
        </w:tc>
        <w:tc>
          <w:tcPr>
            <w:tcW w:w="794" w:type="dxa"/>
          </w:tcPr>
          <w:p w14:paraId="0A544072" w14:textId="77777777" w:rsidR="00192D51" w:rsidRDefault="00192D51">
            <w:pPr>
              <w:pStyle w:val="TableParagraph"/>
            </w:pPr>
          </w:p>
        </w:tc>
        <w:tc>
          <w:tcPr>
            <w:tcW w:w="736" w:type="dxa"/>
          </w:tcPr>
          <w:p w14:paraId="5D391627" w14:textId="77777777" w:rsidR="00192D51" w:rsidRDefault="00192D51">
            <w:pPr>
              <w:pStyle w:val="TableParagraph"/>
            </w:pPr>
          </w:p>
        </w:tc>
        <w:tc>
          <w:tcPr>
            <w:tcW w:w="720" w:type="dxa"/>
          </w:tcPr>
          <w:p w14:paraId="7213AD9B" w14:textId="77777777" w:rsidR="00192D51" w:rsidRDefault="00192D51">
            <w:pPr>
              <w:pStyle w:val="TableParagraph"/>
            </w:pPr>
          </w:p>
        </w:tc>
        <w:tc>
          <w:tcPr>
            <w:tcW w:w="623" w:type="dxa"/>
          </w:tcPr>
          <w:p w14:paraId="77F81289" w14:textId="77777777" w:rsidR="00192D51" w:rsidRDefault="00192D51">
            <w:pPr>
              <w:pStyle w:val="TableParagraph"/>
            </w:pPr>
          </w:p>
        </w:tc>
        <w:tc>
          <w:tcPr>
            <w:tcW w:w="690" w:type="dxa"/>
          </w:tcPr>
          <w:p w14:paraId="02EBFC19" w14:textId="77777777" w:rsidR="00192D51" w:rsidRDefault="00192D51">
            <w:pPr>
              <w:pStyle w:val="TableParagraph"/>
            </w:pPr>
          </w:p>
        </w:tc>
        <w:tc>
          <w:tcPr>
            <w:tcW w:w="671" w:type="dxa"/>
          </w:tcPr>
          <w:p w14:paraId="3232F4F8" w14:textId="77777777" w:rsidR="00192D51" w:rsidRDefault="00192D51">
            <w:pPr>
              <w:pStyle w:val="TableParagraph"/>
            </w:pPr>
          </w:p>
        </w:tc>
        <w:tc>
          <w:tcPr>
            <w:tcW w:w="671" w:type="dxa"/>
          </w:tcPr>
          <w:p w14:paraId="67EC962D" w14:textId="77777777" w:rsidR="00192D51" w:rsidRDefault="00192D51">
            <w:pPr>
              <w:pStyle w:val="TableParagraph"/>
            </w:pPr>
          </w:p>
        </w:tc>
        <w:tc>
          <w:tcPr>
            <w:tcW w:w="777" w:type="dxa"/>
          </w:tcPr>
          <w:p w14:paraId="7A4A2325" w14:textId="77777777" w:rsidR="00192D51" w:rsidRDefault="00192D51">
            <w:pPr>
              <w:pStyle w:val="TableParagraph"/>
            </w:pPr>
          </w:p>
        </w:tc>
        <w:tc>
          <w:tcPr>
            <w:tcW w:w="623" w:type="dxa"/>
          </w:tcPr>
          <w:p w14:paraId="09334ABD" w14:textId="77777777" w:rsidR="00192D51" w:rsidRDefault="00192D51">
            <w:pPr>
              <w:pStyle w:val="TableParagraph"/>
            </w:pPr>
          </w:p>
        </w:tc>
        <w:tc>
          <w:tcPr>
            <w:tcW w:w="681" w:type="dxa"/>
          </w:tcPr>
          <w:p w14:paraId="0FC6F7B9" w14:textId="77777777" w:rsidR="00192D51" w:rsidRDefault="00192D51">
            <w:pPr>
              <w:pStyle w:val="TableParagraph"/>
            </w:pPr>
          </w:p>
        </w:tc>
        <w:tc>
          <w:tcPr>
            <w:tcW w:w="671" w:type="dxa"/>
          </w:tcPr>
          <w:p w14:paraId="5F1A3D7C" w14:textId="77777777" w:rsidR="00192D51" w:rsidRDefault="00192D51">
            <w:pPr>
              <w:pStyle w:val="TableParagraph"/>
            </w:pPr>
          </w:p>
        </w:tc>
        <w:tc>
          <w:tcPr>
            <w:tcW w:w="678" w:type="dxa"/>
          </w:tcPr>
          <w:p w14:paraId="0CB5B09E" w14:textId="77777777" w:rsidR="00192D51" w:rsidRDefault="00192D51">
            <w:pPr>
              <w:pStyle w:val="TableParagraph"/>
            </w:pPr>
          </w:p>
        </w:tc>
        <w:tc>
          <w:tcPr>
            <w:tcW w:w="623" w:type="dxa"/>
          </w:tcPr>
          <w:p w14:paraId="31454676" w14:textId="77777777" w:rsidR="00192D51" w:rsidRDefault="00192D51">
            <w:pPr>
              <w:pStyle w:val="TableParagraph"/>
            </w:pPr>
          </w:p>
        </w:tc>
        <w:tc>
          <w:tcPr>
            <w:tcW w:w="622" w:type="dxa"/>
          </w:tcPr>
          <w:p w14:paraId="49ACE506" w14:textId="77777777" w:rsidR="00192D51" w:rsidRDefault="00192D51">
            <w:pPr>
              <w:pStyle w:val="TableParagraph"/>
            </w:pPr>
          </w:p>
        </w:tc>
        <w:tc>
          <w:tcPr>
            <w:tcW w:w="668" w:type="dxa"/>
          </w:tcPr>
          <w:p w14:paraId="08DAEDF3" w14:textId="77777777" w:rsidR="00192D51" w:rsidRDefault="00192D51">
            <w:pPr>
              <w:pStyle w:val="TableParagraph"/>
            </w:pPr>
          </w:p>
        </w:tc>
        <w:tc>
          <w:tcPr>
            <w:tcW w:w="668" w:type="dxa"/>
          </w:tcPr>
          <w:p w14:paraId="51E743CA" w14:textId="77777777" w:rsidR="00192D51" w:rsidRDefault="00192D51">
            <w:pPr>
              <w:pStyle w:val="TableParagraph"/>
            </w:pPr>
          </w:p>
        </w:tc>
        <w:tc>
          <w:tcPr>
            <w:tcW w:w="622" w:type="dxa"/>
          </w:tcPr>
          <w:p w14:paraId="30208549" w14:textId="77777777" w:rsidR="00192D51" w:rsidRDefault="00192D51">
            <w:pPr>
              <w:pStyle w:val="TableParagraph"/>
            </w:pPr>
          </w:p>
        </w:tc>
      </w:tr>
      <w:tr w:rsidR="00192D51" w14:paraId="6C30E482" w14:textId="77777777">
        <w:trPr>
          <w:trHeight w:val="479"/>
        </w:trPr>
        <w:tc>
          <w:tcPr>
            <w:tcW w:w="2036" w:type="dxa"/>
            <w:gridSpan w:val="3"/>
            <w:tcBorders>
              <w:left w:val="nil"/>
              <w:bottom w:val="nil"/>
            </w:tcBorders>
          </w:tcPr>
          <w:p w14:paraId="7D6998A6" w14:textId="77777777" w:rsidR="00192D51" w:rsidRDefault="00460E6F">
            <w:pPr>
              <w:pStyle w:val="TableParagraph"/>
              <w:spacing w:before="92"/>
              <w:ind w:right="51"/>
              <w:jc w:val="right"/>
              <w:rPr>
                <w:sz w:val="24"/>
              </w:rPr>
            </w:pPr>
            <w:r>
              <w:rPr>
                <w:spacing w:val="-2"/>
                <w:sz w:val="24"/>
              </w:rPr>
              <w:t>Итого</w:t>
            </w:r>
          </w:p>
        </w:tc>
        <w:tc>
          <w:tcPr>
            <w:tcW w:w="794" w:type="dxa"/>
          </w:tcPr>
          <w:p w14:paraId="57120B78" w14:textId="77777777" w:rsidR="00192D51" w:rsidRDefault="00192D51">
            <w:pPr>
              <w:pStyle w:val="TableParagraph"/>
            </w:pPr>
          </w:p>
        </w:tc>
        <w:tc>
          <w:tcPr>
            <w:tcW w:w="736" w:type="dxa"/>
          </w:tcPr>
          <w:p w14:paraId="6A4EDB79" w14:textId="77777777" w:rsidR="00192D51" w:rsidRDefault="00192D51">
            <w:pPr>
              <w:pStyle w:val="TableParagraph"/>
            </w:pPr>
          </w:p>
        </w:tc>
        <w:tc>
          <w:tcPr>
            <w:tcW w:w="720" w:type="dxa"/>
          </w:tcPr>
          <w:p w14:paraId="6E46ABD6" w14:textId="77777777" w:rsidR="00192D51" w:rsidRDefault="00192D51">
            <w:pPr>
              <w:pStyle w:val="TableParagraph"/>
            </w:pPr>
          </w:p>
        </w:tc>
        <w:tc>
          <w:tcPr>
            <w:tcW w:w="623" w:type="dxa"/>
          </w:tcPr>
          <w:p w14:paraId="283B2CC0" w14:textId="77777777" w:rsidR="00192D51" w:rsidRDefault="00192D51">
            <w:pPr>
              <w:pStyle w:val="TableParagraph"/>
            </w:pPr>
          </w:p>
        </w:tc>
        <w:tc>
          <w:tcPr>
            <w:tcW w:w="690" w:type="dxa"/>
          </w:tcPr>
          <w:p w14:paraId="01308CE8" w14:textId="77777777" w:rsidR="00192D51" w:rsidRDefault="00192D51">
            <w:pPr>
              <w:pStyle w:val="TableParagraph"/>
            </w:pPr>
          </w:p>
        </w:tc>
        <w:tc>
          <w:tcPr>
            <w:tcW w:w="671" w:type="dxa"/>
          </w:tcPr>
          <w:p w14:paraId="3E9A5AE0" w14:textId="77777777" w:rsidR="00192D51" w:rsidRDefault="00192D51">
            <w:pPr>
              <w:pStyle w:val="TableParagraph"/>
            </w:pPr>
          </w:p>
        </w:tc>
        <w:tc>
          <w:tcPr>
            <w:tcW w:w="671" w:type="dxa"/>
          </w:tcPr>
          <w:p w14:paraId="429D1EDD" w14:textId="77777777" w:rsidR="00192D51" w:rsidRDefault="00192D51">
            <w:pPr>
              <w:pStyle w:val="TableParagraph"/>
            </w:pPr>
          </w:p>
        </w:tc>
        <w:tc>
          <w:tcPr>
            <w:tcW w:w="777" w:type="dxa"/>
          </w:tcPr>
          <w:p w14:paraId="20B5E146" w14:textId="77777777" w:rsidR="00192D51" w:rsidRDefault="00192D51">
            <w:pPr>
              <w:pStyle w:val="TableParagraph"/>
            </w:pPr>
          </w:p>
        </w:tc>
        <w:tc>
          <w:tcPr>
            <w:tcW w:w="623" w:type="dxa"/>
          </w:tcPr>
          <w:p w14:paraId="7C8FFDDD" w14:textId="77777777" w:rsidR="00192D51" w:rsidRDefault="00192D51">
            <w:pPr>
              <w:pStyle w:val="TableParagraph"/>
            </w:pPr>
          </w:p>
        </w:tc>
        <w:tc>
          <w:tcPr>
            <w:tcW w:w="681" w:type="dxa"/>
          </w:tcPr>
          <w:p w14:paraId="3B0AF368" w14:textId="77777777" w:rsidR="00192D51" w:rsidRDefault="00192D51">
            <w:pPr>
              <w:pStyle w:val="TableParagraph"/>
            </w:pPr>
          </w:p>
        </w:tc>
        <w:tc>
          <w:tcPr>
            <w:tcW w:w="671" w:type="dxa"/>
          </w:tcPr>
          <w:p w14:paraId="2E28BAD1" w14:textId="77777777" w:rsidR="00192D51" w:rsidRDefault="00192D51">
            <w:pPr>
              <w:pStyle w:val="TableParagraph"/>
            </w:pPr>
          </w:p>
        </w:tc>
        <w:tc>
          <w:tcPr>
            <w:tcW w:w="678" w:type="dxa"/>
          </w:tcPr>
          <w:p w14:paraId="6B93BC30" w14:textId="77777777" w:rsidR="00192D51" w:rsidRDefault="00192D51">
            <w:pPr>
              <w:pStyle w:val="TableParagraph"/>
            </w:pPr>
          </w:p>
        </w:tc>
        <w:tc>
          <w:tcPr>
            <w:tcW w:w="623" w:type="dxa"/>
          </w:tcPr>
          <w:p w14:paraId="1DA77C98" w14:textId="77777777" w:rsidR="00192D51" w:rsidRDefault="00192D51">
            <w:pPr>
              <w:pStyle w:val="TableParagraph"/>
            </w:pPr>
          </w:p>
        </w:tc>
        <w:tc>
          <w:tcPr>
            <w:tcW w:w="622" w:type="dxa"/>
          </w:tcPr>
          <w:p w14:paraId="3D639023" w14:textId="77777777" w:rsidR="00192D51" w:rsidRDefault="00192D51">
            <w:pPr>
              <w:pStyle w:val="TableParagraph"/>
            </w:pPr>
          </w:p>
        </w:tc>
        <w:tc>
          <w:tcPr>
            <w:tcW w:w="668" w:type="dxa"/>
          </w:tcPr>
          <w:p w14:paraId="2F9D5C0B" w14:textId="77777777" w:rsidR="00192D51" w:rsidRDefault="00192D51">
            <w:pPr>
              <w:pStyle w:val="TableParagraph"/>
            </w:pPr>
          </w:p>
        </w:tc>
        <w:tc>
          <w:tcPr>
            <w:tcW w:w="668" w:type="dxa"/>
          </w:tcPr>
          <w:p w14:paraId="42E0D6DB" w14:textId="77777777" w:rsidR="00192D51" w:rsidRDefault="00192D51">
            <w:pPr>
              <w:pStyle w:val="TableParagraph"/>
            </w:pPr>
          </w:p>
        </w:tc>
        <w:tc>
          <w:tcPr>
            <w:tcW w:w="622" w:type="dxa"/>
          </w:tcPr>
          <w:p w14:paraId="469F66A0" w14:textId="77777777" w:rsidR="00192D51" w:rsidRDefault="00192D51">
            <w:pPr>
              <w:pStyle w:val="TableParagraph"/>
            </w:pPr>
          </w:p>
        </w:tc>
      </w:tr>
    </w:tbl>
    <w:p w14:paraId="2ABB4E02" w14:textId="77777777" w:rsidR="00192D51" w:rsidRDefault="00460E6F">
      <w:pPr>
        <w:pStyle w:val="a3"/>
        <w:spacing w:before="3"/>
        <w:ind w:left="0"/>
        <w:jc w:val="left"/>
        <w:rPr>
          <w:rFonts w:ascii="Courier New"/>
          <w:sz w:val="8"/>
        </w:rPr>
      </w:pPr>
      <w:r>
        <w:rPr>
          <w:rFonts w:ascii="Courier New"/>
          <w:noProof/>
          <w:sz w:val="8"/>
          <w:lang w:eastAsia="ru-RU"/>
        </w:rPr>
        <mc:AlternateContent>
          <mc:Choice Requires="wps">
            <w:drawing>
              <wp:anchor distT="0" distB="0" distL="0" distR="0" simplePos="0" relativeHeight="487674368" behindDoc="1" locked="0" layoutInCell="1" allowOverlap="1" wp14:anchorId="3E6BC37B" wp14:editId="47371BA0">
                <wp:simplePos x="0" y="0"/>
                <wp:positionH relativeFrom="page">
                  <wp:posOffset>1219504</wp:posOffset>
                </wp:positionH>
                <wp:positionV relativeFrom="paragraph">
                  <wp:posOffset>75228</wp:posOffset>
                </wp:positionV>
                <wp:extent cx="2438400" cy="127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DE4ED4D" id="Graphic 285" o:spid="_x0000_s1026" style="position:absolute;margin-left:96pt;margin-top:5.9pt;width:192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" path="m,l2438400,e" filled="f" strokeweight=".20731mm">
                <v:stroke dashstyle="dash"/>
                <v:path arrowok="t"/>
                <w10:wrap type="topAndBottom" anchorx="page"/>
              </v:shape>
            </w:pict>
          </mc:Fallback>
        </mc:AlternateContent>
      </w:r>
    </w:p>
    <w:p w14:paraId="6EAC6316" w14:textId="77777777" w:rsidR="00192D51" w:rsidRDefault="00460E6F">
      <w:pPr>
        <w:spacing w:before="109"/>
        <w:ind w:left="165"/>
        <w:rPr>
          <w:rFonts w:ascii="Courier New" w:hAnsi="Courier New"/>
          <w:sz w:val="20"/>
        </w:rPr>
      </w:pPr>
      <w:bookmarkStart w:id="118" w:name="_bookmark111"/>
      <w:bookmarkEnd w:id="118"/>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6624451" w14:textId="77777777" w:rsidR="00192D51" w:rsidRDefault="00192D51">
      <w:pPr>
        <w:pStyle w:val="a3"/>
        <w:ind w:left="0"/>
        <w:jc w:val="left"/>
        <w:rPr>
          <w:rFonts w:ascii="Courier New"/>
          <w:sz w:val="20"/>
        </w:rPr>
      </w:pPr>
    </w:p>
    <w:p w14:paraId="62E3C50B" w14:textId="77777777" w:rsidR="00192D51" w:rsidRDefault="00460E6F">
      <w:pPr>
        <w:spacing w:before="1"/>
        <w:ind w:left="165"/>
        <w:rPr>
          <w:rFonts w:ascii="Courier New" w:hAnsi="Courier New"/>
          <w:sz w:val="20"/>
        </w:rPr>
      </w:pPr>
      <w:r>
        <w:rPr>
          <w:rFonts w:ascii="Courier New" w:hAnsi="Courier New"/>
          <w:spacing w:val="-2"/>
          <w:sz w:val="20"/>
        </w:rPr>
        <w:t>Ответственный</w:t>
      </w:r>
    </w:p>
    <w:p w14:paraId="570B2D3B" w14:textId="77777777" w:rsidR="00192D51" w:rsidRDefault="00460E6F">
      <w:pPr>
        <w:tabs>
          <w:tab w:val="left" w:pos="1844"/>
          <w:tab w:val="left" w:pos="3209"/>
          <w:tab w:val="left" w:pos="3524"/>
          <w:tab w:val="left" w:pos="4649"/>
          <w:tab w:val="left" w:pos="4964"/>
          <w:tab w:val="left" w:pos="7529"/>
          <w:tab w:val="left" w:pos="9089"/>
        </w:tabs>
        <w:spacing w:before="2"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ab/>
      </w:r>
      <w:r>
        <w:rPr>
          <w:sz w:val="20"/>
          <w:u w:val="single"/>
        </w:rPr>
        <w:tab/>
      </w:r>
      <w:r>
        <w:rPr>
          <w:sz w:val="20"/>
        </w:rPr>
        <w:tab/>
      </w:r>
      <w:r>
        <w:rPr>
          <w:sz w:val="20"/>
          <w:u w:val="single"/>
        </w:rPr>
        <w:tab/>
      </w:r>
      <w:r>
        <w:rPr>
          <w:spacing w:val="145"/>
          <w:sz w:val="20"/>
        </w:rPr>
        <w:t xml:space="preserve"> </w:t>
      </w:r>
      <w:r>
        <w:rPr>
          <w:sz w:val="20"/>
          <w:u w:val="single"/>
        </w:rPr>
        <w:tab/>
      </w:r>
    </w:p>
    <w:p w14:paraId="62D32266" w14:textId="77777777" w:rsidR="00192D51" w:rsidRDefault="00460E6F">
      <w:pPr>
        <w:tabs>
          <w:tab w:val="left" w:pos="644"/>
          <w:tab w:val="left" w:pos="2129"/>
          <w:tab w:val="left" w:pos="2849"/>
          <w:tab w:val="left" w:pos="3525"/>
          <w:tab w:val="left" w:pos="4965"/>
          <w:tab w:val="left" w:pos="7845"/>
        </w:tabs>
        <w:ind w:left="165" w:right="4795" w:firstLine="1680"/>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8DB8775" w14:textId="77777777" w:rsidR="00192D51" w:rsidRDefault="00460E6F">
      <w:pPr>
        <w:tabs>
          <w:tab w:val="left" w:pos="6210"/>
        </w:tabs>
        <w:spacing w:before="225"/>
        <w:ind w:left="3765"/>
        <w:rPr>
          <w:sz w:val="20"/>
        </w:rPr>
      </w:pPr>
      <w:r>
        <w:rPr>
          <w:rFonts w:ascii="Courier New" w:hAnsi="Courier New"/>
          <w:sz w:val="20"/>
        </w:rPr>
        <w:t xml:space="preserve">Номер страницы </w:t>
      </w:r>
      <w:r>
        <w:rPr>
          <w:sz w:val="20"/>
          <w:u w:val="single"/>
        </w:rPr>
        <w:tab/>
      </w:r>
    </w:p>
    <w:p w14:paraId="78E87CA0" w14:textId="77777777" w:rsidR="00192D51" w:rsidRDefault="00460E6F">
      <w:pPr>
        <w:tabs>
          <w:tab w:val="left" w:pos="6210"/>
        </w:tabs>
        <w:spacing w:before="2"/>
        <w:ind w:left="3765"/>
        <w:rPr>
          <w:sz w:val="20"/>
        </w:rPr>
      </w:pPr>
      <w:r>
        <w:rPr>
          <w:rFonts w:ascii="Courier New" w:hAnsi="Courier New"/>
          <w:sz w:val="20"/>
        </w:rPr>
        <w:t xml:space="preserve">Всего страниц </w:t>
      </w:r>
      <w:r>
        <w:rPr>
          <w:sz w:val="20"/>
          <w:u w:val="single"/>
        </w:rPr>
        <w:tab/>
      </w:r>
    </w:p>
    <w:p w14:paraId="0A020043" w14:textId="77777777" w:rsidR="00192D51" w:rsidRDefault="00192D51">
      <w:pPr>
        <w:rPr>
          <w:sz w:val="20"/>
        </w:rPr>
        <w:sectPr w:rsidR="00192D51">
          <w:pgSz w:w="16840" w:h="11910" w:orient="landscape"/>
          <w:pgMar w:top="1100" w:right="1842" w:bottom="280" w:left="1275" w:header="720" w:footer="720" w:gutter="0"/>
          <w:cols w:space="720"/>
        </w:sectPr>
      </w:pPr>
    </w:p>
    <w:p w14:paraId="09D0C0D1"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41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2881C76D" w14:textId="3FEC1F0A" w:rsidR="00192D51" w:rsidRDefault="00460E6F">
      <w:pPr>
        <w:ind w:left="7170" w:right="137"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6057EE" w:rsidRPr="006057EE">
        <w:rPr>
          <w:spacing w:val="-2"/>
          <w:sz w:val="24"/>
        </w:rPr>
        <w:t>Тубинский</w:t>
      </w:r>
    </w:p>
    <w:p w14:paraId="15CC6E9A" w14:textId="77777777" w:rsidR="00192D51" w:rsidRDefault="00460E6F">
      <w:pPr>
        <w:spacing w:before="1"/>
        <w:ind w:left="6976" w:right="139" w:hanging="308"/>
        <w:jc w:val="right"/>
        <w:rPr>
          <w:sz w:val="24"/>
        </w:rPr>
      </w:pP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5EBBC0CB" w14:textId="77777777" w:rsidR="00192D51" w:rsidRDefault="00460E6F">
      <w:pPr>
        <w:ind w:right="138"/>
        <w:jc w:val="right"/>
        <w:rPr>
          <w:sz w:val="24"/>
        </w:rPr>
      </w:pPr>
      <w:r>
        <w:rPr>
          <w:spacing w:val="-2"/>
          <w:sz w:val="24"/>
        </w:rPr>
        <w:t>Башкортостан</w:t>
      </w:r>
    </w:p>
    <w:p w14:paraId="63E00416" w14:textId="77777777" w:rsidR="00192D51" w:rsidRDefault="00192D51">
      <w:pPr>
        <w:pStyle w:val="a3"/>
        <w:ind w:left="0"/>
        <w:jc w:val="left"/>
        <w:rPr>
          <w:sz w:val="24"/>
        </w:rPr>
      </w:pPr>
    </w:p>
    <w:p w14:paraId="24099FC1" w14:textId="77777777" w:rsidR="00192D51" w:rsidRDefault="00192D51">
      <w:pPr>
        <w:pStyle w:val="a3"/>
        <w:spacing w:before="11"/>
        <w:ind w:left="0"/>
        <w:jc w:val="left"/>
        <w:rPr>
          <w:sz w:val="24"/>
        </w:rPr>
      </w:pPr>
    </w:p>
    <w:p w14:paraId="204267D6" w14:textId="77777777" w:rsidR="00192D51" w:rsidRDefault="00460E6F">
      <w:pPr>
        <w:spacing w:before="1"/>
        <w:ind w:right="1114"/>
        <w:jc w:val="center"/>
        <w:rPr>
          <w:rFonts w:ascii="Courier New" w:hAnsi="Courier New"/>
          <w:sz w:val="20"/>
        </w:rPr>
      </w:pPr>
      <w:bookmarkStart w:id="119" w:name="_bookmark112"/>
      <w:bookmarkEnd w:id="119"/>
      <w:r>
        <w:rPr>
          <w:rFonts w:ascii="Courier New" w:hAnsi="Courier New"/>
          <w:spacing w:val="-2"/>
          <w:sz w:val="20"/>
        </w:rPr>
        <w:t>Уведомление</w:t>
      </w:r>
    </w:p>
    <w:p w14:paraId="2E96437A" w14:textId="77777777" w:rsidR="00192D51" w:rsidRDefault="00460E6F">
      <w:pPr>
        <w:spacing w:before="1"/>
        <w:ind w:right="1114"/>
        <w:jc w:val="center"/>
        <w:rPr>
          <w:rFonts w:ascii="Courier New" w:hAnsi="Courier New"/>
          <w:sz w:val="20"/>
        </w:rPr>
      </w:pPr>
      <w:r>
        <w:rPr>
          <w:rFonts w:ascii="Courier New" w:hAnsi="Courier New"/>
          <w:sz w:val="20"/>
        </w:rPr>
        <w:t>об</w:t>
      </w:r>
      <w:r>
        <w:rPr>
          <w:rFonts w:ascii="Courier New" w:hAnsi="Courier New"/>
          <w:spacing w:val="-8"/>
          <w:sz w:val="20"/>
        </w:rPr>
        <w:t xml:space="preserve"> </w:t>
      </w:r>
      <w:r>
        <w:rPr>
          <w:rFonts w:ascii="Courier New" w:hAnsi="Courier New"/>
          <w:sz w:val="20"/>
        </w:rPr>
        <w:t>отказе</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открытии</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pacing w:val="-2"/>
          <w:sz w:val="20"/>
        </w:rPr>
        <w:t>счета</w:t>
      </w:r>
    </w:p>
    <w:p w14:paraId="55A764C7"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6231"/>
        <w:gridCol w:w="1416"/>
        <w:gridCol w:w="1418"/>
      </w:tblGrid>
      <w:tr w:rsidR="00192D51" w14:paraId="7688E3CD" w14:textId="77777777">
        <w:trPr>
          <w:trHeight w:val="479"/>
        </w:trPr>
        <w:tc>
          <w:tcPr>
            <w:tcW w:w="6231" w:type="dxa"/>
          </w:tcPr>
          <w:p w14:paraId="11D20EBF" w14:textId="77777777" w:rsidR="00192D51" w:rsidRDefault="00460E6F">
            <w:pPr>
              <w:pStyle w:val="TableParagraph"/>
              <w:tabs>
                <w:tab w:val="left" w:pos="5277"/>
                <w:tab w:val="left" w:pos="5819"/>
              </w:tabs>
              <w:spacing w:before="95"/>
              <w:ind w:left="3245"/>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6" w:type="dxa"/>
            <w:tcBorders>
              <w:right w:val="single" w:sz="4" w:space="0" w:color="000000"/>
            </w:tcBorders>
          </w:tcPr>
          <w:p w14:paraId="428C70C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20D06A40" w14:textId="77777777" w:rsidR="00192D51" w:rsidRDefault="00460E6F">
            <w:pPr>
              <w:pStyle w:val="TableParagraph"/>
              <w:spacing w:before="95"/>
              <w:ind w:left="12"/>
              <w:jc w:val="center"/>
              <w:rPr>
                <w:sz w:val="24"/>
              </w:rPr>
            </w:pPr>
            <w:r>
              <w:rPr>
                <w:spacing w:val="-4"/>
                <w:sz w:val="24"/>
              </w:rPr>
              <w:t>Коды</w:t>
            </w:r>
          </w:p>
        </w:tc>
      </w:tr>
      <w:tr w:rsidR="00192D51" w14:paraId="2AB519EE" w14:textId="77777777">
        <w:trPr>
          <w:trHeight w:val="482"/>
        </w:trPr>
        <w:tc>
          <w:tcPr>
            <w:tcW w:w="6231" w:type="dxa"/>
          </w:tcPr>
          <w:p w14:paraId="7C982568" w14:textId="77777777" w:rsidR="00192D51" w:rsidRDefault="00460E6F">
            <w:pPr>
              <w:pStyle w:val="TableParagraph"/>
              <w:spacing w:before="95"/>
              <w:ind w:left="54"/>
              <w:rPr>
                <w:sz w:val="24"/>
              </w:rPr>
            </w:pPr>
            <w:r>
              <w:rPr>
                <w:sz w:val="24"/>
              </w:rPr>
              <w:t xml:space="preserve">От </w:t>
            </w:r>
            <w:r>
              <w:rPr>
                <w:spacing w:val="-2"/>
                <w:sz w:val="24"/>
              </w:rPr>
              <w:t>кого:</w:t>
            </w:r>
          </w:p>
        </w:tc>
        <w:tc>
          <w:tcPr>
            <w:tcW w:w="1416" w:type="dxa"/>
            <w:tcBorders>
              <w:right w:val="single" w:sz="4" w:space="0" w:color="000000"/>
            </w:tcBorders>
          </w:tcPr>
          <w:p w14:paraId="73E00362"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3EEC980" w14:textId="77777777" w:rsidR="00192D51" w:rsidRDefault="00192D51">
            <w:pPr>
              <w:pStyle w:val="TableParagraph"/>
            </w:pPr>
          </w:p>
        </w:tc>
      </w:tr>
      <w:tr w:rsidR="00192D51" w14:paraId="31BBE56C" w14:textId="77777777">
        <w:trPr>
          <w:trHeight w:val="479"/>
        </w:trPr>
        <w:tc>
          <w:tcPr>
            <w:tcW w:w="6231" w:type="dxa"/>
          </w:tcPr>
          <w:p w14:paraId="00B07EA1"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1416" w:type="dxa"/>
            <w:tcBorders>
              <w:right w:val="single" w:sz="4" w:space="0" w:color="000000"/>
            </w:tcBorders>
          </w:tcPr>
          <w:p w14:paraId="0DF69EB0" w14:textId="77777777" w:rsidR="00192D51" w:rsidRDefault="00460E6F">
            <w:pPr>
              <w:pStyle w:val="TableParagraph"/>
              <w:spacing w:before="92"/>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328241" w14:textId="77777777" w:rsidR="00192D51" w:rsidRDefault="00460E6F">
            <w:pPr>
              <w:pStyle w:val="TableParagraph"/>
              <w:spacing w:before="92"/>
              <w:ind w:left="16" w:right="95"/>
              <w:jc w:val="center"/>
              <w:rPr>
                <w:sz w:val="24"/>
              </w:rPr>
            </w:pPr>
            <w:r>
              <w:rPr>
                <w:spacing w:val="-2"/>
                <w:sz w:val="24"/>
              </w:rPr>
              <w:t>0274034308</w:t>
            </w:r>
          </w:p>
        </w:tc>
      </w:tr>
      <w:tr w:rsidR="00192D51" w14:paraId="71C0DC69" w14:textId="77777777">
        <w:trPr>
          <w:trHeight w:val="1583"/>
        </w:trPr>
        <w:tc>
          <w:tcPr>
            <w:tcW w:w="6231" w:type="dxa"/>
          </w:tcPr>
          <w:p w14:paraId="105D2E50" w14:textId="7EEFE39A" w:rsidR="00192D51" w:rsidRDefault="00460E6F">
            <w:pPr>
              <w:pStyle w:val="TableParagraph"/>
              <w:spacing w:before="92"/>
              <w:ind w:left="3094" w:right="96" w:firstLine="168"/>
              <w:rPr>
                <w:sz w:val="24"/>
              </w:rPr>
            </w:pPr>
            <w:r>
              <w:rPr>
                <w:sz w:val="24"/>
              </w:rPr>
              <w:t>Администрация сельского поселения</w:t>
            </w:r>
            <w:r>
              <w:rPr>
                <w:spacing w:val="-15"/>
                <w:sz w:val="24"/>
              </w:rPr>
              <w:t xml:space="preserve"> </w:t>
            </w:r>
            <w:r w:rsidR="006057EE" w:rsidRPr="006057EE">
              <w:rPr>
                <w:sz w:val="24"/>
              </w:rPr>
              <w:t xml:space="preserve">Тубинский </w:t>
            </w:r>
            <w:r>
              <w:rPr>
                <w:sz w:val="24"/>
              </w:rPr>
              <w:t>сельсовет муниципального</w:t>
            </w:r>
          </w:p>
          <w:p w14:paraId="61C670E0" w14:textId="77777777" w:rsidR="00192D51" w:rsidRDefault="00460E6F">
            <w:pPr>
              <w:pStyle w:val="TableParagraph"/>
              <w:ind w:left="3250"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5"/>
                <w:sz w:val="24"/>
              </w:rPr>
              <w:t xml:space="preserve"> </w:t>
            </w:r>
            <w:r>
              <w:rPr>
                <w:spacing w:val="-2"/>
                <w:sz w:val="24"/>
              </w:rPr>
              <w:t>Башкортостан</w:t>
            </w:r>
          </w:p>
        </w:tc>
        <w:tc>
          <w:tcPr>
            <w:tcW w:w="1416" w:type="dxa"/>
            <w:tcBorders>
              <w:right w:val="single" w:sz="4" w:space="0" w:color="000000"/>
            </w:tcBorders>
          </w:tcPr>
          <w:p w14:paraId="14E53BF6" w14:textId="77777777" w:rsidR="00192D51" w:rsidRDefault="00192D51">
            <w:pPr>
              <w:pStyle w:val="TableParagraph"/>
              <w:rPr>
                <w:rFonts w:ascii="Courier New"/>
                <w:sz w:val="24"/>
              </w:rPr>
            </w:pPr>
          </w:p>
          <w:p w14:paraId="393A0623" w14:textId="77777777" w:rsidR="00192D51" w:rsidRDefault="00192D51">
            <w:pPr>
              <w:pStyle w:val="TableParagraph"/>
              <w:spacing w:before="100"/>
              <w:rPr>
                <w:rFonts w:ascii="Courier New"/>
                <w:sz w:val="24"/>
              </w:rPr>
            </w:pPr>
          </w:p>
          <w:p w14:paraId="020A4848" w14:textId="77777777" w:rsidR="00192D51" w:rsidRDefault="00460E6F">
            <w:pPr>
              <w:pStyle w:val="TableParagraph"/>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5F83A448" w14:textId="77777777" w:rsidR="00192D51" w:rsidRDefault="00192D51">
            <w:pPr>
              <w:pStyle w:val="TableParagraph"/>
              <w:rPr>
                <w:rFonts w:ascii="Courier New"/>
                <w:sz w:val="24"/>
              </w:rPr>
            </w:pPr>
          </w:p>
          <w:p w14:paraId="58424BDA" w14:textId="77777777" w:rsidR="00192D51" w:rsidRDefault="00192D51">
            <w:pPr>
              <w:pStyle w:val="TableParagraph"/>
              <w:spacing w:before="100"/>
              <w:rPr>
                <w:rFonts w:ascii="Courier New"/>
                <w:sz w:val="24"/>
              </w:rPr>
            </w:pPr>
          </w:p>
          <w:p w14:paraId="0264D80B" w14:textId="77777777" w:rsidR="00192D51" w:rsidRDefault="00460E6F">
            <w:pPr>
              <w:pStyle w:val="TableParagraph"/>
              <w:ind w:left="16" w:right="215"/>
              <w:jc w:val="center"/>
              <w:rPr>
                <w:sz w:val="24"/>
              </w:rPr>
            </w:pPr>
            <w:r>
              <w:rPr>
                <w:spacing w:val="-2"/>
                <w:sz w:val="24"/>
              </w:rPr>
              <w:t>027401001</w:t>
            </w:r>
          </w:p>
        </w:tc>
      </w:tr>
      <w:tr w:rsidR="00192D51" w14:paraId="221364D2" w14:textId="77777777">
        <w:trPr>
          <w:trHeight w:val="479"/>
        </w:trPr>
        <w:tc>
          <w:tcPr>
            <w:tcW w:w="6231" w:type="dxa"/>
          </w:tcPr>
          <w:p w14:paraId="0ED48DC1"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282BB014" wp14:editId="2F0EB8C6">
                      <wp:extent cx="2056130" cy="635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7" name="Graphic 287"/>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3297B1F" id="Group 286"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">
                      <v:shape id="Graphic 287"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" path="m2056130,l,,,6096r2056130,l2056130,xe" fillcolor="black" stroked="f">
                        <v:path arrowok="t"/>
                      </v:shape>
                      <w10:anchorlock/>
                    </v:group>
                  </w:pict>
                </mc:Fallback>
              </mc:AlternateContent>
            </w:r>
          </w:p>
          <w:p w14:paraId="0B4ED4FF" w14:textId="77777777" w:rsidR="00192D51" w:rsidRDefault="00460E6F">
            <w:pPr>
              <w:pStyle w:val="TableParagraph"/>
              <w:spacing w:before="72"/>
              <w:ind w:left="54"/>
              <w:rPr>
                <w:sz w:val="24"/>
              </w:rPr>
            </w:pPr>
            <w:r>
              <w:rPr>
                <w:spacing w:val="-2"/>
                <w:sz w:val="24"/>
              </w:rPr>
              <w:t>Кому:</w:t>
            </w:r>
          </w:p>
        </w:tc>
        <w:tc>
          <w:tcPr>
            <w:tcW w:w="1416" w:type="dxa"/>
            <w:tcBorders>
              <w:right w:val="single" w:sz="4" w:space="0" w:color="000000"/>
            </w:tcBorders>
          </w:tcPr>
          <w:p w14:paraId="6A4DF0BC"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4B193BAE" w14:textId="77777777" w:rsidR="00192D51" w:rsidRDefault="00192D51">
            <w:pPr>
              <w:pStyle w:val="TableParagraph"/>
            </w:pPr>
          </w:p>
        </w:tc>
      </w:tr>
      <w:tr w:rsidR="00192D51" w14:paraId="67DCA6F2" w14:textId="77777777">
        <w:trPr>
          <w:trHeight w:val="479"/>
        </w:trPr>
        <w:tc>
          <w:tcPr>
            <w:tcW w:w="6231" w:type="dxa"/>
            <w:vMerge w:val="restart"/>
          </w:tcPr>
          <w:p w14:paraId="5D0F8143" w14:textId="77777777" w:rsidR="00192D51" w:rsidRDefault="00460E6F">
            <w:pPr>
              <w:pStyle w:val="TableParagraph"/>
              <w:spacing w:before="95"/>
              <w:ind w:left="54"/>
              <w:rPr>
                <w:sz w:val="24"/>
              </w:rPr>
            </w:pPr>
            <w:r>
              <w:rPr>
                <w:spacing w:val="-2"/>
                <w:sz w:val="24"/>
              </w:rPr>
              <w:t>Наименование</w:t>
            </w:r>
          </w:p>
          <w:p w14:paraId="36DED14A" w14:textId="77777777" w:rsidR="00192D51" w:rsidRDefault="00460E6F">
            <w:pPr>
              <w:pStyle w:val="TableParagraph"/>
              <w:ind w:left="54" w:right="3739"/>
              <w:rPr>
                <w:sz w:val="24"/>
              </w:rPr>
            </w:pPr>
            <w:r>
              <w:rPr>
                <w:spacing w:val="-2"/>
                <w:sz w:val="24"/>
              </w:rPr>
              <w:t>государственного заказчика/участника казначейского</w:t>
            </w:r>
          </w:p>
          <w:p w14:paraId="1D0FD795" w14:textId="77777777" w:rsidR="00192D51" w:rsidRDefault="00460E6F">
            <w:pPr>
              <w:pStyle w:val="TableParagraph"/>
              <w:ind w:left="54"/>
              <w:rPr>
                <w:sz w:val="24"/>
              </w:rPr>
            </w:pPr>
            <w:r>
              <w:rPr>
                <w:spacing w:val="-2"/>
                <w:sz w:val="24"/>
              </w:rPr>
              <w:t>сопровождения,</w:t>
            </w:r>
          </w:p>
          <w:p w14:paraId="03CE1E7D" w14:textId="77777777" w:rsidR="00192D51" w:rsidRDefault="00460E6F">
            <w:pPr>
              <w:pStyle w:val="TableParagraph"/>
              <w:ind w:left="54" w:right="3739"/>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15744D19" w14:textId="77777777" w:rsidR="00192D51" w:rsidRDefault="00460E6F">
            <w:pPr>
              <w:pStyle w:val="TableParagraph"/>
              <w:ind w:left="54" w:right="3876"/>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1416" w:type="dxa"/>
            <w:tcBorders>
              <w:right w:val="single" w:sz="4" w:space="0" w:color="000000"/>
            </w:tcBorders>
          </w:tcPr>
          <w:p w14:paraId="29BE6797"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0898C57B" w14:textId="77777777" w:rsidR="00192D51" w:rsidRDefault="00192D51">
            <w:pPr>
              <w:pStyle w:val="TableParagraph"/>
            </w:pPr>
          </w:p>
        </w:tc>
      </w:tr>
      <w:tr w:rsidR="00192D51" w14:paraId="50CEF106" w14:textId="77777777">
        <w:trPr>
          <w:trHeight w:val="480"/>
        </w:trPr>
        <w:tc>
          <w:tcPr>
            <w:tcW w:w="6231" w:type="dxa"/>
            <w:vMerge/>
            <w:tcBorders>
              <w:top w:val="nil"/>
            </w:tcBorders>
          </w:tcPr>
          <w:p w14:paraId="16FD72A6" w14:textId="77777777" w:rsidR="00192D51" w:rsidRDefault="00192D51">
            <w:pPr>
              <w:rPr>
                <w:sz w:val="2"/>
                <w:szCs w:val="2"/>
              </w:rPr>
            </w:pPr>
          </w:p>
        </w:tc>
        <w:tc>
          <w:tcPr>
            <w:tcW w:w="1416" w:type="dxa"/>
            <w:tcBorders>
              <w:right w:val="single" w:sz="4" w:space="0" w:color="000000"/>
            </w:tcBorders>
          </w:tcPr>
          <w:p w14:paraId="142410E4" w14:textId="77777777" w:rsidR="00192D51" w:rsidRDefault="00460E6F">
            <w:pPr>
              <w:pStyle w:val="TableParagraph"/>
              <w:spacing w:before="95"/>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46A8B25A" w14:textId="77777777" w:rsidR="00192D51" w:rsidRDefault="00192D51">
            <w:pPr>
              <w:pStyle w:val="TableParagraph"/>
            </w:pPr>
          </w:p>
        </w:tc>
      </w:tr>
      <w:tr w:rsidR="00192D51" w14:paraId="4CD1F634" w14:textId="77777777">
        <w:trPr>
          <w:trHeight w:val="1984"/>
        </w:trPr>
        <w:tc>
          <w:tcPr>
            <w:tcW w:w="6231" w:type="dxa"/>
            <w:vMerge/>
            <w:tcBorders>
              <w:top w:val="nil"/>
            </w:tcBorders>
          </w:tcPr>
          <w:p w14:paraId="2E015437" w14:textId="77777777" w:rsidR="00192D51" w:rsidRDefault="00192D51">
            <w:pPr>
              <w:rPr>
                <w:sz w:val="2"/>
                <w:szCs w:val="2"/>
              </w:rPr>
            </w:pPr>
          </w:p>
        </w:tc>
        <w:tc>
          <w:tcPr>
            <w:tcW w:w="1416" w:type="dxa"/>
            <w:tcBorders>
              <w:right w:val="single" w:sz="4" w:space="0" w:color="000000"/>
            </w:tcBorders>
          </w:tcPr>
          <w:p w14:paraId="04087E14" w14:textId="77777777" w:rsidR="00192D51" w:rsidRDefault="00460E6F">
            <w:pPr>
              <w:pStyle w:val="TableParagraph"/>
              <w:spacing w:before="95"/>
              <w:ind w:left="422" w:right="42" w:firstLine="310"/>
              <w:rPr>
                <w:sz w:val="24"/>
              </w:rPr>
            </w:pPr>
            <w:r>
              <w:rPr>
                <w:spacing w:val="-2"/>
                <w:sz w:val="24"/>
              </w:rPr>
              <w:t>номер лицевого</w:t>
            </w:r>
          </w:p>
          <w:p w14:paraId="54D96C4D" w14:textId="77777777" w:rsidR="00192D51" w:rsidRDefault="00460E6F">
            <w:pPr>
              <w:pStyle w:val="TableParagraph"/>
              <w:ind w:left="814"/>
              <w:rPr>
                <w:sz w:val="24"/>
              </w:rPr>
            </w:pPr>
            <w:r>
              <w:rPr>
                <w:spacing w:val="-4"/>
                <w:sz w:val="24"/>
              </w:rPr>
              <w:t>счета</w:t>
            </w:r>
          </w:p>
        </w:tc>
        <w:tc>
          <w:tcPr>
            <w:tcW w:w="1418" w:type="dxa"/>
            <w:tcBorders>
              <w:top w:val="single" w:sz="4" w:space="0" w:color="000000"/>
              <w:left w:val="single" w:sz="4" w:space="0" w:color="000000"/>
              <w:bottom w:val="single" w:sz="4" w:space="0" w:color="000000"/>
              <w:right w:val="single" w:sz="4" w:space="0" w:color="000000"/>
            </w:tcBorders>
          </w:tcPr>
          <w:p w14:paraId="341CB82A" w14:textId="77777777" w:rsidR="00192D51" w:rsidRDefault="00192D51">
            <w:pPr>
              <w:pStyle w:val="TableParagraph"/>
            </w:pPr>
          </w:p>
        </w:tc>
      </w:tr>
      <w:tr w:rsidR="00192D51" w14:paraId="0CDF95D6" w14:textId="77777777">
        <w:trPr>
          <w:trHeight w:val="969"/>
        </w:trPr>
        <w:tc>
          <w:tcPr>
            <w:tcW w:w="6231" w:type="dxa"/>
          </w:tcPr>
          <w:p w14:paraId="2DDF05A7"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62D33EAC" wp14:editId="5D1835E8">
                      <wp:extent cx="2056130" cy="6350"/>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9" name="Graphic 289"/>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5196E49" id="Group 288"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">
                      <v:shape id="Graphic 289"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" path="m2056130,l,,,6096r2056130,l2056130,xe" fillcolor="black" stroked="f">
                        <v:path arrowok="t"/>
                      </v:shape>
                      <w10:anchorlock/>
                    </v:group>
                  </w:pict>
                </mc:Fallback>
              </mc:AlternateContent>
            </w:r>
          </w:p>
          <w:p w14:paraId="5FE8AC8F" w14:textId="77777777" w:rsidR="00192D51" w:rsidRDefault="00460E6F">
            <w:pPr>
              <w:pStyle w:val="TableParagraph"/>
              <w:spacing w:before="75"/>
              <w:ind w:left="54"/>
              <w:rPr>
                <w:sz w:val="24"/>
              </w:rPr>
            </w:pPr>
            <w:r>
              <w:rPr>
                <w:sz w:val="24"/>
              </w:rPr>
              <w:t>(нужное</w:t>
            </w:r>
            <w:r>
              <w:rPr>
                <w:spacing w:val="-5"/>
                <w:sz w:val="24"/>
              </w:rPr>
              <w:t xml:space="preserve"> </w:t>
            </w:r>
            <w:r>
              <w:rPr>
                <w:spacing w:val="-2"/>
                <w:sz w:val="24"/>
              </w:rPr>
              <w:t>подчеркнуть)</w:t>
            </w:r>
          </w:p>
        </w:tc>
        <w:tc>
          <w:tcPr>
            <w:tcW w:w="1416" w:type="dxa"/>
            <w:tcBorders>
              <w:right w:val="single" w:sz="4" w:space="0" w:color="000000"/>
            </w:tcBorders>
          </w:tcPr>
          <w:p w14:paraId="7C30E26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A6B9928" w14:textId="77777777" w:rsidR="00192D51" w:rsidRDefault="00192D51">
            <w:pPr>
              <w:pStyle w:val="TableParagraph"/>
            </w:pPr>
          </w:p>
        </w:tc>
      </w:tr>
      <w:tr w:rsidR="00192D51" w14:paraId="6CFDA673" w14:textId="77777777">
        <w:trPr>
          <w:trHeight w:val="480"/>
        </w:trPr>
        <w:tc>
          <w:tcPr>
            <w:tcW w:w="6231" w:type="dxa"/>
            <w:vMerge w:val="restart"/>
          </w:tcPr>
          <w:p w14:paraId="7883E16B" w14:textId="77777777" w:rsidR="00192D51" w:rsidRDefault="00460E6F">
            <w:pPr>
              <w:pStyle w:val="TableParagraph"/>
              <w:spacing w:before="95"/>
              <w:ind w:left="54" w:right="3575"/>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766BCC4A" w14:textId="77777777" w:rsidR="00192D51" w:rsidRDefault="00460E6F">
            <w:pPr>
              <w:pStyle w:val="TableParagraph"/>
              <w:ind w:left="54"/>
              <w:rPr>
                <w:sz w:val="24"/>
              </w:rPr>
            </w:pPr>
            <w:r>
              <w:rPr>
                <w:noProof/>
                <w:sz w:val="24"/>
                <w:lang w:eastAsia="ru-RU"/>
              </w:rPr>
              <mc:AlternateContent>
                <mc:Choice Requires="wpg">
                  <w:drawing>
                    <wp:anchor distT="0" distB="0" distL="0" distR="0" simplePos="0" relativeHeight="15816704" behindDoc="0" locked="0" layoutInCell="1" allowOverlap="1" wp14:anchorId="04D8F4EE" wp14:editId="1238F44E">
                      <wp:simplePos x="0" y="0"/>
                      <wp:positionH relativeFrom="column">
                        <wp:posOffset>1900808</wp:posOffset>
                      </wp:positionH>
                      <wp:positionV relativeFrom="paragraph">
                        <wp:posOffset>245911</wp:posOffset>
                      </wp:positionV>
                      <wp:extent cx="2056130" cy="635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91" name="Graphic 291"/>
                              <wps:cNvSpPr/>
                              <wps:spPr>
                                <a:xfrm>
                                  <a:off x="0" y="0"/>
                                  <a:ext cx="2056130" cy="6350"/>
                                </a:xfrm>
                                <a:custGeom>
                                  <a:avLst/>
                                  <a:gdLst/>
                                  <a:ahLst/>
                                  <a:cxnLst/>
                                  <a:rect l="l" t="t" r="r" b="b"/>
                                  <a:pathLst>
                                    <a:path w="2056130" h="6350">
                                      <a:moveTo>
                                        <a:pt x="2056130" y="0"/>
                                      </a:moveTo>
                                      <a:lnTo>
                                        <a:pt x="0" y="0"/>
                                      </a:lnTo>
                                      <a:lnTo>
                                        <a:pt x="0" y="6095"/>
                                      </a:lnTo>
                                      <a:lnTo>
                                        <a:pt x="2056130" y="6095"/>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C4190FF" id="Group 290" o:spid="_x0000_s1026" style="position:absolute;margin-left:149.65pt;margin-top:19.35pt;width:161.9pt;height:.5pt;z-index:15816704;mso-wrap-distance-left:0;mso-wrap-distance-right:0"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">
                      <v:shape id="Graphic 291"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" path="m2056130,l,,,6095r2056130,l2056130,xe" fillcolor="black" stroked="f">
                        <v:path arrowok="t"/>
                      </v:shape>
                    </v:group>
                  </w:pict>
                </mc:Fallback>
              </mc:AlternateContent>
            </w:r>
            <w:r>
              <w:rPr>
                <w:spacing w:val="-2"/>
                <w:sz w:val="24"/>
              </w:rPr>
              <w:t>сопровождения</w:t>
            </w:r>
          </w:p>
        </w:tc>
        <w:tc>
          <w:tcPr>
            <w:tcW w:w="1416" w:type="dxa"/>
            <w:tcBorders>
              <w:right w:val="single" w:sz="4" w:space="0" w:color="000000"/>
            </w:tcBorders>
          </w:tcPr>
          <w:p w14:paraId="20892DFE"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B62D88" w14:textId="77777777" w:rsidR="00192D51" w:rsidRDefault="00192D51">
            <w:pPr>
              <w:pStyle w:val="TableParagraph"/>
            </w:pPr>
          </w:p>
        </w:tc>
      </w:tr>
      <w:tr w:rsidR="00192D51" w14:paraId="6A5287B0" w14:textId="77777777">
        <w:trPr>
          <w:trHeight w:val="549"/>
        </w:trPr>
        <w:tc>
          <w:tcPr>
            <w:tcW w:w="6231" w:type="dxa"/>
            <w:vMerge/>
            <w:tcBorders>
              <w:top w:val="nil"/>
            </w:tcBorders>
          </w:tcPr>
          <w:p w14:paraId="59E78722" w14:textId="77777777" w:rsidR="00192D51" w:rsidRDefault="00192D51">
            <w:pPr>
              <w:rPr>
                <w:sz w:val="2"/>
                <w:szCs w:val="2"/>
              </w:rPr>
            </w:pPr>
          </w:p>
        </w:tc>
        <w:tc>
          <w:tcPr>
            <w:tcW w:w="1416" w:type="dxa"/>
            <w:tcBorders>
              <w:right w:val="single" w:sz="4" w:space="0" w:color="000000"/>
            </w:tcBorders>
          </w:tcPr>
          <w:p w14:paraId="2237F8D9" w14:textId="77777777" w:rsidR="00192D51" w:rsidRDefault="00460E6F">
            <w:pPr>
              <w:pStyle w:val="TableParagraph"/>
              <w:spacing w:before="126"/>
              <w:ind w:right="48"/>
              <w:jc w:val="right"/>
              <w:rPr>
                <w:sz w:val="24"/>
              </w:rPr>
            </w:pPr>
            <w:r>
              <w:rPr>
                <w:spacing w:val="-5"/>
                <w:sz w:val="24"/>
              </w:rPr>
              <w:t>КПП</w:t>
            </w:r>
          </w:p>
        </w:tc>
        <w:tc>
          <w:tcPr>
            <w:tcW w:w="1418" w:type="dxa"/>
            <w:tcBorders>
              <w:top w:val="single" w:sz="4" w:space="0" w:color="000000"/>
              <w:left w:val="single" w:sz="4" w:space="0" w:color="000000"/>
              <w:right w:val="single" w:sz="4" w:space="0" w:color="000000"/>
            </w:tcBorders>
          </w:tcPr>
          <w:p w14:paraId="585259F9" w14:textId="77777777" w:rsidR="00192D51" w:rsidRDefault="00192D51">
            <w:pPr>
              <w:pStyle w:val="TableParagraph"/>
            </w:pPr>
          </w:p>
        </w:tc>
      </w:tr>
    </w:tbl>
    <w:p w14:paraId="7B2C49CB" w14:textId="77777777" w:rsidR="00192D51" w:rsidRDefault="00192D51">
      <w:pPr>
        <w:pStyle w:val="a3"/>
        <w:spacing w:before="58"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46C96DA" w14:textId="77777777">
        <w:trPr>
          <w:trHeight w:val="755"/>
        </w:trPr>
        <w:tc>
          <w:tcPr>
            <w:tcW w:w="1872" w:type="dxa"/>
            <w:vMerge w:val="restart"/>
          </w:tcPr>
          <w:p w14:paraId="6D17EF4C" w14:textId="77777777" w:rsidR="00192D51" w:rsidRDefault="00192D51">
            <w:pPr>
              <w:pStyle w:val="TableParagraph"/>
              <w:spacing w:before="173"/>
              <w:rPr>
                <w:rFonts w:ascii="Courier New"/>
                <w:sz w:val="24"/>
              </w:rPr>
            </w:pPr>
          </w:p>
          <w:p w14:paraId="4A442EDE" w14:textId="77777777" w:rsidR="00192D51" w:rsidRDefault="00460E6F">
            <w:pPr>
              <w:pStyle w:val="TableParagraph"/>
              <w:ind w:left="86" w:right="75" w:hanging="1"/>
              <w:jc w:val="center"/>
              <w:rPr>
                <w:sz w:val="24"/>
              </w:rPr>
            </w:pPr>
            <w:r>
              <w:rPr>
                <w:spacing w:val="-2"/>
                <w:sz w:val="24"/>
              </w:rPr>
              <w:t xml:space="preserve">Идентификатор </w:t>
            </w:r>
            <w:proofErr w:type="spellStart"/>
            <w:proofErr w:type="gramStart"/>
            <w:r>
              <w:rPr>
                <w:spacing w:val="-2"/>
                <w:sz w:val="24"/>
              </w:rPr>
              <w:t>государственног</w:t>
            </w:r>
            <w:proofErr w:type="spellEnd"/>
            <w:r>
              <w:rPr>
                <w:spacing w:val="-2"/>
                <w:sz w:val="24"/>
              </w:rPr>
              <w:t xml:space="preserve"> </w:t>
            </w:r>
            <w:r>
              <w:rPr>
                <w:sz w:val="24"/>
              </w:rPr>
              <w:t>о</w:t>
            </w:r>
            <w:proofErr w:type="gramEnd"/>
            <w:r>
              <w:rPr>
                <w:sz w:val="24"/>
              </w:rPr>
              <w:t xml:space="preserve"> контракта</w:t>
            </w:r>
          </w:p>
        </w:tc>
        <w:tc>
          <w:tcPr>
            <w:tcW w:w="4370" w:type="dxa"/>
            <w:gridSpan w:val="4"/>
          </w:tcPr>
          <w:p w14:paraId="34C6E905"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4DE62DA5" w14:textId="77777777" w:rsidR="00192D51" w:rsidRDefault="00460E6F">
            <w:pPr>
              <w:pStyle w:val="TableParagraph"/>
              <w:spacing w:before="169"/>
              <w:ind w:left="217" w:right="204" w:hanging="1"/>
              <w:jc w:val="center"/>
              <w:rPr>
                <w:sz w:val="24"/>
              </w:rPr>
            </w:pPr>
            <w:r>
              <w:rPr>
                <w:spacing w:val="-2"/>
                <w:sz w:val="24"/>
              </w:rPr>
              <w:t xml:space="preserve">Причина </w:t>
            </w:r>
            <w:r>
              <w:rPr>
                <w:sz w:val="24"/>
              </w:rPr>
              <w:t xml:space="preserve">отказа в </w:t>
            </w:r>
            <w:r>
              <w:rPr>
                <w:spacing w:val="-2"/>
                <w:sz w:val="24"/>
              </w:rPr>
              <w:t xml:space="preserve">открытии лицевого </w:t>
            </w:r>
            <w:r>
              <w:rPr>
                <w:spacing w:val="-4"/>
                <w:sz w:val="24"/>
              </w:rPr>
              <w:t>счета</w:t>
            </w:r>
          </w:p>
        </w:tc>
        <w:tc>
          <w:tcPr>
            <w:tcW w:w="1416" w:type="dxa"/>
            <w:vMerge w:val="restart"/>
          </w:tcPr>
          <w:p w14:paraId="12720210" w14:textId="77777777" w:rsidR="00192D51" w:rsidRDefault="00192D51">
            <w:pPr>
              <w:pStyle w:val="TableParagraph"/>
              <w:spacing w:before="34"/>
              <w:rPr>
                <w:rFonts w:ascii="Courier New"/>
                <w:sz w:val="24"/>
              </w:rPr>
            </w:pPr>
          </w:p>
          <w:p w14:paraId="3AC5E19A" w14:textId="77777777" w:rsidR="00192D51" w:rsidRDefault="00460E6F">
            <w:pPr>
              <w:pStyle w:val="TableParagraph"/>
              <w:ind w:left="92" w:right="80"/>
              <w:jc w:val="center"/>
              <w:rPr>
                <w:sz w:val="24"/>
              </w:rPr>
            </w:pPr>
            <w:r>
              <w:rPr>
                <w:sz w:val="24"/>
              </w:rPr>
              <w:t>Дата</w:t>
            </w:r>
            <w:r>
              <w:rPr>
                <w:spacing w:val="-15"/>
                <w:sz w:val="24"/>
              </w:rPr>
              <w:t xml:space="preserve"> </w:t>
            </w:r>
            <w:r>
              <w:rPr>
                <w:sz w:val="24"/>
              </w:rPr>
              <w:t>отказа в</w:t>
            </w:r>
            <w:r>
              <w:rPr>
                <w:spacing w:val="-5"/>
                <w:sz w:val="24"/>
              </w:rPr>
              <w:t xml:space="preserve"> </w:t>
            </w:r>
            <w:r>
              <w:rPr>
                <w:sz w:val="24"/>
              </w:rPr>
              <w:t xml:space="preserve">открытии </w:t>
            </w:r>
            <w:r>
              <w:rPr>
                <w:spacing w:val="-2"/>
                <w:sz w:val="24"/>
              </w:rPr>
              <w:t xml:space="preserve">лицевого </w:t>
            </w:r>
            <w:r>
              <w:rPr>
                <w:spacing w:val="-4"/>
                <w:sz w:val="24"/>
              </w:rPr>
              <w:t>счета</w:t>
            </w:r>
          </w:p>
        </w:tc>
      </w:tr>
      <w:tr w:rsidR="00192D51" w14:paraId="66C48959" w14:textId="77777777">
        <w:trPr>
          <w:trHeight w:val="479"/>
        </w:trPr>
        <w:tc>
          <w:tcPr>
            <w:tcW w:w="1872" w:type="dxa"/>
            <w:vMerge/>
            <w:tcBorders>
              <w:top w:val="nil"/>
            </w:tcBorders>
          </w:tcPr>
          <w:p w14:paraId="64E41517" w14:textId="77777777" w:rsidR="00192D51" w:rsidRDefault="00192D51">
            <w:pPr>
              <w:rPr>
                <w:sz w:val="2"/>
                <w:szCs w:val="2"/>
              </w:rPr>
            </w:pPr>
          </w:p>
        </w:tc>
        <w:tc>
          <w:tcPr>
            <w:tcW w:w="1133" w:type="dxa"/>
            <w:vMerge w:val="restart"/>
          </w:tcPr>
          <w:p w14:paraId="1D0A02C7" w14:textId="77777777" w:rsidR="00192D51" w:rsidRDefault="00460E6F">
            <w:pPr>
              <w:pStyle w:val="TableParagraph"/>
              <w:spacing w:before="92"/>
              <w:ind w:left="252"/>
              <w:rPr>
                <w:sz w:val="24"/>
              </w:rPr>
            </w:pPr>
            <w:r>
              <w:rPr>
                <w:spacing w:val="-2"/>
                <w:sz w:val="24"/>
              </w:rPr>
              <w:t>номер</w:t>
            </w:r>
          </w:p>
        </w:tc>
        <w:tc>
          <w:tcPr>
            <w:tcW w:w="631" w:type="dxa"/>
            <w:vMerge w:val="restart"/>
          </w:tcPr>
          <w:p w14:paraId="24194398" w14:textId="77777777" w:rsidR="00192D51" w:rsidRDefault="00460E6F">
            <w:pPr>
              <w:pStyle w:val="TableParagraph"/>
              <w:spacing w:before="92"/>
              <w:ind w:left="96"/>
              <w:rPr>
                <w:sz w:val="24"/>
              </w:rPr>
            </w:pPr>
            <w:r>
              <w:rPr>
                <w:spacing w:val="-4"/>
                <w:sz w:val="24"/>
              </w:rPr>
              <w:t>дата</w:t>
            </w:r>
          </w:p>
        </w:tc>
        <w:tc>
          <w:tcPr>
            <w:tcW w:w="2606" w:type="dxa"/>
            <w:gridSpan w:val="2"/>
          </w:tcPr>
          <w:p w14:paraId="7842D3A4" w14:textId="77777777" w:rsidR="00192D51" w:rsidRDefault="00460E6F">
            <w:pPr>
              <w:pStyle w:val="TableParagraph"/>
              <w:spacing w:before="92"/>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36BE27F9" w14:textId="77777777" w:rsidR="00192D51" w:rsidRDefault="00192D51">
            <w:pPr>
              <w:rPr>
                <w:sz w:val="2"/>
                <w:szCs w:val="2"/>
              </w:rPr>
            </w:pPr>
          </w:p>
        </w:tc>
        <w:tc>
          <w:tcPr>
            <w:tcW w:w="1416" w:type="dxa"/>
            <w:vMerge/>
            <w:tcBorders>
              <w:top w:val="nil"/>
            </w:tcBorders>
          </w:tcPr>
          <w:p w14:paraId="38105CCA" w14:textId="77777777" w:rsidR="00192D51" w:rsidRDefault="00192D51">
            <w:pPr>
              <w:rPr>
                <w:sz w:val="2"/>
                <w:szCs w:val="2"/>
              </w:rPr>
            </w:pPr>
          </w:p>
        </w:tc>
      </w:tr>
      <w:tr w:rsidR="00192D51" w14:paraId="58759ABB" w14:textId="77777777">
        <w:trPr>
          <w:trHeight w:val="479"/>
        </w:trPr>
        <w:tc>
          <w:tcPr>
            <w:tcW w:w="1872" w:type="dxa"/>
            <w:vMerge/>
            <w:tcBorders>
              <w:top w:val="nil"/>
            </w:tcBorders>
          </w:tcPr>
          <w:p w14:paraId="1CD5FE9D" w14:textId="77777777" w:rsidR="00192D51" w:rsidRDefault="00192D51">
            <w:pPr>
              <w:rPr>
                <w:sz w:val="2"/>
                <w:szCs w:val="2"/>
              </w:rPr>
            </w:pPr>
          </w:p>
        </w:tc>
        <w:tc>
          <w:tcPr>
            <w:tcW w:w="1133" w:type="dxa"/>
            <w:vMerge/>
            <w:tcBorders>
              <w:top w:val="nil"/>
            </w:tcBorders>
          </w:tcPr>
          <w:p w14:paraId="58959A5C" w14:textId="77777777" w:rsidR="00192D51" w:rsidRDefault="00192D51">
            <w:pPr>
              <w:rPr>
                <w:sz w:val="2"/>
                <w:szCs w:val="2"/>
              </w:rPr>
            </w:pPr>
          </w:p>
        </w:tc>
        <w:tc>
          <w:tcPr>
            <w:tcW w:w="631" w:type="dxa"/>
            <w:vMerge/>
            <w:tcBorders>
              <w:top w:val="nil"/>
            </w:tcBorders>
          </w:tcPr>
          <w:p w14:paraId="7E4FA6A4" w14:textId="77777777" w:rsidR="00192D51" w:rsidRDefault="00192D51">
            <w:pPr>
              <w:rPr>
                <w:sz w:val="2"/>
                <w:szCs w:val="2"/>
              </w:rPr>
            </w:pPr>
          </w:p>
        </w:tc>
        <w:tc>
          <w:tcPr>
            <w:tcW w:w="849" w:type="dxa"/>
          </w:tcPr>
          <w:p w14:paraId="50B8DF02" w14:textId="77777777" w:rsidR="00192D51" w:rsidRDefault="00460E6F">
            <w:pPr>
              <w:pStyle w:val="TableParagraph"/>
              <w:spacing w:before="95"/>
              <w:ind w:left="164"/>
              <w:rPr>
                <w:sz w:val="24"/>
              </w:rPr>
            </w:pPr>
            <w:r>
              <w:rPr>
                <w:spacing w:val="-5"/>
                <w:sz w:val="24"/>
              </w:rPr>
              <w:t>ИНН</w:t>
            </w:r>
          </w:p>
        </w:tc>
        <w:tc>
          <w:tcPr>
            <w:tcW w:w="1757" w:type="dxa"/>
          </w:tcPr>
          <w:p w14:paraId="5F502C43" w14:textId="77777777" w:rsidR="00192D51" w:rsidRDefault="00460E6F">
            <w:pPr>
              <w:pStyle w:val="TableParagraph"/>
              <w:spacing w:before="95"/>
              <w:ind w:left="150"/>
              <w:rPr>
                <w:sz w:val="24"/>
              </w:rPr>
            </w:pPr>
            <w:r>
              <w:rPr>
                <w:spacing w:val="-2"/>
                <w:sz w:val="24"/>
              </w:rPr>
              <w:t>наименование</w:t>
            </w:r>
          </w:p>
        </w:tc>
        <w:tc>
          <w:tcPr>
            <w:tcW w:w="1419" w:type="dxa"/>
            <w:vMerge/>
            <w:tcBorders>
              <w:top w:val="nil"/>
            </w:tcBorders>
          </w:tcPr>
          <w:p w14:paraId="21BEECB2" w14:textId="77777777" w:rsidR="00192D51" w:rsidRDefault="00192D51">
            <w:pPr>
              <w:rPr>
                <w:sz w:val="2"/>
                <w:szCs w:val="2"/>
              </w:rPr>
            </w:pPr>
          </w:p>
        </w:tc>
        <w:tc>
          <w:tcPr>
            <w:tcW w:w="1416" w:type="dxa"/>
            <w:vMerge/>
            <w:tcBorders>
              <w:top w:val="nil"/>
            </w:tcBorders>
          </w:tcPr>
          <w:p w14:paraId="348B20C9" w14:textId="77777777" w:rsidR="00192D51" w:rsidRDefault="00192D51">
            <w:pPr>
              <w:rPr>
                <w:sz w:val="2"/>
                <w:szCs w:val="2"/>
              </w:rPr>
            </w:pPr>
          </w:p>
        </w:tc>
      </w:tr>
    </w:tbl>
    <w:p w14:paraId="32BDDE5D" w14:textId="77777777" w:rsidR="00192D51" w:rsidRDefault="00192D51">
      <w:pPr>
        <w:rPr>
          <w:sz w:val="2"/>
          <w:szCs w:val="2"/>
        </w:rPr>
        <w:sectPr w:rsidR="00192D51">
          <w:pgSz w:w="11910" w:h="16840"/>
          <w:pgMar w:top="1040" w:right="708" w:bottom="1404" w:left="850" w:header="720" w:footer="720" w:gutter="0"/>
          <w:cols w:space="720"/>
        </w:sect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6CA4A13" w14:textId="77777777">
        <w:trPr>
          <w:trHeight w:val="481"/>
        </w:trPr>
        <w:tc>
          <w:tcPr>
            <w:tcW w:w="1872" w:type="dxa"/>
          </w:tcPr>
          <w:p w14:paraId="390854E0" w14:textId="77777777" w:rsidR="00192D51" w:rsidRDefault="00460E6F">
            <w:pPr>
              <w:pStyle w:val="TableParagraph"/>
              <w:spacing w:before="95"/>
              <w:ind w:left="10"/>
              <w:jc w:val="center"/>
              <w:rPr>
                <w:sz w:val="24"/>
              </w:rPr>
            </w:pPr>
            <w:r>
              <w:rPr>
                <w:spacing w:val="-10"/>
                <w:sz w:val="24"/>
              </w:rPr>
              <w:lastRenderedPageBreak/>
              <w:t>1</w:t>
            </w:r>
          </w:p>
        </w:tc>
        <w:tc>
          <w:tcPr>
            <w:tcW w:w="1133" w:type="dxa"/>
          </w:tcPr>
          <w:p w14:paraId="0FACECF8" w14:textId="77777777" w:rsidR="00192D51" w:rsidRDefault="00460E6F">
            <w:pPr>
              <w:pStyle w:val="TableParagraph"/>
              <w:spacing w:before="95"/>
              <w:ind w:left="13" w:right="8"/>
              <w:jc w:val="center"/>
              <w:rPr>
                <w:sz w:val="24"/>
              </w:rPr>
            </w:pPr>
            <w:r>
              <w:rPr>
                <w:spacing w:val="-10"/>
                <w:sz w:val="24"/>
              </w:rPr>
              <w:t>2</w:t>
            </w:r>
          </w:p>
        </w:tc>
        <w:tc>
          <w:tcPr>
            <w:tcW w:w="631" w:type="dxa"/>
          </w:tcPr>
          <w:p w14:paraId="780BA687" w14:textId="77777777" w:rsidR="00192D51" w:rsidRDefault="00460E6F">
            <w:pPr>
              <w:pStyle w:val="TableParagraph"/>
              <w:spacing w:before="95"/>
              <w:ind w:left="9"/>
              <w:jc w:val="center"/>
              <w:rPr>
                <w:sz w:val="24"/>
              </w:rPr>
            </w:pPr>
            <w:r>
              <w:rPr>
                <w:spacing w:val="-10"/>
                <w:sz w:val="24"/>
              </w:rPr>
              <w:t>3</w:t>
            </w:r>
          </w:p>
        </w:tc>
        <w:tc>
          <w:tcPr>
            <w:tcW w:w="849" w:type="dxa"/>
          </w:tcPr>
          <w:p w14:paraId="72009156" w14:textId="77777777" w:rsidR="00192D51" w:rsidRDefault="00460E6F">
            <w:pPr>
              <w:pStyle w:val="TableParagraph"/>
              <w:spacing w:before="95"/>
              <w:ind w:left="87" w:right="80"/>
              <w:jc w:val="center"/>
              <w:rPr>
                <w:sz w:val="24"/>
              </w:rPr>
            </w:pPr>
            <w:r>
              <w:rPr>
                <w:spacing w:val="-10"/>
                <w:sz w:val="24"/>
              </w:rPr>
              <w:t>4</w:t>
            </w:r>
          </w:p>
        </w:tc>
        <w:tc>
          <w:tcPr>
            <w:tcW w:w="1757" w:type="dxa"/>
          </w:tcPr>
          <w:p w14:paraId="1AD479AB" w14:textId="77777777" w:rsidR="00192D51" w:rsidRDefault="00460E6F">
            <w:pPr>
              <w:pStyle w:val="TableParagraph"/>
              <w:spacing w:before="95"/>
              <w:ind w:left="10" w:right="2"/>
              <w:jc w:val="center"/>
              <w:rPr>
                <w:sz w:val="24"/>
              </w:rPr>
            </w:pPr>
            <w:r>
              <w:rPr>
                <w:spacing w:val="-10"/>
                <w:sz w:val="24"/>
              </w:rPr>
              <w:t>5</w:t>
            </w:r>
          </w:p>
        </w:tc>
        <w:tc>
          <w:tcPr>
            <w:tcW w:w="1419" w:type="dxa"/>
          </w:tcPr>
          <w:p w14:paraId="644C5E79" w14:textId="77777777" w:rsidR="00192D51" w:rsidRDefault="00460E6F">
            <w:pPr>
              <w:pStyle w:val="TableParagraph"/>
              <w:spacing w:before="95"/>
              <w:ind w:left="11"/>
              <w:jc w:val="center"/>
              <w:rPr>
                <w:sz w:val="24"/>
              </w:rPr>
            </w:pPr>
            <w:r>
              <w:rPr>
                <w:spacing w:val="-10"/>
                <w:sz w:val="24"/>
              </w:rPr>
              <w:t>6</w:t>
            </w:r>
          </w:p>
        </w:tc>
        <w:tc>
          <w:tcPr>
            <w:tcW w:w="1416" w:type="dxa"/>
          </w:tcPr>
          <w:p w14:paraId="60D1417D" w14:textId="77777777" w:rsidR="00192D51" w:rsidRDefault="00460E6F">
            <w:pPr>
              <w:pStyle w:val="TableParagraph"/>
              <w:spacing w:before="95"/>
              <w:ind w:left="88" w:right="80"/>
              <w:jc w:val="center"/>
              <w:rPr>
                <w:sz w:val="24"/>
              </w:rPr>
            </w:pPr>
            <w:r>
              <w:rPr>
                <w:spacing w:val="-10"/>
                <w:sz w:val="24"/>
              </w:rPr>
              <w:t>7</w:t>
            </w:r>
          </w:p>
        </w:tc>
      </w:tr>
      <w:tr w:rsidR="00192D51" w14:paraId="5338E772" w14:textId="77777777">
        <w:trPr>
          <w:trHeight w:val="480"/>
        </w:trPr>
        <w:tc>
          <w:tcPr>
            <w:tcW w:w="1872" w:type="dxa"/>
          </w:tcPr>
          <w:p w14:paraId="2988A9CC" w14:textId="77777777" w:rsidR="00192D51" w:rsidRDefault="00192D51">
            <w:pPr>
              <w:pStyle w:val="TableParagraph"/>
              <w:rPr>
                <w:sz w:val="20"/>
              </w:rPr>
            </w:pPr>
          </w:p>
        </w:tc>
        <w:tc>
          <w:tcPr>
            <w:tcW w:w="1133" w:type="dxa"/>
          </w:tcPr>
          <w:p w14:paraId="7AE6CA5A" w14:textId="77777777" w:rsidR="00192D51" w:rsidRDefault="00192D51">
            <w:pPr>
              <w:pStyle w:val="TableParagraph"/>
              <w:rPr>
                <w:sz w:val="20"/>
              </w:rPr>
            </w:pPr>
          </w:p>
        </w:tc>
        <w:tc>
          <w:tcPr>
            <w:tcW w:w="631" w:type="dxa"/>
          </w:tcPr>
          <w:p w14:paraId="02EDD755" w14:textId="77777777" w:rsidR="00192D51" w:rsidRDefault="00192D51">
            <w:pPr>
              <w:pStyle w:val="TableParagraph"/>
              <w:rPr>
                <w:sz w:val="20"/>
              </w:rPr>
            </w:pPr>
          </w:p>
        </w:tc>
        <w:tc>
          <w:tcPr>
            <w:tcW w:w="849" w:type="dxa"/>
          </w:tcPr>
          <w:p w14:paraId="796A9C6F" w14:textId="77777777" w:rsidR="00192D51" w:rsidRDefault="00192D51">
            <w:pPr>
              <w:pStyle w:val="TableParagraph"/>
              <w:rPr>
                <w:sz w:val="20"/>
              </w:rPr>
            </w:pPr>
          </w:p>
        </w:tc>
        <w:tc>
          <w:tcPr>
            <w:tcW w:w="1757" w:type="dxa"/>
          </w:tcPr>
          <w:p w14:paraId="0A005640" w14:textId="77777777" w:rsidR="00192D51" w:rsidRDefault="00192D51">
            <w:pPr>
              <w:pStyle w:val="TableParagraph"/>
              <w:rPr>
                <w:sz w:val="20"/>
              </w:rPr>
            </w:pPr>
          </w:p>
        </w:tc>
        <w:tc>
          <w:tcPr>
            <w:tcW w:w="1419" w:type="dxa"/>
          </w:tcPr>
          <w:p w14:paraId="49F98C79" w14:textId="77777777" w:rsidR="00192D51" w:rsidRDefault="00192D51">
            <w:pPr>
              <w:pStyle w:val="TableParagraph"/>
              <w:rPr>
                <w:sz w:val="20"/>
              </w:rPr>
            </w:pPr>
          </w:p>
        </w:tc>
        <w:tc>
          <w:tcPr>
            <w:tcW w:w="1416" w:type="dxa"/>
          </w:tcPr>
          <w:p w14:paraId="058ED2C8" w14:textId="77777777" w:rsidR="00192D51" w:rsidRDefault="00192D51">
            <w:pPr>
              <w:pStyle w:val="TableParagraph"/>
              <w:rPr>
                <w:sz w:val="20"/>
              </w:rPr>
            </w:pPr>
          </w:p>
        </w:tc>
      </w:tr>
    </w:tbl>
    <w:p w14:paraId="4913E15F" w14:textId="77777777" w:rsidR="00192D51" w:rsidRDefault="00192D51">
      <w:pPr>
        <w:pStyle w:val="a3"/>
        <w:spacing w:before="68"/>
        <w:ind w:left="0"/>
        <w:jc w:val="left"/>
        <w:rPr>
          <w:rFonts w:ascii="Courier New"/>
          <w:sz w:val="20"/>
        </w:rPr>
      </w:pPr>
    </w:p>
    <w:p w14:paraId="1AB9D500" w14:textId="2786286F" w:rsidR="00192D51" w:rsidRDefault="00460E6F">
      <w:pPr>
        <w:ind w:left="114" w:right="3692"/>
        <w:rPr>
          <w:rFonts w:ascii="Courier New" w:hAnsi="Courier New"/>
          <w:sz w:val="20"/>
        </w:rPr>
      </w:pPr>
      <w:proofErr w:type="gramStart"/>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6057EE" w:rsidRPr="006057EE">
        <w:rPr>
          <w:rFonts w:ascii="Courier New" w:hAnsi="Courier New"/>
          <w:sz w:val="20"/>
        </w:rPr>
        <w:t>Тубинский</w:t>
      </w:r>
      <w:r>
        <w:rPr>
          <w:rFonts w:ascii="Courier New" w:hAnsi="Courier New"/>
          <w:spacing w:val="-9"/>
          <w:sz w:val="20"/>
        </w:rPr>
        <w:t xml:space="preserve"> </w:t>
      </w:r>
      <w:r>
        <w:rPr>
          <w:rFonts w:ascii="Courier New" w:hAnsi="Courier New"/>
          <w:sz w:val="20"/>
        </w:rPr>
        <w:t>сельсовет (или иное уполномоченное</w:t>
      </w:r>
      <w:proofErr w:type="gramEnd"/>
    </w:p>
    <w:p w14:paraId="662D3285" w14:textId="77777777" w:rsidR="00192D51" w:rsidRDefault="00460E6F">
      <w:pPr>
        <w:spacing w:before="1" w:line="226" w:lineRule="exact"/>
        <w:ind w:left="114"/>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7216" behindDoc="0" locked="0" layoutInCell="1" allowOverlap="1" wp14:anchorId="2E00FD66" wp14:editId="7705FA35">
                <wp:simplePos x="0" y="0"/>
                <wp:positionH relativeFrom="page">
                  <wp:posOffset>2746248</wp:posOffset>
                </wp:positionH>
                <wp:positionV relativeFrom="paragraph">
                  <wp:posOffset>138309</wp:posOffset>
                </wp:positionV>
                <wp:extent cx="685800" cy="12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0BEBA83" id="Graphic 292" o:spid="_x0000_s1026" style="position:absolute;margin-left:216.25pt;margin-top:10.9pt;width:54pt;height:.1pt;z-index:15817216;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17728" behindDoc="0" locked="0" layoutInCell="1" allowOverlap="1" wp14:anchorId="3B5CC063" wp14:editId="704D56A0">
                <wp:simplePos x="0" y="0"/>
                <wp:positionH relativeFrom="page">
                  <wp:posOffset>3508248</wp:posOffset>
                </wp:positionH>
                <wp:positionV relativeFrom="paragraph">
                  <wp:posOffset>138309</wp:posOffset>
                </wp:positionV>
                <wp:extent cx="1600200"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52DE54F" id="Graphic 293" o:spid="_x0000_s1026" style="position:absolute;margin-left:276.25pt;margin-top:10.9pt;width:126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" path="m,l1600200,e" filled="f" strokeweight=".14406mm">
                <v:path arrowok="t"/>
                <w10:wrap anchorx="page"/>
              </v:shape>
            </w:pict>
          </mc:Fallback>
        </mc:AlternateContent>
      </w:r>
      <w:r>
        <w:rPr>
          <w:rFonts w:ascii="Courier New" w:hAnsi="Courier New"/>
          <w:spacing w:val="-2"/>
          <w:sz w:val="20"/>
        </w:rPr>
        <w:t>лицо)</w:t>
      </w:r>
    </w:p>
    <w:p w14:paraId="6EF80A21" w14:textId="77777777" w:rsidR="00192D51" w:rsidRDefault="00460E6F">
      <w:pPr>
        <w:spacing w:line="226" w:lineRule="exact"/>
        <w:ind w:left="323"/>
        <w:jc w:val="center"/>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3CA990D2" w14:textId="77777777" w:rsidR="00192D51" w:rsidRDefault="00192D51">
      <w:pPr>
        <w:pStyle w:val="a3"/>
        <w:ind w:left="0"/>
        <w:jc w:val="left"/>
        <w:rPr>
          <w:rFonts w:ascii="Courier New"/>
          <w:sz w:val="20"/>
        </w:rPr>
      </w:pPr>
    </w:p>
    <w:p w14:paraId="50259371"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4C963702"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9C92337" w14:textId="77777777" w:rsidR="00192D51" w:rsidRDefault="00460E6F">
      <w:pPr>
        <w:spacing w:before="2"/>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458C680" w14:textId="77777777" w:rsidR="00192D51" w:rsidRDefault="00192D51">
      <w:pPr>
        <w:rPr>
          <w:rFonts w:ascii="Courier New" w:hAnsi="Courier New"/>
          <w:sz w:val="20"/>
        </w:rPr>
        <w:sectPr w:rsidR="00192D51">
          <w:type w:val="continuous"/>
          <w:pgSz w:w="11910" w:h="16840"/>
          <w:pgMar w:top="1100" w:right="708" w:bottom="280" w:left="850" w:header="720" w:footer="720" w:gutter="0"/>
          <w:cols w:space="720"/>
        </w:sectPr>
      </w:pPr>
    </w:p>
    <w:p w14:paraId="0CC40E52"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8660FF7" w14:textId="007F47B2"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E7F6F10" w14:textId="77777777" w:rsidR="00192D51" w:rsidRDefault="00192D51">
      <w:pPr>
        <w:pStyle w:val="a3"/>
        <w:ind w:left="0"/>
        <w:jc w:val="left"/>
        <w:rPr>
          <w:sz w:val="24"/>
        </w:rPr>
      </w:pPr>
    </w:p>
    <w:p w14:paraId="59D4AE13" w14:textId="77777777" w:rsidR="00192D51" w:rsidRDefault="00192D51">
      <w:pPr>
        <w:pStyle w:val="a3"/>
        <w:spacing w:before="12"/>
        <w:ind w:left="0"/>
        <w:jc w:val="left"/>
        <w:rPr>
          <w:sz w:val="24"/>
        </w:rPr>
      </w:pPr>
    </w:p>
    <w:p w14:paraId="4F26F302" w14:textId="77777777" w:rsidR="00192D51" w:rsidRDefault="00460E6F">
      <w:pPr>
        <w:spacing w:before="1"/>
        <w:ind w:right="1114"/>
        <w:jc w:val="center"/>
        <w:rPr>
          <w:rFonts w:ascii="Courier New" w:hAnsi="Courier New"/>
          <w:sz w:val="20"/>
        </w:rPr>
      </w:pPr>
      <w:bookmarkStart w:id="120" w:name="_bookmark113"/>
      <w:bookmarkEnd w:id="120"/>
      <w:r>
        <w:rPr>
          <w:rFonts w:ascii="Courier New" w:hAnsi="Courier New"/>
          <w:spacing w:val="-2"/>
          <w:sz w:val="20"/>
        </w:rPr>
        <w:t>Уведомление</w:t>
      </w:r>
    </w:p>
    <w:p w14:paraId="244560FB" w14:textId="77777777" w:rsidR="00192D51" w:rsidRDefault="00460E6F">
      <w:pPr>
        <w:spacing w:before="1"/>
        <w:ind w:right="1117"/>
        <w:jc w:val="center"/>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приостановлении</w:t>
      </w:r>
      <w:r>
        <w:rPr>
          <w:rFonts w:ascii="Courier New" w:hAnsi="Courier New"/>
          <w:spacing w:val="-10"/>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10"/>
          <w:sz w:val="20"/>
        </w:rPr>
        <w:t xml:space="preserve"> </w:t>
      </w:r>
      <w:r>
        <w:rPr>
          <w:rFonts w:ascii="Courier New" w:hAnsi="Courier New"/>
          <w:spacing w:val="-2"/>
          <w:sz w:val="20"/>
        </w:rPr>
        <w:t>счета</w:t>
      </w:r>
    </w:p>
    <w:p w14:paraId="14A63B14"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52577175" w14:textId="77777777">
        <w:trPr>
          <w:trHeight w:val="479"/>
        </w:trPr>
        <w:tc>
          <w:tcPr>
            <w:tcW w:w="2993" w:type="dxa"/>
          </w:tcPr>
          <w:p w14:paraId="48352317" w14:textId="77777777" w:rsidR="00192D51" w:rsidRDefault="00192D51">
            <w:pPr>
              <w:pStyle w:val="TableParagraph"/>
            </w:pPr>
          </w:p>
        </w:tc>
        <w:tc>
          <w:tcPr>
            <w:tcW w:w="3238" w:type="dxa"/>
          </w:tcPr>
          <w:p w14:paraId="3990055E" w14:textId="77777777" w:rsidR="00192D51" w:rsidRDefault="00460E6F">
            <w:pPr>
              <w:pStyle w:val="TableParagraph"/>
              <w:tabs>
                <w:tab w:val="left" w:pos="2284"/>
                <w:tab w:val="left" w:pos="2826"/>
              </w:tabs>
              <w:spacing w:before="95"/>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Borders>
              <w:right w:val="single" w:sz="4" w:space="0" w:color="000000"/>
            </w:tcBorders>
          </w:tcPr>
          <w:p w14:paraId="652AC315"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348AF7F6" w14:textId="77777777" w:rsidR="00192D51" w:rsidRDefault="00460E6F">
            <w:pPr>
              <w:pStyle w:val="TableParagraph"/>
              <w:spacing w:before="95"/>
              <w:ind w:left="9"/>
              <w:jc w:val="center"/>
              <w:rPr>
                <w:sz w:val="24"/>
              </w:rPr>
            </w:pPr>
            <w:r>
              <w:rPr>
                <w:spacing w:val="-4"/>
                <w:sz w:val="24"/>
              </w:rPr>
              <w:t>Коды</w:t>
            </w:r>
          </w:p>
        </w:tc>
      </w:tr>
      <w:tr w:rsidR="00192D51" w14:paraId="7F8048C4" w14:textId="77777777">
        <w:trPr>
          <w:trHeight w:val="482"/>
        </w:trPr>
        <w:tc>
          <w:tcPr>
            <w:tcW w:w="2993" w:type="dxa"/>
          </w:tcPr>
          <w:p w14:paraId="7FA86E37" w14:textId="77777777" w:rsidR="00192D51" w:rsidRDefault="00460E6F">
            <w:pPr>
              <w:pStyle w:val="TableParagraph"/>
              <w:spacing w:before="95"/>
              <w:ind w:left="54"/>
              <w:rPr>
                <w:sz w:val="24"/>
              </w:rPr>
            </w:pPr>
            <w:r>
              <w:rPr>
                <w:sz w:val="24"/>
              </w:rPr>
              <w:t xml:space="preserve">От </w:t>
            </w:r>
            <w:r>
              <w:rPr>
                <w:spacing w:val="-2"/>
                <w:sz w:val="24"/>
              </w:rPr>
              <w:t>кого:</w:t>
            </w:r>
          </w:p>
        </w:tc>
        <w:tc>
          <w:tcPr>
            <w:tcW w:w="3238" w:type="dxa"/>
          </w:tcPr>
          <w:p w14:paraId="7B993694" w14:textId="77777777" w:rsidR="00192D51" w:rsidRDefault="00192D51">
            <w:pPr>
              <w:pStyle w:val="TableParagraph"/>
            </w:pPr>
          </w:p>
        </w:tc>
        <w:tc>
          <w:tcPr>
            <w:tcW w:w="1417" w:type="dxa"/>
            <w:tcBorders>
              <w:right w:val="single" w:sz="4" w:space="0" w:color="000000"/>
            </w:tcBorders>
          </w:tcPr>
          <w:p w14:paraId="3FCFBCA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F86553A" w14:textId="77777777" w:rsidR="00192D51" w:rsidRDefault="00192D51">
            <w:pPr>
              <w:pStyle w:val="TableParagraph"/>
            </w:pPr>
          </w:p>
        </w:tc>
      </w:tr>
      <w:tr w:rsidR="00192D51" w14:paraId="40010135" w14:textId="77777777">
        <w:trPr>
          <w:trHeight w:val="479"/>
        </w:trPr>
        <w:tc>
          <w:tcPr>
            <w:tcW w:w="2993" w:type="dxa"/>
          </w:tcPr>
          <w:p w14:paraId="777477F8"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4A2B4D2B" w14:textId="22593EFB" w:rsidR="00192D51" w:rsidRDefault="00460E6F">
            <w:pPr>
              <w:pStyle w:val="TableParagraph"/>
              <w:spacing w:before="92"/>
              <w:ind w:left="101" w:right="96" w:firstLine="168"/>
              <w:rPr>
                <w:sz w:val="24"/>
              </w:rPr>
            </w:pPr>
            <w:r>
              <w:rPr>
                <w:sz w:val="24"/>
              </w:rPr>
              <w:t>Администрация сельского поселения</w:t>
            </w:r>
            <w:r>
              <w:rPr>
                <w:spacing w:val="-15"/>
                <w:sz w:val="24"/>
              </w:rPr>
              <w:t xml:space="preserve"> </w:t>
            </w:r>
            <w:r w:rsidR="006057EE" w:rsidRPr="006057EE">
              <w:rPr>
                <w:sz w:val="24"/>
              </w:rPr>
              <w:t xml:space="preserve">Тубинский </w:t>
            </w:r>
            <w:r>
              <w:rPr>
                <w:sz w:val="24"/>
              </w:rPr>
              <w:t>сельсовет муниципального</w:t>
            </w:r>
          </w:p>
          <w:p w14:paraId="7A3C4FFF"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76D5E09F"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06171EB0" w14:textId="77777777" w:rsidR="00192D51" w:rsidRDefault="00460E6F">
            <w:pPr>
              <w:pStyle w:val="TableParagraph"/>
              <w:spacing w:before="92"/>
              <w:ind w:left="11" w:right="93"/>
              <w:jc w:val="center"/>
              <w:rPr>
                <w:sz w:val="24"/>
              </w:rPr>
            </w:pPr>
            <w:r>
              <w:rPr>
                <w:spacing w:val="-2"/>
                <w:sz w:val="24"/>
              </w:rPr>
              <w:t>0274034308</w:t>
            </w:r>
          </w:p>
        </w:tc>
      </w:tr>
      <w:tr w:rsidR="00192D51" w14:paraId="30BBAE9F" w14:textId="77777777">
        <w:trPr>
          <w:trHeight w:val="384"/>
        </w:trPr>
        <w:tc>
          <w:tcPr>
            <w:tcW w:w="2993" w:type="dxa"/>
          </w:tcPr>
          <w:p w14:paraId="01981BBC" w14:textId="77777777" w:rsidR="00192D51" w:rsidRDefault="00192D51">
            <w:pPr>
              <w:pStyle w:val="TableParagraph"/>
            </w:pPr>
          </w:p>
        </w:tc>
        <w:tc>
          <w:tcPr>
            <w:tcW w:w="3238" w:type="dxa"/>
            <w:vMerge/>
            <w:tcBorders>
              <w:top w:val="nil"/>
              <w:bottom w:val="single" w:sz="4" w:space="0" w:color="000000"/>
            </w:tcBorders>
          </w:tcPr>
          <w:p w14:paraId="436CA7BB" w14:textId="77777777" w:rsidR="00192D51" w:rsidRDefault="00192D51">
            <w:pPr>
              <w:rPr>
                <w:sz w:val="2"/>
                <w:szCs w:val="2"/>
              </w:rPr>
            </w:pPr>
          </w:p>
        </w:tc>
        <w:tc>
          <w:tcPr>
            <w:tcW w:w="1417" w:type="dxa"/>
            <w:tcBorders>
              <w:right w:val="single" w:sz="4" w:space="0" w:color="000000"/>
            </w:tcBorders>
          </w:tcPr>
          <w:p w14:paraId="3A6B7FC3" w14:textId="77777777" w:rsidR="00192D51" w:rsidRDefault="00460E6F">
            <w:pPr>
              <w:pStyle w:val="TableParagraph"/>
              <w:spacing w:before="92" w:line="272" w:lineRule="exact"/>
              <w:ind w:right="49"/>
              <w:jc w:val="right"/>
              <w:rPr>
                <w:sz w:val="24"/>
              </w:rPr>
            </w:pPr>
            <w:r>
              <w:rPr>
                <w:spacing w:val="-5"/>
                <w:sz w:val="24"/>
              </w:rPr>
              <w:t>КПП</w:t>
            </w:r>
          </w:p>
        </w:tc>
        <w:tc>
          <w:tcPr>
            <w:tcW w:w="1419" w:type="dxa"/>
            <w:tcBorders>
              <w:top w:val="single" w:sz="4" w:space="0" w:color="000000"/>
              <w:left w:val="single" w:sz="4" w:space="0" w:color="000000"/>
              <w:right w:val="single" w:sz="4" w:space="0" w:color="000000"/>
            </w:tcBorders>
          </w:tcPr>
          <w:p w14:paraId="49111E14" w14:textId="77777777" w:rsidR="00192D51" w:rsidRDefault="00192D51">
            <w:pPr>
              <w:pStyle w:val="TableParagraph"/>
            </w:pPr>
          </w:p>
        </w:tc>
      </w:tr>
      <w:tr w:rsidR="00192D51" w14:paraId="62FC3595" w14:textId="77777777">
        <w:trPr>
          <w:trHeight w:val="699"/>
        </w:trPr>
        <w:tc>
          <w:tcPr>
            <w:tcW w:w="2993" w:type="dxa"/>
          </w:tcPr>
          <w:p w14:paraId="2B26DCEF" w14:textId="77777777" w:rsidR="00192D51" w:rsidRDefault="00192D51">
            <w:pPr>
              <w:pStyle w:val="TableParagraph"/>
            </w:pPr>
          </w:p>
        </w:tc>
        <w:tc>
          <w:tcPr>
            <w:tcW w:w="3238" w:type="dxa"/>
            <w:vMerge/>
            <w:tcBorders>
              <w:top w:val="nil"/>
              <w:bottom w:val="single" w:sz="4" w:space="0" w:color="000000"/>
            </w:tcBorders>
          </w:tcPr>
          <w:p w14:paraId="0CF68821" w14:textId="77777777" w:rsidR="00192D51" w:rsidRDefault="00192D51">
            <w:pPr>
              <w:rPr>
                <w:sz w:val="2"/>
                <w:szCs w:val="2"/>
              </w:rPr>
            </w:pPr>
          </w:p>
        </w:tc>
        <w:tc>
          <w:tcPr>
            <w:tcW w:w="1417" w:type="dxa"/>
            <w:tcBorders>
              <w:right w:val="single" w:sz="4" w:space="0" w:color="000000"/>
            </w:tcBorders>
          </w:tcPr>
          <w:p w14:paraId="68D12284" w14:textId="77777777" w:rsidR="00192D51" w:rsidRDefault="00192D51">
            <w:pPr>
              <w:pStyle w:val="TableParagraph"/>
            </w:pPr>
          </w:p>
        </w:tc>
        <w:tc>
          <w:tcPr>
            <w:tcW w:w="1419" w:type="dxa"/>
            <w:tcBorders>
              <w:left w:val="single" w:sz="4" w:space="0" w:color="000000"/>
              <w:bottom w:val="single" w:sz="4" w:space="0" w:color="000000"/>
              <w:right w:val="single" w:sz="4" w:space="0" w:color="000000"/>
            </w:tcBorders>
          </w:tcPr>
          <w:p w14:paraId="3A261B90" w14:textId="77777777" w:rsidR="00192D51" w:rsidRDefault="00460E6F">
            <w:pPr>
              <w:pStyle w:val="TableParagraph"/>
              <w:spacing w:before="5"/>
              <w:ind w:left="11" w:right="213"/>
              <w:jc w:val="center"/>
              <w:rPr>
                <w:sz w:val="24"/>
              </w:rPr>
            </w:pPr>
            <w:r>
              <w:rPr>
                <w:spacing w:val="-2"/>
                <w:sz w:val="24"/>
              </w:rPr>
              <w:t>027401001</w:t>
            </w:r>
          </w:p>
        </w:tc>
      </w:tr>
      <w:tr w:rsidR="00192D51" w14:paraId="26AC0CAC" w14:textId="77777777">
        <w:trPr>
          <w:trHeight w:val="479"/>
        </w:trPr>
        <w:tc>
          <w:tcPr>
            <w:tcW w:w="2993" w:type="dxa"/>
          </w:tcPr>
          <w:p w14:paraId="00A07FE8" w14:textId="77777777" w:rsidR="00192D51" w:rsidRDefault="00460E6F">
            <w:pPr>
              <w:pStyle w:val="TableParagraph"/>
              <w:spacing w:before="92"/>
              <w:ind w:left="54"/>
              <w:rPr>
                <w:sz w:val="24"/>
              </w:rPr>
            </w:pPr>
            <w:r>
              <w:rPr>
                <w:spacing w:val="-2"/>
                <w:sz w:val="24"/>
              </w:rPr>
              <w:t>Кому:</w:t>
            </w:r>
          </w:p>
        </w:tc>
        <w:tc>
          <w:tcPr>
            <w:tcW w:w="3238" w:type="dxa"/>
            <w:tcBorders>
              <w:top w:val="single" w:sz="4" w:space="0" w:color="000000"/>
            </w:tcBorders>
          </w:tcPr>
          <w:p w14:paraId="2857948A" w14:textId="77777777" w:rsidR="00192D51" w:rsidRDefault="00192D51">
            <w:pPr>
              <w:pStyle w:val="TableParagraph"/>
            </w:pPr>
          </w:p>
        </w:tc>
        <w:tc>
          <w:tcPr>
            <w:tcW w:w="1417" w:type="dxa"/>
            <w:tcBorders>
              <w:right w:val="single" w:sz="4" w:space="0" w:color="000000"/>
            </w:tcBorders>
          </w:tcPr>
          <w:p w14:paraId="42EA40E2"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FC7FFC6" w14:textId="77777777" w:rsidR="00192D51" w:rsidRDefault="00192D51">
            <w:pPr>
              <w:pStyle w:val="TableParagraph"/>
            </w:pPr>
          </w:p>
        </w:tc>
      </w:tr>
      <w:tr w:rsidR="00192D51" w14:paraId="72A1AE96" w14:textId="77777777">
        <w:trPr>
          <w:trHeight w:val="479"/>
        </w:trPr>
        <w:tc>
          <w:tcPr>
            <w:tcW w:w="2993" w:type="dxa"/>
            <w:vMerge w:val="restart"/>
          </w:tcPr>
          <w:p w14:paraId="316EEFBD" w14:textId="77777777" w:rsidR="00192D51" w:rsidRDefault="00460E6F">
            <w:pPr>
              <w:pStyle w:val="TableParagraph"/>
              <w:spacing w:before="92"/>
              <w:ind w:left="54"/>
              <w:rPr>
                <w:sz w:val="24"/>
              </w:rPr>
            </w:pPr>
            <w:r>
              <w:rPr>
                <w:spacing w:val="-2"/>
                <w:sz w:val="24"/>
              </w:rPr>
              <w:t>Наименование</w:t>
            </w:r>
          </w:p>
          <w:p w14:paraId="07EFE38E"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18F9736A" w14:textId="77777777" w:rsidR="00192D51" w:rsidRDefault="00460E6F">
            <w:pPr>
              <w:pStyle w:val="TableParagraph"/>
              <w:spacing w:before="1"/>
              <w:ind w:left="54"/>
              <w:rPr>
                <w:sz w:val="24"/>
              </w:rPr>
            </w:pPr>
            <w:r>
              <w:rPr>
                <w:spacing w:val="-2"/>
                <w:sz w:val="24"/>
              </w:rPr>
              <w:t>сопровождения,</w:t>
            </w:r>
          </w:p>
          <w:p w14:paraId="34CD5F28"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45C85D78"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3238" w:type="dxa"/>
          </w:tcPr>
          <w:p w14:paraId="32B69990" w14:textId="77777777" w:rsidR="00192D51" w:rsidRDefault="00192D51">
            <w:pPr>
              <w:pStyle w:val="TableParagraph"/>
            </w:pPr>
          </w:p>
        </w:tc>
        <w:tc>
          <w:tcPr>
            <w:tcW w:w="1417" w:type="dxa"/>
            <w:tcBorders>
              <w:right w:val="single" w:sz="4" w:space="0" w:color="000000"/>
            </w:tcBorders>
          </w:tcPr>
          <w:p w14:paraId="222E0268"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5A1F0222" w14:textId="77777777" w:rsidR="00192D51" w:rsidRDefault="00192D51">
            <w:pPr>
              <w:pStyle w:val="TableParagraph"/>
            </w:pPr>
          </w:p>
        </w:tc>
      </w:tr>
      <w:tr w:rsidR="00192D51" w14:paraId="452B57C8" w14:textId="77777777">
        <w:trPr>
          <w:trHeight w:val="479"/>
        </w:trPr>
        <w:tc>
          <w:tcPr>
            <w:tcW w:w="2993" w:type="dxa"/>
            <w:vMerge/>
            <w:tcBorders>
              <w:top w:val="nil"/>
            </w:tcBorders>
          </w:tcPr>
          <w:p w14:paraId="3FB3A156" w14:textId="77777777" w:rsidR="00192D51" w:rsidRDefault="00192D51">
            <w:pPr>
              <w:rPr>
                <w:sz w:val="2"/>
                <w:szCs w:val="2"/>
              </w:rPr>
            </w:pPr>
          </w:p>
        </w:tc>
        <w:tc>
          <w:tcPr>
            <w:tcW w:w="3238" w:type="dxa"/>
          </w:tcPr>
          <w:p w14:paraId="694128FF" w14:textId="77777777" w:rsidR="00192D51" w:rsidRDefault="00192D51">
            <w:pPr>
              <w:pStyle w:val="TableParagraph"/>
            </w:pPr>
          </w:p>
        </w:tc>
        <w:tc>
          <w:tcPr>
            <w:tcW w:w="1417" w:type="dxa"/>
            <w:tcBorders>
              <w:right w:val="single" w:sz="4" w:space="0" w:color="000000"/>
            </w:tcBorders>
          </w:tcPr>
          <w:p w14:paraId="03CEA6C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29E1594B" w14:textId="77777777" w:rsidR="00192D51" w:rsidRDefault="00192D51">
            <w:pPr>
              <w:pStyle w:val="TableParagraph"/>
            </w:pPr>
          </w:p>
        </w:tc>
      </w:tr>
      <w:tr w:rsidR="00192D51" w14:paraId="19590C8A" w14:textId="77777777">
        <w:trPr>
          <w:trHeight w:val="1984"/>
        </w:trPr>
        <w:tc>
          <w:tcPr>
            <w:tcW w:w="2993" w:type="dxa"/>
            <w:vMerge/>
            <w:tcBorders>
              <w:top w:val="nil"/>
            </w:tcBorders>
          </w:tcPr>
          <w:p w14:paraId="2AD35CB7" w14:textId="77777777" w:rsidR="00192D51" w:rsidRDefault="00192D51">
            <w:pPr>
              <w:rPr>
                <w:sz w:val="2"/>
                <w:szCs w:val="2"/>
              </w:rPr>
            </w:pPr>
          </w:p>
        </w:tc>
        <w:tc>
          <w:tcPr>
            <w:tcW w:w="3238" w:type="dxa"/>
            <w:tcBorders>
              <w:bottom w:val="single" w:sz="4" w:space="0" w:color="000000"/>
            </w:tcBorders>
          </w:tcPr>
          <w:p w14:paraId="09988FC8" w14:textId="77777777" w:rsidR="00192D51" w:rsidRDefault="00192D51">
            <w:pPr>
              <w:pStyle w:val="TableParagraph"/>
            </w:pPr>
          </w:p>
        </w:tc>
        <w:tc>
          <w:tcPr>
            <w:tcW w:w="1417" w:type="dxa"/>
            <w:tcBorders>
              <w:right w:val="single" w:sz="4" w:space="0" w:color="000000"/>
            </w:tcBorders>
          </w:tcPr>
          <w:p w14:paraId="3CD0A115" w14:textId="77777777" w:rsidR="00192D51" w:rsidRDefault="00460E6F">
            <w:pPr>
              <w:pStyle w:val="TableParagraph"/>
              <w:spacing w:before="95"/>
              <w:ind w:left="422" w:right="43" w:firstLine="310"/>
              <w:rPr>
                <w:sz w:val="24"/>
              </w:rPr>
            </w:pPr>
            <w:r>
              <w:rPr>
                <w:spacing w:val="-2"/>
                <w:sz w:val="24"/>
              </w:rPr>
              <w:t>номер лицевого</w:t>
            </w:r>
          </w:p>
          <w:p w14:paraId="2AC069AA"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32A259BA" w14:textId="77777777" w:rsidR="00192D51" w:rsidRDefault="00192D51">
            <w:pPr>
              <w:pStyle w:val="TableParagraph"/>
            </w:pPr>
          </w:p>
        </w:tc>
      </w:tr>
      <w:tr w:rsidR="00192D51" w14:paraId="1DC4DF8E" w14:textId="77777777">
        <w:trPr>
          <w:trHeight w:val="370"/>
        </w:trPr>
        <w:tc>
          <w:tcPr>
            <w:tcW w:w="2993" w:type="dxa"/>
          </w:tcPr>
          <w:p w14:paraId="0842C70E" w14:textId="77777777" w:rsidR="00192D51" w:rsidRDefault="00460E6F">
            <w:pPr>
              <w:pStyle w:val="TableParagraph"/>
              <w:spacing w:before="95" w:line="256" w:lineRule="exact"/>
              <w:ind w:left="54"/>
              <w:rPr>
                <w:sz w:val="24"/>
              </w:rPr>
            </w:pPr>
            <w:r>
              <w:rPr>
                <w:sz w:val="24"/>
              </w:rPr>
              <w:t>(нужное</w:t>
            </w:r>
            <w:r>
              <w:rPr>
                <w:spacing w:val="-5"/>
                <w:sz w:val="24"/>
              </w:rPr>
              <w:t xml:space="preserve"> </w:t>
            </w:r>
            <w:r>
              <w:rPr>
                <w:spacing w:val="-2"/>
                <w:sz w:val="24"/>
              </w:rPr>
              <w:t>подчеркнуть)</w:t>
            </w:r>
          </w:p>
        </w:tc>
        <w:tc>
          <w:tcPr>
            <w:tcW w:w="3238" w:type="dxa"/>
            <w:tcBorders>
              <w:top w:val="single" w:sz="4" w:space="0" w:color="000000"/>
            </w:tcBorders>
          </w:tcPr>
          <w:p w14:paraId="04DB0B0D" w14:textId="77777777" w:rsidR="00192D51" w:rsidRDefault="00192D51">
            <w:pPr>
              <w:pStyle w:val="TableParagraph"/>
            </w:pPr>
          </w:p>
        </w:tc>
        <w:tc>
          <w:tcPr>
            <w:tcW w:w="1417" w:type="dxa"/>
          </w:tcPr>
          <w:p w14:paraId="6243B694" w14:textId="77777777" w:rsidR="00192D51" w:rsidRDefault="00192D51">
            <w:pPr>
              <w:pStyle w:val="TableParagraph"/>
            </w:pPr>
          </w:p>
        </w:tc>
        <w:tc>
          <w:tcPr>
            <w:tcW w:w="1419" w:type="dxa"/>
            <w:tcBorders>
              <w:top w:val="single" w:sz="4" w:space="0" w:color="000000"/>
            </w:tcBorders>
          </w:tcPr>
          <w:p w14:paraId="5AC04932" w14:textId="77777777" w:rsidR="00192D51" w:rsidRDefault="00192D51">
            <w:pPr>
              <w:pStyle w:val="TableParagraph"/>
            </w:pPr>
          </w:p>
        </w:tc>
      </w:tr>
    </w:tbl>
    <w:p w14:paraId="24C0FCA4" w14:textId="77777777" w:rsidR="00192D51" w:rsidRDefault="00192D51">
      <w:pPr>
        <w:pStyle w:val="a3"/>
        <w:spacing w:before="164"/>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850"/>
        <w:gridCol w:w="914"/>
        <w:gridCol w:w="849"/>
        <w:gridCol w:w="1757"/>
        <w:gridCol w:w="1419"/>
        <w:gridCol w:w="1416"/>
      </w:tblGrid>
      <w:tr w:rsidR="00192D51" w14:paraId="71208962" w14:textId="77777777">
        <w:trPr>
          <w:trHeight w:val="755"/>
        </w:trPr>
        <w:tc>
          <w:tcPr>
            <w:tcW w:w="1872" w:type="dxa"/>
            <w:vMerge w:val="restart"/>
          </w:tcPr>
          <w:p w14:paraId="1AA8DFF2" w14:textId="77777777" w:rsidR="00192D51" w:rsidRDefault="00192D51">
            <w:pPr>
              <w:pStyle w:val="TableParagraph"/>
              <w:spacing w:before="235"/>
              <w:rPr>
                <w:rFonts w:ascii="Courier New"/>
                <w:sz w:val="24"/>
              </w:rPr>
            </w:pPr>
          </w:p>
          <w:p w14:paraId="5BA3FB83" w14:textId="77777777" w:rsidR="00192D51" w:rsidRDefault="00460E6F">
            <w:pPr>
              <w:pStyle w:val="TableParagraph"/>
              <w:spacing w:before="1"/>
              <w:ind w:left="86" w:right="75" w:hanging="1"/>
              <w:jc w:val="center"/>
              <w:rPr>
                <w:sz w:val="24"/>
              </w:rPr>
            </w:pPr>
            <w:r>
              <w:rPr>
                <w:spacing w:val="-2"/>
                <w:sz w:val="24"/>
              </w:rPr>
              <w:t xml:space="preserve">Идентификатор </w:t>
            </w:r>
            <w:proofErr w:type="spellStart"/>
            <w:proofErr w:type="gramStart"/>
            <w:r>
              <w:rPr>
                <w:spacing w:val="-2"/>
                <w:sz w:val="24"/>
              </w:rPr>
              <w:t>государственног</w:t>
            </w:r>
            <w:proofErr w:type="spellEnd"/>
            <w:r>
              <w:rPr>
                <w:spacing w:val="-2"/>
                <w:sz w:val="24"/>
              </w:rPr>
              <w:t xml:space="preserve"> </w:t>
            </w:r>
            <w:r>
              <w:rPr>
                <w:sz w:val="24"/>
              </w:rPr>
              <w:t>о</w:t>
            </w:r>
            <w:proofErr w:type="gramEnd"/>
            <w:r>
              <w:rPr>
                <w:sz w:val="24"/>
              </w:rPr>
              <w:t xml:space="preserve"> контракта</w:t>
            </w:r>
          </w:p>
        </w:tc>
        <w:tc>
          <w:tcPr>
            <w:tcW w:w="4370" w:type="dxa"/>
            <w:gridSpan w:val="4"/>
          </w:tcPr>
          <w:p w14:paraId="3CF4BE10" w14:textId="77777777" w:rsidR="00192D51" w:rsidRDefault="00460E6F">
            <w:pPr>
              <w:pStyle w:val="TableParagraph"/>
              <w:spacing w:before="95"/>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142C2DC1" w14:textId="77777777" w:rsidR="00192D51" w:rsidRDefault="00460E6F">
            <w:pPr>
              <w:pStyle w:val="TableParagraph"/>
              <w:spacing w:before="95"/>
              <w:ind w:left="121" w:right="107" w:hanging="2"/>
              <w:jc w:val="center"/>
              <w:rPr>
                <w:sz w:val="24"/>
              </w:rPr>
            </w:pPr>
            <w:r>
              <w:rPr>
                <w:spacing w:val="-2"/>
                <w:sz w:val="24"/>
              </w:rPr>
              <w:t xml:space="preserve">Причина </w:t>
            </w:r>
            <w:proofErr w:type="spellStart"/>
            <w:r>
              <w:rPr>
                <w:spacing w:val="-2"/>
                <w:sz w:val="24"/>
              </w:rPr>
              <w:t>приостанов</w:t>
            </w:r>
            <w:proofErr w:type="spellEnd"/>
            <w:r>
              <w:rPr>
                <w:spacing w:val="-2"/>
                <w:sz w:val="24"/>
              </w:rPr>
              <w:t xml:space="preserve"> </w:t>
            </w:r>
            <w:proofErr w:type="spellStart"/>
            <w:r>
              <w:rPr>
                <w:spacing w:val="-2"/>
                <w:sz w:val="24"/>
              </w:rPr>
              <w:t>ления</w:t>
            </w:r>
            <w:proofErr w:type="spellEnd"/>
          </w:p>
          <w:p w14:paraId="7DE3F297" w14:textId="77777777" w:rsidR="00192D51" w:rsidRDefault="00460E6F">
            <w:pPr>
              <w:pStyle w:val="TableParagraph"/>
              <w:ind w:left="224" w:right="213"/>
              <w:jc w:val="center"/>
              <w:rPr>
                <w:sz w:val="24"/>
              </w:rPr>
            </w:pPr>
            <w:r>
              <w:rPr>
                <w:spacing w:val="-2"/>
                <w:sz w:val="24"/>
              </w:rPr>
              <w:t xml:space="preserve">открытия лицевого </w:t>
            </w:r>
            <w:r>
              <w:rPr>
                <w:spacing w:val="-4"/>
                <w:sz w:val="24"/>
              </w:rPr>
              <w:t>счета</w:t>
            </w:r>
          </w:p>
        </w:tc>
        <w:tc>
          <w:tcPr>
            <w:tcW w:w="1416" w:type="dxa"/>
            <w:vMerge w:val="restart"/>
          </w:tcPr>
          <w:p w14:paraId="2CDE94E0" w14:textId="77777777" w:rsidR="00192D51" w:rsidRDefault="00460E6F">
            <w:pPr>
              <w:pStyle w:val="TableParagraph"/>
              <w:spacing w:before="95"/>
              <w:ind w:left="119" w:firstLine="348"/>
              <w:rPr>
                <w:sz w:val="24"/>
              </w:rPr>
            </w:pPr>
            <w:r>
              <w:rPr>
                <w:spacing w:val="-4"/>
                <w:sz w:val="24"/>
              </w:rPr>
              <w:t xml:space="preserve">Дата </w:t>
            </w:r>
            <w:proofErr w:type="spellStart"/>
            <w:r>
              <w:rPr>
                <w:spacing w:val="-2"/>
                <w:sz w:val="24"/>
              </w:rPr>
              <w:t>приостанов</w:t>
            </w:r>
            <w:proofErr w:type="spellEnd"/>
          </w:p>
          <w:p w14:paraId="72021F54" w14:textId="77777777" w:rsidR="00192D51" w:rsidRDefault="00460E6F">
            <w:pPr>
              <w:pStyle w:val="TableParagraph"/>
              <w:ind w:left="409"/>
              <w:rPr>
                <w:sz w:val="24"/>
              </w:rPr>
            </w:pPr>
            <w:proofErr w:type="spellStart"/>
            <w:r>
              <w:rPr>
                <w:spacing w:val="-4"/>
                <w:sz w:val="24"/>
              </w:rPr>
              <w:t>ления</w:t>
            </w:r>
            <w:proofErr w:type="spellEnd"/>
          </w:p>
          <w:p w14:paraId="5678BE12" w14:textId="77777777" w:rsidR="00192D51" w:rsidRDefault="00460E6F">
            <w:pPr>
              <w:pStyle w:val="TableParagraph"/>
              <w:ind w:left="90" w:right="80"/>
              <w:jc w:val="center"/>
              <w:rPr>
                <w:sz w:val="24"/>
              </w:rPr>
            </w:pPr>
            <w:r>
              <w:rPr>
                <w:spacing w:val="-2"/>
                <w:sz w:val="24"/>
              </w:rPr>
              <w:t xml:space="preserve">открытия лицевого </w:t>
            </w:r>
            <w:r>
              <w:rPr>
                <w:spacing w:val="-4"/>
                <w:sz w:val="24"/>
              </w:rPr>
              <w:t>счета</w:t>
            </w:r>
          </w:p>
        </w:tc>
      </w:tr>
      <w:tr w:rsidR="00192D51" w14:paraId="34F1E6D6" w14:textId="77777777">
        <w:trPr>
          <w:trHeight w:val="480"/>
        </w:trPr>
        <w:tc>
          <w:tcPr>
            <w:tcW w:w="1872" w:type="dxa"/>
            <w:vMerge/>
            <w:tcBorders>
              <w:top w:val="nil"/>
            </w:tcBorders>
          </w:tcPr>
          <w:p w14:paraId="0843746F" w14:textId="77777777" w:rsidR="00192D51" w:rsidRDefault="00192D51">
            <w:pPr>
              <w:rPr>
                <w:sz w:val="2"/>
                <w:szCs w:val="2"/>
              </w:rPr>
            </w:pPr>
          </w:p>
        </w:tc>
        <w:tc>
          <w:tcPr>
            <w:tcW w:w="850" w:type="dxa"/>
            <w:vMerge w:val="restart"/>
          </w:tcPr>
          <w:p w14:paraId="1ED6754E" w14:textId="77777777" w:rsidR="00192D51" w:rsidRDefault="00192D51">
            <w:pPr>
              <w:pStyle w:val="TableParagraph"/>
              <w:spacing w:before="130"/>
              <w:rPr>
                <w:rFonts w:ascii="Courier New"/>
                <w:sz w:val="24"/>
              </w:rPr>
            </w:pPr>
          </w:p>
          <w:p w14:paraId="245F06E8" w14:textId="77777777" w:rsidR="00192D51" w:rsidRDefault="00460E6F">
            <w:pPr>
              <w:pStyle w:val="TableParagraph"/>
              <w:spacing w:before="1"/>
              <w:ind w:left="110"/>
              <w:rPr>
                <w:sz w:val="24"/>
              </w:rPr>
            </w:pPr>
            <w:r>
              <w:rPr>
                <w:spacing w:val="-2"/>
                <w:sz w:val="24"/>
              </w:rPr>
              <w:t>номер</w:t>
            </w:r>
          </w:p>
        </w:tc>
        <w:tc>
          <w:tcPr>
            <w:tcW w:w="914" w:type="dxa"/>
            <w:vMerge w:val="restart"/>
          </w:tcPr>
          <w:p w14:paraId="6C98B664" w14:textId="77777777" w:rsidR="00192D51" w:rsidRDefault="00192D51">
            <w:pPr>
              <w:pStyle w:val="TableParagraph"/>
              <w:spacing w:before="130"/>
              <w:rPr>
                <w:rFonts w:ascii="Courier New"/>
                <w:sz w:val="24"/>
              </w:rPr>
            </w:pPr>
          </w:p>
          <w:p w14:paraId="3999F870" w14:textId="77777777" w:rsidR="00192D51" w:rsidRDefault="00460E6F">
            <w:pPr>
              <w:pStyle w:val="TableParagraph"/>
              <w:spacing w:before="1"/>
              <w:ind w:left="235"/>
              <w:rPr>
                <w:sz w:val="24"/>
              </w:rPr>
            </w:pPr>
            <w:r>
              <w:rPr>
                <w:spacing w:val="-4"/>
                <w:sz w:val="24"/>
              </w:rPr>
              <w:t>дата</w:t>
            </w:r>
          </w:p>
        </w:tc>
        <w:tc>
          <w:tcPr>
            <w:tcW w:w="2606" w:type="dxa"/>
            <w:gridSpan w:val="2"/>
          </w:tcPr>
          <w:p w14:paraId="62DCBFEB" w14:textId="77777777" w:rsidR="00192D51" w:rsidRDefault="00460E6F">
            <w:pPr>
              <w:pStyle w:val="TableParagraph"/>
              <w:spacing w:before="95"/>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49BB9567" w14:textId="77777777" w:rsidR="00192D51" w:rsidRDefault="00192D51">
            <w:pPr>
              <w:rPr>
                <w:sz w:val="2"/>
                <w:szCs w:val="2"/>
              </w:rPr>
            </w:pPr>
          </w:p>
        </w:tc>
        <w:tc>
          <w:tcPr>
            <w:tcW w:w="1416" w:type="dxa"/>
            <w:vMerge/>
            <w:tcBorders>
              <w:top w:val="nil"/>
            </w:tcBorders>
          </w:tcPr>
          <w:p w14:paraId="3C5F7400" w14:textId="77777777" w:rsidR="00192D51" w:rsidRDefault="00192D51">
            <w:pPr>
              <w:rPr>
                <w:sz w:val="2"/>
                <w:szCs w:val="2"/>
              </w:rPr>
            </w:pPr>
          </w:p>
        </w:tc>
      </w:tr>
      <w:tr w:rsidR="00192D51" w14:paraId="79C03CB4" w14:textId="77777777">
        <w:trPr>
          <w:trHeight w:val="604"/>
        </w:trPr>
        <w:tc>
          <w:tcPr>
            <w:tcW w:w="1872" w:type="dxa"/>
            <w:vMerge/>
            <w:tcBorders>
              <w:top w:val="nil"/>
            </w:tcBorders>
          </w:tcPr>
          <w:p w14:paraId="3F317A7B" w14:textId="77777777" w:rsidR="00192D51" w:rsidRDefault="00192D51">
            <w:pPr>
              <w:rPr>
                <w:sz w:val="2"/>
                <w:szCs w:val="2"/>
              </w:rPr>
            </w:pPr>
          </w:p>
        </w:tc>
        <w:tc>
          <w:tcPr>
            <w:tcW w:w="850" w:type="dxa"/>
            <w:vMerge/>
            <w:tcBorders>
              <w:top w:val="nil"/>
            </w:tcBorders>
          </w:tcPr>
          <w:p w14:paraId="6834993F" w14:textId="77777777" w:rsidR="00192D51" w:rsidRDefault="00192D51">
            <w:pPr>
              <w:rPr>
                <w:sz w:val="2"/>
                <w:szCs w:val="2"/>
              </w:rPr>
            </w:pPr>
          </w:p>
        </w:tc>
        <w:tc>
          <w:tcPr>
            <w:tcW w:w="914" w:type="dxa"/>
            <w:vMerge/>
            <w:tcBorders>
              <w:top w:val="nil"/>
            </w:tcBorders>
          </w:tcPr>
          <w:p w14:paraId="44E7FA8D" w14:textId="77777777" w:rsidR="00192D51" w:rsidRDefault="00192D51">
            <w:pPr>
              <w:rPr>
                <w:sz w:val="2"/>
                <w:szCs w:val="2"/>
              </w:rPr>
            </w:pPr>
          </w:p>
        </w:tc>
        <w:tc>
          <w:tcPr>
            <w:tcW w:w="849" w:type="dxa"/>
          </w:tcPr>
          <w:p w14:paraId="1283C5F2" w14:textId="77777777" w:rsidR="00192D51" w:rsidRDefault="00460E6F">
            <w:pPr>
              <w:pStyle w:val="TableParagraph"/>
              <w:spacing w:before="157"/>
              <w:ind w:left="87" w:right="80"/>
              <w:jc w:val="center"/>
              <w:rPr>
                <w:sz w:val="24"/>
              </w:rPr>
            </w:pPr>
            <w:r>
              <w:rPr>
                <w:spacing w:val="-5"/>
                <w:sz w:val="24"/>
              </w:rPr>
              <w:t>ИНН</w:t>
            </w:r>
          </w:p>
        </w:tc>
        <w:tc>
          <w:tcPr>
            <w:tcW w:w="1757" w:type="dxa"/>
          </w:tcPr>
          <w:p w14:paraId="644D9CC5" w14:textId="77777777" w:rsidR="00192D51" w:rsidRDefault="00460E6F">
            <w:pPr>
              <w:pStyle w:val="TableParagraph"/>
              <w:spacing w:before="157"/>
              <w:ind w:left="10" w:right="2"/>
              <w:jc w:val="center"/>
              <w:rPr>
                <w:sz w:val="24"/>
              </w:rPr>
            </w:pPr>
            <w:r>
              <w:rPr>
                <w:spacing w:val="-2"/>
                <w:sz w:val="24"/>
              </w:rPr>
              <w:t>наименование</w:t>
            </w:r>
          </w:p>
        </w:tc>
        <w:tc>
          <w:tcPr>
            <w:tcW w:w="1419" w:type="dxa"/>
            <w:vMerge/>
            <w:tcBorders>
              <w:top w:val="nil"/>
            </w:tcBorders>
          </w:tcPr>
          <w:p w14:paraId="108412D4" w14:textId="77777777" w:rsidR="00192D51" w:rsidRDefault="00192D51">
            <w:pPr>
              <w:rPr>
                <w:sz w:val="2"/>
                <w:szCs w:val="2"/>
              </w:rPr>
            </w:pPr>
          </w:p>
        </w:tc>
        <w:tc>
          <w:tcPr>
            <w:tcW w:w="1416" w:type="dxa"/>
            <w:vMerge/>
            <w:tcBorders>
              <w:top w:val="nil"/>
            </w:tcBorders>
          </w:tcPr>
          <w:p w14:paraId="35D2F9A7" w14:textId="77777777" w:rsidR="00192D51" w:rsidRDefault="00192D51">
            <w:pPr>
              <w:rPr>
                <w:sz w:val="2"/>
                <w:szCs w:val="2"/>
              </w:rPr>
            </w:pPr>
          </w:p>
        </w:tc>
      </w:tr>
      <w:tr w:rsidR="00192D51" w14:paraId="3B4FDC42" w14:textId="77777777">
        <w:trPr>
          <w:trHeight w:val="479"/>
        </w:trPr>
        <w:tc>
          <w:tcPr>
            <w:tcW w:w="1872" w:type="dxa"/>
          </w:tcPr>
          <w:p w14:paraId="5EE5B8B4" w14:textId="77777777" w:rsidR="00192D51" w:rsidRDefault="00460E6F">
            <w:pPr>
              <w:pStyle w:val="TableParagraph"/>
              <w:spacing w:before="95"/>
              <w:ind w:left="10"/>
              <w:jc w:val="center"/>
              <w:rPr>
                <w:sz w:val="24"/>
              </w:rPr>
            </w:pPr>
            <w:r>
              <w:rPr>
                <w:spacing w:val="-10"/>
                <w:sz w:val="24"/>
              </w:rPr>
              <w:t>1</w:t>
            </w:r>
          </w:p>
        </w:tc>
        <w:tc>
          <w:tcPr>
            <w:tcW w:w="850" w:type="dxa"/>
          </w:tcPr>
          <w:p w14:paraId="2DEBC036" w14:textId="77777777" w:rsidR="00192D51" w:rsidRDefault="00460E6F">
            <w:pPr>
              <w:pStyle w:val="TableParagraph"/>
              <w:spacing w:before="95"/>
              <w:ind w:left="57" w:right="52"/>
              <w:jc w:val="center"/>
              <w:rPr>
                <w:sz w:val="24"/>
              </w:rPr>
            </w:pPr>
            <w:r>
              <w:rPr>
                <w:spacing w:val="-10"/>
                <w:sz w:val="24"/>
              </w:rPr>
              <w:t>2</w:t>
            </w:r>
          </w:p>
        </w:tc>
        <w:tc>
          <w:tcPr>
            <w:tcW w:w="914" w:type="dxa"/>
          </w:tcPr>
          <w:p w14:paraId="4839A3E5" w14:textId="77777777" w:rsidR="00192D51" w:rsidRDefault="00460E6F">
            <w:pPr>
              <w:pStyle w:val="TableParagraph"/>
              <w:spacing w:before="95"/>
              <w:ind w:left="4"/>
              <w:jc w:val="center"/>
              <w:rPr>
                <w:sz w:val="24"/>
              </w:rPr>
            </w:pPr>
            <w:r>
              <w:rPr>
                <w:spacing w:val="-10"/>
                <w:sz w:val="24"/>
              </w:rPr>
              <w:t>3</w:t>
            </w:r>
          </w:p>
        </w:tc>
        <w:tc>
          <w:tcPr>
            <w:tcW w:w="849" w:type="dxa"/>
          </w:tcPr>
          <w:p w14:paraId="66515E95" w14:textId="77777777" w:rsidR="00192D51" w:rsidRDefault="00460E6F">
            <w:pPr>
              <w:pStyle w:val="TableParagraph"/>
              <w:spacing w:before="95"/>
              <w:ind w:left="87" w:right="80"/>
              <w:jc w:val="center"/>
              <w:rPr>
                <w:sz w:val="24"/>
              </w:rPr>
            </w:pPr>
            <w:r>
              <w:rPr>
                <w:spacing w:val="-10"/>
                <w:sz w:val="24"/>
              </w:rPr>
              <w:t>4</w:t>
            </w:r>
          </w:p>
        </w:tc>
        <w:tc>
          <w:tcPr>
            <w:tcW w:w="1757" w:type="dxa"/>
          </w:tcPr>
          <w:p w14:paraId="5AA66487" w14:textId="77777777" w:rsidR="00192D51" w:rsidRDefault="00460E6F">
            <w:pPr>
              <w:pStyle w:val="TableParagraph"/>
              <w:spacing w:before="95"/>
              <w:ind w:left="10" w:right="2"/>
              <w:jc w:val="center"/>
              <w:rPr>
                <w:sz w:val="24"/>
              </w:rPr>
            </w:pPr>
            <w:r>
              <w:rPr>
                <w:spacing w:val="-10"/>
                <w:sz w:val="24"/>
              </w:rPr>
              <w:t>5</w:t>
            </w:r>
          </w:p>
        </w:tc>
        <w:tc>
          <w:tcPr>
            <w:tcW w:w="1419" w:type="dxa"/>
          </w:tcPr>
          <w:p w14:paraId="3C6B662F" w14:textId="77777777" w:rsidR="00192D51" w:rsidRDefault="00460E6F">
            <w:pPr>
              <w:pStyle w:val="TableParagraph"/>
              <w:spacing w:before="95"/>
              <w:ind w:left="11"/>
              <w:jc w:val="center"/>
              <w:rPr>
                <w:sz w:val="24"/>
              </w:rPr>
            </w:pPr>
            <w:r>
              <w:rPr>
                <w:spacing w:val="-10"/>
                <w:sz w:val="24"/>
              </w:rPr>
              <w:t>6</w:t>
            </w:r>
          </w:p>
        </w:tc>
        <w:tc>
          <w:tcPr>
            <w:tcW w:w="1416" w:type="dxa"/>
          </w:tcPr>
          <w:p w14:paraId="7F3BFC6D" w14:textId="77777777" w:rsidR="00192D51" w:rsidRDefault="00460E6F">
            <w:pPr>
              <w:pStyle w:val="TableParagraph"/>
              <w:spacing w:before="95"/>
              <w:ind w:left="88" w:right="80"/>
              <w:jc w:val="center"/>
              <w:rPr>
                <w:sz w:val="24"/>
              </w:rPr>
            </w:pPr>
            <w:r>
              <w:rPr>
                <w:spacing w:val="-10"/>
                <w:sz w:val="24"/>
              </w:rPr>
              <w:t>7</w:t>
            </w:r>
          </w:p>
        </w:tc>
      </w:tr>
      <w:tr w:rsidR="00192D51" w14:paraId="282944AB" w14:textId="77777777">
        <w:trPr>
          <w:trHeight w:val="482"/>
        </w:trPr>
        <w:tc>
          <w:tcPr>
            <w:tcW w:w="1872" w:type="dxa"/>
          </w:tcPr>
          <w:p w14:paraId="01C190CB" w14:textId="77777777" w:rsidR="00192D51" w:rsidRDefault="00192D51">
            <w:pPr>
              <w:pStyle w:val="TableParagraph"/>
            </w:pPr>
          </w:p>
        </w:tc>
        <w:tc>
          <w:tcPr>
            <w:tcW w:w="850" w:type="dxa"/>
          </w:tcPr>
          <w:p w14:paraId="79DC73CA" w14:textId="77777777" w:rsidR="00192D51" w:rsidRDefault="00192D51">
            <w:pPr>
              <w:pStyle w:val="TableParagraph"/>
            </w:pPr>
          </w:p>
        </w:tc>
        <w:tc>
          <w:tcPr>
            <w:tcW w:w="914" w:type="dxa"/>
          </w:tcPr>
          <w:p w14:paraId="1953077F" w14:textId="77777777" w:rsidR="00192D51" w:rsidRDefault="00192D51">
            <w:pPr>
              <w:pStyle w:val="TableParagraph"/>
            </w:pPr>
          </w:p>
        </w:tc>
        <w:tc>
          <w:tcPr>
            <w:tcW w:w="849" w:type="dxa"/>
          </w:tcPr>
          <w:p w14:paraId="215347F7" w14:textId="77777777" w:rsidR="00192D51" w:rsidRDefault="00192D51">
            <w:pPr>
              <w:pStyle w:val="TableParagraph"/>
            </w:pPr>
          </w:p>
        </w:tc>
        <w:tc>
          <w:tcPr>
            <w:tcW w:w="1757" w:type="dxa"/>
          </w:tcPr>
          <w:p w14:paraId="12FC8462" w14:textId="77777777" w:rsidR="00192D51" w:rsidRDefault="00192D51">
            <w:pPr>
              <w:pStyle w:val="TableParagraph"/>
            </w:pPr>
          </w:p>
        </w:tc>
        <w:tc>
          <w:tcPr>
            <w:tcW w:w="1419" w:type="dxa"/>
          </w:tcPr>
          <w:p w14:paraId="7C6F592C" w14:textId="77777777" w:rsidR="00192D51" w:rsidRDefault="00192D51">
            <w:pPr>
              <w:pStyle w:val="TableParagraph"/>
            </w:pPr>
          </w:p>
        </w:tc>
        <w:tc>
          <w:tcPr>
            <w:tcW w:w="1416" w:type="dxa"/>
          </w:tcPr>
          <w:p w14:paraId="56BCE851" w14:textId="77777777" w:rsidR="00192D51" w:rsidRDefault="00192D51">
            <w:pPr>
              <w:pStyle w:val="TableParagraph"/>
            </w:pPr>
          </w:p>
        </w:tc>
      </w:tr>
    </w:tbl>
    <w:p w14:paraId="523C1469" w14:textId="3F4747D2" w:rsidR="00192D51" w:rsidRDefault="00460E6F">
      <w:pPr>
        <w:spacing w:before="5"/>
        <w:ind w:left="114" w:right="3692"/>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6057EE" w:rsidRPr="006057EE">
        <w:rPr>
          <w:rFonts w:ascii="Courier New" w:hAnsi="Courier New"/>
          <w:sz w:val="20"/>
        </w:rPr>
        <w:t>Тубинский</w:t>
      </w:r>
      <w:r>
        <w:rPr>
          <w:rFonts w:ascii="Courier New" w:hAnsi="Courier New"/>
          <w:spacing w:val="-9"/>
          <w:sz w:val="20"/>
        </w:rPr>
        <w:t xml:space="preserve"> </w:t>
      </w:r>
      <w:r>
        <w:rPr>
          <w:rFonts w:ascii="Courier New" w:hAnsi="Courier New"/>
          <w:sz w:val="20"/>
        </w:rPr>
        <w:t>сельсовет (или иное уполномоченное лицо)</w:t>
      </w:r>
    </w:p>
    <w:p w14:paraId="65E7D423" w14:textId="77777777" w:rsidR="00192D51" w:rsidRDefault="00460E6F">
      <w:pPr>
        <w:pStyle w:val="a3"/>
        <w:spacing w:before="10"/>
        <w:ind w:left="0"/>
        <w:jc w:val="left"/>
        <w:rPr>
          <w:rFonts w:ascii="Courier New"/>
          <w:sz w:val="16"/>
        </w:rPr>
      </w:pPr>
      <w:r>
        <w:rPr>
          <w:rFonts w:ascii="Courier New"/>
          <w:noProof/>
          <w:sz w:val="16"/>
          <w:lang w:eastAsia="ru-RU"/>
        </w:rPr>
        <mc:AlternateContent>
          <mc:Choice Requires="wps">
            <w:drawing>
              <wp:anchor distT="0" distB="0" distL="0" distR="0" simplePos="0" relativeHeight="487677440" behindDoc="1" locked="0" layoutInCell="1" allowOverlap="1" wp14:anchorId="62012EF6" wp14:editId="62737080">
                <wp:simplePos x="0" y="0"/>
                <wp:positionH relativeFrom="page">
                  <wp:posOffset>2746882</wp:posOffset>
                </wp:positionH>
                <wp:positionV relativeFrom="paragraph">
                  <wp:posOffset>136761</wp:posOffset>
                </wp:positionV>
                <wp:extent cx="685800" cy="127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17DA108" id="Graphic 294" o:spid="_x0000_s1026" style="position:absolute;margin-left:216.3pt;margin-top:10.75pt;width:54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" path="m,l685800,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77952" behindDoc="1" locked="0" layoutInCell="1" allowOverlap="1" wp14:anchorId="01AFD63D" wp14:editId="51BA9FAD">
                <wp:simplePos x="0" y="0"/>
                <wp:positionH relativeFrom="page">
                  <wp:posOffset>3508883</wp:posOffset>
                </wp:positionH>
                <wp:positionV relativeFrom="paragraph">
                  <wp:posOffset>136761</wp:posOffset>
                </wp:positionV>
                <wp:extent cx="1600200" cy="127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6E6AD8" id="Graphic 295" o:spid="_x0000_s1026" style="position:absolute;margin-left:276.3pt;margin-top:10.75pt;width:126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" path="m,l1600200,e" filled="f" strokeweight=".14406mm">
                <v:path arrowok="t"/>
                <w10:wrap type="topAndBottom" anchorx="page"/>
              </v:shape>
            </w:pict>
          </mc:Fallback>
        </mc:AlternateContent>
      </w:r>
    </w:p>
    <w:p w14:paraId="09C2344F" w14:textId="77777777" w:rsidR="00192D51" w:rsidRDefault="00460E6F">
      <w:pPr>
        <w:spacing w:before="7" w:line="226" w:lineRule="exact"/>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7A5D7C4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6F74EDB4" w14:textId="77777777" w:rsidR="00192D51" w:rsidRDefault="00460E6F">
      <w:pPr>
        <w:tabs>
          <w:tab w:val="left" w:pos="1679"/>
          <w:tab w:val="left" w:pos="3284"/>
          <w:tab w:val="left" w:pos="4484"/>
          <w:tab w:val="left" w:pos="7124"/>
          <w:tab w:val="left" w:pos="8564"/>
        </w:tabs>
        <w:spacing w:before="1" w:line="226" w:lineRule="exact"/>
        <w:ind w:right="1553"/>
        <w:jc w:val="center"/>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3D00AC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0F3B306B" w14:textId="77777777" w:rsidR="00192D51" w:rsidRDefault="00192D51">
      <w:pPr>
        <w:spacing w:line="226" w:lineRule="exact"/>
        <w:jc w:val="center"/>
        <w:rPr>
          <w:rFonts w:ascii="Courier New" w:hAnsi="Courier New"/>
          <w:sz w:val="20"/>
        </w:rPr>
        <w:sectPr w:rsidR="00192D51">
          <w:pgSz w:w="11910" w:h="16840"/>
          <w:pgMar w:top="1040" w:right="708" w:bottom="280" w:left="850" w:header="720" w:footer="720" w:gutter="0"/>
          <w:cols w:space="720"/>
        </w:sectPr>
      </w:pPr>
    </w:p>
    <w:p w14:paraId="6CBD3988"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2550D3E" w14:textId="05619EB2"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sidRPr="006057EE">
        <w:rPr>
          <w:sz w:val="24"/>
        </w:rPr>
        <w:t xml:space="preserve">Тубинский </w:t>
      </w:r>
      <w:r>
        <w:rPr>
          <w:sz w:val="24"/>
        </w:rPr>
        <w:t xml:space="preserve">сельсовет муниципального района </w:t>
      </w:r>
      <w:r w:rsidR="0092487F">
        <w:rPr>
          <w:sz w:val="24"/>
        </w:rPr>
        <w:t>Баймакский</w:t>
      </w:r>
      <w:r>
        <w:rPr>
          <w:sz w:val="24"/>
        </w:rPr>
        <w:t xml:space="preserve"> район Республики Башкортостан</w:t>
      </w:r>
    </w:p>
    <w:p w14:paraId="03E9E0AA" w14:textId="77777777" w:rsidR="00192D51" w:rsidRDefault="00192D51">
      <w:pPr>
        <w:pStyle w:val="a3"/>
        <w:spacing w:before="12"/>
        <w:ind w:left="0"/>
        <w:jc w:val="left"/>
        <w:rPr>
          <w:sz w:val="24"/>
        </w:rPr>
      </w:pPr>
    </w:p>
    <w:p w14:paraId="3E5C84C4" w14:textId="77777777" w:rsidR="00192D51" w:rsidRDefault="00460E6F">
      <w:pPr>
        <w:spacing w:before="1"/>
        <w:ind w:left="3955"/>
        <w:rPr>
          <w:rFonts w:ascii="Courier New" w:hAnsi="Courier New"/>
          <w:sz w:val="20"/>
        </w:rPr>
      </w:pPr>
      <w:bookmarkStart w:id="121" w:name="_bookmark114"/>
      <w:bookmarkEnd w:id="121"/>
      <w:r>
        <w:rPr>
          <w:rFonts w:ascii="Courier New" w:hAnsi="Courier New"/>
          <w:spacing w:val="-2"/>
          <w:sz w:val="20"/>
        </w:rPr>
        <w:t>Информация</w:t>
      </w:r>
    </w:p>
    <w:p w14:paraId="7E5E3714" w14:textId="77777777" w:rsidR="00192D51" w:rsidRDefault="00460E6F">
      <w:pPr>
        <w:spacing w:before="1"/>
        <w:ind w:left="2875" w:right="3213" w:hanging="601"/>
        <w:rPr>
          <w:rFonts w:ascii="Courier New" w:hAnsi="Courier New"/>
          <w:sz w:val="20"/>
        </w:rPr>
      </w:pPr>
      <w:r>
        <w:rPr>
          <w:rFonts w:ascii="Courier New" w:hAnsi="Courier New"/>
          <w:sz w:val="20"/>
        </w:rPr>
        <w:t>о</w:t>
      </w:r>
      <w:r>
        <w:rPr>
          <w:rFonts w:ascii="Courier New" w:hAnsi="Courier New"/>
          <w:spacing w:val="-9"/>
          <w:sz w:val="20"/>
        </w:rPr>
        <w:t xml:space="preserve"> </w:t>
      </w:r>
      <w:r>
        <w:rPr>
          <w:rFonts w:ascii="Courier New" w:hAnsi="Courier New"/>
          <w:sz w:val="20"/>
        </w:rPr>
        <w:t>подтверждении</w:t>
      </w:r>
      <w:r>
        <w:rPr>
          <w:rFonts w:ascii="Courier New" w:hAnsi="Courier New"/>
          <w:spacing w:val="-9"/>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227E4339" w14:textId="77777777">
        <w:trPr>
          <w:trHeight w:val="479"/>
        </w:trPr>
        <w:tc>
          <w:tcPr>
            <w:tcW w:w="1872" w:type="dxa"/>
            <w:tcBorders>
              <w:top w:val="nil"/>
              <w:left w:val="nil"/>
              <w:bottom w:val="nil"/>
              <w:right w:val="nil"/>
            </w:tcBorders>
          </w:tcPr>
          <w:p w14:paraId="7F73FF56" w14:textId="77777777" w:rsidR="00192D51" w:rsidRDefault="00192D51">
            <w:pPr>
              <w:pStyle w:val="TableParagraph"/>
            </w:pPr>
          </w:p>
        </w:tc>
        <w:tc>
          <w:tcPr>
            <w:tcW w:w="1133" w:type="dxa"/>
            <w:tcBorders>
              <w:top w:val="nil"/>
              <w:left w:val="nil"/>
              <w:bottom w:val="nil"/>
              <w:right w:val="nil"/>
            </w:tcBorders>
          </w:tcPr>
          <w:p w14:paraId="201776DD" w14:textId="77777777" w:rsidR="00192D51" w:rsidRDefault="00192D51">
            <w:pPr>
              <w:pStyle w:val="TableParagraph"/>
            </w:pPr>
          </w:p>
        </w:tc>
        <w:tc>
          <w:tcPr>
            <w:tcW w:w="3237" w:type="dxa"/>
            <w:gridSpan w:val="3"/>
            <w:tcBorders>
              <w:top w:val="nil"/>
              <w:left w:val="nil"/>
              <w:bottom w:val="nil"/>
              <w:right w:val="nil"/>
            </w:tcBorders>
          </w:tcPr>
          <w:p w14:paraId="3F37B010" w14:textId="77777777" w:rsidR="00192D51" w:rsidRDefault="00460E6F">
            <w:pPr>
              <w:pStyle w:val="TableParagraph"/>
              <w:tabs>
                <w:tab w:val="left" w:pos="2285"/>
                <w:tab w:val="left" w:pos="2827"/>
              </w:tabs>
              <w:spacing w:before="89"/>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9" w:type="dxa"/>
            <w:tcBorders>
              <w:top w:val="nil"/>
              <w:left w:val="nil"/>
              <w:bottom w:val="nil"/>
            </w:tcBorders>
          </w:tcPr>
          <w:p w14:paraId="566A1CFE" w14:textId="77777777" w:rsidR="00192D51" w:rsidRDefault="00192D51">
            <w:pPr>
              <w:pStyle w:val="TableParagraph"/>
            </w:pPr>
          </w:p>
        </w:tc>
        <w:tc>
          <w:tcPr>
            <w:tcW w:w="1416" w:type="dxa"/>
          </w:tcPr>
          <w:p w14:paraId="3FE72B8B" w14:textId="77777777" w:rsidR="00192D51" w:rsidRDefault="00460E6F">
            <w:pPr>
              <w:pStyle w:val="TableParagraph"/>
              <w:spacing w:before="89"/>
              <w:ind w:left="90" w:right="80"/>
              <w:jc w:val="center"/>
              <w:rPr>
                <w:sz w:val="24"/>
              </w:rPr>
            </w:pPr>
            <w:r>
              <w:rPr>
                <w:spacing w:val="-4"/>
                <w:sz w:val="24"/>
              </w:rPr>
              <w:t>Коды</w:t>
            </w:r>
          </w:p>
        </w:tc>
      </w:tr>
      <w:tr w:rsidR="00192D51" w14:paraId="73FE7815" w14:textId="77777777">
        <w:trPr>
          <w:trHeight w:val="969"/>
        </w:trPr>
        <w:tc>
          <w:tcPr>
            <w:tcW w:w="1872" w:type="dxa"/>
            <w:tcBorders>
              <w:top w:val="nil"/>
              <w:left w:val="nil"/>
              <w:bottom w:val="nil"/>
              <w:right w:val="nil"/>
            </w:tcBorders>
          </w:tcPr>
          <w:p w14:paraId="60E59F5F" w14:textId="77777777" w:rsidR="00192D51" w:rsidRDefault="00192D51">
            <w:pPr>
              <w:pStyle w:val="TableParagraph"/>
              <w:rPr>
                <w:rFonts w:ascii="Courier New"/>
                <w:sz w:val="24"/>
              </w:rPr>
            </w:pPr>
          </w:p>
          <w:p w14:paraId="641FEC28" w14:textId="77777777" w:rsidR="00192D51" w:rsidRDefault="00192D51">
            <w:pPr>
              <w:pStyle w:val="TableParagraph"/>
              <w:spacing w:before="38"/>
              <w:rPr>
                <w:rFonts w:ascii="Courier New"/>
                <w:sz w:val="24"/>
              </w:rPr>
            </w:pPr>
          </w:p>
          <w:p w14:paraId="37B3A2E8" w14:textId="77777777" w:rsidR="00192D51" w:rsidRDefault="00460E6F">
            <w:pPr>
              <w:pStyle w:val="TableParagraph"/>
              <w:ind w:left="67"/>
              <w:rPr>
                <w:sz w:val="24"/>
              </w:rPr>
            </w:pPr>
            <w:r>
              <w:rPr>
                <w:sz w:val="24"/>
              </w:rPr>
              <w:t xml:space="preserve">От </w:t>
            </w:r>
            <w:r>
              <w:rPr>
                <w:spacing w:val="-2"/>
                <w:sz w:val="24"/>
              </w:rPr>
              <w:t>кого:</w:t>
            </w:r>
          </w:p>
        </w:tc>
        <w:tc>
          <w:tcPr>
            <w:tcW w:w="1133" w:type="dxa"/>
            <w:tcBorders>
              <w:top w:val="nil"/>
              <w:left w:val="nil"/>
              <w:bottom w:val="nil"/>
              <w:right w:val="nil"/>
            </w:tcBorders>
          </w:tcPr>
          <w:p w14:paraId="017D7919" w14:textId="77777777" w:rsidR="00192D51" w:rsidRDefault="00192D51">
            <w:pPr>
              <w:pStyle w:val="TableParagraph"/>
            </w:pPr>
          </w:p>
        </w:tc>
        <w:tc>
          <w:tcPr>
            <w:tcW w:w="631" w:type="dxa"/>
            <w:tcBorders>
              <w:top w:val="nil"/>
              <w:left w:val="nil"/>
              <w:bottom w:val="nil"/>
              <w:right w:val="nil"/>
            </w:tcBorders>
          </w:tcPr>
          <w:p w14:paraId="459B6D41" w14:textId="77777777" w:rsidR="00192D51" w:rsidRDefault="00192D51">
            <w:pPr>
              <w:pStyle w:val="TableParagraph"/>
            </w:pPr>
          </w:p>
        </w:tc>
        <w:tc>
          <w:tcPr>
            <w:tcW w:w="849" w:type="dxa"/>
            <w:tcBorders>
              <w:top w:val="nil"/>
              <w:left w:val="nil"/>
              <w:bottom w:val="nil"/>
              <w:right w:val="nil"/>
            </w:tcBorders>
          </w:tcPr>
          <w:p w14:paraId="76BB20CA" w14:textId="77777777" w:rsidR="00192D51" w:rsidRDefault="00192D51">
            <w:pPr>
              <w:pStyle w:val="TableParagraph"/>
            </w:pPr>
          </w:p>
        </w:tc>
        <w:tc>
          <w:tcPr>
            <w:tcW w:w="1757" w:type="dxa"/>
            <w:tcBorders>
              <w:top w:val="nil"/>
              <w:left w:val="nil"/>
              <w:bottom w:val="nil"/>
              <w:right w:val="nil"/>
            </w:tcBorders>
          </w:tcPr>
          <w:p w14:paraId="03E5EA4F" w14:textId="77777777" w:rsidR="00192D51" w:rsidRDefault="00192D51">
            <w:pPr>
              <w:pStyle w:val="TableParagraph"/>
            </w:pPr>
          </w:p>
        </w:tc>
        <w:tc>
          <w:tcPr>
            <w:tcW w:w="1419" w:type="dxa"/>
            <w:tcBorders>
              <w:top w:val="nil"/>
              <w:left w:val="nil"/>
              <w:bottom w:val="nil"/>
            </w:tcBorders>
          </w:tcPr>
          <w:p w14:paraId="265A952B" w14:textId="77777777" w:rsidR="00192D51" w:rsidRDefault="00192D51">
            <w:pPr>
              <w:pStyle w:val="TableParagraph"/>
            </w:pPr>
          </w:p>
        </w:tc>
        <w:tc>
          <w:tcPr>
            <w:tcW w:w="1416" w:type="dxa"/>
          </w:tcPr>
          <w:p w14:paraId="7C195C7F" w14:textId="77777777" w:rsidR="00192D51" w:rsidRDefault="00192D51">
            <w:pPr>
              <w:pStyle w:val="TableParagraph"/>
            </w:pPr>
          </w:p>
        </w:tc>
      </w:tr>
      <w:tr w:rsidR="00192D51" w14:paraId="43C89F2A" w14:textId="77777777">
        <w:trPr>
          <w:trHeight w:val="479"/>
        </w:trPr>
        <w:tc>
          <w:tcPr>
            <w:tcW w:w="3005" w:type="dxa"/>
            <w:gridSpan w:val="2"/>
            <w:vMerge w:val="restart"/>
            <w:tcBorders>
              <w:top w:val="nil"/>
              <w:left w:val="nil"/>
              <w:bottom w:val="nil"/>
              <w:right w:val="nil"/>
            </w:tcBorders>
          </w:tcPr>
          <w:p w14:paraId="0451B8E4" w14:textId="77777777" w:rsidR="00192D51" w:rsidRDefault="00460E6F">
            <w:pPr>
              <w:pStyle w:val="TableParagraph"/>
              <w:spacing w:before="92"/>
              <w:ind w:left="67"/>
              <w:rPr>
                <w:sz w:val="24"/>
              </w:rPr>
            </w:pPr>
            <w:r>
              <w:rPr>
                <w:spacing w:val="-2"/>
                <w:sz w:val="24"/>
              </w:rPr>
              <w:t>Наименование</w:t>
            </w:r>
          </w:p>
          <w:p w14:paraId="4E2EAEA9" w14:textId="77777777" w:rsidR="00192D51" w:rsidRDefault="00460E6F">
            <w:pPr>
              <w:pStyle w:val="TableParagraph"/>
              <w:ind w:left="67"/>
              <w:rPr>
                <w:sz w:val="24"/>
              </w:rPr>
            </w:pPr>
            <w:r>
              <w:rPr>
                <w:spacing w:val="-2"/>
                <w:sz w:val="24"/>
              </w:rPr>
              <w:t>государственного заказчика/участника казначейского</w:t>
            </w:r>
          </w:p>
          <w:p w14:paraId="6FEF6D32" w14:textId="77777777" w:rsidR="00192D51" w:rsidRDefault="00460E6F">
            <w:pPr>
              <w:pStyle w:val="TableParagraph"/>
              <w:ind w:left="67"/>
              <w:rPr>
                <w:sz w:val="24"/>
              </w:rPr>
            </w:pPr>
            <w:r>
              <w:rPr>
                <w:spacing w:val="-2"/>
                <w:sz w:val="24"/>
              </w:rPr>
              <w:t>сопровождения,</w:t>
            </w:r>
          </w:p>
          <w:p w14:paraId="4F3D1545" w14:textId="77777777" w:rsidR="00192D51" w:rsidRDefault="00460E6F">
            <w:pPr>
              <w:pStyle w:val="TableParagraph"/>
              <w:ind w:left="67" w:right="500"/>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565C683" w14:textId="77777777" w:rsidR="00192D51" w:rsidRDefault="00460E6F">
            <w:pPr>
              <w:pStyle w:val="TableParagraph"/>
              <w:ind w:left="67" w:right="637"/>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631" w:type="dxa"/>
            <w:tcBorders>
              <w:top w:val="nil"/>
              <w:left w:val="nil"/>
              <w:bottom w:val="nil"/>
              <w:right w:val="nil"/>
            </w:tcBorders>
          </w:tcPr>
          <w:p w14:paraId="5C7D969C" w14:textId="77777777" w:rsidR="00192D51" w:rsidRDefault="00192D51">
            <w:pPr>
              <w:pStyle w:val="TableParagraph"/>
            </w:pPr>
          </w:p>
        </w:tc>
        <w:tc>
          <w:tcPr>
            <w:tcW w:w="849" w:type="dxa"/>
            <w:tcBorders>
              <w:top w:val="nil"/>
              <w:left w:val="nil"/>
              <w:bottom w:val="nil"/>
              <w:right w:val="nil"/>
            </w:tcBorders>
          </w:tcPr>
          <w:p w14:paraId="5907C4CC" w14:textId="77777777" w:rsidR="00192D51" w:rsidRDefault="00192D51">
            <w:pPr>
              <w:pStyle w:val="TableParagraph"/>
            </w:pPr>
          </w:p>
        </w:tc>
        <w:tc>
          <w:tcPr>
            <w:tcW w:w="1757" w:type="dxa"/>
            <w:tcBorders>
              <w:top w:val="nil"/>
              <w:left w:val="nil"/>
              <w:bottom w:val="nil"/>
              <w:right w:val="nil"/>
            </w:tcBorders>
          </w:tcPr>
          <w:p w14:paraId="1A15B60E" w14:textId="77777777" w:rsidR="00192D51" w:rsidRDefault="00192D51">
            <w:pPr>
              <w:pStyle w:val="TableParagraph"/>
            </w:pPr>
          </w:p>
        </w:tc>
        <w:tc>
          <w:tcPr>
            <w:tcW w:w="1419" w:type="dxa"/>
            <w:tcBorders>
              <w:top w:val="nil"/>
              <w:left w:val="nil"/>
              <w:bottom w:val="nil"/>
            </w:tcBorders>
          </w:tcPr>
          <w:p w14:paraId="4DF5F8CC" w14:textId="77777777" w:rsidR="00192D51" w:rsidRDefault="00460E6F">
            <w:pPr>
              <w:pStyle w:val="TableParagraph"/>
              <w:spacing w:before="92"/>
              <w:ind w:right="51"/>
              <w:jc w:val="right"/>
              <w:rPr>
                <w:sz w:val="24"/>
              </w:rPr>
            </w:pPr>
            <w:r>
              <w:rPr>
                <w:spacing w:val="-5"/>
                <w:sz w:val="24"/>
              </w:rPr>
              <w:t>ИНН</w:t>
            </w:r>
          </w:p>
        </w:tc>
        <w:tc>
          <w:tcPr>
            <w:tcW w:w="1416" w:type="dxa"/>
          </w:tcPr>
          <w:p w14:paraId="70568F69" w14:textId="77777777" w:rsidR="00192D51" w:rsidRDefault="00192D51">
            <w:pPr>
              <w:pStyle w:val="TableParagraph"/>
            </w:pPr>
          </w:p>
        </w:tc>
      </w:tr>
      <w:tr w:rsidR="00192D51" w14:paraId="5F620DB8" w14:textId="77777777">
        <w:trPr>
          <w:trHeight w:val="479"/>
        </w:trPr>
        <w:tc>
          <w:tcPr>
            <w:tcW w:w="3005" w:type="dxa"/>
            <w:gridSpan w:val="2"/>
            <w:vMerge/>
            <w:tcBorders>
              <w:top w:val="nil"/>
              <w:left w:val="nil"/>
              <w:bottom w:val="nil"/>
              <w:right w:val="nil"/>
            </w:tcBorders>
          </w:tcPr>
          <w:p w14:paraId="028ED704" w14:textId="77777777" w:rsidR="00192D51" w:rsidRDefault="00192D51">
            <w:pPr>
              <w:rPr>
                <w:sz w:val="2"/>
                <w:szCs w:val="2"/>
              </w:rPr>
            </w:pPr>
          </w:p>
        </w:tc>
        <w:tc>
          <w:tcPr>
            <w:tcW w:w="631" w:type="dxa"/>
            <w:tcBorders>
              <w:top w:val="nil"/>
              <w:left w:val="nil"/>
              <w:bottom w:val="nil"/>
              <w:right w:val="nil"/>
            </w:tcBorders>
          </w:tcPr>
          <w:p w14:paraId="3CDB763E" w14:textId="77777777" w:rsidR="00192D51" w:rsidRDefault="00192D51">
            <w:pPr>
              <w:pStyle w:val="TableParagraph"/>
            </w:pPr>
          </w:p>
        </w:tc>
        <w:tc>
          <w:tcPr>
            <w:tcW w:w="849" w:type="dxa"/>
            <w:tcBorders>
              <w:top w:val="nil"/>
              <w:left w:val="nil"/>
              <w:bottom w:val="nil"/>
              <w:right w:val="nil"/>
            </w:tcBorders>
          </w:tcPr>
          <w:p w14:paraId="4A53EE6F" w14:textId="77777777" w:rsidR="00192D51" w:rsidRDefault="00192D51">
            <w:pPr>
              <w:pStyle w:val="TableParagraph"/>
            </w:pPr>
          </w:p>
        </w:tc>
        <w:tc>
          <w:tcPr>
            <w:tcW w:w="1757" w:type="dxa"/>
            <w:tcBorders>
              <w:top w:val="nil"/>
              <w:left w:val="nil"/>
              <w:bottom w:val="nil"/>
              <w:right w:val="nil"/>
            </w:tcBorders>
          </w:tcPr>
          <w:p w14:paraId="10EEF4DD" w14:textId="77777777" w:rsidR="00192D51" w:rsidRDefault="00192D51">
            <w:pPr>
              <w:pStyle w:val="TableParagraph"/>
            </w:pPr>
          </w:p>
        </w:tc>
        <w:tc>
          <w:tcPr>
            <w:tcW w:w="1419" w:type="dxa"/>
            <w:tcBorders>
              <w:top w:val="nil"/>
              <w:left w:val="nil"/>
              <w:bottom w:val="nil"/>
            </w:tcBorders>
          </w:tcPr>
          <w:p w14:paraId="3A348246" w14:textId="77777777" w:rsidR="00192D51" w:rsidRDefault="00460E6F">
            <w:pPr>
              <w:pStyle w:val="TableParagraph"/>
              <w:spacing w:before="92"/>
              <w:ind w:right="48"/>
              <w:jc w:val="right"/>
              <w:rPr>
                <w:sz w:val="24"/>
              </w:rPr>
            </w:pPr>
            <w:r>
              <w:rPr>
                <w:spacing w:val="-5"/>
                <w:sz w:val="24"/>
              </w:rPr>
              <w:t>КПП</w:t>
            </w:r>
          </w:p>
        </w:tc>
        <w:tc>
          <w:tcPr>
            <w:tcW w:w="1416" w:type="dxa"/>
          </w:tcPr>
          <w:p w14:paraId="0B7695EB" w14:textId="77777777" w:rsidR="00192D51" w:rsidRDefault="00192D51">
            <w:pPr>
              <w:pStyle w:val="TableParagraph"/>
            </w:pPr>
          </w:p>
        </w:tc>
      </w:tr>
      <w:tr w:rsidR="00192D51" w14:paraId="040C7319" w14:textId="77777777">
        <w:trPr>
          <w:trHeight w:val="2260"/>
        </w:trPr>
        <w:tc>
          <w:tcPr>
            <w:tcW w:w="3005" w:type="dxa"/>
            <w:gridSpan w:val="2"/>
            <w:vMerge/>
            <w:tcBorders>
              <w:top w:val="nil"/>
              <w:left w:val="nil"/>
              <w:bottom w:val="nil"/>
              <w:right w:val="nil"/>
            </w:tcBorders>
          </w:tcPr>
          <w:p w14:paraId="4FB53245" w14:textId="77777777" w:rsidR="00192D51" w:rsidRDefault="00192D51">
            <w:pPr>
              <w:rPr>
                <w:sz w:val="2"/>
                <w:szCs w:val="2"/>
              </w:rPr>
            </w:pPr>
          </w:p>
        </w:tc>
        <w:tc>
          <w:tcPr>
            <w:tcW w:w="631" w:type="dxa"/>
            <w:tcBorders>
              <w:top w:val="nil"/>
              <w:left w:val="nil"/>
              <w:bottom w:val="nil"/>
              <w:right w:val="nil"/>
            </w:tcBorders>
          </w:tcPr>
          <w:p w14:paraId="75566684" w14:textId="77777777" w:rsidR="00192D51" w:rsidRDefault="00192D51">
            <w:pPr>
              <w:pStyle w:val="TableParagraph"/>
            </w:pPr>
          </w:p>
        </w:tc>
        <w:tc>
          <w:tcPr>
            <w:tcW w:w="849" w:type="dxa"/>
            <w:tcBorders>
              <w:top w:val="nil"/>
              <w:left w:val="nil"/>
              <w:bottom w:val="nil"/>
              <w:right w:val="nil"/>
            </w:tcBorders>
          </w:tcPr>
          <w:p w14:paraId="0EA7D3E9" w14:textId="77777777" w:rsidR="00192D51" w:rsidRDefault="00192D51">
            <w:pPr>
              <w:pStyle w:val="TableParagraph"/>
            </w:pPr>
          </w:p>
        </w:tc>
        <w:tc>
          <w:tcPr>
            <w:tcW w:w="1757" w:type="dxa"/>
            <w:tcBorders>
              <w:top w:val="nil"/>
              <w:left w:val="nil"/>
              <w:bottom w:val="nil"/>
              <w:right w:val="nil"/>
            </w:tcBorders>
          </w:tcPr>
          <w:p w14:paraId="57795228" w14:textId="77777777" w:rsidR="00192D51" w:rsidRDefault="00192D51">
            <w:pPr>
              <w:pStyle w:val="TableParagraph"/>
            </w:pPr>
          </w:p>
        </w:tc>
        <w:tc>
          <w:tcPr>
            <w:tcW w:w="1419" w:type="dxa"/>
            <w:tcBorders>
              <w:top w:val="nil"/>
              <w:left w:val="nil"/>
              <w:bottom w:val="nil"/>
            </w:tcBorders>
          </w:tcPr>
          <w:p w14:paraId="6451B16E" w14:textId="77777777" w:rsidR="00192D51" w:rsidRDefault="00192D51">
            <w:pPr>
              <w:pStyle w:val="TableParagraph"/>
              <w:rPr>
                <w:rFonts w:ascii="Courier New"/>
                <w:sz w:val="24"/>
              </w:rPr>
            </w:pPr>
          </w:p>
          <w:p w14:paraId="2D10AE31" w14:textId="77777777" w:rsidR="00192D51" w:rsidRDefault="00192D51">
            <w:pPr>
              <w:pStyle w:val="TableParagraph"/>
              <w:spacing w:before="162"/>
              <w:rPr>
                <w:rFonts w:ascii="Courier New"/>
                <w:sz w:val="24"/>
              </w:rPr>
            </w:pPr>
          </w:p>
          <w:p w14:paraId="73F7507C" w14:textId="77777777" w:rsidR="00192D51" w:rsidRDefault="00460E6F">
            <w:pPr>
              <w:pStyle w:val="TableParagraph"/>
              <w:ind w:left="426" w:right="41" w:firstLine="310"/>
              <w:rPr>
                <w:sz w:val="24"/>
              </w:rPr>
            </w:pPr>
            <w:r>
              <w:rPr>
                <w:spacing w:val="-2"/>
                <w:sz w:val="24"/>
              </w:rPr>
              <w:t>номер лицевого</w:t>
            </w:r>
          </w:p>
          <w:p w14:paraId="71D79835" w14:textId="77777777" w:rsidR="00192D51" w:rsidRDefault="00460E6F">
            <w:pPr>
              <w:pStyle w:val="TableParagraph"/>
              <w:ind w:left="818"/>
              <w:rPr>
                <w:sz w:val="24"/>
              </w:rPr>
            </w:pPr>
            <w:r>
              <w:rPr>
                <w:spacing w:val="-4"/>
                <w:sz w:val="24"/>
              </w:rPr>
              <w:t>счета</w:t>
            </w:r>
          </w:p>
        </w:tc>
        <w:tc>
          <w:tcPr>
            <w:tcW w:w="1416" w:type="dxa"/>
          </w:tcPr>
          <w:p w14:paraId="76F7307F" w14:textId="77777777" w:rsidR="00192D51" w:rsidRDefault="00192D51">
            <w:pPr>
              <w:pStyle w:val="TableParagraph"/>
            </w:pPr>
          </w:p>
        </w:tc>
      </w:tr>
      <w:tr w:rsidR="00192D51" w14:paraId="06EC52A0" w14:textId="77777777">
        <w:trPr>
          <w:trHeight w:val="479"/>
        </w:trPr>
        <w:tc>
          <w:tcPr>
            <w:tcW w:w="1872" w:type="dxa"/>
            <w:tcBorders>
              <w:top w:val="nil"/>
              <w:left w:val="nil"/>
              <w:bottom w:val="nil"/>
              <w:right w:val="nil"/>
            </w:tcBorders>
          </w:tcPr>
          <w:p w14:paraId="6CA83C67" w14:textId="77777777" w:rsidR="00192D51" w:rsidRDefault="00460E6F">
            <w:pPr>
              <w:pStyle w:val="TableParagraph"/>
              <w:spacing w:before="92"/>
              <w:ind w:left="67"/>
              <w:rPr>
                <w:sz w:val="24"/>
              </w:rPr>
            </w:pPr>
            <w:r>
              <w:rPr>
                <w:spacing w:val="-2"/>
                <w:sz w:val="24"/>
              </w:rPr>
              <w:t>Кому:</w:t>
            </w:r>
          </w:p>
        </w:tc>
        <w:tc>
          <w:tcPr>
            <w:tcW w:w="1133" w:type="dxa"/>
            <w:tcBorders>
              <w:top w:val="nil"/>
              <w:left w:val="nil"/>
              <w:bottom w:val="nil"/>
              <w:right w:val="nil"/>
            </w:tcBorders>
          </w:tcPr>
          <w:p w14:paraId="0D222FB6" w14:textId="77777777" w:rsidR="00192D51" w:rsidRDefault="00192D51">
            <w:pPr>
              <w:pStyle w:val="TableParagraph"/>
            </w:pPr>
          </w:p>
        </w:tc>
        <w:tc>
          <w:tcPr>
            <w:tcW w:w="631" w:type="dxa"/>
            <w:tcBorders>
              <w:top w:val="nil"/>
              <w:left w:val="nil"/>
              <w:bottom w:val="nil"/>
              <w:right w:val="nil"/>
            </w:tcBorders>
          </w:tcPr>
          <w:p w14:paraId="738D08FE" w14:textId="77777777" w:rsidR="00192D51" w:rsidRDefault="00192D51">
            <w:pPr>
              <w:pStyle w:val="TableParagraph"/>
            </w:pPr>
          </w:p>
        </w:tc>
        <w:tc>
          <w:tcPr>
            <w:tcW w:w="849" w:type="dxa"/>
            <w:tcBorders>
              <w:top w:val="nil"/>
              <w:left w:val="nil"/>
              <w:bottom w:val="nil"/>
              <w:right w:val="nil"/>
            </w:tcBorders>
          </w:tcPr>
          <w:p w14:paraId="049EFB1A" w14:textId="77777777" w:rsidR="00192D51" w:rsidRDefault="00192D51">
            <w:pPr>
              <w:pStyle w:val="TableParagraph"/>
            </w:pPr>
          </w:p>
        </w:tc>
        <w:tc>
          <w:tcPr>
            <w:tcW w:w="1757" w:type="dxa"/>
            <w:tcBorders>
              <w:top w:val="nil"/>
              <w:left w:val="nil"/>
              <w:bottom w:val="nil"/>
              <w:right w:val="nil"/>
            </w:tcBorders>
          </w:tcPr>
          <w:p w14:paraId="6213CD9D" w14:textId="77777777" w:rsidR="00192D51" w:rsidRDefault="00192D51">
            <w:pPr>
              <w:pStyle w:val="TableParagraph"/>
            </w:pPr>
          </w:p>
        </w:tc>
        <w:tc>
          <w:tcPr>
            <w:tcW w:w="1419" w:type="dxa"/>
            <w:tcBorders>
              <w:top w:val="nil"/>
              <w:left w:val="nil"/>
              <w:bottom w:val="nil"/>
            </w:tcBorders>
          </w:tcPr>
          <w:p w14:paraId="2CC3F094" w14:textId="77777777" w:rsidR="00192D51" w:rsidRDefault="00192D51">
            <w:pPr>
              <w:pStyle w:val="TableParagraph"/>
            </w:pPr>
          </w:p>
        </w:tc>
        <w:tc>
          <w:tcPr>
            <w:tcW w:w="1416" w:type="dxa"/>
          </w:tcPr>
          <w:p w14:paraId="73F130DC" w14:textId="77777777" w:rsidR="00192D51" w:rsidRDefault="00192D51">
            <w:pPr>
              <w:pStyle w:val="TableParagraph"/>
            </w:pPr>
          </w:p>
        </w:tc>
      </w:tr>
      <w:tr w:rsidR="00192D51" w14:paraId="782630EE" w14:textId="77777777">
        <w:trPr>
          <w:trHeight w:val="479"/>
        </w:trPr>
        <w:tc>
          <w:tcPr>
            <w:tcW w:w="3005" w:type="dxa"/>
            <w:gridSpan w:val="2"/>
            <w:tcBorders>
              <w:top w:val="nil"/>
              <w:left w:val="nil"/>
              <w:bottom w:val="nil"/>
              <w:right w:val="nil"/>
            </w:tcBorders>
          </w:tcPr>
          <w:p w14:paraId="332A6A6A" w14:textId="77777777" w:rsidR="00192D51" w:rsidRDefault="00460E6F">
            <w:pPr>
              <w:pStyle w:val="TableParagraph"/>
              <w:spacing w:before="92"/>
              <w:ind w:left="67"/>
              <w:rPr>
                <w:sz w:val="24"/>
              </w:rPr>
            </w:pPr>
            <w:r>
              <w:rPr>
                <w:sz w:val="24"/>
              </w:rPr>
              <w:t>Финансовый</w:t>
            </w:r>
            <w:r>
              <w:rPr>
                <w:spacing w:val="-4"/>
                <w:sz w:val="24"/>
              </w:rPr>
              <w:t xml:space="preserve"> орган</w:t>
            </w:r>
          </w:p>
        </w:tc>
        <w:tc>
          <w:tcPr>
            <w:tcW w:w="3237" w:type="dxa"/>
            <w:gridSpan w:val="3"/>
            <w:vMerge w:val="restart"/>
            <w:tcBorders>
              <w:top w:val="nil"/>
              <w:left w:val="nil"/>
              <w:right w:val="nil"/>
            </w:tcBorders>
          </w:tcPr>
          <w:p w14:paraId="7D413760" w14:textId="6A3E0015" w:rsidR="00192D51" w:rsidRDefault="00460E6F">
            <w:pPr>
              <w:pStyle w:val="TableParagraph"/>
              <w:spacing w:before="92"/>
              <w:ind w:left="101" w:right="95" w:firstLine="160"/>
              <w:rPr>
                <w:sz w:val="24"/>
              </w:rPr>
            </w:pPr>
            <w:r>
              <w:rPr>
                <w:noProof/>
                <w:sz w:val="24"/>
                <w:lang w:eastAsia="ru-RU"/>
              </w:rPr>
              <mc:AlternateContent>
                <mc:Choice Requires="wpg">
                  <w:drawing>
                    <wp:anchor distT="0" distB="0" distL="0" distR="0" simplePos="0" relativeHeight="476520448" behindDoc="1" locked="0" layoutInCell="1" allowOverlap="1" wp14:anchorId="7F8C8E8E" wp14:editId="4E45E535">
                      <wp:simplePos x="0" y="0"/>
                      <wp:positionH relativeFrom="column">
                        <wp:posOffset>0</wp:posOffset>
                      </wp:positionH>
                      <wp:positionV relativeFrom="paragraph">
                        <wp:posOffset>-319288</wp:posOffset>
                      </wp:positionV>
                      <wp:extent cx="2056130" cy="698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985"/>
                                <a:chOff x="0" y="0"/>
                                <a:chExt cx="2056130" cy="6985"/>
                              </a:xfrm>
                            </wpg:grpSpPr>
                            <wps:wsp>
                              <wps:cNvPr id="297" name="Graphic 297"/>
                              <wps:cNvSpPr/>
                              <wps:spPr>
                                <a:xfrm>
                                  <a:off x="0" y="0"/>
                                  <a:ext cx="2056130" cy="6985"/>
                                </a:xfrm>
                                <a:custGeom>
                                  <a:avLst/>
                                  <a:gdLst/>
                                  <a:ahLst/>
                                  <a:cxnLst/>
                                  <a:rect l="l" t="t" r="r" b="b"/>
                                  <a:pathLst>
                                    <a:path w="2056130" h="6985">
                                      <a:moveTo>
                                        <a:pt x="2056130" y="0"/>
                                      </a:moveTo>
                                      <a:lnTo>
                                        <a:pt x="0" y="0"/>
                                      </a:lnTo>
                                      <a:lnTo>
                                        <a:pt x="0" y="6400"/>
                                      </a:lnTo>
                                      <a:lnTo>
                                        <a:pt x="2056130" y="6400"/>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2DA291" id="Group 296" o:spid="_x0000_s1026" style="position:absolute;margin-left:0;margin-top:-25.15pt;width:161.9pt;height:.55pt;z-index:-26796032;mso-wrap-distance-left:0;mso-wrap-distance-right:0" coordsize="205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">
                      <v:shape id="Graphic 297" o:spid="_x0000_s1027" style="position:absolute;width:20561;height:69;visibility:visible;mso-wrap-style:square;v-text-anchor:top" coordsize="205613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" path="m2056130,l,,,6400r2056130,l2056130,xe" fillcolor="black" stroked="f">
                        <v:path arrowok="t"/>
                      </v:shape>
                    </v:group>
                  </w:pict>
                </mc:Fallback>
              </mc:AlternateContent>
            </w:r>
            <w:r>
              <w:rPr>
                <w:sz w:val="24"/>
              </w:rPr>
              <w:t>Администрации сельского поселения</w:t>
            </w:r>
            <w:r>
              <w:rPr>
                <w:spacing w:val="-15"/>
                <w:sz w:val="24"/>
              </w:rPr>
              <w:t xml:space="preserve"> </w:t>
            </w:r>
            <w:r w:rsidR="006057EE" w:rsidRPr="006057EE">
              <w:rPr>
                <w:sz w:val="24"/>
              </w:rPr>
              <w:t>Тубинский</w:t>
            </w:r>
            <w:r>
              <w:rPr>
                <w:sz w:val="24"/>
              </w:rPr>
              <w:t xml:space="preserve"> сельсовет муниципального</w:t>
            </w:r>
          </w:p>
          <w:p w14:paraId="49F65A08"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9" w:type="dxa"/>
            <w:tcBorders>
              <w:top w:val="nil"/>
              <w:left w:val="nil"/>
              <w:bottom w:val="nil"/>
            </w:tcBorders>
          </w:tcPr>
          <w:p w14:paraId="0AE8BE00" w14:textId="77777777" w:rsidR="00192D51" w:rsidRDefault="00460E6F">
            <w:pPr>
              <w:pStyle w:val="TableParagraph"/>
              <w:spacing w:before="92"/>
              <w:ind w:right="51"/>
              <w:jc w:val="right"/>
              <w:rPr>
                <w:sz w:val="24"/>
              </w:rPr>
            </w:pPr>
            <w:r>
              <w:rPr>
                <w:spacing w:val="-5"/>
                <w:sz w:val="24"/>
              </w:rPr>
              <w:t>ИНН</w:t>
            </w:r>
          </w:p>
        </w:tc>
        <w:tc>
          <w:tcPr>
            <w:tcW w:w="1416" w:type="dxa"/>
          </w:tcPr>
          <w:p w14:paraId="1DCDB85B" w14:textId="77777777" w:rsidR="00192D51" w:rsidRDefault="00460E6F">
            <w:pPr>
              <w:pStyle w:val="TableParagraph"/>
              <w:spacing w:before="92"/>
              <w:ind w:right="80"/>
              <w:jc w:val="center"/>
              <w:rPr>
                <w:sz w:val="24"/>
              </w:rPr>
            </w:pPr>
            <w:r>
              <w:rPr>
                <w:spacing w:val="-2"/>
                <w:sz w:val="24"/>
              </w:rPr>
              <w:t>0274034308</w:t>
            </w:r>
          </w:p>
        </w:tc>
      </w:tr>
      <w:tr w:rsidR="00192D51" w14:paraId="2C51405E" w14:textId="77777777">
        <w:trPr>
          <w:trHeight w:val="1094"/>
        </w:trPr>
        <w:tc>
          <w:tcPr>
            <w:tcW w:w="3005" w:type="dxa"/>
            <w:gridSpan w:val="2"/>
            <w:tcBorders>
              <w:top w:val="nil"/>
              <w:left w:val="nil"/>
              <w:right w:val="nil"/>
            </w:tcBorders>
          </w:tcPr>
          <w:p w14:paraId="6C300B4D" w14:textId="77777777" w:rsidR="00192D51" w:rsidRDefault="00192D51">
            <w:pPr>
              <w:pStyle w:val="TableParagraph"/>
            </w:pPr>
          </w:p>
        </w:tc>
        <w:tc>
          <w:tcPr>
            <w:tcW w:w="3237" w:type="dxa"/>
            <w:gridSpan w:val="3"/>
            <w:vMerge/>
            <w:tcBorders>
              <w:top w:val="nil"/>
              <w:left w:val="nil"/>
              <w:right w:val="nil"/>
            </w:tcBorders>
          </w:tcPr>
          <w:p w14:paraId="0A2E7818" w14:textId="77777777" w:rsidR="00192D51" w:rsidRDefault="00192D51">
            <w:pPr>
              <w:rPr>
                <w:sz w:val="2"/>
                <w:szCs w:val="2"/>
              </w:rPr>
            </w:pPr>
          </w:p>
        </w:tc>
        <w:tc>
          <w:tcPr>
            <w:tcW w:w="1419" w:type="dxa"/>
            <w:tcBorders>
              <w:top w:val="nil"/>
              <w:left w:val="nil"/>
            </w:tcBorders>
          </w:tcPr>
          <w:p w14:paraId="33C1F295" w14:textId="77777777" w:rsidR="00192D51" w:rsidRDefault="00192D51">
            <w:pPr>
              <w:pStyle w:val="TableParagraph"/>
              <w:spacing w:before="127"/>
              <w:rPr>
                <w:rFonts w:ascii="Courier New"/>
                <w:sz w:val="24"/>
              </w:rPr>
            </w:pPr>
          </w:p>
          <w:p w14:paraId="32840B02" w14:textId="77777777" w:rsidR="00192D51" w:rsidRDefault="00460E6F">
            <w:pPr>
              <w:pStyle w:val="TableParagraph"/>
              <w:ind w:right="48"/>
              <w:jc w:val="right"/>
              <w:rPr>
                <w:sz w:val="24"/>
              </w:rPr>
            </w:pPr>
            <w:r>
              <w:rPr>
                <w:spacing w:val="-5"/>
                <w:sz w:val="24"/>
              </w:rPr>
              <w:t>КПП</w:t>
            </w:r>
          </w:p>
        </w:tc>
        <w:tc>
          <w:tcPr>
            <w:tcW w:w="1416" w:type="dxa"/>
          </w:tcPr>
          <w:p w14:paraId="0EA70D24" w14:textId="77777777" w:rsidR="00192D51" w:rsidRDefault="00192D51">
            <w:pPr>
              <w:pStyle w:val="TableParagraph"/>
              <w:spacing w:before="127"/>
              <w:rPr>
                <w:rFonts w:ascii="Courier New"/>
                <w:sz w:val="24"/>
              </w:rPr>
            </w:pPr>
          </w:p>
          <w:p w14:paraId="39AFE782" w14:textId="77777777" w:rsidR="00192D51" w:rsidRDefault="00460E6F">
            <w:pPr>
              <w:pStyle w:val="TableParagraph"/>
              <w:ind w:right="200"/>
              <w:jc w:val="center"/>
              <w:rPr>
                <w:sz w:val="24"/>
              </w:rPr>
            </w:pPr>
            <w:r>
              <w:rPr>
                <w:spacing w:val="-2"/>
                <w:sz w:val="24"/>
              </w:rPr>
              <w:t>027401001</w:t>
            </w:r>
          </w:p>
        </w:tc>
      </w:tr>
      <w:tr w:rsidR="00192D51" w14:paraId="35BEE6F4" w14:textId="77777777">
        <w:trPr>
          <w:trHeight w:val="757"/>
        </w:trPr>
        <w:tc>
          <w:tcPr>
            <w:tcW w:w="1872" w:type="dxa"/>
            <w:vMerge w:val="restart"/>
          </w:tcPr>
          <w:p w14:paraId="441F1D55" w14:textId="77777777" w:rsidR="00192D51" w:rsidRDefault="00192D51">
            <w:pPr>
              <w:pStyle w:val="TableParagraph"/>
              <w:spacing w:before="172"/>
              <w:rPr>
                <w:rFonts w:ascii="Courier New"/>
                <w:sz w:val="24"/>
              </w:rPr>
            </w:pPr>
          </w:p>
          <w:p w14:paraId="78B50EC8" w14:textId="77777777" w:rsidR="00192D51" w:rsidRDefault="00460E6F">
            <w:pPr>
              <w:pStyle w:val="TableParagraph"/>
              <w:ind w:left="86" w:right="75" w:hanging="1"/>
              <w:jc w:val="center"/>
              <w:rPr>
                <w:sz w:val="24"/>
              </w:rPr>
            </w:pPr>
            <w:r>
              <w:rPr>
                <w:spacing w:val="-2"/>
                <w:sz w:val="24"/>
              </w:rPr>
              <w:t xml:space="preserve">Идентификатор </w:t>
            </w:r>
            <w:proofErr w:type="spellStart"/>
            <w:proofErr w:type="gramStart"/>
            <w:r>
              <w:rPr>
                <w:spacing w:val="-2"/>
                <w:sz w:val="24"/>
              </w:rPr>
              <w:t>государственног</w:t>
            </w:r>
            <w:proofErr w:type="spellEnd"/>
            <w:r>
              <w:rPr>
                <w:spacing w:val="-2"/>
                <w:sz w:val="24"/>
              </w:rPr>
              <w:t xml:space="preserve"> </w:t>
            </w:r>
            <w:r>
              <w:rPr>
                <w:sz w:val="24"/>
              </w:rPr>
              <w:t>о</w:t>
            </w:r>
            <w:proofErr w:type="gramEnd"/>
            <w:r>
              <w:rPr>
                <w:sz w:val="24"/>
              </w:rPr>
              <w:t xml:space="preserve"> контракта</w:t>
            </w:r>
          </w:p>
        </w:tc>
        <w:tc>
          <w:tcPr>
            <w:tcW w:w="4370" w:type="dxa"/>
            <w:gridSpan w:val="4"/>
          </w:tcPr>
          <w:p w14:paraId="550504BE"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3C93D10E" w14:textId="77777777" w:rsidR="00192D51" w:rsidRDefault="00460E6F">
            <w:pPr>
              <w:pStyle w:val="TableParagraph"/>
              <w:spacing w:before="168"/>
              <w:ind w:left="12"/>
              <w:jc w:val="center"/>
              <w:rPr>
                <w:sz w:val="24"/>
              </w:rPr>
            </w:pPr>
            <w:r>
              <w:rPr>
                <w:spacing w:val="-2"/>
                <w:sz w:val="24"/>
              </w:rPr>
              <w:t xml:space="preserve">Открытие лицевого </w:t>
            </w:r>
            <w:r>
              <w:rPr>
                <w:spacing w:val="-4"/>
                <w:sz w:val="24"/>
              </w:rPr>
              <w:t>счета</w:t>
            </w:r>
          </w:p>
          <w:p w14:paraId="0DC7CC5F" w14:textId="77777777" w:rsidR="00192D51" w:rsidRDefault="00460E6F">
            <w:pPr>
              <w:pStyle w:val="TableParagraph"/>
              <w:ind w:left="104" w:right="89" w:hanging="4"/>
              <w:jc w:val="center"/>
              <w:rPr>
                <w:sz w:val="24"/>
              </w:rPr>
            </w:pPr>
            <w:proofErr w:type="spellStart"/>
            <w:proofErr w:type="gramStart"/>
            <w:r>
              <w:rPr>
                <w:spacing w:val="-2"/>
                <w:sz w:val="24"/>
              </w:rPr>
              <w:t>подтвержде</w:t>
            </w:r>
            <w:proofErr w:type="spellEnd"/>
            <w:r>
              <w:rPr>
                <w:spacing w:val="-2"/>
                <w:sz w:val="24"/>
              </w:rPr>
              <w:t xml:space="preserve"> но</w:t>
            </w:r>
            <w:proofErr w:type="gramEnd"/>
            <w:r>
              <w:rPr>
                <w:spacing w:val="-2"/>
                <w:sz w:val="24"/>
              </w:rPr>
              <w:t>/отказано</w:t>
            </w:r>
          </w:p>
        </w:tc>
        <w:tc>
          <w:tcPr>
            <w:tcW w:w="1416" w:type="dxa"/>
            <w:vMerge w:val="restart"/>
          </w:tcPr>
          <w:p w14:paraId="44F81A86" w14:textId="77777777" w:rsidR="00192D51" w:rsidRDefault="00192D51">
            <w:pPr>
              <w:pStyle w:val="TableParagraph"/>
              <w:rPr>
                <w:rFonts w:ascii="Courier New"/>
                <w:sz w:val="24"/>
              </w:rPr>
            </w:pPr>
          </w:p>
          <w:p w14:paraId="7D1E617D" w14:textId="77777777" w:rsidR="00192D51" w:rsidRDefault="00192D51">
            <w:pPr>
              <w:pStyle w:val="TableParagraph"/>
              <w:spacing w:before="176"/>
              <w:rPr>
                <w:rFonts w:ascii="Courier New"/>
                <w:sz w:val="24"/>
              </w:rPr>
            </w:pPr>
          </w:p>
          <w:p w14:paraId="118EFE4F" w14:textId="77777777" w:rsidR="00192D51" w:rsidRDefault="00460E6F">
            <w:pPr>
              <w:pStyle w:val="TableParagraph"/>
              <w:spacing w:before="1"/>
              <w:ind w:left="152"/>
              <w:rPr>
                <w:sz w:val="24"/>
              </w:rPr>
            </w:pPr>
            <w:r>
              <w:rPr>
                <w:spacing w:val="-2"/>
                <w:sz w:val="24"/>
              </w:rPr>
              <w:t>Пояснение</w:t>
            </w:r>
          </w:p>
        </w:tc>
      </w:tr>
      <w:tr w:rsidR="00192D51" w14:paraId="63F79387" w14:textId="77777777">
        <w:trPr>
          <w:trHeight w:val="479"/>
        </w:trPr>
        <w:tc>
          <w:tcPr>
            <w:tcW w:w="1872" w:type="dxa"/>
            <w:vMerge/>
            <w:tcBorders>
              <w:top w:val="nil"/>
            </w:tcBorders>
          </w:tcPr>
          <w:p w14:paraId="77AEF8B4" w14:textId="77777777" w:rsidR="00192D51" w:rsidRDefault="00192D51">
            <w:pPr>
              <w:rPr>
                <w:sz w:val="2"/>
                <w:szCs w:val="2"/>
              </w:rPr>
            </w:pPr>
          </w:p>
        </w:tc>
        <w:tc>
          <w:tcPr>
            <w:tcW w:w="1133" w:type="dxa"/>
            <w:vMerge w:val="restart"/>
          </w:tcPr>
          <w:p w14:paraId="0E87F7F9" w14:textId="77777777" w:rsidR="00192D51" w:rsidRDefault="00192D51">
            <w:pPr>
              <w:pStyle w:val="TableParagraph"/>
              <w:spacing w:before="62"/>
              <w:rPr>
                <w:rFonts w:ascii="Courier New"/>
                <w:sz w:val="24"/>
              </w:rPr>
            </w:pPr>
          </w:p>
          <w:p w14:paraId="1140B233" w14:textId="77777777" w:rsidR="00192D51" w:rsidRDefault="00460E6F">
            <w:pPr>
              <w:pStyle w:val="TableParagraph"/>
              <w:ind w:left="249"/>
              <w:rPr>
                <w:sz w:val="24"/>
              </w:rPr>
            </w:pPr>
            <w:r>
              <w:rPr>
                <w:spacing w:val="-2"/>
                <w:sz w:val="24"/>
              </w:rPr>
              <w:t>номер</w:t>
            </w:r>
          </w:p>
        </w:tc>
        <w:tc>
          <w:tcPr>
            <w:tcW w:w="631" w:type="dxa"/>
            <w:vMerge w:val="restart"/>
          </w:tcPr>
          <w:p w14:paraId="7A00FE7A" w14:textId="77777777" w:rsidR="00192D51" w:rsidRDefault="00192D51">
            <w:pPr>
              <w:pStyle w:val="TableParagraph"/>
              <w:spacing w:before="62"/>
              <w:rPr>
                <w:rFonts w:ascii="Courier New"/>
                <w:sz w:val="24"/>
              </w:rPr>
            </w:pPr>
          </w:p>
          <w:p w14:paraId="132F981E" w14:textId="77777777" w:rsidR="00192D51" w:rsidRDefault="00460E6F">
            <w:pPr>
              <w:pStyle w:val="TableParagraph"/>
              <w:ind w:left="94"/>
              <w:rPr>
                <w:sz w:val="24"/>
              </w:rPr>
            </w:pPr>
            <w:r>
              <w:rPr>
                <w:spacing w:val="-4"/>
                <w:sz w:val="24"/>
              </w:rPr>
              <w:t>дата</w:t>
            </w:r>
          </w:p>
        </w:tc>
        <w:tc>
          <w:tcPr>
            <w:tcW w:w="2606" w:type="dxa"/>
            <w:gridSpan w:val="2"/>
          </w:tcPr>
          <w:p w14:paraId="23EB6BE0" w14:textId="77777777" w:rsidR="00192D51" w:rsidRDefault="00460E6F">
            <w:pPr>
              <w:pStyle w:val="TableParagraph"/>
              <w:spacing w:before="89"/>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199633F7" w14:textId="77777777" w:rsidR="00192D51" w:rsidRDefault="00192D51">
            <w:pPr>
              <w:rPr>
                <w:sz w:val="2"/>
                <w:szCs w:val="2"/>
              </w:rPr>
            </w:pPr>
          </w:p>
        </w:tc>
        <w:tc>
          <w:tcPr>
            <w:tcW w:w="1416" w:type="dxa"/>
            <w:vMerge/>
            <w:tcBorders>
              <w:top w:val="nil"/>
            </w:tcBorders>
          </w:tcPr>
          <w:p w14:paraId="32543810" w14:textId="77777777" w:rsidR="00192D51" w:rsidRDefault="00192D51">
            <w:pPr>
              <w:rPr>
                <w:sz w:val="2"/>
                <w:szCs w:val="2"/>
              </w:rPr>
            </w:pPr>
          </w:p>
        </w:tc>
      </w:tr>
      <w:tr w:rsidR="00192D51" w14:paraId="6ACFAD92" w14:textId="77777777">
        <w:trPr>
          <w:trHeight w:val="480"/>
        </w:trPr>
        <w:tc>
          <w:tcPr>
            <w:tcW w:w="1872" w:type="dxa"/>
            <w:vMerge/>
            <w:tcBorders>
              <w:top w:val="nil"/>
            </w:tcBorders>
          </w:tcPr>
          <w:p w14:paraId="2BE39A74" w14:textId="77777777" w:rsidR="00192D51" w:rsidRDefault="00192D51">
            <w:pPr>
              <w:rPr>
                <w:sz w:val="2"/>
                <w:szCs w:val="2"/>
              </w:rPr>
            </w:pPr>
          </w:p>
        </w:tc>
        <w:tc>
          <w:tcPr>
            <w:tcW w:w="1133" w:type="dxa"/>
            <w:vMerge/>
            <w:tcBorders>
              <w:top w:val="nil"/>
            </w:tcBorders>
          </w:tcPr>
          <w:p w14:paraId="55A92A02" w14:textId="77777777" w:rsidR="00192D51" w:rsidRDefault="00192D51">
            <w:pPr>
              <w:rPr>
                <w:sz w:val="2"/>
                <w:szCs w:val="2"/>
              </w:rPr>
            </w:pPr>
          </w:p>
        </w:tc>
        <w:tc>
          <w:tcPr>
            <w:tcW w:w="631" w:type="dxa"/>
            <w:vMerge/>
            <w:tcBorders>
              <w:top w:val="nil"/>
            </w:tcBorders>
          </w:tcPr>
          <w:p w14:paraId="55BD6EB5" w14:textId="77777777" w:rsidR="00192D51" w:rsidRDefault="00192D51">
            <w:pPr>
              <w:rPr>
                <w:sz w:val="2"/>
                <w:szCs w:val="2"/>
              </w:rPr>
            </w:pPr>
          </w:p>
        </w:tc>
        <w:tc>
          <w:tcPr>
            <w:tcW w:w="849" w:type="dxa"/>
          </w:tcPr>
          <w:p w14:paraId="5F4D09BE" w14:textId="77777777" w:rsidR="00192D51" w:rsidRDefault="00460E6F">
            <w:pPr>
              <w:pStyle w:val="TableParagraph"/>
              <w:spacing w:before="90"/>
              <w:ind w:left="87" w:right="80"/>
              <w:jc w:val="center"/>
              <w:rPr>
                <w:sz w:val="24"/>
              </w:rPr>
            </w:pPr>
            <w:r>
              <w:rPr>
                <w:spacing w:val="-5"/>
                <w:sz w:val="24"/>
              </w:rPr>
              <w:t>ИНН</w:t>
            </w:r>
          </w:p>
        </w:tc>
        <w:tc>
          <w:tcPr>
            <w:tcW w:w="1757" w:type="dxa"/>
          </w:tcPr>
          <w:p w14:paraId="297B9EC2" w14:textId="77777777" w:rsidR="00192D51" w:rsidRDefault="00460E6F">
            <w:pPr>
              <w:pStyle w:val="TableParagraph"/>
              <w:spacing w:before="90"/>
              <w:ind w:left="10" w:right="2"/>
              <w:jc w:val="center"/>
              <w:rPr>
                <w:sz w:val="24"/>
              </w:rPr>
            </w:pPr>
            <w:r>
              <w:rPr>
                <w:spacing w:val="-2"/>
                <w:sz w:val="24"/>
              </w:rPr>
              <w:t>наименование</w:t>
            </w:r>
          </w:p>
        </w:tc>
        <w:tc>
          <w:tcPr>
            <w:tcW w:w="1419" w:type="dxa"/>
            <w:vMerge/>
            <w:tcBorders>
              <w:top w:val="nil"/>
            </w:tcBorders>
          </w:tcPr>
          <w:p w14:paraId="06863F10" w14:textId="77777777" w:rsidR="00192D51" w:rsidRDefault="00192D51">
            <w:pPr>
              <w:rPr>
                <w:sz w:val="2"/>
                <w:szCs w:val="2"/>
              </w:rPr>
            </w:pPr>
          </w:p>
        </w:tc>
        <w:tc>
          <w:tcPr>
            <w:tcW w:w="1416" w:type="dxa"/>
            <w:vMerge/>
            <w:tcBorders>
              <w:top w:val="nil"/>
            </w:tcBorders>
          </w:tcPr>
          <w:p w14:paraId="672E0055" w14:textId="77777777" w:rsidR="00192D51" w:rsidRDefault="00192D51">
            <w:pPr>
              <w:rPr>
                <w:sz w:val="2"/>
                <w:szCs w:val="2"/>
              </w:rPr>
            </w:pPr>
          </w:p>
        </w:tc>
      </w:tr>
      <w:tr w:rsidR="00192D51" w14:paraId="717E56A2" w14:textId="77777777">
        <w:trPr>
          <w:trHeight w:val="479"/>
        </w:trPr>
        <w:tc>
          <w:tcPr>
            <w:tcW w:w="1872" w:type="dxa"/>
          </w:tcPr>
          <w:p w14:paraId="3C429B12" w14:textId="77777777" w:rsidR="00192D51" w:rsidRDefault="00460E6F">
            <w:pPr>
              <w:pStyle w:val="TableParagraph"/>
              <w:spacing w:before="92"/>
              <w:ind w:left="10"/>
              <w:jc w:val="center"/>
              <w:rPr>
                <w:sz w:val="24"/>
              </w:rPr>
            </w:pPr>
            <w:r>
              <w:rPr>
                <w:spacing w:val="-10"/>
                <w:sz w:val="24"/>
              </w:rPr>
              <w:t>1</w:t>
            </w:r>
          </w:p>
        </w:tc>
        <w:tc>
          <w:tcPr>
            <w:tcW w:w="1133" w:type="dxa"/>
          </w:tcPr>
          <w:p w14:paraId="6243E411" w14:textId="77777777" w:rsidR="00192D51" w:rsidRDefault="00460E6F">
            <w:pPr>
              <w:pStyle w:val="TableParagraph"/>
              <w:spacing w:before="92"/>
              <w:ind w:left="13" w:right="8"/>
              <w:jc w:val="center"/>
              <w:rPr>
                <w:sz w:val="24"/>
              </w:rPr>
            </w:pPr>
            <w:r>
              <w:rPr>
                <w:spacing w:val="-10"/>
                <w:sz w:val="24"/>
              </w:rPr>
              <w:t>2</w:t>
            </w:r>
          </w:p>
        </w:tc>
        <w:tc>
          <w:tcPr>
            <w:tcW w:w="631" w:type="dxa"/>
          </w:tcPr>
          <w:p w14:paraId="61915AE8" w14:textId="77777777" w:rsidR="00192D51" w:rsidRDefault="00460E6F">
            <w:pPr>
              <w:pStyle w:val="TableParagraph"/>
              <w:spacing w:before="92"/>
              <w:ind w:left="9" w:right="5"/>
              <w:jc w:val="center"/>
              <w:rPr>
                <w:sz w:val="24"/>
              </w:rPr>
            </w:pPr>
            <w:r>
              <w:rPr>
                <w:spacing w:val="-10"/>
                <w:sz w:val="24"/>
              </w:rPr>
              <w:t>3</w:t>
            </w:r>
          </w:p>
        </w:tc>
        <w:tc>
          <w:tcPr>
            <w:tcW w:w="849" w:type="dxa"/>
          </w:tcPr>
          <w:p w14:paraId="2059645A" w14:textId="77777777" w:rsidR="00192D51" w:rsidRDefault="00460E6F">
            <w:pPr>
              <w:pStyle w:val="TableParagraph"/>
              <w:spacing w:before="92"/>
              <w:ind w:left="87" w:right="80"/>
              <w:jc w:val="center"/>
              <w:rPr>
                <w:sz w:val="24"/>
              </w:rPr>
            </w:pPr>
            <w:r>
              <w:rPr>
                <w:spacing w:val="-10"/>
                <w:sz w:val="24"/>
              </w:rPr>
              <w:t>4</w:t>
            </w:r>
          </w:p>
        </w:tc>
        <w:tc>
          <w:tcPr>
            <w:tcW w:w="1757" w:type="dxa"/>
          </w:tcPr>
          <w:p w14:paraId="206BA405" w14:textId="77777777" w:rsidR="00192D51" w:rsidRDefault="00460E6F">
            <w:pPr>
              <w:pStyle w:val="TableParagraph"/>
              <w:spacing w:before="92"/>
              <w:ind w:left="10" w:right="2"/>
              <w:jc w:val="center"/>
              <w:rPr>
                <w:sz w:val="24"/>
              </w:rPr>
            </w:pPr>
            <w:r>
              <w:rPr>
                <w:spacing w:val="-10"/>
                <w:sz w:val="24"/>
              </w:rPr>
              <w:t>5</w:t>
            </w:r>
          </w:p>
        </w:tc>
        <w:tc>
          <w:tcPr>
            <w:tcW w:w="1419" w:type="dxa"/>
          </w:tcPr>
          <w:p w14:paraId="5C8006B1" w14:textId="77777777" w:rsidR="00192D51" w:rsidRDefault="00460E6F">
            <w:pPr>
              <w:pStyle w:val="TableParagraph"/>
              <w:spacing w:before="92"/>
              <w:ind w:left="11"/>
              <w:jc w:val="center"/>
              <w:rPr>
                <w:sz w:val="24"/>
              </w:rPr>
            </w:pPr>
            <w:r>
              <w:rPr>
                <w:spacing w:val="-10"/>
                <w:sz w:val="24"/>
              </w:rPr>
              <w:t>6</w:t>
            </w:r>
          </w:p>
        </w:tc>
        <w:tc>
          <w:tcPr>
            <w:tcW w:w="1416" w:type="dxa"/>
          </w:tcPr>
          <w:p w14:paraId="368D9AF4" w14:textId="77777777" w:rsidR="00192D51" w:rsidRDefault="00460E6F">
            <w:pPr>
              <w:pStyle w:val="TableParagraph"/>
              <w:spacing w:before="92"/>
              <w:ind w:left="88" w:right="80"/>
              <w:jc w:val="center"/>
              <w:rPr>
                <w:sz w:val="24"/>
              </w:rPr>
            </w:pPr>
            <w:r>
              <w:rPr>
                <w:spacing w:val="-10"/>
                <w:sz w:val="24"/>
              </w:rPr>
              <w:t>7</w:t>
            </w:r>
          </w:p>
        </w:tc>
      </w:tr>
      <w:tr w:rsidR="00192D51" w14:paraId="0BFFB1B4" w14:textId="77777777">
        <w:trPr>
          <w:trHeight w:val="479"/>
        </w:trPr>
        <w:tc>
          <w:tcPr>
            <w:tcW w:w="1872" w:type="dxa"/>
          </w:tcPr>
          <w:p w14:paraId="16CE7672" w14:textId="77777777" w:rsidR="00192D51" w:rsidRDefault="00192D51">
            <w:pPr>
              <w:pStyle w:val="TableParagraph"/>
            </w:pPr>
          </w:p>
        </w:tc>
        <w:tc>
          <w:tcPr>
            <w:tcW w:w="1133" w:type="dxa"/>
          </w:tcPr>
          <w:p w14:paraId="09A2B4FB" w14:textId="77777777" w:rsidR="00192D51" w:rsidRDefault="00192D51">
            <w:pPr>
              <w:pStyle w:val="TableParagraph"/>
            </w:pPr>
          </w:p>
        </w:tc>
        <w:tc>
          <w:tcPr>
            <w:tcW w:w="631" w:type="dxa"/>
          </w:tcPr>
          <w:p w14:paraId="4205B230" w14:textId="77777777" w:rsidR="00192D51" w:rsidRDefault="00192D51">
            <w:pPr>
              <w:pStyle w:val="TableParagraph"/>
            </w:pPr>
          </w:p>
        </w:tc>
        <w:tc>
          <w:tcPr>
            <w:tcW w:w="849" w:type="dxa"/>
          </w:tcPr>
          <w:p w14:paraId="6F91AD55" w14:textId="77777777" w:rsidR="00192D51" w:rsidRDefault="00192D51">
            <w:pPr>
              <w:pStyle w:val="TableParagraph"/>
            </w:pPr>
          </w:p>
        </w:tc>
        <w:tc>
          <w:tcPr>
            <w:tcW w:w="1757" w:type="dxa"/>
          </w:tcPr>
          <w:p w14:paraId="42B3842C" w14:textId="77777777" w:rsidR="00192D51" w:rsidRDefault="00192D51">
            <w:pPr>
              <w:pStyle w:val="TableParagraph"/>
            </w:pPr>
          </w:p>
        </w:tc>
        <w:tc>
          <w:tcPr>
            <w:tcW w:w="1419" w:type="dxa"/>
          </w:tcPr>
          <w:p w14:paraId="7BE27435" w14:textId="77777777" w:rsidR="00192D51" w:rsidRDefault="00192D51">
            <w:pPr>
              <w:pStyle w:val="TableParagraph"/>
            </w:pPr>
          </w:p>
        </w:tc>
        <w:tc>
          <w:tcPr>
            <w:tcW w:w="1416" w:type="dxa"/>
          </w:tcPr>
          <w:p w14:paraId="3991087F" w14:textId="77777777" w:rsidR="00192D51" w:rsidRDefault="00192D51">
            <w:pPr>
              <w:pStyle w:val="TableParagraph"/>
            </w:pPr>
          </w:p>
        </w:tc>
      </w:tr>
    </w:tbl>
    <w:p w14:paraId="6B50F764" w14:textId="77777777" w:rsidR="00192D51" w:rsidRDefault="00192D51">
      <w:pPr>
        <w:pStyle w:val="TableParagraph"/>
        <w:sectPr w:rsidR="00192D51">
          <w:pgSz w:w="11910" w:h="16840"/>
          <w:pgMar w:top="1040" w:right="708" w:bottom="280" w:left="850" w:header="720" w:footer="720" w:gutter="0"/>
          <w:cols w:space="720"/>
        </w:sectPr>
      </w:pPr>
    </w:p>
    <w:p w14:paraId="1C2FAF97" w14:textId="77777777" w:rsidR="00192D51" w:rsidRDefault="00460E6F">
      <w:pPr>
        <w:spacing w:before="8"/>
        <w:ind w:left="114" w:right="38"/>
        <w:rPr>
          <w:rFonts w:ascii="Courier New" w:hAnsi="Courier New"/>
          <w:sz w:val="20"/>
        </w:rPr>
      </w:pPr>
      <w:r>
        <w:rPr>
          <w:rFonts w:ascii="Courier New" w:hAnsi="Courier New"/>
          <w:sz w:val="20"/>
        </w:rPr>
        <w:lastRenderedPageBreak/>
        <w:t>Руководитель клиента (или</w:t>
      </w:r>
      <w:r>
        <w:rPr>
          <w:rFonts w:ascii="Courier New" w:hAnsi="Courier New"/>
          <w:spacing w:val="-19"/>
          <w:sz w:val="20"/>
        </w:rPr>
        <w:t xml:space="preserve"> </w:t>
      </w:r>
      <w:r>
        <w:rPr>
          <w:rFonts w:ascii="Courier New" w:hAnsi="Courier New"/>
          <w:sz w:val="20"/>
        </w:rPr>
        <w:t>иное</w:t>
      </w:r>
      <w:r>
        <w:rPr>
          <w:rFonts w:ascii="Courier New" w:hAnsi="Courier New"/>
          <w:spacing w:val="-19"/>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C6FFBDC" w14:textId="77777777" w:rsidR="00192D51" w:rsidRDefault="00192D51">
      <w:pPr>
        <w:pStyle w:val="a3"/>
        <w:spacing w:before="226"/>
        <w:ind w:left="0"/>
        <w:jc w:val="left"/>
        <w:rPr>
          <w:rFonts w:ascii="Courier New"/>
          <w:sz w:val="20"/>
        </w:rPr>
      </w:pPr>
    </w:p>
    <w:p w14:paraId="1F1E161E" w14:textId="77777777" w:rsidR="00192D51" w:rsidRDefault="00460E6F">
      <w:pPr>
        <w:ind w:left="114"/>
        <w:rPr>
          <w:rFonts w:ascii="Courier New" w:hAnsi="Courier New"/>
          <w:sz w:val="20"/>
        </w:rPr>
      </w:pPr>
      <w:r>
        <w:rPr>
          <w:rFonts w:ascii="Courier New" w:hAnsi="Courier New"/>
          <w:spacing w:val="-2"/>
          <w:sz w:val="20"/>
        </w:rPr>
        <w:t>Ответственный</w:t>
      </w:r>
    </w:p>
    <w:p w14:paraId="604345A7" w14:textId="77777777" w:rsidR="00192D51" w:rsidRDefault="00460E6F">
      <w:pPr>
        <w:rPr>
          <w:rFonts w:ascii="Courier New"/>
          <w:sz w:val="20"/>
        </w:rPr>
      </w:pPr>
      <w:r>
        <w:br w:type="column"/>
      </w:r>
    </w:p>
    <w:p w14:paraId="0FD3FFD2" w14:textId="77777777" w:rsidR="00192D51" w:rsidRDefault="00192D51">
      <w:pPr>
        <w:pStyle w:val="a3"/>
        <w:spacing w:before="225"/>
        <w:ind w:left="0"/>
        <w:jc w:val="left"/>
        <w:rPr>
          <w:rFonts w:ascii="Courier New"/>
          <w:sz w:val="20"/>
        </w:rPr>
      </w:pPr>
    </w:p>
    <w:p w14:paraId="5309E132" w14:textId="77777777" w:rsidR="00192D51" w:rsidRDefault="00460E6F">
      <w:pPr>
        <w:spacing w:line="20" w:lineRule="exact"/>
        <w:ind w:left="-6"/>
        <w:rPr>
          <w:rFonts w:ascii="Courier New"/>
          <w:sz w:val="2"/>
        </w:rPr>
      </w:pPr>
      <w:r>
        <w:rPr>
          <w:rFonts w:ascii="Courier New"/>
          <w:noProof/>
          <w:sz w:val="2"/>
          <w:lang w:eastAsia="ru-RU"/>
        </w:rPr>
        <mc:AlternateContent>
          <mc:Choice Requires="wpg">
            <w:drawing>
              <wp:inline distT="0" distB="0" distL="0" distR="0" wp14:anchorId="6A76F366" wp14:editId="70648564">
                <wp:extent cx="990600" cy="5715"/>
                <wp:effectExtent l="9525" t="0" r="0" b="381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5715"/>
                          <a:chOff x="0" y="0"/>
                          <a:chExt cx="990600" cy="5715"/>
                        </a:xfrm>
                      </wpg:grpSpPr>
                      <wps:wsp>
                        <wps:cNvPr id="299" name="Graphic 299"/>
                        <wps:cNvSpPr/>
                        <wps:spPr>
                          <a:xfrm>
                            <a:off x="0" y="2593"/>
                            <a:ext cx="990600" cy="1270"/>
                          </a:xfrm>
                          <a:custGeom>
                            <a:avLst/>
                            <a:gdLst/>
                            <a:ahLst/>
                            <a:cxnLst/>
                            <a:rect l="l" t="t" r="r" b="b"/>
                            <a:pathLst>
                              <a:path w="990600">
                                <a:moveTo>
                                  <a:pt x="0" y="0"/>
                                </a:moveTo>
                                <a:lnTo>
                                  <a:pt x="990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DC4ECE" id="Group 298" o:spid="_x0000_s1026" style="width:78pt;height:.45pt;mso-position-horizontal-relative:char;mso-position-vertical-relative:line" coordsize="99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">
                <v:shape id="Graphic 299" o:spid="_x0000_s1027" style="position:absolute;top:25;width:9906;height:13;visibility:visible;mso-wrap-style:square;v-text-anchor:top" coordsize="99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" path="m,l9906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B5E3866" wp14:editId="48A6909F">
                <wp:extent cx="685800" cy="5715"/>
                <wp:effectExtent l="9525" t="0" r="0" b="381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1" name="Graphic 301"/>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4DAB9C0" id="Group 300"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">
                <v:shape id="Graphic 301"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39070F5C" wp14:editId="5EE50FF7">
                <wp:extent cx="1600200" cy="5715"/>
                <wp:effectExtent l="9525" t="0" r="0" b="3810"/>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03" name="Graphic 303"/>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DB7F75B" id="Group 302"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">
                <v:shape id="Graphic 303"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" path="m,l1600200,e" filled="f" strokeweight=".14406mm">
                  <v:path arrowok="t"/>
                </v:shape>
                <w10:anchorlock/>
              </v:group>
            </w:pict>
          </mc:Fallback>
        </mc:AlternateContent>
      </w:r>
    </w:p>
    <w:p w14:paraId="3D112710" w14:textId="77777777" w:rsidR="00192D51" w:rsidRDefault="00460E6F">
      <w:pPr>
        <w:ind w:left="114"/>
        <w:rPr>
          <w:rFonts w:ascii="Courier New" w:hAnsi="Courier New"/>
          <w:sz w:val="20"/>
        </w:rPr>
      </w:pPr>
      <w:r>
        <w:rPr>
          <w:rFonts w:ascii="Courier New" w:hAnsi="Courier New"/>
          <w:sz w:val="20"/>
        </w:rPr>
        <w:t>(должность)</w:t>
      </w:r>
      <w:r>
        <w:rPr>
          <w:rFonts w:ascii="Courier New" w:hAnsi="Courier New"/>
          <w:spacing w:val="40"/>
          <w:w w:val="150"/>
          <w:sz w:val="20"/>
        </w:rPr>
        <w:t xml:space="preserve"> </w:t>
      </w:r>
      <w:r>
        <w:rPr>
          <w:rFonts w:ascii="Courier New" w:hAnsi="Courier New"/>
          <w:sz w:val="20"/>
        </w:rPr>
        <w:t>(подпись)</w:t>
      </w:r>
      <w:r>
        <w:rPr>
          <w:rFonts w:ascii="Courier New" w:hAnsi="Courier New"/>
          <w:spacing w:val="-9"/>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pacing w:val="-2"/>
          <w:sz w:val="20"/>
        </w:rPr>
        <w:t>подписи)</w:t>
      </w:r>
    </w:p>
    <w:p w14:paraId="561459DE" w14:textId="77777777" w:rsidR="00192D51" w:rsidRDefault="00192D51">
      <w:pPr>
        <w:rPr>
          <w:rFonts w:ascii="Courier New" w:hAnsi="Courier New"/>
          <w:sz w:val="20"/>
        </w:rPr>
        <w:sectPr w:rsidR="00192D51">
          <w:type w:val="continuous"/>
          <w:pgSz w:w="11910" w:h="16840"/>
          <w:pgMar w:top="840" w:right="708" w:bottom="280" w:left="850" w:header="720" w:footer="720" w:gutter="0"/>
          <w:cols w:num="2" w:space="720" w:equalWidth="0">
            <w:col w:w="3035" w:space="86"/>
            <w:col w:w="7231"/>
          </w:cols>
        </w:sectPr>
      </w:pPr>
    </w:p>
    <w:p w14:paraId="65C8774F" w14:textId="77777777" w:rsidR="00192D51" w:rsidRDefault="00460E6F">
      <w:pPr>
        <w:tabs>
          <w:tab w:val="left" w:pos="1679"/>
          <w:tab w:val="left" w:pos="3284"/>
          <w:tab w:val="left" w:pos="4484"/>
          <w:tab w:val="left" w:pos="7124"/>
          <w:tab w:val="left" w:pos="8564"/>
        </w:tabs>
        <w:spacing w:before="2" w:line="226" w:lineRule="exact"/>
        <w:ind w:right="1553"/>
        <w:jc w:val="center"/>
        <w:rPr>
          <w:sz w:val="20"/>
        </w:rPr>
      </w:pPr>
      <w:r>
        <w:rPr>
          <w:rFonts w:ascii="Courier New" w:hAnsi="Courier New"/>
          <w:spacing w:val="-2"/>
          <w:sz w:val="20"/>
        </w:rPr>
        <w:lastRenderedPageBreak/>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695ED7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5"/>
          <w:w w:val="150"/>
          <w:sz w:val="20"/>
        </w:rPr>
        <w:t xml:space="preserve"> </w:t>
      </w:r>
      <w:r>
        <w:rPr>
          <w:rFonts w:ascii="Courier New" w:hAnsi="Courier New"/>
          <w:spacing w:val="-2"/>
          <w:sz w:val="20"/>
        </w:rPr>
        <w:t>(телефон)</w:t>
      </w:r>
    </w:p>
    <w:p w14:paraId="50C49B71" w14:textId="77777777" w:rsidR="00192D51" w:rsidRDefault="00192D51">
      <w:pPr>
        <w:spacing w:line="226" w:lineRule="exact"/>
        <w:jc w:val="center"/>
        <w:rPr>
          <w:rFonts w:ascii="Courier New" w:hAnsi="Courier New"/>
          <w:sz w:val="20"/>
        </w:rPr>
        <w:sectPr w:rsidR="00192D51">
          <w:type w:val="continuous"/>
          <w:pgSz w:w="11910" w:h="16840"/>
          <w:pgMar w:top="840" w:right="708" w:bottom="280" w:left="850" w:header="720" w:footer="720" w:gutter="0"/>
          <w:cols w:space="720"/>
        </w:sectPr>
      </w:pPr>
    </w:p>
    <w:p w14:paraId="218C1F63"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79CCA92" w14:textId="7CE640B5"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513FFF4" w14:textId="77777777" w:rsidR="00192D51" w:rsidRDefault="00460E6F">
      <w:pPr>
        <w:pStyle w:val="a3"/>
        <w:spacing w:before="30"/>
        <w:ind w:left="0"/>
        <w:jc w:val="left"/>
        <w:rPr>
          <w:sz w:val="20"/>
        </w:rPr>
      </w:pPr>
      <w:r>
        <w:rPr>
          <w:noProof/>
          <w:sz w:val="20"/>
          <w:lang w:eastAsia="ru-RU"/>
        </w:rPr>
        <w:drawing>
          <wp:anchor distT="0" distB="0" distL="0" distR="0" simplePos="0" relativeHeight="487680512" behindDoc="1" locked="0" layoutInCell="1" allowOverlap="1" wp14:anchorId="14A264E1" wp14:editId="3504BFAA">
            <wp:simplePos x="0" y="0"/>
            <wp:positionH relativeFrom="page">
              <wp:posOffset>612648</wp:posOffset>
            </wp:positionH>
            <wp:positionV relativeFrom="paragraph">
              <wp:posOffset>180952</wp:posOffset>
            </wp:positionV>
            <wp:extent cx="125953" cy="176212"/>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92" cstate="print"/>
                    <a:stretch>
                      <a:fillRect/>
                    </a:stretch>
                  </pic:blipFill>
                  <pic:spPr>
                    <a:xfrm>
                      <a:off x="0" y="0"/>
                      <a:ext cx="125953" cy="176212"/>
                    </a:xfrm>
                    <a:prstGeom prst="rect">
                      <a:avLst/>
                    </a:prstGeom>
                  </pic:spPr>
                </pic:pic>
              </a:graphicData>
            </a:graphic>
          </wp:anchor>
        </w:drawing>
      </w:r>
    </w:p>
    <w:p w14:paraId="1B4F2755" w14:textId="77777777" w:rsidR="00192D51" w:rsidRDefault="00192D51">
      <w:pPr>
        <w:pStyle w:val="a3"/>
        <w:spacing w:before="2"/>
        <w:ind w:left="0"/>
        <w:jc w:val="left"/>
        <w:rPr>
          <w:sz w:val="24"/>
        </w:rPr>
      </w:pPr>
    </w:p>
    <w:p w14:paraId="46A4ACBD" w14:textId="77777777" w:rsidR="00192D51" w:rsidRDefault="00460E6F">
      <w:pPr>
        <w:ind w:left="2875" w:right="3213" w:hanging="481"/>
        <w:rPr>
          <w:rFonts w:ascii="Courier New" w:hAnsi="Courier New"/>
          <w:sz w:val="20"/>
        </w:rPr>
      </w:pPr>
      <w:bookmarkStart w:id="122" w:name="_bookmark115"/>
      <w:bookmarkEnd w:id="122"/>
      <w:r>
        <w:rPr>
          <w:rFonts w:ascii="Courier New" w:hAnsi="Courier New"/>
          <w:sz w:val="20"/>
        </w:rPr>
        <w:t>Информация</w:t>
      </w:r>
      <w:r>
        <w:rPr>
          <w:rFonts w:ascii="Courier New" w:hAnsi="Courier New"/>
          <w:spacing w:val="-9"/>
          <w:sz w:val="20"/>
        </w:rPr>
        <w:t xml:space="preserve"> </w:t>
      </w: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p w14:paraId="3683A5BA" w14:textId="77777777" w:rsidR="00192D51" w:rsidRDefault="00460E6F">
      <w:pPr>
        <w:spacing w:before="1"/>
        <w:ind w:left="3355"/>
        <w:rPr>
          <w:rFonts w:ascii="Courier New" w:hAnsi="Courier New"/>
          <w:sz w:val="20"/>
        </w:rPr>
      </w:pPr>
      <w:r>
        <w:rPr>
          <w:rFonts w:ascii="Courier New" w:hAnsi="Courier New"/>
          <w:sz w:val="20"/>
        </w:rPr>
        <w:t>после</w:t>
      </w:r>
      <w:r>
        <w:rPr>
          <w:rFonts w:ascii="Courier New" w:hAnsi="Courier New"/>
          <w:spacing w:val="-8"/>
          <w:sz w:val="20"/>
        </w:rPr>
        <w:t xml:space="preserve"> </w:t>
      </w:r>
      <w:r>
        <w:rPr>
          <w:rFonts w:ascii="Courier New" w:hAnsi="Courier New"/>
          <w:spacing w:val="-2"/>
          <w:sz w:val="20"/>
        </w:rPr>
        <w:t>приостановления</w:t>
      </w:r>
    </w:p>
    <w:p w14:paraId="7379ACF4" w14:textId="77777777" w:rsidR="00192D51" w:rsidRDefault="00192D51">
      <w:pPr>
        <w:pStyle w:val="a3"/>
        <w:spacing w:before="46"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73"/>
        <w:gridCol w:w="792"/>
        <w:gridCol w:w="794"/>
        <w:gridCol w:w="794"/>
        <w:gridCol w:w="1569"/>
        <w:gridCol w:w="1418"/>
        <w:gridCol w:w="1245"/>
      </w:tblGrid>
      <w:tr w:rsidR="00192D51" w14:paraId="0354B128" w14:textId="77777777">
        <w:trPr>
          <w:trHeight w:val="756"/>
        </w:trPr>
        <w:tc>
          <w:tcPr>
            <w:tcW w:w="567" w:type="dxa"/>
            <w:vMerge w:val="restart"/>
          </w:tcPr>
          <w:p w14:paraId="1DED0B6C" w14:textId="77777777" w:rsidR="00192D51" w:rsidRDefault="00192D51">
            <w:pPr>
              <w:pStyle w:val="TableParagraph"/>
              <w:rPr>
                <w:rFonts w:ascii="Courier New"/>
                <w:sz w:val="24"/>
              </w:rPr>
            </w:pPr>
          </w:p>
          <w:p w14:paraId="29DBEE99" w14:textId="77777777" w:rsidR="00192D51" w:rsidRDefault="00192D51">
            <w:pPr>
              <w:pStyle w:val="TableParagraph"/>
              <w:rPr>
                <w:rFonts w:ascii="Courier New"/>
                <w:sz w:val="24"/>
              </w:rPr>
            </w:pPr>
          </w:p>
          <w:p w14:paraId="755D3E8B" w14:textId="77777777" w:rsidR="00192D51" w:rsidRDefault="00192D51">
            <w:pPr>
              <w:pStyle w:val="TableParagraph"/>
              <w:spacing w:before="43"/>
              <w:rPr>
                <w:rFonts w:ascii="Courier New"/>
                <w:sz w:val="24"/>
              </w:rPr>
            </w:pPr>
          </w:p>
          <w:p w14:paraId="153547F8" w14:textId="77777777" w:rsidR="00192D51" w:rsidRDefault="00460E6F">
            <w:pPr>
              <w:pStyle w:val="TableParagraph"/>
              <w:ind w:left="12" w:right="3"/>
              <w:jc w:val="center"/>
              <w:rPr>
                <w:sz w:val="24"/>
              </w:rPr>
            </w:pPr>
            <w:r>
              <w:rPr>
                <w:spacing w:val="-10"/>
                <w:sz w:val="24"/>
              </w:rPr>
              <w:t>N</w:t>
            </w:r>
          </w:p>
          <w:p w14:paraId="3816B71B" w14:textId="77777777" w:rsidR="00192D51" w:rsidRDefault="00460E6F">
            <w:pPr>
              <w:pStyle w:val="TableParagraph"/>
              <w:ind w:left="12" w:right="5"/>
              <w:jc w:val="center"/>
              <w:rPr>
                <w:sz w:val="24"/>
              </w:rPr>
            </w:pPr>
            <w:r>
              <w:rPr>
                <w:spacing w:val="-5"/>
                <w:sz w:val="24"/>
              </w:rPr>
              <w:t>п/п</w:t>
            </w:r>
          </w:p>
        </w:tc>
        <w:tc>
          <w:tcPr>
            <w:tcW w:w="1873" w:type="dxa"/>
            <w:vMerge w:val="restart"/>
          </w:tcPr>
          <w:p w14:paraId="5A7B619F" w14:textId="77777777" w:rsidR="00192D51" w:rsidRDefault="00192D51">
            <w:pPr>
              <w:pStyle w:val="TableParagraph"/>
              <w:rPr>
                <w:rFonts w:ascii="Courier New"/>
                <w:sz w:val="24"/>
              </w:rPr>
            </w:pPr>
          </w:p>
          <w:p w14:paraId="4A5CF04C" w14:textId="77777777" w:rsidR="00192D51" w:rsidRDefault="00192D51">
            <w:pPr>
              <w:pStyle w:val="TableParagraph"/>
              <w:spacing w:before="178"/>
              <w:rPr>
                <w:rFonts w:ascii="Courier New"/>
                <w:sz w:val="24"/>
              </w:rPr>
            </w:pPr>
          </w:p>
          <w:p w14:paraId="6A7B5DC9" w14:textId="77777777" w:rsidR="00192D51" w:rsidRDefault="00460E6F">
            <w:pPr>
              <w:pStyle w:val="TableParagraph"/>
              <w:ind w:left="86" w:right="76" w:hanging="1"/>
              <w:jc w:val="center"/>
              <w:rPr>
                <w:sz w:val="24"/>
              </w:rPr>
            </w:pPr>
            <w:r>
              <w:rPr>
                <w:spacing w:val="-2"/>
                <w:sz w:val="24"/>
              </w:rPr>
              <w:t xml:space="preserve">Идентификатор </w:t>
            </w:r>
            <w:proofErr w:type="spellStart"/>
            <w:proofErr w:type="gramStart"/>
            <w:r>
              <w:rPr>
                <w:spacing w:val="-2"/>
                <w:sz w:val="24"/>
              </w:rPr>
              <w:t>государственног</w:t>
            </w:r>
            <w:proofErr w:type="spellEnd"/>
            <w:r>
              <w:rPr>
                <w:spacing w:val="-2"/>
                <w:sz w:val="24"/>
              </w:rPr>
              <w:t xml:space="preserve"> </w:t>
            </w:r>
            <w:r>
              <w:rPr>
                <w:sz w:val="24"/>
              </w:rPr>
              <w:t>о</w:t>
            </w:r>
            <w:proofErr w:type="gramEnd"/>
            <w:r>
              <w:rPr>
                <w:sz w:val="24"/>
              </w:rPr>
              <w:t xml:space="preserve"> контракта</w:t>
            </w:r>
          </w:p>
        </w:tc>
        <w:tc>
          <w:tcPr>
            <w:tcW w:w="3949" w:type="dxa"/>
            <w:gridSpan w:val="4"/>
          </w:tcPr>
          <w:p w14:paraId="19C9E17B" w14:textId="77777777" w:rsidR="00192D51" w:rsidRDefault="00460E6F">
            <w:pPr>
              <w:pStyle w:val="TableParagraph"/>
              <w:spacing w:before="92"/>
              <w:ind w:left="1287" w:right="359" w:hanging="922"/>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8" w:type="dxa"/>
            <w:vMerge w:val="restart"/>
          </w:tcPr>
          <w:p w14:paraId="70DBF004" w14:textId="77777777" w:rsidR="00192D51" w:rsidRDefault="00192D51">
            <w:pPr>
              <w:pStyle w:val="TableParagraph"/>
              <w:spacing w:before="174"/>
              <w:rPr>
                <w:rFonts w:ascii="Courier New"/>
                <w:sz w:val="24"/>
              </w:rPr>
            </w:pPr>
          </w:p>
          <w:p w14:paraId="4093BC78" w14:textId="77777777" w:rsidR="00192D51" w:rsidRDefault="00460E6F">
            <w:pPr>
              <w:pStyle w:val="TableParagraph"/>
              <w:ind w:left="200" w:right="186"/>
              <w:jc w:val="center"/>
              <w:rPr>
                <w:sz w:val="24"/>
              </w:rPr>
            </w:pPr>
            <w:r>
              <w:rPr>
                <w:spacing w:val="-2"/>
                <w:sz w:val="24"/>
              </w:rPr>
              <w:t xml:space="preserve">Открытие лицевого </w:t>
            </w:r>
            <w:r>
              <w:rPr>
                <w:spacing w:val="-4"/>
                <w:sz w:val="24"/>
              </w:rPr>
              <w:t>счета</w:t>
            </w:r>
          </w:p>
          <w:p w14:paraId="7EB21A89" w14:textId="77777777" w:rsidR="00192D51" w:rsidRDefault="00460E6F">
            <w:pPr>
              <w:pStyle w:val="TableParagraph"/>
              <w:ind w:left="104" w:right="88" w:hanging="4"/>
              <w:jc w:val="center"/>
              <w:rPr>
                <w:sz w:val="24"/>
              </w:rPr>
            </w:pPr>
            <w:proofErr w:type="spellStart"/>
            <w:proofErr w:type="gramStart"/>
            <w:r>
              <w:rPr>
                <w:spacing w:val="-2"/>
                <w:sz w:val="24"/>
              </w:rPr>
              <w:t>подтвержде</w:t>
            </w:r>
            <w:proofErr w:type="spellEnd"/>
            <w:r>
              <w:rPr>
                <w:spacing w:val="-2"/>
                <w:sz w:val="24"/>
              </w:rPr>
              <w:t xml:space="preserve"> но</w:t>
            </w:r>
            <w:proofErr w:type="gramEnd"/>
            <w:r>
              <w:rPr>
                <w:spacing w:val="-2"/>
                <w:sz w:val="24"/>
              </w:rPr>
              <w:t>/отказано</w:t>
            </w:r>
          </w:p>
        </w:tc>
        <w:tc>
          <w:tcPr>
            <w:tcW w:w="1245" w:type="dxa"/>
            <w:vMerge w:val="restart"/>
          </w:tcPr>
          <w:p w14:paraId="11B0FCE6" w14:textId="77777777" w:rsidR="00192D51" w:rsidRDefault="00192D51">
            <w:pPr>
              <w:pStyle w:val="TableParagraph"/>
              <w:spacing w:before="34"/>
              <w:rPr>
                <w:rFonts w:ascii="Courier New"/>
                <w:sz w:val="24"/>
              </w:rPr>
            </w:pPr>
          </w:p>
          <w:p w14:paraId="4DE2B23C" w14:textId="77777777" w:rsidR="00192D51" w:rsidRDefault="00460E6F">
            <w:pPr>
              <w:pStyle w:val="TableParagraph"/>
              <w:spacing w:before="1"/>
              <w:ind w:left="90" w:right="77" w:firstLine="1"/>
              <w:jc w:val="center"/>
              <w:rPr>
                <w:sz w:val="24"/>
              </w:rPr>
            </w:pPr>
            <w:r>
              <w:rPr>
                <w:spacing w:val="-2"/>
                <w:sz w:val="24"/>
              </w:rPr>
              <w:t xml:space="preserve">Причина </w:t>
            </w:r>
            <w:proofErr w:type="spellStart"/>
            <w:r>
              <w:rPr>
                <w:spacing w:val="-2"/>
                <w:sz w:val="24"/>
              </w:rPr>
              <w:t>приостано</w:t>
            </w:r>
            <w:proofErr w:type="spellEnd"/>
            <w:r>
              <w:rPr>
                <w:spacing w:val="-2"/>
                <w:sz w:val="24"/>
              </w:rPr>
              <w:t xml:space="preserve"> </w:t>
            </w:r>
            <w:proofErr w:type="spellStart"/>
            <w:r>
              <w:rPr>
                <w:spacing w:val="-2"/>
                <w:sz w:val="24"/>
              </w:rPr>
              <w:t>вления</w:t>
            </w:r>
            <w:proofErr w:type="spellEnd"/>
          </w:p>
          <w:p w14:paraId="0CDC87DC" w14:textId="77777777" w:rsidR="00192D51" w:rsidRDefault="00460E6F">
            <w:pPr>
              <w:pStyle w:val="TableParagraph"/>
              <w:ind w:left="13"/>
              <w:jc w:val="center"/>
              <w:rPr>
                <w:sz w:val="24"/>
              </w:rPr>
            </w:pPr>
            <w:r>
              <w:rPr>
                <w:spacing w:val="-2"/>
                <w:sz w:val="24"/>
              </w:rPr>
              <w:t xml:space="preserve">открытия лицевого </w:t>
            </w:r>
            <w:r>
              <w:rPr>
                <w:spacing w:val="-4"/>
                <w:sz w:val="24"/>
              </w:rPr>
              <w:t>счета</w:t>
            </w:r>
          </w:p>
        </w:tc>
      </w:tr>
      <w:tr w:rsidR="00192D51" w14:paraId="00B55DCD" w14:textId="77777777">
        <w:trPr>
          <w:trHeight w:val="755"/>
        </w:trPr>
        <w:tc>
          <w:tcPr>
            <w:tcW w:w="567" w:type="dxa"/>
            <w:vMerge/>
            <w:tcBorders>
              <w:top w:val="nil"/>
            </w:tcBorders>
          </w:tcPr>
          <w:p w14:paraId="631D01C7" w14:textId="77777777" w:rsidR="00192D51" w:rsidRDefault="00192D51">
            <w:pPr>
              <w:rPr>
                <w:sz w:val="2"/>
                <w:szCs w:val="2"/>
              </w:rPr>
            </w:pPr>
          </w:p>
        </w:tc>
        <w:tc>
          <w:tcPr>
            <w:tcW w:w="1873" w:type="dxa"/>
            <w:vMerge/>
            <w:tcBorders>
              <w:top w:val="nil"/>
            </w:tcBorders>
          </w:tcPr>
          <w:p w14:paraId="6ADA1C9D" w14:textId="77777777" w:rsidR="00192D51" w:rsidRDefault="00192D51">
            <w:pPr>
              <w:rPr>
                <w:sz w:val="2"/>
                <w:szCs w:val="2"/>
              </w:rPr>
            </w:pPr>
          </w:p>
        </w:tc>
        <w:tc>
          <w:tcPr>
            <w:tcW w:w="792" w:type="dxa"/>
            <w:vMerge w:val="restart"/>
          </w:tcPr>
          <w:p w14:paraId="4C88A467" w14:textId="77777777" w:rsidR="00192D51" w:rsidRDefault="00192D51">
            <w:pPr>
              <w:pStyle w:val="TableParagraph"/>
              <w:rPr>
                <w:rFonts w:ascii="Courier New"/>
                <w:sz w:val="24"/>
              </w:rPr>
            </w:pPr>
          </w:p>
          <w:p w14:paraId="3117D684" w14:textId="77777777" w:rsidR="00192D51" w:rsidRDefault="00192D51">
            <w:pPr>
              <w:pStyle w:val="TableParagraph"/>
              <w:spacing w:before="69"/>
              <w:rPr>
                <w:rFonts w:ascii="Courier New"/>
                <w:sz w:val="24"/>
              </w:rPr>
            </w:pPr>
          </w:p>
          <w:p w14:paraId="7A8D4A49" w14:textId="77777777" w:rsidR="00192D51" w:rsidRDefault="00460E6F">
            <w:pPr>
              <w:pStyle w:val="TableParagraph"/>
              <w:ind w:left="80"/>
              <w:rPr>
                <w:sz w:val="24"/>
              </w:rPr>
            </w:pPr>
            <w:r>
              <w:rPr>
                <w:spacing w:val="-2"/>
                <w:sz w:val="24"/>
              </w:rPr>
              <w:t>номер</w:t>
            </w:r>
          </w:p>
        </w:tc>
        <w:tc>
          <w:tcPr>
            <w:tcW w:w="794" w:type="dxa"/>
            <w:vMerge w:val="restart"/>
          </w:tcPr>
          <w:p w14:paraId="1967C58A" w14:textId="77777777" w:rsidR="00192D51" w:rsidRDefault="00192D51">
            <w:pPr>
              <w:pStyle w:val="TableParagraph"/>
              <w:rPr>
                <w:rFonts w:ascii="Courier New"/>
                <w:sz w:val="24"/>
              </w:rPr>
            </w:pPr>
          </w:p>
          <w:p w14:paraId="3D11EBB7" w14:textId="77777777" w:rsidR="00192D51" w:rsidRDefault="00192D51">
            <w:pPr>
              <w:pStyle w:val="TableParagraph"/>
              <w:spacing w:before="69"/>
              <w:rPr>
                <w:rFonts w:ascii="Courier New"/>
                <w:sz w:val="24"/>
              </w:rPr>
            </w:pPr>
          </w:p>
          <w:p w14:paraId="738CA83D" w14:textId="77777777" w:rsidR="00192D51" w:rsidRDefault="00460E6F">
            <w:pPr>
              <w:pStyle w:val="TableParagraph"/>
              <w:ind w:left="176"/>
              <w:rPr>
                <w:sz w:val="24"/>
              </w:rPr>
            </w:pPr>
            <w:r>
              <w:rPr>
                <w:spacing w:val="-4"/>
                <w:sz w:val="24"/>
              </w:rPr>
              <w:t>дата</w:t>
            </w:r>
          </w:p>
        </w:tc>
        <w:tc>
          <w:tcPr>
            <w:tcW w:w="2363" w:type="dxa"/>
            <w:gridSpan w:val="2"/>
          </w:tcPr>
          <w:p w14:paraId="761F276A" w14:textId="77777777" w:rsidR="00192D51" w:rsidRDefault="00460E6F">
            <w:pPr>
              <w:pStyle w:val="TableParagraph"/>
              <w:spacing w:before="92"/>
              <w:ind w:left="561" w:right="546" w:firstLine="70"/>
              <w:rPr>
                <w:sz w:val="24"/>
              </w:rPr>
            </w:pPr>
            <w:r>
              <w:rPr>
                <w:sz w:val="24"/>
              </w:rPr>
              <w:t xml:space="preserve">сведения о </w:t>
            </w:r>
            <w:r>
              <w:rPr>
                <w:spacing w:val="-2"/>
                <w:sz w:val="24"/>
              </w:rPr>
              <w:t>контрагенте</w:t>
            </w:r>
          </w:p>
        </w:tc>
        <w:tc>
          <w:tcPr>
            <w:tcW w:w="1418" w:type="dxa"/>
            <w:vMerge/>
            <w:tcBorders>
              <w:top w:val="nil"/>
            </w:tcBorders>
          </w:tcPr>
          <w:p w14:paraId="24380612" w14:textId="77777777" w:rsidR="00192D51" w:rsidRDefault="00192D51">
            <w:pPr>
              <w:rPr>
                <w:sz w:val="2"/>
                <w:szCs w:val="2"/>
              </w:rPr>
            </w:pPr>
          </w:p>
        </w:tc>
        <w:tc>
          <w:tcPr>
            <w:tcW w:w="1245" w:type="dxa"/>
            <w:vMerge/>
            <w:tcBorders>
              <w:top w:val="nil"/>
            </w:tcBorders>
          </w:tcPr>
          <w:p w14:paraId="144D9E0F" w14:textId="77777777" w:rsidR="00192D51" w:rsidRDefault="00192D51">
            <w:pPr>
              <w:rPr>
                <w:sz w:val="2"/>
                <w:szCs w:val="2"/>
              </w:rPr>
            </w:pPr>
          </w:p>
        </w:tc>
      </w:tr>
      <w:tr w:rsidR="00192D51" w14:paraId="269C3AEF" w14:textId="77777777">
        <w:trPr>
          <w:trHeight w:val="755"/>
        </w:trPr>
        <w:tc>
          <w:tcPr>
            <w:tcW w:w="567" w:type="dxa"/>
            <w:vMerge/>
            <w:tcBorders>
              <w:top w:val="nil"/>
            </w:tcBorders>
          </w:tcPr>
          <w:p w14:paraId="48DC255D" w14:textId="77777777" w:rsidR="00192D51" w:rsidRDefault="00192D51">
            <w:pPr>
              <w:rPr>
                <w:sz w:val="2"/>
                <w:szCs w:val="2"/>
              </w:rPr>
            </w:pPr>
          </w:p>
        </w:tc>
        <w:tc>
          <w:tcPr>
            <w:tcW w:w="1873" w:type="dxa"/>
            <w:vMerge/>
            <w:tcBorders>
              <w:top w:val="nil"/>
            </w:tcBorders>
          </w:tcPr>
          <w:p w14:paraId="40923ADA" w14:textId="77777777" w:rsidR="00192D51" w:rsidRDefault="00192D51">
            <w:pPr>
              <w:rPr>
                <w:sz w:val="2"/>
                <w:szCs w:val="2"/>
              </w:rPr>
            </w:pPr>
          </w:p>
        </w:tc>
        <w:tc>
          <w:tcPr>
            <w:tcW w:w="792" w:type="dxa"/>
            <w:vMerge/>
            <w:tcBorders>
              <w:top w:val="nil"/>
            </w:tcBorders>
          </w:tcPr>
          <w:p w14:paraId="44E888DF" w14:textId="77777777" w:rsidR="00192D51" w:rsidRDefault="00192D51">
            <w:pPr>
              <w:rPr>
                <w:sz w:val="2"/>
                <w:szCs w:val="2"/>
              </w:rPr>
            </w:pPr>
          </w:p>
        </w:tc>
        <w:tc>
          <w:tcPr>
            <w:tcW w:w="794" w:type="dxa"/>
            <w:vMerge/>
            <w:tcBorders>
              <w:top w:val="nil"/>
            </w:tcBorders>
          </w:tcPr>
          <w:p w14:paraId="27D7BE63" w14:textId="77777777" w:rsidR="00192D51" w:rsidRDefault="00192D51">
            <w:pPr>
              <w:rPr>
                <w:sz w:val="2"/>
                <w:szCs w:val="2"/>
              </w:rPr>
            </w:pPr>
          </w:p>
        </w:tc>
        <w:tc>
          <w:tcPr>
            <w:tcW w:w="794" w:type="dxa"/>
          </w:tcPr>
          <w:p w14:paraId="1AAF9A9C" w14:textId="77777777" w:rsidR="00192D51" w:rsidRDefault="00460E6F">
            <w:pPr>
              <w:pStyle w:val="TableParagraph"/>
              <w:spacing w:before="231"/>
              <w:ind w:left="37" w:right="30"/>
              <w:jc w:val="center"/>
              <w:rPr>
                <w:sz w:val="24"/>
              </w:rPr>
            </w:pPr>
            <w:r>
              <w:rPr>
                <w:spacing w:val="-5"/>
                <w:sz w:val="24"/>
              </w:rPr>
              <w:t>ИНН</w:t>
            </w:r>
          </w:p>
        </w:tc>
        <w:tc>
          <w:tcPr>
            <w:tcW w:w="1569" w:type="dxa"/>
          </w:tcPr>
          <w:p w14:paraId="5DCB0074" w14:textId="77777777" w:rsidR="00192D51" w:rsidRDefault="00460E6F">
            <w:pPr>
              <w:pStyle w:val="TableParagraph"/>
              <w:spacing w:before="95"/>
              <w:ind w:left="732" w:right="97" w:hanging="620"/>
              <w:rPr>
                <w:sz w:val="24"/>
              </w:rPr>
            </w:pPr>
            <w:proofErr w:type="spellStart"/>
            <w:r>
              <w:rPr>
                <w:spacing w:val="-2"/>
                <w:sz w:val="24"/>
              </w:rPr>
              <w:t>наименовани</w:t>
            </w:r>
            <w:proofErr w:type="spellEnd"/>
            <w:r>
              <w:rPr>
                <w:spacing w:val="-2"/>
                <w:sz w:val="24"/>
              </w:rPr>
              <w:t xml:space="preserve"> </w:t>
            </w:r>
            <w:r>
              <w:rPr>
                <w:spacing w:val="-10"/>
                <w:sz w:val="24"/>
              </w:rPr>
              <w:t>е</w:t>
            </w:r>
          </w:p>
        </w:tc>
        <w:tc>
          <w:tcPr>
            <w:tcW w:w="1418" w:type="dxa"/>
            <w:vMerge/>
            <w:tcBorders>
              <w:top w:val="nil"/>
            </w:tcBorders>
          </w:tcPr>
          <w:p w14:paraId="4FDD3B4E" w14:textId="77777777" w:rsidR="00192D51" w:rsidRDefault="00192D51">
            <w:pPr>
              <w:rPr>
                <w:sz w:val="2"/>
                <w:szCs w:val="2"/>
              </w:rPr>
            </w:pPr>
          </w:p>
        </w:tc>
        <w:tc>
          <w:tcPr>
            <w:tcW w:w="1245" w:type="dxa"/>
            <w:vMerge/>
            <w:tcBorders>
              <w:top w:val="nil"/>
            </w:tcBorders>
          </w:tcPr>
          <w:p w14:paraId="7538FF04" w14:textId="77777777" w:rsidR="00192D51" w:rsidRDefault="00192D51">
            <w:pPr>
              <w:rPr>
                <w:sz w:val="2"/>
                <w:szCs w:val="2"/>
              </w:rPr>
            </w:pPr>
          </w:p>
        </w:tc>
      </w:tr>
      <w:tr w:rsidR="00192D51" w14:paraId="14E453C7" w14:textId="77777777">
        <w:trPr>
          <w:trHeight w:val="479"/>
        </w:trPr>
        <w:tc>
          <w:tcPr>
            <w:tcW w:w="567" w:type="dxa"/>
          </w:tcPr>
          <w:p w14:paraId="528DADAD" w14:textId="77777777" w:rsidR="00192D51" w:rsidRDefault="00460E6F">
            <w:pPr>
              <w:pStyle w:val="TableParagraph"/>
              <w:spacing w:before="95"/>
              <w:ind w:left="12" w:right="3"/>
              <w:jc w:val="center"/>
              <w:rPr>
                <w:sz w:val="24"/>
              </w:rPr>
            </w:pPr>
            <w:r>
              <w:rPr>
                <w:spacing w:val="-10"/>
                <w:sz w:val="24"/>
              </w:rPr>
              <w:t>1</w:t>
            </w:r>
          </w:p>
        </w:tc>
        <w:tc>
          <w:tcPr>
            <w:tcW w:w="1873" w:type="dxa"/>
          </w:tcPr>
          <w:p w14:paraId="204CB14C" w14:textId="77777777" w:rsidR="00192D51" w:rsidRDefault="00460E6F">
            <w:pPr>
              <w:pStyle w:val="TableParagraph"/>
              <w:spacing w:before="95"/>
              <w:ind w:left="8"/>
              <w:jc w:val="center"/>
              <w:rPr>
                <w:sz w:val="24"/>
              </w:rPr>
            </w:pPr>
            <w:r>
              <w:rPr>
                <w:spacing w:val="-10"/>
                <w:sz w:val="24"/>
              </w:rPr>
              <w:t>2</w:t>
            </w:r>
          </w:p>
        </w:tc>
        <w:tc>
          <w:tcPr>
            <w:tcW w:w="792" w:type="dxa"/>
          </w:tcPr>
          <w:p w14:paraId="393A7638" w14:textId="77777777" w:rsidR="00192D51" w:rsidRDefault="00460E6F">
            <w:pPr>
              <w:pStyle w:val="TableParagraph"/>
              <w:spacing w:before="95"/>
              <w:ind w:left="14" w:right="11"/>
              <w:jc w:val="center"/>
              <w:rPr>
                <w:sz w:val="24"/>
              </w:rPr>
            </w:pPr>
            <w:r>
              <w:rPr>
                <w:spacing w:val="-10"/>
                <w:sz w:val="24"/>
              </w:rPr>
              <w:t>3</w:t>
            </w:r>
          </w:p>
        </w:tc>
        <w:tc>
          <w:tcPr>
            <w:tcW w:w="794" w:type="dxa"/>
          </w:tcPr>
          <w:p w14:paraId="12D6125F" w14:textId="77777777" w:rsidR="00192D51" w:rsidRDefault="00460E6F">
            <w:pPr>
              <w:pStyle w:val="TableParagraph"/>
              <w:spacing w:before="95"/>
              <w:ind w:left="37" w:right="31"/>
              <w:jc w:val="center"/>
              <w:rPr>
                <w:sz w:val="24"/>
              </w:rPr>
            </w:pPr>
            <w:r>
              <w:rPr>
                <w:spacing w:val="-10"/>
                <w:sz w:val="24"/>
              </w:rPr>
              <w:t>4</w:t>
            </w:r>
          </w:p>
        </w:tc>
        <w:tc>
          <w:tcPr>
            <w:tcW w:w="794" w:type="dxa"/>
          </w:tcPr>
          <w:p w14:paraId="398B79B0" w14:textId="77777777" w:rsidR="00192D51" w:rsidRDefault="00460E6F">
            <w:pPr>
              <w:pStyle w:val="TableParagraph"/>
              <w:spacing w:before="95"/>
              <w:ind w:left="37" w:right="30"/>
              <w:jc w:val="center"/>
              <w:rPr>
                <w:sz w:val="24"/>
              </w:rPr>
            </w:pPr>
            <w:r>
              <w:rPr>
                <w:spacing w:val="-10"/>
                <w:sz w:val="24"/>
              </w:rPr>
              <w:t>5</w:t>
            </w:r>
          </w:p>
        </w:tc>
        <w:tc>
          <w:tcPr>
            <w:tcW w:w="1569" w:type="dxa"/>
          </w:tcPr>
          <w:p w14:paraId="36C8311A" w14:textId="77777777" w:rsidR="00192D51" w:rsidRDefault="00460E6F">
            <w:pPr>
              <w:pStyle w:val="TableParagraph"/>
              <w:spacing w:before="95"/>
              <w:ind w:left="12" w:right="1"/>
              <w:jc w:val="center"/>
              <w:rPr>
                <w:sz w:val="24"/>
              </w:rPr>
            </w:pPr>
            <w:r>
              <w:rPr>
                <w:spacing w:val="-10"/>
                <w:sz w:val="24"/>
              </w:rPr>
              <w:t>6</w:t>
            </w:r>
          </w:p>
        </w:tc>
        <w:tc>
          <w:tcPr>
            <w:tcW w:w="1418" w:type="dxa"/>
          </w:tcPr>
          <w:p w14:paraId="391075F5" w14:textId="77777777" w:rsidR="00192D51" w:rsidRDefault="00460E6F">
            <w:pPr>
              <w:pStyle w:val="TableParagraph"/>
              <w:spacing w:before="95"/>
              <w:ind w:left="11"/>
              <w:jc w:val="center"/>
              <w:rPr>
                <w:sz w:val="24"/>
              </w:rPr>
            </w:pPr>
            <w:r>
              <w:rPr>
                <w:spacing w:val="-10"/>
                <w:sz w:val="24"/>
              </w:rPr>
              <w:t>7</w:t>
            </w:r>
          </w:p>
        </w:tc>
        <w:tc>
          <w:tcPr>
            <w:tcW w:w="1245" w:type="dxa"/>
          </w:tcPr>
          <w:p w14:paraId="478A04BB" w14:textId="77777777" w:rsidR="00192D51" w:rsidRDefault="00460E6F">
            <w:pPr>
              <w:pStyle w:val="TableParagraph"/>
              <w:spacing w:before="95"/>
              <w:ind w:left="13" w:right="1"/>
              <w:jc w:val="center"/>
              <w:rPr>
                <w:sz w:val="24"/>
              </w:rPr>
            </w:pPr>
            <w:r>
              <w:rPr>
                <w:spacing w:val="-10"/>
                <w:sz w:val="24"/>
              </w:rPr>
              <w:t>8</w:t>
            </w:r>
          </w:p>
        </w:tc>
      </w:tr>
      <w:tr w:rsidR="00192D51" w14:paraId="0147F3EE" w14:textId="77777777">
        <w:trPr>
          <w:trHeight w:val="482"/>
        </w:trPr>
        <w:tc>
          <w:tcPr>
            <w:tcW w:w="567" w:type="dxa"/>
          </w:tcPr>
          <w:p w14:paraId="166EA49B" w14:textId="77777777" w:rsidR="00192D51" w:rsidRDefault="00192D51">
            <w:pPr>
              <w:pStyle w:val="TableParagraph"/>
            </w:pPr>
          </w:p>
        </w:tc>
        <w:tc>
          <w:tcPr>
            <w:tcW w:w="1873" w:type="dxa"/>
          </w:tcPr>
          <w:p w14:paraId="2DAD8156" w14:textId="77777777" w:rsidR="00192D51" w:rsidRDefault="00192D51">
            <w:pPr>
              <w:pStyle w:val="TableParagraph"/>
            </w:pPr>
          </w:p>
        </w:tc>
        <w:tc>
          <w:tcPr>
            <w:tcW w:w="792" w:type="dxa"/>
          </w:tcPr>
          <w:p w14:paraId="74478E77" w14:textId="77777777" w:rsidR="00192D51" w:rsidRDefault="00192D51">
            <w:pPr>
              <w:pStyle w:val="TableParagraph"/>
            </w:pPr>
          </w:p>
        </w:tc>
        <w:tc>
          <w:tcPr>
            <w:tcW w:w="794" w:type="dxa"/>
          </w:tcPr>
          <w:p w14:paraId="78315D58" w14:textId="77777777" w:rsidR="00192D51" w:rsidRDefault="00192D51">
            <w:pPr>
              <w:pStyle w:val="TableParagraph"/>
            </w:pPr>
          </w:p>
        </w:tc>
        <w:tc>
          <w:tcPr>
            <w:tcW w:w="794" w:type="dxa"/>
          </w:tcPr>
          <w:p w14:paraId="18D6EB63" w14:textId="77777777" w:rsidR="00192D51" w:rsidRDefault="00192D51">
            <w:pPr>
              <w:pStyle w:val="TableParagraph"/>
            </w:pPr>
          </w:p>
        </w:tc>
        <w:tc>
          <w:tcPr>
            <w:tcW w:w="1569" w:type="dxa"/>
          </w:tcPr>
          <w:p w14:paraId="0810F688" w14:textId="77777777" w:rsidR="00192D51" w:rsidRDefault="00192D51">
            <w:pPr>
              <w:pStyle w:val="TableParagraph"/>
            </w:pPr>
          </w:p>
        </w:tc>
        <w:tc>
          <w:tcPr>
            <w:tcW w:w="1418" w:type="dxa"/>
          </w:tcPr>
          <w:p w14:paraId="0DCE706A" w14:textId="77777777" w:rsidR="00192D51" w:rsidRDefault="00192D51">
            <w:pPr>
              <w:pStyle w:val="TableParagraph"/>
            </w:pPr>
          </w:p>
        </w:tc>
        <w:tc>
          <w:tcPr>
            <w:tcW w:w="1245" w:type="dxa"/>
          </w:tcPr>
          <w:p w14:paraId="43BB3E0B" w14:textId="77777777" w:rsidR="00192D51" w:rsidRDefault="00192D51">
            <w:pPr>
              <w:pStyle w:val="TableParagraph"/>
            </w:pPr>
          </w:p>
        </w:tc>
      </w:tr>
    </w:tbl>
    <w:p w14:paraId="4065B353" w14:textId="77777777" w:rsidR="00192D51" w:rsidRDefault="00192D51">
      <w:pPr>
        <w:pStyle w:val="a3"/>
        <w:spacing w:before="54"/>
        <w:ind w:left="0"/>
        <w:jc w:val="left"/>
        <w:rPr>
          <w:rFonts w:ascii="Courier New"/>
          <w:sz w:val="20"/>
        </w:rPr>
      </w:pPr>
    </w:p>
    <w:p w14:paraId="189D4408" w14:textId="77777777" w:rsidR="00192D51" w:rsidRDefault="00460E6F">
      <w:pPr>
        <w:spacing w:before="1"/>
        <w:ind w:left="114" w:right="7351"/>
        <w:jc w:val="both"/>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21824" behindDoc="0" locked="0" layoutInCell="1" allowOverlap="1" wp14:anchorId="1239B1E1" wp14:editId="4A69C567">
                <wp:simplePos x="0" y="0"/>
                <wp:positionH relativeFrom="page">
                  <wp:posOffset>2746882</wp:posOffset>
                </wp:positionH>
                <wp:positionV relativeFrom="paragraph">
                  <wp:posOffset>425154</wp:posOffset>
                </wp:positionV>
                <wp:extent cx="685800" cy="127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DAF6CE1" id="Graphic 305" o:spid="_x0000_s1026" style="position:absolute;margin-left:216.3pt;margin-top:33.5pt;width:54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22336" behindDoc="0" locked="0" layoutInCell="1" allowOverlap="1" wp14:anchorId="56C6D0E4" wp14:editId="244897D1">
                <wp:simplePos x="0" y="0"/>
                <wp:positionH relativeFrom="page">
                  <wp:posOffset>3508883</wp:posOffset>
                </wp:positionH>
                <wp:positionV relativeFrom="paragraph">
                  <wp:posOffset>425154</wp:posOffset>
                </wp:positionV>
                <wp:extent cx="1600200" cy="127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8B9B5E6" id="Graphic 306" o:spid="_x0000_s1026" style="position:absolute;margin-left:276.3pt;margin-top:33.5pt;width:126pt;height:.1pt;z-index:1582233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" path="m,l1600200,e" filled="f" strokeweight=".14406mm">
                <v:path arrowok="t"/>
                <w10:wrap anchorx="page"/>
              </v:shape>
            </w:pict>
          </mc:Fallback>
        </mc:AlternateContent>
      </w:r>
      <w:proofErr w:type="spellStart"/>
      <w:r>
        <w:rPr>
          <w:rFonts w:ascii="Courier New" w:hAnsi="Courier New"/>
          <w:sz w:val="20"/>
        </w:rPr>
        <w:t>Главасельского</w:t>
      </w:r>
      <w:proofErr w:type="spellEnd"/>
      <w:r>
        <w:rPr>
          <w:rFonts w:ascii="Courier New" w:hAnsi="Courier New"/>
          <w:spacing w:val="-32"/>
          <w:sz w:val="20"/>
        </w:rPr>
        <w:t xml:space="preserve"> </w:t>
      </w:r>
      <w:r>
        <w:rPr>
          <w:rFonts w:ascii="Courier New" w:hAnsi="Courier New"/>
          <w:sz w:val="20"/>
        </w:rPr>
        <w:t>поселения (или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447B3C8" w14:textId="77777777" w:rsidR="00192D51" w:rsidRDefault="00460E6F">
      <w:pPr>
        <w:ind w:left="3475"/>
        <w:jc w:val="both"/>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2DC8E76F" w14:textId="77777777" w:rsidR="00192D51" w:rsidRDefault="00192D51">
      <w:pPr>
        <w:pStyle w:val="a3"/>
        <w:ind w:left="0"/>
        <w:jc w:val="left"/>
        <w:rPr>
          <w:rFonts w:ascii="Courier New"/>
          <w:sz w:val="20"/>
        </w:rPr>
      </w:pPr>
    </w:p>
    <w:p w14:paraId="0F6356C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71040440"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223F8CC"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90C7329" w14:textId="77777777" w:rsidR="00192D51" w:rsidRDefault="00192D51">
      <w:pPr>
        <w:spacing w:line="226" w:lineRule="exact"/>
        <w:rPr>
          <w:rFonts w:ascii="Courier New" w:hAnsi="Courier New"/>
          <w:sz w:val="20"/>
        </w:rPr>
        <w:sectPr w:rsidR="00192D51">
          <w:pgSz w:w="11910" w:h="16840"/>
          <w:pgMar w:top="1040" w:right="708" w:bottom="280" w:left="850" w:header="720" w:footer="720" w:gutter="0"/>
          <w:cols w:space="720"/>
        </w:sectPr>
      </w:pPr>
    </w:p>
    <w:p w14:paraId="6DAAEFEA"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1C2E64F" w14:textId="5D559471"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6057EE" w:rsidRPr="006057EE">
        <w:rPr>
          <w:sz w:val="24"/>
        </w:rPr>
        <w:t>Тубинский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D0A39BE" w14:textId="77777777" w:rsidR="00192D51" w:rsidRDefault="00192D51">
      <w:pPr>
        <w:pStyle w:val="a3"/>
        <w:ind w:left="0"/>
        <w:jc w:val="left"/>
        <w:rPr>
          <w:sz w:val="24"/>
        </w:rPr>
      </w:pPr>
    </w:p>
    <w:p w14:paraId="4C560E15" w14:textId="77777777" w:rsidR="00192D51" w:rsidRDefault="00192D51">
      <w:pPr>
        <w:pStyle w:val="a3"/>
        <w:spacing w:before="12"/>
        <w:ind w:left="0"/>
        <w:jc w:val="left"/>
        <w:rPr>
          <w:sz w:val="24"/>
        </w:rPr>
      </w:pPr>
    </w:p>
    <w:p w14:paraId="1C67103A" w14:textId="77777777" w:rsidR="00192D51" w:rsidRDefault="00460E6F">
      <w:pPr>
        <w:spacing w:before="1"/>
        <w:ind w:right="1114"/>
        <w:jc w:val="center"/>
        <w:rPr>
          <w:rFonts w:ascii="Courier New" w:hAnsi="Courier New"/>
          <w:sz w:val="20"/>
        </w:rPr>
      </w:pPr>
      <w:bookmarkStart w:id="123" w:name="_bookmark116"/>
      <w:bookmarkEnd w:id="123"/>
      <w:r>
        <w:rPr>
          <w:rFonts w:ascii="Courier New" w:hAnsi="Courier New"/>
          <w:sz w:val="20"/>
        </w:rPr>
        <w:t>Предупреждение</w:t>
      </w:r>
      <w:r>
        <w:rPr>
          <w:rFonts w:ascii="Courier New" w:hAnsi="Courier New"/>
          <w:spacing w:val="-17"/>
          <w:sz w:val="20"/>
        </w:rPr>
        <w:t xml:space="preserve"> </w:t>
      </w:r>
      <w:r>
        <w:rPr>
          <w:rFonts w:ascii="Courier New" w:hAnsi="Courier New"/>
          <w:spacing w:val="-2"/>
          <w:sz w:val="20"/>
        </w:rPr>
        <w:t>(информирование)</w:t>
      </w:r>
    </w:p>
    <w:p w14:paraId="38E63752" w14:textId="77777777" w:rsidR="00192D51" w:rsidRDefault="00460E6F">
      <w:pPr>
        <w:spacing w:before="1"/>
        <w:ind w:left="875" w:right="1991"/>
        <w:jc w:val="center"/>
        <w:rPr>
          <w:rFonts w:ascii="Courier New" w:hAnsi="Courier New"/>
          <w:sz w:val="20"/>
        </w:rPr>
      </w:pPr>
      <w:r>
        <w:rPr>
          <w:rFonts w:ascii="Courier New" w:hAnsi="Courier New"/>
          <w:sz w:val="20"/>
        </w:rPr>
        <w:t>о</w:t>
      </w:r>
      <w:r>
        <w:rPr>
          <w:rFonts w:ascii="Courier New" w:hAnsi="Courier New"/>
          <w:spacing w:val="-6"/>
          <w:sz w:val="20"/>
        </w:rPr>
        <w:t xml:space="preserve"> </w:t>
      </w:r>
      <w:r>
        <w:rPr>
          <w:rFonts w:ascii="Courier New" w:hAnsi="Courier New"/>
          <w:sz w:val="20"/>
        </w:rPr>
        <w:t>наличии</w:t>
      </w:r>
      <w:r>
        <w:rPr>
          <w:rFonts w:ascii="Courier New" w:hAnsi="Courier New"/>
          <w:spacing w:val="-6"/>
          <w:sz w:val="20"/>
        </w:rPr>
        <w:t xml:space="preserve"> </w:t>
      </w:r>
      <w:r>
        <w:rPr>
          <w:rFonts w:ascii="Courier New" w:hAnsi="Courier New"/>
          <w:sz w:val="20"/>
        </w:rPr>
        <w:t>признаков</w:t>
      </w:r>
      <w:r>
        <w:rPr>
          <w:rFonts w:ascii="Courier New" w:hAnsi="Courier New"/>
          <w:spacing w:val="-6"/>
          <w:sz w:val="20"/>
        </w:rPr>
        <w:t xml:space="preserve"> </w:t>
      </w:r>
      <w:r>
        <w:rPr>
          <w:rFonts w:ascii="Courier New" w:hAnsi="Courier New"/>
          <w:sz w:val="20"/>
        </w:rPr>
        <w:t>финансовых</w:t>
      </w:r>
      <w:r>
        <w:rPr>
          <w:rFonts w:ascii="Courier New" w:hAnsi="Courier New"/>
          <w:spacing w:val="-6"/>
          <w:sz w:val="20"/>
        </w:rPr>
        <w:t xml:space="preserve"> </w:t>
      </w:r>
      <w:r>
        <w:rPr>
          <w:rFonts w:ascii="Courier New" w:hAnsi="Courier New"/>
          <w:sz w:val="20"/>
        </w:rPr>
        <w:t>нарушений</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открытии участникам</w:t>
      </w:r>
      <w:r>
        <w:rPr>
          <w:rFonts w:ascii="Courier New" w:hAnsi="Courier New"/>
          <w:spacing w:val="-13"/>
          <w:sz w:val="20"/>
        </w:rPr>
        <w:t xml:space="preserve"> </w:t>
      </w:r>
      <w:r>
        <w:rPr>
          <w:rFonts w:ascii="Courier New" w:hAnsi="Courier New"/>
          <w:sz w:val="20"/>
        </w:rPr>
        <w:t>казначейского</w:t>
      </w:r>
      <w:r>
        <w:rPr>
          <w:rFonts w:ascii="Courier New" w:hAnsi="Courier New"/>
          <w:spacing w:val="-13"/>
          <w:sz w:val="20"/>
        </w:rPr>
        <w:t xml:space="preserve"> </w:t>
      </w:r>
      <w:r>
        <w:rPr>
          <w:rFonts w:ascii="Courier New" w:hAnsi="Courier New"/>
          <w:sz w:val="20"/>
        </w:rPr>
        <w:t>сопровождения</w:t>
      </w:r>
      <w:r>
        <w:rPr>
          <w:rFonts w:ascii="Courier New" w:hAnsi="Courier New"/>
          <w:spacing w:val="-13"/>
          <w:sz w:val="20"/>
        </w:rPr>
        <w:t xml:space="preserve"> </w:t>
      </w:r>
      <w:r>
        <w:rPr>
          <w:rFonts w:ascii="Courier New" w:hAnsi="Courier New"/>
          <w:sz w:val="20"/>
        </w:rPr>
        <w:t>лицевых</w:t>
      </w:r>
      <w:r>
        <w:rPr>
          <w:rFonts w:ascii="Courier New" w:hAnsi="Courier New"/>
          <w:spacing w:val="-13"/>
          <w:sz w:val="20"/>
        </w:rPr>
        <w:t xml:space="preserve"> </w:t>
      </w:r>
      <w:r>
        <w:rPr>
          <w:rFonts w:ascii="Courier New" w:hAnsi="Courier New"/>
          <w:spacing w:val="-2"/>
          <w:sz w:val="20"/>
        </w:rPr>
        <w:t>счетов</w:t>
      </w:r>
    </w:p>
    <w:p w14:paraId="72E50BBE" w14:textId="77777777" w:rsidR="00192D51" w:rsidRDefault="00192D51">
      <w:pPr>
        <w:pStyle w:val="a3"/>
        <w:spacing w:before="144"/>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72545009" w14:textId="77777777">
        <w:trPr>
          <w:trHeight w:val="376"/>
        </w:trPr>
        <w:tc>
          <w:tcPr>
            <w:tcW w:w="2993" w:type="dxa"/>
          </w:tcPr>
          <w:p w14:paraId="580078C0" w14:textId="77777777" w:rsidR="00192D51" w:rsidRDefault="00192D51">
            <w:pPr>
              <w:pStyle w:val="TableParagraph"/>
            </w:pPr>
          </w:p>
        </w:tc>
        <w:tc>
          <w:tcPr>
            <w:tcW w:w="3238" w:type="dxa"/>
          </w:tcPr>
          <w:p w14:paraId="252539FD" w14:textId="77777777" w:rsidR="00192D51" w:rsidRDefault="00460E6F">
            <w:pPr>
              <w:pStyle w:val="TableParagraph"/>
              <w:tabs>
                <w:tab w:val="left" w:pos="2284"/>
                <w:tab w:val="left" w:pos="2826"/>
              </w:tabs>
              <w:spacing w:line="266" w:lineRule="exact"/>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Pr>
          <w:p w14:paraId="202E6964" w14:textId="77777777" w:rsidR="00192D51" w:rsidRDefault="00192D51">
            <w:pPr>
              <w:pStyle w:val="TableParagraph"/>
            </w:pPr>
          </w:p>
        </w:tc>
        <w:tc>
          <w:tcPr>
            <w:tcW w:w="1419" w:type="dxa"/>
            <w:tcBorders>
              <w:bottom w:val="single" w:sz="4" w:space="0" w:color="000000"/>
            </w:tcBorders>
          </w:tcPr>
          <w:p w14:paraId="2F8DE9EF" w14:textId="77777777" w:rsidR="00192D51" w:rsidRDefault="00192D51">
            <w:pPr>
              <w:pStyle w:val="TableParagraph"/>
            </w:pPr>
          </w:p>
        </w:tc>
      </w:tr>
      <w:tr w:rsidR="00192D51" w14:paraId="5CC22C1F" w14:textId="77777777">
        <w:trPr>
          <w:trHeight w:val="480"/>
        </w:trPr>
        <w:tc>
          <w:tcPr>
            <w:tcW w:w="2993" w:type="dxa"/>
          </w:tcPr>
          <w:p w14:paraId="278F5DC9" w14:textId="77777777" w:rsidR="00192D51" w:rsidRDefault="00460E6F">
            <w:pPr>
              <w:pStyle w:val="TableParagraph"/>
              <w:spacing w:before="93"/>
              <w:ind w:left="54"/>
              <w:rPr>
                <w:sz w:val="24"/>
              </w:rPr>
            </w:pPr>
            <w:r>
              <w:rPr>
                <w:sz w:val="24"/>
              </w:rPr>
              <w:t xml:space="preserve">От </w:t>
            </w:r>
            <w:r>
              <w:rPr>
                <w:spacing w:val="-2"/>
                <w:sz w:val="24"/>
              </w:rPr>
              <w:t>кого:</w:t>
            </w:r>
          </w:p>
        </w:tc>
        <w:tc>
          <w:tcPr>
            <w:tcW w:w="3238" w:type="dxa"/>
          </w:tcPr>
          <w:p w14:paraId="420DACE1" w14:textId="77777777" w:rsidR="00192D51" w:rsidRDefault="00192D51">
            <w:pPr>
              <w:pStyle w:val="TableParagraph"/>
            </w:pPr>
          </w:p>
        </w:tc>
        <w:tc>
          <w:tcPr>
            <w:tcW w:w="1417" w:type="dxa"/>
            <w:tcBorders>
              <w:right w:val="single" w:sz="4" w:space="0" w:color="000000"/>
            </w:tcBorders>
          </w:tcPr>
          <w:p w14:paraId="21AE0AC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CE15D39" w14:textId="77777777" w:rsidR="00192D51" w:rsidRDefault="00460E6F">
            <w:pPr>
              <w:pStyle w:val="TableParagraph"/>
              <w:spacing w:before="93"/>
              <w:ind w:left="9"/>
              <w:jc w:val="center"/>
              <w:rPr>
                <w:sz w:val="24"/>
              </w:rPr>
            </w:pPr>
            <w:r>
              <w:rPr>
                <w:spacing w:val="-4"/>
                <w:sz w:val="24"/>
              </w:rPr>
              <w:t>Коды</w:t>
            </w:r>
          </w:p>
        </w:tc>
      </w:tr>
      <w:tr w:rsidR="00192D51" w14:paraId="16FCF7FC" w14:textId="77777777">
        <w:trPr>
          <w:trHeight w:val="479"/>
        </w:trPr>
        <w:tc>
          <w:tcPr>
            <w:tcW w:w="2993" w:type="dxa"/>
          </w:tcPr>
          <w:p w14:paraId="202387FE"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0E24CFE0" w14:textId="105FADEB" w:rsidR="00192D51" w:rsidRDefault="00460E6F">
            <w:pPr>
              <w:pStyle w:val="TableParagraph"/>
              <w:spacing w:before="92"/>
              <w:ind w:left="101" w:right="96" w:firstLine="160"/>
              <w:rPr>
                <w:sz w:val="24"/>
              </w:rPr>
            </w:pPr>
            <w:r>
              <w:rPr>
                <w:sz w:val="24"/>
              </w:rPr>
              <w:t>Администрации сельского поселения</w:t>
            </w:r>
            <w:r>
              <w:rPr>
                <w:spacing w:val="-15"/>
                <w:sz w:val="24"/>
              </w:rPr>
              <w:t xml:space="preserve"> </w:t>
            </w:r>
            <w:r w:rsidR="006057EE" w:rsidRPr="006057EE">
              <w:rPr>
                <w:sz w:val="24"/>
              </w:rPr>
              <w:t xml:space="preserve">Тубинский </w:t>
            </w:r>
            <w:r>
              <w:rPr>
                <w:sz w:val="24"/>
              </w:rPr>
              <w:t>сельсовет муниципального</w:t>
            </w:r>
          </w:p>
          <w:p w14:paraId="35478B7C"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14BED5FD"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7823F863" w14:textId="77777777" w:rsidR="00192D51" w:rsidRDefault="00460E6F">
            <w:pPr>
              <w:pStyle w:val="TableParagraph"/>
              <w:spacing w:before="92"/>
              <w:ind w:left="11" w:right="93"/>
              <w:jc w:val="center"/>
              <w:rPr>
                <w:sz w:val="24"/>
              </w:rPr>
            </w:pPr>
            <w:r>
              <w:rPr>
                <w:spacing w:val="-2"/>
                <w:sz w:val="24"/>
              </w:rPr>
              <w:t>0274034308</w:t>
            </w:r>
          </w:p>
        </w:tc>
      </w:tr>
      <w:tr w:rsidR="00192D51" w14:paraId="4DAE6A97" w14:textId="77777777">
        <w:trPr>
          <w:trHeight w:val="539"/>
        </w:trPr>
        <w:tc>
          <w:tcPr>
            <w:tcW w:w="2993" w:type="dxa"/>
          </w:tcPr>
          <w:p w14:paraId="01C24881" w14:textId="77777777" w:rsidR="00192D51" w:rsidRDefault="00192D51">
            <w:pPr>
              <w:pStyle w:val="TableParagraph"/>
            </w:pPr>
          </w:p>
        </w:tc>
        <w:tc>
          <w:tcPr>
            <w:tcW w:w="3238" w:type="dxa"/>
            <w:vMerge/>
            <w:tcBorders>
              <w:top w:val="nil"/>
              <w:bottom w:val="single" w:sz="4" w:space="0" w:color="000000"/>
            </w:tcBorders>
          </w:tcPr>
          <w:p w14:paraId="15643B0F" w14:textId="77777777" w:rsidR="00192D51" w:rsidRDefault="00192D51">
            <w:pPr>
              <w:rPr>
                <w:sz w:val="2"/>
                <w:szCs w:val="2"/>
              </w:rPr>
            </w:pPr>
          </w:p>
        </w:tc>
        <w:tc>
          <w:tcPr>
            <w:tcW w:w="1417" w:type="dxa"/>
            <w:tcBorders>
              <w:right w:val="single" w:sz="4" w:space="0" w:color="000000"/>
            </w:tcBorders>
          </w:tcPr>
          <w:p w14:paraId="413A58C9" w14:textId="77777777" w:rsidR="00192D51" w:rsidRDefault="00192D51">
            <w:pPr>
              <w:pStyle w:val="TableParagraph"/>
            </w:pPr>
          </w:p>
        </w:tc>
        <w:tc>
          <w:tcPr>
            <w:tcW w:w="1419" w:type="dxa"/>
            <w:tcBorders>
              <w:top w:val="single" w:sz="4" w:space="0" w:color="000000"/>
              <w:left w:val="single" w:sz="4" w:space="0" w:color="000000"/>
              <w:right w:val="single" w:sz="4" w:space="0" w:color="000000"/>
            </w:tcBorders>
          </w:tcPr>
          <w:p w14:paraId="766CF98C" w14:textId="77777777" w:rsidR="00192D51" w:rsidRDefault="00460E6F">
            <w:pPr>
              <w:pStyle w:val="TableParagraph"/>
              <w:spacing w:before="95"/>
              <w:ind w:left="11" w:right="213"/>
              <w:jc w:val="center"/>
              <w:rPr>
                <w:sz w:val="24"/>
              </w:rPr>
            </w:pPr>
            <w:r>
              <w:rPr>
                <w:spacing w:val="-2"/>
                <w:sz w:val="24"/>
              </w:rPr>
              <w:t>027401001</w:t>
            </w:r>
          </w:p>
        </w:tc>
      </w:tr>
      <w:tr w:rsidR="00192D51" w14:paraId="051E0E64" w14:textId="77777777">
        <w:trPr>
          <w:trHeight w:val="544"/>
        </w:trPr>
        <w:tc>
          <w:tcPr>
            <w:tcW w:w="2993" w:type="dxa"/>
          </w:tcPr>
          <w:p w14:paraId="373C1113" w14:textId="77777777" w:rsidR="00192D51" w:rsidRDefault="00192D51">
            <w:pPr>
              <w:pStyle w:val="TableParagraph"/>
            </w:pPr>
          </w:p>
        </w:tc>
        <w:tc>
          <w:tcPr>
            <w:tcW w:w="3238" w:type="dxa"/>
            <w:vMerge/>
            <w:tcBorders>
              <w:top w:val="nil"/>
              <w:bottom w:val="single" w:sz="4" w:space="0" w:color="000000"/>
            </w:tcBorders>
          </w:tcPr>
          <w:p w14:paraId="1667E72A" w14:textId="77777777" w:rsidR="00192D51" w:rsidRDefault="00192D51">
            <w:pPr>
              <w:rPr>
                <w:sz w:val="2"/>
                <w:szCs w:val="2"/>
              </w:rPr>
            </w:pPr>
          </w:p>
        </w:tc>
        <w:tc>
          <w:tcPr>
            <w:tcW w:w="1417" w:type="dxa"/>
            <w:tcBorders>
              <w:right w:val="single" w:sz="4" w:space="0" w:color="000000"/>
            </w:tcBorders>
          </w:tcPr>
          <w:p w14:paraId="2B1BE0E5" w14:textId="77777777" w:rsidR="00192D51" w:rsidRDefault="00460E6F">
            <w:pPr>
              <w:pStyle w:val="TableParagraph"/>
              <w:spacing w:before="158"/>
              <w:ind w:right="49"/>
              <w:jc w:val="right"/>
              <w:rPr>
                <w:sz w:val="24"/>
              </w:rPr>
            </w:pPr>
            <w:r>
              <w:rPr>
                <w:spacing w:val="-5"/>
                <w:sz w:val="24"/>
              </w:rPr>
              <w:t>КПП</w:t>
            </w:r>
          </w:p>
        </w:tc>
        <w:tc>
          <w:tcPr>
            <w:tcW w:w="1419" w:type="dxa"/>
            <w:tcBorders>
              <w:left w:val="single" w:sz="4" w:space="0" w:color="000000"/>
              <w:bottom w:val="single" w:sz="4" w:space="0" w:color="000000"/>
              <w:right w:val="single" w:sz="4" w:space="0" w:color="000000"/>
            </w:tcBorders>
          </w:tcPr>
          <w:p w14:paraId="678F723A" w14:textId="77777777" w:rsidR="00192D51" w:rsidRDefault="00192D51">
            <w:pPr>
              <w:pStyle w:val="TableParagraph"/>
            </w:pPr>
          </w:p>
        </w:tc>
      </w:tr>
      <w:tr w:rsidR="00192D51" w14:paraId="4F6812CB" w14:textId="77777777">
        <w:trPr>
          <w:trHeight w:val="479"/>
        </w:trPr>
        <w:tc>
          <w:tcPr>
            <w:tcW w:w="2993" w:type="dxa"/>
          </w:tcPr>
          <w:p w14:paraId="6D1AB458" w14:textId="77777777" w:rsidR="00192D51" w:rsidRDefault="00460E6F">
            <w:pPr>
              <w:pStyle w:val="TableParagraph"/>
              <w:spacing w:before="95"/>
              <w:ind w:left="54"/>
              <w:rPr>
                <w:sz w:val="24"/>
              </w:rPr>
            </w:pPr>
            <w:r>
              <w:rPr>
                <w:spacing w:val="-2"/>
                <w:sz w:val="24"/>
              </w:rPr>
              <w:t>Кому:</w:t>
            </w:r>
          </w:p>
        </w:tc>
        <w:tc>
          <w:tcPr>
            <w:tcW w:w="3238" w:type="dxa"/>
            <w:tcBorders>
              <w:top w:val="single" w:sz="4" w:space="0" w:color="000000"/>
            </w:tcBorders>
          </w:tcPr>
          <w:p w14:paraId="34857FA4" w14:textId="77777777" w:rsidR="00192D51" w:rsidRDefault="00192D51">
            <w:pPr>
              <w:pStyle w:val="TableParagraph"/>
            </w:pPr>
          </w:p>
        </w:tc>
        <w:tc>
          <w:tcPr>
            <w:tcW w:w="1417" w:type="dxa"/>
            <w:tcBorders>
              <w:right w:val="single" w:sz="4" w:space="0" w:color="000000"/>
            </w:tcBorders>
          </w:tcPr>
          <w:p w14:paraId="007E912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293E941" w14:textId="77777777" w:rsidR="00192D51" w:rsidRDefault="00192D51">
            <w:pPr>
              <w:pStyle w:val="TableParagraph"/>
            </w:pPr>
          </w:p>
        </w:tc>
      </w:tr>
      <w:tr w:rsidR="00192D51" w14:paraId="0A4B7ED4" w14:textId="77777777">
        <w:trPr>
          <w:trHeight w:val="479"/>
        </w:trPr>
        <w:tc>
          <w:tcPr>
            <w:tcW w:w="2993" w:type="dxa"/>
            <w:vMerge w:val="restart"/>
          </w:tcPr>
          <w:p w14:paraId="66A5D338" w14:textId="77777777" w:rsidR="00192D51" w:rsidRDefault="00460E6F">
            <w:pPr>
              <w:pStyle w:val="TableParagraph"/>
              <w:spacing w:before="95"/>
              <w:ind w:left="54"/>
              <w:rPr>
                <w:sz w:val="24"/>
              </w:rPr>
            </w:pPr>
            <w:r>
              <w:rPr>
                <w:spacing w:val="-2"/>
                <w:sz w:val="24"/>
              </w:rPr>
              <w:t>Наименование</w:t>
            </w:r>
          </w:p>
          <w:p w14:paraId="02A4E8DC"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0B85E76A" w14:textId="77777777" w:rsidR="00192D51" w:rsidRDefault="00460E6F">
            <w:pPr>
              <w:pStyle w:val="TableParagraph"/>
              <w:ind w:left="54"/>
              <w:rPr>
                <w:sz w:val="24"/>
              </w:rPr>
            </w:pPr>
            <w:r>
              <w:rPr>
                <w:spacing w:val="-2"/>
                <w:sz w:val="24"/>
              </w:rPr>
              <w:t>сопровождения,</w:t>
            </w:r>
          </w:p>
          <w:p w14:paraId="2B0B766C"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1CADE72"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3238" w:type="dxa"/>
          </w:tcPr>
          <w:p w14:paraId="0EC4A87A" w14:textId="77777777" w:rsidR="00192D51" w:rsidRDefault="00192D51">
            <w:pPr>
              <w:pStyle w:val="TableParagraph"/>
            </w:pPr>
          </w:p>
        </w:tc>
        <w:tc>
          <w:tcPr>
            <w:tcW w:w="1417" w:type="dxa"/>
            <w:tcBorders>
              <w:right w:val="single" w:sz="4" w:space="0" w:color="000000"/>
            </w:tcBorders>
          </w:tcPr>
          <w:p w14:paraId="297FFF27"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2E6C42CD" w14:textId="77777777" w:rsidR="00192D51" w:rsidRDefault="00192D51">
            <w:pPr>
              <w:pStyle w:val="TableParagraph"/>
            </w:pPr>
          </w:p>
        </w:tc>
      </w:tr>
      <w:tr w:rsidR="00192D51" w14:paraId="26D08FE9" w14:textId="77777777">
        <w:trPr>
          <w:trHeight w:val="479"/>
        </w:trPr>
        <w:tc>
          <w:tcPr>
            <w:tcW w:w="2993" w:type="dxa"/>
            <w:vMerge/>
            <w:tcBorders>
              <w:top w:val="nil"/>
            </w:tcBorders>
          </w:tcPr>
          <w:p w14:paraId="0D4D4204" w14:textId="77777777" w:rsidR="00192D51" w:rsidRDefault="00192D51">
            <w:pPr>
              <w:rPr>
                <w:sz w:val="2"/>
                <w:szCs w:val="2"/>
              </w:rPr>
            </w:pPr>
          </w:p>
        </w:tc>
        <w:tc>
          <w:tcPr>
            <w:tcW w:w="3238" w:type="dxa"/>
          </w:tcPr>
          <w:p w14:paraId="67EA535D" w14:textId="77777777" w:rsidR="00192D51" w:rsidRDefault="00192D51">
            <w:pPr>
              <w:pStyle w:val="TableParagraph"/>
            </w:pPr>
          </w:p>
        </w:tc>
        <w:tc>
          <w:tcPr>
            <w:tcW w:w="1417" w:type="dxa"/>
            <w:tcBorders>
              <w:right w:val="single" w:sz="4" w:space="0" w:color="000000"/>
            </w:tcBorders>
          </w:tcPr>
          <w:p w14:paraId="238D14A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765E9D97" w14:textId="77777777" w:rsidR="00192D51" w:rsidRDefault="00192D51">
            <w:pPr>
              <w:pStyle w:val="TableParagraph"/>
            </w:pPr>
          </w:p>
        </w:tc>
      </w:tr>
      <w:tr w:rsidR="00192D51" w14:paraId="68E84109" w14:textId="77777777">
        <w:trPr>
          <w:trHeight w:val="2260"/>
        </w:trPr>
        <w:tc>
          <w:tcPr>
            <w:tcW w:w="2993" w:type="dxa"/>
            <w:vMerge/>
            <w:tcBorders>
              <w:top w:val="nil"/>
            </w:tcBorders>
          </w:tcPr>
          <w:p w14:paraId="2A2DA068" w14:textId="77777777" w:rsidR="00192D51" w:rsidRDefault="00192D51">
            <w:pPr>
              <w:rPr>
                <w:sz w:val="2"/>
                <w:szCs w:val="2"/>
              </w:rPr>
            </w:pPr>
          </w:p>
        </w:tc>
        <w:tc>
          <w:tcPr>
            <w:tcW w:w="3238" w:type="dxa"/>
            <w:tcBorders>
              <w:bottom w:val="single" w:sz="4" w:space="0" w:color="000000"/>
            </w:tcBorders>
          </w:tcPr>
          <w:p w14:paraId="336F898D" w14:textId="77777777" w:rsidR="00192D51" w:rsidRDefault="00192D51">
            <w:pPr>
              <w:pStyle w:val="TableParagraph"/>
            </w:pPr>
          </w:p>
        </w:tc>
        <w:tc>
          <w:tcPr>
            <w:tcW w:w="1417" w:type="dxa"/>
            <w:tcBorders>
              <w:right w:val="single" w:sz="4" w:space="0" w:color="000000"/>
            </w:tcBorders>
          </w:tcPr>
          <w:p w14:paraId="58FCC2E8" w14:textId="77777777" w:rsidR="00192D51" w:rsidRDefault="00192D51">
            <w:pPr>
              <w:pStyle w:val="TableParagraph"/>
              <w:rPr>
                <w:rFonts w:ascii="Courier New"/>
                <w:sz w:val="24"/>
              </w:rPr>
            </w:pPr>
          </w:p>
          <w:p w14:paraId="73CE3291" w14:textId="77777777" w:rsidR="00192D51" w:rsidRDefault="00192D51">
            <w:pPr>
              <w:pStyle w:val="TableParagraph"/>
              <w:rPr>
                <w:rFonts w:ascii="Courier New"/>
                <w:sz w:val="24"/>
              </w:rPr>
            </w:pPr>
          </w:p>
          <w:p w14:paraId="4876E148" w14:textId="77777777" w:rsidR="00192D51" w:rsidRDefault="00192D51">
            <w:pPr>
              <w:pStyle w:val="TableParagraph"/>
              <w:rPr>
                <w:rFonts w:ascii="Courier New"/>
                <w:sz w:val="24"/>
              </w:rPr>
            </w:pPr>
          </w:p>
          <w:p w14:paraId="13AD63B2" w14:textId="77777777" w:rsidR="00192D51" w:rsidRDefault="00192D51">
            <w:pPr>
              <w:pStyle w:val="TableParagraph"/>
              <w:spacing w:before="236"/>
              <w:rPr>
                <w:rFonts w:ascii="Courier New"/>
                <w:sz w:val="24"/>
              </w:rPr>
            </w:pPr>
          </w:p>
          <w:p w14:paraId="7DD663A6" w14:textId="77777777" w:rsidR="00192D51" w:rsidRDefault="00460E6F">
            <w:pPr>
              <w:pStyle w:val="TableParagraph"/>
              <w:ind w:left="422" w:right="43" w:firstLine="310"/>
              <w:rPr>
                <w:sz w:val="24"/>
              </w:rPr>
            </w:pPr>
            <w:r>
              <w:rPr>
                <w:spacing w:val="-2"/>
                <w:sz w:val="24"/>
              </w:rPr>
              <w:t>номер лицевого</w:t>
            </w:r>
          </w:p>
          <w:p w14:paraId="24B9DC28"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093F9FF5" w14:textId="77777777" w:rsidR="00192D51" w:rsidRDefault="00192D51">
            <w:pPr>
              <w:pStyle w:val="TableParagraph"/>
            </w:pPr>
          </w:p>
        </w:tc>
      </w:tr>
      <w:tr w:rsidR="00192D51" w14:paraId="72909A74" w14:textId="77777777">
        <w:trPr>
          <w:trHeight w:val="479"/>
        </w:trPr>
        <w:tc>
          <w:tcPr>
            <w:tcW w:w="2993" w:type="dxa"/>
            <w:vMerge/>
            <w:tcBorders>
              <w:top w:val="nil"/>
            </w:tcBorders>
          </w:tcPr>
          <w:p w14:paraId="3113D79A" w14:textId="77777777" w:rsidR="00192D51" w:rsidRDefault="00192D51">
            <w:pPr>
              <w:rPr>
                <w:sz w:val="2"/>
                <w:szCs w:val="2"/>
              </w:rPr>
            </w:pPr>
          </w:p>
        </w:tc>
        <w:tc>
          <w:tcPr>
            <w:tcW w:w="3238" w:type="dxa"/>
            <w:tcBorders>
              <w:top w:val="single" w:sz="4" w:space="0" w:color="000000"/>
            </w:tcBorders>
          </w:tcPr>
          <w:p w14:paraId="614306E9" w14:textId="77777777" w:rsidR="00192D51" w:rsidRDefault="00192D51">
            <w:pPr>
              <w:pStyle w:val="TableParagraph"/>
            </w:pPr>
          </w:p>
        </w:tc>
        <w:tc>
          <w:tcPr>
            <w:tcW w:w="1417" w:type="dxa"/>
            <w:tcBorders>
              <w:right w:val="single" w:sz="4" w:space="0" w:color="000000"/>
            </w:tcBorders>
          </w:tcPr>
          <w:p w14:paraId="636CFBE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6709806C" w14:textId="77777777" w:rsidR="00192D51" w:rsidRDefault="00192D51">
            <w:pPr>
              <w:pStyle w:val="TableParagraph"/>
            </w:pPr>
          </w:p>
        </w:tc>
      </w:tr>
      <w:tr w:rsidR="00192D51" w14:paraId="3E3EADAC" w14:textId="77777777">
        <w:trPr>
          <w:trHeight w:val="479"/>
        </w:trPr>
        <w:tc>
          <w:tcPr>
            <w:tcW w:w="2993" w:type="dxa"/>
            <w:vMerge w:val="restart"/>
          </w:tcPr>
          <w:p w14:paraId="30825192" w14:textId="77777777" w:rsidR="00192D51" w:rsidRDefault="00460E6F">
            <w:pPr>
              <w:pStyle w:val="TableParagraph"/>
              <w:spacing w:before="95"/>
              <w:ind w:left="54" w:right="337"/>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12802A94" w14:textId="77777777" w:rsidR="00192D51" w:rsidRDefault="00460E6F">
            <w:pPr>
              <w:pStyle w:val="TableParagraph"/>
              <w:ind w:left="54"/>
              <w:rPr>
                <w:sz w:val="24"/>
              </w:rPr>
            </w:pPr>
            <w:r>
              <w:rPr>
                <w:spacing w:val="-2"/>
                <w:sz w:val="24"/>
              </w:rPr>
              <w:t>сопровождения</w:t>
            </w:r>
          </w:p>
        </w:tc>
        <w:tc>
          <w:tcPr>
            <w:tcW w:w="3238" w:type="dxa"/>
          </w:tcPr>
          <w:p w14:paraId="59EE2FC1" w14:textId="77777777" w:rsidR="00192D51" w:rsidRDefault="00192D51">
            <w:pPr>
              <w:pStyle w:val="TableParagraph"/>
            </w:pPr>
          </w:p>
        </w:tc>
        <w:tc>
          <w:tcPr>
            <w:tcW w:w="1417" w:type="dxa"/>
            <w:tcBorders>
              <w:right w:val="single" w:sz="4" w:space="0" w:color="000000"/>
            </w:tcBorders>
          </w:tcPr>
          <w:p w14:paraId="21AADD9A"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3304124C" w14:textId="77777777" w:rsidR="00192D51" w:rsidRDefault="00192D51">
            <w:pPr>
              <w:pStyle w:val="TableParagraph"/>
            </w:pPr>
          </w:p>
        </w:tc>
      </w:tr>
      <w:tr w:rsidR="00192D51" w14:paraId="11B326BB" w14:textId="77777777">
        <w:trPr>
          <w:trHeight w:val="545"/>
        </w:trPr>
        <w:tc>
          <w:tcPr>
            <w:tcW w:w="2993" w:type="dxa"/>
            <w:vMerge/>
            <w:tcBorders>
              <w:top w:val="nil"/>
            </w:tcBorders>
          </w:tcPr>
          <w:p w14:paraId="059984F1" w14:textId="77777777" w:rsidR="00192D51" w:rsidRDefault="00192D51">
            <w:pPr>
              <w:rPr>
                <w:sz w:val="2"/>
                <w:szCs w:val="2"/>
              </w:rPr>
            </w:pPr>
          </w:p>
        </w:tc>
        <w:tc>
          <w:tcPr>
            <w:tcW w:w="3238" w:type="dxa"/>
            <w:tcBorders>
              <w:bottom w:val="single" w:sz="4" w:space="0" w:color="000000"/>
            </w:tcBorders>
          </w:tcPr>
          <w:p w14:paraId="6D8DC2C7" w14:textId="77777777" w:rsidR="00192D51" w:rsidRDefault="00192D51">
            <w:pPr>
              <w:pStyle w:val="TableParagraph"/>
            </w:pPr>
          </w:p>
        </w:tc>
        <w:tc>
          <w:tcPr>
            <w:tcW w:w="1417" w:type="dxa"/>
            <w:tcBorders>
              <w:right w:val="single" w:sz="4" w:space="0" w:color="000000"/>
            </w:tcBorders>
          </w:tcPr>
          <w:p w14:paraId="72763318" w14:textId="77777777" w:rsidR="00192D51" w:rsidRDefault="00460E6F">
            <w:pPr>
              <w:pStyle w:val="TableParagraph"/>
              <w:spacing w:before="158"/>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3B9301A7" w14:textId="77777777" w:rsidR="00192D51" w:rsidRDefault="00192D51">
            <w:pPr>
              <w:pStyle w:val="TableParagraph"/>
            </w:pPr>
          </w:p>
        </w:tc>
      </w:tr>
    </w:tbl>
    <w:p w14:paraId="20E19D37" w14:textId="77777777" w:rsidR="00192D51" w:rsidRDefault="00192D51">
      <w:pPr>
        <w:pStyle w:val="a3"/>
        <w:spacing w:before="60"/>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28"/>
        <w:gridCol w:w="795"/>
        <w:gridCol w:w="1815"/>
        <w:gridCol w:w="1140"/>
        <w:gridCol w:w="1417"/>
        <w:gridCol w:w="1419"/>
      </w:tblGrid>
      <w:tr w:rsidR="00192D51" w14:paraId="5A181492" w14:textId="77777777">
        <w:trPr>
          <w:trHeight w:val="479"/>
        </w:trPr>
        <w:tc>
          <w:tcPr>
            <w:tcW w:w="567" w:type="dxa"/>
            <w:vMerge w:val="restart"/>
          </w:tcPr>
          <w:p w14:paraId="0A591330" w14:textId="77777777" w:rsidR="00192D51" w:rsidRDefault="00460E6F">
            <w:pPr>
              <w:pStyle w:val="TableParagraph"/>
              <w:spacing w:before="92"/>
              <w:ind w:left="12" w:right="3"/>
              <w:jc w:val="center"/>
              <w:rPr>
                <w:sz w:val="24"/>
              </w:rPr>
            </w:pPr>
            <w:r>
              <w:rPr>
                <w:spacing w:val="-10"/>
                <w:sz w:val="24"/>
              </w:rPr>
              <w:t>N</w:t>
            </w:r>
          </w:p>
          <w:p w14:paraId="1641C180" w14:textId="77777777" w:rsidR="00192D51" w:rsidRDefault="00460E6F">
            <w:pPr>
              <w:pStyle w:val="TableParagraph"/>
              <w:ind w:left="12" w:right="5"/>
              <w:jc w:val="center"/>
              <w:rPr>
                <w:sz w:val="24"/>
              </w:rPr>
            </w:pPr>
            <w:r>
              <w:rPr>
                <w:spacing w:val="-5"/>
                <w:sz w:val="24"/>
              </w:rPr>
              <w:t>п/п</w:t>
            </w:r>
          </w:p>
        </w:tc>
        <w:tc>
          <w:tcPr>
            <w:tcW w:w="1928" w:type="dxa"/>
            <w:vMerge w:val="restart"/>
          </w:tcPr>
          <w:p w14:paraId="73A913A7" w14:textId="77777777" w:rsidR="00192D51" w:rsidRDefault="00460E6F">
            <w:pPr>
              <w:pStyle w:val="TableParagraph"/>
              <w:spacing w:before="92"/>
              <w:ind w:left="114" w:right="102" w:hanging="1"/>
              <w:jc w:val="center"/>
              <w:rPr>
                <w:sz w:val="24"/>
              </w:rPr>
            </w:pPr>
            <w:r>
              <w:rPr>
                <w:spacing w:val="-2"/>
                <w:sz w:val="24"/>
              </w:rPr>
              <w:t xml:space="preserve">Идентификатор </w:t>
            </w:r>
            <w:proofErr w:type="spellStart"/>
            <w:proofErr w:type="gramStart"/>
            <w:r>
              <w:rPr>
                <w:spacing w:val="-2"/>
                <w:sz w:val="24"/>
              </w:rPr>
              <w:t>государственног</w:t>
            </w:r>
            <w:proofErr w:type="spellEnd"/>
            <w:r>
              <w:rPr>
                <w:spacing w:val="-2"/>
                <w:sz w:val="24"/>
              </w:rPr>
              <w:t xml:space="preserve"> </w:t>
            </w:r>
            <w:r>
              <w:rPr>
                <w:sz w:val="24"/>
              </w:rPr>
              <w:t>о</w:t>
            </w:r>
            <w:proofErr w:type="gramEnd"/>
            <w:r>
              <w:rPr>
                <w:sz w:val="24"/>
              </w:rPr>
              <w:t xml:space="preserve"> контракта</w:t>
            </w:r>
          </w:p>
        </w:tc>
        <w:tc>
          <w:tcPr>
            <w:tcW w:w="5167" w:type="dxa"/>
            <w:gridSpan w:val="4"/>
          </w:tcPr>
          <w:p w14:paraId="3863EACD" w14:textId="77777777" w:rsidR="00192D51" w:rsidRDefault="00460E6F">
            <w:pPr>
              <w:pStyle w:val="TableParagraph"/>
              <w:spacing w:before="92"/>
              <w:ind w:left="261"/>
              <w:rPr>
                <w:sz w:val="24"/>
              </w:rPr>
            </w:pPr>
            <w:r>
              <w:rPr>
                <w:sz w:val="24"/>
              </w:rPr>
              <w:t>Реквизиты</w:t>
            </w:r>
            <w:r>
              <w:rPr>
                <w:spacing w:val="-4"/>
                <w:sz w:val="24"/>
              </w:rPr>
              <w:t xml:space="preserve"> </w:t>
            </w:r>
            <w:r>
              <w:rPr>
                <w:sz w:val="24"/>
              </w:rPr>
              <w:t>контракта,</w:t>
            </w:r>
            <w:r>
              <w:rPr>
                <w:spacing w:val="-3"/>
                <w:sz w:val="24"/>
              </w:rPr>
              <w:t xml:space="preserve"> </w:t>
            </w:r>
            <w:r>
              <w:rPr>
                <w:sz w:val="24"/>
              </w:rPr>
              <w:t>договора</w:t>
            </w:r>
            <w:r>
              <w:rPr>
                <w:spacing w:val="-4"/>
                <w:sz w:val="24"/>
              </w:rPr>
              <w:t xml:space="preserve"> </w:t>
            </w:r>
            <w:r>
              <w:rPr>
                <w:spacing w:val="-2"/>
                <w:sz w:val="24"/>
              </w:rPr>
              <w:t>(соглашения)</w:t>
            </w:r>
          </w:p>
        </w:tc>
        <w:tc>
          <w:tcPr>
            <w:tcW w:w="1419" w:type="dxa"/>
            <w:vMerge w:val="restart"/>
          </w:tcPr>
          <w:p w14:paraId="6C337B22" w14:textId="77777777" w:rsidR="00192D51" w:rsidRDefault="00460E6F">
            <w:pPr>
              <w:pStyle w:val="TableParagraph"/>
              <w:spacing w:before="92"/>
              <w:ind w:left="103" w:right="96" w:hanging="2"/>
              <w:jc w:val="center"/>
              <w:rPr>
                <w:sz w:val="24"/>
              </w:rPr>
            </w:pPr>
            <w:r>
              <w:rPr>
                <w:spacing w:val="-2"/>
                <w:sz w:val="24"/>
              </w:rPr>
              <w:t xml:space="preserve">Признак </w:t>
            </w:r>
            <w:proofErr w:type="spellStart"/>
            <w:r>
              <w:rPr>
                <w:spacing w:val="-2"/>
                <w:sz w:val="24"/>
              </w:rPr>
              <w:t>финансовог</w:t>
            </w:r>
            <w:proofErr w:type="spellEnd"/>
            <w:r>
              <w:rPr>
                <w:spacing w:val="-2"/>
                <w:sz w:val="24"/>
              </w:rPr>
              <w:t xml:space="preserve"> </w:t>
            </w:r>
            <w:r>
              <w:rPr>
                <w:spacing w:val="-10"/>
                <w:sz w:val="24"/>
              </w:rPr>
              <w:t>о</w:t>
            </w:r>
          </w:p>
          <w:p w14:paraId="0E07BE31" w14:textId="77777777" w:rsidR="00192D51" w:rsidRDefault="00460E6F">
            <w:pPr>
              <w:pStyle w:val="TableParagraph"/>
              <w:ind w:left="12" w:right="10"/>
              <w:jc w:val="center"/>
              <w:rPr>
                <w:sz w:val="24"/>
              </w:rPr>
            </w:pPr>
            <w:r>
              <w:rPr>
                <w:spacing w:val="-2"/>
                <w:sz w:val="24"/>
              </w:rPr>
              <w:t>нарушения</w:t>
            </w:r>
          </w:p>
        </w:tc>
      </w:tr>
      <w:tr w:rsidR="00192D51" w14:paraId="1475F997" w14:textId="77777777">
        <w:trPr>
          <w:trHeight w:val="479"/>
        </w:trPr>
        <w:tc>
          <w:tcPr>
            <w:tcW w:w="567" w:type="dxa"/>
            <w:vMerge/>
            <w:tcBorders>
              <w:top w:val="nil"/>
            </w:tcBorders>
          </w:tcPr>
          <w:p w14:paraId="68DA1CC6" w14:textId="77777777" w:rsidR="00192D51" w:rsidRDefault="00192D51">
            <w:pPr>
              <w:rPr>
                <w:sz w:val="2"/>
                <w:szCs w:val="2"/>
              </w:rPr>
            </w:pPr>
          </w:p>
        </w:tc>
        <w:tc>
          <w:tcPr>
            <w:tcW w:w="1928" w:type="dxa"/>
            <w:vMerge/>
            <w:tcBorders>
              <w:top w:val="nil"/>
            </w:tcBorders>
          </w:tcPr>
          <w:p w14:paraId="128EBBD0" w14:textId="77777777" w:rsidR="00192D51" w:rsidRDefault="00192D51">
            <w:pPr>
              <w:rPr>
                <w:sz w:val="2"/>
                <w:szCs w:val="2"/>
              </w:rPr>
            </w:pPr>
          </w:p>
        </w:tc>
        <w:tc>
          <w:tcPr>
            <w:tcW w:w="2610" w:type="dxa"/>
            <w:gridSpan w:val="2"/>
          </w:tcPr>
          <w:p w14:paraId="08C7D2EA" w14:textId="77777777" w:rsidR="00192D51" w:rsidRDefault="00460E6F">
            <w:pPr>
              <w:pStyle w:val="TableParagraph"/>
              <w:spacing w:before="92"/>
              <w:ind w:left="100"/>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140" w:type="dxa"/>
            <w:vMerge w:val="restart"/>
          </w:tcPr>
          <w:p w14:paraId="74F2FEE5" w14:textId="77777777" w:rsidR="00192D51" w:rsidRDefault="00460E6F">
            <w:pPr>
              <w:pStyle w:val="TableParagraph"/>
              <w:spacing w:before="92"/>
              <w:ind w:left="231"/>
              <w:rPr>
                <w:sz w:val="24"/>
              </w:rPr>
            </w:pPr>
            <w:r>
              <w:rPr>
                <w:spacing w:val="-2"/>
                <w:sz w:val="24"/>
              </w:rPr>
              <w:t>Номер</w:t>
            </w:r>
          </w:p>
        </w:tc>
        <w:tc>
          <w:tcPr>
            <w:tcW w:w="1417" w:type="dxa"/>
            <w:vMerge w:val="restart"/>
          </w:tcPr>
          <w:p w14:paraId="2929979F" w14:textId="77777777" w:rsidR="00192D51" w:rsidRDefault="00460E6F">
            <w:pPr>
              <w:pStyle w:val="TableParagraph"/>
              <w:spacing w:before="92"/>
              <w:ind w:left="464"/>
              <w:rPr>
                <w:sz w:val="24"/>
              </w:rPr>
            </w:pPr>
            <w:r>
              <w:rPr>
                <w:spacing w:val="-4"/>
                <w:sz w:val="24"/>
              </w:rPr>
              <w:t>Дата</w:t>
            </w:r>
          </w:p>
        </w:tc>
        <w:tc>
          <w:tcPr>
            <w:tcW w:w="1419" w:type="dxa"/>
            <w:vMerge/>
            <w:tcBorders>
              <w:top w:val="nil"/>
            </w:tcBorders>
          </w:tcPr>
          <w:p w14:paraId="3BAA6F20" w14:textId="77777777" w:rsidR="00192D51" w:rsidRDefault="00192D51">
            <w:pPr>
              <w:rPr>
                <w:sz w:val="2"/>
                <w:szCs w:val="2"/>
              </w:rPr>
            </w:pPr>
          </w:p>
        </w:tc>
      </w:tr>
      <w:tr w:rsidR="00192D51" w14:paraId="144986A4" w14:textId="77777777">
        <w:trPr>
          <w:trHeight w:val="479"/>
        </w:trPr>
        <w:tc>
          <w:tcPr>
            <w:tcW w:w="567" w:type="dxa"/>
            <w:vMerge/>
            <w:tcBorders>
              <w:top w:val="nil"/>
            </w:tcBorders>
          </w:tcPr>
          <w:p w14:paraId="0CF4DCF7" w14:textId="77777777" w:rsidR="00192D51" w:rsidRDefault="00192D51">
            <w:pPr>
              <w:rPr>
                <w:sz w:val="2"/>
                <w:szCs w:val="2"/>
              </w:rPr>
            </w:pPr>
          </w:p>
        </w:tc>
        <w:tc>
          <w:tcPr>
            <w:tcW w:w="1928" w:type="dxa"/>
            <w:vMerge/>
            <w:tcBorders>
              <w:top w:val="nil"/>
            </w:tcBorders>
          </w:tcPr>
          <w:p w14:paraId="28CDB1AB" w14:textId="77777777" w:rsidR="00192D51" w:rsidRDefault="00192D51">
            <w:pPr>
              <w:rPr>
                <w:sz w:val="2"/>
                <w:szCs w:val="2"/>
              </w:rPr>
            </w:pPr>
          </w:p>
        </w:tc>
        <w:tc>
          <w:tcPr>
            <w:tcW w:w="795" w:type="dxa"/>
          </w:tcPr>
          <w:p w14:paraId="7625C0F6" w14:textId="77777777" w:rsidR="00192D51" w:rsidRDefault="00460E6F">
            <w:pPr>
              <w:pStyle w:val="TableParagraph"/>
              <w:spacing w:before="95"/>
              <w:ind w:left="36" w:right="31"/>
              <w:jc w:val="center"/>
              <w:rPr>
                <w:sz w:val="24"/>
              </w:rPr>
            </w:pPr>
            <w:r>
              <w:rPr>
                <w:spacing w:val="-5"/>
                <w:sz w:val="24"/>
              </w:rPr>
              <w:t>ИНН</w:t>
            </w:r>
          </w:p>
        </w:tc>
        <w:tc>
          <w:tcPr>
            <w:tcW w:w="1815" w:type="dxa"/>
          </w:tcPr>
          <w:p w14:paraId="2168A763" w14:textId="77777777" w:rsidR="00192D51" w:rsidRDefault="00460E6F">
            <w:pPr>
              <w:pStyle w:val="TableParagraph"/>
              <w:spacing w:before="95"/>
              <w:ind w:left="15" w:right="9"/>
              <w:jc w:val="center"/>
              <w:rPr>
                <w:sz w:val="24"/>
              </w:rPr>
            </w:pPr>
            <w:r>
              <w:rPr>
                <w:spacing w:val="-2"/>
                <w:sz w:val="24"/>
              </w:rPr>
              <w:t>наименование</w:t>
            </w:r>
          </w:p>
        </w:tc>
        <w:tc>
          <w:tcPr>
            <w:tcW w:w="1140" w:type="dxa"/>
            <w:vMerge/>
            <w:tcBorders>
              <w:top w:val="nil"/>
            </w:tcBorders>
          </w:tcPr>
          <w:p w14:paraId="46EA4AEB" w14:textId="77777777" w:rsidR="00192D51" w:rsidRDefault="00192D51">
            <w:pPr>
              <w:rPr>
                <w:sz w:val="2"/>
                <w:szCs w:val="2"/>
              </w:rPr>
            </w:pPr>
          </w:p>
        </w:tc>
        <w:tc>
          <w:tcPr>
            <w:tcW w:w="1417" w:type="dxa"/>
            <w:vMerge/>
            <w:tcBorders>
              <w:top w:val="nil"/>
            </w:tcBorders>
          </w:tcPr>
          <w:p w14:paraId="2548FDED" w14:textId="77777777" w:rsidR="00192D51" w:rsidRDefault="00192D51">
            <w:pPr>
              <w:rPr>
                <w:sz w:val="2"/>
                <w:szCs w:val="2"/>
              </w:rPr>
            </w:pPr>
          </w:p>
        </w:tc>
        <w:tc>
          <w:tcPr>
            <w:tcW w:w="1419" w:type="dxa"/>
            <w:vMerge/>
            <w:tcBorders>
              <w:top w:val="nil"/>
            </w:tcBorders>
          </w:tcPr>
          <w:p w14:paraId="7C423DCB" w14:textId="77777777" w:rsidR="00192D51" w:rsidRDefault="00192D51">
            <w:pPr>
              <w:rPr>
                <w:sz w:val="2"/>
                <w:szCs w:val="2"/>
              </w:rPr>
            </w:pPr>
          </w:p>
        </w:tc>
      </w:tr>
      <w:tr w:rsidR="00192D51" w14:paraId="4E2A05DD" w14:textId="77777777">
        <w:trPr>
          <w:trHeight w:val="479"/>
        </w:trPr>
        <w:tc>
          <w:tcPr>
            <w:tcW w:w="567" w:type="dxa"/>
          </w:tcPr>
          <w:p w14:paraId="63BEF8A6" w14:textId="77777777" w:rsidR="00192D51" w:rsidRDefault="00460E6F">
            <w:pPr>
              <w:pStyle w:val="TableParagraph"/>
              <w:spacing w:before="95"/>
              <w:ind w:left="12" w:right="3"/>
              <w:jc w:val="center"/>
              <w:rPr>
                <w:sz w:val="24"/>
              </w:rPr>
            </w:pPr>
            <w:r>
              <w:rPr>
                <w:spacing w:val="-10"/>
                <w:sz w:val="24"/>
              </w:rPr>
              <w:t>1</w:t>
            </w:r>
          </w:p>
        </w:tc>
        <w:tc>
          <w:tcPr>
            <w:tcW w:w="1928" w:type="dxa"/>
          </w:tcPr>
          <w:p w14:paraId="3055E58D" w14:textId="77777777" w:rsidR="00192D51" w:rsidRDefault="00460E6F">
            <w:pPr>
              <w:pStyle w:val="TableParagraph"/>
              <w:spacing w:before="95"/>
              <w:ind w:left="10"/>
              <w:jc w:val="center"/>
              <w:rPr>
                <w:sz w:val="24"/>
              </w:rPr>
            </w:pPr>
            <w:r>
              <w:rPr>
                <w:spacing w:val="-10"/>
                <w:sz w:val="24"/>
              </w:rPr>
              <w:t>2</w:t>
            </w:r>
          </w:p>
        </w:tc>
        <w:tc>
          <w:tcPr>
            <w:tcW w:w="795" w:type="dxa"/>
          </w:tcPr>
          <w:p w14:paraId="6A54259E" w14:textId="77777777" w:rsidR="00192D51" w:rsidRDefault="00460E6F">
            <w:pPr>
              <w:pStyle w:val="TableParagraph"/>
              <w:spacing w:before="95"/>
              <w:ind w:left="36" w:right="31"/>
              <w:jc w:val="center"/>
              <w:rPr>
                <w:sz w:val="24"/>
              </w:rPr>
            </w:pPr>
            <w:r>
              <w:rPr>
                <w:spacing w:val="-10"/>
                <w:sz w:val="24"/>
              </w:rPr>
              <w:t>3</w:t>
            </w:r>
          </w:p>
        </w:tc>
        <w:tc>
          <w:tcPr>
            <w:tcW w:w="1815" w:type="dxa"/>
          </w:tcPr>
          <w:p w14:paraId="3933FE9B" w14:textId="77777777" w:rsidR="00192D51" w:rsidRDefault="00460E6F">
            <w:pPr>
              <w:pStyle w:val="TableParagraph"/>
              <w:spacing w:before="95"/>
              <w:ind w:left="15" w:right="8"/>
              <w:jc w:val="center"/>
              <w:rPr>
                <w:sz w:val="24"/>
              </w:rPr>
            </w:pPr>
            <w:r>
              <w:rPr>
                <w:spacing w:val="-10"/>
                <w:sz w:val="24"/>
              </w:rPr>
              <w:t>4</w:t>
            </w:r>
          </w:p>
        </w:tc>
        <w:tc>
          <w:tcPr>
            <w:tcW w:w="1140" w:type="dxa"/>
          </w:tcPr>
          <w:p w14:paraId="1ABB62D8" w14:textId="77777777" w:rsidR="00192D51" w:rsidRDefault="00460E6F">
            <w:pPr>
              <w:pStyle w:val="TableParagraph"/>
              <w:spacing w:before="95"/>
              <w:ind w:left="4"/>
              <w:jc w:val="center"/>
              <w:rPr>
                <w:sz w:val="24"/>
              </w:rPr>
            </w:pPr>
            <w:r>
              <w:rPr>
                <w:spacing w:val="-10"/>
                <w:sz w:val="24"/>
              </w:rPr>
              <w:t>5</w:t>
            </w:r>
          </w:p>
        </w:tc>
        <w:tc>
          <w:tcPr>
            <w:tcW w:w="1417" w:type="dxa"/>
          </w:tcPr>
          <w:p w14:paraId="21CBA67A" w14:textId="77777777" w:rsidR="00192D51" w:rsidRDefault="00460E6F">
            <w:pPr>
              <w:pStyle w:val="TableParagraph"/>
              <w:spacing w:before="95"/>
              <w:ind w:left="2"/>
              <w:jc w:val="center"/>
              <w:rPr>
                <w:sz w:val="24"/>
              </w:rPr>
            </w:pPr>
            <w:r>
              <w:rPr>
                <w:spacing w:val="-10"/>
                <w:sz w:val="24"/>
              </w:rPr>
              <w:t>6</w:t>
            </w:r>
          </w:p>
        </w:tc>
        <w:tc>
          <w:tcPr>
            <w:tcW w:w="1419" w:type="dxa"/>
          </w:tcPr>
          <w:p w14:paraId="1CBE5E07" w14:textId="77777777" w:rsidR="00192D51" w:rsidRDefault="00460E6F">
            <w:pPr>
              <w:pStyle w:val="TableParagraph"/>
              <w:spacing w:before="95"/>
              <w:ind w:left="3"/>
              <w:jc w:val="center"/>
              <w:rPr>
                <w:sz w:val="24"/>
              </w:rPr>
            </w:pPr>
            <w:r>
              <w:rPr>
                <w:spacing w:val="-10"/>
                <w:sz w:val="24"/>
              </w:rPr>
              <w:t>7</w:t>
            </w:r>
          </w:p>
        </w:tc>
      </w:tr>
      <w:tr w:rsidR="00192D51" w14:paraId="7C0FFD03" w14:textId="77777777">
        <w:trPr>
          <w:trHeight w:val="481"/>
        </w:trPr>
        <w:tc>
          <w:tcPr>
            <w:tcW w:w="567" w:type="dxa"/>
          </w:tcPr>
          <w:p w14:paraId="3D2FC886" w14:textId="77777777" w:rsidR="00192D51" w:rsidRDefault="00192D51">
            <w:pPr>
              <w:pStyle w:val="TableParagraph"/>
            </w:pPr>
          </w:p>
        </w:tc>
        <w:tc>
          <w:tcPr>
            <w:tcW w:w="1928" w:type="dxa"/>
          </w:tcPr>
          <w:p w14:paraId="6D2CA354" w14:textId="77777777" w:rsidR="00192D51" w:rsidRDefault="00192D51">
            <w:pPr>
              <w:pStyle w:val="TableParagraph"/>
            </w:pPr>
          </w:p>
        </w:tc>
        <w:tc>
          <w:tcPr>
            <w:tcW w:w="795" w:type="dxa"/>
          </w:tcPr>
          <w:p w14:paraId="6482C7DF" w14:textId="77777777" w:rsidR="00192D51" w:rsidRDefault="00192D51">
            <w:pPr>
              <w:pStyle w:val="TableParagraph"/>
            </w:pPr>
          </w:p>
        </w:tc>
        <w:tc>
          <w:tcPr>
            <w:tcW w:w="1815" w:type="dxa"/>
          </w:tcPr>
          <w:p w14:paraId="083AA7AF" w14:textId="77777777" w:rsidR="00192D51" w:rsidRDefault="00192D51">
            <w:pPr>
              <w:pStyle w:val="TableParagraph"/>
            </w:pPr>
          </w:p>
        </w:tc>
        <w:tc>
          <w:tcPr>
            <w:tcW w:w="1140" w:type="dxa"/>
          </w:tcPr>
          <w:p w14:paraId="4D3F86BE" w14:textId="77777777" w:rsidR="00192D51" w:rsidRDefault="00192D51">
            <w:pPr>
              <w:pStyle w:val="TableParagraph"/>
            </w:pPr>
          </w:p>
        </w:tc>
        <w:tc>
          <w:tcPr>
            <w:tcW w:w="1417" w:type="dxa"/>
          </w:tcPr>
          <w:p w14:paraId="1920FA45" w14:textId="77777777" w:rsidR="00192D51" w:rsidRDefault="00192D51">
            <w:pPr>
              <w:pStyle w:val="TableParagraph"/>
            </w:pPr>
          </w:p>
        </w:tc>
        <w:tc>
          <w:tcPr>
            <w:tcW w:w="1419" w:type="dxa"/>
          </w:tcPr>
          <w:p w14:paraId="212DFB57" w14:textId="77777777" w:rsidR="00192D51" w:rsidRDefault="00192D51">
            <w:pPr>
              <w:pStyle w:val="TableParagraph"/>
            </w:pPr>
          </w:p>
        </w:tc>
      </w:tr>
    </w:tbl>
    <w:p w14:paraId="0C6A5614" w14:textId="77777777" w:rsidR="00192D51" w:rsidRDefault="00192D51">
      <w:pPr>
        <w:pStyle w:val="a3"/>
        <w:spacing w:before="53"/>
        <w:ind w:left="0"/>
        <w:jc w:val="left"/>
        <w:rPr>
          <w:rFonts w:ascii="Courier New"/>
          <w:sz w:val="20"/>
        </w:rPr>
      </w:pPr>
    </w:p>
    <w:p w14:paraId="6674E5A6" w14:textId="77777777" w:rsidR="00192D51" w:rsidRDefault="00460E6F">
      <w:pPr>
        <w:spacing w:before="1"/>
        <w:ind w:left="114"/>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2D9B0DD6" w14:textId="77777777" w:rsidR="00192D51" w:rsidRDefault="00192D51">
      <w:pPr>
        <w:rPr>
          <w:rFonts w:ascii="Courier New" w:hAnsi="Courier New"/>
          <w:sz w:val="20"/>
        </w:rPr>
        <w:sectPr w:rsidR="00192D51">
          <w:pgSz w:w="11910" w:h="16840"/>
          <w:pgMar w:top="1040" w:right="708" w:bottom="280" w:left="850" w:header="720" w:footer="720" w:gutter="0"/>
          <w:cols w:space="720"/>
        </w:sectPr>
      </w:pPr>
    </w:p>
    <w:p w14:paraId="306EA03D" w14:textId="77777777" w:rsidR="00192D51" w:rsidRDefault="00460E6F">
      <w:pPr>
        <w:spacing w:before="78"/>
        <w:ind w:left="114" w:right="6821"/>
        <w:rPr>
          <w:rFonts w:ascii="Courier New" w:hAnsi="Courier New"/>
          <w:sz w:val="20"/>
        </w:rPr>
      </w:pPr>
      <w:r>
        <w:rPr>
          <w:rFonts w:ascii="Courier New" w:hAnsi="Courier New"/>
          <w:sz w:val="20"/>
        </w:rPr>
        <w:lastRenderedPageBreak/>
        <w:t>(или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1F06014E" w14:textId="77777777" w:rsidR="00192D51" w:rsidRDefault="00460E6F">
      <w:pPr>
        <w:spacing w:line="20" w:lineRule="exact"/>
        <w:ind w:left="3474"/>
        <w:rPr>
          <w:rFonts w:ascii="Courier New"/>
          <w:sz w:val="2"/>
        </w:rPr>
      </w:pPr>
      <w:r>
        <w:rPr>
          <w:rFonts w:ascii="Courier New"/>
          <w:noProof/>
          <w:sz w:val="2"/>
          <w:lang w:eastAsia="ru-RU"/>
        </w:rPr>
        <mc:AlternateContent>
          <mc:Choice Requires="wpg">
            <w:drawing>
              <wp:inline distT="0" distB="0" distL="0" distR="0" wp14:anchorId="0FF4F05D" wp14:editId="42B5E58B">
                <wp:extent cx="685800" cy="5715"/>
                <wp:effectExtent l="9525" t="0" r="0" b="381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8" name="Graphic 308"/>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26C2A2E" id="Group 307"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">
                <v:shape id="Graphic 308"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733E375" wp14:editId="7CA9D0CC">
                <wp:extent cx="1600200" cy="5715"/>
                <wp:effectExtent l="9525" t="0" r="0" b="381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10" name="Graphic 310"/>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283320E" id="Group 309"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">
                <v:shape id="Graphic 310"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" path="m,l1600200,e" filled="f" strokeweight=".14406mm">
                  <v:path arrowok="t"/>
                </v:shape>
                <w10:anchorlock/>
              </v:group>
            </w:pict>
          </mc:Fallback>
        </mc:AlternateContent>
      </w:r>
    </w:p>
    <w:p w14:paraId="446CC934" w14:textId="77777777" w:rsidR="00192D51" w:rsidRDefault="00460E6F">
      <w:pPr>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1C6FAEC1" w14:textId="77777777" w:rsidR="00192D51" w:rsidRDefault="00460E6F">
      <w:pPr>
        <w:spacing w:before="208"/>
        <w:ind w:left="114"/>
        <w:rPr>
          <w:rFonts w:ascii="Courier New" w:hAnsi="Courier New"/>
          <w:sz w:val="20"/>
        </w:rPr>
      </w:pPr>
      <w:r>
        <w:rPr>
          <w:rFonts w:ascii="Courier New" w:hAnsi="Courier New"/>
          <w:spacing w:val="-2"/>
          <w:sz w:val="20"/>
        </w:rPr>
        <w:t>Ответственный</w:t>
      </w:r>
    </w:p>
    <w:p w14:paraId="038FD3F2" w14:textId="77777777" w:rsidR="00192D51" w:rsidRDefault="00460E6F">
      <w:pPr>
        <w:tabs>
          <w:tab w:val="left" w:pos="1794"/>
          <w:tab w:val="left" w:pos="3399"/>
          <w:tab w:val="left" w:pos="4599"/>
          <w:tab w:val="left" w:pos="7239"/>
          <w:tab w:val="left" w:pos="8679"/>
        </w:tabs>
        <w:spacing w:before="1"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FC2965F"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270FA1D7" w14:textId="77777777" w:rsidR="00192D51" w:rsidRDefault="00192D51">
      <w:pPr>
        <w:pStyle w:val="a3"/>
        <w:ind w:left="0"/>
        <w:jc w:val="left"/>
        <w:rPr>
          <w:rFonts w:ascii="Courier New"/>
          <w:sz w:val="20"/>
        </w:rPr>
      </w:pPr>
    </w:p>
    <w:p w14:paraId="1DC07B17" w14:textId="77777777" w:rsidR="00192D51" w:rsidRDefault="00460E6F">
      <w:pPr>
        <w:pStyle w:val="a3"/>
        <w:spacing w:before="171"/>
        <w:ind w:left="0"/>
        <w:jc w:val="left"/>
        <w:rPr>
          <w:rFonts w:ascii="Courier New"/>
          <w:sz w:val="20"/>
        </w:rPr>
      </w:pPr>
      <w:r>
        <w:rPr>
          <w:rFonts w:ascii="Courier New"/>
          <w:noProof/>
          <w:sz w:val="20"/>
          <w:lang w:eastAsia="ru-RU"/>
        </w:rPr>
        <mc:AlternateContent>
          <mc:Choice Requires="wps">
            <w:drawing>
              <wp:anchor distT="0" distB="0" distL="0" distR="0" simplePos="0" relativeHeight="487683072" behindDoc="1" locked="0" layoutInCell="1" allowOverlap="1" wp14:anchorId="19BC2563" wp14:editId="61F3036E">
                <wp:simplePos x="0" y="0"/>
                <wp:positionH relativeFrom="page">
                  <wp:posOffset>594359</wp:posOffset>
                </wp:positionH>
                <wp:positionV relativeFrom="paragraph">
                  <wp:posOffset>267692</wp:posOffset>
                </wp:positionV>
                <wp:extent cx="6446520" cy="9525"/>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9525"/>
                        </a:xfrm>
                        <a:custGeom>
                          <a:avLst/>
                          <a:gdLst/>
                          <a:ahLst/>
                          <a:cxnLst/>
                          <a:rect l="l" t="t" r="r" b="b"/>
                          <a:pathLst>
                            <a:path w="6446520" h="9525">
                              <a:moveTo>
                                <a:pt x="6446520" y="0"/>
                              </a:moveTo>
                              <a:lnTo>
                                <a:pt x="0" y="0"/>
                              </a:lnTo>
                              <a:lnTo>
                                <a:pt x="0" y="9143"/>
                              </a:lnTo>
                              <a:lnTo>
                                <a:pt x="6446520" y="9143"/>
                              </a:lnTo>
                              <a:lnTo>
                                <a:pt x="6446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B0FBF5B" id="Graphic 311" o:spid="_x0000_s1026" style="position:absolute;margin-left:46.8pt;margin-top:21.1pt;width:507.6pt;height:.75pt;z-index:-15633408;visibility:visible;mso-wrap-style:square;mso-wrap-distance-left:0;mso-wrap-distance-top:0;mso-wrap-distance-right:0;mso-wrap-distance-bottom:0;mso-position-horizontal:absolute;mso-position-horizontal-relative:page;mso-position-vertical:absolute;mso-position-vertical-relative:text;v-text-anchor:top" coordsize="6446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" path="m6446520,l,,,9143r6446520,l6446520,xe" fillcolor="black" stroked="f">
                <v:path arrowok="t"/>
                <w10:wrap type="topAndBottom" anchorx="page"/>
              </v:shape>
            </w:pict>
          </mc:Fallback>
        </mc:AlternateContent>
      </w:r>
    </w:p>
    <w:sectPr w:rsidR="00192D51">
      <w:pgSz w:w="11910" w:h="16840"/>
      <w:pgMar w:top="104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Bashk">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D50"/>
    <w:multiLevelType w:val="multilevel"/>
    <w:tmpl w:val="671C1E14"/>
    <w:lvl w:ilvl="0">
      <w:start w:val="1"/>
      <w:numFmt w:val="decimal"/>
      <w:lvlText w:val="%1"/>
      <w:lvlJc w:val="left"/>
      <w:pPr>
        <w:ind w:left="2205" w:hanging="600"/>
      </w:pPr>
      <w:rPr>
        <w:rFonts w:hint="default"/>
        <w:lang w:val="ru-RU" w:eastAsia="en-US" w:bidi="ar-SA"/>
      </w:rPr>
    </w:lvl>
    <w:lvl w:ilvl="1">
      <w:start w:val="2"/>
      <w:numFmt w:val="decimal"/>
      <w:lvlText w:val="%1.%2."/>
      <w:lvlJc w:val="left"/>
      <w:pPr>
        <w:ind w:left="220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90" w:hanging="600"/>
      </w:pPr>
      <w:rPr>
        <w:rFonts w:hint="default"/>
        <w:lang w:val="ru-RU" w:eastAsia="en-US" w:bidi="ar-SA"/>
      </w:rPr>
    </w:lvl>
    <w:lvl w:ilvl="3">
      <w:numFmt w:val="bullet"/>
      <w:lvlText w:val="•"/>
      <w:lvlJc w:val="left"/>
      <w:pPr>
        <w:ind w:left="5486" w:hanging="600"/>
      </w:pPr>
      <w:rPr>
        <w:rFonts w:hint="default"/>
        <w:lang w:val="ru-RU" w:eastAsia="en-US" w:bidi="ar-SA"/>
      </w:rPr>
    </w:lvl>
    <w:lvl w:ilvl="4">
      <w:numFmt w:val="bullet"/>
      <w:lvlText w:val="•"/>
      <w:lvlJc w:val="left"/>
      <w:pPr>
        <w:ind w:left="6581" w:hanging="600"/>
      </w:pPr>
      <w:rPr>
        <w:rFonts w:hint="default"/>
        <w:lang w:val="ru-RU" w:eastAsia="en-US" w:bidi="ar-SA"/>
      </w:rPr>
    </w:lvl>
    <w:lvl w:ilvl="5">
      <w:numFmt w:val="bullet"/>
      <w:lvlText w:val="•"/>
      <w:lvlJc w:val="left"/>
      <w:pPr>
        <w:ind w:left="7677" w:hanging="600"/>
      </w:pPr>
      <w:rPr>
        <w:rFonts w:hint="default"/>
        <w:lang w:val="ru-RU" w:eastAsia="en-US" w:bidi="ar-SA"/>
      </w:rPr>
    </w:lvl>
    <w:lvl w:ilvl="6">
      <w:numFmt w:val="bullet"/>
      <w:lvlText w:val="•"/>
      <w:lvlJc w:val="left"/>
      <w:pPr>
        <w:ind w:left="8772" w:hanging="600"/>
      </w:pPr>
      <w:rPr>
        <w:rFonts w:hint="default"/>
        <w:lang w:val="ru-RU" w:eastAsia="en-US" w:bidi="ar-SA"/>
      </w:rPr>
    </w:lvl>
    <w:lvl w:ilvl="7">
      <w:numFmt w:val="bullet"/>
      <w:lvlText w:val="•"/>
      <w:lvlJc w:val="left"/>
      <w:pPr>
        <w:ind w:left="9868" w:hanging="600"/>
      </w:pPr>
      <w:rPr>
        <w:rFonts w:hint="default"/>
        <w:lang w:val="ru-RU" w:eastAsia="en-US" w:bidi="ar-SA"/>
      </w:rPr>
    </w:lvl>
    <w:lvl w:ilvl="8">
      <w:numFmt w:val="bullet"/>
      <w:lvlText w:val="•"/>
      <w:lvlJc w:val="left"/>
      <w:pPr>
        <w:ind w:left="10963" w:hanging="600"/>
      </w:pPr>
      <w:rPr>
        <w:rFonts w:hint="default"/>
        <w:lang w:val="ru-RU" w:eastAsia="en-US" w:bidi="ar-SA"/>
      </w:rPr>
    </w:lvl>
  </w:abstractNum>
  <w:abstractNum w:abstractNumId="1">
    <w:nsid w:val="02B17465"/>
    <w:multiLevelType w:val="hybridMultilevel"/>
    <w:tmpl w:val="98161EAA"/>
    <w:lvl w:ilvl="0" w:tplc="B29488E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2A46190A">
      <w:numFmt w:val="bullet"/>
      <w:lvlText w:val="•"/>
      <w:lvlJc w:val="left"/>
      <w:pPr>
        <w:ind w:left="2019" w:hanging="384"/>
      </w:pPr>
      <w:rPr>
        <w:rFonts w:hint="default"/>
        <w:lang w:val="ru-RU" w:eastAsia="en-US" w:bidi="ar-SA"/>
      </w:rPr>
    </w:lvl>
    <w:lvl w:ilvl="2" w:tplc="15F6EFAC">
      <w:numFmt w:val="bullet"/>
      <w:lvlText w:val="•"/>
      <w:lvlJc w:val="left"/>
      <w:pPr>
        <w:ind w:left="3039" w:hanging="384"/>
      </w:pPr>
      <w:rPr>
        <w:rFonts w:hint="default"/>
        <w:lang w:val="ru-RU" w:eastAsia="en-US" w:bidi="ar-SA"/>
      </w:rPr>
    </w:lvl>
    <w:lvl w:ilvl="3" w:tplc="5972FA32">
      <w:numFmt w:val="bullet"/>
      <w:lvlText w:val="•"/>
      <w:lvlJc w:val="left"/>
      <w:pPr>
        <w:ind w:left="4059" w:hanging="384"/>
      </w:pPr>
      <w:rPr>
        <w:rFonts w:hint="default"/>
        <w:lang w:val="ru-RU" w:eastAsia="en-US" w:bidi="ar-SA"/>
      </w:rPr>
    </w:lvl>
    <w:lvl w:ilvl="4" w:tplc="FDB6C33C">
      <w:numFmt w:val="bullet"/>
      <w:lvlText w:val="•"/>
      <w:lvlJc w:val="left"/>
      <w:pPr>
        <w:ind w:left="5079" w:hanging="384"/>
      </w:pPr>
      <w:rPr>
        <w:rFonts w:hint="default"/>
        <w:lang w:val="ru-RU" w:eastAsia="en-US" w:bidi="ar-SA"/>
      </w:rPr>
    </w:lvl>
    <w:lvl w:ilvl="5" w:tplc="74D80D20">
      <w:numFmt w:val="bullet"/>
      <w:lvlText w:val="•"/>
      <w:lvlJc w:val="left"/>
      <w:pPr>
        <w:ind w:left="6099" w:hanging="384"/>
      </w:pPr>
      <w:rPr>
        <w:rFonts w:hint="default"/>
        <w:lang w:val="ru-RU" w:eastAsia="en-US" w:bidi="ar-SA"/>
      </w:rPr>
    </w:lvl>
    <w:lvl w:ilvl="6" w:tplc="E02EC388">
      <w:numFmt w:val="bullet"/>
      <w:lvlText w:val="•"/>
      <w:lvlJc w:val="left"/>
      <w:pPr>
        <w:ind w:left="7119" w:hanging="384"/>
      </w:pPr>
      <w:rPr>
        <w:rFonts w:hint="default"/>
        <w:lang w:val="ru-RU" w:eastAsia="en-US" w:bidi="ar-SA"/>
      </w:rPr>
    </w:lvl>
    <w:lvl w:ilvl="7" w:tplc="D2A6BA36">
      <w:numFmt w:val="bullet"/>
      <w:lvlText w:val="•"/>
      <w:lvlJc w:val="left"/>
      <w:pPr>
        <w:ind w:left="8138" w:hanging="384"/>
      </w:pPr>
      <w:rPr>
        <w:rFonts w:hint="default"/>
        <w:lang w:val="ru-RU" w:eastAsia="en-US" w:bidi="ar-SA"/>
      </w:rPr>
    </w:lvl>
    <w:lvl w:ilvl="8" w:tplc="4244BD3A">
      <w:numFmt w:val="bullet"/>
      <w:lvlText w:val="•"/>
      <w:lvlJc w:val="left"/>
      <w:pPr>
        <w:ind w:left="9158" w:hanging="384"/>
      </w:pPr>
      <w:rPr>
        <w:rFonts w:hint="default"/>
        <w:lang w:val="ru-RU" w:eastAsia="en-US" w:bidi="ar-SA"/>
      </w:rPr>
    </w:lvl>
  </w:abstractNum>
  <w:abstractNum w:abstractNumId="2">
    <w:nsid w:val="0A895433"/>
    <w:multiLevelType w:val="multilevel"/>
    <w:tmpl w:val="6638DA38"/>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120" w:hanging="840"/>
      </w:pPr>
      <w:rPr>
        <w:rFonts w:hint="default"/>
        <w:lang w:val="ru-RU" w:eastAsia="en-US" w:bidi="ar-SA"/>
      </w:rPr>
    </w:lvl>
    <w:lvl w:ilvl="4">
      <w:numFmt w:val="bullet"/>
      <w:lvlText w:val="•"/>
      <w:lvlJc w:val="left"/>
      <w:pPr>
        <w:ind w:left="4989" w:hanging="840"/>
      </w:pPr>
      <w:rPr>
        <w:rFonts w:hint="default"/>
        <w:lang w:val="ru-RU" w:eastAsia="en-US" w:bidi="ar-SA"/>
      </w:rPr>
    </w:lvl>
    <w:lvl w:ilvl="5">
      <w:numFmt w:val="bullet"/>
      <w:lvlText w:val="•"/>
      <w:lvlJc w:val="left"/>
      <w:pPr>
        <w:ind w:left="5858" w:hanging="840"/>
      </w:pPr>
      <w:rPr>
        <w:rFonts w:hint="default"/>
        <w:lang w:val="ru-RU" w:eastAsia="en-US" w:bidi="ar-SA"/>
      </w:rPr>
    </w:lvl>
    <w:lvl w:ilvl="6">
      <w:numFmt w:val="bullet"/>
      <w:lvlText w:val="•"/>
      <w:lvlJc w:val="left"/>
      <w:pPr>
        <w:ind w:left="6728" w:hanging="840"/>
      </w:pPr>
      <w:rPr>
        <w:rFonts w:hint="default"/>
        <w:lang w:val="ru-RU" w:eastAsia="en-US" w:bidi="ar-SA"/>
      </w:rPr>
    </w:lvl>
    <w:lvl w:ilvl="7">
      <w:numFmt w:val="bullet"/>
      <w:lvlText w:val="•"/>
      <w:lvlJc w:val="left"/>
      <w:pPr>
        <w:ind w:left="7597" w:hanging="840"/>
      </w:pPr>
      <w:rPr>
        <w:rFonts w:hint="default"/>
        <w:lang w:val="ru-RU" w:eastAsia="en-US" w:bidi="ar-SA"/>
      </w:rPr>
    </w:lvl>
    <w:lvl w:ilvl="8">
      <w:numFmt w:val="bullet"/>
      <w:lvlText w:val="•"/>
      <w:lvlJc w:val="left"/>
      <w:pPr>
        <w:ind w:left="8467" w:hanging="840"/>
      </w:pPr>
      <w:rPr>
        <w:rFonts w:hint="default"/>
        <w:lang w:val="ru-RU" w:eastAsia="en-US" w:bidi="ar-SA"/>
      </w:rPr>
    </w:lvl>
  </w:abstractNum>
  <w:abstractNum w:abstractNumId="3">
    <w:nsid w:val="0F707869"/>
    <w:multiLevelType w:val="multilevel"/>
    <w:tmpl w:val="17C8AE58"/>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5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80" w:hanging="600"/>
      </w:pPr>
      <w:rPr>
        <w:rFonts w:hint="default"/>
        <w:lang w:val="ru-RU" w:eastAsia="en-US" w:bidi="ar-SA"/>
      </w:rPr>
    </w:lvl>
    <w:lvl w:ilvl="3">
      <w:numFmt w:val="bullet"/>
      <w:lvlText w:val="•"/>
      <w:lvlJc w:val="left"/>
      <w:pPr>
        <w:ind w:left="4670" w:hanging="600"/>
      </w:pPr>
      <w:rPr>
        <w:rFonts w:hint="default"/>
        <w:lang w:val="ru-RU" w:eastAsia="en-US" w:bidi="ar-SA"/>
      </w:rPr>
    </w:lvl>
    <w:lvl w:ilvl="4">
      <w:numFmt w:val="bullet"/>
      <w:lvlText w:val="•"/>
      <w:lvlJc w:val="left"/>
      <w:pPr>
        <w:ind w:left="5461" w:hanging="600"/>
      </w:pPr>
      <w:rPr>
        <w:rFonts w:hint="default"/>
        <w:lang w:val="ru-RU" w:eastAsia="en-US" w:bidi="ar-SA"/>
      </w:rPr>
    </w:lvl>
    <w:lvl w:ilvl="5">
      <w:numFmt w:val="bullet"/>
      <w:lvlText w:val="•"/>
      <w:lvlJc w:val="left"/>
      <w:pPr>
        <w:ind w:left="6252" w:hanging="600"/>
      </w:pPr>
      <w:rPr>
        <w:rFonts w:hint="default"/>
        <w:lang w:val="ru-RU" w:eastAsia="en-US" w:bidi="ar-SA"/>
      </w:rPr>
    </w:lvl>
    <w:lvl w:ilvl="6">
      <w:numFmt w:val="bullet"/>
      <w:lvlText w:val="•"/>
      <w:lvlJc w:val="left"/>
      <w:pPr>
        <w:ind w:left="7043" w:hanging="600"/>
      </w:pPr>
      <w:rPr>
        <w:rFonts w:hint="default"/>
        <w:lang w:val="ru-RU" w:eastAsia="en-US" w:bidi="ar-SA"/>
      </w:rPr>
    </w:lvl>
    <w:lvl w:ilvl="7">
      <w:numFmt w:val="bullet"/>
      <w:lvlText w:val="•"/>
      <w:lvlJc w:val="left"/>
      <w:pPr>
        <w:ind w:left="7834" w:hanging="600"/>
      </w:pPr>
      <w:rPr>
        <w:rFonts w:hint="default"/>
        <w:lang w:val="ru-RU" w:eastAsia="en-US" w:bidi="ar-SA"/>
      </w:rPr>
    </w:lvl>
    <w:lvl w:ilvl="8">
      <w:numFmt w:val="bullet"/>
      <w:lvlText w:val="•"/>
      <w:lvlJc w:val="left"/>
      <w:pPr>
        <w:ind w:left="8624" w:hanging="600"/>
      </w:pPr>
      <w:rPr>
        <w:rFonts w:hint="default"/>
        <w:lang w:val="ru-RU" w:eastAsia="en-US" w:bidi="ar-SA"/>
      </w:rPr>
    </w:lvl>
  </w:abstractNum>
  <w:abstractNum w:abstractNumId="4">
    <w:nsid w:val="117A33B0"/>
    <w:multiLevelType w:val="hybridMultilevel"/>
    <w:tmpl w:val="488210C2"/>
    <w:lvl w:ilvl="0" w:tplc="39F27F98">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5E66164">
      <w:numFmt w:val="bullet"/>
      <w:lvlText w:val="•"/>
      <w:lvlJc w:val="left"/>
      <w:pPr>
        <w:ind w:left="3874" w:hanging="360"/>
      </w:pPr>
      <w:rPr>
        <w:rFonts w:hint="default"/>
        <w:lang w:val="ru-RU" w:eastAsia="en-US" w:bidi="ar-SA"/>
      </w:rPr>
    </w:lvl>
    <w:lvl w:ilvl="2" w:tplc="BC301D94">
      <w:numFmt w:val="bullet"/>
      <w:lvlText w:val="•"/>
      <w:lvlJc w:val="left"/>
      <w:pPr>
        <w:ind w:left="4609" w:hanging="360"/>
      </w:pPr>
      <w:rPr>
        <w:rFonts w:hint="default"/>
        <w:lang w:val="ru-RU" w:eastAsia="en-US" w:bidi="ar-SA"/>
      </w:rPr>
    </w:lvl>
    <w:lvl w:ilvl="3" w:tplc="3F368CDA">
      <w:numFmt w:val="bullet"/>
      <w:lvlText w:val="•"/>
      <w:lvlJc w:val="left"/>
      <w:pPr>
        <w:ind w:left="5344" w:hanging="360"/>
      </w:pPr>
      <w:rPr>
        <w:rFonts w:hint="default"/>
        <w:lang w:val="ru-RU" w:eastAsia="en-US" w:bidi="ar-SA"/>
      </w:rPr>
    </w:lvl>
    <w:lvl w:ilvl="4" w:tplc="0DD27B9E">
      <w:numFmt w:val="bullet"/>
      <w:lvlText w:val="•"/>
      <w:lvlJc w:val="left"/>
      <w:pPr>
        <w:ind w:left="6079" w:hanging="360"/>
      </w:pPr>
      <w:rPr>
        <w:rFonts w:hint="default"/>
        <w:lang w:val="ru-RU" w:eastAsia="en-US" w:bidi="ar-SA"/>
      </w:rPr>
    </w:lvl>
    <w:lvl w:ilvl="5" w:tplc="BE8A2EEA">
      <w:numFmt w:val="bullet"/>
      <w:lvlText w:val="•"/>
      <w:lvlJc w:val="left"/>
      <w:pPr>
        <w:ind w:left="6814" w:hanging="360"/>
      </w:pPr>
      <w:rPr>
        <w:rFonts w:hint="default"/>
        <w:lang w:val="ru-RU" w:eastAsia="en-US" w:bidi="ar-SA"/>
      </w:rPr>
    </w:lvl>
    <w:lvl w:ilvl="6" w:tplc="2D9C3680">
      <w:numFmt w:val="bullet"/>
      <w:lvlText w:val="•"/>
      <w:lvlJc w:val="left"/>
      <w:pPr>
        <w:ind w:left="7549" w:hanging="360"/>
      </w:pPr>
      <w:rPr>
        <w:rFonts w:hint="default"/>
        <w:lang w:val="ru-RU" w:eastAsia="en-US" w:bidi="ar-SA"/>
      </w:rPr>
    </w:lvl>
    <w:lvl w:ilvl="7" w:tplc="3F6CA32A">
      <w:numFmt w:val="bullet"/>
      <w:lvlText w:val="•"/>
      <w:lvlJc w:val="left"/>
      <w:pPr>
        <w:ind w:left="8284" w:hanging="360"/>
      </w:pPr>
      <w:rPr>
        <w:rFonts w:hint="default"/>
        <w:lang w:val="ru-RU" w:eastAsia="en-US" w:bidi="ar-SA"/>
      </w:rPr>
    </w:lvl>
    <w:lvl w:ilvl="8" w:tplc="141E0C58">
      <w:numFmt w:val="bullet"/>
      <w:lvlText w:val="•"/>
      <w:lvlJc w:val="left"/>
      <w:pPr>
        <w:ind w:left="9019" w:hanging="360"/>
      </w:pPr>
      <w:rPr>
        <w:rFonts w:hint="default"/>
        <w:lang w:val="ru-RU" w:eastAsia="en-US" w:bidi="ar-SA"/>
      </w:rPr>
    </w:lvl>
  </w:abstractNum>
  <w:abstractNum w:abstractNumId="5">
    <w:nsid w:val="12631B4D"/>
    <w:multiLevelType w:val="hybridMultilevel"/>
    <w:tmpl w:val="2F622F66"/>
    <w:lvl w:ilvl="0" w:tplc="A37427E2">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D14C238">
      <w:numFmt w:val="bullet"/>
      <w:lvlText w:val="•"/>
      <w:lvlJc w:val="left"/>
      <w:pPr>
        <w:ind w:left="3658" w:hanging="360"/>
      </w:pPr>
      <w:rPr>
        <w:rFonts w:hint="default"/>
        <w:lang w:val="ru-RU" w:eastAsia="en-US" w:bidi="ar-SA"/>
      </w:rPr>
    </w:lvl>
    <w:lvl w:ilvl="2" w:tplc="87EAA152">
      <w:numFmt w:val="bullet"/>
      <w:lvlText w:val="•"/>
      <w:lvlJc w:val="left"/>
      <w:pPr>
        <w:ind w:left="4417" w:hanging="360"/>
      </w:pPr>
      <w:rPr>
        <w:rFonts w:hint="default"/>
        <w:lang w:val="ru-RU" w:eastAsia="en-US" w:bidi="ar-SA"/>
      </w:rPr>
    </w:lvl>
    <w:lvl w:ilvl="3" w:tplc="3FA40294">
      <w:numFmt w:val="bullet"/>
      <w:lvlText w:val="•"/>
      <w:lvlJc w:val="left"/>
      <w:pPr>
        <w:ind w:left="5176" w:hanging="360"/>
      </w:pPr>
      <w:rPr>
        <w:rFonts w:hint="default"/>
        <w:lang w:val="ru-RU" w:eastAsia="en-US" w:bidi="ar-SA"/>
      </w:rPr>
    </w:lvl>
    <w:lvl w:ilvl="4" w:tplc="5970803A">
      <w:numFmt w:val="bullet"/>
      <w:lvlText w:val="•"/>
      <w:lvlJc w:val="left"/>
      <w:pPr>
        <w:ind w:left="5935" w:hanging="360"/>
      </w:pPr>
      <w:rPr>
        <w:rFonts w:hint="default"/>
        <w:lang w:val="ru-RU" w:eastAsia="en-US" w:bidi="ar-SA"/>
      </w:rPr>
    </w:lvl>
    <w:lvl w:ilvl="5" w:tplc="98F22162">
      <w:numFmt w:val="bullet"/>
      <w:lvlText w:val="•"/>
      <w:lvlJc w:val="left"/>
      <w:pPr>
        <w:ind w:left="6694" w:hanging="360"/>
      </w:pPr>
      <w:rPr>
        <w:rFonts w:hint="default"/>
        <w:lang w:val="ru-RU" w:eastAsia="en-US" w:bidi="ar-SA"/>
      </w:rPr>
    </w:lvl>
    <w:lvl w:ilvl="6" w:tplc="110C3998">
      <w:numFmt w:val="bullet"/>
      <w:lvlText w:val="•"/>
      <w:lvlJc w:val="left"/>
      <w:pPr>
        <w:ind w:left="7453" w:hanging="360"/>
      </w:pPr>
      <w:rPr>
        <w:rFonts w:hint="default"/>
        <w:lang w:val="ru-RU" w:eastAsia="en-US" w:bidi="ar-SA"/>
      </w:rPr>
    </w:lvl>
    <w:lvl w:ilvl="7" w:tplc="DB061B00">
      <w:numFmt w:val="bullet"/>
      <w:lvlText w:val="•"/>
      <w:lvlJc w:val="left"/>
      <w:pPr>
        <w:ind w:left="8212" w:hanging="360"/>
      </w:pPr>
      <w:rPr>
        <w:rFonts w:hint="default"/>
        <w:lang w:val="ru-RU" w:eastAsia="en-US" w:bidi="ar-SA"/>
      </w:rPr>
    </w:lvl>
    <w:lvl w:ilvl="8" w:tplc="11B0FA70">
      <w:numFmt w:val="bullet"/>
      <w:lvlText w:val="•"/>
      <w:lvlJc w:val="left"/>
      <w:pPr>
        <w:ind w:left="8971" w:hanging="360"/>
      </w:pPr>
      <w:rPr>
        <w:rFonts w:hint="default"/>
        <w:lang w:val="ru-RU" w:eastAsia="en-US" w:bidi="ar-SA"/>
      </w:rPr>
    </w:lvl>
  </w:abstractNum>
  <w:abstractNum w:abstractNumId="6">
    <w:nsid w:val="15477D4E"/>
    <w:multiLevelType w:val="multilevel"/>
    <w:tmpl w:val="EA1A9242"/>
    <w:lvl w:ilvl="0">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98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000"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232" w:hanging="600"/>
      </w:pPr>
      <w:rPr>
        <w:rFonts w:hint="default"/>
        <w:lang w:val="ru-RU" w:eastAsia="en-US" w:bidi="ar-SA"/>
      </w:rPr>
    </w:lvl>
    <w:lvl w:ilvl="5">
      <w:numFmt w:val="bullet"/>
      <w:lvlText w:val="•"/>
      <w:lvlJc w:val="left"/>
      <w:pPr>
        <w:ind w:left="5849" w:hanging="600"/>
      </w:pPr>
      <w:rPr>
        <w:rFonts w:hint="default"/>
        <w:lang w:val="ru-RU" w:eastAsia="en-US" w:bidi="ar-SA"/>
      </w:rPr>
    </w:lvl>
    <w:lvl w:ilvl="6">
      <w:numFmt w:val="bullet"/>
      <w:lvlText w:val="•"/>
      <w:lvlJc w:val="left"/>
      <w:pPr>
        <w:ind w:left="6465" w:hanging="600"/>
      </w:pPr>
      <w:rPr>
        <w:rFonts w:hint="default"/>
        <w:lang w:val="ru-RU" w:eastAsia="en-US" w:bidi="ar-SA"/>
      </w:rPr>
    </w:lvl>
    <w:lvl w:ilvl="7">
      <w:numFmt w:val="bullet"/>
      <w:lvlText w:val="•"/>
      <w:lvlJc w:val="left"/>
      <w:pPr>
        <w:ind w:left="7082" w:hanging="600"/>
      </w:pPr>
      <w:rPr>
        <w:rFonts w:hint="default"/>
        <w:lang w:val="ru-RU" w:eastAsia="en-US" w:bidi="ar-SA"/>
      </w:rPr>
    </w:lvl>
    <w:lvl w:ilvl="8">
      <w:numFmt w:val="bullet"/>
      <w:lvlText w:val="•"/>
      <w:lvlJc w:val="left"/>
      <w:pPr>
        <w:ind w:left="7698" w:hanging="600"/>
      </w:pPr>
      <w:rPr>
        <w:rFonts w:hint="default"/>
        <w:lang w:val="ru-RU" w:eastAsia="en-US" w:bidi="ar-SA"/>
      </w:rPr>
    </w:lvl>
  </w:abstractNum>
  <w:abstractNum w:abstractNumId="7">
    <w:nsid w:val="1D0E480D"/>
    <w:multiLevelType w:val="multilevel"/>
    <w:tmpl w:val="66E83F4A"/>
    <w:lvl w:ilvl="0">
      <w:start w:val="1"/>
      <w:numFmt w:val="decimal"/>
      <w:lvlText w:val="%1."/>
      <w:lvlJc w:val="left"/>
      <w:pPr>
        <w:ind w:left="35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381" w:hanging="36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2.%3."/>
      <w:lvlJc w:val="left"/>
      <w:pPr>
        <w:ind w:left="4005" w:hanging="60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775" w:hanging="600"/>
      </w:pPr>
      <w:rPr>
        <w:rFonts w:hint="default"/>
        <w:lang w:val="ru-RU" w:eastAsia="en-US" w:bidi="ar-SA"/>
      </w:rPr>
    </w:lvl>
    <w:lvl w:ilvl="4">
      <w:numFmt w:val="bullet"/>
      <w:lvlText w:val="•"/>
      <w:lvlJc w:val="left"/>
      <w:pPr>
        <w:ind w:left="5551" w:hanging="600"/>
      </w:pPr>
      <w:rPr>
        <w:rFonts w:hint="default"/>
        <w:lang w:val="ru-RU" w:eastAsia="en-US" w:bidi="ar-SA"/>
      </w:rPr>
    </w:lvl>
    <w:lvl w:ilvl="5">
      <w:numFmt w:val="bullet"/>
      <w:lvlText w:val="•"/>
      <w:lvlJc w:val="left"/>
      <w:pPr>
        <w:ind w:left="6327" w:hanging="600"/>
      </w:pPr>
      <w:rPr>
        <w:rFonts w:hint="default"/>
        <w:lang w:val="ru-RU" w:eastAsia="en-US" w:bidi="ar-SA"/>
      </w:rPr>
    </w:lvl>
    <w:lvl w:ilvl="6">
      <w:numFmt w:val="bullet"/>
      <w:lvlText w:val="•"/>
      <w:lvlJc w:val="left"/>
      <w:pPr>
        <w:ind w:left="7103"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654" w:hanging="600"/>
      </w:pPr>
      <w:rPr>
        <w:rFonts w:hint="default"/>
        <w:lang w:val="ru-RU" w:eastAsia="en-US" w:bidi="ar-SA"/>
      </w:rPr>
    </w:lvl>
  </w:abstractNum>
  <w:abstractNum w:abstractNumId="8">
    <w:nsid w:val="1F9E2A5F"/>
    <w:multiLevelType w:val="hybridMultilevel"/>
    <w:tmpl w:val="BACE0F94"/>
    <w:lvl w:ilvl="0" w:tplc="1D4E7CA2">
      <w:start w:val="5"/>
      <w:numFmt w:val="decimalZero"/>
      <w:lvlText w:val="%1"/>
      <w:lvlJc w:val="left"/>
      <w:pPr>
        <w:ind w:left="994"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7CAEBDCC">
      <w:numFmt w:val="bullet"/>
      <w:lvlText w:val="•"/>
      <w:lvlJc w:val="left"/>
      <w:pPr>
        <w:ind w:left="2019" w:hanging="387"/>
      </w:pPr>
      <w:rPr>
        <w:rFonts w:hint="default"/>
        <w:lang w:val="ru-RU" w:eastAsia="en-US" w:bidi="ar-SA"/>
      </w:rPr>
    </w:lvl>
    <w:lvl w:ilvl="2" w:tplc="B3543682">
      <w:numFmt w:val="bullet"/>
      <w:lvlText w:val="•"/>
      <w:lvlJc w:val="left"/>
      <w:pPr>
        <w:ind w:left="3039" w:hanging="387"/>
      </w:pPr>
      <w:rPr>
        <w:rFonts w:hint="default"/>
        <w:lang w:val="ru-RU" w:eastAsia="en-US" w:bidi="ar-SA"/>
      </w:rPr>
    </w:lvl>
    <w:lvl w:ilvl="3" w:tplc="9F180854">
      <w:numFmt w:val="bullet"/>
      <w:lvlText w:val="•"/>
      <w:lvlJc w:val="left"/>
      <w:pPr>
        <w:ind w:left="4059" w:hanging="387"/>
      </w:pPr>
      <w:rPr>
        <w:rFonts w:hint="default"/>
        <w:lang w:val="ru-RU" w:eastAsia="en-US" w:bidi="ar-SA"/>
      </w:rPr>
    </w:lvl>
    <w:lvl w:ilvl="4" w:tplc="B748CC2E">
      <w:numFmt w:val="bullet"/>
      <w:lvlText w:val="•"/>
      <w:lvlJc w:val="left"/>
      <w:pPr>
        <w:ind w:left="5079" w:hanging="387"/>
      </w:pPr>
      <w:rPr>
        <w:rFonts w:hint="default"/>
        <w:lang w:val="ru-RU" w:eastAsia="en-US" w:bidi="ar-SA"/>
      </w:rPr>
    </w:lvl>
    <w:lvl w:ilvl="5" w:tplc="A8320EF2">
      <w:numFmt w:val="bullet"/>
      <w:lvlText w:val="•"/>
      <w:lvlJc w:val="left"/>
      <w:pPr>
        <w:ind w:left="6099" w:hanging="387"/>
      </w:pPr>
      <w:rPr>
        <w:rFonts w:hint="default"/>
        <w:lang w:val="ru-RU" w:eastAsia="en-US" w:bidi="ar-SA"/>
      </w:rPr>
    </w:lvl>
    <w:lvl w:ilvl="6" w:tplc="AD6227B4">
      <w:numFmt w:val="bullet"/>
      <w:lvlText w:val="•"/>
      <w:lvlJc w:val="left"/>
      <w:pPr>
        <w:ind w:left="7119" w:hanging="387"/>
      </w:pPr>
      <w:rPr>
        <w:rFonts w:hint="default"/>
        <w:lang w:val="ru-RU" w:eastAsia="en-US" w:bidi="ar-SA"/>
      </w:rPr>
    </w:lvl>
    <w:lvl w:ilvl="7" w:tplc="A60216CA">
      <w:numFmt w:val="bullet"/>
      <w:lvlText w:val="•"/>
      <w:lvlJc w:val="left"/>
      <w:pPr>
        <w:ind w:left="8138" w:hanging="387"/>
      </w:pPr>
      <w:rPr>
        <w:rFonts w:hint="default"/>
        <w:lang w:val="ru-RU" w:eastAsia="en-US" w:bidi="ar-SA"/>
      </w:rPr>
    </w:lvl>
    <w:lvl w:ilvl="8" w:tplc="CB6EEC4A">
      <w:numFmt w:val="bullet"/>
      <w:lvlText w:val="•"/>
      <w:lvlJc w:val="left"/>
      <w:pPr>
        <w:ind w:left="9158" w:hanging="387"/>
      </w:pPr>
      <w:rPr>
        <w:rFonts w:hint="default"/>
        <w:lang w:val="ru-RU" w:eastAsia="en-US" w:bidi="ar-SA"/>
      </w:rPr>
    </w:lvl>
  </w:abstractNum>
  <w:abstractNum w:abstractNumId="9">
    <w:nsid w:val="20382CEE"/>
    <w:multiLevelType w:val="multilevel"/>
    <w:tmpl w:val="79EA8B18"/>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0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29" w:hanging="600"/>
      </w:pPr>
      <w:rPr>
        <w:rFonts w:hint="default"/>
        <w:lang w:val="ru-RU" w:eastAsia="en-US" w:bidi="ar-SA"/>
      </w:rPr>
    </w:lvl>
    <w:lvl w:ilvl="3">
      <w:numFmt w:val="bullet"/>
      <w:lvlText w:val="•"/>
      <w:lvlJc w:val="left"/>
      <w:pPr>
        <w:ind w:left="4399" w:hanging="600"/>
      </w:pPr>
      <w:rPr>
        <w:rFonts w:hint="default"/>
        <w:lang w:val="ru-RU" w:eastAsia="en-US" w:bidi="ar-SA"/>
      </w:rPr>
    </w:lvl>
    <w:lvl w:ilvl="4">
      <w:numFmt w:val="bullet"/>
      <w:lvlText w:val="•"/>
      <w:lvlJc w:val="left"/>
      <w:pPr>
        <w:ind w:left="5269" w:hanging="600"/>
      </w:pPr>
      <w:rPr>
        <w:rFonts w:hint="default"/>
        <w:lang w:val="ru-RU" w:eastAsia="en-US" w:bidi="ar-SA"/>
      </w:rPr>
    </w:lvl>
    <w:lvl w:ilvl="5">
      <w:numFmt w:val="bullet"/>
      <w:lvlText w:val="•"/>
      <w:lvlJc w:val="left"/>
      <w:pPr>
        <w:ind w:left="6139" w:hanging="600"/>
      </w:pPr>
      <w:rPr>
        <w:rFonts w:hint="default"/>
        <w:lang w:val="ru-RU" w:eastAsia="en-US" w:bidi="ar-SA"/>
      </w:rPr>
    </w:lvl>
    <w:lvl w:ilvl="6">
      <w:numFmt w:val="bullet"/>
      <w:lvlText w:val="•"/>
      <w:lvlJc w:val="left"/>
      <w:pPr>
        <w:ind w:left="7009"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749" w:hanging="600"/>
      </w:pPr>
      <w:rPr>
        <w:rFonts w:hint="default"/>
        <w:lang w:val="ru-RU" w:eastAsia="en-US" w:bidi="ar-SA"/>
      </w:rPr>
    </w:lvl>
  </w:abstractNum>
  <w:abstractNum w:abstractNumId="10">
    <w:nsid w:val="221771CC"/>
    <w:multiLevelType w:val="multilevel"/>
    <w:tmpl w:val="AD2016AA"/>
    <w:lvl w:ilvl="0">
      <w:start w:val="1"/>
      <w:numFmt w:val="decimal"/>
      <w:lvlText w:val="%1."/>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4221" w:hanging="600"/>
        <w:jc w:val="right"/>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4220" w:hanging="600"/>
      </w:pPr>
      <w:rPr>
        <w:rFonts w:hint="default"/>
        <w:lang w:val="ru-RU" w:eastAsia="en-US" w:bidi="ar-SA"/>
      </w:rPr>
    </w:lvl>
    <w:lvl w:ilvl="5">
      <w:numFmt w:val="bullet"/>
      <w:lvlText w:val="•"/>
      <w:lvlJc w:val="left"/>
      <w:pPr>
        <w:ind w:left="5264" w:hanging="600"/>
      </w:pPr>
      <w:rPr>
        <w:rFonts w:hint="default"/>
        <w:lang w:val="ru-RU" w:eastAsia="en-US" w:bidi="ar-SA"/>
      </w:rPr>
    </w:lvl>
    <w:lvl w:ilvl="6">
      <w:numFmt w:val="bullet"/>
      <w:lvlText w:val="•"/>
      <w:lvlJc w:val="left"/>
      <w:pPr>
        <w:ind w:left="6309" w:hanging="600"/>
      </w:pPr>
      <w:rPr>
        <w:rFonts w:hint="default"/>
        <w:lang w:val="ru-RU" w:eastAsia="en-US" w:bidi="ar-SA"/>
      </w:rPr>
    </w:lvl>
    <w:lvl w:ilvl="7">
      <w:numFmt w:val="bullet"/>
      <w:lvlText w:val="•"/>
      <w:lvlJc w:val="left"/>
      <w:pPr>
        <w:ind w:left="7354" w:hanging="600"/>
      </w:pPr>
      <w:rPr>
        <w:rFonts w:hint="default"/>
        <w:lang w:val="ru-RU" w:eastAsia="en-US" w:bidi="ar-SA"/>
      </w:rPr>
    </w:lvl>
    <w:lvl w:ilvl="8">
      <w:numFmt w:val="bullet"/>
      <w:lvlText w:val="•"/>
      <w:lvlJc w:val="left"/>
      <w:pPr>
        <w:ind w:left="8399" w:hanging="600"/>
      </w:pPr>
      <w:rPr>
        <w:rFonts w:hint="default"/>
        <w:lang w:val="ru-RU" w:eastAsia="en-US" w:bidi="ar-SA"/>
      </w:rPr>
    </w:lvl>
  </w:abstractNum>
  <w:abstractNum w:abstractNumId="11">
    <w:nsid w:val="2CFB5F2A"/>
    <w:multiLevelType w:val="hybridMultilevel"/>
    <w:tmpl w:val="3E78F114"/>
    <w:lvl w:ilvl="0" w:tplc="4EE06B74">
      <w:start w:val="1"/>
      <w:numFmt w:val="decimal"/>
      <w:lvlText w:val="%1."/>
      <w:lvlJc w:val="left"/>
      <w:pPr>
        <w:ind w:left="304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A6A63C6">
      <w:numFmt w:val="bullet"/>
      <w:lvlText w:val="•"/>
      <w:lvlJc w:val="left"/>
      <w:pPr>
        <w:ind w:left="4150" w:hanging="360"/>
      </w:pPr>
      <w:rPr>
        <w:rFonts w:hint="default"/>
        <w:lang w:val="ru-RU" w:eastAsia="en-US" w:bidi="ar-SA"/>
      </w:rPr>
    </w:lvl>
    <w:lvl w:ilvl="2" w:tplc="3CD8A078">
      <w:numFmt w:val="bullet"/>
      <w:lvlText w:val="•"/>
      <w:lvlJc w:val="left"/>
      <w:pPr>
        <w:ind w:left="5261" w:hanging="360"/>
      </w:pPr>
      <w:rPr>
        <w:rFonts w:hint="default"/>
        <w:lang w:val="ru-RU" w:eastAsia="en-US" w:bidi="ar-SA"/>
      </w:rPr>
    </w:lvl>
    <w:lvl w:ilvl="3" w:tplc="8A045F44">
      <w:numFmt w:val="bullet"/>
      <w:lvlText w:val="•"/>
      <w:lvlJc w:val="left"/>
      <w:pPr>
        <w:ind w:left="6371" w:hanging="360"/>
      </w:pPr>
      <w:rPr>
        <w:rFonts w:hint="default"/>
        <w:lang w:val="ru-RU" w:eastAsia="en-US" w:bidi="ar-SA"/>
      </w:rPr>
    </w:lvl>
    <w:lvl w:ilvl="4" w:tplc="3BDCB900">
      <w:numFmt w:val="bullet"/>
      <w:lvlText w:val="•"/>
      <w:lvlJc w:val="left"/>
      <w:pPr>
        <w:ind w:left="7482" w:hanging="360"/>
      </w:pPr>
      <w:rPr>
        <w:rFonts w:hint="default"/>
        <w:lang w:val="ru-RU" w:eastAsia="en-US" w:bidi="ar-SA"/>
      </w:rPr>
    </w:lvl>
    <w:lvl w:ilvl="5" w:tplc="C96E133E">
      <w:numFmt w:val="bullet"/>
      <w:lvlText w:val="•"/>
      <w:lvlJc w:val="left"/>
      <w:pPr>
        <w:ind w:left="8593" w:hanging="360"/>
      </w:pPr>
      <w:rPr>
        <w:rFonts w:hint="default"/>
        <w:lang w:val="ru-RU" w:eastAsia="en-US" w:bidi="ar-SA"/>
      </w:rPr>
    </w:lvl>
    <w:lvl w:ilvl="6" w:tplc="B4163C52">
      <w:numFmt w:val="bullet"/>
      <w:lvlText w:val="•"/>
      <w:lvlJc w:val="left"/>
      <w:pPr>
        <w:ind w:left="9703" w:hanging="360"/>
      </w:pPr>
      <w:rPr>
        <w:rFonts w:hint="default"/>
        <w:lang w:val="ru-RU" w:eastAsia="en-US" w:bidi="ar-SA"/>
      </w:rPr>
    </w:lvl>
    <w:lvl w:ilvl="7" w:tplc="AA66750E">
      <w:numFmt w:val="bullet"/>
      <w:lvlText w:val="•"/>
      <w:lvlJc w:val="left"/>
      <w:pPr>
        <w:ind w:left="10814" w:hanging="360"/>
      </w:pPr>
      <w:rPr>
        <w:rFonts w:hint="default"/>
        <w:lang w:val="ru-RU" w:eastAsia="en-US" w:bidi="ar-SA"/>
      </w:rPr>
    </w:lvl>
    <w:lvl w:ilvl="8" w:tplc="0646FD16">
      <w:numFmt w:val="bullet"/>
      <w:lvlText w:val="•"/>
      <w:lvlJc w:val="left"/>
      <w:pPr>
        <w:ind w:left="11925" w:hanging="360"/>
      </w:pPr>
      <w:rPr>
        <w:rFonts w:hint="default"/>
        <w:lang w:val="ru-RU" w:eastAsia="en-US" w:bidi="ar-SA"/>
      </w:rPr>
    </w:lvl>
  </w:abstractNum>
  <w:abstractNum w:abstractNumId="12">
    <w:nsid w:val="2F132EF4"/>
    <w:multiLevelType w:val="hybridMultilevel"/>
    <w:tmpl w:val="F746CEB0"/>
    <w:lvl w:ilvl="0" w:tplc="B9D0E838">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84C9FFA">
      <w:numFmt w:val="bullet"/>
      <w:lvlText w:val="•"/>
      <w:lvlJc w:val="left"/>
      <w:pPr>
        <w:ind w:left="3658" w:hanging="360"/>
      </w:pPr>
      <w:rPr>
        <w:rFonts w:hint="default"/>
        <w:lang w:val="ru-RU" w:eastAsia="en-US" w:bidi="ar-SA"/>
      </w:rPr>
    </w:lvl>
    <w:lvl w:ilvl="2" w:tplc="A8483B12">
      <w:numFmt w:val="bullet"/>
      <w:lvlText w:val="•"/>
      <w:lvlJc w:val="left"/>
      <w:pPr>
        <w:ind w:left="4417" w:hanging="360"/>
      </w:pPr>
      <w:rPr>
        <w:rFonts w:hint="default"/>
        <w:lang w:val="ru-RU" w:eastAsia="en-US" w:bidi="ar-SA"/>
      </w:rPr>
    </w:lvl>
    <w:lvl w:ilvl="3" w:tplc="6BF03528">
      <w:numFmt w:val="bullet"/>
      <w:lvlText w:val="•"/>
      <w:lvlJc w:val="left"/>
      <w:pPr>
        <w:ind w:left="5176" w:hanging="360"/>
      </w:pPr>
      <w:rPr>
        <w:rFonts w:hint="default"/>
        <w:lang w:val="ru-RU" w:eastAsia="en-US" w:bidi="ar-SA"/>
      </w:rPr>
    </w:lvl>
    <w:lvl w:ilvl="4" w:tplc="96D28746">
      <w:numFmt w:val="bullet"/>
      <w:lvlText w:val="•"/>
      <w:lvlJc w:val="left"/>
      <w:pPr>
        <w:ind w:left="5935" w:hanging="360"/>
      </w:pPr>
      <w:rPr>
        <w:rFonts w:hint="default"/>
        <w:lang w:val="ru-RU" w:eastAsia="en-US" w:bidi="ar-SA"/>
      </w:rPr>
    </w:lvl>
    <w:lvl w:ilvl="5" w:tplc="17EC2FEC">
      <w:numFmt w:val="bullet"/>
      <w:lvlText w:val="•"/>
      <w:lvlJc w:val="left"/>
      <w:pPr>
        <w:ind w:left="6694" w:hanging="360"/>
      </w:pPr>
      <w:rPr>
        <w:rFonts w:hint="default"/>
        <w:lang w:val="ru-RU" w:eastAsia="en-US" w:bidi="ar-SA"/>
      </w:rPr>
    </w:lvl>
    <w:lvl w:ilvl="6" w:tplc="DB668DC2">
      <w:numFmt w:val="bullet"/>
      <w:lvlText w:val="•"/>
      <w:lvlJc w:val="left"/>
      <w:pPr>
        <w:ind w:left="7453" w:hanging="360"/>
      </w:pPr>
      <w:rPr>
        <w:rFonts w:hint="default"/>
        <w:lang w:val="ru-RU" w:eastAsia="en-US" w:bidi="ar-SA"/>
      </w:rPr>
    </w:lvl>
    <w:lvl w:ilvl="7" w:tplc="EABCEFB6">
      <w:numFmt w:val="bullet"/>
      <w:lvlText w:val="•"/>
      <w:lvlJc w:val="left"/>
      <w:pPr>
        <w:ind w:left="8212" w:hanging="360"/>
      </w:pPr>
      <w:rPr>
        <w:rFonts w:hint="default"/>
        <w:lang w:val="ru-RU" w:eastAsia="en-US" w:bidi="ar-SA"/>
      </w:rPr>
    </w:lvl>
    <w:lvl w:ilvl="8" w:tplc="B56678FC">
      <w:numFmt w:val="bullet"/>
      <w:lvlText w:val="•"/>
      <w:lvlJc w:val="left"/>
      <w:pPr>
        <w:ind w:left="8971" w:hanging="360"/>
      </w:pPr>
      <w:rPr>
        <w:rFonts w:hint="default"/>
        <w:lang w:val="ru-RU" w:eastAsia="en-US" w:bidi="ar-SA"/>
      </w:rPr>
    </w:lvl>
  </w:abstractNum>
  <w:abstractNum w:abstractNumId="13">
    <w:nsid w:val="2FAE5165"/>
    <w:multiLevelType w:val="hybridMultilevel"/>
    <w:tmpl w:val="64626A52"/>
    <w:lvl w:ilvl="0" w:tplc="5E16E514">
      <w:start w:val="1"/>
      <w:numFmt w:val="decimalZero"/>
      <w:lvlText w:val="%1"/>
      <w:lvlJc w:val="left"/>
      <w:pPr>
        <w:ind w:left="994"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DEC49BB8">
      <w:numFmt w:val="bullet"/>
      <w:lvlText w:val="•"/>
      <w:lvlJc w:val="left"/>
      <w:pPr>
        <w:ind w:left="2019" w:hanging="411"/>
      </w:pPr>
      <w:rPr>
        <w:rFonts w:hint="default"/>
        <w:lang w:val="ru-RU" w:eastAsia="en-US" w:bidi="ar-SA"/>
      </w:rPr>
    </w:lvl>
    <w:lvl w:ilvl="2" w:tplc="8CCC024A">
      <w:numFmt w:val="bullet"/>
      <w:lvlText w:val="•"/>
      <w:lvlJc w:val="left"/>
      <w:pPr>
        <w:ind w:left="3039" w:hanging="411"/>
      </w:pPr>
      <w:rPr>
        <w:rFonts w:hint="default"/>
        <w:lang w:val="ru-RU" w:eastAsia="en-US" w:bidi="ar-SA"/>
      </w:rPr>
    </w:lvl>
    <w:lvl w:ilvl="3" w:tplc="09A20E1A">
      <w:numFmt w:val="bullet"/>
      <w:lvlText w:val="•"/>
      <w:lvlJc w:val="left"/>
      <w:pPr>
        <w:ind w:left="4059" w:hanging="411"/>
      </w:pPr>
      <w:rPr>
        <w:rFonts w:hint="default"/>
        <w:lang w:val="ru-RU" w:eastAsia="en-US" w:bidi="ar-SA"/>
      </w:rPr>
    </w:lvl>
    <w:lvl w:ilvl="4" w:tplc="6DF4916A">
      <w:numFmt w:val="bullet"/>
      <w:lvlText w:val="•"/>
      <w:lvlJc w:val="left"/>
      <w:pPr>
        <w:ind w:left="5079" w:hanging="411"/>
      </w:pPr>
      <w:rPr>
        <w:rFonts w:hint="default"/>
        <w:lang w:val="ru-RU" w:eastAsia="en-US" w:bidi="ar-SA"/>
      </w:rPr>
    </w:lvl>
    <w:lvl w:ilvl="5" w:tplc="10FAC574">
      <w:numFmt w:val="bullet"/>
      <w:lvlText w:val="•"/>
      <w:lvlJc w:val="left"/>
      <w:pPr>
        <w:ind w:left="6099" w:hanging="411"/>
      </w:pPr>
      <w:rPr>
        <w:rFonts w:hint="default"/>
        <w:lang w:val="ru-RU" w:eastAsia="en-US" w:bidi="ar-SA"/>
      </w:rPr>
    </w:lvl>
    <w:lvl w:ilvl="6" w:tplc="708AC3AC">
      <w:numFmt w:val="bullet"/>
      <w:lvlText w:val="•"/>
      <w:lvlJc w:val="left"/>
      <w:pPr>
        <w:ind w:left="7119" w:hanging="411"/>
      </w:pPr>
      <w:rPr>
        <w:rFonts w:hint="default"/>
        <w:lang w:val="ru-RU" w:eastAsia="en-US" w:bidi="ar-SA"/>
      </w:rPr>
    </w:lvl>
    <w:lvl w:ilvl="7" w:tplc="45B20AF6">
      <w:numFmt w:val="bullet"/>
      <w:lvlText w:val="•"/>
      <w:lvlJc w:val="left"/>
      <w:pPr>
        <w:ind w:left="8138" w:hanging="411"/>
      </w:pPr>
      <w:rPr>
        <w:rFonts w:hint="default"/>
        <w:lang w:val="ru-RU" w:eastAsia="en-US" w:bidi="ar-SA"/>
      </w:rPr>
    </w:lvl>
    <w:lvl w:ilvl="8" w:tplc="CEAAC472">
      <w:numFmt w:val="bullet"/>
      <w:lvlText w:val="•"/>
      <w:lvlJc w:val="left"/>
      <w:pPr>
        <w:ind w:left="9158" w:hanging="411"/>
      </w:pPr>
      <w:rPr>
        <w:rFonts w:hint="default"/>
        <w:lang w:val="ru-RU" w:eastAsia="en-US" w:bidi="ar-SA"/>
      </w:rPr>
    </w:lvl>
  </w:abstractNum>
  <w:abstractNum w:abstractNumId="14">
    <w:nsid w:val="31C62DB4"/>
    <w:multiLevelType w:val="multilevel"/>
    <w:tmpl w:val="B55898DC"/>
    <w:lvl w:ilvl="0">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83" w:hanging="600"/>
      </w:pPr>
      <w:rPr>
        <w:rFonts w:hint="default"/>
        <w:lang w:val="ru-RU" w:eastAsia="en-US" w:bidi="ar-SA"/>
      </w:rPr>
    </w:lvl>
    <w:lvl w:ilvl="3">
      <w:numFmt w:val="bullet"/>
      <w:lvlText w:val="•"/>
      <w:lvlJc w:val="left"/>
      <w:pPr>
        <w:ind w:left="5146" w:hanging="600"/>
      </w:pPr>
      <w:rPr>
        <w:rFonts w:hint="default"/>
        <w:lang w:val="ru-RU" w:eastAsia="en-US" w:bidi="ar-SA"/>
      </w:rPr>
    </w:lvl>
    <w:lvl w:ilvl="4">
      <w:numFmt w:val="bullet"/>
      <w:lvlText w:val="•"/>
      <w:lvlJc w:val="left"/>
      <w:pPr>
        <w:ind w:left="5909" w:hanging="600"/>
      </w:pPr>
      <w:rPr>
        <w:rFonts w:hint="default"/>
        <w:lang w:val="ru-RU" w:eastAsia="en-US" w:bidi="ar-SA"/>
      </w:rPr>
    </w:lvl>
    <w:lvl w:ilvl="5">
      <w:numFmt w:val="bullet"/>
      <w:lvlText w:val="•"/>
      <w:lvlJc w:val="left"/>
      <w:pPr>
        <w:ind w:left="6673" w:hanging="600"/>
      </w:pPr>
      <w:rPr>
        <w:rFonts w:hint="default"/>
        <w:lang w:val="ru-RU" w:eastAsia="en-US" w:bidi="ar-SA"/>
      </w:rPr>
    </w:lvl>
    <w:lvl w:ilvl="6">
      <w:numFmt w:val="bullet"/>
      <w:lvlText w:val="•"/>
      <w:lvlJc w:val="left"/>
      <w:pPr>
        <w:ind w:left="7436" w:hanging="600"/>
      </w:pPr>
      <w:rPr>
        <w:rFonts w:hint="default"/>
        <w:lang w:val="ru-RU" w:eastAsia="en-US" w:bidi="ar-SA"/>
      </w:rPr>
    </w:lvl>
    <w:lvl w:ilvl="7">
      <w:numFmt w:val="bullet"/>
      <w:lvlText w:val="•"/>
      <w:lvlJc w:val="left"/>
      <w:pPr>
        <w:ind w:left="8199" w:hanging="600"/>
      </w:pPr>
      <w:rPr>
        <w:rFonts w:hint="default"/>
        <w:lang w:val="ru-RU" w:eastAsia="en-US" w:bidi="ar-SA"/>
      </w:rPr>
    </w:lvl>
    <w:lvl w:ilvl="8">
      <w:numFmt w:val="bullet"/>
      <w:lvlText w:val="•"/>
      <w:lvlJc w:val="left"/>
      <w:pPr>
        <w:ind w:left="8962" w:hanging="600"/>
      </w:pPr>
      <w:rPr>
        <w:rFonts w:hint="default"/>
        <w:lang w:val="ru-RU" w:eastAsia="en-US" w:bidi="ar-SA"/>
      </w:rPr>
    </w:lvl>
  </w:abstractNum>
  <w:abstractNum w:abstractNumId="15">
    <w:nsid w:val="3486497A"/>
    <w:multiLevelType w:val="multilevel"/>
    <w:tmpl w:val="DCE4BB8E"/>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6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18"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415" w:hanging="600"/>
      </w:pPr>
      <w:rPr>
        <w:rFonts w:hint="default"/>
        <w:lang w:val="ru-RU" w:eastAsia="en-US" w:bidi="ar-SA"/>
      </w:rPr>
    </w:lvl>
    <w:lvl w:ilvl="5">
      <w:numFmt w:val="bullet"/>
      <w:lvlText w:val="•"/>
      <w:lvlJc w:val="left"/>
      <w:pPr>
        <w:ind w:left="621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810" w:hanging="600"/>
      </w:pPr>
      <w:rPr>
        <w:rFonts w:hint="default"/>
        <w:lang w:val="ru-RU" w:eastAsia="en-US" w:bidi="ar-SA"/>
      </w:rPr>
    </w:lvl>
    <w:lvl w:ilvl="8">
      <w:numFmt w:val="bullet"/>
      <w:lvlText w:val="•"/>
      <w:lvlJc w:val="left"/>
      <w:pPr>
        <w:ind w:left="8609" w:hanging="600"/>
      </w:pPr>
      <w:rPr>
        <w:rFonts w:hint="default"/>
        <w:lang w:val="ru-RU" w:eastAsia="en-US" w:bidi="ar-SA"/>
      </w:rPr>
    </w:lvl>
  </w:abstractNum>
  <w:abstractNum w:abstractNumId="16">
    <w:nsid w:val="380F5AA5"/>
    <w:multiLevelType w:val="hybridMultilevel"/>
    <w:tmpl w:val="87C8859E"/>
    <w:lvl w:ilvl="0" w:tplc="6F22F814">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E284851C">
      <w:numFmt w:val="bullet"/>
      <w:lvlText w:val="•"/>
      <w:lvlJc w:val="left"/>
      <w:pPr>
        <w:ind w:left="3874" w:hanging="360"/>
      </w:pPr>
      <w:rPr>
        <w:rFonts w:hint="default"/>
        <w:lang w:val="ru-RU" w:eastAsia="en-US" w:bidi="ar-SA"/>
      </w:rPr>
    </w:lvl>
    <w:lvl w:ilvl="2" w:tplc="F74CCB8E">
      <w:numFmt w:val="bullet"/>
      <w:lvlText w:val="•"/>
      <w:lvlJc w:val="left"/>
      <w:pPr>
        <w:ind w:left="4609" w:hanging="360"/>
      </w:pPr>
      <w:rPr>
        <w:rFonts w:hint="default"/>
        <w:lang w:val="ru-RU" w:eastAsia="en-US" w:bidi="ar-SA"/>
      </w:rPr>
    </w:lvl>
    <w:lvl w:ilvl="3" w:tplc="9D8A4ABE">
      <w:numFmt w:val="bullet"/>
      <w:lvlText w:val="•"/>
      <w:lvlJc w:val="left"/>
      <w:pPr>
        <w:ind w:left="5344" w:hanging="360"/>
      </w:pPr>
      <w:rPr>
        <w:rFonts w:hint="default"/>
        <w:lang w:val="ru-RU" w:eastAsia="en-US" w:bidi="ar-SA"/>
      </w:rPr>
    </w:lvl>
    <w:lvl w:ilvl="4" w:tplc="D1FADA70">
      <w:numFmt w:val="bullet"/>
      <w:lvlText w:val="•"/>
      <w:lvlJc w:val="left"/>
      <w:pPr>
        <w:ind w:left="6079" w:hanging="360"/>
      </w:pPr>
      <w:rPr>
        <w:rFonts w:hint="default"/>
        <w:lang w:val="ru-RU" w:eastAsia="en-US" w:bidi="ar-SA"/>
      </w:rPr>
    </w:lvl>
    <w:lvl w:ilvl="5" w:tplc="77B49A4E">
      <w:numFmt w:val="bullet"/>
      <w:lvlText w:val="•"/>
      <w:lvlJc w:val="left"/>
      <w:pPr>
        <w:ind w:left="6814" w:hanging="360"/>
      </w:pPr>
      <w:rPr>
        <w:rFonts w:hint="default"/>
        <w:lang w:val="ru-RU" w:eastAsia="en-US" w:bidi="ar-SA"/>
      </w:rPr>
    </w:lvl>
    <w:lvl w:ilvl="6" w:tplc="0C74358E">
      <w:numFmt w:val="bullet"/>
      <w:lvlText w:val="•"/>
      <w:lvlJc w:val="left"/>
      <w:pPr>
        <w:ind w:left="7549" w:hanging="360"/>
      </w:pPr>
      <w:rPr>
        <w:rFonts w:hint="default"/>
        <w:lang w:val="ru-RU" w:eastAsia="en-US" w:bidi="ar-SA"/>
      </w:rPr>
    </w:lvl>
    <w:lvl w:ilvl="7" w:tplc="EC14660A">
      <w:numFmt w:val="bullet"/>
      <w:lvlText w:val="•"/>
      <w:lvlJc w:val="left"/>
      <w:pPr>
        <w:ind w:left="8284" w:hanging="360"/>
      </w:pPr>
      <w:rPr>
        <w:rFonts w:hint="default"/>
        <w:lang w:val="ru-RU" w:eastAsia="en-US" w:bidi="ar-SA"/>
      </w:rPr>
    </w:lvl>
    <w:lvl w:ilvl="8" w:tplc="03726F3C">
      <w:numFmt w:val="bullet"/>
      <w:lvlText w:val="•"/>
      <w:lvlJc w:val="left"/>
      <w:pPr>
        <w:ind w:left="9019" w:hanging="360"/>
      </w:pPr>
      <w:rPr>
        <w:rFonts w:hint="default"/>
        <w:lang w:val="ru-RU" w:eastAsia="en-US" w:bidi="ar-SA"/>
      </w:rPr>
    </w:lvl>
  </w:abstractNum>
  <w:abstractNum w:abstractNumId="17">
    <w:nsid w:val="41162B39"/>
    <w:multiLevelType w:val="hybridMultilevel"/>
    <w:tmpl w:val="E9783462"/>
    <w:lvl w:ilvl="0" w:tplc="130855F8">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B879F2">
      <w:numFmt w:val="bullet"/>
      <w:lvlText w:val="•"/>
      <w:lvlJc w:val="left"/>
      <w:pPr>
        <w:ind w:left="3766" w:hanging="360"/>
      </w:pPr>
      <w:rPr>
        <w:rFonts w:hint="default"/>
        <w:lang w:val="ru-RU" w:eastAsia="en-US" w:bidi="ar-SA"/>
      </w:rPr>
    </w:lvl>
    <w:lvl w:ilvl="2" w:tplc="BD9A40B2">
      <w:numFmt w:val="bullet"/>
      <w:lvlText w:val="•"/>
      <w:lvlJc w:val="left"/>
      <w:pPr>
        <w:ind w:left="4513" w:hanging="360"/>
      </w:pPr>
      <w:rPr>
        <w:rFonts w:hint="default"/>
        <w:lang w:val="ru-RU" w:eastAsia="en-US" w:bidi="ar-SA"/>
      </w:rPr>
    </w:lvl>
    <w:lvl w:ilvl="3" w:tplc="3C06FBA0">
      <w:numFmt w:val="bullet"/>
      <w:lvlText w:val="•"/>
      <w:lvlJc w:val="left"/>
      <w:pPr>
        <w:ind w:left="5260" w:hanging="360"/>
      </w:pPr>
      <w:rPr>
        <w:rFonts w:hint="default"/>
        <w:lang w:val="ru-RU" w:eastAsia="en-US" w:bidi="ar-SA"/>
      </w:rPr>
    </w:lvl>
    <w:lvl w:ilvl="4" w:tplc="AE9C10DE">
      <w:numFmt w:val="bullet"/>
      <w:lvlText w:val="•"/>
      <w:lvlJc w:val="left"/>
      <w:pPr>
        <w:ind w:left="6007" w:hanging="360"/>
      </w:pPr>
      <w:rPr>
        <w:rFonts w:hint="default"/>
        <w:lang w:val="ru-RU" w:eastAsia="en-US" w:bidi="ar-SA"/>
      </w:rPr>
    </w:lvl>
    <w:lvl w:ilvl="5" w:tplc="96EA2E8A">
      <w:numFmt w:val="bullet"/>
      <w:lvlText w:val="•"/>
      <w:lvlJc w:val="left"/>
      <w:pPr>
        <w:ind w:left="6754" w:hanging="360"/>
      </w:pPr>
      <w:rPr>
        <w:rFonts w:hint="default"/>
        <w:lang w:val="ru-RU" w:eastAsia="en-US" w:bidi="ar-SA"/>
      </w:rPr>
    </w:lvl>
    <w:lvl w:ilvl="6" w:tplc="B7FAA57E">
      <w:numFmt w:val="bullet"/>
      <w:lvlText w:val="•"/>
      <w:lvlJc w:val="left"/>
      <w:pPr>
        <w:ind w:left="7501" w:hanging="360"/>
      </w:pPr>
      <w:rPr>
        <w:rFonts w:hint="default"/>
        <w:lang w:val="ru-RU" w:eastAsia="en-US" w:bidi="ar-SA"/>
      </w:rPr>
    </w:lvl>
    <w:lvl w:ilvl="7" w:tplc="7FB2409E">
      <w:numFmt w:val="bullet"/>
      <w:lvlText w:val="•"/>
      <w:lvlJc w:val="left"/>
      <w:pPr>
        <w:ind w:left="8248" w:hanging="360"/>
      </w:pPr>
      <w:rPr>
        <w:rFonts w:hint="default"/>
        <w:lang w:val="ru-RU" w:eastAsia="en-US" w:bidi="ar-SA"/>
      </w:rPr>
    </w:lvl>
    <w:lvl w:ilvl="8" w:tplc="704EB9E6">
      <w:numFmt w:val="bullet"/>
      <w:lvlText w:val="•"/>
      <w:lvlJc w:val="left"/>
      <w:pPr>
        <w:ind w:left="8995" w:hanging="360"/>
      </w:pPr>
      <w:rPr>
        <w:rFonts w:hint="default"/>
        <w:lang w:val="ru-RU" w:eastAsia="en-US" w:bidi="ar-SA"/>
      </w:rPr>
    </w:lvl>
  </w:abstractNum>
  <w:abstractNum w:abstractNumId="18">
    <w:nsid w:val="43600DF0"/>
    <w:multiLevelType w:val="multilevel"/>
    <w:tmpl w:val="7A10599E"/>
    <w:lvl w:ilvl="0">
      <w:start w:val="1"/>
      <w:numFmt w:val="decimal"/>
      <w:lvlText w:val="%1."/>
      <w:lvlJc w:val="left"/>
      <w:pPr>
        <w:ind w:left="994" w:hanging="482"/>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8"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5" w:hanging="493"/>
      </w:pPr>
      <w:rPr>
        <w:rFonts w:hint="default"/>
        <w:lang w:val="ru-RU" w:eastAsia="en-US" w:bidi="ar-SA"/>
      </w:rPr>
    </w:lvl>
    <w:lvl w:ilvl="3">
      <w:numFmt w:val="bullet"/>
      <w:lvlText w:val="•"/>
      <w:lvlJc w:val="left"/>
      <w:pPr>
        <w:ind w:left="3810" w:hanging="493"/>
      </w:pPr>
      <w:rPr>
        <w:rFonts w:hint="default"/>
        <w:lang w:val="ru-RU" w:eastAsia="en-US" w:bidi="ar-SA"/>
      </w:rPr>
    </w:lvl>
    <w:lvl w:ilvl="4">
      <w:numFmt w:val="bullet"/>
      <w:lvlText w:val="•"/>
      <w:lvlJc w:val="left"/>
      <w:pPr>
        <w:ind w:left="4866" w:hanging="493"/>
      </w:pPr>
      <w:rPr>
        <w:rFonts w:hint="default"/>
        <w:lang w:val="ru-RU" w:eastAsia="en-US" w:bidi="ar-SA"/>
      </w:rPr>
    </w:lvl>
    <w:lvl w:ilvl="5">
      <w:numFmt w:val="bullet"/>
      <w:lvlText w:val="•"/>
      <w:lvlJc w:val="left"/>
      <w:pPr>
        <w:ind w:left="5921" w:hanging="493"/>
      </w:pPr>
      <w:rPr>
        <w:rFonts w:hint="default"/>
        <w:lang w:val="ru-RU" w:eastAsia="en-US" w:bidi="ar-SA"/>
      </w:rPr>
    </w:lvl>
    <w:lvl w:ilvl="6">
      <w:numFmt w:val="bullet"/>
      <w:lvlText w:val="•"/>
      <w:lvlJc w:val="left"/>
      <w:pPr>
        <w:ind w:left="6976" w:hanging="493"/>
      </w:pPr>
      <w:rPr>
        <w:rFonts w:hint="default"/>
        <w:lang w:val="ru-RU" w:eastAsia="en-US" w:bidi="ar-SA"/>
      </w:rPr>
    </w:lvl>
    <w:lvl w:ilvl="7">
      <w:numFmt w:val="bullet"/>
      <w:lvlText w:val="•"/>
      <w:lvlJc w:val="left"/>
      <w:pPr>
        <w:ind w:left="8032" w:hanging="493"/>
      </w:pPr>
      <w:rPr>
        <w:rFonts w:hint="default"/>
        <w:lang w:val="ru-RU" w:eastAsia="en-US" w:bidi="ar-SA"/>
      </w:rPr>
    </w:lvl>
    <w:lvl w:ilvl="8">
      <w:numFmt w:val="bullet"/>
      <w:lvlText w:val="•"/>
      <w:lvlJc w:val="left"/>
      <w:pPr>
        <w:ind w:left="9087" w:hanging="493"/>
      </w:pPr>
      <w:rPr>
        <w:rFonts w:hint="default"/>
        <w:lang w:val="ru-RU" w:eastAsia="en-US" w:bidi="ar-SA"/>
      </w:rPr>
    </w:lvl>
  </w:abstractNum>
  <w:abstractNum w:abstractNumId="19">
    <w:nsid w:val="467669B9"/>
    <w:multiLevelType w:val="hybridMultilevel"/>
    <w:tmpl w:val="3BA81758"/>
    <w:lvl w:ilvl="0" w:tplc="FD7E89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D7CCD6C">
      <w:numFmt w:val="bullet"/>
      <w:lvlText w:val="•"/>
      <w:lvlJc w:val="left"/>
      <w:pPr>
        <w:ind w:left="3781" w:hanging="360"/>
      </w:pPr>
      <w:rPr>
        <w:rFonts w:hint="default"/>
        <w:lang w:val="ru-RU" w:eastAsia="en-US" w:bidi="ar-SA"/>
      </w:rPr>
    </w:lvl>
    <w:lvl w:ilvl="2" w:tplc="1FD0EFB0">
      <w:numFmt w:val="bullet"/>
      <w:lvlText w:val="•"/>
      <w:lvlJc w:val="left"/>
      <w:pPr>
        <w:ind w:left="4542" w:hanging="360"/>
      </w:pPr>
      <w:rPr>
        <w:rFonts w:hint="default"/>
        <w:lang w:val="ru-RU" w:eastAsia="en-US" w:bidi="ar-SA"/>
      </w:rPr>
    </w:lvl>
    <w:lvl w:ilvl="3" w:tplc="BE1008E0">
      <w:numFmt w:val="bullet"/>
      <w:lvlText w:val="•"/>
      <w:lvlJc w:val="left"/>
      <w:pPr>
        <w:ind w:left="5303" w:hanging="360"/>
      </w:pPr>
      <w:rPr>
        <w:rFonts w:hint="default"/>
        <w:lang w:val="ru-RU" w:eastAsia="en-US" w:bidi="ar-SA"/>
      </w:rPr>
    </w:lvl>
    <w:lvl w:ilvl="4" w:tplc="EC120CC8">
      <w:numFmt w:val="bullet"/>
      <w:lvlText w:val="•"/>
      <w:lvlJc w:val="left"/>
      <w:pPr>
        <w:ind w:left="6064" w:hanging="360"/>
      </w:pPr>
      <w:rPr>
        <w:rFonts w:hint="default"/>
        <w:lang w:val="ru-RU" w:eastAsia="en-US" w:bidi="ar-SA"/>
      </w:rPr>
    </w:lvl>
    <w:lvl w:ilvl="5" w:tplc="908CB7D4">
      <w:numFmt w:val="bullet"/>
      <w:lvlText w:val="•"/>
      <w:lvlJc w:val="left"/>
      <w:pPr>
        <w:ind w:left="6825" w:hanging="360"/>
      </w:pPr>
      <w:rPr>
        <w:rFonts w:hint="default"/>
        <w:lang w:val="ru-RU" w:eastAsia="en-US" w:bidi="ar-SA"/>
      </w:rPr>
    </w:lvl>
    <w:lvl w:ilvl="6" w:tplc="F5EADD88">
      <w:numFmt w:val="bullet"/>
      <w:lvlText w:val="•"/>
      <w:lvlJc w:val="left"/>
      <w:pPr>
        <w:ind w:left="7586" w:hanging="360"/>
      </w:pPr>
      <w:rPr>
        <w:rFonts w:hint="default"/>
        <w:lang w:val="ru-RU" w:eastAsia="en-US" w:bidi="ar-SA"/>
      </w:rPr>
    </w:lvl>
    <w:lvl w:ilvl="7" w:tplc="4D74B004">
      <w:numFmt w:val="bullet"/>
      <w:lvlText w:val="•"/>
      <w:lvlJc w:val="left"/>
      <w:pPr>
        <w:ind w:left="8347" w:hanging="360"/>
      </w:pPr>
      <w:rPr>
        <w:rFonts w:hint="default"/>
        <w:lang w:val="ru-RU" w:eastAsia="en-US" w:bidi="ar-SA"/>
      </w:rPr>
    </w:lvl>
    <w:lvl w:ilvl="8" w:tplc="2C32D492">
      <w:numFmt w:val="bullet"/>
      <w:lvlText w:val="•"/>
      <w:lvlJc w:val="left"/>
      <w:pPr>
        <w:ind w:left="9109" w:hanging="360"/>
      </w:pPr>
      <w:rPr>
        <w:rFonts w:hint="default"/>
        <w:lang w:val="ru-RU" w:eastAsia="en-US" w:bidi="ar-SA"/>
      </w:rPr>
    </w:lvl>
  </w:abstractNum>
  <w:abstractNum w:abstractNumId="20">
    <w:nsid w:val="46E628EF"/>
    <w:multiLevelType w:val="multilevel"/>
    <w:tmpl w:val="A5B47AE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26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01"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98" w:hanging="840"/>
      </w:pPr>
      <w:rPr>
        <w:rFonts w:hint="default"/>
        <w:lang w:val="ru-RU" w:eastAsia="en-US" w:bidi="ar-SA"/>
      </w:rPr>
    </w:lvl>
    <w:lvl w:ilvl="4">
      <w:numFmt w:val="bullet"/>
      <w:lvlText w:val="•"/>
      <w:lvlJc w:val="left"/>
      <w:pPr>
        <w:ind w:left="5697" w:hanging="840"/>
      </w:pPr>
      <w:rPr>
        <w:rFonts w:hint="default"/>
        <w:lang w:val="ru-RU" w:eastAsia="en-US" w:bidi="ar-SA"/>
      </w:rPr>
    </w:lvl>
    <w:lvl w:ilvl="5">
      <w:numFmt w:val="bullet"/>
      <w:lvlText w:val="•"/>
      <w:lvlJc w:val="left"/>
      <w:pPr>
        <w:ind w:left="6496" w:hanging="840"/>
      </w:pPr>
      <w:rPr>
        <w:rFonts w:hint="default"/>
        <w:lang w:val="ru-RU" w:eastAsia="en-US" w:bidi="ar-SA"/>
      </w:rPr>
    </w:lvl>
    <w:lvl w:ilvl="6">
      <w:numFmt w:val="bullet"/>
      <w:lvlText w:val="•"/>
      <w:lvlJc w:val="left"/>
      <w:pPr>
        <w:ind w:left="7294" w:hanging="840"/>
      </w:pPr>
      <w:rPr>
        <w:rFonts w:hint="default"/>
        <w:lang w:val="ru-RU" w:eastAsia="en-US" w:bidi="ar-SA"/>
      </w:rPr>
    </w:lvl>
    <w:lvl w:ilvl="7">
      <w:numFmt w:val="bullet"/>
      <w:lvlText w:val="•"/>
      <w:lvlJc w:val="left"/>
      <w:pPr>
        <w:ind w:left="8093" w:hanging="840"/>
      </w:pPr>
      <w:rPr>
        <w:rFonts w:hint="default"/>
        <w:lang w:val="ru-RU" w:eastAsia="en-US" w:bidi="ar-SA"/>
      </w:rPr>
    </w:lvl>
    <w:lvl w:ilvl="8">
      <w:numFmt w:val="bullet"/>
      <w:lvlText w:val="•"/>
      <w:lvlJc w:val="left"/>
      <w:pPr>
        <w:ind w:left="8892" w:hanging="840"/>
      </w:pPr>
      <w:rPr>
        <w:rFonts w:hint="default"/>
        <w:lang w:val="ru-RU" w:eastAsia="en-US" w:bidi="ar-SA"/>
      </w:rPr>
    </w:lvl>
  </w:abstractNum>
  <w:abstractNum w:abstractNumId="21">
    <w:nsid w:val="481A5FD6"/>
    <w:multiLevelType w:val="hybridMultilevel"/>
    <w:tmpl w:val="1FC2AE08"/>
    <w:lvl w:ilvl="0" w:tplc="367A3A96">
      <w:start w:val="15"/>
      <w:numFmt w:val="decimal"/>
      <w:lvlText w:val="%1."/>
      <w:lvlJc w:val="left"/>
      <w:pPr>
        <w:ind w:left="872" w:hanging="360"/>
      </w:pPr>
      <w:rPr>
        <w:rFonts w:hint="default"/>
        <w:sz w:val="22"/>
      </w:rPr>
    </w:lvl>
    <w:lvl w:ilvl="1" w:tplc="04190019">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2">
    <w:nsid w:val="4FF05F31"/>
    <w:multiLevelType w:val="multilevel"/>
    <w:tmpl w:val="B496548E"/>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4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972" w:hanging="600"/>
      </w:pPr>
      <w:rPr>
        <w:rFonts w:hint="default"/>
        <w:lang w:val="ru-RU" w:eastAsia="en-US" w:bidi="ar-SA"/>
      </w:rPr>
    </w:lvl>
    <w:lvl w:ilvl="3">
      <w:numFmt w:val="bullet"/>
      <w:lvlText w:val="•"/>
      <w:lvlJc w:val="left"/>
      <w:pPr>
        <w:ind w:left="4804" w:hanging="600"/>
      </w:pPr>
      <w:rPr>
        <w:rFonts w:hint="default"/>
        <w:lang w:val="ru-RU" w:eastAsia="en-US" w:bidi="ar-SA"/>
      </w:rPr>
    </w:lvl>
    <w:lvl w:ilvl="4">
      <w:numFmt w:val="bullet"/>
      <w:lvlText w:val="•"/>
      <w:lvlJc w:val="left"/>
      <w:pPr>
        <w:ind w:left="5637" w:hanging="600"/>
      </w:pPr>
      <w:rPr>
        <w:rFonts w:hint="default"/>
        <w:lang w:val="ru-RU" w:eastAsia="en-US" w:bidi="ar-SA"/>
      </w:rPr>
    </w:lvl>
    <w:lvl w:ilvl="5">
      <w:numFmt w:val="bullet"/>
      <w:lvlText w:val="•"/>
      <w:lvlJc w:val="left"/>
      <w:pPr>
        <w:ind w:left="6469" w:hanging="600"/>
      </w:pPr>
      <w:rPr>
        <w:rFonts w:hint="default"/>
        <w:lang w:val="ru-RU" w:eastAsia="en-US" w:bidi="ar-SA"/>
      </w:rPr>
    </w:lvl>
    <w:lvl w:ilvl="6">
      <w:numFmt w:val="bullet"/>
      <w:lvlText w:val="•"/>
      <w:lvlJc w:val="left"/>
      <w:pPr>
        <w:ind w:left="7301" w:hanging="600"/>
      </w:pPr>
      <w:rPr>
        <w:rFonts w:hint="default"/>
        <w:lang w:val="ru-RU" w:eastAsia="en-US" w:bidi="ar-SA"/>
      </w:rPr>
    </w:lvl>
    <w:lvl w:ilvl="7">
      <w:numFmt w:val="bullet"/>
      <w:lvlText w:val="•"/>
      <w:lvlJc w:val="left"/>
      <w:pPr>
        <w:ind w:left="8134" w:hanging="600"/>
      </w:pPr>
      <w:rPr>
        <w:rFonts w:hint="default"/>
        <w:lang w:val="ru-RU" w:eastAsia="en-US" w:bidi="ar-SA"/>
      </w:rPr>
    </w:lvl>
    <w:lvl w:ilvl="8">
      <w:numFmt w:val="bullet"/>
      <w:lvlText w:val="•"/>
      <w:lvlJc w:val="left"/>
      <w:pPr>
        <w:ind w:left="8966" w:hanging="600"/>
      </w:pPr>
      <w:rPr>
        <w:rFonts w:hint="default"/>
        <w:lang w:val="ru-RU" w:eastAsia="en-US" w:bidi="ar-SA"/>
      </w:rPr>
    </w:lvl>
  </w:abstractNum>
  <w:abstractNum w:abstractNumId="23">
    <w:nsid w:val="57540424"/>
    <w:multiLevelType w:val="multilevel"/>
    <w:tmpl w:val="32A2BD0E"/>
    <w:lvl w:ilvl="0">
      <w:start w:val="2"/>
      <w:numFmt w:val="decimal"/>
      <w:lvlText w:val="%1"/>
      <w:lvlJc w:val="left"/>
      <w:pPr>
        <w:ind w:left="4485" w:hanging="600"/>
      </w:pPr>
      <w:rPr>
        <w:rFonts w:hint="default"/>
        <w:lang w:val="ru-RU" w:eastAsia="en-US" w:bidi="ar-SA"/>
      </w:rPr>
    </w:lvl>
    <w:lvl w:ilvl="1">
      <w:start w:val="3"/>
      <w:numFmt w:val="decimal"/>
      <w:lvlText w:val="%1.%2."/>
      <w:lvlJc w:val="left"/>
      <w:pPr>
        <w:ind w:left="448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5911" w:hanging="600"/>
      </w:pPr>
      <w:rPr>
        <w:rFonts w:hint="default"/>
        <w:lang w:val="ru-RU" w:eastAsia="en-US" w:bidi="ar-SA"/>
      </w:rPr>
    </w:lvl>
    <w:lvl w:ilvl="5">
      <w:numFmt w:val="bullet"/>
      <w:lvlText w:val="•"/>
      <w:lvlJc w:val="left"/>
      <w:pPr>
        <w:ind w:left="6627" w:hanging="600"/>
      </w:pPr>
      <w:rPr>
        <w:rFonts w:hint="default"/>
        <w:lang w:val="ru-RU" w:eastAsia="en-US" w:bidi="ar-SA"/>
      </w:rPr>
    </w:lvl>
    <w:lvl w:ilvl="6">
      <w:numFmt w:val="bullet"/>
      <w:lvlText w:val="•"/>
      <w:lvlJc w:val="left"/>
      <w:pPr>
        <w:ind w:left="7343" w:hanging="600"/>
      </w:pPr>
      <w:rPr>
        <w:rFonts w:hint="default"/>
        <w:lang w:val="ru-RU" w:eastAsia="en-US" w:bidi="ar-SA"/>
      </w:rPr>
    </w:lvl>
    <w:lvl w:ilvl="7">
      <w:numFmt w:val="bullet"/>
      <w:lvlText w:val="•"/>
      <w:lvlJc w:val="left"/>
      <w:pPr>
        <w:ind w:left="8059" w:hanging="600"/>
      </w:pPr>
      <w:rPr>
        <w:rFonts w:hint="default"/>
        <w:lang w:val="ru-RU" w:eastAsia="en-US" w:bidi="ar-SA"/>
      </w:rPr>
    </w:lvl>
    <w:lvl w:ilvl="8">
      <w:numFmt w:val="bullet"/>
      <w:lvlText w:val="•"/>
      <w:lvlJc w:val="left"/>
      <w:pPr>
        <w:ind w:left="8774" w:hanging="600"/>
      </w:pPr>
      <w:rPr>
        <w:rFonts w:hint="default"/>
        <w:lang w:val="ru-RU" w:eastAsia="en-US" w:bidi="ar-SA"/>
      </w:rPr>
    </w:lvl>
  </w:abstractNum>
  <w:abstractNum w:abstractNumId="24">
    <w:nsid w:val="57BA4A0B"/>
    <w:multiLevelType w:val="multilevel"/>
    <w:tmpl w:val="3BB2786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80" w:hanging="840"/>
      </w:pPr>
      <w:rPr>
        <w:rFonts w:hint="default"/>
        <w:lang w:val="ru-RU" w:eastAsia="en-US" w:bidi="ar-SA"/>
      </w:rPr>
    </w:lvl>
    <w:lvl w:ilvl="4">
      <w:numFmt w:val="bullet"/>
      <w:lvlText w:val="•"/>
      <w:lvlJc w:val="left"/>
      <w:pPr>
        <w:ind w:left="5641" w:hanging="840"/>
      </w:pPr>
      <w:rPr>
        <w:rFonts w:hint="default"/>
        <w:lang w:val="ru-RU" w:eastAsia="en-US" w:bidi="ar-SA"/>
      </w:rPr>
    </w:lvl>
    <w:lvl w:ilvl="5">
      <w:numFmt w:val="bullet"/>
      <w:lvlText w:val="•"/>
      <w:lvlJc w:val="left"/>
      <w:pPr>
        <w:ind w:left="6402" w:hanging="840"/>
      </w:pPr>
      <w:rPr>
        <w:rFonts w:hint="default"/>
        <w:lang w:val="ru-RU" w:eastAsia="en-US" w:bidi="ar-SA"/>
      </w:rPr>
    </w:lvl>
    <w:lvl w:ilvl="6">
      <w:numFmt w:val="bullet"/>
      <w:lvlText w:val="•"/>
      <w:lvlJc w:val="left"/>
      <w:pPr>
        <w:ind w:left="7163" w:hanging="840"/>
      </w:pPr>
      <w:rPr>
        <w:rFonts w:hint="default"/>
        <w:lang w:val="ru-RU" w:eastAsia="en-US" w:bidi="ar-SA"/>
      </w:rPr>
    </w:lvl>
    <w:lvl w:ilvl="7">
      <w:numFmt w:val="bullet"/>
      <w:lvlText w:val="•"/>
      <w:lvlJc w:val="left"/>
      <w:pPr>
        <w:ind w:left="7924" w:hanging="840"/>
      </w:pPr>
      <w:rPr>
        <w:rFonts w:hint="default"/>
        <w:lang w:val="ru-RU" w:eastAsia="en-US" w:bidi="ar-SA"/>
      </w:rPr>
    </w:lvl>
    <w:lvl w:ilvl="8">
      <w:numFmt w:val="bullet"/>
      <w:lvlText w:val="•"/>
      <w:lvlJc w:val="left"/>
      <w:pPr>
        <w:ind w:left="8684" w:hanging="840"/>
      </w:pPr>
      <w:rPr>
        <w:rFonts w:hint="default"/>
        <w:lang w:val="ru-RU" w:eastAsia="en-US" w:bidi="ar-SA"/>
      </w:rPr>
    </w:lvl>
  </w:abstractNum>
  <w:abstractNum w:abstractNumId="25">
    <w:nsid w:val="5D9D094C"/>
    <w:multiLevelType w:val="hybridMultilevel"/>
    <w:tmpl w:val="9168DBB2"/>
    <w:lvl w:ilvl="0" w:tplc="E53821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D54DA74">
      <w:numFmt w:val="bullet"/>
      <w:lvlText w:val="•"/>
      <w:lvlJc w:val="left"/>
      <w:pPr>
        <w:ind w:left="3766" w:hanging="360"/>
      </w:pPr>
      <w:rPr>
        <w:rFonts w:hint="default"/>
        <w:lang w:val="ru-RU" w:eastAsia="en-US" w:bidi="ar-SA"/>
      </w:rPr>
    </w:lvl>
    <w:lvl w:ilvl="2" w:tplc="47947C80">
      <w:numFmt w:val="bullet"/>
      <w:lvlText w:val="•"/>
      <w:lvlJc w:val="left"/>
      <w:pPr>
        <w:ind w:left="4513" w:hanging="360"/>
      </w:pPr>
      <w:rPr>
        <w:rFonts w:hint="default"/>
        <w:lang w:val="ru-RU" w:eastAsia="en-US" w:bidi="ar-SA"/>
      </w:rPr>
    </w:lvl>
    <w:lvl w:ilvl="3" w:tplc="BB4E45F8">
      <w:numFmt w:val="bullet"/>
      <w:lvlText w:val="•"/>
      <w:lvlJc w:val="left"/>
      <w:pPr>
        <w:ind w:left="5260" w:hanging="360"/>
      </w:pPr>
      <w:rPr>
        <w:rFonts w:hint="default"/>
        <w:lang w:val="ru-RU" w:eastAsia="en-US" w:bidi="ar-SA"/>
      </w:rPr>
    </w:lvl>
    <w:lvl w:ilvl="4" w:tplc="96B89620">
      <w:numFmt w:val="bullet"/>
      <w:lvlText w:val="•"/>
      <w:lvlJc w:val="left"/>
      <w:pPr>
        <w:ind w:left="6007" w:hanging="360"/>
      </w:pPr>
      <w:rPr>
        <w:rFonts w:hint="default"/>
        <w:lang w:val="ru-RU" w:eastAsia="en-US" w:bidi="ar-SA"/>
      </w:rPr>
    </w:lvl>
    <w:lvl w:ilvl="5" w:tplc="CC86C0BE">
      <w:numFmt w:val="bullet"/>
      <w:lvlText w:val="•"/>
      <w:lvlJc w:val="left"/>
      <w:pPr>
        <w:ind w:left="6754" w:hanging="360"/>
      </w:pPr>
      <w:rPr>
        <w:rFonts w:hint="default"/>
        <w:lang w:val="ru-RU" w:eastAsia="en-US" w:bidi="ar-SA"/>
      </w:rPr>
    </w:lvl>
    <w:lvl w:ilvl="6" w:tplc="B67AF64C">
      <w:numFmt w:val="bullet"/>
      <w:lvlText w:val="•"/>
      <w:lvlJc w:val="left"/>
      <w:pPr>
        <w:ind w:left="7501" w:hanging="360"/>
      </w:pPr>
      <w:rPr>
        <w:rFonts w:hint="default"/>
        <w:lang w:val="ru-RU" w:eastAsia="en-US" w:bidi="ar-SA"/>
      </w:rPr>
    </w:lvl>
    <w:lvl w:ilvl="7" w:tplc="7A30E5D8">
      <w:numFmt w:val="bullet"/>
      <w:lvlText w:val="•"/>
      <w:lvlJc w:val="left"/>
      <w:pPr>
        <w:ind w:left="8248" w:hanging="360"/>
      </w:pPr>
      <w:rPr>
        <w:rFonts w:hint="default"/>
        <w:lang w:val="ru-RU" w:eastAsia="en-US" w:bidi="ar-SA"/>
      </w:rPr>
    </w:lvl>
    <w:lvl w:ilvl="8" w:tplc="1D48D786">
      <w:numFmt w:val="bullet"/>
      <w:lvlText w:val="•"/>
      <w:lvlJc w:val="left"/>
      <w:pPr>
        <w:ind w:left="8995" w:hanging="360"/>
      </w:pPr>
      <w:rPr>
        <w:rFonts w:hint="default"/>
        <w:lang w:val="ru-RU" w:eastAsia="en-US" w:bidi="ar-SA"/>
      </w:rPr>
    </w:lvl>
  </w:abstractNum>
  <w:abstractNum w:abstractNumId="26">
    <w:nsid w:val="620113E1"/>
    <w:multiLevelType w:val="hybridMultilevel"/>
    <w:tmpl w:val="97842900"/>
    <w:lvl w:ilvl="0" w:tplc="36CA702A">
      <w:start w:val="1"/>
      <w:numFmt w:val="decimal"/>
      <w:lvlText w:val="%1."/>
      <w:lvlJc w:val="left"/>
      <w:pPr>
        <w:ind w:left="292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032C574">
      <w:numFmt w:val="bullet"/>
      <w:lvlText w:val="•"/>
      <w:lvlJc w:val="left"/>
      <w:pPr>
        <w:ind w:left="4042" w:hanging="360"/>
      </w:pPr>
      <w:rPr>
        <w:rFonts w:hint="default"/>
        <w:lang w:val="ru-RU" w:eastAsia="en-US" w:bidi="ar-SA"/>
      </w:rPr>
    </w:lvl>
    <w:lvl w:ilvl="2" w:tplc="65CCD036">
      <w:numFmt w:val="bullet"/>
      <w:lvlText w:val="•"/>
      <w:lvlJc w:val="left"/>
      <w:pPr>
        <w:ind w:left="5165" w:hanging="360"/>
      </w:pPr>
      <w:rPr>
        <w:rFonts w:hint="default"/>
        <w:lang w:val="ru-RU" w:eastAsia="en-US" w:bidi="ar-SA"/>
      </w:rPr>
    </w:lvl>
    <w:lvl w:ilvl="3" w:tplc="1E3C64E6">
      <w:numFmt w:val="bullet"/>
      <w:lvlText w:val="•"/>
      <w:lvlJc w:val="left"/>
      <w:pPr>
        <w:ind w:left="6287" w:hanging="360"/>
      </w:pPr>
      <w:rPr>
        <w:rFonts w:hint="default"/>
        <w:lang w:val="ru-RU" w:eastAsia="en-US" w:bidi="ar-SA"/>
      </w:rPr>
    </w:lvl>
    <w:lvl w:ilvl="4" w:tplc="3D986FEC">
      <w:numFmt w:val="bullet"/>
      <w:lvlText w:val="•"/>
      <w:lvlJc w:val="left"/>
      <w:pPr>
        <w:ind w:left="7410" w:hanging="360"/>
      </w:pPr>
      <w:rPr>
        <w:rFonts w:hint="default"/>
        <w:lang w:val="ru-RU" w:eastAsia="en-US" w:bidi="ar-SA"/>
      </w:rPr>
    </w:lvl>
    <w:lvl w:ilvl="5" w:tplc="33406AC0">
      <w:numFmt w:val="bullet"/>
      <w:lvlText w:val="•"/>
      <w:lvlJc w:val="left"/>
      <w:pPr>
        <w:ind w:left="8533" w:hanging="360"/>
      </w:pPr>
      <w:rPr>
        <w:rFonts w:hint="default"/>
        <w:lang w:val="ru-RU" w:eastAsia="en-US" w:bidi="ar-SA"/>
      </w:rPr>
    </w:lvl>
    <w:lvl w:ilvl="6" w:tplc="B934B0AA">
      <w:numFmt w:val="bullet"/>
      <w:lvlText w:val="•"/>
      <w:lvlJc w:val="left"/>
      <w:pPr>
        <w:ind w:left="9655" w:hanging="360"/>
      </w:pPr>
      <w:rPr>
        <w:rFonts w:hint="default"/>
        <w:lang w:val="ru-RU" w:eastAsia="en-US" w:bidi="ar-SA"/>
      </w:rPr>
    </w:lvl>
    <w:lvl w:ilvl="7" w:tplc="E070B1C4">
      <w:numFmt w:val="bullet"/>
      <w:lvlText w:val="•"/>
      <w:lvlJc w:val="left"/>
      <w:pPr>
        <w:ind w:left="10778" w:hanging="360"/>
      </w:pPr>
      <w:rPr>
        <w:rFonts w:hint="default"/>
        <w:lang w:val="ru-RU" w:eastAsia="en-US" w:bidi="ar-SA"/>
      </w:rPr>
    </w:lvl>
    <w:lvl w:ilvl="8" w:tplc="1F36C62A">
      <w:numFmt w:val="bullet"/>
      <w:lvlText w:val="•"/>
      <w:lvlJc w:val="left"/>
      <w:pPr>
        <w:ind w:left="11901" w:hanging="360"/>
      </w:pPr>
      <w:rPr>
        <w:rFonts w:hint="default"/>
        <w:lang w:val="ru-RU" w:eastAsia="en-US" w:bidi="ar-SA"/>
      </w:rPr>
    </w:lvl>
  </w:abstractNum>
  <w:abstractNum w:abstractNumId="27">
    <w:nsid w:val="627F72D2"/>
    <w:multiLevelType w:val="hybridMultilevel"/>
    <w:tmpl w:val="61F42A04"/>
    <w:lvl w:ilvl="0" w:tplc="63A4030E">
      <w:start w:val="1"/>
      <w:numFmt w:val="decimal"/>
      <w:lvlText w:val="%1."/>
      <w:lvlJc w:val="left"/>
      <w:pPr>
        <w:ind w:left="24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99E0922">
      <w:numFmt w:val="bullet"/>
      <w:lvlText w:val="•"/>
      <w:lvlJc w:val="left"/>
      <w:pPr>
        <w:ind w:left="3226" w:hanging="360"/>
      </w:pPr>
      <w:rPr>
        <w:rFonts w:hint="default"/>
        <w:lang w:val="ru-RU" w:eastAsia="en-US" w:bidi="ar-SA"/>
      </w:rPr>
    </w:lvl>
    <w:lvl w:ilvl="2" w:tplc="A0E608A8">
      <w:numFmt w:val="bullet"/>
      <w:lvlText w:val="•"/>
      <w:lvlJc w:val="left"/>
      <w:pPr>
        <w:ind w:left="4033" w:hanging="360"/>
      </w:pPr>
      <w:rPr>
        <w:rFonts w:hint="default"/>
        <w:lang w:val="ru-RU" w:eastAsia="en-US" w:bidi="ar-SA"/>
      </w:rPr>
    </w:lvl>
    <w:lvl w:ilvl="3" w:tplc="78FAA40A">
      <w:numFmt w:val="bullet"/>
      <w:lvlText w:val="•"/>
      <w:lvlJc w:val="left"/>
      <w:pPr>
        <w:ind w:left="4840" w:hanging="360"/>
      </w:pPr>
      <w:rPr>
        <w:rFonts w:hint="default"/>
        <w:lang w:val="ru-RU" w:eastAsia="en-US" w:bidi="ar-SA"/>
      </w:rPr>
    </w:lvl>
    <w:lvl w:ilvl="4" w:tplc="899A7366">
      <w:numFmt w:val="bullet"/>
      <w:lvlText w:val="•"/>
      <w:lvlJc w:val="left"/>
      <w:pPr>
        <w:ind w:left="5647" w:hanging="360"/>
      </w:pPr>
      <w:rPr>
        <w:rFonts w:hint="default"/>
        <w:lang w:val="ru-RU" w:eastAsia="en-US" w:bidi="ar-SA"/>
      </w:rPr>
    </w:lvl>
    <w:lvl w:ilvl="5" w:tplc="73B2FA94">
      <w:numFmt w:val="bullet"/>
      <w:lvlText w:val="•"/>
      <w:lvlJc w:val="left"/>
      <w:pPr>
        <w:ind w:left="6454" w:hanging="360"/>
      </w:pPr>
      <w:rPr>
        <w:rFonts w:hint="default"/>
        <w:lang w:val="ru-RU" w:eastAsia="en-US" w:bidi="ar-SA"/>
      </w:rPr>
    </w:lvl>
    <w:lvl w:ilvl="6" w:tplc="CCDA5532">
      <w:numFmt w:val="bullet"/>
      <w:lvlText w:val="•"/>
      <w:lvlJc w:val="left"/>
      <w:pPr>
        <w:ind w:left="7261" w:hanging="360"/>
      </w:pPr>
      <w:rPr>
        <w:rFonts w:hint="default"/>
        <w:lang w:val="ru-RU" w:eastAsia="en-US" w:bidi="ar-SA"/>
      </w:rPr>
    </w:lvl>
    <w:lvl w:ilvl="7" w:tplc="D2A81184">
      <w:numFmt w:val="bullet"/>
      <w:lvlText w:val="•"/>
      <w:lvlJc w:val="left"/>
      <w:pPr>
        <w:ind w:left="8068" w:hanging="360"/>
      </w:pPr>
      <w:rPr>
        <w:rFonts w:hint="default"/>
        <w:lang w:val="ru-RU" w:eastAsia="en-US" w:bidi="ar-SA"/>
      </w:rPr>
    </w:lvl>
    <w:lvl w:ilvl="8" w:tplc="468E1FE2">
      <w:numFmt w:val="bullet"/>
      <w:lvlText w:val="•"/>
      <w:lvlJc w:val="left"/>
      <w:pPr>
        <w:ind w:left="8875" w:hanging="360"/>
      </w:pPr>
      <w:rPr>
        <w:rFonts w:hint="default"/>
        <w:lang w:val="ru-RU" w:eastAsia="en-US" w:bidi="ar-SA"/>
      </w:rPr>
    </w:lvl>
  </w:abstractNum>
  <w:abstractNum w:abstractNumId="28">
    <w:nsid w:val="678065A4"/>
    <w:multiLevelType w:val="hybridMultilevel"/>
    <w:tmpl w:val="3954D0E8"/>
    <w:lvl w:ilvl="0" w:tplc="FF8C3B9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05201472">
      <w:numFmt w:val="bullet"/>
      <w:lvlText w:val="•"/>
      <w:lvlJc w:val="left"/>
      <w:pPr>
        <w:ind w:left="3781" w:hanging="360"/>
      </w:pPr>
      <w:rPr>
        <w:rFonts w:hint="default"/>
        <w:lang w:val="ru-RU" w:eastAsia="en-US" w:bidi="ar-SA"/>
      </w:rPr>
    </w:lvl>
    <w:lvl w:ilvl="2" w:tplc="BA3628F6">
      <w:numFmt w:val="bullet"/>
      <w:lvlText w:val="•"/>
      <w:lvlJc w:val="left"/>
      <w:pPr>
        <w:ind w:left="4542" w:hanging="360"/>
      </w:pPr>
      <w:rPr>
        <w:rFonts w:hint="default"/>
        <w:lang w:val="ru-RU" w:eastAsia="en-US" w:bidi="ar-SA"/>
      </w:rPr>
    </w:lvl>
    <w:lvl w:ilvl="3" w:tplc="E776236A">
      <w:numFmt w:val="bullet"/>
      <w:lvlText w:val="•"/>
      <w:lvlJc w:val="left"/>
      <w:pPr>
        <w:ind w:left="5303" w:hanging="360"/>
      </w:pPr>
      <w:rPr>
        <w:rFonts w:hint="default"/>
        <w:lang w:val="ru-RU" w:eastAsia="en-US" w:bidi="ar-SA"/>
      </w:rPr>
    </w:lvl>
    <w:lvl w:ilvl="4" w:tplc="11240440">
      <w:numFmt w:val="bullet"/>
      <w:lvlText w:val="•"/>
      <w:lvlJc w:val="left"/>
      <w:pPr>
        <w:ind w:left="6064" w:hanging="360"/>
      </w:pPr>
      <w:rPr>
        <w:rFonts w:hint="default"/>
        <w:lang w:val="ru-RU" w:eastAsia="en-US" w:bidi="ar-SA"/>
      </w:rPr>
    </w:lvl>
    <w:lvl w:ilvl="5" w:tplc="4A0280D6">
      <w:numFmt w:val="bullet"/>
      <w:lvlText w:val="•"/>
      <w:lvlJc w:val="left"/>
      <w:pPr>
        <w:ind w:left="6825" w:hanging="360"/>
      </w:pPr>
      <w:rPr>
        <w:rFonts w:hint="default"/>
        <w:lang w:val="ru-RU" w:eastAsia="en-US" w:bidi="ar-SA"/>
      </w:rPr>
    </w:lvl>
    <w:lvl w:ilvl="6" w:tplc="0784ABBC">
      <w:numFmt w:val="bullet"/>
      <w:lvlText w:val="•"/>
      <w:lvlJc w:val="left"/>
      <w:pPr>
        <w:ind w:left="7586" w:hanging="360"/>
      </w:pPr>
      <w:rPr>
        <w:rFonts w:hint="default"/>
        <w:lang w:val="ru-RU" w:eastAsia="en-US" w:bidi="ar-SA"/>
      </w:rPr>
    </w:lvl>
    <w:lvl w:ilvl="7" w:tplc="FBD023A2">
      <w:numFmt w:val="bullet"/>
      <w:lvlText w:val="•"/>
      <w:lvlJc w:val="left"/>
      <w:pPr>
        <w:ind w:left="8347" w:hanging="360"/>
      </w:pPr>
      <w:rPr>
        <w:rFonts w:hint="default"/>
        <w:lang w:val="ru-RU" w:eastAsia="en-US" w:bidi="ar-SA"/>
      </w:rPr>
    </w:lvl>
    <w:lvl w:ilvl="8" w:tplc="855A45A0">
      <w:numFmt w:val="bullet"/>
      <w:lvlText w:val="•"/>
      <w:lvlJc w:val="left"/>
      <w:pPr>
        <w:ind w:left="9109" w:hanging="360"/>
      </w:pPr>
      <w:rPr>
        <w:rFonts w:hint="default"/>
        <w:lang w:val="ru-RU" w:eastAsia="en-US" w:bidi="ar-SA"/>
      </w:rPr>
    </w:lvl>
  </w:abstractNum>
  <w:abstractNum w:abstractNumId="29">
    <w:nsid w:val="6995428A"/>
    <w:multiLevelType w:val="hybridMultilevel"/>
    <w:tmpl w:val="F498F936"/>
    <w:lvl w:ilvl="0" w:tplc="4E2A1CAE">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FDE5D78">
      <w:numFmt w:val="bullet"/>
      <w:lvlText w:val="•"/>
      <w:lvlJc w:val="left"/>
      <w:pPr>
        <w:ind w:left="3531" w:hanging="360"/>
      </w:pPr>
      <w:rPr>
        <w:rFonts w:hint="default"/>
        <w:lang w:val="ru-RU" w:eastAsia="en-US" w:bidi="ar-SA"/>
      </w:rPr>
    </w:lvl>
    <w:lvl w:ilvl="2" w:tplc="297603DC">
      <w:numFmt w:val="bullet"/>
      <w:lvlText w:val="•"/>
      <w:lvlJc w:val="left"/>
      <w:pPr>
        <w:ind w:left="4162" w:hanging="360"/>
      </w:pPr>
      <w:rPr>
        <w:rFonts w:hint="default"/>
        <w:lang w:val="ru-RU" w:eastAsia="en-US" w:bidi="ar-SA"/>
      </w:rPr>
    </w:lvl>
    <w:lvl w:ilvl="3" w:tplc="61FC9D24">
      <w:numFmt w:val="bullet"/>
      <w:lvlText w:val="•"/>
      <w:lvlJc w:val="left"/>
      <w:pPr>
        <w:ind w:left="4794" w:hanging="360"/>
      </w:pPr>
      <w:rPr>
        <w:rFonts w:hint="default"/>
        <w:lang w:val="ru-RU" w:eastAsia="en-US" w:bidi="ar-SA"/>
      </w:rPr>
    </w:lvl>
    <w:lvl w:ilvl="4" w:tplc="D76497B2">
      <w:numFmt w:val="bullet"/>
      <w:lvlText w:val="•"/>
      <w:lvlJc w:val="left"/>
      <w:pPr>
        <w:ind w:left="5425" w:hanging="360"/>
      </w:pPr>
      <w:rPr>
        <w:rFonts w:hint="default"/>
        <w:lang w:val="ru-RU" w:eastAsia="en-US" w:bidi="ar-SA"/>
      </w:rPr>
    </w:lvl>
    <w:lvl w:ilvl="5" w:tplc="0DC6A4C8">
      <w:numFmt w:val="bullet"/>
      <w:lvlText w:val="•"/>
      <w:lvlJc w:val="left"/>
      <w:pPr>
        <w:ind w:left="6057" w:hanging="360"/>
      </w:pPr>
      <w:rPr>
        <w:rFonts w:hint="default"/>
        <w:lang w:val="ru-RU" w:eastAsia="en-US" w:bidi="ar-SA"/>
      </w:rPr>
    </w:lvl>
    <w:lvl w:ilvl="6" w:tplc="0D96B740">
      <w:numFmt w:val="bullet"/>
      <w:lvlText w:val="•"/>
      <w:lvlJc w:val="left"/>
      <w:pPr>
        <w:ind w:left="6688" w:hanging="360"/>
      </w:pPr>
      <w:rPr>
        <w:rFonts w:hint="default"/>
        <w:lang w:val="ru-RU" w:eastAsia="en-US" w:bidi="ar-SA"/>
      </w:rPr>
    </w:lvl>
    <w:lvl w:ilvl="7" w:tplc="BDEEF8BE">
      <w:numFmt w:val="bullet"/>
      <w:lvlText w:val="•"/>
      <w:lvlJc w:val="left"/>
      <w:pPr>
        <w:ind w:left="7320" w:hanging="360"/>
      </w:pPr>
      <w:rPr>
        <w:rFonts w:hint="default"/>
        <w:lang w:val="ru-RU" w:eastAsia="en-US" w:bidi="ar-SA"/>
      </w:rPr>
    </w:lvl>
    <w:lvl w:ilvl="8" w:tplc="578600A6">
      <w:numFmt w:val="bullet"/>
      <w:lvlText w:val="•"/>
      <w:lvlJc w:val="left"/>
      <w:pPr>
        <w:ind w:left="7951" w:hanging="360"/>
      </w:pPr>
      <w:rPr>
        <w:rFonts w:hint="default"/>
        <w:lang w:val="ru-RU" w:eastAsia="en-US" w:bidi="ar-SA"/>
      </w:rPr>
    </w:lvl>
  </w:abstractNum>
  <w:abstractNum w:abstractNumId="30">
    <w:nsid w:val="6A256E4E"/>
    <w:multiLevelType w:val="multilevel"/>
    <w:tmpl w:val="E0EEC98E"/>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00" w:hanging="600"/>
      </w:pPr>
      <w:rPr>
        <w:rFonts w:hint="default"/>
        <w:lang w:val="ru-RU" w:eastAsia="en-US" w:bidi="ar-SA"/>
      </w:rPr>
    </w:lvl>
    <w:lvl w:ilvl="3">
      <w:numFmt w:val="bullet"/>
      <w:lvlText w:val="•"/>
      <w:lvlJc w:val="left"/>
      <w:pPr>
        <w:ind w:left="4373" w:hanging="600"/>
      </w:pPr>
      <w:rPr>
        <w:rFonts w:hint="default"/>
        <w:lang w:val="ru-RU" w:eastAsia="en-US" w:bidi="ar-SA"/>
      </w:rPr>
    </w:lvl>
    <w:lvl w:ilvl="4">
      <w:numFmt w:val="bullet"/>
      <w:lvlText w:val="•"/>
      <w:lvlJc w:val="left"/>
      <w:pPr>
        <w:ind w:left="5247" w:hanging="600"/>
      </w:pPr>
      <w:rPr>
        <w:rFonts w:hint="default"/>
        <w:lang w:val="ru-RU" w:eastAsia="en-US" w:bidi="ar-SA"/>
      </w:rPr>
    </w:lvl>
    <w:lvl w:ilvl="5">
      <w:numFmt w:val="bullet"/>
      <w:lvlText w:val="•"/>
      <w:lvlJc w:val="left"/>
      <w:pPr>
        <w:ind w:left="6121" w:hanging="600"/>
      </w:pPr>
      <w:rPr>
        <w:rFonts w:hint="default"/>
        <w:lang w:val="ru-RU" w:eastAsia="en-US" w:bidi="ar-SA"/>
      </w:rPr>
    </w:lvl>
    <w:lvl w:ilvl="6">
      <w:numFmt w:val="bullet"/>
      <w:lvlText w:val="•"/>
      <w:lvlJc w:val="left"/>
      <w:pPr>
        <w:ind w:left="6995" w:hanging="600"/>
      </w:pPr>
      <w:rPr>
        <w:rFonts w:hint="default"/>
        <w:lang w:val="ru-RU" w:eastAsia="en-US" w:bidi="ar-SA"/>
      </w:rPr>
    </w:lvl>
    <w:lvl w:ilvl="7">
      <w:numFmt w:val="bullet"/>
      <w:lvlText w:val="•"/>
      <w:lvlJc w:val="left"/>
      <w:pPr>
        <w:ind w:left="7869" w:hanging="600"/>
      </w:pPr>
      <w:rPr>
        <w:rFonts w:hint="default"/>
        <w:lang w:val="ru-RU" w:eastAsia="en-US" w:bidi="ar-SA"/>
      </w:rPr>
    </w:lvl>
    <w:lvl w:ilvl="8">
      <w:numFmt w:val="bullet"/>
      <w:lvlText w:val="•"/>
      <w:lvlJc w:val="left"/>
      <w:pPr>
        <w:ind w:left="8742" w:hanging="600"/>
      </w:pPr>
      <w:rPr>
        <w:rFonts w:hint="default"/>
        <w:lang w:val="ru-RU" w:eastAsia="en-US" w:bidi="ar-SA"/>
      </w:rPr>
    </w:lvl>
  </w:abstractNum>
  <w:abstractNum w:abstractNumId="31">
    <w:nsid w:val="71772788"/>
    <w:multiLevelType w:val="hybridMultilevel"/>
    <w:tmpl w:val="6128ACE8"/>
    <w:lvl w:ilvl="0" w:tplc="C0C4D6C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73C9DC4">
      <w:numFmt w:val="bullet"/>
      <w:lvlText w:val="•"/>
      <w:lvlJc w:val="left"/>
      <w:pPr>
        <w:ind w:left="2019" w:hanging="384"/>
      </w:pPr>
      <w:rPr>
        <w:rFonts w:hint="default"/>
        <w:lang w:val="ru-RU" w:eastAsia="en-US" w:bidi="ar-SA"/>
      </w:rPr>
    </w:lvl>
    <w:lvl w:ilvl="2" w:tplc="D6342BC0">
      <w:numFmt w:val="bullet"/>
      <w:lvlText w:val="•"/>
      <w:lvlJc w:val="left"/>
      <w:pPr>
        <w:ind w:left="3039" w:hanging="384"/>
      </w:pPr>
      <w:rPr>
        <w:rFonts w:hint="default"/>
        <w:lang w:val="ru-RU" w:eastAsia="en-US" w:bidi="ar-SA"/>
      </w:rPr>
    </w:lvl>
    <w:lvl w:ilvl="3" w:tplc="CE3A3064">
      <w:numFmt w:val="bullet"/>
      <w:lvlText w:val="•"/>
      <w:lvlJc w:val="left"/>
      <w:pPr>
        <w:ind w:left="4059" w:hanging="384"/>
      </w:pPr>
      <w:rPr>
        <w:rFonts w:hint="default"/>
        <w:lang w:val="ru-RU" w:eastAsia="en-US" w:bidi="ar-SA"/>
      </w:rPr>
    </w:lvl>
    <w:lvl w:ilvl="4" w:tplc="BF40858C">
      <w:numFmt w:val="bullet"/>
      <w:lvlText w:val="•"/>
      <w:lvlJc w:val="left"/>
      <w:pPr>
        <w:ind w:left="5079" w:hanging="384"/>
      </w:pPr>
      <w:rPr>
        <w:rFonts w:hint="default"/>
        <w:lang w:val="ru-RU" w:eastAsia="en-US" w:bidi="ar-SA"/>
      </w:rPr>
    </w:lvl>
    <w:lvl w:ilvl="5" w:tplc="BB763134">
      <w:numFmt w:val="bullet"/>
      <w:lvlText w:val="•"/>
      <w:lvlJc w:val="left"/>
      <w:pPr>
        <w:ind w:left="6099" w:hanging="384"/>
      </w:pPr>
      <w:rPr>
        <w:rFonts w:hint="default"/>
        <w:lang w:val="ru-RU" w:eastAsia="en-US" w:bidi="ar-SA"/>
      </w:rPr>
    </w:lvl>
    <w:lvl w:ilvl="6" w:tplc="2946F13A">
      <w:numFmt w:val="bullet"/>
      <w:lvlText w:val="•"/>
      <w:lvlJc w:val="left"/>
      <w:pPr>
        <w:ind w:left="7119" w:hanging="384"/>
      </w:pPr>
      <w:rPr>
        <w:rFonts w:hint="default"/>
        <w:lang w:val="ru-RU" w:eastAsia="en-US" w:bidi="ar-SA"/>
      </w:rPr>
    </w:lvl>
    <w:lvl w:ilvl="7" w:tplc="01323E92">
      <w:numFmt w:val="bullet"/>
      <w:lvlText w:val="•"/>
      <w:lvlJc w:val="left"/>
      <w:pPr>
        <w:ind w:left="8138" w:hanging="384"/>
      </w:pPr>
      <w:rPr>
        <w:rFonts w:hint="default"/>
        <w:lang w:val="ru-RU" w:eastAsia="en-US" w:bidi="ar-SA"/>
      </w:rPr>
    </w:lvl>
    <w:lvl w:ilvl="8" w:tplc="F58CAAF4">
      <w:numFmt w:val="bullet"/>
      <w:lvlText w:val="•"/>
      <w:lvlJc w:val="left"/>
      <w:pPr>
        <w:ind w:left="9158" w:hanging="384"/>
      </w:pPr>
      <w:rPr>
        <w:rFonts w:hint="default"/>
        <w:lang w:val="ru-RU" w:eastAsia="en-US" w:bidi="ar-SA"/>
      </w:rPr>
    </w:lvl>
  </w:abstractNum>
  <w:abstractNum w:abstractNumId="32">
    <w:nsid w:val="725279C2"/>
    <w:multiLevelType w:val="hybridMultilevel"/>
    <w:tmpl w:val="F698A646"/>
    <w:lvl w:ilvl="0" w:tplc="47027260">
      <w:start w:val="1"/>
      <w:numFmt w:val="decimal"/>
      <w:lvlText w:val="%1)"/>
      <w:lvlJc w:val="left"/>
      <w:pPr>
        <w:ind w:left="994" w:hanging="398"/>
      </w:pPr>
      <w:rPr>
        <w:rFonts w:ascii="Times New Roman" w:eastAsia="Times New Roman" w:hAnsi="Times New Roman" w:cs="Times New Roman" w:hint="default"/>
        <w:b w:val="0"/>
        <w:bCs w:val="0"/>
        <w:i w:val="0"/>
        <w:iCs w:val="0"/>
        <w:spacing w:val="0"/>
        <w:w w:val="100"/>
        <w:sz w:val="24"/>
        <w:szCs w:val="24"/>
        <w:lang w:val="ru-RU" w:eastAsia="en-US" w:bidi="ar-SA"/>
      </w:rPr>
    </w:lvl>
    <w:lvl w:ilvl="1" w:tplc="85BCE5CE">
      <w:numFmt w:val="bullet"/>
      <w:lvlText w:val="•"/>
      <w:lvlJc w:val="left"/>
      <w:pPr>
        <w:ind w:left="2019" w:hanging="398"/>
      </w:pPr>
      <w:rPr>
        <w:rFonts w:hint="default"/>
        <w:lang w:val="ru-RU" w:eastAsia="en-US" w:bidi="ar-SA"/>
      </w:rPr>
    </w:lvl>
    <w:lvl w:ilvl="2" w:tplc="C680A6E8">
      <w:numFmt w:val="bullet"/>
      <w:lvlText w:val="•"/>
      <w:lvlJc w:val="left"/>
      <w:pPr>
        <w:ind w:left="3039" w:hanging="398"/>
      </w:pPr>
      <w:rPr>
        <w:rFonts w:hint="default"/>
        <w:lang w:val="ru-RU" w:eastAsia="en-US" w:bidi="ar-SA"/>
      </w:rPr>
    </w:lvl>
    <w:lvl w:ilvl="3" w:tplc="8A961842">
      <w:numFmt w:val="bullet"/>
      <w:lvlText w:val="•"/>
      <w:lvlJc w:val="left"/>
      <w:pPr>
        <w:ind w:left="4059" w:hanging="398"/>
      </w:pPr>
      <w:rPr>
        <w:rFonts w:hint="default"/>
        <w:lang w:val="ru-RU" w:eastAsia="en-US" w:bidi="ar-SA"/>
      </w:rPr>
    </w:lvl>
    <w:lvl w:ilvl="4" w:tplc="FF0E70D4">
      <w:numFmt w:val="bullet"/>
      <w:lvlText w:val="•"/>
      <w:lvlJc w:val="left"/>
      <w:pPr>
        <w:ind w:left="5079" w:hanging="398"/>
      </w:pPr>
      <w:rPr>
        <w:rFonts w:hint="default"/>
        <w:lang w:val="ru-RU" w:eastAsia="en-US" w:bidi="ar-SA"/>
      </w:rPr>
    </w:lvl>
    <w:lvl w:ilvl="5" w:tplc="D7E89970">
      <w:numFmt w:val="bullet"/>
      <w:lvlText w:val="•"/>
      <w:lvlJc w:val="left"/>
      <w:pPr>
        <w:ind w:left="6099" w:hanging="398"/>
      </w:pPr>
      <w:rPr>
        <w:rFonts w:hint="default"/>
        <w:lang w:val="ru-RU" w:eastAsia="en-US" w:bidi="ar-SA"/>
      </w:rPr>
    </w:lvl>
    <w:lvl w:ilvl="6" w:tplc="07B61156">
      <w:numFmt w:val="bullet"/>
      <w:lvlText w:val="•"/>
      <w:lvlJc w:val="left"/>
      <w:pPr>
        <w:ind w:left="7119" w:hanging="398"/>
      </w:pPr>
      <w:rPr>
        <w:rFonts w:hint="default"/>
        <w:lang w:val="ru-RU" w:eastAsia="en-US" w:bidi="ar-SA"/>
      </w:rPr>
    </w:lvl>
    <w:lvl w:ilvl="7" w:tplc="71D2E918">
      <w:numFmt w:val="bullet"/>
      <w:lvlText w:val="•"/>
      <w:lvlJc w:val="left"/>
      <w:pPr>
        <w:ind w:left="8138" w:hanging="398"/>
      </w:pPr>
      <w:rPr>
        <w:rFonts w:hint="default"/>
        <w:lang w:val="ru-RU" w:eastAsia="en-US" w:bidi="ar-SA"/>
      </w:rPr>
    </w:lvl>
    <w:lvl w:ilvl="8" w:tplc="F3FCB62E">
      <w:numFmt w:val="bullet"/>
      <w:lvlText w:val="•"/>
      <w:lvlJc w:val="left"/>
      <w:pPr>
        <w:ind w:left="9158" w:hanging="398"/>
      </w:pPr>
      <w:rPr>
        <w:rFonts w:hint="default"/>
        <w:lang w:val="ru-RU" w:eastAsia="en-US" w:bidi="ar-SA"/>
      </w:rPr>
    </w:lvl>
  </w:abstractNum>
  <w:abstractNum w:abstractNumId="33">
    <w:nsid w:val="731C5CE7"/>
    <w:multiLevelType w:val="multilevel"/>
    <w:tmpl w:val="E59C529E"/>
    <w:lvl w:ilvl="0">
      <w:start w:val="1"/>
      <w:numFmt w:val="decimal"/>
      <w:lvlText w:val="%1"/>
      <w:lvlJc w:val="left"/>
      <w:pPr>
        <w:ind w:left="3165" w:hanging="600"/>
      </w:pPr>
      <w:rPr>
        <w:rFonts w:hint="default"/>
        <w:lang w:val="ru-RU" w:eastAsia="en-US" w:bidi="ar-SA"/>
      </w:rPr>
    </w:lvl>
    <w:lvl w:ilvl="1">
      <w:start w:val="2"/>
      <w:numFmt w:val="decimal"/>
      <w:lvlText w:val="%1.%2."/>
      <w:lvlJc w:val="left"/>
      <w:pPr>
        <w:ind w:left="316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5158" w:hanging="600"/>
      </w:pPr>
      <w:rPr>
        <w:rFonts w:hint="default"/>
        <w:lang w:val="ru-RU" w:eastAsia="en-US" w:bidi="ar-SA"/>
      </w:rPr>
    </w:lvl>
    <w:lvl w:ilvl="3">
      <w:numFmt w:val="bullet"/>
      <w:lvlText w:val="•"/>
      <w:lvlJc w:val="left"/>
      <w:pPr>
        <w:ind w:left="6158" w:hanging="600"/>
      </w:pPr>
      <w:rPr>
        <w:rFonts w:hint="default"/>
        <w:lang w:val="ru-RU" w:eastAsia="en-US" w:bidi="ar-SA"/>
      </w:rPr>
    </w:lvl>
    <w:lvl w:ilvl="4">
      <w:numFmt w:val="bullet"/>
      <w:lvlText w:val="•"/>
      <w:lvlJc w:val="left"/>
      <w:pPr>
        <w:ind w:left="7157" w:hanging="600"/>
      </w:pPr>
      <w:rPr>
        <w:rFonts w:hint="default"/>
        <w:lang w:val="ru-RU" w:eastAsia="en-US" w:bidi="ar-SA"/>
      </w:rPr>
    </w:lvl>
    <w:lvl w:ilvl="5">
      <w:numFmt w:val="bullet"/>
      <w:lvlText w:val="•"/>
      <w:lvlJc w:val="left"/>
      <w:pPr>
        <w:ind w:left="8157" w:hanging="600"/>
      </w:pPr>
      <w:rPr>
        <w:rFonts w:hint="default"/>
        <w:lang w:val="ru-RU" w:eastAsia="en-US" w:bidi="ar-SA"/>
      </w:rPr>
    </w:lvl>
    <w:lvl w:ilvl="6">
      <w:numFmt w:val="bullet"/>
      <w:lvlText w:val="•"/>
      <w:lvlJc w:val="left"/>
      <w:pPr>
        <w:ind w:left="9156" w:hanging="600"/>
      </w:pPr>
      <w:rPr>
        <w:rFonts w:hint="default"/>
        <w:lang w:val="ru-RU" w:eastAsia="en-US" w:bidi="ar-SA"/>
      </w:rPr>
    </w:lvl>
    <w:lvl w:ilvl="7">
      <w:numFmt w:val="bullet"/>
      <w:lvlText w:val="•"/>
      <w:lvlJc w:val="left"/>
      <w:pPr>
        <w:ind w:left="10156" w:hanging="600"/>
      </w:pPr>
      <w:rPr>
        <w:rFonts w:hint="default"/>
        <w:lang w:val="ru-RU" w:eastAsia="en-US" w:bidi="ar-SA"/>
      </w:rPr>
    </w:lvl>
    <w:lvl w:ilvl="8">
      <w:numFmt w:val="bullet"/>
      <w:lvlText w:val="•"/>
      <w:lvlJc w:val="left"/>
      <w:pPr>
        <w:ind w:left="11155" w:hanging="600"/>
      </w:pPr>
      <w:rPr>
        <w:rFonts w:hint="default"/>
        <w:lang w:val="ru-RU" w:eastAsia="en-US" w:bidi="ar-SA"/>
      </w:rPr>
    </w:lvl>
  </w:abstractNum>
  <w:abstractNum w:abstractNumId="34">
    <w:nsid w:val="758E0B79"/>
    <w:multiLevelType w:val="hybridMultilevel"/>
    <w:tmpl w:val="8E62C17C"/>
    <w:lvl w:ilvl="0" w:tplc="5CA237C2">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48A84A">
      <w:numFmt w:val="bullet"/>
      <w:lvlText w:val="•"/>
      <w:lvlJc w:val="left"/>
      <w:pPr>
        <w:ind w:left="3334" w:hanging="360"/>
      </w:pPr>
      <w:rPr>
        <w:rFonts w:hint="default"/>
        <w:lang w:val="ru-RU" w:eastAsia="en-US" w:bidi="ar-SA"/>
      </w:rPr>
    </w:lvl>
    <w:lvl w:ilvl="2" w:tplc="B9847CC8">
      <w:numFmt w:val="bullet"/>
      <w:lvlText w:val="•"/>
      <w:lvlJc w:val="left"/>
      <w:pPr>
        <w:ind w:left="4129" w:hanging="360"/>
      </w:pPr>
      <w:rPr>
        <w:rFonts w:hint="default"/>
        <w:lang w:val="ru-RU" w:eastAsia="en-US" w:bidi="ar-SA"/>
      </w:rPr>
    </w:lvl>
    <w:lvl w:ilvl="3" w:tplc="8EE0C72A">
      <w:numFmt w:val="bullet"/>
      <w:lvlText w:val="•"/>
      <w:lvlJc w:val="left"/>
      <w:pPr>
        <w:ind w:left="4924" w:hanging="360"/>
      </w:pPr>
      <w:rPr>
        <w:rFonts w:hint="default"/>
        <w:lang w:val="ru-RU" w:eastAsia="en-US" w:bidi="ar-SA"/>
      </w:rPr>
    </w:lvl>
    <w:lvl w:ilvl="4" w:tplc="3B1E48F2">
      <w:numFmt w:val="bullet"/>
      <w:lvlText w:val="•"/>
      <w:lvlJc w:val="left"/>
      <w:pPr>
        <w:ind w:left="5719" w:hanging="360"/>
      </w:pPr>
      <w:rPr>
        <w:rFonts w:hint="default"/>
        <w:lang w:val="ru-RU" w:eastAsia="en-US" w:bidi="ar-SA"/>
      </w:rPr>
    </w:lvl>
    <w:lvl w:ilvl="5" w:tplc="F618BBDA">
      <w:numFmt w:val="bullet"/>
      <w:lvlText w:val="•"/>
      <w:lvlJc w:val="left"/>
      <w:pPr>
        <w:ind w:left="6514" w:hanging="360"/>
      </w:pPr>
      <w:rPr>
        <w:rFonts w:hint="default"/>
        <w:lang w:val="ru-RU" w:eastAsia="en-US" w:bidi="ar-SA"/>
      </w:rPr>
    </w:lvl>
    <w:lvl w:ilvl="6" w:tplc="554A8BEA">
      <w:numFmt w:val="bullet"/>
      <w:lvlText w:val="•"/>
      <w:lvlJc w:val="left"/>
      <w:pPr>
        <w:ind w:left="7309" w:hanging="360"/>
      </w:pPr>
      <w:rPr>
        <w:rFonts w:hint="default"/>
        <w:lang w:val="ru-RU" w:eastAsia="en-US" w:bidi="ar-SA"/>
      </w:rPr>
    </w:lvl>
    <w:lvl w:ilvl="7" w:tplc="09BEF9DA">
      <w:numFmt w:val="bullet"/>
      <w:lvlText w:val="•"/>
      <w:lvlJc w:val="left"/>
      <w:pPr>
        <w:ind w:left="8104" w:hanging="360"/>
      </w:pPr>
      <w:rPr>
        <w:rFonts w:hint="default"/>
        <w:lang w:val="ru-RU" w:eastAsia="en-US" w:bidi="ar-SA"/>
      </w:rPr>
    </w:lvl>
    <w:lvl w:ilvl="8" w:tplc="B972FB78">
      <w:numFmt w:val="bullet"/>
      <w:lvlText w:val="•"/>
      <w:lvlJc w:val="left"/>
      <w:pPr>
        <w:ind w:left="8899" w:hanging="360"/>
      </w:pPr>
      <w:rPr>
        <w:rFonts w:hint="default"/>
        <w:lang w:val="ru-RU" w:eastAsia="en-US" w:bidi="ar-SA"/>
      </w:rPr>
    </w:lvl>
  </w:abstractNum>
  <w:abstractNum w:abstractNumId="35">
    <w:nsid w:val="75F32B68"/>
    <w:multiLevelType w:val="hybridMultilevel"/>
    <w:tmpl w:val="DF36B360"/>
    <w:lvl w:ilvl="0" w:tplc="E4D44790">
      <w:start w:val="1"/>
      <w:numFmt w:val="upperRoman"/>
      <w:lvlText w:val="%1."/>
      <w:lvlJc w:val="left"/>
      <w:pPr>
        <w:ind w:left="4834"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1FA8596">
      <w:numFmt w:val="bullet"/>
      <w:lvlText w:val="•"/>
      <w:lvlJc w:val="left"/>
      <w:pPr>
        <w:ind w:left="5475" w:hanging="233"/>
      </w:pPr>
      <w:rPr>
        <w:rFonts w:hint="default"/>
        <w:lang w:val="ru-RU" w:eastAsia="en-US" w:bidi="ar-SA"/>
      </w:rPr>
    </w:lvl>
    <w:lvl w:ilvl="2" w:tplc="66B80C90">
      <w:numFmt w:val="bullet"/>
      <w:lvlText w:val="•"/>
      <w:lvlJc w:val="left"/>
      <w:pPr>
        <w:ind w:left="6111" w:hanging="233"/>
      </w:pPr>
      <w:rPr>
        <w:rFonts w:hint="default"/>
        <w:lang w:val="ru-RU" w:eastAsia="en-US" w:bidi="ar-SA"/>
      </w:rPr>
    </w:lvl>
    <w:lvl w:ilvl="3" w:tplc="563A7DE2">
      <w:numFmt w:val="bullet"/>
      <w:lvlText w:val="•"/>
      <w:lvlJc w:val="left"/>
      <w:pPr>
        <w:ind w:left="6747" w:hanging="233"/>
      </w:pPr>
      <w:rPr>
        <w:rFonts w:hint="default"/>
        <w:lang w:val="ru-RU" w:eastAsia="en-US" w:bidi="ar-SA"/>
      </w:rPr>
    </w:lvl>
    <w:lvl w:ilvl="4" w:tplc="B8B811E2">
      <w:numFmt w:val="bullet"/>
      <w:lvlText w:val="•"/>
      <w:lvlJc w:val="left"/>
      <w:pPr>
        <w:ind w:left="7383" w:hanging="233"/>
      </w:pPr>
      <w:rPr>
        <w:rFonts w:hint="default"/>
        <w:lang w:val="ru-RU" w:eastAsia="en-US" w:bidi="ar-SA"/>
      </w:rPr>
    </w:lvl>
    <w:lvl w:ilvl="5" w:tplc="62F4865A">
      <w:numFmt w:val="bullet"/>
      <w:lvlText w:val="•"/>
      <w:lvlJc w:val="left"/>
      <w:pPr>
        <w:ind w:left="8019" w:hanging="233"/>
      </w:pPr>
      <w:rPr>
        <w:rFonts w:hint="default"/>
        <w:lang w:val="ru-RU" w:eastAsia="en-US" w:bidi="ar-SA"/>
      </w:rPr>
    </w:lvl>
    <w:lvl w:ilvl="6" w:tplc="BE288338">
      <w:numFmt w:val="bullet"/>
      <w:lvlText w:val="•"/>
      <w:lvlJc w:val="left"/>
      <w:pPr>
        <w:ind w:left="8655" w:hanging="233"/>
      </w:pPr>
      <w:rPr>
        <w:rFonts w:hint="default"/>
        <w:lang w:val="ru-RU" w:eastAsia="en-US" w:bidi="ar-SA"/>
      </w:rPr>
    </w:lvl>
    <w:lvl w:ilvl="7" w:tplc="71927670">
      <w:numFmt w:val="bullet"/>
      <w:lvlText w:val="•"/>
      <w:lvlJc w:val="left"/>
      <w:pPr>
        <w:ind w:left="9290" w:hanging="233"/>
      </w:pPr>
      <w:rPr>
        <w:rFonts w:hint="default"/>
        <w:lang w:val="ru-RU" w:eastAsia="en-US" w:bidi="ar-SA"/>
      </w:rPr>
    </w:lvl>
    <w:lvl w:ilvl="8" w:tplc="2CB815E4">
      <w:numFmt w:val="bullet"/>
      <w:lvlText w:val="•"/>
      <w:lvlJc w:val="left"/>
      <w:pPr>
        <w:ind w:left="9926" w:hanging="233"/>
      </w:pPr>
      <w:rPr>
        <w:rFonts w:hint="default"/>
        <w:lang w:val="ru-RU" w:eastAsia="en-US" w:bidi="ar-SA"/>
      </w:rPr>
    </w:lvl>
  </w:abstractNum>
  <w:abstractNum w:abstractNumId="36">
    <w:nsid w:val="76A6136D"/>
    <w:multiLevelType w:val="hybridMultilevel"/>
    <w:tmpl w:val="E67CB724"/>
    <w:lvl w:ilvl="0" w:tplc="6812F940">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BCD273C6">
      <w:numFmt w:val="bullet"/>
      <w:lvlText w:val="•"/>
      <w:lvlJc w:val="left"/>
      <w:pPr>
        <w:ind w:left="3334" w:hanging="360"/>
      </w:pPr>
      <w:rPr>
        <w:rFonts w:hint="default"/>
        <w:lang w:val="ru-RU" w:eastAsia="en-US" w:bidi="ar-SA"/>
      </w:rPr>
    </w:lvl>
    <w:lvl w:ilvl="2" w:tplc="16BC6882">
      <w:numFmt w:val="bullet"/>
      <w:lvlText w:val="•"/>
      <w:lvlJc w:val="left"/>
      <w:pPr>
        <w:ind w:left="4129" w:hanging="360"/>
      </w:pPr>
      <w:rPr>
        <w:rFonts w:hint="default"/>
        <w:lang w:val="ru-RU" w:eastAsia="en-US" w:bidi="ar-SA"/>
      </w:rPr>
    </w:lvl>
    <w:lvl w:ilvl="3" w:tplc="E320D0EC">
      <w:numFmt w:val="bullet"/>
      <w:lvlText w:val="•"/>
      <w:lvlJc w:val="left"/>
      <w:pPr>
        <w:ind w:left="4924" w:hanging="360"/>
      </w:pPr>
      <w:rPr>
        <w:rFonts w:hint="default"/>
        <w:lang w:val="ru-RU" w:eastAsia="en-US" w:bidi="ar-SA"/>
      </w:rPr>
    </w:lvl>
    <w:lvl w:ilvl="4" w:tplc="89806820">
      <w:numFmt w:val="bullet"/>
      <w:lvlText w:val="•"/>
      <w:lvlJc w:val="left"/>
      <w:pPr>
        <w:ind w:left="5719" w:hanging="360"/>
      </w:pPr>
      <w:rPr>
        <w:rFonts w:hint="default"/>
        <w:lang w:val="ru-RU" w:eastAsia="en-US" w:bidi="ar-SA"/>
      </w:rPr>
    </w:lvl>
    <w:lvl w:ilvl="5" w:tplc="F6282064">
      <w:numFmt w:val="bullet"/>
      <w:lvlText w:val="•"/>
      <w:lvlJc w:val="left"/>
      <w:pPr>
        <w:ind w:left="6514" w:hanging="360"/>
      </w:pPr>
      <w:rPr>
        <w:rFonts w:hint="default"/>
        <w:lang w:val="ru-RU" w:eastAsia="en-US" w:bidi="ar-SA"/>
      </w:rPr>
    </w:lvl>
    <w:lvl w:ilvl="6" w:tplc="E0E41F24">
      <w:numFmt w:val="bullet"/>
      <w:lvlText w:val="•"/>
      <w:lvlJc w:val="left"/>
      <w:pPr>
        <w:ind w:left="7309" w:hanging="360"/>
      </w:pPr>
      <w:rPr>
        <w:rFonts w:hint="default"/>
        <w:lang w:val="ru-RU" w:eastAsia="en-US" w:bidi="ar-SA"/>
      </w:rPr>
    </w:lvl>
    <w:lvl w:ilvl="7" w:tplc="120EEFBC">
      <w:numFmt w:val="bullet"/>
      <w:lvlText w:val="•"/>
      <w:lvlJc w:val="left"/>
      <w:pPr>
        <w:ind w:left="8104" w:hanging="360"/>
      </w:pPr>
      <w:rPr>
        <w:rFonts w:hint="default"/>
        <w:lang w:val="ru-RU" w:eastAsia="en-US" w:bidi="ar-SA"/>
      </w:rPr>
    </w:lvl>
    <w:lvl w:ilvl="8" w:tplc="81DC4808">
      <w:numFmt w:val="bullet"/>
      <w:lvlText w:val="•"/>
      <w:lvlJc w:val="left"/>
      <w:pPr>
        <w:ind w:left="8899" w:hanging="360"/>
      </w:pPr>
      <w:rPr>
        <w:rFonts w:hint="default"/>
        <w:lang w:val="ru-RU" w:eastAsia="en-US" w:bidi="ar-SA"/>
      </w:rPr>
    </w:lvl>
  </w:abstractNum>
  <w:abstractNum w:abstractNumId="37">
    <w:nsid w:val="78885C0A"/>
    <w:multiLevelType w:val="hybridMultilevel"/>
    <w:tmpl w:val="82C65446"/>
    <w:lvl w:ilvl="0" w:tplc="64CA31A2">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3E8B938">
      <w:numFmt w:val="bullet"/>
      <w:lvlText w:val="•"/>
      <w:lvlJc w:val="left"/>
      <w:pPr>
        <w:ind w:left="3874" w:hanging="360"/>
      </w:pPr>
      <w:rPr>
        <w:rFonts w:hint="default"/>
        <w:lang w:val="ru-RU" w:eastAsia="en-US" w:bidi="ar-SA"/>
      </w:rPr>
    </w:lvl>
    <w:lvl w:ilvl="2" w:tplc="382E9A6E">
      <w:numFmt w:val="bullet"/>
      <w:lvlText w:val="•"/>
      <w:lvlJc w:val="left"/>
      <w:pPr>
        <w:ind w:left="4609" w:hanging="360"/>
      </w:pPr>
      <w:rPr>
        <w:rFonts w:hint="default"/>
        <w:lang w:val="ru-RU" w:eastAsia="en-US" w:bidi="ar-SA"/>
      </w:rPr>
    </w:lvl>
    <w:lvl w:ilvl="3" w:tplc="DFC63B22">
      <w:numFmt w:val="bullet"/>
      <w:lvlText w:val="•"/>
      <w:lvlJc w:val="left"/>
      <w:pPr>
        <w:ind w:left="5344" w:hanging="360"/>
      </w:pPr>
      <w:rPr>
        <w:rFonts w:hint="default"/>
        <w:lang w:val="ru-RU" w:eastAsia="en-US" w:bidi="ar-SA"/>
      </w:rPr>
    </w:lvl>
    <w:lvl w:ilvl="4" w:tplc="DBA83476">
      <w:numFmt w:val="bullet"/>
      <w:lvlText w:val="•"/>
      <w:lvlJc w:val="left"/>
      <w:pPr>
        <w:ind w:left="6079" w:hanging="360"/>
      </w:pPr>
      <w:rPr>
        <w:rFonts w:hint="default"/>
        <w:lang w:val="ru-RU" w:eastAsia="en-US" w:bidi="ar-SA"/>
      </w:rPr>
    </w:lvl>
    <w:lvl w:ilvl="5" w:tplc="E966AEE6">
      <w:numFmt w:val="bullet"/>
      <w:lvlText w:val="•"/>
      <w:lvlJc w:val="left"/>
      <w:pPr>
        <w:ind w:left="6814" w:hanging="360"/>
      </w:pPr>
      <w:rPr>
        <w:rFonts w:hint="default"/>
        <w:lang w:val="ru-RU" w:eastAsia="en-US" w:bidi="ar-SA"/>
      </w:rPr>
    </w:lvl>
    <w:lvl w:ilvl="6" w:tplc="4DECAB4C">
      <w:numFmt w:val="bullet"/>
      <w:lvlText w:val="•"/>
      <w:lvlJc w:val="left"/>
      <w:pPr>
        <w:ind w:left="7549" w:hanging="360"/>
      </w:pPr>
      <w:rPr>
        <w:rFonts w:hint="default"/>
        <w:lang w:val="ru-RU" w:eastAsia="en-US" w:bidi="ar-SA"/>
      </w:rPr>
    </w:lvl>
    <w:lvl w:ilvl="7" w:tplc="00C4DF08">
      <w:numFmt w:val="bullet"/>
      <w:lvlText w:val="•"/>
      <w:lvlJc w:val="left"/>
      <w:pPr>
        <w:ind w:left="8284" w:hanging="360"/>
      </w:pPr>
      <w:rPr>
        <w:rFonts w:hint="default"/>
        <w:lang w:val="ru-RU" w:eastAsia="en-US" w:bidi="ar-SA"/>
      </w:rPr>
    </w:lvl>
    <w:lvl w:ilvl="8" w:tplc="F9E2024C">
      <w:numFmt w:val="bullet"/>
      <w:lvlText w:val="•"/>
      <w:lvlJc w:val="left"/>
      <w:pPr>
        <w:ind w:left="9019" w:hanging="360"/>
      </w:pPr>
      <w:rPr>
        <w:rFonts w:hint="default"/>
        <w:lang w:val="ru-RU" w:eastAsia="en-US" w:bidi="ar-SA"/>
      </w:rPr>
    </w:lvl>
  </w:abstractNum>
  <w:num w:numId="1">
    <w:abstractNumId w:val="6"/>
  </w:num>
  <w:num w:numId="2">
    <w:abstractNumId w:val="4"/>
  </w:num>
  <w:num w:numId="3">
    <w:abstractNumId w:val="37"/>
  </w:num>
  <w:num w:numId="4">
    <w:abstractNumId w:val="16"/>
  </w:num>
  <w:num w:numId="5">
    <w:abstractNumId w:val="36"/>
  </w:num>
  <w:num w:numId="6">
    <w:abstractNumId w:val="34"/>
  </w:num>
  <w:num w:numId="7">
    <w:abstractNumId w:val="33"/>
  </w:num>
  <w:num w:numId="8">
    <w:abstractNumId w:val="9"/>
  </w:num>
  <w:num w:numId="9">
    <w:abstractNumId w:val="0"/>
  </w:num>
  <w:num w:numId="10">
    <w:abstractNumId w:val="15"/>
  </w:num>
  <w:num w:numId="11">
    <w:abstractNumId w:val="27"/>
  </w:num>
  <w:num w:numId="12">
    <w:abstractNumId w:val="17"/>
  </w:num>
  <w:num w:numId="13">
    <w:abstractNumId w:val="14"/>
  </w:num>
  <w:num w:numId="14">
    <w:abstractNumId w:val="20"/>
  </w:num>
  <w:num w:numId="15">
    <w:abstractNumId w:val="3"/>
  </w:num>
  <w:num w:numId="16">
    <w:abstractNumId w:val="12"/>
  </w:num>
  <w:num w:numId="17">
    <w:abstractNumId w:val="25"/>
  </w:num>
  <w:num w:numId="18">
    <w:abstractNumId w:val="26"/>
  </w:num>
  <w:num w:numId="19">
    <w:abstractNumId w:val="29"/>
  </w:num>
  <w:num w:numId="20">
    <w:abstractNumId w:val="5"/>
  </w:num>
  <w:num w:numId="21">
    <w:abstractNumId w:val="11"/>
  </w:num>
  <w:num w:numId="22">
    <w:abstractNumId w:val="28"/>
  </w:num>
  <w:num w:numId="23">
    <w:abstractNumId w:val="19"/>
  </w:num>
  <w:num w:numId="24">
    <w:abstractNumId w:val="22"/>
  </w:num>
  <w:num w:numId="25">
    <w:abstractNumId w:val="24"/>
  </w:num>
  <w:num w:numId="26">
    <w:abstractNumId w:val="30"/>
  </w:num>
  <w:num w:numId="27">
    <w:abstractNumId w:val="10"/>
  </w:num>
  <w:num w:numId="28">
    <w:abstractNumId w:val="23"/>
  </w:num>
  <w:num w:numId="29">
    <w:abstractNumId w:val="2"/>
  </w:num>
  <w:num w:numId="30">
    <w:abstractNumId w:val="7"/>
  </w:num>
  <w:num w:numId="31">
    <w:abstractNumId w:val="8"/>
  </w:num>
  <w:num w:numId="32">
    <w:abstractNumId w:val="13"/>
  </w:num>
  <w:num w:numId="33">
    <w:abstractNumId w:val="1"/>
  </w:num>
  <w:num w:numId="34">
    <w:abstractNumId w:val="31"/>
  </w:num>
  <w:num w:numId="35">
    <w:abstractNumId w:val="32"/>
  </w:num>
  <w:num w:numId="36">
    <w:abstractNumId w:val="18"/>
  </w:num>
  <w:num w:numId="37">
    <w:abstractNumId w:val="35"/>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51"/>
    <w:rsid w:val="000B2D1D"/>
    <w:rsid w:val="001711F2"/>
    <w:rsid w:val="00192D51"/>
    <w:rsid w:val="0019391C"/>
    <w:rsid w:val="00245818"/>
    <w:rsid w:val="003C1BED"/>
    <w:rsid w:val="00460E6F"/>
    <w:rsid w:val="00535D53"/>
    <w:rsid w:val="005C7E40"/>
    <w:rsid w:val="005E1FD3"/>
    <w:rsid w:val="006057EE"/>
    <w:rsid w:val="006E692D"/>
    <w:rsid w:val="00726F5F"/>
    <w:rsid w:val="007405E2"/>
    <w:rsid w:val="00763371"/>
    <w:rsid w:val="007E1F7C"/>
    <w:rsid w:val="00882AC8"/>
    <w:rsid w:val="0092487F"/>
    <w:rsid w:val="009251AA"/>
    <w:rsid w:val="00975483"/>
    <w:rsid w:val="00985363"/>
    <w:rsid w:val="009B0757"/>
    <w:rsid w:val="00A47D56"/>
    <w:rsid w:val="00AA4F7F"/>
    <w:rsid w:val="00B367CF"/>
    <w:rsid w:val="00B81D78"/>
    <w:rsid w:val="00CA5BCB"/>
    <w:rsid w:val="00E51E71"/>
    <w:rsid w:val="00E7029C"/>
    <w:rsid w:val="00E808D3"/>
    <w:rsid w:val="00FE2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jc w:val="both"/>
    </w:pPr>
    <w:rPr>
      <w:sz w:val="28"/>
      <w:szCs w:val="28"/>
    </w:rPr>
  </w:style>
  <w:style w:type="paragraph" w:styleId="a4">
    <w:name w:val="List Paragraph"/>
    <w:basedOn w:val="a"/>
    <w:uiPriority w:val="1"/>
    <w:qFormat/>
    <w:pPr>
      <w:ind w:left="99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0E6F"/>
    <w:rPr>
      <w:rFonts w:ascii="Tahoma" w:hAnsi="Tahoma" w:cs="Tahoma"/>
      <w:sz w:val="16"/>
      <w:szCs w:val="16"/>
    </w:rPr>
  </w:style>
  <w:style w:type="character" w:customStyle="1" w:styleId="a6">
    <w:name w:val="Текст выноски Знак"/>
    <w:basedOn w:val="a0"/>
    <w:link w:val="a5"/>
    <w:uiPriority w:val="99"/>
    <w:semiHidden/>
    <w:rsid w:val="00460E6F"/>
    <w:rPr>
      <w:rFonts w:ascii="Tahoma" w:eastAsia="Times New Roman" w:hAnsi="Tahoma" w:cs="Tahoma"/>
      <w:sz w:val="16"/>
      <w:szCs w:val="16"/>
      <w:lang w:val="ru-RU"/>
    </w:rPr>
  </w:style>
  <w:style w:type="character" w:styleId="a7">
    <w:name w:val="Hyperlink"/>
    <w:basedOn w:val="a0"/>
    <w:uiPriority w:val="99"/>
    <w:unhideWhenUsed/>
    <w:rsid w:val="00E51E71"/>
    <w:rPr>
      <w:color w:val="0000FF"/>
      <w:u w:val="single"/>
    </w:rPr>
  </w:style>
  <w:style w:type="character" w:customStyle="1" w:styleId="docexpired1">
    <w:name w:val="doc__expired1"/>
    <w:basedOn w:val="a0"/>
    <w:rsid w:val="00E51E71"/>
    <w:rPr>
      <w:color w:val="CCCCCC"/>
    </w:rPr>
  </w:style>
  <w:style w:type="paragraph" w:customStyle="1" w:styleId="ConsPlusNormal">
    <w:name w:val="ConsPlusNormal"/>
    <w:rsid w:val="009B0757"/>
    <w:rPr>
      <w:rFonts w:ascii="Calibri" w:eastAsia="Times New Roman" w:hAnsi="Calibri" w:cs="Calibri"/>
      <w:lang w:val="ru-RU" w:eastAsia="ru-RU"/>
    </w:rPr>
  </w:style>
  <w:style w:type="paragraph" w:customStyle="1" w:styleId="ConsPlusNonformat">
    <w:name w:val="ConsPlusNonformat"/>
    <w:rsid w:val="009B0757"/>
    <w:rPr>
      <w:rFonts w:ascii="Courier New" w:eastAsia="Times New Roman" w:hAnsi="Courier New" w:cs="Courier New"/>
      <w:sz w:val="20"/>
      <w:lang w:val="ru-RU" w:eastAsia="ru-RU"/>
    </w:rPr>
  </w:style>
  <w:style w:type="paragraph" w:customStyle="1" w:styleId="ConsPlusTitle">
    <w:name w:val="ConsPlusTitle"/>
    <w:rsid w:val="009B0757"/>
    <w:rPr>
      <w:rFonts w:ascii="Calibri" w:eastAsia="Times New Roman" w:hAnsi="Calibri" w:cs="Calibri"/>
      <w:b/>
      <w:lang w:val="ru-RU" w:eastAsia="ru-RU"/>
    </w:rPr>
  </w:style>
  <w:style w:type="paragraph" w:customStyle="1" w:styleId="ConsPlusCell">
    <w:name w:val="ConsPlusCell"/>
    <w:rsid w:val="009B0757"/>
    <w:rPr>
      <w:rFonts w:ascii="Courier New" w:eastAsia="Times New Roman" w:hAnsi="Courier New" w:cs="Courier New"/>
      <w:sz w:val="20"/>
      <w:lang w:val="ru-RU" w:eastAsia="ru-RU"/>
    </w:rPr>
  </w:style>
  <w:style w:type="paragraph" w:customStyle="1" w:styleId="ConsPlusDocList">
    <w:name w:val="ConsPlusDocList"/>
    <w:rsid w:val="009B0757"/>
    <w:rPr>
      <w:rFonts w:ascii="Calibri" w:eastAsia="Times New Roman" w:hAnsi="Calibri" w:cs="Calibri"/>
      <w:lang w:val="ru-RU" w:eastAsia="ru-RU"/>
    </w:rPr>
  </w:style>
  <w:style w:type="paragraph" w:customStyle="1" w:styleId="ConsPlusTitlePage">
    <w:name w:val="ConsPlusTitlePage"/>
    <w:rsid w:val="009B0757"/>
    <w:rPr>
      <w:rFonts w:ascii="Tahoma" w:eastAsia="Times New Roman" w:hAnsi="Tahoma" w:cs="Tahoma"/>
      <w:sz w:val="20"/>
      <w:lang w:val="ru-RU" w:eastAsia="ru-RU"/>
    </w:rPr>
  </w:style>
  <w:style w:type="paragraph" w:customStyle="1" w:styleId="ConsPlusJurTerm">
    <w:name w:val="ConsPlusJurTerm"/>
    <w:rsid w:val="009B0757"/>
    <w:rPr>
      <w:rFonts w:ascii="Tahoma" w:eastAsia="Times New Roman" w:hAnsi="Tahoma" w:cs="Tahoma"/>
      <w:sz w:val="26"/>
      <w:lang w:val="ru-RU" w:eastAsia="ru-RU"/>
    </w:rPr>
  </w:style>
  <w:style w:type="paragraph" w:customStyle="1" w:styleId="ConsPlusTextList">
    <w:name w:val="ConsPlusTextList"/>
    <w:rsid w:val="009B0757"/>
    <w:rPr>
      <w:rFonts w:ascii="Arial" w:eastAsia="Times New Roman" w:hAnsi="Arial" w:cs="Arial"/>
      <w:sz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jc w:val="both"/>
    </w:pPr>
    <w:rPr>
      <w:sz w:val="28"/>
      <w:szCs w:val="28"/>
    </w:rPr>
  </w:style>
  <w:style w:type="paragraph" w:styleId="a4">
    <w:name w:val="List Paragraph"/>
    <w:basedOn w:val="a"/>
    <w:uiPriority w:val="1"/>
    <w:qFormat/>
    <w:pPr>
      <w:ind w:left="99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0E6F"/>
    <w:rPr>
      <w:rFonts w:ascii="Tahoma" w:hAnsi="Tahoma" w:cs="Tahoma"/>
      <w:sz w:val="16"/>
      <w:szCs w:val="16"/>
    </w:rPr>
  </w:style>
  <w:style w:type="character" w:customStyle="1" w:styleId="a6">
    <w:name w:val="Текст выноски Знак"/>
    <w:basedOn w:val="a0"/>
    <w:link w:val="a5"/>
    <w:uiPriority w:val="99"/>
    <w:semiHidden/>
    <w:rsid w:val="00460E6F"/>
    <w:rPr>
      <w:rFonts w:ascii="Tahoma" w:eastAsia="Times New Roman" w:hAnsi="Tahoma" w:cs="Tahoma"/>
      <w:sz w:val="16"/>
      <w:szCs w:val="16"/>
      <w:lang w:val="ru-RU"/>
    </w:rPr>
  </w:style>
  <w:style w:type="character" w:styleId="a7">
    <w:name w:val="Hyperlink"/>
    <w:basedOn w:val="a0"/>
    <w:uiPriority w:val="99"/>
    <w:unhideWhenUsed/>
    <w:rsid w:val="00E51E71"/>
    <w:rPr>
      <w:color w:val="0000FF"/>
      <w:u w:val="single"/>
    </w:rPr>
  </w:style>
  <w:style w:type="character" w:customStyle="1" w:styleId="docexpired1">
    <w:name w:val="doc__expired1"/>
    <w:basedOn w:val="a0"/>
    <w:rsid w:val="00E51E71"/>
    <w:rPr>
      <w:color w:val="CCCCCC"/>
    </w:rPr>
  </w:style>
  <w:style w:type="paragraph" w:customStyle="1" w:styleId="ConsPlusNormal">
    <w:name w:val="ConsPlusNormal"/>
    <w:rsid w:val="009B0757"/>
    <w:rPr>
      <w:rFonts w:ascii="Calibri" w:eastAsia="Times New Roman" w:hAnsi="Calibri" w:cs="Calibri"/>
      <w:lang w:val="ru-RU" w:eastAsia="ru-RU"/>
    </w:rPr>
  </w:style>
  <w:style w:type="paragraph" w:customStyle="1" w:styleId="ConsPlusNonformat">
    <w:name w:val="ConsPlusNonformat"/>
    <w:rsid w:val="009B0757"/>
    <w:rPr>
      <w:rFonts w:ascii="Courier New" w:eastAsia="Times New Roman" w:hAnsi="Courier New" w:cs="Courier New"/>
      <w:sz w:val="20"/>
      <w:lang w:val="ru-RU" w:eastAsia="ru-RU"/>
    </w:rPr>
  </w:style>
  <w:style w:type="paragraph" w:customStyle="1" w:styleId="ConsPlusTitle">
    <w:name w:val="ConsPlusTitle"/>
    <w:rsid w:val="009B0757"/>
    <w:rPr>
      <w:rFonts w:ascii="Calibri" w:eastAsia="Times New Roman" w:hAnsi="Calibri" w:cs="Calibri"/>
      <w:b/>
      <w:lang w:val="ru-RU" w:eastAsia="ru-RU"/>
    </w:rPr>
  </w:style>
  <w:style w:type="paragraph" w:customStyle="1" w:styleId="ConsPlusCell">
    <w:name w:val="ConsPlusCell"/>
    <w:rsid w:val="009B0757"/>
    <w:rPr>
      <w:rFonts w:ascii="Courier New" w:eastAsia="Times New Roman" w:hAnsi="Courier New" w:cs="Courier New"/>
      <w:sz w:val="20"/>
      <w:lang w:val="ru-RU" w:eastAsia="ru-RU"/>
    </w:rPr>
  </w:style>
  <w:style w:type="paragraph" w:customStyle="1" w:styleId="ConsPlusDocList">
    <w:name w:val="ConsPlusDocList"/>
    <w:rsid w:val="009B0757"/>
    <w:rPr>
      <w:rFonts w:ascii="Calibri" w:eastAsia="Times New Roman" w:hAnsi="Calibri" w:cs="Calibri"/>
      <w:lang w:val="ru-RU" w:eastAsia="ru-RU"/>
    </w:rPr>
  </w:style>
  <w:style w:type="paragraph" w:customStyle="1" w:styleId="ConsPlusTitlePage">
    <w:name w:val="ConsPlusTitlePage"/>
    <w:rsid w:val="009B0757"/>
    <w:rPr>
      <w:rFonts w:ascii="Tahoma" w:eastAsia="Times New Roman" w:hAnsi="Tahoma" w:cs="Tahoma"/>
      <w:sz w:val="20"/>
      <w:lang w:val="ru-RU" w:eastAsia="ru-RU"/>
    </w:rPr>
  </w:style>
  <w:style w:type="paragraph" w:customStyle="1" w:styleId="ConsPlusJurTerm">
    <w:name w:val="ConsPlusJurTerm"/>
    <w:rsid w:val="009B0757"/>
    <w:rPr>
      <w:rFonts w:ascii="Tahoma" w:eastAsia="Times New Roman" w:hAnsi="Tahoma" w:cs="Tahoma"/>
      <w:sz w:val="26"/>
      <w:lang w:val="ru-RU" w:eastAsia="ru-RU"/>
    </w:rPr>
  </w:style>
  <w:style w:type="paragraph" w:customStyle="1" w:styleId="ConsPlusTextList">
    <w:name w:val="ConsPlusTextList"/>
    <w:rsid w:val="009B0757"/>
    <w:rPr>
      <w:rFonts w:ascii="Arial" w:eastAsia="Times New Roman" w:hAnsi="Arial" w:cs="Arial"/>
      <w:sz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53009&amp;dst=100031" TargetMode="External"/><Relationship Id="rId21" Type="http://schemas.openxmlformats.org/officeDocument/2006/relationships/hyperlink" Target="https://login.consultant.ru/link/?req=doc&amp;base=RLAW140&amp;n=153009&amp;dst=100031" TargetMode="External"/><Relationship Id="rId42" Type="http://schemas.openxmlformats.org/officeDocument/2006/relationships/hyperlink" Target="https://login.consultant.ru/link/?req=doc&amp;base=RLAW140&amp;n=153009&amp;dst=100031" TargetMode="External"/><Relationship Id="rId47" Type="http://schemas.openxmlformats.org/officeDocument/2006/relationships/hyperlink" Target="https://login.consultant.ru/link/?req=doc&amp;base=RLAW140&amp;n=153009&amp;dst=100031" TargetMode="External"/><Relationship Id="rId63" Type="http://schemas.openxmlformats.org/officeDocument/2006/relationships/hyperlink" Target="https://login.consultant.ru/link/?req=doc&amp;base=RLAW140&amp;n=153009&amp;dst=100031" TargetMode="External"/><Relationship Id="rId68" Type="http://schemas.openxmlformats.org/officeDocument/2006/relationships/hyperlink" Target="https://login.consultant.ru/link/?req=doc&amp;base=RLAW140&amp;n=153009&amp;dst=100031" TargetMode="External"/><Relationship Id="rId84" Type="http://schemas.openxmlformats.org/officeDocument/2006/relationships/hyperlink" Target="https://login.consultant.ru/link/?req=doc&amp;base=RLAW140&amp;n=153009&amp;dst=100031" TargetMode="External"/><Relationship Id="rId89" Type="http://schemas.openxmlformats.org/officeDocument/2006/relationships/hyperlink" Target="https://login.consultant.ru/link/?req=doc&amp;base=RLAW140&amp;n=153009&amp;dst=100031" TargetMode="External"/><Relationship Id="rId112" Type="http://schemas.openxmlformats.org/officeDocument/2006/relationships/hyperlink" Target="https://login.consultant.ru/link/?req=doc&amp;base=RLAW140&amp;n=153009&amp;dst=100031" TargetMode="External"/><Relationship Id="rId133" Type="http://schemas.openxmlformats.org/officeDocument/2006/relationships/hyperlink" Target="https://login.consultant.ru/link/?req=doc&amp;base=RLAW140&amp;n=169689&amp;dst=100037" TargetMode="External"/><Relationship Id="rId138" Type="http://schemas.openxmlformats.org/officeDocument/2006/relationships/hyperlink" Target="https://login.consultant.ru/link/?req=doc&amp;base=LAW&amp;n=469774&amp;dst=6690" TargetMode="External"/><Relationship Id="rId154" Type="http://schemas.openxmlformats.org/officeDocument/2006/relationships/hyperlink" Target="https://login.consultant.ru/link/?req=doc&amp;base=LAW&amp;n=482669&amp;date=14.08.2024&amp;dst=100275&amp;field=134" TargetMode="External"/><Relationship Id="rId159" Type="http://schemas.openxmlformats.org/officeDocument/2006/relationships/hyperlink" Target="https://login.consultant.ru/link/?req=doc&amp;base=LAW&amp;n=482062&amp;date=14.08.2024&amp;dst=101916&amp;field=134" TargetMode="External"/><Relationship Id="rId175" Type="http://schemas.openxmlformats.org/officeDocument/2006/relationships/hyperlink" Target="https://login.consultant.ru/link/?req=doc&amp;base=LAW&amp;n=482062&amp;date=14.08.2024&amp;dst=101916&amp;field=134" TargetMode="External"/><Relationship Id="rId170" Type="http://schemas.openxmlformats.org/officeDocument/2006/relationships/hyperlink" Target="https://login.consultant.ru/link/?req=doc&amp;base=LAW&amp;n=482062&amp;date=14.08.2024&amp;dst=101916&amp;field=134" TargetMode="External"/><Relationship Id="rId191" Type="http://schemas.openxmlformats.org/officeDocument/2006/relationships/hyperlink" Target="https://login.consultant.ru/link/?req=doc&amp;base=LAW&amp;n=482062&amp;date=14.08.2024&amp;dst=101916&amp;field=134" TargetMode="External"/><Relationship Id="rId16" Type="http://schemas.openxmlformats.org/officeDocument/2006/relationships/hyperlink" Target="https://login.consultant.ru/link/?req=doc&amp;base=LAW&amp;n=469774&amp;dst=6774" TargetMode="External"/><Relationship Id="rId107" Type="http://schemas.openxmlformats.org/officeDocument/2006/relationships/hyperlink" Target="https://login.consultant.ru/link/?req=doc&amp;base=RLAW140&amp;n=153009&amp;dst=100031" TargetMode="External"/><Relationship Id="rId11" Type="http://schemas.openxmlformats.org/officeDocument/2006/relationships/hyperlink" Target="https://login.consultant.ru/link/?req=doc&amp;base=LAW&amp;n=431880&amp;dst=5" TargetMode="External"/><Relationship Id="rId32" Type="http://schemas.openxmlformats.org/officeDocument/2006/relationships/hyperlink" Target="https://login.consultant.ru/link/?req=doc&amp;base=RLAW140&amp;n=153009&amp;dst=100031" TargetMode="External"/><Relationship Id="rId37" Type="http://schemas.openxmlformats.org/officeDocument/2006/relationships/hyperlink" Target="https://login.consultant.ru/link/?req=doc&amp;base=RLAW140&amp;n=153009&amp;dst=100031" TargetMode="External"/><Relationship Id="rId53" Type="http://schemas.openxmlformats.org/officeDocument/2006/relationships/hyperlink" Target="https://login.consultant.ru/link/?req=doc&amp;base=RLAW140&amp;n=153009&amp;dst=100031" TargetMode="External"/><Relationship Id="rId58" Type="http://schemas.openxmlformats.org/officeDocument/2006/relationships/hyperlink" Target="https://login.consultant.ru/link/?req=doc&amp;base=RLAW140&amp;n=153009&amp;dst=100031" TargetMode="External"/><Relationship Id="rId74" Type="http://schemas.openxmlformats.org/officeDocument/2006/relationships/hyperlink" Target="https://login.consultant.ru/link/?req=doc&amp;base=RLAW140&amp;n=153009&amp;dst=100031" TargetMode="External"/><Relationship Id="rId79" Type="http://schemas.openxmlformats.org/officeDocument/2006/relationships/hyperlink" Target="https://login.consultant.ru/link/?req=doc&amp;base=RLAW140&amp;n=153009&amp;dst=100031" TargetMode="External"/><Relationship Id="rId102" Type="http://schemas.openxmlformats.org/officeDocument/2006/relationships/hyperlink" Target="https://login.consultant.ru/link/?req=doc&amp;base=RLAW140&amp;n=153009&amp;dst=100031" TargetMode="External"/><Relationship Id="rId123" Type="http://schemas.openxmlformats.org/officeDocument/2006/relationships/hyperlink" Target="https://login.consultant.ru/link/?req=doc&amp;base=LAW&amp;n=469774&amp;dst=6695" TargetMode="External"/><Relationship Id="rId128" Type="http://schemas.openxmlformats.org/officeDocument/2006/relationships/hyperlink" Target="https://login.consultant.ru/link/?req=doc&amp;base=RLAW140&amp;n=169689&amp;dst=100037" TargetMode="External"/><Relationship Id="rId144" Type="http://schemas.openxmlformats.org/officeDocument/2006/relationships/hyperlink" Target="https://login.consultant.ru/link/?req=doc&amp;base=RLAW140&amp;n=169689&amp;dst=100037" TargetMode="External"/><Relationship Id="rId149" Type="http://schemas.openxmlformats.org/officeDocument/2006/relationships/hyperlink" Target="https://login.consultant.ru/link/?req=doc&amp;base=RLAW140&amp;n=169689&amp;dst=100037" TargetMode="External"/><Relationship Id="rId5" Type="http://schemas.openxmlformats.org/officeDocument/2006/relationships/webSettings" Target="webSettings.xml"/><Relationship Id="rId90" Type="http://schemas.openxmlformats.org/officeDocument/2006/relationships/hyperlink" Target="https://login.consultant.ru/link/?req=doc&amp;base=RLAW140&amp;n=153009&amp;dst=100031" TargetMode="External"/><Relationship Id="rId95" Type="http://schemas.openxmlformats.org/officeDocument/2006/relationships/hyperlink" Target="https://login.consultant.ru/link/?req=doc&amp;base=RLAW140&amp;n=153009&amp;dst=100031" TargetMode="External"/><Relationship Id="rId160" Type="http://schemas.openxmlformats.org/officeDocument/2006/relationships/hyperlink" Target="https://login.consultant.ru/link/?req=doc&amp;base=LAW&amp;n=482062&amp;date=14.08.2024&amp;dst=101916&amp;field=134" TargetMode="External"/><Relationship Id="rId165" Type="http://schemas.openxmlformats.org/officeDocument/2006/relationships/hyperlink" Target="https://login.consultant.ru/link/?req=doc&amp;base=LAW&amp;n=482062&amp;date=14.08.2024&amp;dst=101916&amp;field=134" TargetMode="External"/><Relationship Id="rId181" Type="http://schemas.openxmlformats.org/officeDocument/2006/relationships/hyperlink" Target="https://login.consultant.ru/link/?req=doc&amp;base=LAW&amp;n=482062&amp;date=14.08.2024&amp;dst=101916&amp;field=134" TargetMode="External"/><Relationship Id="rId186" Type="http://schemas.openxmlformats.org/officeDocument/2006/relationships/hyperlink" Target="https://login.consultant.ru/link/?req=doc&amp;base=LAW&amp;n=482062&amp;date=14.08.2024&amp;dst=101916&amp;field=134" TargetMode="External"/><Relationship Id="rId22" Type="http://schemas.openxmlformats.org/officeDocument/2006/relationships/hyperlink" Target="https://login.consultant.ru/link/?req=doc&amp;base=RLAW140&amp;n=153009&amp;dst=100031" TargetMode="External"/><Relationship Id="rId27" Type="http://schemas.openxmlformats.org/officeDocument/2006/relationships/hyperlink" Target="https://login.consultant.ru/link/?req=doc&amp;base=RLAW140&amp;n=153009&amp;dst=100031" TargetMode="External"/><Relationship Id="rId43" Type="http://schemas.openxmlformats.org/officeDocument/2006/relationships/hyperlink" Target="https://login.consultant.ru/link/?req=doc&amp;base=RLAW140&amp;n=153009&amp;dst=100031" TargetMode="External"/><Relationship Id="rId48" Type="http://schemas.openxmlformats.org/officeDocument/2006/relationships/hyperlink" Target="https://login.consultant.ru/link/?req=doc&amp;base=RLAW140&amp;n=153009&amp;dst=100031" TargetMode="External"/><Relationship Id="rId64" Type="http://schemas.openxmlformats.org/officeDocument/2006/relationships/hyperlink" Target="https://login.consultant.ru/link/?req=doc&amp;base=RLAW140&amp;n=153009&amp;dst=100031" TargetMode="External"/><Relationship Id="rId69" Type="http://schemas.openxmlformats.org/officeDocument/2006/relationships/hyperlink" Target="https://login.consultant.ru/link/?req=doc&amp;base=RLAW140&amp;n=153009&amp;dst=100031" TargetMode="External"/><Relationship Id="rId113" Type="http://schemas.openxmlformats.org/officeDocument/2006/relationships/hyperlink" Target="https://login.consultant.ru/link/?req=doc&amp;base=RLAW140&amp;n=153009&amp;dst=100031" TargetMode="External"/><Relationship Id="rId118" Type="http://schemas.openxmlformats.org/officeDocument/2006/relationships/hyperlink" Target="https://login.consultant.ru/link/?req=doc&amp;base=RLAW140&amp;n=153009&amp;dst=100031" TargetMode="External"/><Relationship Id="rId134" Type="http://schemas.openxmlformats.org/officeDocument/2006/relationships/hyperlink" Target="https://login.consultant.ru/link/?req=doc&amp;base=RLAW140&amp;n=169689&amp;dst=100037" TargetMode="External"/><Relationship Id="rId139" Type="http://schemas.openxmlformats.org/officeDocument/2006/relationships/hyperlink" Target="https://login.consultant.ru/link/?req=doc&amp;base=LAW&amp;n=469774&amp;dst=6695" TargetMode="External"/><Relationship Id="rId80" Type="http://schemas.openxmlformats.org/officeDocument/2006/relationships/hyperlink" Target="https://login.consultant.ru/link/?req=doc&amp;base=RLAW140&amp;n=153009&amp;dst=100031" TargetMode="External"/><Relationship Id="rId85" Type="http://schemas.openxmlformats.org/officeDocument/2006/relationships/hyperlink" Target="https://login.consultant.ru/link/?req=doc&amp;base=RLAW140&amp;n=153009&amp;dst=100031" TargetMode="External"/><Relationship Id="rId150" Type="http://schemas.openxmlformats.org/officeDocument/2006/relationships/hyperlink" Target="https://login.consultant.ru/link/?req=doc&amp;base=RLAW140&amp;n=169689&amp;dst=100037" TargetMode="External"/><Relationship Id="rId155" Type="http://schemas.openxmlformats.org/officeDocument/2006/relationships/hyperlink" Target="https://login.consultant.ru/link/?req=doc&amp;base=LAW&amp;n=482062&amp;date=14.08.2024&amp;dst=101916&amp;field=134" TargetMode="External"/><Relationship Id="rId171" Type="http://schemas.openxmlformats.org/officeDocument/2006/relationships/hyperlink" Target="https://login.consultant.ru/link/?req=doc&amp;base=LAW&amp;n=150725&amp;date=14.08.2024&amp;dst=100010&amp;field=134" TargetMode="External"/><Relationship Id="rId176" Type="http://schemas.openxmlformats.org/officeDocument/2006/relationships/hyperlink" Target="https://login.consultant.ru/link/?req=doc&amp;base=LAW&amp;n=482062&amp;date=14.08.2024&amp;dst=101916&amp;field=134" TargetMode="External"/><Relationship Id="rId192" Type="http://schemas.openxmlformats.org/officeDocument/2006/relationships/image" Target="media/image2.png"/><Relationship Id="rId12" Type="http://schemas.openxmlformats.org/officeDocument/2006/relationships/hyperlink" Target="https://login.consultant.ru/link/?req=doc&amp;base=LAW&amp;n=431880&amp;dst=100268" TargetMode="External"/><Relationship Id="rId17" Type="http://schemas.openxmlformats.org/officeDocument/2006/relationships/hyperlink" Target="https://login.consultant.ru/link/?req=doc&amp;base=RLAW140&amp;n=153009&amp;dst=100025" TargetMode="External"/><Relationship Id="rId33" Type="http://schemas.openxmlformats.org/officeDocument/2006/relationships/hyperlink" Target="https://login.consultant.ru/link/?req=doc&amp;base=RLAW140&amp;n=153009&amp;dst=100031" TargetMode="External"/><Relationship Id="rId38" Type="http://schemas.openxmlformats.org/officeDocument/2006/relationships/hyperlink" Target="https://login.consultant.ru/link/?req=doc&amp;base=RLAW140&amp;n=153009&amp;dst=100031" TargetMode="External"/><Relationship Id="rId59" Type="http://schemas.openxmlformats.org/officeDocument/2006/relationships/hyperlink" Target="https://login.consultant.ru/link/?req=doc&amp;base=RLAW140&amp;n=153009&amp;dst=100031" TargetMode="External"/><Relationship Id="rId103" Type="http://schemas.openxmlformats.org/officeDocument/2006/relationships/hyperlink" Target="https://login.consultant.ru/link/?req=doc&amp;base=RLAW140&amp;n=153009&amp;dst=100031" TargetMode="External"/><Relationship Id="rId108" Type="http://schemas.openxmlformats.org/officeDocument/2006/relationships/hyperlink" Target="https://login.consultant.ru/link/?req=doc&amp;base=RLAW140&amp;n=153009&amp;dst=100031" TargetMode="External"/><Relationship Id="rId124" Type="http://schemas.openxmlformats.org/officeDocument/2006/relationships/hyperlink" Target="https://login.consultant.ru/link/?req=doc&amp;base=RLAW140&amp;n=169689&amp;dst=100037" TargetMode="External"/><Relationship Id="rId129" Type="http://schemas.openxmlformats.org/officeDocument/2006/relationships/hyperlink" Target="https://login.consultant.ru/link/?req=doc&amp;base=RLAW140&amp;n=169689&amp;dst=100037" TargetMode="External"/><Relationship Id="rId54" Type="http://schemas.openxmlformats.org/officeDocument/2006/relationships/hyperlink" Target="https://login.consultant.ru/link/?req=doc&amp;base=RLAW140&amp;n=153009&amp;dst=100031" TargetMode="External"/><Relationship Id="rId70" Type="http://schemas.openxmlformats.org/officeDocument/2006/relationships/hyperlink" Target="https://login.consultant.ru/link/?req=doc&amp;base=RLAW140&amp;n=153009&amp;dst=100031" TargetMode="External"/><Relationship Id="rId75" Type="http://schemas.openxmlformats.org/officeDocument/2006/relationships/hyperlink" Target="https://login.consultant.ru/link/?req=doc&amp;base=RLAW140&amp;n=153009&amp;dst=100031" TargetMode="External"/><Relationship Id="rId91" Type="http://schemas.openxmlformats.org/officeDocument/2006/relationships/hyperlink" Target="https://login.consultant.ru/link/?req=doc&amp;base=RLAW140&amp;n=153009&amp;dst=100031" TargetMode="External"/><Relationship Id="rId96" Type="http://schemas.openxmlformats.org/officeDocument/2006/relationships/hyperlink" Target="https://login.consultant.ru/link/?req=doc&amp;base=RLAW140&amp;n=153009&amp;dst=100031" TargetMode="External"/><Relationship Id="rId140" Type="http://schemas.openxmlformats.org/officeDocument/2006/relationships/hyperlink" Target="https://login.consultant.ru/link/?req=doc&amp;base=RLAW140&amp;n=169689&amp;dst=100037" TargetMode="External"/><Relationship Id="rId145" Type="http://schemas.openxmlformats.org/officeDocument/2006/relationships/hyperlink" Target="https://login.consultant.ru/link/?req=doc&amp;base=RLAW140&amp;n=169689&amp;dst=100037" TargetMode="External"/><Relationship Id="rId161" Type="http://schemas.openxmlformats.org/officeDocument/2006/relationships/hyperlink" Target="https://login.consultant.ru/link/?req=doc&amp;base=LAW&amp;n=482062&amp;date=14.08.2024&amp;dst=101916&amp;field=134" TargetMode="External"/><Relationship Id="rId166" Type="http://schemas.openxmlformats.org/officeDocument/2006/relationships/hyperlink" Target="https://login.consultant.ru/link/?req=doc&amp;base=LAW&amp;n=482062&amp;date=14.08.2024&amp;dst=101916&amp;field=134" TargetMode="External"/><Relationship Id="rId182" Type="http://schemas.openxmlformats.org/officeDocument/2006/relationships/hyperlink" Target="https://login.consultant.ru/link/?req=doc&amp;base=LAW&amp;n=482062&amp;date=14.08.2024&amp;dst=101916&amp;field=134" TargetMode="External"/><Relationship Id="rId187" Type="http://schemas.openxmlformats.org/officeDocument/2006/relationships/hyperlink" Target="https://login.consultant.ru/link/?req=doc&amp;base=LAW&amp;n=150725&amp;date=14.08.2024&amp;dst=100010&amp;field=134"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login.consultant.ru/link/?req=doc&amp;base=RLAW140&amp;n=153009&amp;dst=100031" TargetMode="External"/><Relationship Id="rId28" Type="http://schemas.openxmlformats.org/officeDocument/2006/relationships/hyperlink" Target="https://login.consultant.ru/link/?req=doc&amp;base=RLAW140&amp;n=153009&amp;dst=100031" TargetMode="External"/><Relationship Id="rId49" Type="http://schemas.openxmlformats.org/officeDocument/2006/relationships/hyperlink" Target="https://login.consultant.ru/link/?req=doc&amp;base=RLAW140&amp;n=153009&amp;dst=100031" TargetMode="External"/><Relationship Id="rId114" Type="http://schemas.openxmlformats.org/officeDocument/2006/relationships/hyperlink" Target="https://login.consultant.ru/link/?req=doc&amp;base=RLAW140&amp;n=153009&amp;dst=100031" TargetMode="External"/><Relationship Id="rId119" Type="http://schemas.openxmlformats.org/officeDocument/2006/relationships/hyperlink" Target="https://login.consultant.ru/link/?req=doc&amp;base=RLAW140&amp;n=153009&amp;dst=100031" TargetMode="External"/><Relationship Id="rId44" Type="http://schemas.openxmlformats.org/officeDocument/2006/relationships/hyperlink" Target="https://login.consultant.ru/link/?req=doc&amp;base=RLAW140&amp;n=153009&amp;dst=100031" TargetMode="External"/><Relationship Id="rId60" Type="http://schemas.openxmlformats.org/officeDocument/2006/relationships/hyperlink" Target="https://login.consultant.ru/link/?req=doc&amp;base=RLAW140&amp;n=153009&amp;dst=100031" TargetMode="External"/><Relationship Id="rId65" Type="http://schemas.openxmlformats.org/officeDocument/2006/relationships/hyperlink" Target="https://login.consultant.ru/link/?req=doc&amp;base=RLAW140&amp;n=153009&amp;dst=100031" TargetMode="External"/><Relationship Id="rId81" Type="http://schemas.openxmlformats.org/officeDocument/2006/relationships/hyperlink" Target="https://login.consultant.ru/link/?req=doc&amp;base=RLAW140&amp;n=153009&amp;dst=100031" TargetMode="External"/><Relationship Id="rId86" Type="http://schemas.openxmlformats.org/officeDocument/2006/relationships/hyperlink" Target="https://login.consultant.ru/link/?req=doc&amp;base=RLAW140&amp;n=153009&amp;dst=100031" TargetMode="External"/><Relationship Id="rId130" Type="http://schemas.openxmlformats.org/officeDocument/2006/relationships/hyperlink" Target="https://login.consultant.ru/link/?req=doc&amp;base=RLAW140&amp;n=169689&amp;dst=100037" TargetMode="External"/><Relationship Id="rId135" Type="http://schemas.openxmlformats.org/officeDocument/2006/relationships/hyperlink" Target="https://login.consultant.ru/link/?req=doc&amp;base=RLAW140&amp;n=169689&amp;dst=100037" TargetMode="External"/><Relationship Id="rId151" Type="http://schemas.openxmlformats.org/officeDocument/2006/relationships/hyperlink" Target="https://login.consultant.ru/link/?req=doc&amp;base=RLAW140&amp;n=169689&amp;dst=100037" TargetMode="External"/><Relationship Id="rId156" Type="http://schemas.openxmlformats.org/officeDocument/2006/relationships/hyperlink" Target="https://login.consultant.ru/link/?req=doc&amp;base=LAW&amp;n=482062&amp;date=14.08.2024&amp;dst=101916&amp;field=134" TargetMode="External"/><Relationship Id="rId177" Type="http://schemas.openxmlformats.org/officeDocument/2006/relationships/hyperlink" Target="https://login.consultant.ru/link/?req=doc&amp;base=LAW&amp;n=482062&amp;date=14.08.2024&amp;dst=101916&amp;field=134" TargetMode="External"/><Relationship Id="rId172" Type="http://schemas.openxmlformats.org/officeDocument/2006/relationships/hyperlink" Target="https://login.consultant.ru/link/?req=doc&amp;base=LAW&amp;n=150725&amp;date=14.08.2024&amp;dst=100010&amp;field=134" TargetMode="External"/><Relationship Id="rId193" Type="http://schemas.openxmlformats.org/officeDocument/2006/relationships/fontTable" Target="fontTable.xml"/><Relationship Id="rId13" Type="http://schemas.openxmlformats.org/officeDocument/2006/relationships/hyperlink" Target="https://login.consultant.ru/link/?req=doc&amp;base=LAW&amp;n=431880&amp;dst=100229" TargetMode="External"/><Relationship Id="rId18" Type="http://schemas.openxmlformats.org/officeDocument/2006/relationships/hyperlink" Target="https://login.consultant.ru/link/?req=doc&amp;base=RLAW140&amp;n=153009&amp;dst=100025" TargetMode="External"/><Relationship Id="rId39" Type="http://schemas.openxmlformats.org/officeDocument/2006/relationships/hyperlink" Target="https://login.consultant.ru/link/?req=doc&amp;base=RLAW140&amp;n=153009&amp;dst=100031" TargetMode="External"/><Relationship Id="rId109" Type="http://schemas.openxmlformats.org/officeDocument/2006/relationships/hyperlink" Target="https://login.consultant.ru/link/?req=doc&amp;base=RLAW140&amp;n=153009&amp;dst=100031" TargetMode="External"/><Relationship Id="rId34" Type="http://schemas.openxmlformats.org/officeDocument/2006/relationships/hyperlink" Target="https://login.consultant.ru/link/?req=doc&amp;base=RLAW140&amp;n=153009&amp;dst=100031" TargetMode="External"/><Relationship Id="rId50" Type="http://schemas.openxmlformats.org/officeDocument/2006/relationships/hyperlink" Target="https://login.consultant.ru/link/?req=doc&amp;base=RLAW140&amp;n=153009&amp;dst=100031" TargetMode="External"/><Relationship Id="rId55" Type="http://schemas.openxmlformats.org/officeDocument/2006/relationships/hyperlink" Target="https://login.consultant.ru/link/?req=doc&amp;base=RLAW140&amp;n=153009&amp;dst=100031" TargetMode="External"/><Relationship Id="rId76" Type="http://schemas.openxmlformats.org/officeDocument/2006/relationships/hyperlink" Target="https://login.consultant.ru/link/?req=doc&amp;base=RLAW140&amp;n=153009&amp;dst=100031" TargetMode="External"/><Relationship Id="rId97" Type="http://schemas.openxmlformats.org/officeDocument/2006/relationships/hyperlink" Target="https://login.consultant.ru/link/?req=doc&amp;base=RLAW140&amp;n=153009&amp;dst=100031" TargetMode="External"/><Relationship Id="rId104" Type="http://schemas.openxmlformats.org/officeDocument/2006/relationships/hyperlink" Target="https://login.consultant.ru/link/?req=doc&amp;base=RLAW140&amp;n=153009&amp;dst=100031" TargetMode="External"/><Relationship Id="rId120" Type="http://schemas.openxmlformats.org/officeDocument/2006/relationships/hyperlink" Target="https://login.consultant.ru/link/?req=doc&amp;base=LAW&amp;n=469774&amp;dst=103142" TargetMode="External"/><Relationship Id="rId125" Type="http://schemas.openxmlformats.org/officeDocument/2006/relationships/hyperlink" Target="https://login.consultant.ru/link/?req=doc&amp;base=RLAW140&amp;n=169689&amp;dst=100037" TargetMode="External"/><Relationship Id="rId141" Type="http://schemas.openxmlformats.org/officeDocument/2006/relationships/hyperlink" Target="https://login.consultant.ru/link/?req=doc&amp;base=RLAW140&amp;n=169689&amp;dst=100037" TargetMode="External"/><Relationship Id="rId146" Type="http://schemas.openxmlformats.org/officeDocument/2006/relationships/hyperlink" Target="https://login.consultant.ru/link/?req=doc&amp;base=RLAW140&amp;n=169689&amp;dst=100037" TargetMode="External"/><Relationship Id="rId167" Type="http://schemas.openxmlformats.org/officeDocument/2006/relationships/hyperlink" Target="https://login.consultant.ru/link/?req=doc&amp;base=LAW&amp;n=482062&amp;date=14.08.2024&amp;dst=101916&amp;field=134" TargetMode="External"/><Relationship Id="rId188" Type="http://schemas.openxmlformats.org/officeDocument/2006/relationships/hyperlink" Target="https://login.consultant.ru/link/?req=doc&amp;base=LAW&amp;n=482062&amp;date=14.08.2024&amp;dst=101916&amp;field=134" TargetMode="External"/><Relationship Id="rId7" Type="http://schemas.openxmlformats.org/officeDocument/2006/relationships/hyperlink" Target="https://login.consultant.ru/link/?req=doc&amp;base=LAW&amp;n=469774&amp;dst=6016" TargetMode="External"/><Relationship Id="rId71" Type="http://schemas.openxmlformats.org/officeDocument/2006/relationships/hyperlink" Target="https://login.consultant.ru/link/?req=doc&amp;base=RLAW140&amp;n=153009&amp;dst=100031" TargetMode="External"/><Relationship Id="rId92" Type="http://schemas.openxmlformats.org/officeDocument/2006/relationships/hyperlink" Target="https://login.consultant.ru/link/?req=doc&amp;base=RLAW140&amp;n=153009&amp;dst=100031" TargetMode="External"/><Relationship Id="rId162" Type="http://schemas.openxmlformats.org/officeDocument/2006/relationships/hyperlink" Target="https://login.consultant.ru/link/?req=doc&amp;base=LAW&amp;n=482062&amp;date=14.08.2024&amp;dst=101916&amp;field=134" TargetMode="External"/><Relationship Id="rId183" Type="http://schemas.openxmlformats.org/officeDocument/2006/relationships/hyperlink" Target="https://login.consultant.ru/link/?req=doc&amp;base=LAW&amp;n=482062&amp;date=14.08.2024&amp;dst=101916&amp;field=134" TargetMode="External"/><Relationship Id="rId2" Type="http://schemas.openxmlformats.org/officeDocument/2006/relationships/styles" Target="styles.xml"/><Relationship Id="rId29" Type="http://schemas.openxmlformats.org/officeDocument/2006/relationships/hyperlink" Target="https://login.consultant.ru/link/?req=doc&amp;base=RLAW140&amp;n=153009&amp;dst=100031" TargetMode="External"/><Relationship Id="rId24" Type="http://schemas.openxmlformats.org/officeDocument/2006/relationships/hyperlink" Target="https://login.consultant.ru/link/?req=doc&amp;base=RLAW140&amp;n=153009&amp;dst=100031" TargetMode="External"/><Relationship Id="rId40" Type="http://schemas.openxmlformats.org/officeDocument/2006/relationships/hyperlink" Target="https://login.consultant.ru/link/?req=doc&amp;base=RLAW140&amp;n=153009&amp;dst=100031" TargetMode="External"/><Relationship Id="rId45" Type="http://schemas.openxmlformats.org/officeDocument/2006/relationships/hyperlink" Target="https://login.consultant.ru/link/?req=doc&amp;base=RLAW140&amp;n=153009&amp;dst=100031" TargetMode="External"/><Relationship Id="rId66" Type="http://schemas.openxmlformats.org/officeDocument/2006/relationships/hyperlink" Target="https://login.consultant.ru/link/?req=doc&amp;base=RLAW140&amp;n=153009&amp;dst=100031" TargetMode="External"/><Relationship Id="rId87" Type="http://schemas.openxmlformats.org/officeDocument/2006/relationships/hyperlink" Target="https://login.consultant.ru/link/?req=doc&amp;base=RLAW140&amp;n=153009&amp;dst=100031" TargetMode="External"/><Relationship Id="rId110" Type="http://schemas.openxmlformats.org/officeDocument/2006/relationships/hyperlink" Target="https://login.consultant.ru/link/?req=doc&amp;base=RLAW140&amp;n=153009&amp;dst=100031" TargetMode="External"/><Relationship Id="rId115" Type="http://schemas.openxmlformats.org/officeDocument/2006/relationships/hyperlink" Target="https://login.consultant.ru/link/?req=doc&amp;base=RLAW140&amp;n=153009&amp;dst=100031" TargetMode="External"/><Relationship Id="rId131" Type="http://schemas.openxmlformats.org/officeDocument/2006/relationships/hyperlink" Target="https://login.consultant.ru/link/?req=doc&amp;base=RLAW140&amp;n=169689&amp;dst=100037" TargetMode="External"/><Relationship Id="rId136" Type="http://schemas.openxmlformats.org/officeDocument/2006/relationships/hyperlink" Target="https://login.consultant.ru/link/?req=doc&amp;base=RLAW140&amp;n=169689&amp;dst=100037" TargetMode="External"/><Relationship Id="rId157" Type="http://schemas.openxmlformats.org/officeDocument/2006/relationships/hyperlink" Target="https://login.consultant.ru/link/?req=doc&amp;base=LAW&amp;n=482062&amp;date=14.08.2024&amp;dst=101916&amp;field=134" TargetMode="External"/><Relationship Id="rId178" Type="http://schemas.openxmlformats.org/officeDocument/2006/relationships/hyperlink" Target="https://login.consultant.ru/link/?req=doc&amp;base=LAW&amp;n=482062&amp;date=14.08.2024&amp;dst=101916&amp;field=134" TargetMode="External"/><Relationship Id="rId61" Type="http://schemas.openxmlformats.org/officeDocument/2006/relationships/hyperlink" Target="https://login.consultant.ru/link/?req=doc&amp;base=RLAW140&amp;n=153009&amp;dst=100031" TargetMode="External"/><Relationship Id="rId82" Type="http://schemas.openxmlformats.org/officeDocument/2006/relationships/hyperlink" Target="https://login.consultant.ru/link/?req=doc&amp;base=RLAW140&amp;n=153009&amp;dst=100031" TargetMode="External"/><Relationship Id="rId152" Type="http://schemas.openxmlformats.org/officeDocument/2006/relationships/hyperlink" Target="https://login.consultant.ru/link/?req=doc&amp;base=RLAW140&amp;n=169689&amp;dst=100037" TargetMode="External"/><Relationship Id="rId173" Type="http://schemas.openxmlformats.org/officeDocument/2006/relationships/hyperlink" Target="https://login.consultant.ru/link/?req=doc&amp;base=LAW&amp;n=482062&amp;date=14.08.2024&amp;dst=101916&amp;field=134" TargetMode="External"/><Relationship Id="rId194" Type="http://schemas.openxmlformats.org/officeDocument/2006/relationships/theme" Target="theme/theme1.xml"/><Relationship Id="rId19" Type="http://schemas.openxmlformats.org/officeDocument/2006/relationships/hyperlink" Target="https://login.consultant.ru/link/?req=doc&amp;base=RLAW140&amp;n=153009&amp;dst=100031" TargetMode="External"/><Relationship Id="rId14" Type="http://schemas.openxmlformats.org/officeDocument/2006/relationships/hyperlink" Target="https://login.consultant.ru/link/?req=doc&amp;base=RLAW140&amp;n=169440&amp;dst=100101" TargetMode="External"/><Relationship Id="rId30" Type="http://schemas.openxmlformats.org/officeDocument/2006/relationships/hyperlink" Target="https://login.consultant.ru/link/?req=doc&amp;base=RLAW140&amp;n=153009&amp;dst=100031" TargetMode="External"/><Relationship Id="rId35" Type="http://schemas.openxmlformats.org/officeDocument/2006/relationships/hyperlink" Target="https://login.consultant.ru/link/?req=doc&amp;base=RLAW140&amp;n=153009&amp;dst=100031" TargetMode="External"/><Relationship Id="rId56" Type="http://schemas.openxmlformats.org/officeDocument/2006/relationships/hyperlink" Target="https://login.consultant.ru/link/?req=doc&amp;base=RLAW140&amp;n=153009&amp;dst=100031" TargetMode="External"/><Relationship Id="rId77" Type="http://schemas.openxmlformats.org/officeDocument/2006/relationships/hyperlink" Target="https://login.consultant.ru/link/?req=doc&amp;base=RLAW140&amp;n=153009&amp;dst=100031" TargetMode="External"/><Relationship Id="rId100" Type="http://schemas.openxmlformats.org/officeDocument/2006/relationships/hyperlink" Target="https://login.consultant.ru/link/?req=doc&amp;base=RLAW140&amp;n=153009&amp;dst=100031" TargetMode="External"/><Relationship Id="rId105" Type="http://schemas.openxmlformats.org/officeDocument/2006/relationships/hyperlink" Target="https://login.consultant.ru/link/?req=doc&amp;base=RLAW140&amp;n=153009&amp;dst=100031" TargetMode="External"/><Relationship Id="rId126" Type="http://schemas.openxmlformats.org/officeDocument/2006/relationships/hyperlink" Target="https://login.consultant.ru/link/?req=doc&amp;base=RLAW140&amp;n=169689&amp;dst=100037" TargetMode="External"/><Relationship Id="rId147" Type="http://schemas.openxmlformats.org/officeDocument/2006/relationships/hyperlink" Target="https://login.consultant.ru/link/?req=doc&amp;base=RLAW140&amp;n=169689&amp;dst=100037" TargetMode="External"/><Relationship Id="rId168" Type="http://schemas.openxmlformats.org/officeDocument/2006/relationships/hyperlink" Target="https://login.consultant.ru/link/?req=doc&amp;base=LAW&amp;n=482062&amp;date=14.08.2024&amp;dst=101916&amp;field=134" TargetMode="External"/><Relationship Id="rId8" Type="http://schemas.openxmlformats.org/officeDocument/2006/relationships/hyperlink" Target="https://login.consultant.ru/link/?req=doc&amp;base=LAW&amp;n=469774&amp;dst=6908" TargetMode="External"/><Relationship Id="rId51" Type="http://schemas.openxmlformats.org/officeDocument/2006/relationships/hyperlink" Target="https://login.consultant.ru/link/?req=doc&amp;base=RLAW140&amp;n=153009&amp;dst=100031" TargetMode="External"/><Relationship Id="rId72" Type="http://schemas.openxmlformats.org/officeDocument/2006/relationships/hyperlink" Target="https://login.consultant.ru/link/?req=doc&amp;base=RLAW140&amp;n=153009&amp;dst=100031" TargetMode="External"/><Relationship Id="rId93" Type="http://schemas.openxmlformats.org/officeDocument/2006/relationships/hyperlink" Target="https://login.consultant.ru/link/?req=doc&amp;base=RLAW140&amp;n=153009&amp;dst=100031" TargetMode="External"/><Relationship Id="rId98" Type="http://schemas.openxmlformats.org/officeDocument/2006/relationships/hyperlink" Target="https://login.consultant.ru/link/?req=doc&amp;base=RLAW140&amp;n=153009&amp;dst=100031" TargetMode="External"/><Relationship Id="rId121" Type="http://schemas.openxmlformats.org/officeDocument/2006/relationships/hyperlink" Target="https://login.consultant.ru/link/?req=doc&amp;base=LAW&amp;n=405524&amp;dst=100511" TargetMode="External"/><Relationship Id="rId142" Type="http://schemas.openxmlformats.org/officeDocument/2006/relationships/hyperlink" Target="https://login.consultant.ru/link/?req=doc&amp;base=RLAW140&amp;n=169689&amp;dst=100037" TargetMode="External"/><Relationship Id="rId163" Type="http://schemas.openxmlformats.org/officeDocument/2006/relationships/hyperlink" Target="https://login.consultant.ru/link/?req=doc&amp;base=LAW&amp;n=482062&amp;date=14.08.2024&amp;dst=101916&amp;field=134" TargetMode="External"/><Relationship Id="rId184" Type="http://schemas.openxmlformats.org/officeDocument/2006/relationships/hyperlink" Target="https://login.consultant.ru/link/?req=doc&amp;base=LAW&amp;n=482062&amp;date=14.08.2024&amp;dst=101916&amp;field=134" TargetMode="External"/><Relationship Id="rId189" Type="http://schemas.openxmlformats.org/officeDocument/2006/relationships/hyperlink" Target="https://login.consultant.ru/link/?req=doc&amp;base=LAW&amp;n=482062&amp;date=14.08.2024&amp;dst=101916&amp;field=134" TargetMode="External"/><Relationship Id="rId3" Type="http://schemas.microsoft.com/office/2007/relationships/stylesWithEffects" Target="stylesWithEffects.xml"/><Relationship Id="rId25" Type="http://schemas.openxmlformats.org/officeDocument/2006/relationships/hyperlink" Target="https://login.consultant.ru/link/?req=doc&amp;base=RLAW140&amp;n=153009&amp;dst=100031" TargetMode="External"/><Relationship Id="rId46" Type="http://schemas.openxmlformats.org/officeDocument/2006/relationships/hyperlink" Target="https://login.consultant.ru/link/?req=doc&amp;base=RLAW140&amp;n=153009&amp;dst=100031" TargetMode="External"/><Relationship Id="rId67" Type="http://schemas.openxmlformats.org/officeDocument/2006/relationships/hyperlink" Target="https://login.consultant.ru/link/?req=doc&amp;base=RLAW140&amp;n=153009&amp;dst=100031" TargetMode="External"/><Relationship Id="rId116" Type="http://schemas.openxmlformats.org/officeDocument/2006/relationships/hyperlink" Target="https://login.consultant.ru/link/?req=doc&amp;base=RLAW140&amp;n=153009&amp;dst=100031" TargetMode="External"/><Relationship Id="rId137" Type="http://schemas.openxmlformats.org/officeDocument/2006/relationships/hyperlink" Target="https://login.consultant.ru/link/?req=doc&amp;base=RLAW140&amp;n=169689&amp;dst=100037" TargetMode="External"/><Relationship Id="rId158" Type="http://schemas.openxmlformats.org/officeDocument/2006/relationships/hyperlink" Target="https://login.consultant.ru/link/?req=doc&amp;base=LAW&amp;n=482062&amp;date=14.08.2024&amp;dst=101916&amp;field=134" TargetMode="External"/><Relationship Id="rId20" Type="http://schemas.openxmlformats.org/officeDocument/2006/relationships/hyperlink" Target="https://login.consultant.ru/link/?req=doc&amp;base=RLAW140&amp;n=153009&amp;dst=100031" TargetMode="External"/><Relationship Id="rId41" Type="http://schemas.openxmlformats.org/officeDocument/2006/relationships/hyperlink" Target="https://login.consultant.ru/link/?req=doc&amp;base=RLAW140&amp;n=153009&amp;dst=100031" TargetMode="External"/><Relationship Id="rId62" Type="http://schemas.openxmlformats.org/officeDocument/2006/relationships/hyperlink" Target="https://login.consultant.ru/link/?req=doc&amp;base=RLAW140&amp;n=153009&amp;dst=100031" TargetMode="External"/><Relationship Id="rId83" Type="http://schemas.openxmlformats.org/officeDocument/2006/relationships/hyperlink" Target="https://login.consultant.ru/link/?req=doc&amp;base=RLAW140&amp;n=153009&amp;dst=100031" TargetMode="External"/><Relationship Id="rId88" Type="http://schemas.openxmlformats.org/officeDocument/2006/relationships/hyperlink" Target="https://login.consultant.ru/link/?req=doc&amp;base=RLAW140&amp;n=153009&amp;dst=100031" TargetMode="External"/><Relationship Id="rId111" Type="http://schemas.openxmlformats.org/officeDocument/2006/relationships/hyperlink" Target="https://login.consultant.ru/link/?req=doc&amp;base=RLAW140&amp;n=153009&amp;dst=100031" TargetMode="External"/><Relationship Id="rId132" Type="http://schemas.openxmlformats.org/officeDocument/2006/relationships/hyperlink" Target="https://login.consultant.ru/link/?req=doc&amp;base=RLAW140&amp;n=169689&amp;dst=100037" TargetMode="External"/><Relationship Id="rId153" Type="http://schemas.openxmlformats.org/officeDocument/2006/relationships/hyperlink" Target="https://login.consultant.ru/link/?req=doc&amp;base=RLAW140&amp;n=169689&amp;dst=100037" TargetMode="External"/><Relationship Id="rId174" Type="http://schemas.openxmlformats.org/officeDocument/2006/relationships/hyperlink" Target="https://login.consultant.ru/link/?req=doc&amp;base=LAW&amp;n=482062&amp;date=14.08.2024&amp;dst=101916&amp;field=134" TargetMode="External"/><Relationship Id="rId179" Type="http://schemas.openxmlformats.org/officeDocument/2006/relationships/hyperlink" Target="https://login.consultant.ru/link/?req=doc&amp;base=LAW&amp;n=482062&amp;date=14.08.2024&amp;dst=101916&amp;field=134" TargetMode="External"/><Relationship Id="rId190" Type="http://schemas.openxmlformats.org/officeDocument/2006/relationships/hyperlink" Target="https://login.consultant.ru/link/?req=doc&amp;base=LAW&amp;n=482062&amp;date=14.08.2024&amp;dst=101916&amp;field=134" TargetMode="External"/><Relationship Id="rId15" Type="http://schemas.openxmlformats.org/officeDocument/2006/relationships/hyperlink" Target="https://login.consultant.ru/link/?req=doc&amp;base=LAW&amp;n=443741" TargetMode="External"/><Relationship Id="rId36" Type="http://schemas.openxmlformats.org/officeDocument/2006/relationships/hyperlink" Target="https://login.consultant.ru/link/?req=doc&amp;base=RLAW140&amp;n=153009&amp;dst=100031" TargetMode="External"/><Relationship Id="rId57" Type="http://schemas.openxmlformats.org/officeDocument/2006/relationships/hyperlink" Target="https://login.consultant.ru/link/?req=doc&amp;base=RLAW140&amp;n=153009&amp;dst=100031" TargetMode="External"/><Relationship Id="rId106" Type="http://schemas.openxmlformats.org/officeDocument/2006/relationships/hyperlink" Target="https://login.consultant.ru/link/?req=doc&amp;base=RLAW140&amp;n=153009&amp;dst=100031" TargetMode="External"/><Relationship Id="rId127" Type="http://schemas.openxmlformats.org/officeDocument/2006/relationships/hyperlink" Target="https://login.consultant.ru/link/?req=doc&amp;base=RLAW140&amp;n=169689&amp;dst=100037" TargetMode="External"/><Relationship Id="rId10" Type="http://schemas.openxmlformats.org/officeDocument/2006/relationships/hyperlink" Target="https://login.consultant.ru/link/?req=doc&amp;base=LAW&amp;n=480797&amp;dst=101339" TargetMode="External"/><Relationship Id="rId31" Type="http://schemas.openxmlformats.org/officeDocument/2006/relationships/hyperlink" Target="https://login.consultant.ru/link/?req=doc&amp;base=RLAW140&amp;n=153009&amp;dst=100031" TargetMode="External"/><Relationship Id="rId52" Type="http://schemas.openxmlformats.org/officeDocument/2006/relationships/hyperlink" Target="https://login.consultant.ru/link/?req=doc&amp;base=RLAW140&amp;n=153009&amp;dst=100031" TargetMode="External"/><Relationship Id="rId73" Type="http://schemas.openxmlformats.org/officeDocument/2006/relationships/hyperlink" Target="https://login.consultant.ru/link/?req=doc&amp;base=RLAW140&amp;n=153009&amp;dst=100031" TargetMode="External"/><Relationship Id="rId78" Type="http://schemas.openxmlformats.org/officeDocument/2006/relationships/hyperlink" Target="https://login.consultant.ru/link/?req=doc&amp;base=RLAW140&amp;n=153009&amp;dst=100031" TargetMode="External"/><Relationship Id="rId94" Type="http://schemas.openxmlformats.org/officeDocument/2006/relationships/hyperlink" Target="https://login.consultant.ru/link/?req=doc&amp;base=RLAW140&amp;n=153009&amp;dst=100031" TargetMode="External"/><Relationship Id="rId99" Type="http://schemas.openxmlformats.org/officeDocument/2006/relationships/hyperlink" Target="https://login.consultant.ru/link/?req=doc&amp;base=RLAW140&amp;n=153009&amp;dst=100031" TargetMode="External"/><Relationship Id="rId101" Type="http://schemas.openxmlformats.org/officeDocument/2006/relationships/hyperlink" Target="https://login.consultant.ru/link/?req=doc&amp;base=RLAW140&amp;n=153009&amp;dst=100031" TargetMode="External"/><Relationship Id="rId122" Type="http://schemas.openxmlformats.org/officeDocument/2006/relationships/hyperlink" Target="https://login.consultant.ru/link/?req=doc&amp;base=LAW&amp;n=469774&amp;dst=6690" TargetMode="External"/><Relationship Id="rId143" Type="http://schemas.openxmlformats.org/officeDocument/2006/relationships/hyperlink" Target="https://login.consultant.ru/link/?req=doc&amp;base=RLAW140&amp;n=169689&amp;dst=100037" TargetMode="External"/><Relationship Id="rId148" Type="http://schemas.openxmlformats.org/officeDocument/2006/relationships/hyperlink" Target="https://login.consultant.ru/link/?req=doc&amp;base=RLAW140&amp;n=169689&amp;dst=100037" TargetMode="External"/><Relationship Id="rId164" Type="http://schemas.openxmlformats.org/officeDocument/2006/relationships/hyperlink" Target="https://login.consultant.ru/link/?req=doc&amp;base=LAW&amp;n=482062&amp;date=14.08.2024&amp;dst=101916&amp;field=134" TargetMode="External"/><Relationship Id="rId169" Type="http://schemas.openxmlformats.org/officeDocument/2006/relationships/hyperlink" Target="https://login.consultant.ru/link/?req=doc&amp;base=LAW&amp;n=482062&amp;date=14.08.2024&amp;dst=101916&amp;field=134" TargetMode="External"/><Relationship Id="rId185" Type="http://schemas.openxmlformats.org/officeDocument/2006/relationships/hyperlink" Target="https://login.consultant.ru/link/?req=doc&amp;base=LAW&amp;n=482062&amp;date=14.08.2024&amp;dst=101916&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80797&amp;dst=101167" TargetMode="External"/><Relationship Id="rId180" Type="http://schemas.openxmlformats.org/officeDocument/2006/relationships/hyperlink" Target="https://login.consultant.ru/link/?req=doc&amp;base=LAW&amp;n=482062&amp;date=14.08.2024&amp;dst=101916&amp;field=134" TargetMode="External"/><Relationship Id="rId26" Type="http://schemas.openxmlformats.org/officeDocument/2006/relationships/hyperlink" Target="https://login.consultant.ru/link/?req=doc&amp;base=RLAW140&amp;n=153009&amp;dst=10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186</Pages>
  <Words>44738</Words>
  <Characters>255008</Characters>
  <Application>Microsoft Office Word</Application>
  <DocSecurity>0</DocSecurity>
  <Lines>2125</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cp:lastModifiedBy>
  <cp:revision>3</cp:revision>
  <dcterms:created xsi:type="dcterms:W3CDTF">2026-03-11T05:49:00Z</dcterms:created>
  <dcterms:modified xsi:type="dcterms:W3CDTF">2026-03-11T06:12:00Z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2016</vt:lpwstr>
  </property>
  <property fmtid="{D5CDD505-2E9C-101B-9397-08002B2CF9AE}" pid="4" name="LastSaved">
    <vt:filetime>2026-02-24T00:00:00Z</vt:filetime>
  </property>
  <property fmtid="{D5CDD505-2E9C-101B-9397-08002B2CF9AE}" pid="5" name="Producer">
    <vt:lpwstr>Microsoft® Word 2016</vt:lpwstr>
  </property>
</Properties>
</file>